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338" w:lineRule="exact"/>
        <w:rPr>
          <w:sz w:val="24"/>
          <w:szCs w:val="24"/>
        </w:rPr>
      </w:pPr>
    </w:p>
    <w:tbl>
      <w:tblPr>
        <w:tblW w:w="0" w:type="auto"/>
        <w:tblInd w:w="420" w:type="dxa"/>
        <w:tblLayout w:type="fixed"/>
        <w:tblCellMar>
          <w:left w:w="0" w:type="dxa"/>
          <w:right w:w="0" w:type="dxa"/>
        </w:tblCellMar>
        <w:tblLook w:val="04A0" w:firstRow="1" w:lastRow="0" w:firstColumn="1" w:lastColumn="0" w:noHBand="0" w:noVBand="1"/>
      </w:tblPr>
      <w:tblGrid>
        <w:gridCol w:w="900"/>
        <w:gridCol w:w="740"/>
        <w:gridCol w:w="2700"/>
        <w:gridCol w:w="3440"/>
        <w:gridCol w:w="820"/>
        <w:gridCol w:w="880"/>
      </w:tblGrid>
      <w:tr w:rsidR="00895700">
        <w:trPr>
          <w:trHeight w:val="312"/>
        </w:trPr>
        <w:tc>
          <w:tcPr>
            <w:tcW w:w="4340" w:type="dxa"/>
            <w:gridSpan w:val="3"/>
            <w:vAlign w:val="bottom"/>
          </w:tcPr>
          <w:p w:rsidR="00895700" w:rsidRDefault="0099262C" w:rsidP="009217B5">
            <w:pPr>
              <w:rPr>
                <w:sz w:val="20"/>
                <w:szCs w:val="20"/>
              </w:rPr>
            </w:pPr>
            <w:proofErr w:type="gramStart"/>
            <w:r>
              <w:rPr>
                <w:rFonts w:eastAsia="Times New Roman"/>
                <w:sz w:val="24"/>
                <w:szCs w:val="24"/>
              </w:rPr>
              <w:t>ПРИНЯТА</w:t>
            </w:r>
            <w:proofErr w:type="gramEnd"/>
          </w:p>
        </w:tc>
        <w:tc>
          <w:tcPr>
            <w:tcW w:w="5140" w:type="dxa"/>
            <w:gridSpan w:val="3"/>
            <w:vAlign w:val="bottom"/>
          </w:tcPr>
          <w:p w:rsidR="00895700" w:rsidRDefault="0099262C" w:rsidP="009217B5">
            <w:pPr>
              <w:ind w:right="1760"/>
              <w:jc w:val="right"/>
              <w:rPr>
                <w:sz w:val="20"/>
                <w:szCs w:val="20"/>
              </w:rPr>
            </w:pPr>
            <w:r>
              <w:rPr>
                <w:rFonts w:eastAsia="Times New Roman"/>
                <w:sz w:val="24"/>
                <w:szCs w:val="24"/>
              </w:rPr>
              <w:t>«УТВЕРЖДАЮ»</w:t>
            </w:r>
          </w:p>
        </w:tc>
      </w:tr>
      <w:tr w:rsidR="00895700">
        <w:trPr>
          <w:trHeight w:val="317"/>
        </w:trPr>
        <w:tc>
          <w:tcPr>
            <w:tcW w:w="4340" w:type="dxa"/>
            <w:gridSpan w:val="3"/>
            <w:vAlign w:val="bottom"/>
          </w:tcPr>
          <w:p w:rsidR="00895700" w:rsidRDefault="0099262C" w:rsidP="009217B5">
            <w:pPr>
              <w:rPr>
                <w:sz w:val="20"/>
                <w:szCs w:val="20"/>
              </w:rPr>
            </w:pPr>
            <w:r>
              <w:rPr>
                <w:rFonts w:eastAsia="Times New Roman"/>
                <w:sz w:val="24"/>
                <w:szCs w:val="24"/>
              </w:rPr>
              <w:t>педагогическим советом</w:t>
            </w:r>
          </w:p>
        </w:tc>
        <w:tc>
          <w:tcPr>
            <w:tcW w:w="5140" w:type="dxa"/>
            <w:gridSpan w:val="3"/>
            <w:vAlign w:val="bottom"/>
          </w:tcPr>
          <w:p w:rsidR="00895700" w:rsidRDefault="0099262C" w:rsidP="009217B5">
            <w:pPr>
              <w:jc w:val="center"/>
              <w:rPr>
                <w:sz w:val="20"/>
                <w:szCs w:val="20"/>
              </w:rPr>
            </w:pPr>
            <w:r>
              <w:rPr>
                <w:rFonts w:eastAsia="Times New Roman"/>
                <w:sz w:val="24"/>
                <w:szCs w:val="24"/>
              </w:rPr>
              <w:t xml:space="preserve">                       Директор __________________</w:t>
            </w:r>
          </w:p>
        </w:tc>
      </w:tr>
      <w:tr w:rsidR="00895700">
        <w:trPr>
          <w:trHeight w:val="317"/>
        </w:trPr>
        <w:tc>
          <w:tcPr>
            <w:tcW w:w="4340" w:type="dxa"/>
            <w:gridSpan w:val="3"/>
            <w:vAlign w:val="bottom"/>
          </w:tcPr>
          <w:p w:rsidR="00895700" w:rsidRDefault="0099262C" w:rsidP="009217B5">
            <w:pPr>
              <w:rPr>
                <w:sz w:val="20"/>
                <w:szCs w:val="20"/>
              </w:rPr>
            </w:pPr>
            <w:r>
              <w:rPr>
                <w:rFonts w:eastAsia="Times New Roman"/>
                <w:sz w:val="24"/>
                <w:szCs w:val="24"/>
              </w:rPr>
              <w:t>Протокол № 1</w:t>
            </w:r>
          </w:p>
        </w:tc>
        <w:tc>
          <w:tcPr>
            <w:tcW w:w="3440" w:type="dxa"/>
            <w:vAlign w:val="bottom"/>
          </w:tcPr>
          <w:p w:rsidR="00895700" w:rsidRDefault="00895700" w:rsidP="009217B5">
            <w:pPr>
              <w:rPr>
                <w:sz w:val="24"/>
                <w:szCs w:val="24"/>
              </w:rPr>
            </w:pPr>
          </w:p>
        </w:tc>
        <w:tc>
          <w:tcPr>
            <w:tcW w:w="1700" w:type="dxa"/>
            <w:gridSpan w:val="2"/>
            <w:vAlign w:val="bottom"/>
          </w:tcPr>
          <w:p w:rsidR="00895700" w:rsidRDefault="0099262C" w:rsidP="009217B5">
            <w:pPr>
              <w:jc w:val="right"/>
              <w:rPr>
                <w:sz w:val="20"/>
                <w:szCs w:val="20"/>
              </w:rPr>
            </w:pPr>
            <w:proofErr w:type="spellStart"/>
            <w:r>
              <w:rPr>
                <w:rFonts w:eastAsia="Times New Roman"/>
                <w:sz w:val="24"/>
                <w:szCs w:val="24"/>
              </w:rPr>
              <w:t>С.А.Тамбовская</w:t>
            </w:r>
            <w:proofErr w:type="spellEnd"/>
          </w:p>
        </w:tc>
      </w:tr>
      <w:tr w:rsidR="00895700">
        <w:trPr>
          <w:trHeight w:val="269"/>
        </w:trPr>
        <w:tc>
          <w:tcPr>
            <w:tcW w:w="4340" w:type="dxa"/>
            <w:gridSpan w:val="3"/>
            <w:vAlign w:val="bottom"/>
          </w:tcPr>
          <w:p w:rsidR="00895700" w:rsidRDefault="0099262C" w:rsidP="009217B5">
            <w:pPr>
              <w:spacing w:line="268" w:lineRule="exact"/>
              <w:rPr>
                <w:sz w:val="20"/>
                <w:szCs w:val="20"/>
              </w:rPr>
            </w:pPr>
            <w:r>
              <w:rPr>
                <w:rFonts w:eastAsia="Times New Roman"/>
                <w:sz w:val="24"/>
                <w:szCs w:val="24"/>
              </w:rPr>
              <w:t>от« 30 » августа 2017г.</w:t>
            </w:r>
          </w:p>
        </w:tc>
        <w:tc>
          <w:tcPr>
            <w:tcW w:w="5140" w:type="dxa"/>
            <w:gridSpan w:val="3"/>
            <w:vAlign w:val="bottom"/>
          </w:tcPr>
          <w:p w:rsidR="00895700" w:rsidRDefault="0099262C" w:rsidP="009217B5">
            <w:pPr>
              <w:spacing w:line="268" w:lineRule="exact"/>
              <w:jc w:val="right"/>
              <w:rPr>
                <w:sz w:val="20"/>
                <w:szCs w:val="20"/>
              </w:rPr>
            </w:pPr>
            <w:r>
              <w:rPr>
                <w:rFonts w:eastAsia="Times New Roman"/>
                <w:sz w:val="24"/>
                <w:szCs w:val="24"/>
              </w:rPr>
              <w:t>«30»  августа  2017 г.</w:t>
            </w:r>
          </w:p>
        </w:tc>
      </w:tr>
      <w:tr w:rsidR="00895700">
        <w:trPr>
          <w:trHeight w:val="20"/>
        </w:trPr>
        <w:tc>
          <w:tcPr>
            <w:tcW w:w="900" w:type="dxa"/>
            <w:vAlign w:val="bottom"/>
          </w:tcPr>
          <w:p w:rsidR="00895700" w:rsidRDefault="00895700" w:rsidP="009217B5">
            <w:pPr>
              <w:spacing w:line="20" w:lineRule="exact"/>
              <w:rPr>
                <w:sz w:val="1"/>
                <w:szCs w:val="1"/>
              </w:rPr>
            </w:pPr>
          </w:p>
        </w:tc>
        <w:tc>
          <w:tcPr>
            <w:tcW w:w="740" w:type="dxa"/>
            <w:shd w:val="clear" w:color="auto" w:fill="000000"/>
            <w:vAlign w:val="bottom"/>
          </w:tcPr>
          <w:p w:rsidR="00895700" w:rsidRDefault="00895700" w:rsidP="009217B5">
            <w:pPr>
              <w:spacing w:line="20" w:lineRule="exact"/>
              <w:rPr>
                <w:sz w:val="1"/>
                <w:szCs w:val="1"/>
              </w:rPr>
            </w:pPr>
          </w:p>
        </w:tc>
        <w:tc>
          <w:tcPr>
            <w:tcW w:w="2700" w:type="dxa"/>
            <w:vAlign w:val="bottom"/>
          </w:tcPr>
          <w:p w:rsidR="00895700" w:rsidRDefault="00895700" w:rsidP="009217B5">
            <w:pPr>
              <w:spacing w:line="20" w:lineRule="exact"/>
              <w:rPr>
                <w:sz w:val="1"/>
                <w:szCs w:val="1"/>
              </w:rPr>
            </w:pPr>
          </w:p>
        </w:tc>
        <w:tc>
          <w:tcPr>
            <w:tcW w:w="3440" w:type="dxa"/>
            <w:vAlign w:val="bottom"/>
          </w:tcPr>
          <w:p w:rsidR="00895700" w:rsidRDefault="00895700" w:rsidP="009217B5">
            <w:pPr>
              <w:spacing w:line="20" w:lineRule="exact"/>
              <w:rPr>
                <w:sz w:val="1"/>
                <w:szCs w:val="1"/>
              </w:rPr>
            </w:pPr>
          </w:p>
        </w:tc>
        <w:tc>
          <w:tcPr>
            <w:tcW w:w="820" w:type="dxa"/>
            <w:shd w:val="clear" w:color="auto" w:fill="000000"/>
            <w:vAlign w:val="bottom"/>
          </w:tcPr>
          <w:p w:rsidR="00895700" w:rsidRDefault="00895700" w:rsidP="009217B5">
            <w:pPr>
              <w:spacing w:line="20" w:lineRule="exact"/>
              <w:rPr>
                <w:sz w:val="1"/>
                <w:szCs w:val="1"/>
              </w:rPr>
            </w:pPr>
          </w:p>
        </w:tc>
        <w:tc>
          <w:tcPr>
            <w:tcW w:w="880" w:type="dxa"/>
            <w:vAlign w:val="bottom"/>
          </w:tcPr>
          <w:p w:rsidR="00895700" w:rsidRDefault="00895700" w:rsidP="009217B5">
            <w:pPr>
              <w:spacing w:line="20" w:lineRule="exact"/>
              <w:rPr>
                <w:sz w:val="1"/>
                <w:szCs w:val="1"/>
              </w:rPr>
            </w:pPr>
          </w:p>
        </w:tc>
      </w:tr>
    </w:tbl>
    <w:p w:rsidR="00895700" w:rsidRDefault="00895700" w:rsidP="009217B5">
      <w:pPr>
        <w:spacing w:line="2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388" w:lineRule="exact"/>
        <w:rPr>
          <w:sz w:val="24"/>
          <w:szCs w:val="24"/>
        </w:rPr>
      </w:pPr>
    </w:p>
    <w:p w:rsidR="00895700" w:rsidRDefault="0099262C" w:rsidP="0048074E">
      <w:pPr>
        <w:jc w:val="center"/>
        <w:rPr>
          <w:sz w:val="20"/>
          <w:szCs w:val="20"/>
        </w:rPr>
      </w:pPr>
      <w:r>
        <w:rPr>
          <w:rFonts w:eastAsia="Times New Roman"/>
          <w:b/>
          <w:bCs/>
          <w:color w:val="00000A"/>
          <w:sz w:val="24"/>
          <w:szCs w:val="24"/>
        </w:rPr>
        <w:t>АДАПТИРОВАННАЯ ОБРАЗОВАТЕЛЬНАЯ</w:t>
      </w:r>
    </w:p>
    <w:p w:rsidR="00895700" w:rsidRDefault="00895700" w:rsidP="0048074E">
      <w:pPr>
        <w:spacing w:line="358" w:lineRule="exact"/>
        <w:jc w:val="center"/>
        <w:rPr>
          <w:sz w:val="24"/>
          <w:szCs w:val="24"/>
        </w:rPr>
      </w:pPr>
    </w:p>
    <w:p w:rsidR="00895700" w:rsidRDefault="0099262C" w:rsidP="0048074E">
      <w:pPr>
        <w:jc w:val="center"/>
        <w:rPr>
          <w:sz w:val="20"/>
          <w:szCs w:val="20"/>
        </w:rPr>
      </w:pPr>
      <w:r>
        <w:rPr>
          <w:rFonts w:eastAsia="Times New Roman"/>
          <w:b/>
          <w:bCs/>
          <w:color w:val="00000A"/>
          <w:sz w:val="24"/>
          <w:szCs w:val="24"/>
        </w:rPr>
        <w:t>ПРОГРАММА ОСНОВНОГО ОБЩЕГО ОБРАЗОВАНИЯ</w:t>
      </w:r>
    </w:p>
    <w:p w:rsidR="00895700" w:rsidRDefault="00895700" w:rsidP="009217B5">
      <w:pPr>
        <w:spacing w:line="358" w:lineRule="exact"/>
        <w:rPr>
          <w:sz w:val="24"/>
          <w:szCs w:val="24"/>
        </w:rPr>
      </w:pPr>
    </w:p>
    <w:p w:rsidR="00895700" w:rsidRDefault="0099262C" w:rsidP="0048074E">
      <w:pPr>
        <w:jc w:val="center"/>
        <w:rPr>
          <w:rFonts w:eastAsia="Times New Roman"/>
          <w:b/>
          <w:bCs/>
          <w:color w:val="00000A"/>
          <w:sz w:val="24"/>
          <w:szCs w:val="24"/>
        </w:rPr>
      </w:pPr>
      <w:r>
        <w:rPr>
          <w:rFonts w:eastAsia="Times New Roman"/>
          <w:b/>
          <w:bCs/>
          <w:color w:val="00000A"/>
          <w:sz w:val="24"/>
          <w:szCs w:val="24"/>
        </w:rPr>
        <w:t xml:space="preserve">ДЛЯ </w:t>
      </w:r>
      <w:proofErr w:type="gramStart"/>
      <w:r>
        <w:rPr>
          <w:rFonts w:eastAsia="Times New Roman"/>
          <w:b/>
          <w:bCs/>
          <w:color w:val="00000A"/>
          <w:sz w:val="24"/>
          <w:szCs w:val="24"/>
        </w:rPr>
        <w:t>ОБУЧАЮЩИХСЯ</w:t>
      </w:r>
      <w:proofErr w:type="gramEnd"/>
      <w:r>
        <w:rPr>
          <w:rFonts w:eastAsia="Times New Roman"/>
          <w:b/>
          <w:bCs/>
          <w:color w:val="00000A"/>
          <w:sz w:val="24"/>
          <w:szCs w:val="24"/>
        </w:rPr>
        <w:t xml:space="preserve"> С ЗАДЕРЖКОЙ ПСИХИЧЕСКОГО РАЗВИТИЯ</w:t>
      </w:r>
    </w:p>
    <w:p w:rsidR="00C10E59" w:rsidRDefault="00C10E59" w:rsidP="0048074E">
      <w:pPr>
        <w:jc w:val="center"/>
        <w:rPr>
          <w:sz w:val="20"/>
          <w:szCs w:val="20"/>
        </w:rPr>
      </w:pPr>
      <w:r>
        <w:rPr>
          <w:rFonts w:eastAsia="Times New Roman"/>
          <w:b/>
          <w:bCs/>
          <w:color w:val="00000A"/>
          <w:sz w:val="24"/>
          <w:szCs w:val="24"/>
        </w:rPr>
        <w:t>(Вариант 7.2)</w:t>
      </w: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200" w:lineRule="exact"/>
        <w:rPr>
          <w:sz w:val="24"/>
          <w:szCs w:val="24"/>
        </w:rPr>
      </w:pPr>
    </w:p>
    <w:p w:rsidR="00895700" w:rsidRDefault="00895700" w:rsidP="009217B5">
      <w:pPr>
        <w:spacing w:line="331" w:lineRule="exact"/>
        <w:rPr>
          <w:sz w:val="24"/>
          <w:szCs w:val="24"/>
        </w:rPr>
      </w:pPr>
    </w:p>
    <w:p w:rsidR="00895700" w:rsidRDefault="0099262C" w:rsidP="009217B5">
      <w:pPr>
        <w:spacing w:line="237" w:lineRule="exact"/>
        <w:jc w:val="center"/>
        <w:rPr>
          <w:rFonts w:eastAsia="Times New Roman"/>
        </w:rPr>
      </w:pPr>
      <w:proofErr w:type="spellStart"/>
      <w:r>
        <w:rPr>
          <w:rFonts w:eastAsia="Times New Roman"/>
        </w:rPr>
        <w:t>г</w:t>
      </w:r>
      <w:proofErr w:type="gramStart"/>
      <w:r>
        <w:rPr>
          <w:rFonts w:eastAsia="Times New Roman"/>
        </w:rPr>
        <w:t>.К</w:t>
      </w:r>
      <w:proofErr w:type="gramEnd"/>
      <w:r>
        <w:rPr>
          <w:rFonts w:eastAsia="Times New Roman"/>
        </w:rPr>
        <w:t>омсомольск</w:t>
      </w:r>
      <w:proofErr w:type="spellEnd"/>
      <w:r>
        <w:rPr>
          <w:rFonts w:eastAsia="Times New Roman"/>
        </w:rPr>
        <w:t>-на-Амуре</w:t>
      </w:r>
    </w:p>
    <w:p w:rsidR="0099262C" w:rsidRDefault="0099262C" w:rsidP="009217B5">
      <w:pPr>
        <w:spacing w:line="237" w:lineRule="exact"/>
        <w:jc w:val="center"/>
        <w:rPr>
          <w:sz w:val="24"/>
          <w:szCs w:val="24"/>
        </w:rPr>
      </w:pPr>
    </w:p>
    <w:p w:rsidR="00895700" w:rsidRDefault="00895700" w:rsidP="009217B5">
      <w:pPr>
        <w:spacing w:line="200" w:lineRule="exact"/>
        <w:rPr>
          <w:sz w:val="24"/>
          <w:szCs w:val="24"/>
        </w:rPr>
      </w:pPr>
    </w:p>
    <w:p w:rsidR="00895700" w:rsidRDefault="00895700" w:rsidP="009217B5">
      <w:pPr>
        <w:spacing w:line="243" w:lineRule="exact"/>
        <w:rPr>
          <w:sz w:val="24"/>
          <w:szCs w:val="24"/>
        </w:rPr>
      </w:pPr>
    </w:p>
    <w:p w:rsidR="00895700" w:rsidRPr="00222EDD" w:rsidRDefault="00895700" w:rsidP="00222EDD">
      <w:pPr>
        <w:jc w:val="right"/>
        <w:rPr>
          <w:sz w:val="20"/>
          <w:szCs w:val="20"/>
        </w:rPr>
        <w:sectPr w:rsidR="00895700" w:rsidRPr="00222EDD" w:rsidSect="00B86D7D">
          <w:headerReference w:type="default" r:id="rId9"/>
          <w:footerReference w:type="default" r:id="rId10"/>
          <w:pgSz w:w="11900" w:h="16840"/>
          <w:pgMar w:top="1105" w:right="560" w:bottom="501" w:left="1440" w:header="709" w:footer="0" w:gutter="0"/>
          <w:cols w:space="720" w:equalWidth="0">
            <w:col w:w="9900"/>
          </w:cols>
        </w:sectPr>
      </w:pPr>
    </w:p>
    <w:p w:rsidR="00895700" w:rsidRDefault="0099262C" w:rsidP="009217B5">
      <w:pPr>
        <w:ind w:right="-299"/>
        <w:jc w:val="center"/>
        <w:rPr>
          <w:sz w:val="20"/>
          <w:szCs w:val="20"/>
        </w:rPr>
      </w:pPr>
      <w:r>
        <w:rPr>
          <w:rFonts w:eastAsia="Times New Roman"/>
          <w:b/>
          <w:bCs/>
          <w:sz w:val="24"/>
          <w:szCs w:val="24"/>
        </w:rPr>
        <w:lastRenderedPageBreak/>
        <w:t>ОГЛАВЛЕНИЕ</w:t>
      </w:r>
    </w:p>
    <w:p w:rsidR="00895700" w:rsidRDefault="00895700" w:rsidP="009217B5">
      <w:pPr>
        <w:spacing w:line="49" w:lineRule="exact"/>
        <w:rPr>
          <w:sz w:val="20"/>
          <w:szCs w:val="20"/>
        </w:rPr>
      </w:pPr>
    </w:p>
    <w:tbl>
      <w:tblPr>
        <w:tblW w:w="0" w:type="auto"/>
        <w:tblInd w:w="310" w:type="dxa"/>
        <w:tblLayout w:type="fixed"/>
        <w:tblCellMar>
          <w:left w:w="0" w:type="dxa"/>
          <w:right w:w="0" w:type="dxa"/>
        </w:tblCellMar>
        <w:tblLook w:val="04A0" w:firstRow="1" w:lastRow="0" w:firstColumn="1" w:lastColumn="0" w:noHBand="0" w:noVBand="1"/>
      </w:tblPr>
      <w:tblGrid>
        <w:gridCol w:w="1140"/>
        <w:gridCol w:w="5360"/>
        <w:gridCol w:w="3220"/>
      </w:tblGrid>
      <w:tr w:rsidR="00895700" w:rsidRPr="0098176B">
        <w:trPr>
          <w:trHeight w:val="324"/>
        </w:trPr>
        <w:tc>
          <w:tcPr>
            <w:tcW w:w="1140" w:type="dxa"/>
            <w:tcBorders>
              <w:top w:val="single" w:sz="8" w:space="0" w:color="auto"/>
              <w:left w:val="single" w:sz="8" w:space="0" w:color="auto"/>
              <w:bottom w:val="single" w:sz="8" w:space="0" w:color="auto"/>
              <w:right w:val="single" w:sz="8" w:space="0" w:color="auto"/>
            </w:tcBorders>
            <w:vAlign w:val="bottom"/>
          </w:tcPr>
          <w:p w:rsidR="00895700" w:rsidRPr="0098176B" w:rsidRDefault="00895700" w:rsidP="009217B5"/>
        </w:tc>
        <w:tc>
          <w:tcPr>
            <w:tcW w:w="5360" w:type="dxa"/>
            <w:tcBorders>
              <w:top w:val="single" w:sz="8" w:space="0" w:color="auto"/>
              <w:bottom w:val="single" w:sz="8" w:space="0" w:color="auto"/>
              <w:right w:val="single" w:sz="8" w:space="0" w:color="auto"/>
            </w:tcBorders>
            <w:vAlign w:val="bottom"/>
          </w:tcPr>
          <w:p w:rsidR="00895700" w:rsidRPr="0098176B" w:rsidRDefault="0099262C" w:rsidP="009217B5">
            <w:r w:rsidRPr="0098176B">
              <w:rPr>
                <w:rFonts w:eastAsia="Times New Roman"/>
              </w:rPr>
              <w:t>ВВЕДЕНИЕ</w:t>
            </w:r>
          </w:p>
        </w:tc>
        <w:tc>
          <w:tcPr>
            <w:tcW w:w="3220" w:type="dxa"/>
            <w:tcBorders>
              <w:top w:val="single" w:sz="8" w:space="0" w:color="auto"/>
              <w:bottom w:val="single" w:sz="8" w:space="0" w:color="auto"/>
              <w:right w:val="single" w:sz="8" w:space="0" w:color="auto"/>
            </w:tcBorders>
            <w:vAlign w:val="bottom"/>
          </w:tcPr>
          <w:p w:rsidR="00895700" w:rsidRPr="0098176B" w:rsidRDefault="0099262C" w:rsidP="009217B5">
            <w:pPr>
              <w:jc w:val="center"/>
            </w:pPr>
            <w:r w:rsidRPr="0098176B">
              <w:rPr>
                <w:rFonts w:eastAsia="Times New Roman"/>
                <w:w w:val="99"/>
              </w:rPr>
              <w:t>3</w:t>
            </w:r>
          </w:p>
        </w:tc>
      </w:tr>
      <w:tr w:rsidR="00895700" w:rsidRPr="0098176B">
        <w:trPr>
          <w:trHeight w:val="306"/>
        </w:trPr>
        <w:tc>
          <w:tcPr>
            <w:tcW w:w="1140" w:type="dxa"/>
            <w:tcBorders>
              <w:left w:val="single" w:sz="8" w:space="0" w:color="auto"/>
              <w:bottom w:val="single" w:sz="8" w:space="0" w:color="auto"/>
              <w:right w:val="single" w:sz="8" w:space="0" w:color="auto"/>
            </w:tcBorders>
            <w:vAlign w:val="bottom"/>
          </w:tcPr>
          <w:p w:rsidR="00895700" w:rsidRPr="0098176B" w:rsidRDefault="0099262C" w:rsidP="009217B5">
            <w:r w:rsidRPr="0098176B">
              <w:rPr>
                <w:rFonts w:eastAsia="Times New Roman"/>
              </w:rPr>
              <w:t>1</w:t>
            </w:r>
          </w:p>
        </w:tc>
        <w:tc>
          <w:tcPr>
            <w:tcW w:w="5360" w:type="dxa"/>
            <w:tcBorders>
              <w:bottom w:val="single" w:sz="8" w:space="0" w:color="auto"/>
              <w:right w:val="single" w:sz="8" w:space="0" w:color="auto"/>
            </w:tcBorders>
            <w:vAlign w:val="bottom"/>
          </w:tcPr>
          <w:p w:rsidR="00895700" w:rsidRPr="0098176B" w:rsidRDefault="0099262C" w:rsidP="009217B5">
            <w:r w:rsidRPr="0098176B">
              <w:rPr>
                <w:rFonts w:eastAsia="Times New Roman"/>
              </w:rPr>
              <w:t>ОБЩИЕ ПОЛОЖЕНИЯ</w:t>
            </w:r>
          </w:p>
        </w:tc>
        <w:tc>
          <w:tcPr>
            <w:tcW w:w="3220" w:type="dxa"/>
            <w:tcBorders>
              <w:bottom w:val="single" w:sz="8" w:space="0" w:color="auto"/>
              <w:right w:val="single" w:sz="8" w:space="0" w:color="auto"/>
            </w:tcBorders>
            <w:vAlign w:val="bottom"/>
          </w:tcPr>
          <w:p w:rsidR="00895700" w:rsidRPr="0098176B" w:rsidRDefault="0099262C" w:rsidP="009217B5">
            <w:pPr>
              <w:jc w:val="center"/>
            </w:pPr>
            <w:r w:rsidRPr="0098176B">
              <w:rPr>
                <w:rFonts w:eastAsia="Times New Roman"/>
                <w:w w:val="99"/>
              </w:rPr>
              <w:t>3</w:t>
            </w:r>
          </w:p>
        </w:tc>
      </w:tr>
      <w:tr w:rsidR="00895700" w:rsidRPr="0098176B">
        <w:trPr>
          <w:trHeight w:val="284"/>
        </w:trPr>
        <w:tc>
          <w:tcPr>
            <w:tcW w:w="1140" w:type="dxa"/>
            <w:tcBorders>
              <w:left w:val="single" w:sz="8" w:space="0" w:color="auto"/>
              <w:right w:val="single" w:sz="8" w:space="0" w:color="auto"/>
            </w:tcBorders>
            <w:vAlign w:val="bottom"/>
          </w:tcPr>
          <w:p w:rsidR="00895700" w:rsidRPr="0098176B" w:rsidRDefault="0099262C" w:rsidP="009217B5">
            <w:r w:rsidRPr="0098176B">
              <w:rPr>
                <w:rFonts w:eastAsia="Times New Roman"/>
              </w:rPr>
              <w:t>1.1</w:t>
            </w:r>
          </w:p>
        </w:tc>
        <w:tc>
          <w:tcPr>
            <w:tcW w:w="5360" w:type="dxa"/>
            <w:tcBorders>
              <w:right w:val="single" w:sz="8" w:space="0" w:color="auto"/>
            </w:tcBorders>
            <w:vAlign w:val="bottom"/>
          </w:tcPr>
          <w:p w:rsidR="00895700" w:rsidRPr="0098176B" w:rsidRDefault="0099262C" w:rsidP="009217B5">
            <w:r w:rsidRPr="0098176B">
              <w:rPr>
                <w:rFonts w:eastAsia="Times New Roman"/>
              </w:rPr>
              <w:t>Определение и назначение АООП основного</w:t>
            </w:r>
          </w:p>
        </w:tc>
        <w:tc>
          <w:tcPr>
            <w:tcW w:w="3220" w:type="dxa"/>
            <w:tcBorders>
              <w:right w:val="single" w:sz="8" w:space="0" w:color="auto"/>
            </w:tcBorders>
            <w:vAlign w:val="bottom"/>
          </w:tcPr>
          <w:p w:rsidR="00895700" w:rsidRPr="0098176B" w:rsidRDefault="0099262C" w:rsidP="009217B5">
            <w:pPr>
              <w:jc w:val="center"/>
            </w:pPr>
            <w:r w:rsidRPr="0098176B">
              <w:rPr>
                <w:rFonts w:eastAsia="Times New Roman"/>
                <w:w w:val="99"/>
              </w:rPr>
              <w:t>3</w:t>
            </w:r>
          </w:p>
        </w:tc>
      </w:tr>
      <w:tr w:rsidR="00895700" w:rsidRPr="0098176B">
        <w:trPr>
          <w:trHeight w:val="312"/>
        </w:trPr>
        <w:tc>
          <w:tcPr>
            <w:tcW w:w="1140" w:type="dxa"/>
            <w:tcBorders>
              <w:left w:val="single" w:sz="8" w:space="0" w:color="auto"/>
              <w:right w:val="single" w:sz="8" w:space="0" w:color="auto"/>
            </w:tcBorders>
            <w:vAlign w:val="bottom"/>
          </w:tcPr>
          <w:p w:rsidR="00895700" w:rsidRPr="0098176B" w:rsidRDefault="00895700" w:rsidP="009217B5"/>
        </w:tc>
        <w:tc>
          <w:tcPr>
            <w:tcW w:w="5360" w:type="dxa"/>
            <w:tcBorders>
              <w:right w:val="single" w:sz="8" w:space="0" w:color="auto"/>
            </w:tcBorders>
            <w:vAlign w:val="bottom"/>
          </w:tcPr>
          <w:p w:rsidR="00895700" w:rsidRPr="0098176B" w:rsidRDefault="0099262C" w:rsidP="009217B5">
            <w:r w:rsidRPr="0098176B">
              <w:rPr>
                <w:rFonts w:eastAsia="Times New Roman"/>
              </w:rPr>
              <w:t xml:space="preserve">общего образования </w:t>
            </w:r>
            <w:proofErr w:type="gramStart"/>
            <w:r w:rsidRPr="0098176B">
              <w:rPr>
                <w:rFonts w:eastAsia="Times New Roman"/>
              </w:rPr>
              <w:t>обучающихся</w:t>
            </w:r>
            <w:proofErr w:type="gramEnd"/>
            <w:r w:rsidRPr="0098176B">
              <w:rPr>
                <w:rFonts w:eastAsia="Times New Roman"/>
              </w:rPr>
              <w:t xml:space="preserve"> с задержкой</w:t>
            </w:r>
          </w:p>
        </w:tc>
        <w:tc>
          <w:tcPr>
            <w:tcW w:w="3220" w:type="dxa"/>
            <w:tcBorders>
              <w:right w:val="single" w:sz="8" w:space="0" w:color="auto"/>
            </w:tcBorders>
            <w:vAlign w:val="bottom"/>
          </w:tcPr>
          <w:p w:rsidR="00895700" w:rsidRPr="0098176B" w:rsidRDefault="00895700" w:rsidP="009217B5"/>
        </w:tc>
      </w:tr>
      <w:tr w:rsidR="00895700" w:rsidRPr="0098176B">
        <w:trPr>
          <w:trHeight w:val="317"/>
        </w:trPr>
        <w:tc>
          <w:tcPr>
            <w:tcW w:w="1140" w:type="dxa"/>
            <w:tcBorders>
              <w:left w:val="single" w:sz="8" w:space="0" w:color="auto"/>
              <w:right w:val="single" w:sz="8" w:space="0" w:color="auto"/>
            </w:tcBorders>
            <w:vAlign w:val="bottom"/>
          </w:tcPr>
          <w:p w:rsidR="00895700" w:rsidRPr="0098176B" w:rsidRDefault="00895700" w:rsidP="009217B5"/>
        </w:tc>
        <w:tc>
          <w:tcPr>
            <w:tcW w:w="5360" w:type="dxa"/>
            <w:tcBorders>
              <w:right w:val="single" w:sz="8" w:space="0" w:color="auto"/>
            </w:tcBorders>
            <w:vAlign w:val="bottom"/>
          </w:tcPr>
          <w:p w:rsidR="00895700" w:rsidRPr="0098176B" w:rsidRDefault="0099262C" w:rsidP="009217B5">
            <w:r w:rsidRPr="0098176B">
              <w:rPr>
                <w:rFonts w:eastAsia="Times New Roman"/>
              </w:rPr>
              <w:t>психического развития</w:t>
            </w:r>
          </w:p>
        </w:tc>
        <w:tc>
          <w:tcPr>
            <w:tcW w:w="3220" w:type="dxa"/>
            <w:tcBorders>
              <w:right w:val="single" w:sz="8" w:space="0" w:color="auto"/>
            </w:tcBorders>
            <w:vAlign w:val="bottom"/>
          </w:tcPr>
          <w:p w:rsidR="00895700" w:rsidRPr="0098176B" w:rsidRDefault="00895700" w:rsidP="009217B5"/>
        </w:tc>
      </w:tr>
      <w:tr w:rsidR="00895700" w:rsidRPr="0098176B">
        <w:trPr>
          <w:trHeight w:val="29"/>
        </w:trPr>
        <w:tc>
          <w:tcPr>
            <w:tcW w:w="1140" w:type="dxa"/>
            <w:tcBorders>
              <w:left w:val="single" w:sz="8" w:space="0" w:color="auto"/>
              <w:bottom w:val="single" w:sz="8" w:space="0" w:color="auto"/>
              <w:right w:val="single" w:sz="8" w:space="0" w:color="auto"/>
            </w:tcBorders>
            <w:vAlign w:val="bottom"/>
          </w:tcPr>
          <w:p w:rsidR="00895700" w:rsidRPr="0098176B" w:rsidRDefault="00895700" w:rsidP="009217B5"/>
        </w:tc>
        <w:tc>
          <w:tcPr>
            <w:tcW w:w="5360" w:type="dxa"/>
            <w:tcBorders>
              <w:bottom w:val="single" w:sz="8" w:space="0" w:color="auto"/>
              <w:right w:val="single" w:sz="8" w:space="0" w:color="auto"/>
            </w:tcBorders>
            <w:vAlign w:val="bottom"/>
          </w:tcPr>
          <w:p w:rsidR="00895700" w:rsidRPr="0098176B" w:rsidRDefault="00895700" w:rsidP="009217B5"/>
        </w:tc>
        <w:tc>
          <w:tcPr>
            <w:tcW w:w="3220" w:type="dxa"/>
            <w:tcBorders>
              <w:bottom w:val="single" w:sz="8" w:space="0" w:color="auto"/>
              <w:right w:val="single" w:sz="8" w:space="0" w:color="auto"/>
            </w:tcBorders>
            <w:vAlign w:val="bottom"/>
          </w:tcPr>
          <w:p w:rsidR="00895700" w:rsidRPr="0098176B" w:rsidRDefault="00895700" w:rsidP="009217B5"/>
        </w:tc>
      </w:tr>
      <w:tr w:rsidR="00895700" w:rsidRPr="0098176B">
        <w:trPr>
          <w:trHeight w:val="307"/>
        </w:trPr>
        <w:tc>
          <w:tcPr>
            <w:tcW w:w="1140" w:type="dxa"/>
            <w:tcBorders>
              <w:left w:val="single" w:sz="8" w:space="0" w:color="auto"/>
              <w:bottom w:val="single" w:sz="8" w:space="0" w:color="auto"/>
              <w:right w:val="single" w:sz="8" w:space="0" w:color="auto"/>
            </w:tcBorders>
            <w:vAlign w:val="bottom"/>
          </w:tcPr>
          <w:p w:rsidR="00895700" w:rsidRPr="0098176B" w:rsidRDefault="0099262C" w:rsidP="009217B5">
            <w:r w:rsidRPr="0098176B">
              <w:rPr>
                <w:rFonts w:eastAsia="Times New Roman"/>
              </w:rPr>
              <w:t>1.2.</w:t>
            </w:r>
          </w:p>
        </w:tc>
        <w:tc>
          <w:tcPr>
            <w:tcW w:w="5360" w:type="dxa"/>
            <w:tcBorders>
              <w:bottom w:val="single" w:sz="8" w:space="0" w:color="auto"/>
              <w:right w:val="single" w:sz="8" w:space="0" w:color="auto"/>
            </w:tcBorders>
            <w:vAlign w:val="bottom"/>
          </w:tcPr>
          <w:p w:rsidR="00895700" w:rsidRPr="0098176B" w:rsidRDefault="0099262C" w:rsidP="009217B5">
            <w:r w:rsidRPr="0098176B">
              <w:rPr>
                <w:rFonts w:eastAsia="Times New Roman"/>
              </w:rPr>
              <w:t>Нормативные документы для разработки АООП</w:t>
            </w:r>
          </w:p>
        </w:tc>
        <w:tc>
          <w:tcPr>
            <w:tcW w:w="3220" w:type="dxa"/>
            <w:tcBorders>
              <w:bottom w:val="single" w:sz="8" w:space="0" w:color="auto"/>
              <w:right w:val="single" w:sz="8" w:space="0" w:color="auto"/>
            </w:tcBorders>
            <w:vAlign w:val="bottom"/>
          </w:tcPr>
          <w:p w:rsidR="00895700" w:rsidRPr="0098176B" w:rsidRDefault="0099262C" w:rsidP="009217B5">
            <w:pPr>
              <w:jc w:val="center"/>
            </w:pPr>
            <w:r w:rsidRPr="0098176B">
              <w:rPr>
                <w:rFonts w:eastAsia="Times New Roman"/>
                <w:w w:val="99"/>
              </w:rPr>
              <w:t>3</w:t>
            </w:r>
          </w:p>
        </w:tc>
      </w:tr>
      <w:tr w:rsidR="00895700" w:rsidRPr="0098176B">
        <w:trPr>
          <w:trHeight w:val="287"/>
        </w:trPr>
        <w:tc>
          <w:tcPr>
            <w:tcW w:w="1140" w:type="dxa"/>
            <w:tcBorders>
              <w:left w:val="single" w:sz="8" w:space="0" w:color="auto"/>
              <w:right w:val="single" w:sz="8" w:space="0" w:color="auto"/>
            </w:tcBorders>
            <w:vAlign w:val="bottom"/>
          </w:tcPr>
          <w:p w:rsidR="00895700" w:rsidRPr="0098176B" w:rsidRDefault="0099262C" w:rsidP="009217B5">
            <w:r w:rsidRPr="0098176B">
              <w:rPr>
                <w:rFonts w:eastAsia="Times New Roman"/>
              </w:rPr>
              <w:t>1.3.</w:t>
            </w:r>
          </w:p>
        </w:tc>
        <w:tc>
          <w:tcPr>
            <w:tcW w:w="5360" w:type="dxa"/>
            <w:tcBorders>
              <w:right w:val="single" w:sz="8" w:space="0" w:color="auto"/>
            </w:tcBorders>
            <w:vAlign w:val="bottom"/>
          </w:tcPr>
          <w:p w:rsidR="00895700" w:rsidRPr="0098176B" w:rsidRDefault="0099262C" w:rsidP="009217B5">
            <w:r w:rsidRPr="0098176B">
              <w:rPr>
                <w:rFonts w:eastAsia="Times New Roman"/>
              </w:rPr>
              <w:t>Структура АООП ООП с задержкой</w:t>
            </w:r>
          </w:p>
        </w:tc>
        <w:tc>
          <w:tcPr>
            <w:tcW w:w="3220" w:type="dxa"/>
            <w:tcBorders>
              <w:right w:val="single" w:sz="8" w:space="0" w:color="auto"/>
            </w:tcBorders>
            <w:vAlign w:val="bottom"/>
          </w:tcPr>
          <w:p w:rsidR="00895700" w:rsidRPr="0098176B" w:rsidRDefault="0099262C" w:rsidP="009217B5">
            <w:pPr>
              <w:jc w:val="center"/>
            </w:pPr>
            <w:r w:rsidRPr="0098176B">
              <w:rPr>
                <w:rFonts w:eastAsia="Times New Roman"/>
                <w:w w:val="99"/>
              </w:rPr>
              <w:t>4</w:t>
            </w:r>
          </w:p>
        </w:tc>
      </w:tr>
      <w:tr w:rsidR="00895700" w:rsidRPr="0098176B">
        <w:trPr>
          <w:trHeight w:val="312"/>
        </w:trPr>
        <w:tc>
          <w:tcPr>
            <w:tcW w:w="1140" w:type="dxa"/>
            <w:tcBorders>
              <w:left w:val="single" w:sz="8" w:space="0" w:color="auto"/>
              <w:right w:val="single" w:sz="8" w:space="0" w:color="auto"/>
            </w:tcBorders>
            <w:vAlign w:val="bottom"/>
          </w:tcPr>
          <w:p w:rsidR="00895700" w:rsidRPr="0098176B" w:rsidRDefault="00895700" w:rsidP="009217B5"/>
        </w:tc>
        <w:tc>
          <w:tcPr>
            <w:tcW w:w="5360" w:type="dxa"/>
            <w:tcBorders>
              <w:right w:val="single" w:sz="8" w:space="0" w:color="auto"/>
            </w:tcBorders>
            <w:vAlign w:val="bottom"/>
          </w:tcPr>
          <w:p w:rsidR="00895700" w:rsidRPr="0098176B" w:rsidRDefault="0099262C" w:rsidP="009217B5">
            <w:r w:rsidRPr="0098176B">
              <w:rPr>
                <w:rFonts w:eastAsia="Times New Roman"/>
              </w:rPr>
              <w:t>психического развития</w:t>
            </w:r>
          </w:p>
        </w:tc>
        <w:tc>
          <w:tcPr>
            <w:tcW w:w="3220" w:type="dxa"/>
            <w:tcBorders>
              <w:right w:val="single" w:sz="8" w:space="0" w:color="auto"/>
            </w:tcBorders>
            <w:vAlign w:val="bottom"/>
          </w:tcPr>
          <w:p w:rsidR="00895700" w:rsidRPr="0098176B" w:rsidRDefault="00895700" w:rsidP="009217B5"/>
        </w:tc>
      </w:tr>
      <w:tr w:rsidR="00895700" w:rsidRPr="0098176B">
        <w:trPr>
          <w:trHeight w:val="29"/>
        </w:trPr>
        <w:tc>
          <w:tcPr>
            <w:tcW w:w="1140" w:type="dxa"/>
            <w:tcBorders>
              <w:left w:val="single" w:sz="8" w:space="0" w:color="auto"/>
              <w:bottom w:val="single" w:sz="8" w:space="0" w:color="auto"/>
              <w:right w:val="single" w:sz="8" w:space="0" w:color="auto"/>
            </w:tcBorders>
            <w:vAlign w:val="bottom"/>
          </w:tcPr>
          <w:p w:rsidR="00895700" w:rsidRPr="0098176B" w:rsidRDefault="00895700" w:rsidP="009217B5"/>
        </w:tc>
        <w:tc>
          <w:tcPr>
            <w:tcW w:w="5360" w:type="dxa"/>
            <w:tcBorders>
              <w:bottom w:val="single" w:sz="8" w:space="0" w:color="auto"/>
              <w:right w:val="single" w:sz="8" w:space="0" w:color="auto"/>
            </w:tcBorders>
            <w:vAlign w:val="bottom"/>
          </w:tcPr>
          <w:p w:rsidR="00895700" w:rsidRPr="0098176B" w:rsidRDefault="00895700" w:rsidP="009217B5"/>
        </w:tc>
        <w:tc>
          <w:tcPr>
            <w:tcW w:w="3220" w:type="dxa"/>
            <w:tcBorders>
              <w:bottom w:val="single" w:sz="8" w:space="0" w:color="auto"/>
              <w:right w:val="single" w:sz="8" w:space="0" w:color="auto"/>
            </w:tcBorders>
            <w:vAlign w:val="bottom"/>
          </w:tcPr>
          <w:p w:rsidR="00895700" w:rsidRPr="0098176B" w:rsidRDefault="00895700" w:rsidP="009217B5"/>
        </w:tc>
      </w:tr>
      <w:tr w:rsidR="00895700" w:rsidRPr="0098176B">
        <w:trPr>
          <w:trHeight w:val="282"/>
        </w:trPr>
        <w:tc>
          <w:tcPr>
            <w:tcW w:w="1140" w:type="dxa"/>
            <w:tcBorders>
              <w:left w:val="single" w:sz="8" w:space="0" w:color="auto"/>
              <w:right w:val="single" w:sz="8" w:space="0" w:color="auto"/>
            </w:tcBorders>
            <w:vAlign w:val="bottom"/>
          </w:tcPr>
          <w:p w:rsidR="00895700" w:rsidRPr="0098176B" w:rsidRDefault="0099262C" w:rsidP="009217B5">
            <w:r w:rsidRPr="0098176B">
              <w:rPr>
                <w:rFonts w:eastAsia="Times New Roman"/>
              </w:rPr>
              <w:t>2.</w:t>
            </w:r>
          </w:p>
        </w:tc>
        <w:tc>
          <w:tcPr>
            <w:tcW w:w="5360" w:type="dxa"/>
            <w:tcBorders>
              <w:right w:val="single" w:sz="8" w:space="0" w:color="auto"/>
            </w:tcBorders>
            <w:vAlign w:val="bottom"/>
          </w:tcPr>
          <w:p w:rsidR="00895700" w:rsidRPr="0098176B" w:rsidRDefault="0099262C" w:rsidP="009217B5">
            <w:r w:rsidRPr="0098176B">
              <w:rPr>
                <w:rFonts w:eastAsia="Times New Roman"/>
              </w:rPr>
              <w:t>ПРИМЕРНАЯ АДАПТИРОВАННАЯ</w:t>
            </w:r>
          </w:p>
        </w:tc>
        <w:tc>
          <w:tcPr>
            <w:tcW w:w="3220" w:type="dxa"/>
            <w:tcBorders>
              <w:right w:val="single" w:sz="8" w:space="0" w:color="auto"/>
            </w:tcBorders>
            <w:vAlign w:val="bottom"/>
          </w:tcPr>
          <w:p w:rsidR="00895700" w:rsidRPr="0098176B" w:rsidRDefault="00895700" w:rsidP="009217B5"/>
        </w:tc>
      </w:tr>
      <w:tr w:rsidR="00895700" w:rsidRPr="0098176B">
        <w:trPr>
          <w:trHeight w:val="312"/>
        </w:trPr>
        <w:tc>
          <w:tcPr>
            <w:tcW w:w="1140" w:type="dxa"/>
            <w:tcBorders>
              <w:left w:val="single" w:sz="8" w:space="0" w:color="auto"/>
              <w:right w:val="single" w:sz="8" w:space="0" w:color="auto"/>
            </w:tcBorders>
            <w:vAlign w:val="bottom"/>
          </w:tcPr>
          <w:p w:rsidR="00895700" w:rsidRPr="0098176B" w:rsidRDefault="00895700" w:rsidP="009217B5"/>
        </w:tc>
        <w:tc>
          <w:tcPr>
            <w:tcW w:w="5360" w:type="dxa"/>
            <w:tcBorders>
              <w:right w:val="single" w:sz="8" w:space="0" w:color="auto"/>
            </w:tcBorders>
            <w:vAlign w:val="bottom"/>
          </w:tcPr>
          <w:p w:rsidR="00895700" w:rsidRPr="0098176B" w:rsidRDefault="0099262C" w:rsidP="009217B5">
            <w:r w:rsidRPr="0098176B">
              <w:rPr>
                <w:rFonts w:eastAsia="Times New Roman"/>
              </w:rPr>
              <w:t>ОБРАЗОВАТЕЛЬНАЯ ПРОГАММА</w:t>
            </w:r>
          </w:p>
        </w:tc>
        <w:tc>
          <w:tcPr>
            <w:tcW w:w="3220" w:type="dxa"/>
            <w:tcBorders>
              <w:right w:val="single" w:sz="8" w:space="0" w:color="auto"/>
            </w:tcBorders>
            <w:vAlign w:val="bottom"/>
          </w:tcPr>
          <w:p w:rsidR="00895700" w:rsidRPr="0098176B" w:rsidRDefault="00895700" w:rsidP="009217B5"/>
        </w:tc>
      </w:tr>
      <w:tr w:rsidR="00895700" w:rsidRPr="0098176B">
        <w:trPr>
          <w:trHeight w:val="317"/>
        </w:trPr>
        <w:tc>
          <w:tcPr>
            <w:tcW w:w="1140" w:type="dxa"/>
            <w:tcBorders>
              <w:left w:val="single" w:sz="8" w:space="0" w:color="auto"/>
              <w:right w:val="single" w:sz="8" w:space="0" w:color="auto"/>
            </w:tcBorders>
            <w:vAlign w:val="bottom"/>
          </w:tcPr>
          <w:p w:rsidR="00895700" w:rsidRPr="0098176B" w:rsidRDefault="00895700" w:rsidP="009217B5"/>
        </w:tc>
        <w:tc>
          <w:tcPr>
            <w:tcW w:w="5360" w:type="dxa"/>
            <w:tcBorders>
              <w:right w:val="single" w:sz="8" w:space="0" w:color="auto"/>
            </w:tcBorders>
            <w:vAlign w:val="bottom"/>
          </w:tcPr>
          <w:p w:rsidR="00895700" w:rsidRPr="0098176B" w:rsidRDefault="0099262C" w:rsidP="009217B5">
            <w:r w:rsidRPr="0098176B">
              <w:rPr>
                <w:rFonts w:eastAsia="Times New Roman"/>
              </w:rPr>
              <w:t>ОСНОВНОГО ОБЩЕГО ОБРАЗОВАНИЯ</w:t>
            </w:r>
          </w:p>
        </w:tc>
        <w:tc>
          <w:tcPr>
            <w:tcW w:w="3220" w:type="dxa"/>
            <w:tcBorders>
              <w:right w:val="single" w:sz="8" w:space="0" w:color="auto"/>
            </w:tcBorders>
            <w:vAlign w:val="bottom"/>
          </w:tcPr>
          <w:p w:rsidR="00895700" w:rsidRPr="0098176B" w:rsidRDefault="00895700" w:rsidP="009217B5"/>
        </w:tc>
      </w:tr>
      <w:tr w:rsidR="00895700" w:rsidRPr="0098176B">
        <w:trPr>
          <w:trHeight w:val="29"/>
        </w:trPr>
        <w:tc>
          <w:tcPr>
            <w:tcW w:w="1140" w:type="dxa"/>
            <w:tcBorders>
              <w:left w:val="single" w:sz="8" w:space="0" w:color="auto"/>
              <w:bottom w:val="single" w:sz="8" w:space="0" w:color="auto"/>
              <w:right w:val="single" w:sz="8" w:space="0" w:color="auto"/>
            </w:tcBorders>
            <w:vAlign w:val="bottom"/>
          </w:tcPr>
          <w:p w:rsidR="00895700" w:rsidRPr="0098176B" w:rsidRDefault="00895700" w:rsidP="009217B5"/>
        </w:tc>
        <w:tc>
          <w:tcPr>
            <w:tcW w:w="5360" w:type="dxa"/>
            <w:tcBorders>
              <w:bottom w:val="single" w:sz="8" w:space="0" w:color="auto"/>
              <w:right w:val="single" w:sz="8" w:space="0" w:color="auto"/>
            </w:tcBorders>
            <w:vAlign w:val="bottom"/>
          </w:tcPr>
          <w:p w:rsidR="00895700" w:rsidRPr="0098176B" w:rsidRDefault="00895700" w:rsidP="009217B5"/>
        </w:tc>
        <w:tc>
          <w:tcPr>
            <w:tcW w:w="3220" w:type="dxa"/>
            <w:tcBorders>
              <w:bottom w:val="single" w:sz="8" w:space="0" w:color="auto"/>
              <w:right w:val="single" w:sz="8" w:space="0" w:color="auto"/>
            </w:tcBorders>
            <w:vAlign w:val="bottom"/>
          </w:tcPr>
          <w:p w:rsidR="00895700" w:rsidRPr="0098176B" w:rsidRDefault="00895700" w:rsidP="009217B5"/>
        </w:tc>
      </w:tr>
      <w:tr w:rsidR="00895700" w:rsidRPr="0098176B">
        <w:trPr>
          <w:trHeight w:val="307"/>
        </w:trPr>
        <w:tc>
          <w:tcPr>
            <w:tcW w:w="1140" w:type="dxa"/>
            <w:tcBorders>
              <w:left w:val="single" w:sz="8" w:space="0" w:color="auto"/>
              <w:bottom w:val="single" w:sz="8" w:space="0" w:color="auto"/>
              <w:right w:val="single" w:sz="8" w:space="0" w:color="auto"/>
            </w:tcBorders>
            <w:vAlign w:val="bottom"/>
          </w:tcPr>
          <w:p w:rsidR="00895700" w:rsidRPr="0098176B" w:rsidRDefault="0099262C" w:rsidP="009217B5">
            <w:r w:rsidRPr="0098176B">
              <w:rPr>
                <w:rFonts w:eastAsia="Times New Roman"/>
              </w:rPr>
              <w:t>2.1</w:t>
            </w:r>
          </w:p>
        </w:tc>
        <w:tc>
          <w:tcPr>
            <w:tcW w:w="5360" w:type="dxa"/>
            <w:tcBorders>
              <w:bottom w:val="single" w:sz="8" w:space="0" w:color="auto"/>
              <w:right w:val="single" w:sz="8" w:space="0" w:color="auto"/>
            </w:tcBorders>
            <w:vAlign w:val="bottom"/>
          </w:tcPr>
          <w:p w:rsidR="00895700" w:rsidRPr="0098176B" w:rsidRDefault="0099262C" w:rsidP="009217B5">
            <w:r w:rsidRPr="0098176B">
              <w:rPr>
                <w:rFonts w:eastAsia="Times New Roman"/>
              </w:rPr>
              <w:t>Пояснительная записка</w:t>
            </w:r>
          </w:p>
        </w:tc>
        <w:tc>
          <w:tcPr>
            <w:tcW w:w="3220" w:type="dxa"/>
            <w:tcBorders>
              <w:bottom w:val="single" w:sz="8" w:space="0" w:color="auto"/>
              <w:right w:val="single" w:sz="8" w:space="0" w:color="auto"/>
            </w:tcBorders>
            <w:vAlign w:val="bottom"/>
          </w:tcPr>
          <w:p w:rsidR="00895700" w:rsidRPr="0098176B" w:rsidRDefault="0099262C" w:rsidP="009217B5">
            <w:pPr>
              <w:jc w:val="center"/>
            </w:pPr>
            <w:r w:rsidRPr="0098176B">
              <w:rPr>
                <w:rFonts w:eastAsia="Times New Roman"/>
                <w:w w:val="99"/>
              </w:rPr>
              <w:t>5</w:t>
            </w:r>
          </w:p>
        </w:tc>
      </w:tr>
      <w:tr w:rsidR="00895700" w:rsidRPr="0098176B">
        <w:trPr>
          <w:trHeight w:val="287"/>
        </w:trPr>
        <w:tc>
          <w:tcPr>
            <w:tcW w:w="1140" w:type="dxa"/>
            <w:tcBorders>
              <w:left w:val="single" w:sz="8" w:space="0" w:color="auto"/>
              <w:right w:val="single" w:sz="8" w:space="0" w:color="auto"/>
            </w:tcBorders>
            <w:vAlign w:val="bottom"/>
          </w:tcPr>
          <w:p w:rsidR="00895700" w:rsidRPr="0098176B" w:rsidRDefault="0099262C" w:rsidP="009217B5">
            <w:r w:rsidRPr="0098176B">
              <w:rPr>
                <w:rFonts w:eastAsia="Times New Roman"/>
              </w:rPr>
              <w:t>2.2</w:t>
            </w:r>
          </w:p>
        </w:tc>
        <w:tc>
          <w:tcPr>
            <w:tcW w:w="5360" w:type="dxa"/>
            <w:tcBorders>
              <w:right w:val="single" w:sz="8" w:space="0" w:color="auto"/>
            </w:tcBorders>
            <w:vAlign w:val="bottom"/>
          </w:tcPr>
          <w:p w:rsidR="00895700" w:rsidRPr="0098176B" w:rsidRDefault="0099262C" w:rsidP="009217B5">
            <w:r w:rsidRPr="0098176B">
              <w:rPr>
                <w:rFonts w:eastAsia="Times New Roman"/>
              </w:rPr>
              <w:t>Планируемые результаты освоения</w:t>
            </w:r>
          </w:p>
        </w:tc>
        <w:tc>
          <w:tcPr>
            <w:tcW w:w="3220" w:type="dxa"/>
            <w:tcBorders>
              <w:right w:val="single" w:sz="8" w:space="0" w:color="auto"/>
            </w:tcBorders>
            <w:vAlign w:val="bottom"/>
          </w:tcPr>
          <w:p w:rsidR="00895700" w:rsidRPr="0098176B" w:rsidRDefault="0099262C" w:rsidP="009217B5">
            <w:pPr>
              <w:jc w:val="center"/>
            </w:pPr>
            <w:r w:rsidRPr="0098176B">
              <w:rPr>
                <w:rFonts w:eastAsia="Times New Roman"/>
                <w:w w:val="99"/>
              </w:rPr>
              <w:t>11</w:t>
            </w:r>
          </w:p>
        </w:tc>
      </w:tr>
      <w:tr w:rsidR="00895700" w:rsidRPr="0098176B">
        <w:trPr>
          <w:trHeight w:val="312"/>
        </w:trPr>
        <w:tc>
          <w:tcPr>
            <w:tcW w:w="1140" w:type="dxa"/>
            <w:tcBorders>
              <w:left w:val="single" w:sz="8" w:space="0" w:color="auto"/>
              <w:right w:val="single" w:sz="8" w:space="0" w:color="auto"/>
            </w:tcBorders>
            <w:vAlign w:val="bottom"/>
          </w:tcPr>
          <w:p w:rsidR="00895700" w:rsidRPr="0098176B" w:rsidRDefault="00895700" w:rsidP="009217B5"/>
        </w:tc>
        <w:tc>
          <w:tcPr>
            <w:tcW w:w="5360" w:type="dxa"/>
            <w:tcBorders>
              <w:right w:val="single" w:sz="8" w:space="0" w:color="auto"/>
            </w:tcBorders>
            <w:vAlign w:val="bottom"/>
          </w:tcPr>
          <w:p w:rsidR="00895700" w:rsidRPr="0098176B" w:rsidRDefault="0099262C" w:rsidP="009217B5">
            <w:r w:rsidRPr="0098176B">
              <w:rPr>
                <w:rFonts w:eastAsia="Times New Roman"/>
              </w:rPr>
              <w:t>обучающимися с ЗПР АООП ООО</w:t>
            </w:r>
          </w:p>
        </w:tc>
        <w:tc>
          <w:tcPr>
            <w:tcW w:w="3220" w:type="dxa"/>
            <w:tcBorders>
              <w:right w:val="single" w:sz="8" w:space="0" w:color="auto"/>
            </w:tcBorders>
            <w:vAlign w:val="bottom"/>
          </w:tcPr>
          <w:p w:rsidR="00895700" w:rsidRPr="0098176B" w:rsidRDefault="00895700" w:rsidP="009217B5"/>
        </w:tc>
      </w:tr>
      <w:tr w:rsidR="00895700" w:rsidRPr="0098176B">
        <w:trPr>
          <w:trHeight w:val="29"/>
        </w:trPr>
        <w:tc>
          <w:tcPr>
            <w:tcW w:w="1140" w:type="dxa"/>
            <w:tcBorders>
              <w:left w:val="single" w:sz="8" w:space="0" w:color="auto"/>
              <w:bottom w:val="single" w:sz="8" w:space="0" w:color="auto"/>
              <w:right w:val="single" w:sz="8" w:space="0" w:color="auto"/>
            </w:tcBorders>
            <w:vAlign w:val="bottom"/>
          </w:tcPr>
          <w:p w:rsidR="00895700" w:rsidRPr="0098176B" w:rsidRDefault="00895700" w:rsidP="009217B5"/>
        </w:tc>
        <w:tc>
          <w:tcPr>
            <w:tcW w:w="5360" w:type="dxa"/>
            <w:tcBorders>
              <w:bottom w:val="single" w:sz="8" w:space="0" w:color="auto"/>
              <w:right w:val="single" w:sz="8" w:space="0" w:color="auto"/>
            </w:tcBorders>
            <w:vAlign w:val="bottom"/>
          </w:tcPr>
          <w:p w:rsidR="00895700" w:rsidRPr="0098176B" w:rsidRDefault="00895700" w:rsidP="009217B5"/>
        </w:tc>
        <w:tc>
          <w:tcPr>
            <w:tcW w:w="3220" w:type="dxa"/>
            <w:tcBorders>
              <w:bottom w:val="single" w:sz="8" w:space="0" w:color="auto"/>
              <w:right w:val="single" w:sz="8" w:space="0" w:color="auto"/>
            </w:tcBorders>
            <w:vAlign w:val="bottom"/>
          </w:tcPr>
          <w:p w:rsidR="00895700" w:rsidRPr="0098176B" w:rsidRDefault="00895700" w:rsidP="009217B5"/>
        </w:tc>
      </w:tr>
      <w:tr w:rsidR="00895700" w:rsidRPr="0098176B">
        <w:trPr>
          <w:trHeight w:val="282"/>
        </w:trPr>
        <w:tc>
          <w:tcPr>
            <w:tcW w:w="1140" w:type="dxa"/>
            <w:tcBorders>
              <w:left w:val="single" w:sz="8" w:space="0" w:color="auto"/>
              <w:right w:val="single" w:sz="8" w:space="0" w:color="auto"/>
            </w:tcBorders>
            <w:vAlign w:val="bottom"/>
          </w:tcPr>
          <w:p w:rsidR="00895700" w:rsidRPr="0098176B" w:rsidRDefault="0099262C" w:rsidP="009217B5">
            <w:r w:rsidRPr="0098176B">
              <w:rPr>
                <w:rFonts w:eastAsia="Times New Roman"/>
              </w:rPr>
              <w:t>2.3</w:t>
            </w:r>
          </w:p>
        </w:tc>
        <w:tc>
          <w:tcPr>
            <w:tcW w:w="5360" w:type="dxa"/>
            <w:tcBorders>
              <w:right w:val="single" w:sz="8" w:space="0" w:color="auto"/>
            </w:tcBorders>
            <w:vAlign w:val="bottom"/>
          </w:tcPr>
          <w:p w:rsidR="00895700" w:rsidRPr="0098176B" w:rsidRDefault="0099262C" w:rsidP="009217B5">
            <w:r w:rsidRPr="0098176B">
              <w:rPr>
                <w:rFonts w:eastAsia="Times New Roman"/>
              </w:rPr>
              <w:t xml:space="preserve">Система оценки достижения </w:t>
            </w:r>
            <w:proofErr w:type="gramStart"/>
            <w:r w:rsidRPr="0098176B">
              <w:rPr>
                <w:rFonts w:eastAsia="Times New Roman"/>
              </w:rPr>
              <w:t>обучающимися</w:t>
            </w:r>
            <w:proofErr w:type="gramEnd"/>
            <w:r w:rsidRPr="0098176B">
              <w:rPr>
                <w:rFonts w:eastAsia="Times New Roman"/>
              </w:rPr>
              <w:t xml:space="preserve"> с</w:t>
            </w:r>
          </w:p>
        </w:tc>
        <w:tc>
          <w:tcPr>
            <w:tcW w:w="3220" w:type="dxa"/>
            <w:tcBorders>
              <w:right w:val="single" w:sz="8" w:space="0" w:color="auto"/>
            </w:tcBorders>
            <w:vAlign w:val="bottom"/>
          </w:tcPr>
          <w:p w:rsidR="00895700" w:rsidRPr="0098176B" w:rsidRDefault="0099262C" w:rsidP="009217B5">
            <w:pPr>
              <w:jc w:val="center"/>
            </w:pPr>
            <w:r w:rsidRPr="0098176B">
              <w:rPr>
                <w:rFonts w:eastAsia="Times New Roman"/>
                <w:w w:val="99"/>
              </w:rPr>
              <w:t>111</w:t>
            </w:r>
          </w:p>
        </w:tc>
      </w:tr>
      <w:tr w:rsidR="00895700" w:rsidRPr="0098176B">
        <w:trPr>
          <w:trHeight w:val="312"/>
        </w:trPr>
        <w:tc>
          <w:tcPr>
            <w:tcW w:w="1140" w:type="dxa"/>
            <w:tcBorders>
              <w:left w:val="single" w:sz="8" w:space="0" w:color="auto"/>
              <w:right w:val="single" w:sz="8" w:space="0" w:color="auto"/>
            </w:tcBorders>
            <w:vAlign w:val="bottom"/>
          </w:tcPr>
          <w:p w:rsidR="00895700" w:rsidRPr="0098176B" w:rsidRDefault="00895700" w:rsidP="009217B5"/>
        </w:tc>
        <w:tc>
          <w:tcPr>
            <w:tcW w:w="5360" w:type="dxa"/>
            <w:tcBorders>
              <w:right w:val="single" w:sz="8" w:space="0" w:color="auto"/>
            </w:tcBorders>
            <w:vAlign w:val="bottom"/>
          </w:tcPr>
          <w:p w:rsidR="00895700" w:rsidRPr="0098176B" w:rsidRDefault="0099262C" w:rsidP="009217B5">
            <w:r w:rsidRPr="0098176B">
              <w:rPr>
                <w:rFonts w:eastAsia="Times New Roman"/>
              </w:rPr>
              <w:t>ЗПР планируемых результатов освоения АООП</w:t>
            </w:r>
          </w:p>
        </w:tc>
        <w:tc>
          <w:tcPr>
            <w:tcW w:w="3220" w:type="dxa"/>
            <w:tcBorders>
              <w:right w:val="single" w:sz="8" w:space="0" w:color="auto"/>
            </w:tcBorders>
            <w:vAlign w:val="bottom"/>
          </w:tcPr>
          <w:p w:rsidR="00895700" w:rsidRPr="0098176B" w:rsidRDefault="00895700" w:rsidP="009217B5"/>
        </w:tc>
      </w:tr>
      <w:tr w:rsidR="00895700" w:rsidRPr="0098176B">
        <w:trPr>
          <w:trHeight w:val="317"/>
        </w:trPr>
        <w:tc>
          <w:tcPr>
            <w:tcW w:w="1140" w:type="dxa"/>
            <w:tcBorders>
              <w:left w:val="single" w:sz="8" w:space="0" w:color="auto"/>
              <w:right w:val="single" w:sz="8" w:space="0" w:color="auto"/>
            </w:tcBorders>
            <w:vAlign w:val="bottom"/>
          </w:tcPr>
          <w:p w:rsidR="00895700" w:rsidRPr="0098176B" w:rsidRDefault="00895700" w:rsidP="009217B5"/>
        </w:tc>
        <w:tc>
          <w:tcPr>
            <w:tcW w:w="5360" w:type="dxa"/>
            <w:tcBorders>
              <w:right w:val="single" w:sz="8" w:space="0" w:color="auto"/>
            </w:tcBorders>
            <w:vAlign w:val="bottom"/>
          </w:tcPr>
          <w:p w:rsidR="00895700" w:rsidRPr="0098176B" w:rsidRDefault="0099262C" w:rsidP="009217B5">
            <w:r w:rsidRPr="0098176B">
              <w:rPr>
                <w:rFonts w:eastAsia="Times New Roman"/>
              </w:rPr>
              <w:t>ООО</w:t>
            </w:r>
          </w:p>
        </w:tc>
        <w:tc>
          <w:tcPr>
            <w:tcW w:w="3220" w:type="dxa"/>
            <w:tcBorders>
              <w:right w:val="single" w:sz="8" w:space="0" w:color="auto"/>
            </w:tcBorders>
            <w:vAlign w:val="bottom"/>
          </w:tcPr>
          <w:p w:rsidR="00895700" w:rsidRPr="0098176B" w:rsidRDefault="00895700" w:rsidP="009217B5"/>
        </w:tc>
      </w:tr>
      <w:tr w:rsidR="00895700" w:rsidRPr="0098176B">
        <w:trPr>
          <w:trHeight w:val="29"/>
        </w:trPr>
        <w:tc>
          <w:tcPr>
            <w:tcW w:w="1140" w:type="dxa"/>
            <w:tcBorders>
              <w:left w:val="single" w:sz="8" w:space="0" w:color="auto"/>
              <w:bottom w:val="single" w:sz="8" w:space="0" w:color="auto"/>
              <w:right w:val="single" w:sz="8" w:space="0" w:color="auto"/>
            </w:tcBorders>
            <w:vAlign w:val="bottom"/>
          </w:tcPr>
          <w:p w:rsidR="00895700" w:rsidRPr="0098176B" w:rsidRDefault="00895700" w:rsidP="009217B5"/>
        </w:tc>
        <w:tc>
          <w:tcPr>
            <w:tcW w:w="5360" w:type="dxa"/>
            <w:tcBorders>
              <w:bottom w:val="single" w:sz="8" w:space="0" w:color="auto"/>
              <w:right w:val="single" w:sz="8" w:space="0" w:color="auto"/>
            </w:tcBorders>
            <w:vAlign w:val="bottom"/>
          </w:tcPr>
          <w:p w:rsidR="00895700" w:rsidRPr="0098176B" w:rsidRDefault="00895700" w:rsidP="009217B5"/>
        </w:tc>
        <w:tc>
          <w:tcPr>
            <w:tcW w:w="3220" w:type="dxa"/>
            <w:tcBorders>
              <w:bottom w:val="single" w:sz="8" w:space="0" w:color="auto"/>
              <w:right w:val="single" w:sz="8" w:space="0" w:color="auto"/>
            </w:tcBorders>
            <w:vAlign w:val="bottom"/>
          </w:tcPr>
          <w:p w:rsidR="00895700" w:rsidRPr="0098176B" w:rsidRDefault="00895700" w:rsidP="009217B5"/>
        </w:tc>
      </w:tr>
      <w:tr w:rsidR="00895700" w:rsidRPr="0098176B">
        <w:trPr>
          <w:trHeight w:val="307"/>
        </w:trPr>
        <w:tc>
          <w:tcPr>
            <w:tcW w:w="1140" w:type="dxa"/>
            <w:tcBorders>
              <w:left w:val="single" w:sz="8" w:space="0" w:color="auto"/>
              <w:bottom w:val="single" w:sz="8" w:space="0" w:color="auto"/>
              <w:right w:val="single" w:sz="8" w:space="0" w:color="auto"/>
            </w:tcBorders>
            <w:vAlign w:val="bottom"/>
          </w:tcPr>
          <w:p w:rsidR="00895700" w:rsidRPr="0098176B" w:rsidRDefault="0099262C" w:rsidP="009217B5">
            <w:r w:rsidRPr="0098176B">
              <w:rPr>
                <w:rFonts w:eastAsia="Times New Roman"/>
              </w:rPr>
              <w:t>2.4</w:t>
            </w:r>
          </w:p>
        </w:tc>
        <w:tc>
          <w:tcPr>
            <w:tcW w:w="5360" w:type="dxa"/>
            <w:tcBorders>
              <w:bottom w:val="single" w:sz="8" w:space="0" w:color="auto"/>
              <w:right w:val="single" w:sz="8" w:space="0" w:color="auto"/>
            </w:tcBorders>
            <w:vAlign w:val="bottom"/>
          </w:tcPr>
          <w:p w:rsidR="00895700" w:rsidRPr="0098176B" w:rsidRDefault="0099262C" w:rsidP="009217B5">
            <w:r w:rsidRPr="0098176B">
              <w:rPr>
                <w:rFonts w:eastAsia="Times New Roman"/>
              </w:rPr>
              <w:t>Содержание образования</w:t>
            </w:r>
          </w:p>
        </w:tc>
        <w:tc>
          <w:tcPr>
            <w:tcW w:w="3220" w:type="dxa"/>
            <w:tcBorders>
              <w:bottom w:val="single" w:sz="8" w:space="0" w:color="auto"/>
              <w:right w:val="single" w:sz="8" w:space="0" w:color="auto"/>
            </w:tcBorders>
            <w:vAlign w:val="bottom"/>
          </w:tcPr>
          <w:p w:rsidR="00895700" w:rsidRPr="0098176B" w:rsidRDefault="0099262C" w:rsidP="009217B5">
            <w:pPr>
              <w:jc w:val="center"/>
            </w:pPr>
            <w:r w:rsidRPr="0098176B">
              <w:rPr>
                <w:rFonts w:eastAsia="Times New Roman"/>
                <w:w w:val="99"/>
              </w:rPr>
              <w:t>115</w:t>
            </w:r>
          </w:p>
        </w:tc>
      </w:tr>
      <w:tr w:rsidR="00895700" w:rsidRPr="0098176B">
        <w:trPr>
          <w:trHeight w:val="309"/>
        </w:trPr>
        <w:tc>
          <w:tcPr>
            <w:tcW w:w="1140" w:type="dxa"/>
            <w:tcBorders>
              <w:left w:val="single" w:sz="8" w:space="0" w:color="auto"/>
              <w:bottom w:val="single" w:sz="8" w:space="0" w:color="auto"/>
              <w:right w:val="single" w:sz="8" w:space="0" w:color="auto"/>
            </w:tcBorders>
            <w:vAlign w:val="bottom"/>
          </w:tcPr>
          <w:p w:rsidR="00895700" w:rsidRPr="0098176B" w:rsidRDefault="0099262C" w:rsidP="009217B5">
            <w:r w:rsidRPr="0098176B">
              <w:rPr>
                <w:rFonts w:eastAsia="Times New Roman"/>
              </w:rPr>
              <w:t>2.4.1</w:t>
            </w:r>
          </w:p>
        </w:tc>
        <w:tc>
          <w:tcPr>
            <w:tcW w:w="5360" w:type="dxa"/>
            <w:tcBorders>
              <w:bottom w:val="single" w:sz="8" w:space="0" w:color="auto"/>
              <w:right w:val="single" w:sz="8" w:space="0" w:color="auto"/>
            </w:tcBorders>
            <w:vAlign w:val="bottom"/>
          </w:tcPr>
          <w:p w:rsidR="00895700" w:rsidRPr="0098176B" w:rsidRDefault="0099262C" w:rsidP="009217B5">
            <w:r w:rsidRPr="0098176B">
              <w:rPr>
                <w:rFonts w:eastAsia="Times New Roman"/>
              </w:rPr>
              <w:t>Учебный план</w:t>
            </w:r>
          </w:p>
        </w:tc>
        <w:tc>
          <w:tcPr>
            <w:tcW w:w="3220" w:type="dxa"/>
            <w:tcBorders>
              <w:bottom w:val="single" w:sz="8" w:space="0" w:color="auto"/>
              <w:right w:val="single" w:sz="8" w:space="0" w:color="auto"/>
            </w:tcBorders>
            <w:vAlign w:val="bottom"/>
          </w:tcPr>
          <w:p w:rsidR="00895700" w:rsidRPr="0098176B" w:rsidRDefault="0099262C" w:rsidP="009217B5">
            <w:pPr>
              <w:jc w:val="center"/>
            </w:pPr>
            <w:r w:rsidRPr="0098176B">
              <w:rPr>
                <w:rFonts w:eastAsia="Times New Roman"/>
                <w:w w:val="99"/>
              </w:rPr>
              <w:t>115</w:t>
            </w:r>
          </w:p>
        </w:tc>
      </w:tr>
      <w:tr w:rsidR="00895700" w:rsidRPr="0098176B">
        <w:trPr>
          <w:trHeight w:val="306"/>
        </w:trPr>
        <w:tc>
          <w:tcPr>
            <w:tcW w:w="1140" w:type="dxa"/>
            <w:tcBorders>
              <w:left w:val="single" w:sz="8" w:space="0" w:color="auto"/>
              <w:bottom w:val="single" w:sz="8" w:space="0" w:color="auto"/>
              <w:right w:val="single" w:sz="8" w:space="0" w:color="auto"/>
            </w:tcBorders>
            <w:vAlign w:val="bottom"/>
          </w:tcPr>
          <w:p w:rsidR="00895700" w:rsidRPr="0098176B" w:rsidRDefault="0099262C" w:rsidP="009217B5">
            <w:r w:rsidRPr="0098176B">
              <w:rPr>
                <w:rFonts w:eastAsia="Times New Roman"/>
              </w:rPr>
              <w:t>2.4.2</w:t>
            </w:r>
          </w:p>
        </w:tc>
        <w:tc>
          <w:tcPr>
            <w:tcW w:w="5360" w:type="dxa"/>
            <w:tcBorders>
              <w:bottom w:val="single" w:sz="8" w:space="0" w:color="auto"/>
              <w:right w:val="single" w:sz="8" w:space="0" w:color="auto"/>
            </w:tcBorders>
            <w:vAlign w:val="bottom"/>
          </w:tcPr>
          <w:p w:rsidR="00895700" w:rsidRPr="0098176B" w:rsidRDefault="0099262C" w:rsidP="009217B5">
            <w:r w:rsidRPr="0098176B">
              <w:rPr>
                <w:rFonts w:eastAsia="Times New Roman"/>
              </w:rPr>
              <w:t>Программы учебных предметов</w:t>
            </w:r>
          </w:p>
        </w:tc>
        <w:tc>
          <w:tcPr>
            <w:tcW w:w="3220" w:type="dxa"/>
            <w:tcBorders>
              <w:bottom w:val="single" w:sz="8" w:space="0" w:color="auto"/>
              <w:right w:val="single" w:sz="8" w:space="0" w:color="auto"/>
            </w:tcBorders>
            <w:vAlign w:val="bottom"/>
          </w:tcPr>
          <w:p w:rsidR="00895700" w:rsidRPr="0098176B" w:rsidRDefault="0099262C" w:rsidP="009217B5">
            <w:pPr>
              <w:jc w:val="center"/>
            </w:pPr>
            <w:r w:rsidRPr="0098176B">
              <w:rPr>
                <w:rFonts w:eastAsia="Times New Roman"/>
                <w:w w:val="99"/>
              </w:rPr>
              <w:t>125</w:t>
            </w:r>
          </w:p>
        </w:tc>
      </w:tr>
      <w:tr w:rsidR="00895700" w:rsidRPr="0098176B">
        <w:trPr>
          <w:trHeight w:val="306"/>
        </w:trPr>
        <w:tc>
          <w:tcPr>
            <w:tcW w:w="1140" w:type="dxa"/>
            <w:tcBorders>
              <w:left w:val="single" w:sz="8" w:space="0" w:color="auto"/>
              <w:bottom w:val="single" w:sz="8" w:space="0" w:color="auto"/>
              <w:right w:val="single" w:sz="8" w:space="0" w:color="auto"/>
            </w:tcBorders>
            <w:vAlign w:val="bottom"/>
          </w:tcPr>
          <w:p w:rsidR="00895700" w:rsidRPr="0098176B" w:rsidRDefault="0099262C" w:rsidP="009217B5">
            <w:r w:rsidRPr="0098176B">
              <w:rPr>
                <w:rFonts w:eastAsia="Times New Roman"/>
              </w:rPr>
              <w:t>2.4.3</w:t>
            </w:r>
          </w:p>
        </w:tc>
        <w:tc>
          <w:tcPr>
            <w:tcW w:w="5360" w:type="dxa"/>
            <w:tcBorders>
              <w:bottom w:val="single" w:sz="8" w:space="0" w:color="auto"/>
              <w:right w:val="single" w:sz="8" w:space="0" w:color="auto"/>
            </w:tcBorders>
            <w:vAlign w:val="bottom"/>
          </w:tcPr>
          <w:p w:rsidR="00895700" w:rsidRPr="0098176B" w:rsidRDefault="0099262C" w:rsidP="009217B5">
            <w:r w:rsidRPr="0098176B">
              <w:rPr>
                <w:rFonts w:eastAsia="Times New Roman"/>
              </w:rPr>
              <w:t>Программа коррекционной работы</w:t>
            </w:r>
          </w:p>
        </w:tc>
        <w:tc>
          <w:tcPr>
            <w:tcW w:w="3220" w:type="dxa"/>
            <w:tcBorders>
              <w:bottom w:val="single" w:sz="8" w:space="0" w:color="auto"/>
              <w:right w:val="single" w:sz="8" w:space="0" w:color="auto"/>
            </w:tcBorders>
            <w:vAlign w:val="bottom"/>
          </w:tcPr>
          <w:p w:rsidR="00895700" w:rsidRPr="0098176B" w:rsidRDefault="0099262C" w:rsidP="009217B5">
            <w:pPr>
              <w:jc w:val="center"/>
            </w:pPr>
            <w:r w:rsidRPr="0098176B">
              <w:rPr>
                <w:rFonts w:eastAsia="Times New Roman"/>
                <w:w w:val="99"/>
              </w:rPr>
              <w:t>125</w:t>
            </w:r>
          </w:p>
        </w:tc>
      </w:tr>
      <w:tr w:rsidR="00895700" w:rsidRPr="0098176B">
        <w:trPr>
          <w:trHeight w:val="284"/>
        </w:trPr>
        <w:tc>
          <w:tcPr>
            <w:tcW w:w="1140" w:type="dxa"/>
            <w:tcBorders>
              <w:left w:val="single" w:sz="8" w:space="0" w:color="auto"/>
              <w:right w:val="single" w:sz="8" w:space="0" w:color="auto"/>
            </w:tcBorders>
            <w:vAlign w:val="bottom"/>
          </w:tcPr>
          <w:p w:rsidR="00895700" w:rsidRPr="0098176B" w:rsidRDefault="0099262C" w:rsidP="009217B5">
            <w:r w:rsidRPr="0098176B">
              <w:rPr>
                <w:rFonts w:eastAsia="Times New Roman"/>
              </w:rPr>
              <w:t>2.4.4</w:t>
            </w:r>
          </w:p>
        </w:tc>
        <w:tc>
          <w:tcPr>
            <w:tcW w:w="5360" w:type="dxa"/>
            <w:tcBorders>
              <w:right w:val="single" w:sz="8" w:space="0" w:color="auto"/>
            </w:tcBorders>
            <w:vAlign w:val="bottom"/>
          </w:tcPr>
          <w:p w:rsidR="00895700" w:rsidRPr="0098176B" w:rsidRDefault="0099262C" w:rsidP="009217B5">
            <w:r w:rsidRPr="0098176B">
              <w:rPr>
                <w:rFonts w:eastAsia="Times New Roman"/>
              </w:rPr>
              <w:t xml:space="preserve">Программа формирования </w:t>
            </w:r>
            <w:proofErr w:type="gramStart"/>
            <w:r w:rsidRPr="0098176B">
              <w:rPr>
                <w:rFonts w:eastAsia="Times New Roman"/>
              </w:rPr>
              <w:t>универсальных</w:t>
            </w:r>
            <w:proofErr w:type="gramEnd"/>
          </w:p>
        </w:tc>
        <w:tc>
          <w:tcPr>
            <w:tcW w:w="3220" w:type="dxa"/>
            <w:tcBorders>
              <w:right w:val="single" w:sz="8" w:space="0" w:color="auto"/>
            </w:tcBorders>
            <w:vAlign w:val="bottom"/>
          </w:tcPr>
          <w:p w:rsidR="00895700" w:rsidRPr="0098176B" w:rsidRDefault="0099262C" w:rsidP="009217B5">
            <w:pPr>
              <w:jc w:val="center"/>
            </w:pPr>
            <w:r w:rsidRPr="0098176B">
              <w:rPr>
                <w:rFonts w:eastAsia="Times New Roman"/>
                <w:w w:val="99"/>
              </w:rPr>
              <w:t>144</w:t>
            </w:r>
          </w:p>
        </w:tc>
      </w:tr>
      <w:tr w:rsidR="00895700" w:rsidRPr="0098176B">
        <w:trPr>
          <w:trHeight w:val="312"/>
        </w:trPr>
        <w:tc>
          <w:tcPr>
            <w:tcW w:w="1140" w:type="dxa"/>
            <w:tcBorders>
              <w:left w:val="single" w:sz="8" w:space="0" w:color="auto"/>
              <w:right w:val="single" w:sz="8" w:space="0" w:color="auto"/>
            </w:tcBorders>
            <w:vAlign w:val="bottom"/>
          </w:tcPr>
          <w:p w:rsidR="00895700" w:rsidRPr="0098176B" w:rsidRDefault="00895700" w:rsidP="009217B5"/>
        </w:tc>
        <w:tc>
          <w:tcPr>
            <w:tcW w:w="5360" w:type="dxa"/>
            <w:tcBorders>
              <w:right w:val="single" w:sz="8" w:space="0" w:color="auto"/>
            </w:tcBorders>
            <w:vAlign w:val="bottom"/>
          </w:tcPr>
          <w:p w:rsidR="00895700" w:rsidRPr="0098176B" w:rsidRDefault="0099262C" w:rsidP="009217B5">
            <w:r w:rsidRPr="0098176B">
              <w:rPr>
                <w:rFonts w:eastAsia="Times New Roman"/>
              </w:rPr>
              <w:t>учебных действий</w:t>
            </w:r>
          </w:p>
        </w:tc>
        <w:tc>
          <w:tcPr>
            <w:tcW w:w="3220" w:type="dxa"/>
            <w:tcBorders>
              <w:right w:val="single" w:sz="8" w:space="0" w:color="auto"/>
            </w:tcBorders>
            <w:vAlign w:val="bottom"/>
          </w:tcPr>
          <w:p w:rsidR="00895700" w:rsidRPr="0098176B" w:rsidRDefault="00895700" w:rsidP="009217B5"/>
        </w:tc>
      </w:tr>
      <w:tr w:rsidR="00895700" w:rsidRPr="0098176B">
        <w:trPr>
          <w:trHeight w:val="29"/>
        </w:trPr>
        <w:tc>
          <w:tcPr>
            <w:tcW w:w="1140" w:type="dxa"/>
            <w:tcBorders>
              <w:left w:val="single" w:sz="8" w:space="0" w:color="auto"/>
              <w:bottom w:val="single" w:sz="8" w:space="0" w:color="auto"/>
              <w:right w:val="single" w:sz="8" w:space="0" w:color="auto"/>
            </w:tcBorders>
            <w:vAlign w:val="bottom"/>
          </w:tcPr>
          <w:p w:rsidR="00895700" w:rsidRPr="0098176B" w:rsidRDefault="00895700" w:rsidP="009217B5"/>
        </w:tc>
        <w:tc>
          <w:tcPr>
            <w:tcW w:w="5360" w:type="dxa"/>
            <w:tcBorders>
              <w:bottom w:val="single" w:sz="8" w:space="0" w:color="auto"/>
              <w:right w:val="single" w:sz="8" w:space="0" w:color="auto"/>
            </w:tcBorders>
            <w:vAlign w:val="bottom"/>
          </w:tcPr>
          <w:p w:rsidR="00895700" w:rsidRPr="0098176B" w:rsidRDefault="00895700" w:rsidP="009217B5"/>
        </w:tc>
        <w:tc>
          <w:tcPr>
            <w:tcW w:w="3220" w:type="dxa"/>
            <w:tcBorders>
              <w:bottom w:val="single" w:sz="8" w:space="0" w:color="auto"/>
              <w:right w:val="single" w:sz="8" w:space="0" w:color="auto"/>
            </w:tcBorders>
            <w:vAlign w:val="bottom"/>
          </w:tcPr>
          <w:p w:rsidR="00895700" w:rsidRPr="0098176B" w:rsidRDefault="00895700" w:rsidP="009217B5"/>
        </w:tc>
      </w:tr>
      <w:tr w:rsidR="00895700" w:rsidRPr="0098176B">
        <w:trPr>
          <w:trHeight w:val="287"/>
        </w:trPr>
        <w:tc>
          <w:tcPr>
            <w:tcW w:w="1140" w:type="dxa"/>
            <w:tcBorders>
              <w:left w:val="single" w:sz="8" w:space="0" w:color="auto"/>
              <w:right w:val="single" w:sz="8" w:space="0" w:color="auto"/>
            </w:tcBorders>
            <w:vAlign w:val="bottom"/>
          </w:tcPr>
          <w:p w:rsidR="00895700" w:rsidRPr="0098176B" w:rsidRDefault="0099262C" w:rsidP="009217B5">
            <w:r w:rsidRPr="0098176B">
              <w:rPr>
                <w:rFonts w:eastAsia="Times New Roman"/>
              </w:rPr>
              <w:t>2.4.5</w:t>
            </w:r>
          </w:p>
        </w:tc>
        <w:tc>
          <w:tcPr>
            <w:tcW w:w="5360" w:type="dxa"/>
            <w:tcBorders>
              <w:right w:val="single" w:sz="8" w:space="0" w:color="auto"/>
            </w:tcBorders>
            <w:vAlign w:val="bottom"/>
          </w:tcPr>
          <w:p w:rsidR="00895700" w:rsidRPr="0098176B" w:rsidRDefault="0099262C" w:rsidP="009217B5">
            <w:r w:rsidRPr="0098176B">
              <w:rPr>
                <w:rFonts w:eastAsia="Times New Roman"/>
              </w:rPr>
              <w:t>Программа духовно-нравственного развития,</w:t>
            </w:r>
          </w:p>
        </w:tc>
        <w:tc>
          <w:tcPr>
            <w:tcW w:w="3220" w:type="dxa"/>
            <w:tcBorders>
              <w:right w:val="single" w:sz="8" w:space="0" w:color="auto"/>
            </w:tcBorders>
            <w:vAlign w:val="bottom"/>
          </w:tcPr>
          <w:p w:rsidR="00895700" w:rsidRPr="0098176B" w:rsidRDefault="0099262C" w:rsidP="009217B5">
            <w:pPr>
              <w:jc w:val="center"/>
            </w:pPr>
            <w:r w:rsidRPr="0098176B">
              <w:rPr>
                <w:rFonts w:eastAsia="Times New Roman"/>
                <w:w w:val="99"/>
              </w:rPr>
              <w:t>190</w:t>
            </w:r>
          </w:p>
        </w:tc>
      </w:tr>
      <w:tr w:rsidR="00895700" w:rsidRPr="0098176B">
        <w:trPr>
          <w:trHeight w:val="312"/>
        </w:trPr>
        <w:tc>
          <w:tcPr>
            <w:tcW w:w="1140" w:type="dxa"/>
            <w:tcBorders>
              <w:left w:val="single" w:sz="8" w:space="0" w:color="auto"/>
              <w:right w:val="single" w:sz="8" w:space="0" w:color="auto"/>
            </w:tcBorders>
            <w:vAlign w:val="bottom"/>
          </w:tcPr>
          <w:p w:rsidR="00895700" w:rsidRPr="0098176B" w:rsidRDefault="00895700" w:rsidP="009217B5"/>
        </w:tc>
        <w:tc>
          <w:tcPr>
            <w:tcW w:w="5360" w:type="dxa"/>
            <w:tcBorders>
              <w:right w:val="single" w:sz="8" w:space="0" w:color="auto"/>
            </w:tcBorders>
            <w:vAlign w:val="bottom"/>
          </w:tcPr>
          <w:p w:rsidR="00895700" w:rsidRPr="0098176B" w:rsidRDefault="0099262C" w:rsidP="009217B5">
            <w:r w:rsidRPr="0098176B">
              <w:rPr>
                <w:rFonts w:eastAsia="Times New Roman"/>
              </w:rPr>
              <w:t>воспитания и социализации</w:t>
            </w:r>
          </w:p>
        </w:tc>
        <w:tc>
          <w:tcPr>
            <w:tcW w:w="3220" w:type="dxa"/>
            <w:tcBorders>
              <w:right w:val="single" w:sz="8" w:space="0" w:color="auto"/>
            </w:tcBorders>
            <w:vAlign w:val="bottom"/>
          </w:tcPr>
          <w:p w:rsidR="00895700" w:rsidRPr="0098176B" w:rsidRDefault="00895700" w:rsidP="009217B5"/>
        </w:tc>
      </w:tr>
      <w:tr w:rsidR="00895700" w:rsidRPr="0098176B">
        <w:trPr>
          <w:trHeight w:val="29"/>
        </w:trPr>
        <w:tc>
          <w:tcPr>
            <w:tcW w:w="1140" w:type="dxa"/>
            <w:tcBorders>
              <w:left w:val="single" w:sz="8" w:space="0" w:color="auto"/>
              <w:bottom w:val="single" w:sz="8" w:space="0" w:color="auto"/>
              <w:right w:val="single" w:sz="8" w:space="0" w:color="auto"/>
            </w:tcBorders>
            <w:vAlign w:val="bottom"/>
          </w:tcPr>
          <w:p w:rsidR="00895700" w:rsidRPr="0098176B" w:rsidRDefault="00895700" w:rsidP="009217B5"/>
        </w:tc>
        <w:tc>
          <w:tcPr>
            <w:tcW w:w="5360" w:type="dxa"/>
            <w:tcBorders>
              <w:bottom w:val="single" w:sz="8" w:space="0" w:color="auto"/>
              <w:right w:val="single" w:sz="8" w:space="0" w:color="auto"/>
            </w:tcBorders>
            <w:vAlign w:val="bottom"/>
          </w:tcPr>
          <w:p w:rsidR="00895700" w:rsidRPr="0098176B" w:rsidRDefault="00895700" w:rsidP="009217B5"/>
        </w:tc>
        <w:tc>
          <w:tcPr>
            <w:tcW w:w="3220" w:type="dxa"/>
            <w:tcBorders>
              <w:bottom w:val="single" w:sz="8" w:space="0" w:color="auto"/>
              <w:right w:val="single" w:sz="8" w:space="0" w:color="auto"/>
            </w:tcBorders>
            <w:vAlign w:val="bottom"/>
          </w:tcPr>
          <w:p w:rsidR="00895700" w:rsidRPr="0098176B" w:rsidRDefault="00895700" w:rsidP="009217B5"/>
        </w:tc>
      </w:tr>
      <w:tr w:rsidR="00895700" w:rsidRPr="0098176B">
        <w:trPr>
          <w:trHeight w:val="304"/>
        </w:trPr>
        <w:tc>
          <w:tcPr>
            <w:tcW w:w="1140" w:type="dxa"/>
            <w:tcBorders>
              <w:left w:val="single" w:sz="8" w:space="0" w:color="auto"/>
              <w:bottom w:val="single" w:sz="8" w:space="0" w:color="auto"/>
              <w:right w:val="single" w:sz="8" w:space="0" w:color="auto"/>
            </w:tcBorders>
            <w:vAlign w:val="bottom"/>
          </w:tcPr>
          <w:p w:rsidR="00895700" w:rsidRPr="0098176B" w:rsidRDefault="0099262C" w:rsidP="009217B5">
            <w:r w:rsidRPr="0098176B">
              <w:rPr>
                <w:rFonts w:eastAsia="Times New Roman"/>
              </w:rPr>
              <w:t>2.5.</w:t>
            </w:r>
          </w:p>
        </w:tc>
        <w:tc>
          <w:tcPr>
            <w:tcW w:w="5360" w:type="dxa"/>
            <w:tcBorders>
              <w:bottom w:val="single" w:sz="8" w:space="0" w:color="auto"/>
              <w:right w:val="single" w:sz="8" w:space="0" w:color="auto"/>
            </w:tcBorders>
            <w:vAlign w:val="bottom"/>
          </w:tcPr>
          <w:p w:rsidR="00895700" w:rsidRPr="0098176B" w:rsidRDefault="0099262C" w:rsidP="009217B5">
            <w:r w:rsidRPr="0098176B">
              <w:rPr>
                <w:rFonts w:eastAsia="Times New Roman"/>
              </w:rPr>
              <w:t>Условия реализации АООП ООО</w:t>
            </w:r>
          </w:p>
        </w:tc>
        <w:tc>
          <w:tcPr>
            <w:tcW w:w="3220" w:type="dxa"/>
            <w:tcBorders>
              <w:bottom w:val="single" w:sz="8" w:space="0" w:color="auto"/>
              <w:right w:val="single" w:sz="8" w:space="0" w:color="auto"/>
            </w:tcBorders>
            <w:vAlign w:val="bottom"/>
          </w:tcPr>
          <w:p w:rsidR="00895700" w:rsidRPr="0098176B" w:rsidRDefault="0099262C" w:rsidP="009217B5">
            <w:pPr>
              <w:jc w:val="center"/>
            </w:pPr>
            <w:r w:rsidRPr="0098176B">
              <w:rPr>
                <w:rFonts w:eastAsia="Times New Roman"/>
                <w:w w:val="99"/>
              </w:rPr>
              <w:t>191</w:t>
            </w:r>
          </w:p>
        </w:tc>
      </w:tr>
      <w:tr w:rsidR="00895700" w:rsidRPr="0098176B">
        <w:trPr>
          <w:trHeight w:val="306"/>
        </w:trPr>
        <w:tc>
          <w:tcPr>
            <w:tcW w:w="1140" w:type="dxa"/>
            <w:tcBorders>
              <w:left w:val="single" w:sz="8" w:space="0" w:color="auto"/>
              <w:bottom w:val="single" w:sz="8" w:space="0" w:color="auto"/>
              <w:right w:val="single" w:sz="8" w:space="0" w:color="auto"/>
            </w:tcBorders>
            <w:vAlign w:val="bottom"/>
          </w:tcPr>
          <w:p w:rsidR="00895700" w:rsidRPr="0098176B" w:rsidRDefault="0099262C" w:rsidP="009217B5">
            <w:r w:rsidRPr="0098176B">
              <w:rPr>
                <w:rFonts w:eastAsia="Times New Roman"/>
              </w:rPr>
              <w:t>2.5.1</w:t>
            </w:r>
          </w:p>
        </w:tc>
        <w:tc>
          <w:tcPr>
            <w:tcW w:w="5360" w:type="dxa"/>
            <w:tcBorders>
              <w:bottom w:val="single" w:sz="8" w:space="0" w:color="auto"/>
              <w:right w:val="single" w:sz="8" w:space="0" w:color="auto"/>
            </w:tcBorders>
            <w:vAlign w:val="bottom"/>
          </w:tcPr>
          <w:p w:rsidR="00895700" w:rsidRPr="0098176B" w:rsidRDefault="0099262C" w:rsidP="009217B5">
            <w:r w:rsidRPr="0098176B">
              <w:rPr>
                <w:rFonts w:eastAsia="Times New Roman"/>
              </w:rPr>
              <w:t>Кадровые условия</w:t>
            </w:r>
          </w:p>
        </w:tc>
        <w:tc>
          <w:tcPr>
            <w:tcW w:w="3220" w:type="dxa"/>
            <w:tcBorders>
              <w:bottom w:val="single" w:sz="8" w:space="0" w:color="auto"/>
              <w:right w:val="single" w:sz="8" w:space="0" w:color="auto"/>
            </w:tcBorders>
            <w:vAlign w:val="bottom"/>
          </w:tcPr>
          <w:p w:rsidR="00895700" w:rsidRPr="0098176B" w:rsidRDefault="0099262C" w:rsidP="009217B5">
            <w:pPr>
              <w:jc w:val="center"/>
            </w:pPr>
            <w:r w:rsidRPr="0098176B">
              <w:rPr>
                <w:rFonts w:eastAsia="Times New Roman"/>
                <w:w w:val="99"/>
              </w:rPr>
              <w:t>192</w:t>
            </w:r>
          </w:p>
        </w:tc>
      </w:tr>
      <w:tr w:rsidR="00895700" w:rsidRPr="0098176B">
        <w:trPr>
          <w:trHeight w:val="306"/>
        </w:trPr>
        <w:tc>
          <w:tcPr>
            <w:tcW w:w="1140" w:type="dxa"/>
            <w:tcBorders>
              <w:left w:val="single" w:sz="8" w:space="0" w:color="auto"/>
              <w:bottom w:val="single" w:sz="8" w:space="0" w:color="auto"/>
              <w:right w:val="single" w:sz="8" w:space="0" w:color="auto"/>
            </w:tcBorders>
            <w:vAlign w:val="bottom"/>
          </w:tcPr>
          <w:p w:rsidR="00895700" w:rsidRPr="0098176B" w:rsidRDefault="0099262C" w:rsidP="009217B5">
            <w:r w:rsidRPr="0098176B">
              <w:rPr>
                <w:rFonts w:eastAsia="Times New Roman"/>
              </w:rPr>
              <w:t>2.5.2</w:t>
            </w:r>
          </w:p>
        </w:tc>
        <w:tc>
          <w:tcPr>
            <w:tcW w:w="5360" w:type="dxa"/>
            <w:tcBorders>
              <w:bottom w:val="single" w:sz="8" w:space="0" w:color="auto"/>
              <w:right w:val="single" w:sz="8" w:space="0" w:color="auto"/>
            </w:tcBorders>
            <w:vAlign w:val="bottom"/>
          </w:tcPr>
          <w:p w:rsidR="00895700" w:rsidRPr="0098176B" w:rsidRDefault="0099262C" w:rsidP="009217B5">
            <w:r w:rsidRPr="0098176B">
              <w:rPr>
                <w:rFonts w:eastAsia="Times New Roman"/>
              </w:rPr>
              <w:t>Финансово-экономические условия</w:t>
            </w:r>
          </w:p>
        </w:tc>
        <w:tc>
          <w:tcPr>
            <w:tcW w:w="3220" w:type="dxa"/>
            <w:tcBorders>
              <w:bottom w:val="single" w:sz="8" w:space="0" w:color="auto"/>
              <w:right w:val="single" w:sz="8" w:space="0" w:color="auto"/>
            </w:tcBorders>
            <w:vAlign w:val="bottom"/>
          </w:tcPr>
          <w:p w:rsidR="00895700" w:rsidRPr="0098176B" w:rsidRDefault="0099262C" w:rsidP="009217B5">
            <w:pPr>
              <w:jc w:val="center"/>
            </w:pPr>
            <w:r w:rsidRPr="0098176B">
              <w:rPr>
                <w:rFonts w:eastAsia="Times New Roman"/>
                <w:w w:val="99"/>
              </w:rPr>
              <w:t>205</w:t>
            </w:r>
          </w:p>
        </w:tc>
      </w:tr>
      <w:tr w:rsidR="00895700" w:rsidRPr="0098176B">
        <w:trPr>
          <w:trHeight w:val="309"/>
        </w:trPr>
        <w:tc>
          <w:tcPr>
            <w:tcW w:w="1140" w:type="dxa"/>
            <w:tcBorders>
              <w:left w:val="single" w:sz="8" w:space="0" w:color="auto"/>
              <w:bottom w:val="single" w:sz="8" w:space="0" w:color="auto"/>
              <w:right w:val="single" w:sz="8" w:space="0" w:color="auto"/>
            </w:tcBorders>
            <w:vAlign w:val="bottom"/>
          </w:tcPr>
          <w:p w:rsidR="00895700" w:rsidRPr="0098176B" w:rsidRDefault="0099262C" w:rsidP="009217B5">
            <w:r w:rsidRPr="0098176B">
              <w:rPr>
                <w:rFonts w:eastAsia="Times New Roman"/>
              </w:rPr>
              <w:t>2.5.3</w:t>
            </w:r>
          </w:p>
        </w:tc>
        <w:tc>
          <w:tcPr>
            <w:tcW w:w="5360" w:type="dxa"/>
            <w:tcBorders>
              <w:bottom w:val="single" w:sz="8" w:space="0" w:color="auto"/>
              <w:right w:val="single" w:sz="8" w:space="0" w:color="auto"/>
            </w:tcBorders>
            <w:vAlign w:val="bottom"/>
          </w:tcPr>
          <w:p w:rsidR="00895700" w:rsidRPr="0098176B" w:rsidRDefault="0099262C" w:rsidP="009217B5">
            <w:r w:rsidRPr="0098176B">
              <w:rPr>
                <w:rFonts w:eastAsia="Times New Roman"/>
              </w:rPr>
              <w:t>Материально – технические условия</w:t>
            </w:r>
          </w:p>
        </w:tc>
        <w:tc>
          <w:tcPr>
            <w:tcW w:w="3220" w:type="dxa"/>
            <w:tcBorders>
              <w:bottom w:val="single" w:sz="8" w:space="0" w:color="auto"/>
              <w:right w:val="single" w:sz="8" w:space="0" w:color="auto"/>
            </w:tcBorders>
            <w:vAlign w:val="bottom"/>
          </w:tcPr>
          <w:p w:rsidR="00895700" w:rsidRPr="0098176B" w:rsidRDefault="0099262C" w:rsidP="009217B5">
            <w:pPr>
              <w:jc w:val="center"/>
            </w:pPr>
            <w:r w:rsidRPr="0098176B">
              <w:rPr>
                <w:rFonts w:eastAsia="Times New Roman"/>
                <w:w w:val="99"/>
              </w:rPr>
              <w:t>207</w:t>
            </w:r>
          </w:p>
        </w:tc>
      </w:tr>
    </w:tbl>
    <w:p w:rsidR="00895700" w:rsidRPr="0098176B" w:rsidRDefault="00895700" w:rsidP="009217B5">
      <w:pPr>
        <w:spacing w:line="200" w:lineRule="exact"/>
      </w:pPr>
    </w:p>
    <w:p w:rsidR="00895700" w:rsidRDefault="00895700" w:rsidP="009217B5">
      <w:pPr>
        <w:spacing w:line="200" w:lineRule="exact"/>
        <w:rPr>
          <w:sz w:val="20"/>
          <w:szCs w:val="20"/>
        </w:rPr>
      </w:pPr>
    </w:p>
    <w:p w:rsidR="00895700" w:rsidRDefault="00895700" w:rsidP="009217B5">
      <w:pPr>
        <w:spacing w:line="200" w:lineRule="exact"/>
        <w:rPr>
          <w:sz w:val="20"/>
          <w:szCs w:val="20"/>
        </w:rPr>
      </w:pPr>
    </w:p>
    <w:p w:rsidR="0098176B" w:rsidRDefault="0098176B">
      <w:pPr>
        <w:rPr>
          <w:rFonts w:eastAsia="Times New Roman"/>
          <w:b/>
          <w:bCs/>
          <w:color w:val="00000A"/>
          <w:sz w:val="24"/>
          <w:szCs w:val="24"/>
        </w:rPr>
      </w:pPr>
      <w:r>
        <w:rPr>
          <w:rFonts w:eastAsia="Times New Roman"/>
          <w:b/>
          <w:bCs/>
          <w:color w:val="00000A"/>
          <w:sz w:val="24"/>
          <w:szCs w:val="24"/>
        </w:rPr>
        <w:br w:type="page"/>
      </w:r>
    </w:p>
    <w:p w:rsidR="00895700" w:rsidRDefault="0099262C" w:rsidP="0098176B">
      <w:pPr>
        <w:ind w:right="-319"/>
        <w:jc w:val="center"/>
        <w:rPr>
          <w:sz w:val="20"/>
          <w:szCs w:val="20"/>
        </w:rPr>
      </w:pPr>
      <w:r>
        <w:rPr>
          <w:rFonts w:eastAsia="Times New Roman"/>
          <w:b/>
          <w:bCs/>
          <w:color w:val="00000A"/>
          <w:sz w:val="24"/>
          <w:szCs w:val="24"/>
        </w:rPr>
        <w:lastRenderedPageBreak/>
        <w:t>ВВЕДЕНИЕ</w:t>
      </w:r>
    </w:p>
    <w:p w:rsidR="00895700" w:rsidRDefault="00895700" w:rsidP="009217B5">
      <w:pPr>
        <w:spacing w:line="357" w:lineRule="exact"/>
        <w:rPr>
          <w:sz w:val="20"/>
          <w:szCs w:val="20"/>
        </w:rPr>
      </w:pPr>
    </w:p>
    <w:p w:rsidR="00895700" w:rsidRDefault="0099262C" w:rsidP="009217B5">
      <w:pPr>
        <w:spacing w:line="279" w:lineRule="auto"/>
        <w:ind w:firstLine="720"/>
        <w:jc w:val="both"/>
        <w:rPr>
          <w:sz w:val="20"/>
          <w:szCs w:val="20"/>
        </w:rPr>
      </w:pPr>
      <w:r>
        <w:rPr>
          <w:rFonts w:eastAsia="Times New Roman"/>
          <w:color w:val="00000A"/>
          <w:sz w:val="24"/>
          <w:szCs w:val="24"/>
        </w:rPr>
        <w:t>Адаптированная основная образовательная программа основного общего образования (далее – АООП ООО) обучающихся с задержкой психического развития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w:t>
      </w:r>
      <w:r>
        <w:rPr>
          <w:rFonts w:eastAsia="Times New Roman"/>
          <w:color w:val="00000A"/>
          <w:sz w:val="24"/>
          <w:szCs w:val="24"/>
        </w:rPr>
        <w:t>о</w:t>
      </w:r>
      <w:r>
        <w:rPr>
          <w:rFonts w:eastAsia="Times New Roman"/>
          <w:color w:val="00000A"/>
          <w:sz w:val="24"/>
          <w:szCs w:val="24"/>
        </w:rPr>
        <w:t>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w:t>
      </w:r>
      <w:r>
        <w:rPr>
          <w:rFonts w:eastAsia="Times New Roman"/>
          <w:color w:val="00000A"/>
          <w:sz w:val="24"/>
          <w:szCs w:val="24"/>
        </w:rPr>
        <w:t>а</w:t>
      </w:r>
      <w:r>
        <w:rPr>
          <w:rFonts w:eastAsia="Times New Roman"/>
          <w:color w:val="00000A"/>
          <w:sz w:val="24"/>
          <w:szCs w:val="24"/>
        </w:rPr>
        <w:t xml:space="preserve">зовательной программы. В структуру АООП включены: учебный план, календарный учебный график, рабочие программы учебных предметов, </w:t>
      </w:r>
      <w:r>
        <w:rPr>
          <w:rFonts w:eastAsia="Times New Roman"/>
          <w:color w:val="000000"/>
          <w:sz w:val="24"/>
          <w:szCs w:val="24"/>
        </w:rPr>
        <w:t>а также оценочных и методических матери</w:t>
      </w:r>
      <w:r>
        <w:rPr>
          <w:rFonts w:eastAsia="Times New Roman"/>
          <w:color w:val="000000"/>
          <w:sz w:val="24"/>
          <w:szCs w:val="24"/>
        </w:rPr>
        <w:t>а</w:t>
      </w:r>
      <w:r>
        <w:rPr>
          <w:rFonts w:eastAsia="Times New Roman"/>
          <w:color w:val="000000"/>
          <w:sz w:val="24"/>
          <w:szCs w:val="24"/>
        </w:rPr>
        <w:t>лов,</w:t>
      </w:r>
      <w:r>
        <w:rPr>
          <w:rFonts w:eastAsia="Times New Roman"/>
          <w:color w:val="00000A"/>
          <w:sz w:val="24"/>
          <w:szCs w:val="24"/>
        </w:rPr>
        <w:t xml:space="preserve"> </w:t>
      </w:r>
      <w:r>
        <w:rPr>
          <w:rFonts w:eastAsia="Times New Roman"/>
          <w:color w:val="000000"/>
          <w:sz w:val="24"/>
          <w:szCs w:val="24"/>
        </w:rPr>
        <w:t>адаптированных для обучения</w:t>
      </w:r>
      <w:r>
        <w:rPr>
          <w:rFonts w:eastAsia="Times New Roman"/>
          <w:color w:val="00000A"/>
          <w:sz w:val="24"/>
          <w:szCs w:val="24"/>
        </w:rPr>
        <w:t xml:space="preserve"> </w:t>
      </w:r>
      <w:r>
        <w:rPr>
          <w:rFonts w:eastAsia="Times New Roman"/>
          <w:color w:val="000000"/>
          <w:sz w:val="24"/>
          <w:szCs w:val="24"/>
        </w:rPr>
        <w:t>лиц с ОВЗ с учетом особенностей их психофизического ра</w:t>
      </w:r>
      <w:r>
        <w:rPr>
          <w:rFonts w:eastAsia="Times New Roman"/>
          <w:color w:val="000000"/>
          <w:sz w:val="24"/>
          <w:szCs w:val="24"/>
        </w:rPr>
        <w:t>з</w:t>
      </w:r>
      <w:r>
        <w:rPr>
          <w:rFonts w:eastAsia="Times New Roman"/>
          <w:color w:val="000000"/>
          <w:sz w:val="24"/>
          <w:szCs w:val="24"/>
        </w:rPr>
        <w:t>вития, индивидуальных возможностей и при необходимости обеспечивающих коррекцию нарушений развития и социальную адаптацию указанных лиц.</w:t>
      </w:r>
    </w:p>
    <w:p w:rsidR="00895700" w:rsidRDefault="00895700" w:rsidP="009217B5">
      <w:pPr>
        <w:spacing w:line="298" w:lineRule="exact"/>
        <w:rPr>
          <w:sz w:val="20"/>
          <w:szCs w:val="20"/>
        </w:rPr>
      </w:pPr>
    </w:p>
    <w:p w:rsidR="00895700" w:rsidRDefault="0099262C" w:rsidP="0048074E">
      <w:pPr>
        <w:numPr>
          <w:ilvl w:val="0"/>
          <w:numId w:val="1"/>
        </w:numPr>
        <w:tabs>
          <w:tab w:val="left" w:pos="3800"/>
        </w:tabs>
        <w:rPr>
          <w:rFonts w:eastAsia="Times New Roman"/>
          <w:b/>
          <w:bCs/>
          <w:color w:val="00000A"/>
          <w:sz w:val="24"/>
          <w:szCs w:val="24"/>
        </w:rPr>
      </w:pPr>
      <w:r>
        <w:rPr>
          <w:rFonts w:eastAsia="Times New Roman"/>
          <w:b/>
          <w:bCs/>
          <w:color w:val="00000A"/>
          <w:sz w:val="24"/>
          <w:szCs w:val="24"/>
        </w:rPr>
        <w:t>ОБЩИЕ ПОЛОЖЕНИЯ</w:t>
      </w:r>
    </w:p>
    <w:p w:rsidR="00895700" w:rsidRDefault="00895700" w:rsidP="009217B5">
      <w:pPr>
        <w:spacing w:line="358" w:lineRule="exact"/>
        <w:rPr>
          <w:sz w:val="20"/>
          <w:szCs w:val="20"/>
        </w:rPr>
      </w:pPr>
    </w:p>
    <w:p w:rsidR="00895700" w:rsidRDefault="0099262C" w:rsidP="009217B5">
      <w:pPr>
        <w:spacing w:line="310" w:lineRule="auto"/>
        <w:ind w:right="1520"/>
        <w:rPr>
          <w:sz w:val="20"/>
          <w:szCs w:val="20"/>
        </w:rPr>
      </w:pPr>
      <w:r>
        <w:rPr>
          <w:rFonts w:eastAsia="Times New Roman"/>
          <w:b/>
          <w:bCs/>
          <w:color w:val="00000A"/>
          <w:sz w:val="24"/>
          <w:szCs w:val="24"/>
        </w:rPr>
        <w:t>1.1. Определение и назначение АООП основного общего образования об</w:t>
      </w:r>
      <w:r>
        <w:rPr>
          <w:rFonts w:eastAsia="Times New Roman"/>
          <w:b/>
          <w:bCs/>
          <w:color w:val="00000A"/>
          <w:sz w:val="24"/>
          <w:szCs w:val="24"/>
        </w:rPr>
        <w:t>у</w:t>
      </w:r>
      <w:r>
        <w:rPr>
          <w:rFonts w:eastAsia="Times New Roman"/>
          <w:b/>
          <w:bCs/>
          <w:color w:val="00000A"/>
          <w:sz w:val="24"/>
          <w:szCs w:val="24"/>
        </w:rPr>
        <w:t>чающихся с задержкой психического развития</w:t>
      </w:r>
    </w:p>
    <w:p w:rsidR="00895700" w:rsidRDefault="0099262C" w:rsidP="009217B5">
      <w:pPr>
        <w:spacing w:line="283" w:lineRule="auto"/>
        <w:ind w:firstLine="26"/>
        <w:jc w:val="both"/>
        <w:rPr>
          <w:sz w:val="20"/>
          <w:szCs w:val="20"/>
        </w:rPr>
      </w:pPr>
      <w:r>
        <w:rPr>
          <w:rFonts w:eastAsia="Times New Roman"/>
          <w:color w:val="00000A"/>
          <w:sz w:val="24"/>
          <w:szCs w:val="24"/>
        </w:rPr>
        <w:t>1.1.1. Адаптированная основная образовательная программа основного общего образования обучающихся (АООП ООО) с задержкой психического развития (ЗПР)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895700" w:rsidRDefault="00895700" w:rsidP="009217B5">
      <w:pPr>
        <w:spacing w:line="274" w:lineRule="exact"/>
        <w:rPr>
          <w:sz w:val="20"/>
          <w:szCs w:val="20"/>
        </w:rPr>
      </w:pPr>
    </w:p>
    <w:p w:rsidR="00895700" w:rsidRDefault="0099262C" w:rsidP="009217B5">
      <w:pPr>
        <w:spacing w:line="284" w:lineRule="auto"/>
        <w:ind w:firstLine="26"/>
        <w:jc w:val="both"/>
        <w:rPr>
          <w:sz w:val="20"/>
          <w:szCs w:val="20"/>
        </w:rPr>
      </w:pPr>
      <w:r>
        <w:rPr>
          <w:rFonts w:eastAsia="Times New Roman"/>
          <w:sz w:val="24"/>
          <w:szCs w:val="24"/>
        </w:rPr>
        <w:t>1.1.2. Адаптированная основная образовательная программа основного общего образования обучающихся с ЗПР самостоятельно разрабатывается и утверждается организацией, осущест</w:t>
      </w:r>
      <w:r>
        <w:rPr>
          <w:rFonts w:eastAsia="Times New Roman"/>
          <w:sz w:val="24"/>
          <w:szCs w:val="24"/>
        </w:rPr>
        <w:t>в</w:t>
      </w:r>
      <w:r>
        <w:rPr>
          <w:rFonts w:eastAsia="Times New Roman"/>
          <w:sz w:val="24"/>
          <w:szCs w:val="24"/>
        </w:rPr>
        <w:t>ляющей образовательную деятельность в соответствии с федеральным государственным обр</w:t>
      </w:r>
      <w:r>
        <w:rPr>
          <w:rFonts w:eastAsia="Times New Roman"/>
          <w:sz w:val="24"/>
          <w:szCs w:val="24"/>
        </w:rPr>
        <w:t>а</w:t>
      </w:r>
      <w:r>
        <w:rPr>
          <w:rFonts w:eastAsia="Times New Roman"/>
          <w:sz w:val="24"/>
          <w:szCs w:val="24"/>
        </w:rPr>
        <w:t>зовательным стандартом начального общего образования (ФГОС ООО).</w:t>
      </w:r>
    </w:p>
    <w:p w:rsidR="00895700" w:rsidRDefault="00895700" w:rsidP="009217B5">
      <w:pPr>
        <w:spacing w:line="273" w:lineRule="exact"/>
        <w:ind w:firstLine="26"/>
        <w:rPr>
          <w:sz w:val="20"/>
          <w:szCs w:val="20"/>
        </w:rPr>
      </w:pPr>
    </w:p>
    <w:p w:rsidR="00895700" w:rsidRDefault="0099262C" w:rsidP="009217B5">
      <w:pPr>
        <w:spacing w:line="291" w:lineRule="auto"/>
        <w:ind w:firstLine="26"/>
        <w:jc w:val="both"/>
        <w:rPr>
          <w:sz w:val="20"/>
          <w:szCs w:val="20"/>
        </w:rPr>
      </w:pPr>
      <w:r>
        <w:rPr>
          <w:rFonts w:eastAsia="Times New Roman"/>
          <w:sz w:val="24"/>
          <w:szCs w:val="24"/>
        </w:rPr>
        <w:t>1.1.3. Адаптированная основная образовательная программа основного общего образования обучающихся с ЗПР определяет содержание образования, ожидаемые результаты и условия ее реализации.</w:t>
      </w:r>
    </w:p>
    <w:p w:rsidR="00895700" w:rsidRDefault="00895700" w:rsidP="009217B5">
      <w:pPr>
        <w:spacing w:line="269" w:lineRule="exact"/>
        <w:ind w:firstLine="26"/>
        <w:rPr>
          <w:sz w:val="20"/>
          <w:szCs w:val="20"/>
        </w:rPr>
      </w:pPr>
    </w:p>
    <w:p w:rsidR="00895700" w:rsidRDefault="0099262C" w:rsidP="009217B5">
      <w:pPr>
        <w:rPr>
          <w:sz w:val="20"/>
          <w:szCs w:val="20"/>
        </w:rPr>
      </w:pPr>
      <w:r>
        <w:rPr>
          <w:rFonts w:eastAsia="Times New Roman"/>
          <w:b/>
          <w:bCs/>
          <w:color w:val="00000A"/>
          <w:sz w:val="24"/>
          <w:szCs w:val="24"/>
        </w:rPr>
        <w:t>1.2. Нормативные документы для разработки АООП</w:t>
      </w:r>
    </w:p>
    <w:p w:rsidR="00895700" w:rsidRDefault="00895700" w:rsidP="009217B5">
      <w:pPr>
        <w:spacing w:line="357" w:lineRule="exact"/>
        <w:rPr>
          <w:sz w:val="20"/>
          <w:szCs w:val="20"/>
        </w:rPr>
      </w:pPr>
    </w:p>
    <w:p w:rsidR="00895700" w:rsidRDefault="0099262C" w:rsidP="009217B5">
      <w:pPr>
        <w:spacing w:line="275" w:lineRule="auto"/>
        <w:ind w:firstLine="706"/>
        <w:jc w:val="both"/>
        <w:rPr>
          <w:sz w:val="20"/>
          <w:szCs w:val="20"/>
        </w:rPr>
      </w:pPr>
      <w:r>
        <w:rPr>
          <w:rFonts w:eastAsia="Times New Roman"/>
          <w:sz w:val="24"/>
          <w:szCs w:val="24"/>
        </w:rPr>
        <w:t>Нормативно-правовую базу разработки АООП ООО обучающихся с ЗПР составляют:</w:t>
      </w:r>
    </w:p>
    <w:p w:rsidR="00895700" w:rsidRDefault="00895700" w:rsidP="009217B5">
      <w:pPr>
        <w:spacing w:line="1" w:lineRule="exact"/>
        <w:rPr>
          <w:sz w:val="20"/>
          <w:szCs w:val="20"/>
        </w:rPr>
      </w:pPr>
    </w:p>
    <w:p w:rsidR="00872298" w:rsidRPr="00872298" w:rsidRDefault="0099262C" w:rsidP="004B4437">
      <w:pPr>
        <w:pStyle w:val="a4"/>
        <w:numPr>
          <w:ilvl w:val="0"/>
          <w:numId w:val="345"/>
        </w:numPr>
        <w:tabs>
          <w:tab w:val="left" w:pos="1134"/>
        </w:tabs>
        <w:spacing w:line="275" w:lineRule="auto"/>
        <w:ind w:left="0" w:firstLine="0"/>
        <w:jc w:val="both"/>
        <w:rPr>
          <w:sz w:val="20"/>
          <w:szCs w:val="20"/>
        </w:rPr>
      </w:pPr>
      <w:r w:rsidRPr="0099262C">
        <w:rPr>
          <w:rFonts w:eastAsia="Times New Roman"/>
          <w:color w:val="00000A"/>
          <w:sz w:val="24"/>
          <w:szCs w:val="24"/>
        </w:rPr>
        <w:t>Федеральный закон Российской Федерации «Об образовании в Российской Федер</w:t>
      </w:r>
      <w:r w:rsidRPr="0099262C">
        <w:rPr>
          <w:rFonts w:eastAsia="Times New Roman"/>
          <w:color w:val="00000A"/>
          <w:sz w:val="24"/>
          <w:szCs w:val="24"/>
        </w:rPr>
        <w:t>а</w:t>
      </w:r>
      <w:r w:rsidRPr="0099262C">
        <w:rPr>
          <w:rFonts w:eastAsia="Times New Roman"/>
          <w:color w:val="00000A"/>
          <w:sz w:val="24"/>
          <w:szCs w:val="24"/>
        </w:rPr>
        <w:t>ции» N 273-ФЗ (в ред. Федеральных законов от 07.05.2013 N99-ФЗ, от 23.07.2013 N 203-ФЗ);</w:t>
      </w:r>
    </w:p>
    <w:p w:rsidR="00895700" w:rsidRPr="00872298" w:rsidRDefault="0099262C" w:rsidP="004B4437">
      <w:pPr>
        <w:pStyle w:val="a4"/>
        <w:numPr>
          <w:ilvl w:val="0"/>
          <w:numId w:val="345"/>
        </w:numPr>
        <w:tabs>
          <w:tab w:val="left" w:pos="1134"/>
        </w:tabs>
        <w:spacing w:line="275" w:lineRule="auto"/>
        <w:ind w:left="0" w:firstLine="0"/>
        <w:jc w:val="both"/>
        <w:rPr>
          <w:sz w:val="20"/>
          <w:szCs w:val="20"/>
        </w:rPr>
      </w:pPr>
      <w:r w:rsidRPr="00872298">
        <w:rPr>
          <w:rFonts w:eastAsia="Times New Roman"/>
          <w:color w:val="00000A"/>
          <w:sz w:val="24"/>
          <w:szCs w:val="24"/>
        </w:rPr>
        <w:t>Федеральный государственный образовательный стандарт основного общего обр</w:t>
      </w:r>
      <w:r w:rsidRPr="00872298">
        <w:rPr>
          <w:rFonts w:eastAsia="Times New Roman"/>
          <w:color w:val="00000A"/>
          <w:sz w:val="24"/>
          <w:szCs w:val="24"/>
        </w:rPr>
        <w:t>а</w:t>
      </w:r>
      <w:r w:rsidRPr="00872298">
        <w:rPr>
          <w:rFonts w:eastAsia="Times New Roman"/>
          <w:color w:val="00000A"/>
          <w:sz w:val="24"/>
          <w:szCs w:val="24"/>
        </w:rPr>
        <w:t xml:space="preserve">зования </w:t>
      </w:r>
      <w:proofErr w:type="gramStart"/>
      <w:r w:rsidRPr="00872298">
        <w:rPr>
          <w:rFonts w:eastAsia="Times New Roman"/>
          <w:color w:val="00000A"/>
          <w:sz w:val="24"/>
          <w:szCs w:val="24"/>
        </w:rPr>
        <w:t>обучающихся</w:t>
      </w:r>
      <w:proofErr w:type="gramEnd"/>
      <w:r w:rsidRPr="00872298">
        <w:rPr>
          <w:rFonts w:eastAsia="Times New Roman"/>
          <w:color w:val="00000A"/>
          <w:sz w:val="24"/>
          <w:szCs w:val="24"/>
        </w:rPr>
        <w:t>;</w:t>
      </w:r>
    </w:p>
    <w:p w:rsidR="00872298" w:rsidRPr="00872298" w:rsidRDefault="0099262C" w:rsidP="004B4437">
      <w:pPr>
        <w:pStyle w:val="a4"/>
        <w:numPr>
          <w:ilvl w:val="0"/>
          <w:numId w:val="346"/>
        </w:numPr>
        <w:spacing w:line="275" w:lineRule="auto"/>
        <w:ind w:left="0" w:firstLine="0"/>
        <w:jc w:val="both"/>
        <w:rPr>
          <w:sz w:val="20"/>
          <w:szCs w:val="20"/>
        </w:rPr>
      </w:pPr>
      <w:r w:rsidRPr="00872298">
        <w:rPr>
          <w:rFonts w:eastAsia="Times New Roman"/>
          <w:color w:val="00000A"/>
          <w:sz w:val="24"/>
          <w:szCs w:val="24"/>
        </w:rPr>
        <w:t xml:space="preserve">Нормативно-методические документы </w:t>
      </w:r>
      <w:proofErr w:type="spellStart"/>
      <w:r w:rsidRPr="00872298">
        <w:rPr>
          <w:rFonts w:eastAsia="Times New Roman"/>
          <w:color w:val="00000A"/>
          <w:sz w:val="24"/>
          <w:szCs w:val="24"/>
        </w:rPr>
        <w:t>Минобрнауки</w:t>
      </w:r>
      <w:proofErr w:type="spellEnd"/>
      <w:r w:rsidRPr="00872298">
        <w:rPr>
          <w:rFonts w:eastAsia="Times New Roman"/>
          <w:color w:val="00000A"/>
          <w:sz w:val="24"/>
          <w:szCs w:val="24"/>
        </w:rPr>
        <w:t xml:space="preserve"> Российской Федерации и другие нормативно-правовые акты в области образования;</w:t>
      </w:r>
    </w:p>
    <w:p w:rsidR="00895700" w:rsidRPr="00872298" w:rsidRDefault="0099262C" w:rsidP="004B4437">
      <w:pPr>
        <w:pStyle w:val="a4"/>
        <w:numPr>
          <w:ilvl w:val="0"/>
          <w:numId w:val="346"/>
        </w:numPr>
        <w:spacing w:line="275" w:lineRule="auto"/>
        <w:ind w:left="0" w:firstLine="0"/>
        <w:jc w:val="both"/>
        <w:rPr>
          <w:sz w:val="20"/>
          <w:szCs w:val="20"/>
        </w:rPr>
      </w:pPr>
      <w:r w:rsidRPr="00872298">
        <w:rPr>
          <w:rFonts w:eastAsia="Times New Roman"/>
          <w:color w:val="00000A"/>
          <w:sz w:val="24"/>
          <w:szCs w:val="24"/>
        </w:rPr>
        <w:t>Устав образовательной организации.</w:t>
      </w:r>
    </w:p>
    <w:p w:rsidR="00895700" w:rsidRDefault="00895700" w:rsidP="0048074E">
      <w:pPr>
        <w:spacing w:line="363" w:lineRule="exact"/>
        <w:rPr>
          <w:sz w:val="20"/>
          <w:szCs w:val="20"/>
        </w:rPr>
      </w:pPr>
    </w:p>
    <w:p w:rsidR="00895700" w:rsidRDefault="0099262C" w:rsidP="009217B5">
      <w:pPr>
        <w:spacing w:line="275" w:lineRule="auto"/>
        <w:ind w:right="-23"/>
        <w:rPr>
          <w:sz w:val="20"/>
          <w:szCs w:val="20"/>
        </w:rPr>
      </w:pPr>
      <w:r>
        <w:rPr>
          <w:rFonts w:eastAsia="Times New Roman"/>
          <w:b/>
          <w:bCs/>
          <w:sz w:val="24"/>
          <w:szCs w:val="24"/>
        </w:rPr>
        <w:lastRenderedPageBreak/>
        <w:t>1.3. Структура адаптированной основной образовательной программы основного</w:t>
      </w:r>
      <w:r w:rsidR="00E55859">
        <w:rPr>
          <w:rFonts w:eastAsia="Times New Roman"/>
          <w:b/>
          <w:bCs/>
          <w:sz w:val="24"/>
          <w:szCs w:val="24"/>
        </w:rPr>
        <w:t xml:space="preserve"> </w:t>
      </w:r>
      <w:r>
        <w:rPr>
          <w:rFonts w:eastAsia="Times New Roman"/>
          <w:b/>
          <w:bCs/>
          <w:sz w:val="24"/>
          <w:szCs w:val="24"/>
        </w:rPr>
        <w:t xml:space="preserve">общего образования </w:t>
      </w:r>
      <w:proofErr w:type="gramStart"/>
      <w:r>
        <w:rPr>
          <w:rFonts w:eastAsia="Times New Roman"/>
          <w:b/>
          <w:bCs/>
          <w:sz w:val="24"/>
          <w:szCs w:val="24"/>
        </w:rPr>
        <w:t>обучающихся</w:t>
      </w:r>
      <w:proofErr w:type="gramEnd"/>
      <w:r w:rsidR="00E55859">
        <w:rPr>
          <w:sz w:val="20"/>
          <w:szCs w:val="20"/>
        </w:rPr>
        <w:t xml:space="preserve"> </w:t>
      </w:r>
      <w:r>
        <w:rPr>
          <w:rFonts w:eastAsia="Times New Roman"/>
          <w:b/>
          <w:bCs/>
          <w:sz w:val="24"/>
          <w:szCs w:val="24"/>
        </w:rPr>
        <w:t>с задержкой психического развития</w:t>
      </w:r>
    </w:p>
    <w:p w:rsidR="00895700" w:rsidRDefault="00895700" w:rsidP="009217B5">
      <w:pPr>
        <w:spacing w:line="357" w:lineRule="exact"/>
        <w:rPr>
          <w:sz w:val="20"/>
          <w:szCs w:val="20"/>
        </w:rPr>
      </w:pPr>
    </w:p>
    <w:p w:rsidR="00895700" w:rsidRDefault="00872298" w:rsidP="009217B5">
      <w:pPr>
        <w:spacing w:line="275" w:lineRule="auto"/>
        <w:rPr>
          <w:sz w:val="20"/>
          <w:szCs w:val="20"/>
        </w:rPr>
      </w:pPr>
      <w:r>
        <w:rPr>
          <w:rFonts w:eastAsia="Times New Roman"/>
          <w:sz w:val="24"/>
          <w:szCs w:val="24"/>
        </w:rPr>
        <w:t xml:space="preserve"> </w:t>
      </w:r>
      <w:r w:rsidR="0099262C">
        <w:rPr>
          <w:rFonts w:eastAsia="Times New Roman"/>
          <w:sz w:val="24"/>
          <w:szCs w:val="24"/>
        </w:rPr>
        <w:t>Адаптированная основная образовательная программа основного общего образования обуч</w:t>
      </w:r>
      <w:r w:rsidR="0099262C">
        <w:rPr>
          <w:rFonts w:eastAsia="Times New Roman"/>
          <w:sz w:val="24"/>
          <w:szCs w:val="24"/>
        </w:rPr>
        <w:t>а</w:t>
      </w:r>
      <w:r w:rsidR="0099262C">
        <w:rPr>
          <w:rFonts w:eastAsia="Times New Roman"/>
          <w:sz w:val="24"/>
          <w:szCs w:val="24"/>
        </w:rPr>
        <w:t>ющихся с ЗПР состоит из двух частей:</w:t>
      </w:r>
    </w:p>
    <w:p w:rsidR="00895700" w:rsidRDefault="00895700" w:rsidP="009217B5">
      <w:pPr>
        <w:spacing w:line="1" w:lineRule="exact"/>
        <w:ind w:firstLine="26"/>
        <w:rPr>
          <w:sz w:val="20"/>
          <w:szCs w:val="20"/>
        </w:rPr>
      </w:pPr>
    </w:p>
    <w:p w:rsidR="00895700" w:rsidRDefault="0099262C" w:rsidP="009217B5">
      <w:pPr>
        <w:numPr>
          <w:ilvl w:val="0"/>
          <w:numId w:val="2"/>
        </w:numPr>
        <w:tabs>
          <w:tab w:val="left" w:pos="1280"/>
        </w:tabs>
        <w:ind w:hanging="146"/>
        <w:rPr>
          <w:rFonts w:eastAsia="Times New Roman"/>
          <w:sz w:val="24"/>
          <w:szCs w:val="24"/>
        </w:rPr>
      </w:pPr>
      <w:r>
        <w:rPr>
          <w:rFonts w:eastAsia="Times New Roman"/>
          <w:sz w:val="24"/>
          <w:szCs w:val="24"/>
        </w:rPr>
        <w:t>обязательной части;</w:t>
      </w:r>
    </w:p>
    <w:p w:rsidR="00895700" w:rsidRDefault="00872298" w:rsidP="009217B5">
      <w:pPr>
        <w:tabs>
          <w:tab w:val="left" w:pos="1280"/>
        </w:tabs>
        <w:spacing w:line="45" w:lineRule="exact"/>
        <w:ind w:hanging="146"/>
        <w:rPr>
          <w:rFonts w:eastAsia="Times New Roman"/>
          <w:sz w:val="24"/>
          <w:szCs w:val="24"/>
        </w:rPr>
      </w:pPr>
      <w:r>
        <w:rPr>
          <w:rFonts w:eastAsia="Times New Roman"/>
          <w:sz w:val="24"/>
          <w:szCs w:val="24"/>
        </w:rPr>
        <w:tab/>
      </w:r>
    </w:p>
    <w:p w:rsidR="00895700" w:rsidRDefault="0099262C" w:rsidP="009217B5">
      <w:pPr>
        <w:numPr>
          <w:ilvl w:val="0"/>
          <w:numId w:val="2"/>
        </w:numPr>
        <w:tabs>
          <w:tab w:val="left" w:pos="1280"/>
        </w:tabs>
        <w:ind w:hanging="146"/>
        <w:rPr>
          <w:rFonts w:eastAsia="Times New Roman"/>
          <w:sz w:val="24"/>
          <w:szCs w:val="24"/>
        </w:rPr>
      </w:pPr>
      <w:r>
        <w:rPr>
          <w:rFonts w:eastAsia="Times New Roman"/>
          <w:sz w:val="24"/>
          <w:szCs w:val="24"/>
        </w:rPr>
        <w:t>части, формируемой участниками образовательных отношений.</w:t>
      </w:r>
    </w:p>
    <w:p w:rsidR="00895700" w:rsidRDefault="00895700" w:rsidP="009217B5">
      <w:pPr>
        <w:spacing w:line="358" w:lineRule="exact"/>
        <w:rPr>
          <w:rFonts w:eastAsia="Times New Roman"/>
          <w:sz w:val="24"/>
          <w:szCs w:val="24"/>
        </w:rPr>
      </w:pPr>
    </w:p>
    <w:p w:rsidR="00872298" w:rsidRDefault="0099262C" w:rsidP="009217B5">
      <w:pPr>
        <w:numPr>
          <w:ilvl w:val="1"/>
          <w:numId w:val="2"/>
        </w:numPr>
        <w:tabs>
          <w:tab w:val="left" w:pos="284"/>
        </w:tabs>
        <w:spacing w:line="275" w:lineRule="auto"/>
        <w:ind w:right="-23"/>
        <w:rPr>
          <w:rFonts w:eastAsia="Times New Roman"/>
          <w:b/>
          <w:bCs/>
          <w:sz w:val="24"/>
          <w:szCs w:val="24"/>
        </w:rPr>
      </w:pPr>
      <w:r>
        <w:rPr>
          <w:rFonts w:eastAsia="Times New Roman"/>
          <w:b/>
          <w:bCs/>
          <w:sz w:val="24"/>
          <w:szCs w:val="24"/>
        </w:rPr>
        <w:t xml:space="preserve">АДАПТИРОВАННАЯ ОСНОВНАЯ ОБРАЗОВАТЕЛЬНАЯ ПРОГРАММА </w:t>
      </w:r>
      <w:r w:rsidR="00872298">
        <w:rPr>
          <w:rFonts w:eastAsia="Times New Roman"/>
          <w:b/>
          <w:bCs/>
          <w:sz w:val="24"/>
          <w:szCs w:val="24"/>
        </w:rPr>
        <w:t>ОСНО</w:t>
      </w:r>
      <w:r w:rsidR="00872298">
        <w:rPr>
          <w:rFonts w:eastAsia="Times New Roman"/>
          <w:b/>
          <w:bCs/>
          <w:sz w:val="24"/>
          <w:szCs w:val="24"/>
        </w:rPr>
        <w:t>В</w:t>
      </w:r>
      <w:r w:rsidR="00872298">
        <w:rPr>
          <w:rFonts w:eastAsia="Times New Roman"/>
          <w:b/>
          <w:bCs/>
          <w:sz w:val="24"/>
          <w:szCs w:val="24"/>
        </w:rPr>
        <w:t xml:space="preserve">НОГО </w:t>
      </w:r>
      <w:r>
        <w:rPr>
          <w:rFonts w:eastAsia="Times New Roman"/>
          <w:b/>
          <w:bCs/>
          <w:sz w:val="24"/>
          <w:szCs w:val="24"/>
        </w:rPr>
        <w:t>ОБЩЕГО</w:t>
      </w:r>
      <w:r w:rsidR="00872298">
        <w:rPr>
          <w:rFonts w:eastAsia="Times New Roman"/>
          <w:b/>
          <w:bCs/>
          <w:sz w:val="24"/>
          <w:szCs w:val="24"/>
        </w:rPr>
        <w:t xml:space="preserve"> </w:t>
      </w:r>
      <w:r w:rsidRPr="00872298">
        <w:rPr>
          <w:rFonts w:eastAsia="Times New Roman"/>
          <w:b/>
          <w:bCs/>
          <w:sz w:val="24"/>
          <w:szCs w:val="24"/>
        </w:rPr>
        <w:t>ОБРАЗОВАНИЯ ОБУЧАЮЩИХСЯ</w:t>
      </w:r>
      <w:r w:rsidR="00872298">
        <w:rPr>
          <w:rFonts w:eastAsia="Times New Roman"/>
          <w:b/>
          <w:bCs/>
          <w:sz w:val="24"/>
          <w:szCs w:val="24"/>
        </w:rPr>
        <w:t xml:space="preserve"> С </w:t>
      </w:r>
      <w:r w:rsidRPr="00872298">
        <w:rPr>
          <w:rFonts w:eastAsia="Times New Roman"/>
          <w:b/>
          <w:bCs/>
          <w:sz w:val="24"/>
          <w:szCs w:val="24"/>
        </w:rPr>
        <w:t xml:space="preserve">ЗАДЕРЖКОЙ </w:t>
      </w:r>
      <w:r w:rsidR="00872298" w:rsidRPr="00872298">
        <w:rPr>
          <w:rFonts w:eastAsia="Times New Roman"/>
          <w:b/>
          <w:bCs/>
          <w:sz w:val="24"/>
          <w:szCs w:val="24"/>
        </w:rPr>
        <w:t>ПСИХИЧЕСК</w:t>
      </w:r>
      <w:r w:rsidR="00872298" w:rsidRPr="00872298">
        <w:rPr>
          <w:rFonts w:eastAsia="Times New Roman"/>
          <w:b/>
          <w:bCs/>
          <w:sz w:val="24"/>
          <w:szCs w:val="24"/>
        </w:rPr>
        <w:t>О</w:t>
      </w:r>
      <w:r w:rsidR="00872298" w:rsidRPr="00872298">
        <w:rPr>
          <w:rFonts w:eastAsia="Times New Roman"/>
          <w:b/>
          <w:bCs/>
          <w:sz w:val="24"/>
          <w:szCs w:val="24"/>
        </w:rPr>
        <w:t>ГО РАЗВИТИЯ (ВАРИАНТ</w:t>
      </w:r>
      <w:r w:rsidR="00872298">
        <w:rPr>
          <w:rFonts w:eastAsia="Times New Roman"/>
          <w:b/>
          <w:bCs/>
          <w:sz w:val="24"/>
          <w:szCs w:val="24"/>
        </w:rPr>
        <w:t xml:space="preserve"> 7.2</w:t>
      </w:r>
      <w:proofErr w:type="gramStart"/>
      <w:r w:rsidR="00872298" w:rsidRPr="00872298">
        <w:rPr>
          <w:rFonts w:eastAsia="Times New Roman"/>
          <w:b/>
          <w:bCs/>
          <w:sz w:val="24"/>
          <w:szCs w:val="24"/>
        </w:rPr>
        <w:t xml:space="preserve"> </w:t>
      </w:r>
      <w:r w:rsidRPr="00872298">
        <w:rPr>
          <w:rFonts w:eastAsia="Times New Roman"/>
          <w:b/>
          <w:bCs/>
          <w:sz w:val="24"/>
          <w:szCs w:val="24"/>
        </w:rPr>
        <w:t>)</w:t>
      </w:r>
      <w:proofErr w:type="gramEnd"/>
    </w:p>
    <w:p w:rsidR="00895700" w:rsidRPr="00872298" w:rsidRDefault="00E55859" w:rsidP="009217B5">
      <w:pPr>
        <w:tabs>
          <w:tab w:val="left" w:pos="284"/>
        </w:tabs>
        <w:spacing w:line="275" w:lineRule="auto"/>
        <w:ind w:right="-23"/>
        <w:rPr>
          <w:rFonts w:eastAsia="Times New Roman"/>
          <w:b/>
          <w:bCs/>
          <w:sz w:val="24"/>
          <w:szCs w:val="24"/>
        </w:rPr>
      </w:pPr>
      <w:r>
        <w:rPr>
          <w:rFonts w:eastAsia="Times New Roman"/>
          <w:b/>
          <w:bCs/>
          <w:sz w:val="24"/>
          <w:szCs w:val="24"/>
        </w:rPr>
        <w:t xml:space="preserve">      </w:t>
      </w:r>
      <w:r w:rsidR="0099262C" w:rsidRPr="00872298">
        <w:rPr>
          <w:rFonts w:eastAsia="Times New Roman"/>
          <w:b/>
          <w:bCs/>
          <w:sz w:val="24"/>
          <w:szCs w:val="24"/>
        </w:rPr>
        <w:t>2.1. Пояснительная записка</w:t>
      </w:r>
    </w:p>
    <w:p w:rsidR="00895700" w:rsidRDefault="00895700" w:rsidP="009217B5">
      <w:pPr>
        <w:spacing w:line="2" w:lineRule="exact"/>
        <w:rPr>
          <w:sz w:val="20"/>
          <w:szCs w:val="20"/>
        </w:rPr>
      </w:pPr>
    </w:p>
    <w:p w:rsidR="00895700" w:rsidRDefault="0099262C" w:rsidP="009217B5">
      <w:pPr>
        <w:spacing w:line="275" w:lineRule="auto"/>
        <w:ind w:firstLine="710"/>
        <w:jc w:val="both"/>
        <w:rPr>
          <w:sz w:val="20"/>
          <w:szCs w:val="20"/>
        </w:rPr>
      </w:pPr>
      <w:proofErr w:type="gramStart"/>
      <w:r>
        <w:rPr>
          <w:rFonts w:eastAsia="Times New Roman"/>
          <w:sz w:val="24"/>
          <w:szCs w:val="24"/>
        </w:rPr>
        <w:t>Одной из важнейших задач основного общего образования является обеспечение усл</w:t>
      </w:r>
      <w:r>
        <w:rPr>
          <w:rFonts w:eastAsia="Times New Roman"/>
          <w:sz w:val="24"/>
          <w:szCs w:val="24"/>
        </w:rPr>
        <w:t>о</w:t>
      </w:r>
      <w:r>
        <w:rPr>
          <w:rFonts w:eastAsia="Times New Roman"/>
          <w:sz w:val="24"/>
          <w:szCs w:val="24"/>
        </w:rPr>
        <w:t>вий для индивидуального развития всех обучающихся, в особенности тех, кто в наибольшей степени нуждается в специальных условиях обучения,</w:t>
      </w:r>
      <w:r w:rsidR="00E55859">
        <w:rPr>
          <w:rFonts w:eastAsia="Times New Roman"/>
          <w:sz w:val="24"/>
          <w:szCs w:val="24"/>
        </w:rPr>
        <w:t xml:space="preserve"> </w:t>
      </w:r>
      <w:r w:rsidRPr="0099262C">
        <w:rPr>
          <w:rFonts w:eastAsia="Times New Roman"/>
          <w:sz w:val="24"/>
          <w:szCs w:val="24"/>
        </w:rPr>
        <w:t>одаренных детей и  детей  с  ограниче</w:t>
      </w:r>
      <w:r w:rsidRPr="0099262C">
        <w:rPr>
          <w:rFonts w:eastAsia="Times New Roman"/>
          <w:sz w:val="24"/>
          <w:szCs w:val="24"/>
        </w:rPr>
        <w:t>н</w:t>
      </w:r>
      <w:r w:rsidRPr="0099262C">
        <w:rPr>
          <w:rFonts w:eastAsia="Times New Roman"/>
          <w:sz w:val="24"/>
          <w:szCs w:val="24"/>
        </w:rPr>
        <w:t>ными возможностями здоровья», а также «учет</w:t>
      </w:r>
      <w:r w:rsidR="00E55859">
        <w:rPr>
          <w:sz w:val="20"/>
          <w:szCs w:val="20"/>
        </w:rPr>
        <w:t xml:space="preserve"> </w:t>
      </w:r>
      <w:r>
        <w:rPr>
          <w:rFonts w:eastAsia="Times New Roman"/>
          <w:sz w:val="24"/>
          <w:szCs w:val="24"/>
        </w:rPr>
        <w:t>образовательных потребностей детей с огран</w:t>
      </w:r>
      <w:r>
        <w:rPr>
          <w:rFonts w:eastAsia="Times New Roman"/>
          <w:sz w:val="24"/>
          <w:szCs w:val="24"/>
        </w:rPr>
        <w:t>и</w:t>
      </w:r>
      <w:r>
        <w:rPr>
          <w:rFonts w:eastAsia="Times New Roman"/>
          <w:sz w:val="24"/>
          <w:szCs w:val="24"/>
        </w:rPr>
        <w:t>ченными возможностями здоровья» (Федеральный государственный образовательный стандарт основного общего образования).</w:t>
      </w:r>
      <w:proofErr w:type="gramEnd"/>
    </w:p>
    <w:p w:rsidR="00895700" w:rsidRDefault="00895700" w:rsidP="009217B5">
      <w:pPr>
        <w:spacing w:line="242" w:lineRule="exact"/>
        <w:rPr>
          <w:sz w:val="20"/>
          <w:szCs w:val="20"/>
        </w:rPr>
      </w:pPr>
    </w:p>
    <w:p w:rsidR="00895700" w:rsidRDefault="0099262C" w:rsidP="009217B5">
      <w:pPr>
        <w:numPr>
          <w:ilvl w:val="0"/>
          <w:numId w:val="3"/>
        </w:numPr>
        <w:tabs>
          <w:tab w:val="left" w:pos="0"/>
        </w:tabs>
        <w:ind w:firstLine="26"/>
        <w:rPr>
          <w:rFonts w:eastAsia="Times New Roman"/>
          <w:sz w:val="24"/>
          <w:szCs w:val="24"/>
        </w:rPr>
      </w:pPr>
      <w:r>
        <w:rPr>
          <w:rFonts w:eastAsia="Times New Roman"/>
          <w:sz w:val="24"/>
          <w:szCs w:val="24"/>
        </w:rPr>
        <w:t>пояснительной записке к АООП ООО обучающихся с ЗПР раскрыты следующие эл</w:t>
      </w:r>
      <w:r>
        <w:rPr>
          <w:rFonts w:eastAsia="Times New Roman"/>
          <w:sz w:val="24"/>
          <w:szCs w:val="24"/>
        </w:rPr>
        <w:t>е</w:t>
      </w:r>
      <w:r>
        <w:rPr>
          <w:rFonts w:eastAsia="Times New Roman"/>
          <w:sz w:val="24"/>
          <w:szCs w:val="24"/>
        </w:rPr>
        <w:t>менты:</w:t>
      </w:r>
    </w:p>
    <w:p w:rsidR="00895700" w:rsidRDefault="00895700" w:rsidP="009217B5">
      <w:pPr>
        <w:spacing w:line="241" w:lineRule="exact"/>
        <w:rPr>
          <w:sz w:val="20"/>
          <w:szCs w:val="20"/>
        </w:rPr>
      </w:pPr>
    </w:p>
    <w:p w:rsidR="00895700" w:rsidRDefault="0099262C" w:rsidP="009217B5">
      <w:pPr>
        <w:spacing w:line="306" w:lineRule="auto"/>
        <w:ind w:right="20" w:firstLine="26"/>
        <w:rPr>
          <w:sz w:val="20"/>
          <w:szCs w:val="20"/>
        </w:rPr>
      </w:pPr>
      <w:r>
        <w:rPr>
          <w:rFonts w:eastAsia="Times New Roman"/>
          <w:b/>
          <w:bCs/>
          <w:sz w:val="24"/>
          <w:szCs w:val="24"/>
        </w:rPr>
        <w:t>2.1.1. Цель реализации адаптированной основной образовательной программы основного общего образования</w:t>
      </w:r>
      <w:r>
        <w:rPr>
          <w:rFonts w:eastAsia="Times New Roman"/>
          <w:sz w:val="24"/>
          <w:szCs w:val="24"/>
        </w:rPr>
        <w:t>.</w:t>
      </w:r>
    </w:p>
    <w:p w:rsidR="00895700" w:rsidRDefault="00895700" w:rsidP="009217B5">
      <w:pPr>
        <w:spacing w:line="246" w:lineRule="exact"/>
        <w:rPr>
          <w:sz w:val="20"/>
          <w:szCs w:val="20"/>
        </w:rPr>
      </w:pPr>
    </w:p>
    <w:p w:rsidR="00895700" w:rsidRDefault="0099262C" w:rsidP="009217B5">
      <w:pPr>
        <w:spacing w:line="281" w:lineRule="auto"/>
        <w:ind w:firstLine="720"/>
        <w:jc w:val="both"/>
        <w:rPr>
          <w:sz w:val="20"/>
          <w:szCs w:val="20"/>
        </w:rPr>
      </w:pPr>
      <w:r>
        <w:rPr>
          <w:rFonts w:eastAsia="Times New Roman"/>
          <w:color w:val="00000A"/>
          <w:sz w:val="24"/>
          <w:szCs w:val="24"/>
        </w:rPr>
        <w:t>Адаптированная основная образовательная программа основного общего образования обучающихся с ЗПР направлена на становление и формирование личности обучающегося (формирование нравственных убеждений, эстетического вкуса и здорового образа жизни, в</w:t>
      </w:r>
      <w:r>
        <w:rPr>
          <w:rFonts w:eastAsia="Times New Roman"/>
          <w:color w:val="00000A"/>
          <w:sz w:val="24"/>
          <w:szCs w:val="24"/>
        </w:rPr>
        <w:t>ы</w:t>
      </w:r>
      <w:r>
        <w:rPr>
          <w:rFonts w:eastAsia="Times New Roman"/>
          <w:color w:val="00000A"/>
          <w:sz w:val="24"/>
          <w:szCs w:val="24"/>
        </w:rPr>
        <w:t>сокой культуры межличностного и межэтнического общения, овладение основами наук, гос</w:t>
      </w:r>
      <w:r>
        <w:rPr>
          <w:rFonts w:eastAsia="Times New Roman"/>
          <w:color w:val="00000A"/>
          <w:sz w:val="24"/>
          <w:szCs w:val="24"/>
        </w:rPr>
        <w:t>у</w:t>
      </w:r>
      <w:r>
        <w:rPr>
          <w:rFonts w:eastAsia="Times New Roman"/>
          <w:color w:val="00000A"/>
          <w:sz w:val="24"/>
          <w:szCs w:val="24"/>
        </w:rPr>
        <w:t>дарственным языком Российской Федерации, навыками умственного и физического труда, ра</w:t>
      </w:r>
      <w:r>
        <w:rPr>
          <w:rFonts w:eastAsia="Times New Roman"/>
          <w:color w:val="00000A"/>
          <w:sz w:val="24"/>
          <w:szCs w:val="24"/>
        </w:rPr>
        <w:t>з</w:t>
      </w:r>
      <w:r>
        <w:rPr>
          <w:rFonts w:eastAsia="Times New Roman"/>
          <w:color w:val="00000A"/>
          <w:sz w:val="24"/>
          <w:szCs w:val="24"/>
        </w:rPr>
        <w:t>витие склонностей, интересов, способности к социальному самоопределению.</w:t>
      </w:r>
    </w:p>
    <w:p w:rsidR="00895700" w:rsidRDefault="00895700" w:rsidP="009217B5">
      <w:pPr>
        <w:spacing w:line="278" w:lineRule="exact"/>
        <w:rPr>
          <w:sz w:val="20"/>
          <w:szCs w:val="20"/>
        </w:rPr>
      </w:pPr>
    </w:p>
    <w:p w:rsidR="00895700" w:rsidRDefault="0099262C" w:rsidP="009217B5">
      <w:pPr>
        <w:spacing w:line="306" w:lineRule="auto"/>
        <w:ind w:firstLine="26"/>
        <w:jc w:val="both"/>
        <w:rPr>
          <w:sz w:val="20"/>
          <w:szCs w:val="20"/>
        </w:rPr>
      </w:pPr>
      <w:r>
        <w:rPr>
          <w:rFonts w:eastAsia="Times New Roman"/>
          <w:b/>
          <w:bCs/>
          <w:sz w:val="24"/>
          <w:szCs w:val="24"/>
        </w:rPr>
        <w:t>2.1.2. Психолого-педагогическая характеристика обучающихся с задержкой психического развития</w:t>
      </w:r>
      <w:r>
        <w:rPr>
          <w:rFonts w:eastAsia="Times New Roman"/>
          <w:sz w:val="24"/>
          <w:szCs w:val="24"/>
        </w:rPr>
        <w:t>.</w:t>
      </w:r>
    </w:p>
    <w:p w:rsidR="00895700" w:rsidRDefault="00895700" w:rsidP="009217B5">
      <w:pPr>
        <w:spacing w:line="251" w:lineRule="exact"/>
        <w:rPr>
          <w:sz w:val="20"/>
          <w:szCs w:val="20"/>
        </w:rPr>
      </w:pPr>
    </w:p>
    <w:p w:rsidR="00895700" w:rsidRDefault="0099262C" w:rsidP="005C3F85">
      <w:pPr>
        <w:rPr>
          <w:rFonts w:eastAsia="Times New Roman"/>
          <w:sz w:val="24"/>
          <w:szCs w:val="24"/>
        </w:rPr>
      </w:pPr>
      <w:r>
        <w:rPr>
          <w:rFonts w:eastAsia="Times New Roman"/>
          <w:sz w:val="24"/>
          <w:szCs w:val="24"/>
        </w:rPr>
        <w:t>Обучающиеся с задержкой психического развития — это дети, имеющее недостатки</w:t>
      </w:r>
      <w:r w:rsidR="005C3F85">
        <w:rPr>
          <w:rFonts w:eastAsia="Times New Roman"/>
          <w:sz w:val="24"/>
          <w:szCs w:val="24"/>
        </w:rPr>
        <w:t xml:space="preserve"> в </w:t>
      </w:r>
      <w:r>
        <w:rPr>
          <w:rFonts w:eastAsia="Times New Roman"/>
          <w:sz w:val="24"/>
          <w:szCs w:val="24"/>
        </w:rPr>
        <w:t>психол</w:t>
      </w:r>
      <w:r>
        <w:rPr>
          <w:rFonts w:eastAsia="Times New Roman"/>
          <w:sz w:val="24"/>
          <w:szCs w:val="24"/>
        </w:rPr>
        <w:t>о</w:t>
      </w:r>
      <w:r>
        <w:rPr>
          <w:rFonts w:eastAsia="Times New Roman"/>
          <w:sz w:val="24"/>
          <w:szCs w:val="24"/>
        </w:rPr>
        <w:t>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w:t>
      </w:r>
    </w:p>
    <w:p w:rsidR="00895700" w:rsidRDefault="00895700" w:rsidP="009217B5">
      <w:pPr>
        <w:spacing w:line="3" w:lineRule="exact"/>
        <w:rPr>
          <w:rFonts w:eastAsia="Times New Roman"/>
          <w:sz w:val="24"/>
          <w:szCs w:val="24"/>
        </w:rPr>
      </w:pPr>
    </w:p>
    <w:p w:rsidR="00895700" w:rsidRDefault="0099262C" w:rsidP="009217B5">
      <w:pPr>
        <w:spacing w:line="273" w:lineRule="auto"/>
        <w:ind w:right="20" w:firstLine="706"/>
        <w:jc w:val="both"/>
        <w:rPr>
          <w:rFonts w:eastAsia="Times New Roman"/>
          <w:sz w:val="24"/>
          <w:szCs w:val="24"/>
        </w:rPr>
      </w:pPr>
      <w:r>
        <w:rPr>
          <w:rFonts w:eastAsia="Times New Roman"/>
          <w:color w:val="00000A"/>
          <w:sz w:val="24"/>
          <w:szCs w:val="24"/>
        </w:rPr>
        <w:t>Категория обучающихся с задержкой психического развития – наиболее многочисле</w:t>
      </w:r>
      <w:r>
        <w:rPr>
          <w:rFonts w:eastAsia="Times New Roman"/>
          <w:color w:val="00000A"/>
          <w:sz w:val="24"/>
          <w:szCs w:val="24"/>
        </w:rPr>
        <w:t>н</w:t>
      </w:r>
      <w:r>
        <w:rPr>
          <w:rFonts w:eastAsia="Times New Roman"/>
          <w:color w:val="00000A"/>
          <w:sz w:val="24"/>
          <w:szCs w:val="24"/>
        </w:rPr>
        <w:t>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w:t>
      </w:r>
      <w:r>
        <w:rPr>
          <w:rFonts w:eastAsia="Times New Roman"/>
          <w:color w:val="00000A"/>
          <w:sz w:val="24"/>
          <w:szCs w:val="24"/>
        </w:rPr>
        <w:t>о</w:t>
      </w:r>
      <w:r>
        <w:rPr>
          <w:rFonts w:eastAsia="Times New Roman"/>
          <w:color w:val="00000A"/>
          <w:sz w:val="24"/>
          <w:szCs w:val="24"/>
        </w:rPr>
        <w:t>ры, хронические соматические заболевания, неблагоприятные условия воспитания, психич</w:t>
      </w:r>
      <w:r>
        <w:rPr>
          <w:rFonts w:eastAsia="Times New Roman"/>
          <w:color w:val="00000A"/>
          <w:sz w:val="24"/>
          <w:szCs w:val="24"/>
        </w:rPr>
        <w:t>е</w:t>
      </w:r>
      <w:r>
        <w:rPr>
          <w:rFonts w:eastAsia="Times New Roman"/>
          <w:color w:val="00000A"/>
          <w:sz w:val="24"/>
          <w:szCs w:val="24"/>
        </w:rPr>
        <w:t>ская и социальная депривация. Подобное разнообразие этиологических факторов обусловлив</w:t>
      </w:r>
      <w:r>
        <w:rPr>
          <w:rFonts w:eastAsia="Times New Roman"/>
          <w:color w:val="00000A"/>
          <w:sz w:val="24"/>
          <w:szCs w:val="24"/>
        </w:rPr>
        <w:t>а</w:t>
      </w:r>
      <w:r>
        <w:rPr>
          <w:rFonts w:eastAsia="Times New Roman"/>
          <w:color w:val="00000A"/>
          <w:sz w:val="24"/>
          <w:szCs w:val="24"/>
        </w:rPr>
        <w:t>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895700" w:rsidRDefault="00895700" w:rsidP="009217B5">
      <w:pPr>
        <w:spacing w:line="9" w:lineRule="exact"/>
        <w:rPr>
          <w:rFonts w:eastAsia="Times New Roman"/>
          <w:sz w:val="24"/>
          <w:szCs w:val="24"/>
        </w:rPr>
      </w:pPr>
    </w:p>
    <w:p w:rsidR="00895700" w:rsidRDefault="0099262C" w:rsidP="009217B5">
      <w:pPr>
        <w:spacing w:line="275" w:lineRule="auto"/>
        <w:ind w:right="20" w:firstLine="706"/>
        <w:jc w:val="both"/>
        <w:rPr>
          <w:rFonts w:eastAsia="Times New Roman"/>
          <w:sz w:val="24"/>
          <w:szCs w:val="24"/>
        </w:rPr>
      </w:pPr>
      <w:r>
        <w:rPr>
          <w:rFonts w:eastAsia="Times New Roman"/>
          <w:color w:val="00000A"/>
          <w:sz w:val="24"/>
          <w:szCs w:val="24"/>
        </w:rPr>
        <w:lastRenderedPageBreak/>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w:t>
      </w:r>
      <w:r>
        <w:rPr>
          <w:rFonts w:eastAsia="Times New Roman"/>
          <w:color w:val="00000A"/>
          <w:sz w:val="24"/>
          <w:szCs w:val="24"/>
        </w:rPr>
        <w:t>я</w:t>
      </w:r>
      <w:r>
        <w:rPr>
          <w:rFonts w:eastAsia="Times New Roman"/>
          <w:color w:val="00000A"/>
          <w:sz w:val="24"/>
          <w:szCs w:val="24"/>
        </w:rPr>
        <w:t>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w:t>
      </w:r>
      <w:r>
        <w:rPr>
          <w:rFonts w:eastAsia="Times New Roman"/>
          <w:color w:val="00000A"/>
          <w:sz w:val="24"/>
          <w:szCs w:val="24"/>
        </w:rPr>
        <w:t>ю</w:t>
      </w:r>
      <w:r>
        <w:rPr>
          <w:rFonts w:eastAsia="Times New Roman"/>
          <w:color w:val="00000A"/>
          <w:sz w:val="24"/>
          <w:szCs w:val="24"/>
        </w:rPr>
        <w:t>щихся с ЗПР являются в разной степени выраженные недостатки в формировании высших пс</w:t>
      </w:r>
      <w:r>
        <w:rPr>
          <w:rFonts w:eastAsia="Times New Roman"/>
          <w:color w:val="00000A"/>
          <w:sz w:val="24"/>
          <w:szCs w:val="24"/>
        </w:rPr>
        <w:t>и</w:t>
      </w:r>
      <w:r>
        <w:rPr>
          <w:rFonts w:eastAsia="Times New Roman"/>
          <w:color w:val="00000A"/>
          <w:sz w:val="24"/>
          <w:szCs w:val="24"/>
        </w:rPr>
        <w:t>хических функций, замедленный темп либо неравномерное становление познавательной де</w:t>
      </w:r>
      <w:r>
        <w:rPr>
          <w:rFonts w:eastAsia="Times New Roman"/>
          <w:color w:val="00000A"/>
          <w:sz w:val="24"/>
          <w:szCs w:val="24"/>
        </w:rPr>
        <w:t>я</w:t>
      </w:r>
      <w:r>
        <w:rPr>
          <w:rFonts w:eastAsia="Times New Roman"/>
          <w:color w:val="00000A"/>
          <w:sz w:val="24"/>
          <w:szCs w:val="24"/>
        </w:rPr>
        <w:t>тельности, трудности произвольной саморегуляции. Достаточно часто у обучающихся отмеч</w:t>
      </w:r>
      <w:r>
        <w:rPr>
          <w:rFonts w:eastAsia="Times New Roman"/>
          <w:color w:val="00000A"/>
          <w:sz w:val="24"/>
          <w:szCs w:val="24"/>
        </w:rPr>
        <w:t>а</w:t>
      </w:r>
      <w:r>
        <w:rPr>
          <w:rFonts w:eastAsia="Times New Roman"/>
          <w:color w:val="00000A"/>
          <w:sz w:val="24"/>
          <w:szCs w:val="24"/>
        </w:rPr>
        <w:t>ются нарушения речевой и мелкой ручной моторики, зрительного восприятия и простра</w:t>
      </w:r>
      <w:r>
        <w:rPr>
          <w:rFonts w:eastAsia="Times New Roman"/>
          <w:color w:val="00000A"/>
          <w:sz w:val="24"/>
          <w:szCs w:val="24"/>
        </w:rPr>
        <w:t>н</w:t>
      </w:r>
      <w:r>
        <w:rPr>
          <w:rFonts w:eastAsia="Times New Roman"/>
          <w:color w:val="00000A"/>
          <w:sz w:val="24"/>
          <w:szCs w:val="24"/>
        </w:rPr>
        <w:t>ственной ориентировки, умственной работоспособности и эмоциональной сферы.</w:t>
      </w:r>
    </w:p>
    <w:p w:rsidR="00895700" w:rsidRDefault="00895700" w:rsidP="009217B5">
      <w:pPr>
        <w:spacing w:line="10" w:lineRule="exact"/>
        <w:rPr>
          <w:rFonts w:eastAsia="Times New Roman"/>
          <w:sz w:val="24"/>
          <w:szCs w:val="24"/>
        </w:rPr>
      </w:pPr>
    </w:p>
    <w:p w:rsidR="00895700" w:rsidRDefault="0099262C" w:rsidP="009217B5">
      <w:pPr>
        <w:spacing w:line="275" w:lineRule="auto"/>
        <w:ind w:right="20" w:firstLine="706"/>
        <w:jc w:val="both"/>
        <w:rPr>
          <w:rFonts w:eastAsia="Times New Roman"/>
          <w:sz w:val="24"/>
          <w:szCs w:val="24"/>
        </w:rPr>
      </w:pPr>
      <w:r>
        <w:rPr>
          <w:rFonts w:eastAsia="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w:t>
      </w:r>
      <w:r>
        <w:rPr>
          <w:rFonts w:eastAsia="Times New Roman"/>
          <w:sz w:val="24"/>
          <w:szCs w:val="24"/>
        </w:rPr>
        <w:t>и</w:t>
      </w:r>
      <w:r>
        <w:rPr>
          <w:rFonts w:eastAsia="Times New Roman"/>
          <w:sz w:val="24"/>
          <w:szCs w:val="24"/>
        </w:rPr>
        <w:t>роде) нарушения, но и от качества предшествующего обучения и воспитания (раннего и д</w:t>
      </w:r>
      <w:r>
        <w:rPr>
          <w:rFonts w:eastAsia="Times New Roman"/>
          <w:sz w:val="24"/>
          <w:szCs w:val="24"/>
        </w:rPr>
        <w:t>о</w:t>
      </w:r>
      <w:r>
        <w:rPr>
          <w:rFonts w:eastAsia="Times New Roman"/>
          <w:sz w:val="24"/>
          <w:szCs w:val="24"/>
        </w:rPr>
        <w:t>школьного).</w:t>
      </w:r>
    </w:p>
    <w:p w:rsidR="00895700" w:rsidRDefault="00895700" w:rsidP="009217B5">
      <w:pPr>
        <w:spacing w:line="2" w:lineRule="exact"/>
        <w:rPr>
          <w:rFonts w:eastAsia="Times New Roman"/>
          <w:sz w:val="24"/>
          <w:szCs w:val="24"/>
        </w:rPr>
      </w:pPr>
    </w:p>
    <w:p w:rsidR="00895700" w:rsidRDefault="0099262C" w:rsidP="009217B5">
      <w:pPr>
        <w:spacing w:line="276" w:lineRule="auto"/>
        <w:ind w:right="20" w:firstLine="706"/>
        <w:jc w:val="both"/>
        <w:rPr>
          <w:rFonts w:eastAsia="Times New Roman"/>
          <w:sz w:val="24"/>
          <w:szCs w:val="24"/>
        </w:rPr>
      </w:pPr>
      <w:r>
        <w:rPr>
          <w:rFonts w:eastAsia="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w:t>
      </w:r>
      <w:r>
        <w:rPr>
          <w:rFonts w:eastAsia="Times New Roman"/>
          <w:sz w:val="24"/>
          <w:szCs w:val="24"/>
        </w:rPr>
        <w:t>и</w:t>
      </w:r>
      <w:r>
        <w:rPr>
          <w:rFonts w:eastAsia="Times New Roman"/>
          <w:sz w:val="24"/>
          <w:szCs w:val="24"/>
        </w:rPr>
        <w:t>тивной и аффективно-поведенческой сфер личности. От обучающихся, способных при спец</w:t>
      </w:r>
      <w:r>
        <w:rPr>
          <w:rFonts w:eastAsia="Times New Roman"/>
          <w:sz w:val="24"/>
          <w:szCs w:val="24"/>
        </w:rPr>
        <w:t>и</w:t>
      </w:r>
      <w:r>
        <w:rPr>
          <w:rFonts w:eastAsia="Times New Roman"/>
          <w:sz w:val="24"/>
          <w:szCs w:val="24"/>
        </w:rPr>
        <w:t>альной поддержке на равных обучаться совместно со здоровыми сверстниками, до обучающи</w:t>
      </w:r>
      <w:r>
        <w:rPr>
          <w:rFonts w:eastAsia="Times New Roman"/>
          <w:sz w:val="24"/>
          <w:szCs w:val="24"/>
        </w:rPr>
        <w:t>х</w:t>
      </w:r>
      <w:r>
        <w:rPr>
          <w:rFonts w:eastAsia="Times New Roman"/>
          <w:sz w:val="24"/>
          <w:szCs w:val="24"/>
        </w:rPr>
        <w:t>ся, нуждающихся при получении начального общего образования в систематической и ко</w:t>
      </w:r>
      <w:r>
        <w:rPr>
          <w:rFonts w:eastAsia="Times New Roman"/>
          <w:sz w:val="24"/>
          <w:szCs w:val="24"/>
        </w:rPr>
        <w:t>м</w:t>
      </w:r>
      <w:r>
        <w:rPr>
          <w:rFonts w:eastAsia="Times New Roman"/>
          <w:sz w:val="24"/>
          <w:szCs w:val="24"/>
        </w:rPr>
        <w:t>плексной (психолого-медико-педагогической)</w:t>
      </w:r>
    </w:p>
    <w:p w:rsidR="00895700" w:rsidRDefault="0099262C" w:rsidP="009217B5">
      <w:pPr>
        <w:rPr>
          <w:rFonts w:eastAsia="Times New Roman"/>
          <w:sz w:val="24"/>
          <w:szCs w:val="24"/>
        </w:rPr>
      </w:pPr>
      <w:r>
        <w:rPr>
          <w:rFonts w:eastAsia="Times New Roman"/>
          <w:sz w:val="24"/>
          <w:szCs w:val="24"/>
        </w:rPr>
        <w:t>коррекционной помощи.</w:t>
      </w:r>
    </w:p>
    <w:p w:rsidR="00895700" w:rsidRDefault="00895700" w:rsidP="009217B5">
      <w:pPr>
        <w:spacing w:line="40" w:lineRule="exact"/>
        <w:rPr>
          <w:rFonts w:eastAsia="Times New Roman"/>
          <w:sz w:val="24"/>
          <w:szCs w:val="24"/>
        </w:rPr>
      </w:pPr>
    </w:p>
    <w:p w:rsidR="00895700" w:rsidRDefault="0099262C" w:rsidP="009217B5">
      <w:pPr>
        <w:spacing w:line="276" w:lineRule="auto"/>
        <w:ind w:firstLine="706"/>
        <w:jc w:val="both"/>
        <w:rPr>
          <w:rFonts w:eastAsia="Times New Roman"/>
          <w:sz w:val="24"/>
          <w:szCs w:val="24"/>
        </w:rPr>
      </w:pPr>
      <w:r>
        <w:rPr>
          <w:rFonts w:eastAsia="Times New Roman"/>
          <w:color w:val="00000A"/>
          <w:sz w:val="24"/>
          <w:szCs w:val="24"/>
        </w:rPr>
        <w:t>Различие структуры нарушения психического развития у обучающихся с ЗПР определ</w:t>
      </w:r>
      <w:r>
        <w:rPr>
          <w:rFonts w:eastAsia="Times New Roman"/>
          <w:color w:val="00000A"/>
          <w:sz w:val="24"/>
          <w:szCs w:val="24"/>
        </w:rPr>
        <w:t>я</w:t>
      </w:r>
      <w:r>
        <w:rPr>
          <w:rFonts w:eastAsia="Times New Roman"/>
          <w:color w:val="00000A"/>
          <w:sz w:val="24"/>
          <w:szCs w:val="24"/>
        </w:rPr>
        <w:t>ет необходимость многообразия специальной поддержки в получении образования и самих о</w:t>
      </w:r>
      <w:r>
        <w:rPr>
          <w:rFonts w:eastAsia="Times New Roman"/>
          <w:color w:val="00000A"/>
          <w:sz w:val="24"/>
          <w:szCs w:val="24"/>
        </w:rPr>
        <w:t>б</w:t>
      </w:r>
      <w:r>
        <w:rPr>
          <w:rFonts w:eastAsia="Times New Roman"/>
          <w:color w:val="00000A"/>
          <w:sz w:val="24"/>
          <w:szCs w:val="24"/>
        </w:rPr>
        <w:t xml:space="preserve">разовательных маршрутов, </w:t>
      </w:r>
      <w:r>
        <w:rPr>
          <w:rFonts w:eastAsia="Times New Roman"/>
          <w:color w:val="000000"/>
          <w:sz w:val="24"/>
          <w:szCs w:val="24"/>
        </w:rPr>
        <w:t>соответствующих возможностям и потребностям</w:t>
      </w:r>
      <w:r>
        <w:rPr>
          <w:rFonts w:eastAsia="Times New Roman"/>
          <w:color w:val="00000A"/>
          <w:sz w:val="24"/>
          <w:szCs w:val="24"/>
        </w:rPr>
        <w:t xml:space="preserve"> </w:t>
      </w:r>
      <w:r>
        <w:rPr>
          <w:rFonts w:eastAsia="Times New Roman"/>
          <w:color w:val="000000"/>
          <w:sz w:val="24"/>
          <w:szCs w:val="24"/>
        </w:rPr>
        <w:t>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Pr>
          <w:rFonts w:eastAsia="Times New Roman"/>
          <w:color w:val="00000A"/>
          <w:sz w:val="24"/>
          <w:szCs w:val="24"/>
        </w:rPr>
        <w:t>.</w:t>
      </w:r>
    </w:p>
    <w:p w:rsidR="00895700" w:rsidRDefault="0099262C" w:rsidP="005C3F85">
      <w:pPr>
        <w:spacing w:line="287" w:lineRule="auto"/>
        <w:ind w:right="20" w:firstLine="706"/>
        <w:jc w:val="both"/>
        <w:rPr>
          <w:sz w:val="20"/>
          <w:szCs w:val="20"/>
        </w:rPr>
      </w:pPr>
      <w:r>
        <w:rPr>
          <w:rFonts w:eastAsia="Times New Roman"/>
          <w:color w:val="00000A"/>
          <w:sz w:val="24"/>
          <w:szCs w:val="24"/>
        </w:rPr>
        <w:t>Адаптированная основная образовательная программа основного общего образова</w:t>
      </w:r>
      <w:r w:rsidR="00872298">
        <w:rPr>
          <w:rFonts w:eastAsia="Times New Roman"/>
          <w:color w:val="00000A"/>
          <w:sz w:val="24"/>
          <w:szCs w:val="24"/>
        </w:rPr>
        <w:t>ния (вариант 7.2</w:t>
      </w:r>
      <w:r>
        <w:rPr>
          <w:rFonts w:eastAsia="Times New Roman"/>
          <w:color w:val="00000A"/>
          <w:sz w:val="24"/>
          <w:szCs w:val="24"/>
        </w:rPr>
        <w:t>) адресована обучающимся с ЗПР, которые характеризуются уровнем развития н</w:t>
      </w:r>
      <w:r>
        <w:rPr>
          <w:rFonts w:eastAsia="Times New Roman"/>
          <w:color w:val="00000A"/>
          <w:sz w:val="24"/>
          <w:szCs w:val="24"/>
        </w:rPr>
        <w:t>е</w:t>
      </w:r>
      <w:r>
        <w:rPr>
          <w:rFonts w:eastAsia="Times New Roman"/>
          <w:color w:val="00000A"/>
          <w:sz w:val="24"/>
          <w:szCs w:val="24"/>
        </w:rPr>
        <w:t>сколько ниже возрастной нормы, отставание может проявляться в целом или локально в о</w:t>
      </w:r>
      <w:r>
        <w:rPr>
          <w:rFonts w:eastAsia="Times New Roman"/>
          <w:color w:val="00000A"/>
          <w:sz w:val="24"/>
          <w:szCs w:val="24"/>
        </w:rPr>
        <w:t>т</w:t>
      </w:r>
      <w:r>
        <w:rPr>
          <w:rFonts w:eastAsia="Times New Roman"/>
          <w:color w:val="00000A"/>
          <w:sz w:val="24"/>
          <w:szCs w:val="24"/>
        </w:rPr>
        <w:t>дельных функция</w:t>
      </w:r>
      <w:proofErr w:type="gramStart"/>
      <w:r>
        <w:rPr>
          <w:rFonts w:eastAsia="Times New Roman"/>
          <w:color w:val="00000A"/>
          <w:sz w:val="24"/>
          <w:szCs w:val="24"/>
        </w:rPr>
        <w:t>х(</w:t>
      </w:r>
      <w:proofErr w:type="gramEnd"/>
      <w:r>
        <w:rPr>
          <w:rFonts w:eastAsia="Times New Roman"/>
          <w:color w:val="00000A"/>
          <w:sz w:val="24"/>
          <w:szCs w:val="24"/>
        </w:rPr>
        <w:t>замедленный темп либо неравномерное</w:t>
      </w:r>
      <w:r w:rsidR="005C3F85">
        <w:rPr>
          <w:rFonts w:eastAsia="Times New Roman"/>
          <w:color w:val="00000A"/>
          <w:sz w:val="24"/>
          <w:szCs w:val="24"/>
        </w:rPr>
        <w:t xml:space="preserve"> </w:t>
      </w:r>
      <w:r>
        <w:rPr>
          <w:rFonts w:eastAsia="Times New Roman"/>
          <w:color w:val="00000A"/>
          <w:sz w:val="24"/>
          <w:szCs w:val="24"/>
        </w:rPr>
        <w:t>становление познавательной де</w:t>
      </w:r>
      <w:r>
        <w:rPr>
          <w:rFonts w:eastAsia="Times New Roman"/>
          <w:color w:val="00000A"/>
          <w:sz w:val="24"/>
          <w:szCs w:val="24"/>
        </w:rPr>
        <w:t>я</w:t>
      </w:r>
      <w:r>
        <w:rPr>
          <w:rFonts w:eastAsia="Times New Roman"/>
          <w:color w:val="00000A"/>
          <w:sz w:val="24"/>
          <w:szCs w:val="24"/>
        </w:rPr>
        <w:t>тельности). Отмечаются нарушения внимания, памяти, восприятия и др.познавательных пр</w:t>
      </w:r>
      <w:r>
        <w:rPr>
          <w:rFonts w:eastAsia="Times New Roman"/>
          <w:color w:val="00000A"/>
          <w:sz w:val="24"/>
          <w:szCs w:val="24"/>
        </w:rPr>
        <w:t>о</w:t>
      </w:r>
      <w:r>
        <w:rPr>
          <w:rFonts w:eastAsia="Times New Roman"/>
          <w:color w:val="00000A"/>
          <w:sz w:val="24"/>
          <w:szCs w:val="24"/>
        </w:rPr>
        <w:t>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w:t>
      </w:r>
      <w:r>
        <w:rPr>
          <w:rFonts w:eastAsia="Times New Roman"/>
          <w:color w:val="00000A"/>
          <w:sz w:val="24"/>
          <w:szCs w:val="24"/>
        </w:rPr>
        <w:t>ь</w:t>
      </w:r>
      <w:r>
        <w:rPr>
          <w:rFonts w:eastAsia="Times New Roman"/>
          <w:color w:val="00000A"/>
          <w:sz w:val="24"/>
          <w:szCs w:val="24"/>
        </w:rPr>
        <w:t>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w:t>
      </w:r>
      <w:r>
        <w:rPr>
          <w:rFonts w:eastAsia="Times New Roman"/>
          <w:color w:val="00000A"/>
          <w:sz w:val="24"/>
          <w:szCs w:val="24"/>
        </w:rPr>
        <w:t>и</w:t>
      </w:r>
      <w:r>
        <w:rPr>
          <w:rFonts w:eastAsia="Times New Roman"/>
          <w:color w:val="00000A"/>
          <w:sz w:val="24"/>
          <w:szCs w:val="24"/>
        </w:rPr>
        <w:t>сящая от уровня сложности и субъективной привлекательности вида деятельности, а также от актуального эмоционального состояния.</w:t>
      </w:r>
    </w:p>
    <w:p w:rsidR="00895700" w:rsidRDefault="00895700" w:rsidP="009217B5">
      <w:pPr>
        <w:spacing w:line="281" w:lineRule="exact"/>
        <w:rPr>
          <w:sz w:val="20"/>
          <w:szCs w:val="20"/>
        </w:rPr>
      </w:pPr>
    </w:p>
    <w:p w:rsidR="00895700" w:rsidRDefault="0099262C" w:rsidP="009217B5">
      <w:pPr>
        <w:spacing w:line="306" w:lineRule="auto"/>
        <w:ind w:right="240"/>
        <w:rPr>
          <w:sz w:val="20"/>
          <w:szCs w:val="20"/>
        </w:rPr>
      </w:pPr>
      <w:r>
        <w:rPr>
          <w:rFonts w:eastAsia="Times New Roman"/>
          <w:b/>
          <w:bCs/>
          <w:sz w:val="24"/>
          <w:szCs w:val="24"/>
        </w:rPr>
        <w:t>2.1.3. Особые образовательные потребности обучающихся с задержкой психического развития</w:t>
      </w:r>
      <w:r>
        <w:rPr>
          <w:rFonts w:eastAsia="Times New Roman"/>
          <w:sz w:val="24"/>
          <w:szCs w:val="24"/>
        </w:rPr>
        <w:t>.</w:t>
      </w:r>
    </w:p>
    <w:p w:rsidR="00895700" w:rsidRDefault="00895700" w:rsidP="009217B5">
      <w:pPr>
        <w:spacing w:line="251" w:lineRule="exact"/>
        <w:rPr>
          <w:sz w:val="20"/>
          <w:szCs w:val="20"/>
        </w:rPr>
      </w:pPr>
    </w:p>
    <w:p w:rsidR="00895700" w:rsidRDefault="0099262C" w:rsidP="009217B5">
      <w:pPr>
        <w:spacing w:line="276" w:lineRule="auto"/>
        <w:ind w:firstLine="706"/>
        <w:jc w:val="both"/>
        <w:rPr>
          <w:sz w:val="20"/>
          <w:szCs w:val="20"/>
        </w:rPr>
      </w:pPr>
      <w:r>
        <w:rPr>
          <w:rFonts w:eastAsia="Times New Roman"/>
          <w:sz w:val="24"/>
          <w:szCs w:val="24"/>
        </w:rPr>
        <w:t>Особые образовательные потребности различаются у обучающихся с ОВЗ разных кат</w:t>
      </w:r>
      <w:r>
        <w:rPr>
          <w:rFonts w:eastAsia="Times New Roman"/>
          <w:sz w:val="24"/>
          <w:szCs w:val="24"/>
        </w:rPr>
        <w:t>е</w:t>
      </w:r>
      <w:r>
        <w:rPr>
          <w:rFonts w:eastAsia="Times New Roman"/>
          <w:sz w:val="24"/>
          <w:szCs w:val="24"/>
        </w:rPr>
        <w:t>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w:t>
      </w:r>
      <w:r>
        <w:rPr>
          <w:rFonts w:eastAsia="Times New Roman"/>
          <w:sz w:val="24"/>
          <w:szCs w:val="24"/>
        </w:rPr>
        <w:t>б</w:t>
      </w:r>
      <w:r>
        <w:rPr>
          <w:rFonts w:eastAsia="Times New Roman"/>
          <w:sz w:val="24"/>
          <w:szCs w:val="24"/>
        </w:rPr>
        <w:t>разования. Наряду с этим современные научные представления об особенностях психофизич</w:t>
      </w:r>
      <w:r>
        <w:rPr>
          <w:rFonts w:eastAsia="Times New Roman"/>
          <w:sz w:val="24"/>
          <w:szCs w:val="24"/>
        </w:rPr>
        <w:t>е</w:t>
      </w:r>
      <w:r>
        <w:rPr>
          <w:rFonts w:eastAsia="Times New Roman"/>
          <w:sz w:val="24"/>
          <w:szCs w:val="24"/>
        </w:rPr>
        <w:lastRenderedPageBreak/>
        <w:t>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895700" w:rsidRDefault="0099262C" w:rsidP="004B4437">
      <w:pPr>
        <w:numPr>
          <w:ilvl w:val="0"/>
          <w:numId w:val="4"/>
        </w:numPr>
        <w:tabs>
          <w:tab w:val="left" w:pos="426"/>
        </w:tabs>
        <w:ind w:hanging="257"/>
        <w:rPr>
          <w:rFonts w:eastAsia="Times New Roman"/>
          <w:sz w:val="24"/>
          <w:szCs w:val="24"/>
        </w:rPr>
      </w:pPr>
      <w:r>
        <w:rPr>
          <w:rFonts w:eastAsia="Times New Roman"/>
          <w:sz w:val="24"/>
          <w:szCs w:val="24"/>
        </w:rPr>
        <w:t>общим потребностям относятся:</w:t>
      </w:r>
    </w:p>
    <w:p w:rsidR="00895700" w:rsidRDefault="00895700" w:rsidP="009217B5">
      <w:pPr>
        <w:spacing w:line="55" w:lineRule="exact"/>
        <w:rPr>
          <w:rFonts w:eastAsia="Times New Roman"/>
          <w:sz w:val="24"/>
          <w:szCs w:val="24"/>
        </w:rPr>
      </w:pPr>
    </w:p>
    <w:p w:rsidR="00895700" w:rsidRDefault="0099262C" w:rsidP="004B4437">
      <w:pPr>
        <w:numPr>
          <w:ilvl w:val="1"/>
          <w:numId w:val="4"/>
        </w:numPr>
        <w:tabs>
          <w:tab w:val="left" w:pos="1840"/>
        </w:tabs>
        <w:spacing w:line="264" w:lineRule="auto"/>
        <w:ind w:firstLine="26"/>
        <w:rPr>
          <w:rFonts w:ascii="Symbol" w:eastAsia="Symbol" w:hAnsi="Symbol" w:cs="Symbol"/>
          <w:sz w:val="24"/>
          <w:szCs w:val="24"/>
        </w:rPr>
      </w:pPr>
      <w:r>
        <w:rPr>
          <w:rFonts w:eastAsia="Times New Roman"/>
          <w:sz w:val="24"/>
          <w:szCs w:val="24"/>
        </w:rPr>
        <w:t>получение специальной помощи средствами образования сразу же после в</w:t>
      </w:r>
      <w:r>
        <w:rPr>
          <w:rFonts w:eastAsia="Times New Roman"/>
          <w:sz w:val="24"/>
          <w:szCs w:val="24"/>
        </w:rPr>
        <w:t>ы</w:t>
      </w:r>
      <w:r>
        <w:rPr>
          <w:rFonts w:eastAsia="Times New Roman"/>
          <w:sz w:val="24"/>
          <w:szCs w:val="24"/>
        </w:rPr>
        <w:t xml:space="preserve">явления первичного нарушения развития; </w:t>
      </w:r>
      <w:r>
        <w:rPr>
          <w:rFonts w:ascii="Symbol" w:eastAsia="Symbol" w:hAnsi="Symbol" w:cs="Symbol"/>
          <w:sz w:val="24"/>
          <w:szCs w:val="24"/>
        </w:rPr>
        <w:t></w:t>
      </w:r>
    </w:p>
    <w:p w:rsidR="00895700" w:rsidRDefault="00895700" w:rsidP="009217B5">
      <w:pPr>
        <w:spacing w:line="1" w:lineRule="exact"/>
        <w:ind w:firstLine="26"/>
        <w:rPr>
          <w:rFonts w:ascii="Symbol" w:eastAsia="Symbol" w:hAnsi="Symbol" w:cs="Symbol"/>
          <w:sz w:val="24"/>
          <w:szCs w:val="24"/>
        </w:rPr>
      </w:pPr>
    </w:p>
    <w:p w:rsidR="00895700" w:rsidRDefault="0099262C" w:rsidP="004B4437">
      <w:pPr>
        <w:numPr>
          <w:ilvl w:val="1"/>
          <w:numId w:val="4"/>
        </w:numPr>
        <w:tabs>
          <w:tab w:val="left" w:pos="709"/>
        </w:tabs>
        <w:spacing w:line="269" w:lineRule="auto"/>
        <w:ind w:firstLine="26"/>
        <w:jc w:val="both"/>
        <w:rPr>
          <w:rFonts w:ascii="Symbol" w:eastAsia="Symbol" w:hAnsi="Symbol" w:cs="Symbol"/>
          <w:sz w:val="24"/>
          <w:szCs w:val="24"/>
        </w:rPr>
      </w:pPr>
      <w:r>
        <w:rPr>
          <w:rFonts w:eastAsia="Times New Roman"/>
          <w:sz w:val="24"/>
          <w:szCs w:val="24"/>
        </w:rPr>
        <w:t>получение основного общего образования в условиях образовательных организаций о</w:t>
      </w:r>
      <w:r>
        <w:rPr>
          <w:rFonts w:eastAsia="Times New Roman"/>
          <w:sz w:val="24"/>
          <w:szCs w:val="24"/>
        </w:rPr>
        <w:t>б</w:t>
      </w:r>
      <w:r>
        <w:rPr>
          <w:rFonts w:eastAsia="Times New Roman"/>
          <w:sz w:val="24"/>
          <w:szCs w:val="24"/>
        </w:rPr>
        <w:t xml:space="preserve">щего или специального типа, адекватного образовательным потребностям обучающегося с ОВЗ; </w:t>
      </w:r>
      <w:r>
        <w:rPr>
          <w:rFonts w:ascii="Symbol" w:eastAsia="Symbol" w:hAnsi="Symbol" w:cs="Symbol"/>
          <w:sz w:val="24"/>
          <w:szCs w:val="24"/>
        </w:rPr>
        <w:t></w:t>
      </w:r>
    </w:p>
    <w:p w:rsidR="00895700" w:rsidRDefault="00895700" w:rsidP="009217B5">
      <w:pPr>
        <w:spacing w:line="1" w:lineRule="exact"/>
        <w:ind w:firstLine="26"/>
        <w:rPr>
          <w:rFonts w:ascii="Symbol" w:eastAsia="Symbol" w:hAnsi="Symbol" w:cs="Symbol"/>
          <w:sz w:val="24"/>
          <w:szCs w:val="24"/>
        </w:rPr>
      </w:pPr>
    </w:p>
    <w:p w:rsidR="00895700" w:rsidRDefault="0099262C" w:rsidP="004B4437">
      <w:pPr>
        <w:numPr>
          <w:ilvl w:val="1"/>
          <w:numId w:val="4"/>
        </w:numPr>
        <w:tabs>
          <w:tab w:val="left" w:pos="284"/>
        </w:tabs>
        <w:spacing w:line="269" w:lineRule="auto"/>
        <w:ind w:firstLine="26"/>
        <w:jc w:val="both"/>
        <w:rPr>
          <w:rFonts w:ascii="Symbol" w:eastAsia="Symbol" w:hAnsi="Symbol" w:cs="Symbol"/>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r>
        <w:rPr>
          <w:rFonts w:ascii="Symbol" w:eastAsia="Symbol" w:hAnsi="Symbol" w:cs="Symbol"/>
          <w:sz w:val="24"/>
          <w:szCs w:val="24"/>
        </w:rPr>
        <w:t></w:t>
      </w:r>
    </w:p>
    <w:p w:rsidR="00895700" w:rsidRDefault="00895700" w:rsidP="009217B5">
      <w:pPr>
        <w:spacing w:line="1" w:lineRule="exact"/>
        <w:ind w:firstLine="26"/>
        <w:rPr>
          <w:rFonts w:ascii="Symbol" w:eastAsia="Symbol" w:hAnsi="Symbol" w:cs="Symbol"/>
          <w:sz w:val="24"/>
          <w:szCs w:val="24"/>
        </w:rPr>
      </w:pPr>
    </w:p>
    <w:p w:rsidR="00895700" w:rsidRDefault="0099262C" w:rsidP="004B4437">
      <w:pPr>
        <w:numPr>
          <w:ilvl w:val="1"/>
          <w:numId w:val="4"/>
        </w:numPr>
        <w:tabs>
          <w:tab w:val="left" w:pos="709"/>
        </w:tabs>
        <w:spacing w:line="264" w:lineRule="auto"/>
        <w:ind w:firstLine="26"/>
        <w:rPr>
          <w:rFonts w:ascii="Symbol" w:eastAsia="Symbol" w:hAnsi="Symbol" w:cs="Symbol"/>
          <w:sz w:val="24"/>
          <w:szCs w:val="24"/>
        </w:rPr>
      </w:pPr>
      <w:r>
        <w:rPr>
          <w:rFonts w:eastAsia="Times New Roman"/>
          <w:sz w:val="24"/>
          <w:szCs w:val="24"/>
        </w:rPr>
        <w:t xml:space="preserve">сопровождение, оптимизирующее взаимодействие ребенка с педагогами и соучениками; </w:t>
      </w:r>
      <w:r>
        <w:rPr>
          <w:rFonts w:ascii="Symbol" w:eastAsia="Symbol" w:hAnsi="Symbol" w:cs="Symbol"/>
          <w:sz w:val="24"/>
          <w:szCs w:val="24"/>
        </w:rPr>
        <w:t></w:t>
      </w:r>
    </w:p>
    <w:p w:rsidR="00895700" w:rsidRDefault="00895700" w:rsidP="009217B5">
      <w:pPr>
        <w:spacing w:line="1" w:lineRule="exact"/>
        <w:ind w:firstLine="26"/>
        <w:rPr>
          <w:rFonts w:ascii="Symbol" w:eastAsia="Symbol" w:hAnsi="Symbol" w:cs="Symbol"/>
          <w:sz w:val="24"/>
          <w:szCs w:val="24"/>
        </w:rPr>
      </w:pPr>
    </w:p>
    <w:p w:rsidR="00895700" w:rsidRDefault="0099262C" w:rsidP="004B4437">
      <w:pPr>
        <w:numPr>
          <w:ilvl w:val="1"/>
          <w:numId w:val="4"/>
        </w:numPr>
        <w:tabs>
          <w:tab w:val="left" w:pos="709"/>
        </w:tabs>
        <w:spacing w:line="266" w:lineRule="auto"/>
        <w:ind w:firstLine="26"/>
        <w:rPr>
          <w:rFonts w:ascii="Symbol" w:eastAsia="Symbol" w:hAnsi="Symbol" w:cs="Symbol"/>
          <w:sz w:val="24"/>
          <w:szCs w:val="24"/>
        </w:rPr>
      </w:pPr>
      <w:r>
        <w:rPr>
          <w:rFonts w:eastAsia="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r>
        <w:rPr>
          <w:rFonts w:ascii="Symbol" w:eastAsia="Symbol" w:hAnsi="Symbol" w:cs="Symbol"/>
          <w:sz w:val="24"/>
          <w:szCs w:val="24"/>
        </w:rPr>
        <w:t></w:t>
      </w:r>
    </w:p>
    <w:p w:rsidR="00895700" w:rsidRDefault="00895700" w:rsidP="009217B5">
      <w:pPr>
        <w:spacing w:line="1" w:lineRule="exact"/>
        <w:ind w:firstLine="26"/>
        <w:rPr>
          <w:rFonts w:ascii="Symbol" w:eastAsia="Symbol" w:hAnsi="Symbol" w:cs="Symbol"/>
          <w:sz w:val="24"/>
          <w:szCs w:val="24"/>
        </w:rPr>
      </w:pPr>
    </w:p>
    <w:p w:rsidR="00895700" w:rsidRDefault="0099262C" w:rsidP="004B4437">
      <w:pPr>
        <w:numPr>
          <w:ilvl w:val="1"/>
          <w:numId w:val="4"/>
        </w:numPr>
        <w:tabs>
          <w:tab w:val="left" w:pos="709"/>
        </w:tabs>
        <w:spacing w:line="260" w:lineRule="auto"/>
        <w:ind w:firstLine="26"/>
        <w:rPr>
          <w:rFonts w:ascii="Symbol" w:eastAsia="Symbol" w:hAnsi="Symbol" w:cs="Symbol"/>
          <w:sz w:val="24"/>
          <w:szCs w:val="24"/>
        </w:rPr>
      </w:pPr>
      <w:r>
        <w:rPr>
          <w:rFonts w:eastAsia="Times New Roman"/>
          <w:sz w:val="24"/>
          <w:szCs w:val="24"/>
        </w:rPr>
        <w:t>постепенное расширение образовательного пространства, выходящего за пределы обр</w:t>
      </w:r>
      <w:r>
        <w:rPr>
          <w:rFonts w:eastAsia="Times New Roman"/>
          <w:sz w:val="24"/>
          <w:szCs w:val="24"/>
        </w:rPr>
        <w:t>а</w:t>
      </w:r>
      <w:r>
        <w:rPr>
          <w:rFonts w:eastAsia="Times New Roman"/>
          <w:sz w:val="24"/>
          <w:szCs w:val="24"/>
        </w:rPr>
        <w:t xml:space="preserve">зовательной организации. </w:t>
      </w:r>
      <w:r>
        <w:rPr>
          <w:rFonts w:ascii="Symbol" w:eastAsia="Symbol" w:hAnsi="Symbol" w:cs="Symbol"/>
          <w:sz w:val="24"/>
          <w:szCs w:val="24"/>
        </w:rPr>
        <w:t></w:t>
      </w:r>
    </w:p>
    <w:p w:rsidR="00895700" w:rsidRDefault="00895700" w:rsidP="009217B5">
      <w:pPr>
        <w:spacing w:line="1" w:lineRule="exact"/>
        <w:ind w:firstLine="26"/>
        <w:rPr>
          <w:rFonts w:ascii="Symbol" w:eastAsia="Symbol" w:hAnsi="Symbol" w:cs="Symbol"/>
          <w:sz w:val="24"/>
          <w:szCs w:val="24"/>
        </w:rPr>
      </w:pPr>
    </w:p>
    <w:p w:rsidR="00895700" w:rsidRDefault="0099262C" w:rsidP="009217B5">
      <w:pPr>
        <w:spacing w:line="283" w:lineRule="auto"/>
        <w:ind w:right="-23" w:firstLine="26"/>
        <w:rPr>
          <w:rFonts w:ascii="Symbol" w:eastAsia="Symbol" w:hAnsi="Symbol" w:cs="Symbol"/>
          <w:sz w:val="24"/>
          <w:szCs w:val="24"/>
        </w:rPr>
      </w:pPr>
      <w:r>
        <w:rPr>
          <w:rFonts w:eastAsia="Times New Roman"/>
          <w:sz w:val="24"/>
          <w:szCs w:val="24"/>
        </w:rPr>
        <w:t>Для обучающихся с ЗПР, осваивающих АООП ООО, характерны следующие специфические образовательные потребности:</w:t>
      </w:r>
    </w:p>
    <w:p w:rsidR="00895700" w:rsidRDefault="00895700" w:rsidP="009217B5">
      <w:pPr>
        <w:spacing w:line="1" w:lineRule="exact"/>
        <w:ind w:firstLine="26"/>
        <w:rPr>
          <w:rFonts w:ascii="Symbol" w:eastAsia="Symbol" w:hAnsi="Symbol" w:cs="Symbol"/>
          <w:sz w:val="24"/>
          <w:szCs w:val="24"/>
        </w:rPr>
      </w:pPr>
    </w:p>
    <w:p w:rsidR="00895700" w:rsidRPr="00390A97" w:rsidRDefault="0099262C" w:rsidP="004B4437">
      <w:pPr>
        <w:numPr>
          <w:ilvl w:val="1"/>
          <w:numId w:val="4"/>
        </w:numPr>
        <w:spacing w:line="275" w:lineRule="auto"/>
        <w:ind w:firstLine="26"/>
        <w:jc w:val="both"/>
        <w:rPr>
          <w:rFonts w:ascii="Symbol" w:eastAsia="Symbol" w:hAnsi="Symbol" w:cs="Symbol"/>
          <w:sz w:val="24"/>
          <w:szCs w:val="24"/>
        </w:rPr>
      </w:pPr>
      <w:r>
        <w:rPr>
          <w:rFonts w:eastAsia="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w:t>
      </w:r>
      <w:r>
        <w:rPr>
          <w:rFonts w:eastAsia="Times New Roman"/>
          <w:sz w:val="24"/>
          <w:szCs w:val="24"/>
        </w:rPr>
        <w:t>о</w:t>
      </w:r>
      <w:r>
        <w:rPr>
          <w:rFonts w:eastAsia="Times New Roman"/>
          <w:sz w:val="24"/>
          <w:szCs w:val="24"/>
        </w:rPr>
        <w:t>сти, пониженного общего тонуса и др.);</w:t>
      </w:r>
      <w:r w:rsidRPr="00390A97">
        <w:rPr>
          <w:rFonts w:ascii="Symbol" w:eastAsia="Symbol" w:hAnsi="Symbol" w:cs="Symbol"/>
          <w:sz w:val="24"/>
          <w:szCs w:val="24"/>
        </w:rPr>
        <w:t></w:t>
      </w:r>
    </w:p>
    <w:p w:rsidR="00895700" w:rsidRDefault="00895700" w:rsidP="009217B5">
      <w:pPr>
        <w:spacing w:line="41" w:lineRule="exact"/>
        <w:ind w:firstLine="26"/>
        <w:rPr>
          <w:rFonts w:ascii="Symbol" w:eastAsia="Symbol" w:hAnsi="Symbol" w:cs="Symbol"/>
          <w:sz w:val="24"/>
          <w:szCs w:val="24"/>
        </w:rPr>
      </w:pPr>
    </w:p>
    <w:p w:rsidR="005C3F85" w:rsidRDefault="0099262C" w:rsidP="004B4437">
      <w:pPr>
        <w:numPr>
          <w:ilvl w:val="1"/>
          <w:numId w:val="4"/>
        </w:numPr>
        <w:tabs>
          <w:tab w:val="left" w:pos="709"/>
        </w:tabs>
        <w:spacing w:line="266" w:lineRule="auto"/>
        <w:ind w:firstLine="26"/>
        <w:rPr>
          <w:rFonts w:ascii="Symbol" w:eastAsia="Symbol" w:hAnsi="Symbol" w:cs="Symbol"/>
          <w:sz w:val="24"/>
          <w:szCs w:val="24"/>
        </w:rPr>
      </w:pPr>
      <w:r w:rsidRPr="005C3F85">
        <w:rPr>
          <w:rFonts w:eastAsia="Times New Roman"/>
          <w:sz w:val="24"/>
          <w:szCs w:val="24"/>
        </w:rPr>
        <w:t xml:space="preserve">обеспечение коррекционно-развивающей направленности обучения в рамках основных образовательных областей; </w:t>
      </w:r>
      <w:r w:rsidRPr="005C3F85">
        <w:rPr>
          <w:rFonts w:ascii="Symbol" w:eastAsia="Symbol" w:hAnsi="Symbol" w:cs="Symbol"/>
          <w:sz w:val="24"/>
          <w:szCs w:val="24"/>
        </w:rPr>
        <w:t></w:t>
      </w:r>
    </w:p>
    <w:p w:rsidR="005C3F85" w:rsidRDefault="005C3F85" w:rsidP="005C3F85">
      <w:pPr>
        <w:pStyle w:val="a4"/>
        <w:rPr>
          <w:rFonts w:eastAsia="Times New Roman"/>
          <w:sz w:val="24"/>
          <w:szCs w:val="24"/>
        </w:rPr>
      </w:pPr>
    </w:p>
    <w:p w:rsidR="00895700" w:rsidRPr="005C3F85" w:rsidRDefault="0099262C" w:rsidP="004B4437">
      <w:pPr>
        <w:numPr>
          <w:ilvl w:val="1"/>
          <w:numId w:val="4"/>
        </w:numPr>
        <w:tabs>
          <w:tab w:val="left" w:pos="709"/>
        </w:tabs>
        <w:spacing w:line="266" w:lineRule="auto"/>
        <w:ind w:firstLine="26"/>
        <w:rPr>
          <w:rFonts w:ascii="Symbol" w:eastAsia="Symbol" w:hAnsi="Symbol" w:cs="Symbol"/>
          <w:sz w:val="24"/>
          <w:szCs w:val="24"/>
        </w:rPr>
      </w:pPr>
      <w:r w:rsidRPr="005C3F85">
        <w:rPr>
          <w:rFonts w:eastAsia="Times New Roman"/>
          <w:sz w:val="24"/>
          <w:szCs w:val="24"/>
        </w:rPr>
        <w:t xml:space="preserve">наглядно-действенный характер содержания образования; </w:t>
      </w:r>
      <w:r w:rsidRPr="005C3F85">
        <w:rPr>
          <w:rFonts w:ascii="Symbol" w:eastAsia="Symbol" w:hAnsi="Symbol" w:cs="Symbol"/>
          <w:sz w:val="24"/>
          <w:szCs w:val="24"/>
        </w:rPr>
        <w:t></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0"/>
          <w:numId w:val="5"/>
        </w:numPr>
        <w:spacing w:line="266" w:lineRule="auto"/>
        <w:rPr>
          <w:rFonts w:ascii="Symbol" w:eastAsia="Symbol" w:hAnsi="Symbol" w:cs="Symbol"/>
          <w:sz w:val="24"/>
          <w:szCs w:val="24"/>
        </w:rPr>
      </w:pPr>
      <w:r>
        <w:rPr>
          <w:rFonts w:eastAsia="Times New Roman"/>
          <w:sz w:val="24"/>
          <w:szCs w:val="24"/>
        </w:rPr>
        <w:t xml:space="preserve">упрощение системы учебно-познавательных задач, решаемых в процессе образования; </w:t>
      </w:r>
      <w:r>
        <w:rPr>
          <w:rFonts w:ascii="Symbol" w:eastAsia="Symbol" w:hAnsi="Symbol" w:cs="Symbol"/>
          <w:sz w:val="24"/>
          <w:szCs w:val="24"/>
        </w:rPr>
        <w:t></w:t>
      </w:r>
    </w:p>
    <w:p w:rsidR="00895700" w:rsidRDefault="00895700" w:rsidP="009217B5">
      <w:pPr>
        <w:spacing w:line="1" w:lineRule="exact"/>
        <w:rPr>
          <w:rFonts w:ascii="Symbol" w:eastAsia="Symbol" w:hAnsi="Symbol" w:cs="Symbol"/>
          <w:sz w:val="24"/>
          <w:szCs w:val="24"/>
        </w:rPr>
      </w:pPr>
    </w:p>
    <w:p w:rsidR="00895700" w:rsidRDefault="0099262C" w:rsidP="004B4437">
      <w:pPr>
        <w:numPr>
          <w:ilvl w:val="0"/>
          <w:numId w:val="5"/>
        </w:numPr>
        <w:spacing w:line="272" w:lineRule="auto"/>
        <w:jc w:val="both"/>
        <w:rPr>
          <w:rFonts w:ascii="Symbol" w:eastAsia="Symbol" w:hAnsi="Symbol" w:cs="Symbol"/>
          <w:sz w:val="24"/>
          <w:szCs w:val="24"/>
        </w:rPr>
      </w:pPr>
      <w:r>
        <w:rPr>
          <w:rFonts w:eastAsia="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w:t>
      </w:r>
      <w:r>
        <w:rPr>
          <w:rFonts w:eastAsia="Times New Roman"/>
          <w:sz w:val="24"/>
          <w:szCs w:val="24"/>
        </w:rPr>
        <w:t>о</w:t>
      </w:r>
      <w:r>
        <w:rPr>
          <w:rFonts w:eastAsia="Times New Roman"/>
          <w:sz w:val="24"/>
          <w:szCs w:val="24"/>
        </w:rPr>
        <w:t>го, использовании специальных методов, приемов и средств, способствующих как общему ра</w:t>
      </w:r>
      <w:r>
        <w:rPr>
          <w:rFonts w:eastAsia="Times New Roman"/>
          <w:sz w:val="24"/>
          <w:szCs w:val="24"/>
        </w:rPr>
        <w:t>з</w:t>
      </w:r>
      <w:r>
        <w:rPr>
          <w:rFonts w:eastAsia="Times New Roman"/>
          <w:sz w:val="24"/>
          <w:szCs w:val="24"/>
        </w:rPr>
        <w:t>витию обучающегося, так и компенсации индивидуальных недостатков развития);</w:t>
      </w:r>
      <w:r>
        <w:rPr>
          <w:rFonts w:ascii="Symbol" w:eastAsia="Symbol" w:hAnsi="Symbol" w:cs="Symbol"/>
          <w:sz w:val="24"/>
          <w:szCs w:val="24"/>
        </w:rPr>
        <w:t></w:t>
      </w:r>
    </w:p>
    <w:p w:rsidR="00895700" w:rsidRDefault="00895700" w:rsidP="009217B5">
      <w:pPr>
        <w:spacing w:line="3" w:lineRule="exact"/>
        <w:rPr>
          <w:rFonts w:ascii="Symbol" w:eastAsia="Symbol" w:hAnsi="Symbol" w:cs="Symbol"/>
          <w:sz w:val="24"/>
          <w:szCs w:val="24"/>
        </w:rPr>
      </w:pPr>
    </w:p>
    <w:p w:rsidR="00895700" w:rsidRDefault="0099262C" w:rsidP="004B4437">
      <w:pPr>
        <w:numPr>
          <w:ilvl w:val="0"/>
          <w:numId w:val="5"/>
        </w:numPr>
        <w:spacing w:line="276" w:lineRule="auto"/>
        <w:ind w:right="560"/>
        <w:rPr>
          <w:rFonts w:ascii="Symbol" w:eastAsia="Symbol" w:hAnsi="Symbol" w:cs="Symbol"/>
          <w:sz w:val="24"/>
          <w:szCs w:val="24"/>
        </w:rPr>
      </w:pPr>
      <w:r>
        <w:rPr>
          <w:rFonts w:eastAsia="Times New Roman"/>
          <w:sz w:val="24"/>
          <w:szCs w:val="24"/>
        </w:rPr>
        <w:t>обеспечение непрерывного контроля за становлением учебно-познавательной де</w:t>
      </w:r>
      <w:r>
        <w:rPr>
          <w:rFonts w:eastAsia="Times New Roman"/>
          <w:sz w:val="24"/>
          <w:szCs w:val="24"/>
        </w:rPr>
        <w:t>я</w:t>
      </w:r>
      <w:r>
        <w:rPr>
          <w:rFonts w:eastAsia="Times New Roman"/>
          <w:sz w:val="24"/>
          <w:szCs w:val="24"/>
        </w:rPr>
        <w:t>тельности обучающегося, продолжающегося до достижения уровня, позволяющего спра</w:t>
      </w:r>
      <w:r>
        <w:rPr>
          <w:rFonts w:eastAsia="Times New Roman"/>
          <w:sz w:val="24"/>
          <w:szCs w:val="24"/>
        </w:rPr>
        <w:t>в</w:t>
      </w:r>
      <w:r>
        <w:rPr>
          <w:rFonts w:eastAsia="Times New Roman"/>
          <w:sz w:val="24"/>
          <w:szCs w:val="24"/>
        </w:rPr>
        <w:t>ляться с учебными заданиями самостоятельно;</w:t>
      </w:r>
    </w:p>
    <w:p w:rsidR="00895700" w:rsidRDefault="00895700" w:rsidP="009217B5">
      <w:pPr>
        <w:spacing w:line="1" w:lineRule="exact"/>
        <w:rPr>
          <w:rFonts w:ascii="Symbol" w:eastAsia="Symbol" w:hAnsi="Symbol" w:cs="Symbol"/>
          <w:sz w:val="24"/>
          <w:szCs w:val="24"/>
        </w:rPr>
      </w:pPr>
    </w:p>
    <w:p w:rsidR="00895700" w:rsidRDefault="0099262C" w:rsidP="004B4437">
      <w:pPr>
        <w:numPr>
          <w:ilvl w:val="0"/>
          <w:numId w:val="5"/>
        </w:numPr>
        <w:spacing w:line="272" w:lineRule="auto"/>
        <w:rPr>
          <w:rFonts w:ascii="Symbol" w:eastAsia="Symbol" w:hAnsi="Symbol" w:cs="Symbol"/>
          <w:sz w:val="24"/>
          <w:szCs w:val="24"/>
        </w:rPr>
      </w:pPr>
      <w:r>
        <w:rPr>
          <w:rFonts w:eastAsia="Times New Roman"/>
          <w:sz w:val="24"/>
          <w:szCs w:val="24"/>
        </w:rPr>
        <w:t>постоянная помощь в осмыслении и расширении контекста усваиваемых знаний, в з</w:t>
      </w:r>
      <w:r>
        <w:rPr>
          <w:rFonts w:eastAsia="Times New Roman"/>
          <w:sz w:val="24"/>
          <w:szCs w:val="24"/>
        </w:rPr>
        <w:t>а</w:t>
      </w:r>
      <w:r>
        <w:rPr>
          <w:rFonts w:eastAsia="Times New Roman"/>
          <w:sz w:val="24"/>
          <w:szCs w:val="24"/>
        </w:rPr>
        <w:t>креплении и совершенствовании освоенных умений;</w:t>
      </w:r>
    </w:p>
    <w:p w:rsidR="00895700" w:rsidRDefault="00895700" w:rsidP="009217B5">
      <w:pPr>
        <w:spacing w:line="1" w:lineRule="exact"/>
        <w:rPr>
          <w:rFonts w:ascii="Symbol" w:eastAsia="Symbol" w:hAnsi="Symbol" w:cs="Symbol"/>
          <w:sz w:val="24"/>
          <w:szCs w:val="24"/>
        </w:rPr>
      </w:pPr>
    </w:p>
    <w:p w:rsidR="00895700" w:rsidRDefault="0099262C" w:rsidP="004B4437">
      <w:pPr>
        <w:numPr>
          <w:ilvl w:val="0"/>
          <w:numId w:val="5"/>
        </w:numPr>
        <w:tabs>
          <w:tab w:val="left" w:pos="1389"/>
        </w:tabs>
        <w:spacing w:line="266" w:lineRule="auto"/>
        <w:rPr>
          <w:rFonts w:ascii="Symbol" w:eastAsia="Symbol" w:hAnsi="Symbol" w:cs="Symbol"/>
          <w:sz w:val="24"/>
          <w:szCs w:val="24"/>
        </w:rPr>
      </w:pPr>
      <w:r>
        <w:rPr>
          <w:rFonts w:eastAsia="Times New Roman"/>
          <w:sz w:val="24"/>
          <w:szCs w:val="24"/>
        </w:rPr>
        <w:t>специальное обучение «переносу» сформированных знаний и умений в новые с</w:t>
      </w:r>
      <w:r>
        <w:rPr>
          <w:rFonts w:eastAsia="Times New Roman"/>
          <w:sz w:val="24"/>
          <w:szCs w:val="24"/>
        </w:rPr>
        <w:t>и</w:t>
      </w:r>
      <w:r>
        <w:rPr>
          <w:rFonts w:eastAsia="Times New Roman"/>
          <w:sz w:val="24"/>
          <w:szCs w:val="24"/>
        </w:rPr>
        <w:t xml:space="preserve">туации взаимодействия с действительностью; </w:t>
      </w:r>
      <w:r>
        <w:rPr>
          <w:rFonts w:ascii="Symbol" w:eastAsia="Symbol" w:hAnsi="Symbol" w:cs="Symbol"/>
          <w:sz w:val="24"/>
          <w:szCs w:val="24"/>
        </w:rPr>
        <w:t></w:t>
      </w:r>
    </w:p>
    <w:p w:rsidR="00895700" w:rsidRDefault="00895700" w:rsidP="009217B5">
      <w:pPr>
        <w:spacing w:line="1" w:lineRule="exact"/>
        <w:rPr>
          <w:rFonts w:ascii="Symbol" w:eastAsia="Symbol" w:hAnsi="Symbol" w:cs="Symbol"/>
          <w:sz w:val="24"/>
          <w:szCs w:val="24"/>
        </w:rPr>
      </w:pPr>
    </w:p>
    <w:p w:rsidR="00895700" w:rsidRDefault="0099262C" w:rsidP="004B4437">
      <w:pPr>
        <w:numPr>
          <w:ilvl w:val="0"/>
          <w:numId w:val="5"/>
        </w:numPr>
        <w:spacing w:line="266" w:lineRule="auto"/>
        <w:rPr>
          <w:rFonts w:ascii="Symbol" w:eastAsia="Symbol" w:hAnsi="Symbol" w:cs="Symbol"/>
          <w:sz w:val="24"/>
          <w:szCs w:val="24"/>
        </w:rPr>
      </w:pPr>
      <w:r>
        <w:rPr>
          <w:rFonts w:eastAsia="Times New Roman"/>
          <w:sz w:val="24"/>
          <w:szCs w:val="24"/>
        </w:rPr>
        <w:t xml:space="preserve">необходимость постоянной актуализации знаний, умений и одобряемых обществом норм поведения; </w:t>
      </w:r>
      <w:r>
        <w:rPr>
          <w:rFonts w:ascii="Symbol" w:eastAsia="Symbol" w:hAnsi="Symbol" w:cs="Symbol"/>
          <w:sz w:val="24"/>
          <w:szCs w:val="24"/>
        </w:rPr>
        <w:t></w:t>
      </w:r>
    </w:p>
    <w:p w:rsidR="00895700" w:rsidRDefault="00895700" w:rsidP="009217B5">
      <w:pPr>
        <w:spacing w:line="1" w:lineRule="exact"/>
        <w:rPr>
          <w:rFonts w:ascii="Symbol" w:eastAsia="Symbol" w:hAnsi="Symbol" w:cs="Symbol"/>
          <w:sz w:val="24"/>
          <w:szCs w:val="24"/>
        </w:rPr>
      </w:pPr>
    </w:p>
    <w:p w:rsidR="00895700" w:rsidRDefault="0099262C" w:rsidP="004B4437">
      <w:pPr>
        <w:numPr>
          <w:ilvl w:val="0"/>
          <w:numId w:val="5"/>
        </w:numPr>
        <w:spacing w:line="266" w:lineRule="auto"/>
        <w:rPr>
          <w:rFonts w:ascii="Symbol" w:eastAsia="Symbol" w:hAnsi="Symbol" w:cs="Symbol"/>
          <w:sz w:val="24"/>
          <w:szCs w:val="24"/>
        </w:rPr>
      </w:pPr>
      <w:r>
        <w:rPr>
          <w:rFonts w:eastAsia="Times New Roman"/>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r>
        <w:rPr>
          <w:rFonts w:ascii="Symbol" w:eastAsia="Symbol" w:hAnsi="Symbol" w:cs="Symbol"/>
          <w:sz w:val="24"/>
          <w:szCs w:val="24"/>
        </w:rPr>
        <w:t></w:t>
      </w:r>
    </w:p>
    <w:p w:rsidR="00895700" w:rsidRDefault="00895700" w:rsidP="009217B5">
      <w:pPr>
        <w:spacing w:line="1" w:lineRule="exact"/>
        <w:rPr>
          <w:rFonts w:ascii="Symbol" w:eastAsia="Symbol" w:hAnsi="Symbol" w:cs="Symbol"/>
          <w:sz w:val="24"/>
          <w:szCs w:val="24"/>
        </w:rPr>
      </w:pPr>
    </w:p>
    <w:p w:rsidR="00895700" w:rsidRDefault="0099262C" w:rsidP="004B4437">
      <w:pPr>
        <w:numPr>
          <w:ilvl w:val="0"/>
          <w:numId w:val="5"/>
        </w:numPr>
        <w:spacing w:line="266" w:lineRule="auto"/>
        <w:rPr>
          <w:rFonts w:ascii="Symbol" w:eastAsia="Symbol" w:hAnsi="Symbol" w:cs="Symbol"/>
          <w:sz w:val="24"/>
          <w:szCs w:val="24"/>
        </w:rPr>
      </w:pPr>
      <w:r>
        <w:rPr>
          <w:rFonts w:eastAsia="Times New Roman"/>
          <w:sz w:val="24"/>
          <w:szCs w:val="24"/>
        </w:rPr>
        <w:t>использование преимущественно позитивных средств стимуляции деятельности и пов</w:t>
      </w:r>
      <w:r>
        <w:rPr>
          <w:rFonts w:eastAsia="Times New Roman"/>
          <w:sz w:val="24"/>
          <w:szCs w:val="24"/>
        </w:rPr>
        <w:t>е</w:t>
      </w:r>
      <w:r>
        <w:rPr>
          <w:rFonts w:eastAsia="Times New Roman"/>
          <w:sz w:val="24"/>
          <w:szCs w:val="24"/>
        </w:rPr>
        <w:t xml:space="preserve">дения; </w:t>
      </w:r>
      <w:r>
        <w:rPr>
          <w:rFonts w:ascii="Symbol" w:eastAsia="Symbol" w:hAnsi="Symbol" w:cs="Symbol"/>
          <w:sz w:val="24"/>
          <w:szCs w:val="24"/>
        </w:rPr>
        <w:t></w:t>
      </w:r>
    </w:p>
    <w:p w:rsidR="00895700" w:rsidRDefault="00895700" w:rsidP="009217B5">
      <w:pPr>
        <w:spacing w:line="1" w:lineRule="exact"/>
        <w:rPr>
          <w:rFonts w:ascii="Symbol" w:eastAsia="Symbol" w:hAnsi="Symbol" w:cs="Symbol"/>
          <w:sz w:val="24"/>
          <w:szCs w:val="24"/>
        </w:rPr>
      </w:pPr>
    </w:p>
    <w:p w:rsidR="00895700" w:rsidRDefault="0099262C" w:rsidP="004B4437">
      <w:pPr>
        <w:numPr>
          <w:ilvl w:val="0"/>
          <w:numId w:val="5"/>
        </w:numPr>
        <w:spacing w:line="271" w:lineRule="auto"/>
        <w:jc w:val="both"/>
        <w:rPr>
          <w:rFonts w:ascii="Symbol" w:eastAsia="Symbol" w:hAnsi="Symbol" w:cs="Symbol"/>
          <w:sz w:val="24"/>
          <w:szCs w:val="24"/>
        </w:rPr>
      </w:pPr>
      <w:r>
        <w:rPr>
          <w:rFonts w:eastAsia="Times New Roman"/>
          <w:sz w:val="24"/>
          <w:szCs w:val="24"/>
        </w:rPr>
        <w:lastRenderedPageBreak/>
        <w:t>комплексное сопровождение, гарантирующее получение необходимого лечения, напра</w:t>
      </w:r>
      <w:r>
        <w:rPr>
          <w:rFonts w:eastAsia="Times New Roman"/>
          <w:sz w:val="24"/>
          <w:szCs w:val="24"/>
        </w:rPr>
        <w:t>в</w:t>
      </w:r>
      <w:r>
        <w:rPr>
          <w:rFonts w:eastAsia="Times New Roman"/>
          <w:sz w:val="24"/>
          <w:szCs w:val="24"/>
        </w:rPr>
        <w:t>ленного на улучшение деятельности ЦНС и на коррекцию поведения, а также специальная пс</w:t>
      </w:r>
      <w:r>
        <w:rPr>
          <w:rFonts w:eastAsia="Times New Roman"/>
          <w:sz w:val="24"/>
          <w:szCs w:val="24"/>
        </w:rPr>
        <w:t>и</w:t>
      </w:r>
      <w:r>
        <w:rPr>
          <w:rFonts w:eastAsia="Times New Roman"/>
          <w:sz w:val="24"/>
          <w:szCs w:val="24"/>
        </w:rPr>
        <w:t xml:space="preserve">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 </w:t>
      </w:r>
      <w:r>
        <w:rPr>
          <w:rFonts w:ascii="Symbol" w:eastAsia="Symbol" w:hAnsi="Symbol" w:cs="Symbol"/>
          <w:sz w:val="24"/>
          <w:szCs w:val="24"/>
        </w:rPr>
        <w:t></w:t>
      </w:r>
    </w:p>
    <w:p w:rsidR="00895700" w:rsidRDefault="00895700" w:rsidP="009217B5">
      <w:pPr>
        <w:spacing w:line="4" w:lineRule="exact"/>
        <w:rPr>
          <w:rFonts w:ascii="Symbol" w:eastAsia="Symbol" w:hAnsi="Symbol" w:cs="Symbol"/>
          <w:sz w:val="24"/>
          <w:szCs w:val="24"/>
        </w:rPr>
      </w:pPr>
    </w:p>
    <w:p w:rsidR="00895700" w:rsidRDefault="0099262C" w:rsidP="004B4437">
      <w:pPr>
        <w:numPr>
          <w:ilvl w:val="0"/>
          <w:numId w:val="5"/>
        </w:numPr>
        <w:spacing w:line="270" w:lineRule="auto"/>
        <w:jc w:val="both"/>
        <w:rPr>
          <w:rFonts w:ascii="Symbol" w:eastAsia="Symbol" w:hAnsi="Symbol" w:cs="Symbol"/>
          <w:sz w:val="24"/>
          <w:szCs w:val="24"/>
        </w:rPr>
      </w:pPr>
      <w:r>
        <w:rPr>
          <w:rFonts w:eastAsia="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w:t>
      </w:r>
      <w:r>
        <w:rPr>
          <w:rFonts w:eastAsia="Times New Roman"/>
          <w:sz w:val="24"/>
          <w:szCs w:val="24"/>
        </w:rPr>
        <w:t>о</w:t>
      </w:r>
      <w:r>
        <w:rPr>
          <w:rFonts w:eastAsia="Times New Roman"/>
          <w:sz w:val="24"/>
          <w:szCs w:val="24"/>
        </w:rPr>
        <w:t xml:space="preserve">стей, формирование умения запрашивать и использовать помощь взрослого; </w:t>
      </w:r>
      <w:r>
        <w:rPr>
          <w:rFonts w:ascii="Symbol" w:eastAsia="Symbol" w:hAnsi="Symbol" w:cs="Symbol"/>
          <w:sz w:val="24"/>
          <w:szCs w:val="24"/>
        </w:rPr>
        <w:t></w:t>
      </w:r>
    </w:p>
    <w:p w:rsidR="00895700" w:rsidRDefault="00895700" w:rsidP="009217B5">
      <w:pPr>
        <w:spacing w:line="3" w:lineRule="exact"/>
        <w:rPr>
          <w:rFonts w:ascii="Symbol" w:eastAsia="Symbol" w:hAnsi="Symbol" w:cs="Symbol"/>
          <w:sz w:val="24"/>
          <w:szCs w:val="24"/>
        </w:rPr>
      </w:pPr>
    </w:p>
    <w:p w:rsidR="00895700" w:rsidRDefault="0099262C" w:rsidP="004B4437">
      <w:pPr>
        <w:numPr>
          <w:ilvl w:val="0"/>
          <w:numId w:val="5"/>
        </w:numPr>
        <w:spacing w:line="276" w:lineRule="auto"/>
        <w:rPr>
          <w:rFonts w:ascii="Symbol" w:eastAsia="Symbol" w:hAnsi="Symbol" w:cs="Symbol"/>
          <w:sz w:val="24"/>
          <w:szCs w:val="24"/>
        </w:rPr>
      </w:pPr>
      <w:r>
        <w:rPr>
          <w:rFonts w:eastAsia="Times New Roman"/>
          <w:sz w:val="24"/>
          <w:szCs w:val="24"/>
        </w:rPr>
        <w:t>развитие и отработка средств коммуникации, приемов конструктивного общения и вз</w:t>
      </w:r>
      <w:r>
        <w:rPr>
          <w:rFonts w:eastAsia="Times New Roman"/>
          <w:sz w:val="24"/>
          <w:szCs w:val="24"/>
        </w:rPr>
        <w:t>а</w:t>
      </w:r>
      <w:r>
        <w:rPr>
          <w:rFonts w:eastAsia="Times New Roman"/>
          <w:sz w:val="24"/>
          <w:szCs w:val="24"/>
        </w:rPr>
        <w:t xml:space="preserve">имодействия (с членами семьи, со сверстниками, с взрослыми), </w:t>
      </w:r>
      <w:r>
        <w:rPr>
          <w:rFonts w:ascii="Symbol" w:eastAsia="Symbol" w:hAnsi="Symbol" w:cs="Symbol"/>
          <w:sz w:val="24"/>
          <w:szCs w:val="24"/>
        </w:rPr>
        <w:t></w:t>
      </w:r>
      <w:r>
        <w:rPr>
          <w:rFonts w:eastAsia="Times New Roman"/>
          <w:sz w:val="24"/>
          <w:szCs w:val="24"/>
        </w:rPr>
        <w:t xml:space="preserve"> формирование навыков соц</w:t>
      </w:r>
      <w:r>
        <w:rPr>
          <w:rFonts w:eastAsia="Times New Roman"/>
          <w:sz w:val="24"/>
          <w:szCs w:val="24"/>
        </w:rPr>
        <w:t>и</w:t>
      </w:r>
      <w:r>
        <w:rPr>
          <w:rFonts w:eastAsia="Times New Roman"/>
          <w:sz w:val="24"/>
          <w:szCs w:val="24"/>
        </w:rPr>
        <w:t>ально одобряемого поведения, максимальное расширение социальных контактов;</w:t>
      </w:r>
    </w:p>
    <w:p w:rsidR="00895700" w:rsidRDefault="00895700" w:rsidP="009217B5">
      <w:pPr>
        <w:spacing w:line="297" w:lineRule="exact"/>
        <w:rPr>
          <w:rFonts w:ascii="Symbol" w:eastAsia="Symbol" w:hAnsi="Symbol" w:cs="Symbol"/>
          <w:sz w:val="24"/>
          <w:szCs w:val="24"/>
        </w:rPr>
      </w:pPr>
    </w:p>
    <w:p w:rsidR="00895700" w:rsidRDefault="0099262C" w:rsidP="004B4437">
      <w:pPr>
        <w:numPr>
          <w:ilvl w:val="0"/>
          <w:numId w:val="5"/>
        </w:numPr>
        <w:rPr>
          <w:rFonts w:ascii="Symbol" w:eastAsia="Symbol" w:hAnsi="Symbol" w:cs="Symbol"/>
          <w:sz w:val="24"/>
          <w:szCs w:val="24"/>
        </w:rPr>
      </w:pPr>
      <w:r>
        <w:rPr>
          <w:rFonts w:eastAsia="Times New Roman"/>
          <w:sz w:val="24"/>
          <w:szCs w:val="24"/>
        </w:rPr>
        <w:t>обеспечение взаимодействия семьи и образовательного учреждения</w:t>
      </w:r>
    </w:p>
    <w:p w:rsidR="00895700" w:rsidRDefault="00895700" w:rsidP="009217B5">
      <w:pPr>
        <w:spacing w:line="23" w:lineRule="exact"/>
        <w:rPr>
          <w:sz w:val="20"/>
          <w:szCs w:val="20"/>
        </w:rPr>
      </w:pPr>
    </w:p>
    <w:p w:rsidR="00895700" w:rsidRDefault="0099262C" w:rsidP="009217B5">
      <w:pPr>
        <w:spacing w:line="307" w:lineRule="auto"/>
        <w:rPr>
          <w:sz w:val="20"/>
          <w:szCs w:val="20"/>
        </w:rPr>
      </w:pPr>
      <w:r>
        <w:rPr>
          <w:rFonts w:eastAsia="Times New Roman"/>
          <w:sz w:val="24"/>
          <w:szCs w:val="24"/>
        </w:rPr>
        <w:t>(организация сотрудничества с родителями, активизация ресурсов семьи для формирования с</w:t>
      </w:r>
      <w:r>
        <w:rPr>
          <w:rFonts w:eastAsia="Times New Roman"/>
          <w:sz w:val="24"/>
          <w:szCs w:val="24"/>
        </w:rPr>
        <w:t>о</w:t>
      </w:r>
      <w:r>
        <w:rPr>
          <w:rFonts w:eastAsia="Times New Roman"/>
          <w:sz w:val="24"/>
          <w:szCs w:val="24"/>
        </w:rPr>
        <w:t>циально активной позиции, нравственных и общекультурных ценностей).</w:t>
      </w:r>
    </w:p>
    <w:p w:rsidR="00895700" w:rsidRDefault="00895700" w:rsidP="009217B5">
      <w:pPr>
        <w:spacing w:line="250" w:lineRule="exact"/>
        <w:rPr>
          <w:sz w:val="20"/>
          <w:szCs w:val="20"/>
        </w:rPr>
      </w:pPr>
    </w:p>
    <w:p w:rsidR="00895700" w:rsidRDefault="0099262C" w:rsidP="009217B5">
      <w:pPr>
        <w:spacing w:line="306" w:lineRule="auto"/>
        <w:rPr>
          <w:sz w:val="20"/>
          <w:szCs w:val="20"/>
        </w:rPr>
      </w:pPr>
      <w:r>
        <w:rPr>
          <w:rFonts w:eastAsia="Times New Roman"/>
          <w:b/>
          <w:bCs/>
          <w:sz w:val="24"/>
          <w:szCs w:val="24"/>
        </w:rPr>
        <w:t xml:space="preserve">2.1.4. Принципы и подходы к формированию адаптированной основной образовательной программы </w:t>
      </w:r>
      <w:r w:rsidR="00390A97">
        <w:rPr>
          <w:rFonts w:eastAsia="Times New Roman"/>
          <w:b/>
          <w:bCs/>
          <w:sz w:val="24"/>
          <w:szCs w:val="24"/>
        </w:rPr>
        <w:t xml:space="preserve">основного </w:t>
      </w:r>
      <w:r>
        <w:rPr>
          <w:rFonts w:eastAsia="Times New Roman"/>
          <w:b/>
          <w:bCs/>
          <w:sz w:val="24"/>
          <w:szCs w:val="24"/>
        </w:rPr>
        <w:t>общего образования</w:t>
      </w:r>
      <w:r>
        <w:rPr>
          <w:rFonts w:eastAsia="Times New Roman"/>
          <w:sz w:val="24"/>
          <w:szCs w:val="24"/>
        </w:rPr>
        <w:t>.</w:t>
      </w:r>
    </w:p>
    <w:p w:rsidR="00895700" w:rsidRDefault="00895700" w:rsidP="009217B5">
      <w:pPr>
        <w:spacing w:line="246" w:lineRule="exact"/>
        <w:rPr>
          <w:sz w:val="20"/>
          <w:szCs w:val="20"/>
        </w:rPr>
      </w:pPr>
    </w:p>
    <w:p w:rsidR="00895700" w:rsidRDefault="0099262C" w:rsidP="004B4437">
      <w:pPr>
        <w:numPr>
          <w:ilvl w:val="0"/>
          <w:numId w:val="6"/>
        </w:numPr>
        <w:tabs>
          <w:tab w:val="left" w:pos="709"/>
        </w:tabs>
        <w:spacing w:line="273" w:lineRule="auto"/>
        <w:ind w:right="-23" w:firstLine="26"/>
        <w:rPr>
          <w:rFonts w:eastAsia="Times New Roman"/>
          <w:sz w:val="24"/>
          <w:szCs w:val="24"/>
        </w:rPr>
      </w:pPr>
      <w:r>
        <w:rPr>
          <w:rFonts w:eastAsia="Times New Roman"/>
          <w:sz w:val="24"/>
          <w:szCs w:val="24"/>
        </w:rPr>
        <w:t>основу разработки АООП ООО обучающихся с задержкой психического развития зал</w:t>
      </w:r>
      <w:r>
        <w:rPr>
          <w:rFonts w:eastAsia="Times New Roman"/>
          <w:sz w:val="24"/>
          <w:szCs w:val="24"/>
        </w:rPr>
        <w:t>о</w:t>
      </w:r>
      <w:r>
        <w:rPr>
          <w:rFonts w:eastAsia="Times New Roman"/>
          <w:sz w:val="24"/>
          <w:szCs w:val="24"/>
        </w:rPr>
        <w:t>жены дифференцированный и деятельностный подходы.</w:t>
      </w:r>
    </w:p>
    <w:p w:rsidR="00895700" w:rsidRDefault="00895700" w:rsidP="009217B5">
      <w:pPr>
        <w:spacing w:line="1" w:lineRule="exact"/>
        <w:rPr>
          <w:rFonts w:eastAsia="Times New Roman"/>
          <w:sz w:val="24"/>
          <w:szCs w:val="24"/>
        </w:rPr>
      </w:pPr>
    </w:p>
    <w:p w:rsidR="00895700" w:rsidRDefault="0099262C" w:rsidP="009217B5">
      <w:pPr>
        <w:ind w:firstLine="294"/>
        <w:jc w:val="both"/>
        <w:rPr>
          <w:rFonts w:eastAsia="Times New Roman"/>
          <w:sz w:val="24"/>
          <w:szCs w:val="24"/>
        </w:rPr>
      </w:pPr>
      <w:r>
        <w:rPr>
          <w:rFonts w:eastAsia="Times New Roman"/>
          <w:i/>
          <w:iCs/>
          <w:sz w:val="24"/>
          <w:szCs w:val="24"/>
        </w:rPr>
        <w:t xml:space="preserve">Дифференцированный  подход  </w:t>
      </w:r>
      <w:r>
        <w:rPr>
          <w:rFonts w:eastAsia="Times New Roman"/>
          <w:sz w:val="24"/>
          <w:szCs w:val="24"/>
        </w:rPr>
        <w:t xml:space="preserve">к построению АООП ООО  </w:t>
      </w:r>
      <w:proofErr w:type="gramStart"/>
      <w:r>
        <w:rPr>
          <w:rFonts w:eastAsia="Times New Roman"/>
          <w:sz w:val="24"/>
          <w:szCs w:val="24"/>
        </w:rPr>
        <w:t>для</w:t>
      </w:r>
      <w:proofErr w:type="gramEnd"/>
      <w:r>
        <w:rPr>
          <w:rFonts w:eastAsia="Times New Roman"/>
          <w:sz w:val="24"/>
          <w:szCs w:val="24"/>
        </w:rPr>
        <w:t xml:space="preserve"> обучающихся  с</w:t>
      </w:r>
    </w:p>
    <w:p w:rsidR="00895700" w:rsidRDefault="00895700" w:rsidP="009217B5">
      <w:pPr>
        <w:spacing w:line="45" w:lineRule="exact"/>
        <w:jc w:val="both"/>
        <w:rPr>
          <w:sz w:val="20"/>
          <w:szCs w:val="20"/>
        </w:rPr>
      </w:pPr>
    </w:p>
    <w:p w:rsidR="00895700" w:rsidRDefault="0099262C" w:rsidP="009217B5">
      <w:pPr>
        <w:tabs>
          <w:tab w:val="left" w:pos="1680"/>
          <w:tab w:val="left" w:pos="3300"/>
          <w:tab w:val="left" w:pos="4440"/>
          <w:tab w:val="left" w:pos="6020"/>
          <w:tab w:val="left" w:pos="6680"/>
          <w:tab w:val="left" w:pos="7160"/>
          <w:tab w:val="left" w:pos="8140"/>
        </w:tabs>
        <w:jc w:val="both"/>
        <w:rPr>
          <w:sz w:val="20"/>
          <w:szCs w:val="20"/>
        </w:rPr>
      </w:pPr>
      <w:r>
        <w:rPr>
          <w:rFonts w:eastAsia="Times New Roman"/>
          <w:sz w:val="24"/>
          <w:szCs w:val="24"/>
        </w:rPr>
        <w:t>задержкой</w:t>
      </w:r>
      <w:r>
        <w:rPr>
          <w:rFonts w:eastAsia="Times New Roman"/>
          <w:sz w:val="24"/>
          <w:szCs w:val="24"/>
        </w:rPr>
        <w:tab/>
        <w:t>психического</w:t>
      </w:r>
      <w:r>
        <w:rPr>
          <w:rFonts w:eastAsia="Times New Roman"/>
          <w:sz w:val="24"/>
          <w:szCs w:val="24"/>
        </w:rPr>
        <w:tab/>
        <w:t>развития</w:t>
      </w:r>
      <w:r>
        <w:rPr>
          <w:rFonts w:eastAsia="Times New Roman"/>
          <w:sz w:val="24"/>
          <w:szCs w:val="24"/>
        </w:rPr>
        <w:tab/>
        <w:t>предполагает</w:t>
      </w:r>
      <w:r>
        <w:rPr>
          <w:rFonts w:eastAsia="Times New Roman"/>
          <w:sz w:val="24"/>
          <w:szCs w:val="24"/>
        </w:rPr>
        <w:tab/>
        <w:t>учет</w:t>
      </w:r>
      <w:r>
        <w:rPr>
          <w:rFonts w:eastAsia="Times New Roman"/>
          <w:sz w:val="24"/>
          <w:szCs w:val="24"/>
        </w:rPr>
        <w:tab/>
        <w:t>их</w:t>
      </w:r>
      <w:r>
        <w:rPr>
          <w:rFonts w:eastAsia="Times New Roman"/>
          <w:sz w:val="24"/>
          <w:szCs w:val="24"/>
        </w:rPr>
        <w:tab/>
        <w:t>особых</w:t>
      </w:r>
      <w:r>
        <w:rPr>
          <w:sz w:val="20"/>
          <w:szCs w:val="20"/>
        </w:rPr>
        <w:tab/>
      </w:r>
      <w:r>
        <w:rPr>
          <w:rFonts w:eastAsia="Times New Roman"/>
          <w:sz w:val="23"/>
          <w:szCs w:val="23"/>
        </w:rPr>
        <w:t>образовательных</w:t>
      </w:r>
    </w:p>
    <w:p w:rsidR="00895700" w:rsidRDefault="00895700" w:rsidP="009217B5">
      <w:pPr>
        <w:spacing w:line="36" w:lineRule="exact"/>
        <w:jc w:val="both"/>
        <w:rPr>
          <w:sz w:val="20"/>
          <w:szCs w:val="20"/>
        </w:rPr>
      </w:pPr>
    </w:p>
    <w:p w:rsidR="00895700" w:rsidRDefault="0099262C" w:rsidP="005C3F85">
      <w:pPr>
        <w:jc w:val="both"/>
        <w:rPr>
          <w:sz w:val="20"/>
          <w:szCs w:val="20"/>
        </w:rPr>
      </w:pPr>
      <w:r>
        <w:rPr>
          <w:rFonts w:eastAsia="Times New Roman"/>
          <w:sz w:val="24"/>
          <w:szCs w:val="24"/>
        </w:rPr>
        <w:t>потребностей, которые проявляются в неоднородности по возможностям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w:t>
      </w:r>
      <w:r w:rsidR="00390A97">
        <w:rPr>
          <w:rFonts w:eastAsia="Times New Roman"/>
          <w:sz w:val="24"/>
          <w:szCs w:val="24"/>
        </w:rPr>
        <w:t xml:space="preserve"> учебного плана. Вариант 7.2 </w:t>
      </w:r>
      <w:r>
        <w:rPr>
          <w:rFonts w:eastAsia="Times New Roman"/>
          <w:sz w:val="24"/>
          <w:szCs w:val="24"/>
        </w:rPr>
        <w:t xml:space="preserve"> АООП с</w:t>
      </w:r>
      <w:r>
        <w:rPr>
          <w:rFonts w:eastAsia="Times New Roman"/>
          <w:sz w:val="24"/>
          <w:szCs w:val="24"/>
        </w:rPr>
        <w:t>о</w:t>
      </w:r>
      <w:r>
        <w:rPr>
          <w:rFonts w:eastAsia="Times New Roman"/>
          <w:sz w:val="24"/>
          <w:szCs w:val="24"/>
        </w:rPr>
        <w:t>здается в соответствии с дифференцированно сформулированными требования</w:t>
      </w:r>
      <w:r w:rsidR="00390A97">
        <w:rPr>
          <w:rFonts w:eastAsia="Times New Roman"/>
          <w:sz w:val="24"/>
          <w:szCs w:val="24"/>
        </w:rPr>
        <w:t>ми в ФГОС О</w:t>
      </w:r>
      <w:r>
        <w:rPr>
          <w:rFonts w:eastAsia="Times New Roman"/>
          <w:sz w:val="24"/>
          <w:szCs w:val="24"/>
        </w:rPr>
        <w:t xml:space="preserve">ОО обучающихся с задержкой психического развития </w:t>
      </w:r>
      <w:proofErr w:type="gramStart"/>
      <w:r>
        <w:rPr>
          <w:rFonts w:eastAsia="Times New Roman"/>
          <w:sz w:val="24"/>
          <w:szCs w:val="24"/>
        </w:rPr>
        <w:t>к</w:t>
      </w:r>
      <w:proofErr w:type="gramEnd"/>
      <w:r>
        <w:rPr>
          <w:rFonts w:eastAsia="Times New Roman"/>
          <w:sz w:val="24"/>
          <w:szCs w:val="24"/>
        </w:rPr>
        <w:t>:</w:t>
      </w:r>
    </w:p>
    <w:p w:rsidR="00895700" w:rsidRDefault="00895700" w:rsidP="009217B5">
      <w:pPr>
        <w:spacing w:line="2" w:lineRule="exact"/>
        <w:rPr>
          <w:sz w:val="20"/>
          <w:szCs w:val="20"/>
        </w:rPr>
      </w:pPr>
    </w:p>
    <w:p w:rsidR="00895700" w:rsidRPr="00307E2E" w:rsidRDefault="0099262C" w:rsidP="004B4437">
      <w:pPr>
        <w:pStyle w:val="a4"/>
        <w:numPr>
          <w:ilvl w:val="0"/>
          <w:numId w:val="347"/>
        </w:numPr>
        <w:tabs>
          <w:tab w:val="left" w:pos="1460"/>
        </w:tabs>
        <w:ind w:left="0"/>
        <w:rPr>
          <w:rFonts w:eastAsia="Times New Roman"/>
          <w:sz w:val="24"/>
          <w:szCs w:val="24"/>
        </w:rPr>
      </w:pPr>
      <w:r w:rsidRPr="00307E2E">
        <w:rPr>
          <w:rFonts w:eastAsia="Times New Roman"/>
          <w:sz w:val="24"/>
          <w:szCs w:val="24"/>
        </w:rPr>
        <w:t>структуре образовательной программы;</w:t>
      </w:r>
    </w:p>
    <w:p w:rsidR="00895700" w:rsidRDefault="00895700" w:rsidP="009217B5">
      <w:pPr>
        <w:spacing w:line="40" w:lineRule="exact"/>
        <w:rPr>
          <w:rFonts w:eastAsia="Times New Roman"/>
          <w:sz w:val="24"/>
          <w:szCs w:val="24"/>
        </w:rPr>
      </w:pPr>
    </w:p>
    <w:p w:rsidR="00895700" w:rsidRPr="00307E2E" w:rsidRDefault="0099262C" w:rsidP="004B4437">
      <w:pPr>
        <w:pStyle w:val="a4"/>
        <w:numPr>
          <w:ilvl w:val="0"/>
          <w:numId w:val="347"/>
        </w:numPr>
        <w:tabs>
          <w:tab w:val="left" w:pos="1460"/>
        </w:tabs>
        <w:ind w:left="0"/>
        <w:rPr>
          <w:rFonts w:eastAsia="Times New Roman"/>
          <w:sz w:val="24"/>
          <w:szCs w:val="24"/>
        </w:rPr>
      </w:pPr>
      <w:r w:rsidRPr="00307E2E">
        <w:rPr>
          <w:rFonts w:eastAsia="Times New Roman"/>
          <w:sz w:val="24"/>
          <w:szCs w:val="24"/>
        </w:rPr>
        <w:t>условиям реализации образовательной программы;</w:t>
      </w:r>
    </w:p>
    <w:p w:rsidR="00895700" w:rsidRDefault="00895700" w:rsidP="009217B5">
      <w:pPr>
        <w:spacing w:line="40" w:lineRule="exact"/>
        <w:rPr>
          <w:rFonts w:eastAsia="Times New Roman"/>
          <w:sz w:val="24"/>
          <w:szCs w:val="24"/>
        </w:rPr>
      </w:pPr>
    </w:p>
    <w:p w:rsidR="00895700" w:rsidRPr="00307E2E" w:rsidRDefault="0099262C" w:rsidP="004B4437">
      <w:pPr>
        <w:pStyle w:val="a4"/>
        <w:numPr>
          <w:ilvl w:val="0"/>
          <w:numId w:val="347"/>
        </w:numPr>
        <w:tabs>
          <w:tab w:val="left" w:pos="1460"/>
        </w:tabs>
        <w:ind w:left="0"/>
        <w:rPr>
          <w:rFonts w:eastAsia="Times New Roman"/>
          <w:sz w:val="24"/>
          <w:szCs w:val="24"/>
        </w:rPr>
      </w:pPr>
      <w:r w:rsidRPr="00307E2E">
        <w:rPr>
          <w:rFonts w:eastAsia="Times New Roman"/>
          <w:sz w:val="24"/>
          <w:szCs w:val="24"/>
        </w:rPr>
        <w:t>результатам образования.</w:t>
      </w:r>
    </w:p>
    <w:p w:rsidR="00895700" w:rsidRDefault="00895700" w:rsidP="009217B5">
      <w:pPr>
        <w:spacing w:line="41" w:lineRule="exact"/>
        <w:rPr>
          <w:sz w:val="20"/>
          <w:szCs w:val="20"/>
        </w:rPr>
      </w:pPr>
    </w:p>
    <w:p w:rsidR="00895700" w:rsidRDefault="0099262C" w:rsidP="009217B5">
      <w:pPr>
        <w:spacing w:line="275" w:lineRule="auto"/>
        <w:ind w:right="100" w:firstLine="26"/>
        <w:rPr>
          <w:sz w:val="20"/>
          <w:szCs w:val="20"/>
        </w:rPr>
      </w:pPr>
      <w:r>
        <w:rPr>
          <w:rFonts w:eastAsia="Times New Roman"/>
          <w:sz w:val="24"/>
          <w:szCs w:val="24"/>
        </w:rPr>
        <w:t>Применение дифференцированного подхода к созданию образовательных программ обесп</w:t>
      </w:r>
      <w:r>
        <w:rPr>
          <w:rFonts w:eastAsia="Times New Roman"/>
          <w:sz w:val="24"/>
          <w:szCs w:val="24"/>
        </w:rPr>
        <w:t>е</w:t>
      </w:r>
      <w:r>
        <w:rPr>
          <w:rFonts w:eastAsia="Times New Roman"/>
          <w:sz w:val="24"/>
          <w:szCs w:val="24"/>
        </w:rPr>
        <w:t>чивает разнообразие содержания, предоставляя обучающимся с задержкой психического ра</w:t>
      </w:r>
      <w:r>
        <w:rPr>
          <w:rFonts w:eastAsia="Times New Roman"/>
          <w:sz w:val="24"/>
          <w:szCs w:val="24"/>
        </w:rPr>
        <w:t>з</w:t>
      </w:r>
      <w:r>
        <w:rPr>
          <w:rFonts w:eastAsia="Times New Roman"/>
          <w:sz w:val="24"/>
          <w:szCs w:val="24"/>
        </w:rPr>
        <w:t>вития возможность реализовать индивидуальный потенциал развития.</w:t>
      </w:r>
    </w:p>
    <w:p w:rsidR="00895700" w:rsidRDefault="00895700" w:rsidP="009217B5">
      <w:pPr>
        <w:spacing w:line="2" w:lineRule="exact"/>
        <w:rPr>
          <w:sz w:val="20"/>
          <w:szCs w:val="20"/>
        </w:rPr>
      </w:pPr>
    </w:p>
    <w:p w:rsidR="00895700" w:rsidRDefault="0099262C" w:rsidP="009217B5">
      <w:pPr>
        <w:spacing w:line="276" w:lineRule="auto"/>
        <w:ind w:firstLine="706"/>
        <w:jc w:val="both"/>
        <w:rPr>
          <w:sz w:val="20"/>
          <w:szCs w:val="20"/>
        </w:rPr>
      </w:pPr>
      <w:r>
        <w:rPr>
          <w:rFonts w:eastAsia="Times New Roman"/>
          <w:i/>
          <w:iCs/>
          <w:sz w:val="24"/>
          <w:szCs w:val="24"/>
        </w:rPr>
        <w:t xml:space="preserve">Деятельностный подход </w:t>
      </w:r>
      <w:r>
        <w:rPr>
          <w:rFonts w:eastAsia="Times New Roman"/>
          <w:sz w:val="24"/>
          <w:szCs w:val="24"/>
        </w:rPr>
        <w:t>основывается на теоретических положениях отечественной</w:t>
      </w:r>
      <w:r>
        <w:rPr>
          <w:rFonts w:eastAsia="Times New Roman"/>
          <w:i/>
          <w:iCs/>
          <w:sz w:val="24"/>
          <w:szCs w:val="24"/>
        </w:rPr>
        <w:t xml:space="preserve"> </w:t>
      </w:r>
      <w:r>
        <w:rPr>
          <w:rFonts w:eastAsia="Times New Roman"/>
          <w:sz w:val="24"/>
          <w:szCs w:val="24"/>
        </w:rPr>
        <w:t>психологической науки, раскрывающих основные закономерности процесса обучения и восп</w:t>
      </w:r>
      <w:r>
        <w:rPr>
          <w:rFonts w:eastAsia="Times New Roman"/>
          <w:sz w:val="24"/>
          <w:szCs w:val="24"/>
        </w:rPr>
        <w:t>и</w:t>
      </w:r>
      <w:r>
        <w:rPr>
          <w:rFonts w:eastAsia="Times New Roman"/>
          <w:sz w:val="24"/>
          <w:szCs w:val="24"/>
        </w:rPr>
        <w:t>тания обучающихся, структуру образовательной деятельности с учетом общих закономерн</w:t>
      </w:r>
      <w:r>
        <w:rPr>
          <w:rFonts w:eastAsia="Times New Roman"/>
          <w:sz w:val="24"/>
          <w:szCs w:val="24"/>
        </w:rPr>
        <w:t>о</w:t>
      </w:r>
      <w:r>
        <w:rPr>
          <w:rFonts w:eastAsia="Times New Roman"/>
          <w:sz w:val="24"/>
          <w:szCs w:val="24"/>
        </w:rPr>
        <w:t>стей развития детей с нормальным и нарушенным развитием.</w:t>
      </w:r>
    </w:p>
    <w:p w:rsidR="00895700" w:rsidRDefault="00895700" w:rsidP="009217B5">
      <w:pPr>
        <w:spacing w:line="2" w:lineRule="exact"/>
        <w:rPr>
          <w:sz w:val="20"/>
          <w:szCs w:val="20"/>
        </w:rPr>
      </w:pPr>
    </w:p>
    <w:p w:rsidR="00895700" w:rsidRDefault="0099262C" w:rsidP="009217B5">
      <w:pPr>
        <w:spacing w:line="275" w:lineRule="auto"/>
        <w:ind w:firstLine="706"/>
        <w:jc w:val="both"/>
        <w:rPr>
          <w:sz w:val="20"/>
          <w:szCs w:val="20"/>
        </w:rPr>
      </w:pPr>
      <w:r>
        <w:rPr>
          <w:rFonts w:eastAsia="Times New Roman"/>
          <w:sz w:val="24"/>
          <w:szCs w:val="24"/>
        </w:rPr>
        <w:t>Деятельностный подход в образовании строится на признании того, что развитие личн</w:t>
      </w:r>
      <w:r>
        <w:rPr>
          <w:rFonts w:eastAsia="Times New Roman"/>
          <w:sz w:val="24"/>
          <w:szCs w:val="24"/>
        </w:rPr>
        <w:t>о</w:t>
      </w:r>
      <w:r>
        <w:rPr>
          <w:rFonts w:eastAsia="Times New Roman"/>
          <w:sz w:val="24"/>
          <w:szCs w:val="24"/>
        </w:rPr>
        <w:t>сти обучающихся с задержкой психического развития определяется характером организации доступной им деятельности (предметно-практической и учебной).</w:t>
      </w:r>
    </w:p>
    <w:p w:rsidR="00895700" w:rsidRDefault="00895700" w:rsidP="009217B5">
      <w:pPr>
        <w:spacing w:line="2" w:lineRule="exact"/>
        <w:rPr>
          <w:sz w:val="20"/>
          <w:szCs w:val="20"/>
        </w:rPr>
      </w:pPr>
    </w:p>
    <w:p w:rsidR="00895700" w:rsidRDefault="0099262C" w:rsidP="009217B5">
      <w:pPr>
        <w:spacing w:line="276" w:lineRule="auto"/>
        <w:ind w:firstLine="706"/>
        <w:jc w:val="both"/>
        <w:rPr>
          <w:sz w:val="20"/>
          <w:szCs w:val="20"/>
        </w:rPr>
      </w:pPr>
      <w:r>
        <w:rPr>
          <w:rFonts w:eastAsia="Times New Roman"/>
          <w:sz w:val="24"/>
          <w:szCs w:val="24"/>
        </w:rPr>
        <w:t>Основным средством реализации деятельностного подхода в образовании является об</w:t>
      </w:r>
      <w:r>
        <w:rPr>
          <w:rFonts w:eastAsia="Times New Roman"/>
          <w:sz w:val="24"/>
          <w:szCs w:val="24"/>
        </w:rPr>
        <w:t>у</w:t>
      </w:r>
      <w:r>
        <w:rPr>
          <w:rFonts w:eastAsia="Times New Roman"/>
          <w:sz w:val="24"/>
          <w:szCs w:val="24"/>
        </w:rPr>
        <w:t>чение как процесс организации познавательной и предметно-практической деятельности об</w:t>
      </w:r>
      <w:r>
        <w:rPr>
          <w:rFonts w:eastAsia="Times New Roman"/>
          <w:sz w:val="24"/>
          <w:szCs w:val="24"/>
        </w:rPr>
        <w:t>у</w:t>
      </w:r>
      <w:r>
        <w:rPr>
          <w:rFonts w:eastAsia="Times New Roman"/>
          <w:sz w:val="24"/>
          <w:szCs w:val="24"/>
        </w:rPr>
        <w:t>чающихся, обеспечивающий овладение ими содержанием образования.</w:t>
      </w:r>
    </w:p>
    <w:p w:rsidR="00895700" w:rsidRDefault="00895700" w:rsidP="009217B5">
      <w:pPr>
        <w:spacing w:line="3" w:lineRule="exact"/>
        <w:rPr>
          <w:sz w:val="20"/>
          <w:szCs w:val="20"/>
        </w:rPr>
      </w:pPr>
    </w:p>
    <w:p w:rsidR="00895700" w:rsidRDefault="0099262C" w:rsidP="009217B5">
      <w:pPr>
        <w:rPr>
          <w:sz w:val="20"/>
          <w:szCs w:val="20"/>
        </w:rPr>
      </w:pPr>
      <w:r>
        <w:rPr>
          <w:rFonts w:eastAsia="Times New Roman"/>
          <w:sz w:val="24"/>
          <w:szCs w:val="24"/>
        </w:rPr>
        <w:t>В контексте разработки АООП основного общего образования для обучающихся</w:t>
      </w:r>
    </w:p>
    <w:p w:rsidR="00895700" w:rsidRDefault="00895700" w:rsidP="009217B5">
      <w:pPr>
        <w:spacing w:line="41" w:lineRule="exact"/>
        <w:rPr>
          <w:sz w:val="20"/>
          <w:szCs w:val="20"/>
        </w:rPr>
      </w:pPr>
    </w:p>
    <w:p w:rsidR="00895700" w:rsidRDefault="0099262C" w:rsidP="004B4437">
      <w:pPr>
        <w:numPr>
          <w:ilvl w:val="0"/>
          <w:numId w:val="7"/>
        </w:numPr>
        <w:tabs>
          <w:tab w:val="left" w:pos="580"/>
        </w:tabs>
        <w:ind w:hanging="177"/>
        <w:rPr>
          <w:rFonts w:eastAsia="Times New Roman"/>
          <w:sz w:val="24"/>
          <w:szCs w:val="24"/>
        </w:rPr>
      </w:pPr>
      <w:r>
        <w:rPr>
          <w:rFonts w:eastAsia="Times New Roman"/>
          <w:sz w:val="24"/>
          <w:szCs w:val="24"/>
        </w:rPr>
        <w:t>задержкой психического развития реализация деятельностного подхода обеспечивает:</w:t>
      </w:r>
    </w:p>
    <w:p w:rsidR="00895700" w:rsidRDefault="00895700" w:rsidP="009217B5">
      <w:pPr>
        <w:spacing w:line="40" w:lineRule="exact"/>
        <w:rPr>
          <w:rFonts w:eastAsia="Times New Roman"/>
          <w:sz w:val="24"/>
          <w:szCs w:val="24"/>
        </w:rPr>
      </w:pPr>
    </w:p>
    <w:p w:rsidR="00895700" w:rsidRPr="00307E2E" w:rsidRDefault="0099262C" w:rsidP="004B4437">
      <w:pPr>
        <w:pStyle w:val="a4"/>
        <w:numPr>
          <w:ilvl w:val="0"/>
          <w:numId w:val="348"/>
        </w:numPr>
        <w:ind w:left="0" w:firstLine="0"/>
        <w:rPr>
          <w:rFonts w:eastAsia="Times New Roman"/>
          <w:sz w:val="24"/>
          <w:szCs w:val="24"/>
        </w:rPr>
      </w:pPr>
      <w:r w:rsidRPr="00307E2E">
        <w:rPr>
          <w:rFonts w:eastAsia="Times New Roman"/>
          <w:sz w:val="24"/>
          <w:szCs w:val="24"/>
        </w:rPr>
        <w:t xml:space="preserve">придание результатам образования социально и личностно значимого характера; </w:t>
      </w:r>
      <w:r w:rsidRPr="00307E2E">
        <w:rPr>
          <w:rFonts w:ascii="Symbol" w:eastAsia="Symbol" w:hAnsi="Symbol" w:cs="Symbol"/>
          <w:sz w:val="24"/>
          <w:szCs w:val="24"/>
        </w:rPr>
        <w:t></w:t>
      </w:r>
    </w:p>
    <w:p w:rsidR="00895700" w:rsidRPr="00307E2E" w:rsidRDefault="0099262C" w:rsidP="004B4437">
      <w:pPr>
        <w:pStyle w:val="a4"/>
        <w:numPr>
          <w:ilvl w:val="0"/>
          <w:numId w:val="348"/>
        </w:numPr>
        <w:ind w:left="0" w:firstLine="0"/>
        <w:rPr>
          <w:rFonts w:eastAsia="Times New Roman"/>
          <w:sz w:val="24"/>
          <w:szCs w:val="24"/>
        </w:rPr>
      </w:pPr>
      <w:r w:rsidRPr="00307E2E">
        <w:rPr>
          <w:rFonts w:eastAsia="Times New Roman"/>
          <w:sz w:val="24"/>
          <w:szCs w:val="24"/>
        </w:rPr>
        <w:lastRenderedPageBreak/>
        <w:t xml:space="preserve">прочное усвоение </w:t>
      </w:r>
      <w:proofErr w:type="gramStart"/>
      <w:r w:rsidRPr="00307E2E">
        <w:rPr>
          <w:rFonts w:eastAsia="Times New Roman"/>
          <w:sz w:val="24"/>
          <w:szCs w:val="24"/>
        </w:rPr>
        <w:t>обучающимися</w:t>
      </w:r>
      <w:proofErr w:type="gramEnd"/>
      <w:r w:rsidRPr="00307E2E">
        <w:rPr>
          <w:rFonts w:eastAsia="Times New Roman"/>
          <w:sz w:val="24"/>
          <w:szCs w:val="24"/>
        </w:rPr>
        <w:t xml:space="preserve"> знаний и опыта разнообразной деятельности и пов</w:t>
      </w:r>
      <w:r w:rsidRPr="00307E2E">
        <w:rPr>
          <w:rFonts w:eastAsia="Times New Roman"/>
          <w:sz w:val="24"/>
          <w:szCs w:val="24"/>
        </w:rPr>
        <w:t>е</w:t>
      </w:r>
      <w:r w:rsidRPr="00307E2E">
        <w:rPr>
          <w:rFonts w:eastAsia="Times New Roman"/>
          <w:sz w:val="24"/>
          <w:szCs w:val="24"/>
        </w:rPr>
        <w:t xml:space="preserve">дения, возможность их самостоятельного продвижения в изучаемых образовательных областях; </w:t>
      </w:r>
    </w:p>
    <w:p w:rsidR="00307E2E" w:rsidRPr="00307E2E" w:rsidRDefault="0099262C" w:rsidP="004B4437">
      <w:pPr>
        <w:pStyle w:val="a4"/>
        <w:numPr>
          <w:ilvl w:val="0"/>
          <w:numId w:val="348"/>
        </w:numPr>
        <w:ind w:left="0" w:firstLine="0"/>
        <w:rPr>
          <w:rFonts w:eastAsia="Times New Roman"/>
          <w:sz w:val="24"/>
          <w:szCs w:val="24"/>
        </w:rPr>
      </w:pPr>
      <w:r w:rsidRPr="00307E2E">
        <w:rPr>
          <w:rFonts w:eastAsia="Times New Roman"/>
          <w:sz w:val="24"/>
          <w:szCs w:val="24"/>
        </w:rPr>
        <w:t>существенное повышение мотивации и интереса к учению, приобретению нового опыта деятельности и поведения;</w:t>
      </w:r>
      <w:r w:rsidRPr="00307E2E">
        <w:rPr>
          <w:rFonts w:ascii="Symbol" w:eastAsia="Symbol" w:hAnsi="Symbol" w:cs="Symbol"/>
          <w:sz w:val="24"/>
          <w:szCs w:val="24"/>
        </w:rPr>
        <w:t></w:t>
      </w:r>
    </w:p>
    <w:p w:rsidR="00895700" w:rsidRPr="00307E2E" w:rsidRDefault="0099262C" w:rsidP="004B4437">
      <w:pPr>
        <w:pStyle w:val="a4"/>
        <w:numPr>
          <w:ilvl w:val="0"/>
          <w:numId w:val="348"/>
        </w:numPr>
        <w:ind w:left="0" w:firstLine="0"/>
        <w:rPr>
          <w:rFonts w:eastAsia="Times New Roman"/>
          <w:sz w:val="24"/>
          <w:szCs w:val="24"/>
        </w:rPr>
      </w:pPr>
      <w:r w:rsidRPr="00307E2E">
        <w:rPr>
          <w:rFonts w:eastAsia="Times New Roman"/>
          <w:sz w:val="24"/>
          <w:szCs w:val="24"/>
        </w:rPr>
        <w:t>обеспечение условий для общекультурного и личностного развития на основе формир</w:t>
      </w:r>
      <w:r w:rsidRPr="00307E2E">
        <w:rPr>
          <w:rFonts w:eastAsia="Times New Roman"/>
          <w:sz w:val="24"/>
          <w:szCs w:val="24"/>
        </w:rPr>
        <w:t>о</w:t>
      </w:r>
      <w:r w:rsidRPr="00307E2E">
        <w:rPr>
          <w:rFonts w:eastAsia="Times New Roman"/>
          <w:sz w:val="24"/>
          <w:szCs w:val="24"/>
        </w:rPr>
        <w:t>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895700" w:rsidRDefault="00895700" w:rsidP="009217B5">
      <w:pPr>
        <w:spacing w:line="2" w:lineRule="exact"/>
        <w:rPr>
          <w:rFonts w:eastAsia="Times New Roman"/>
          <w:sz w:val="24"/>
          <w:szCs w:val="24"/>
        </w:rPr>
      </w:pPr>
    </w:p>
    <w:p w:rsidR="00895700" w:rsidRDefault="0099262C" w:rsidP="004B4437">
      <w:pPr>
        <w:numPr>
          <w:ilvl w:val="2"/>
          <w:numId w:val="7"/>
        </w:numPr>
        <w:tabs>
          <w:tab w:val="left" w:pos="1418"/>
        </w:tabs>
        <w:spacing w:line="275" w:lineRule="auto"/>
        <w:ind w:firstLine="709"/>
        <w:jc w:val="both"/>
        <w:rPr>
          <w:rFonts w:eastAsia="Times New Roman"/>
          <w:sz w:val="24"/>
          <w:szCs w:val="24"/>
        </w:rPr>
      </w:pPr>
      <w:r>
        <w:rPr>
          <w:rFonts w:eastAsia="Times New Roman"/>
          <w:sz w:val="24"/>
          <w:szCs w:val="24"/>
        </w:rPr>
        <w:t>основу формирования адаптированной основной образовательной программы о</w:t>
      </w:r>
      <w:r>
        <w:rPr>
          <w:rFonts w:eastAsia="Times New Roman"/>
          <w:sz w:val="24"/>
          <w:szCs w:val="24"/>
        </w:rPr>
        <w:t>с</w:t>
      </w:r>
      <w:r>
        <w:rPr>
          <w:rFonts w:eastAsia="Times New Roman"/>
          <w:sz w:val="24"/>
          <w:szCs w:val="24"/>
        </w:rPr>
        <w:t>новного общего образования обучающихся с задержкой психического развития положены сл</w:t>
      </w:r>
      <w:r>
        <w:rPr>
          <w:rFonts w:eastAsia="Times New Roman"/>
          <w:sz w:val="24"/>
          <w:szCs w:val="24"/>
        </w:rPr>
        <w:t>е</w:t>
      </w:r>
      <w:r>
        <w:rPr>
          <w:rFonts w:eastAsia="Times New Roman"/>
          <w:sz w:val="24"/>
          <w:szCs w:val="24"/>
        </w:rPr>
        <w:t>дующие принципы:</w:t>
      </w:r>
    </w:p>
    <w:p w:rsidR="00895700" w:rsidRDefault="00895700" w:rsidP="009217B5">
      <w:pPr>
        <w:spacing w:line="2" w:lineRule="exact"/>
        <w:rPr>
          <w:rFonts w:eastAsia="Times New Roman"/>
          <w:sz w:val="24"/>
          <w:szCs w:val="24"/>
        </w:rPr>
      </w:pPr>
    </w:p>
    <w:p w:rsidR="00895700" w:rsidRPr="00307E2E" w:rsidRDefault="0099262C" w:rsidP="004B4437">
      <w:pPr>
        <w:pStyle w:val="a4"/>
        <w:numPr>
          <w:ilvl w:val="0"/>
          <w:numId w:val="349"/>
        </w:numPr>
        <w:spacing w:line="261" w:lineRule="auto"/>
        <w:ind w:left="0"/>
        <w:rPr>
          <w:rFonts w:eastAsia="Times New Roman"/>
          <w:sz w:val="24"/>
          <w:szCs w:val="24"/>
        </w:rPr>
      </w:pPr>
      <w:r w:rsidRPr="00307E2E">
        <w:rPr>
          <w:rFonts w:eastAsia="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w:t>
      </w:r>
      <w:r w:rsidRPr="00307E2E">
        <w:rPr>
          <w:rFonts w:eastAsia="Times New Roman"/>
          <w:sz w:val="24"/>
          <w:szCs w:val="24"/>
        </w:rPr>
        <w:t>о</w:t>
      </w:r>
      <w:r w:rsidRPr="00307E2E">
        <w:rPr>
          <w:rFonts w:eastAsia="Times New Roman"/>
          <w:sz w:val="24"/>
          <w:szCs w:val="24"/>
        </w:rPr>
        <w:t>вания к уровням и особенностям развития и подготовки обучающихся и воспитанников и др.);</w:t>
      </w:r>
    </w:p>
    <w:p w:rsidR="00895700" w:rsidRPr="00307E2E" w:rsidRDefault="0099262C" w:rsidP="001F6D2D">
      <w:pPr>
        <w:pStyle w:val="a4"/>
        <w:numPr>
          <w:ilvl w:val="0"/>
          <w:numId w:val="349"/>
        </w:numPr>
        <w:spacing w:line="277" w:lineRule="auto"/>
        <w:ind w:left="0" w:firstLine="0"/>
        <w:rPr>
          <w:rFonts w:eastAsia="Times New Roman"/>
          <w:sz w:val="24"/>
          <w:szCs w:val="24"/>
        </w:rPr>
      </w:pPr>
      <w:r w:rsidRPr="00307E2E">
        <w:rPr>
          <w:rFonts w:eastAsia="Times New Roman"/>
          <w:sz w:val="24"/>
          <w:szCs w:val="24"/>
        </w:rPr>
        <w:t>принцип учета типологических и индивидуальных образовательных потребностей об</w:t>
      </w:r>
      <w:r w:rsidRPr="00307E2E">
        <w:rPr>
          <w:rFonts w:eastAsia="Times New Roman"/>
          <w:sz w:val="24"/>
          <w:szCs w:val="24"/>
        </w:rPr>
        <w:t>у</w:t>
      </w:r>
      <w:r w:rsidRPr="00307E2E">
        <w:rPr>
          <w:rFonts w:eastAsia="Times New Roman"/>
          <w:sz w:val="24"/>
          <w:szCs w:val="24"/>
        </w:rPr>
        <w:t>чающихся;</w:t>
      </w:r>
    </w:p>
    <w:p w:rsidR="00895700" w:rsidRDefault="00895700" w:rsidP="009217B5">
      <w:pPr>
        <w:spacing w:line="1" w:lineRule="exact"/>
        <w:rPr>
          <w:rFonts w:eastAsia="Times New Roman"/>
          <w:sz w:val="24"/>
          <w:szCs w:val="24"/>
        </w:rPr>
      </w:pPr>
    </w:p>
    <w:p w:rsidR="00895700" w:rsidRPr="00307E2E" w:rsidRDefault="0099262C" w:rsidP="004B4437">
      <w:pPr>
        <w:pStyle w:val="a4"/>
        <w:numPr>
          <w:ilvl w:val="0"/>
          <w:numId w:val="349"/>
        </w:numPr>
        <w:ind w:left="0"/>
        <w:rPr>
          <w:rFonts w:eastAsia="Times New Roman"/>
          <w:sz w:val="24"/>
          <w:szCs w:val="24"/>
        </w:rPr>
      </w:pPr>
      <w:r w:rsidRPr="00307E2E">
        <w:rPr>
          <w:rFonts w:eastAsia="Times New Roman"/>
          <w:sz w:val="24"/>
          <w:szCs w:val="24"/>
        </w:rPr>
        <w:t>принцип коррекционной направленности образовательного процесса;</w:t>
      </w:r>
    </w:p>
    <w:p w:rsidR="00895700" w:rsidRPr="00307E2E" w:rsidRDefault="0099262C" w:rsidP="004B4437">
      <w:pPr>
        <w:pStyle w:val="a4"/>
        <w:numPr>
          <w:ilvl w:val="0"/>
          <w:numId w:val="350"/>
        </w:numPr>
        <w:tabs>
          <w:tab w:val="left" w:pos="1264"/>
        </w:tabs>
        <w:spacing w:line="276" w:lineRule="auto"/>
        <w:ind w:left="0" w:right="1240" w:firstLine="0"/>
        <w:rPr>
          <w:rFonts w:eastAsia="Times New Roman"/>
          <w:sz w:val="24"/>
          <w:szCs w:val="24"/>
        </w:rPr>
      </w:pPr>
      <w:r w:rsidRPr="00307E2E">
        <w:rPr>
          <w:rFonts w:eastAsia="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95700" w:rsidRDefault="00895700" w:rsidP="009217B5">
      <w:pPr>
        <w:spacing w:line="3" w:lineRule="exact"/>
        <w:rPr>
          <w:rFonts w:eastAsia="Times New Roman"/>
          <w:sz w:val="24"/>
          <w:szCs w:val="24"/>
        </w:rPr>
      </w:pPr>
    </w:p>
    <w:p w:rsidR="00895700" w:rsidRPr="00307E2E" w:rsidRDefault="0099262C" w:rsidP="004B4437">
      <w:pPr>
        <w:pStyle w:val="a4"/>
        <w:numPr>
          <w:ilvl w:val="0"/>
          <w:numId w:val="350"/>
        </w:numPr>
        <w:tabs>
          <w:tab w:val="left" w:pos="1280"/>
        </w:tabs>
        <w:ind w:left="0" w:firstLine="0"/>
        <w:rPr>
          <w:rFonts w:eastAsia="Times New Roman"/>
          <w:sz w:val="24"/>
          <w:szCs w:val="24"/>
        </w:rPr>
      </w:pPr>
      <w:r w:rsidRPr="00307E2E">
        <w:rPr>
          <w:rFonts w:eastAsia="Times New Roman"/>
          <w:sz w:val="24"/>
          <w:szCs w:val="24"/>
        </w:rPr>
        <w:t>онтогенетический принцип;</w:t>
      </w:r>
    </w:p>
    <w:p w:rsidR="00895700" w:rsidRDefault="00895700" w:rsidP="009217B5">
      <w:pPr>
        <w:spacing w:line="40" w:lineRule="exact"/>
        <w:rPr>
          <w:rFonts w:eastAsia="Times New Roman"/>
          <w:sz w:val="24"/>
          <w:szCs w:val="24"/>
        </w:rPr>
      </w:pPr>
    </w:p>
    <w:p w:rsidR="00895700" w:rsidRPr="00307E2E" w:rsidRDefault="0099262C" w:rsidP="004B4437">
      <w:pPr>
        <w:pStyle w:val="a4"/>
        <w:numPr>
          <w:ilvl w:val="0"/>
          <w:numId w:val="350"/>
        </w:numPr>
        <w:tabs>
          <w:tab w:val="left" w:pos="1269"/>
        </w:tabs>
        <w:spacing w:line="275" w:lineRule="auto"/>
        <w:ind w:left="0" w:firstLine="0"/>
        <w:jc w:val="both"/>
        <w:rPr>
          <w:rFonts w:eastAsia="Times New Roman"/>
          <w:sz w:val="24"/>
          <w:szCs w:val="24"/>
        </w:rPr>
      </w:pPr>
      <w:r w:rsidRPr="00307E2E">
        <w:rPr>
          <w:rFonts w:eastAsia="Times New Roman"/>
          <w:sz w:val="24"/>
          <w:szCs w:val="24"/>
        </w:rPr>
        <w:t>принцип преемственности, предполагающий при проектировании АООП основн</w:t>
      </w:r>
      <w:r w:rsidRPr="00307E2E">
        <w:rPr>
          <w:rFonts w:eastAsia="Times New Roman"/>
          <w:sz w:val="24"/>
          <w:szCs w:val="24"/>
        </w:rPr>
        <w:t>о</w:t>
      </w:r>
      <w:r w:rsidRPr="00307E2E">
        <w:rPr>
          <w:rFonts w:eastAsia="Times New Roman"/>
          <w:sz w:val="24"/>
          <w:szCs w:val="24"/>
        </w:rPr>
        <w:t>го общего образования ориентировку на программу среднего общего образования, что обесп</w:t>
      </w:r>
      <w:r w:rsidRPr="00307E2E">
        <w:rPr>
          <w:rFonts w:eastAsia="Times New Roman"/>
          <w:sz w:val="24"/>
          <w:szCs w:val="24"/>
        </w:rPr>
        <w:t>е</w:t>
      </w:r>
      <w:r w:rsidRPr="00307E2E">
        <w:rPr>
          <w:rFonts w:eastAsia="Times New Roman"/>
          <w:sz w:val="24"/>
          <w:szCs w:val="24"/>
        </w:rPr>
        <w:t xml:space="preserve">чивает непрерывность образования </w:t>
      </w:r>
      <w:proofErr w:type="gramStart"/>
      <w:r w:rsidRPr="00307E2E">
        <w:rPr>
          <w:rFonts w:eastAsia="Times New Roman"/>
          <w:sz w:val="24"/>
          <w:szCs w:val="24"/>
        </w:rPr>
        <w:t>обучающихся</w:t>
      </w:r>
      <w:proofErr w:type="gramEnd"/>
      <w:r w:rsidRPr="00307E2E">
        <w:rPr>
          <w:rFonts w:eastAsia="Times New Roman"/>
          <w:sz w:val="24"/>
          <w:szCs w:val="24"/>
        </w:rPr>
        <w:t xml:space="preserve"> с задержкой психического развития;</w:t>
      </w:r>
    </w:p>
    <w:p w:rsidR="00895700" w:rsidRDefault="00895700" w:rsidP="009217B5">
      <w:pPr>
        <w:spacing w:line="2" w:lineRule="exact"/>
        <w:rPr>
          <w:rFonts w:eastAsia="Times New Roman"/>
          <w:sz w:val="24"/>
          <w:szCs w:val="24"/>
        </w:rPr>
      </w:pPr>
    </w:p>
    <w:p w:rsidR="00895700" w:rsidRPr="00307E2E" w:rsidRDefault="0099262C" w:rsidP="004B4437">
      <w:pPr>
        <w:pStyle w:val="a4"/>
        <w:numPr>
          <w:ilvl w:val="0"/>
          <w:numId w:val="350"/>
        </w:numPr>
        <w:tabs>
          <w:tab w:val="left" w:pos="1365"/>
        </w:tabs>
        <w:spacing w:line="275" w:lineRule="auto"/>
        <w:ind w:left="0" w:firstLine="0"/>
        <w:rPr>
          <w:rFonts w:eastAsia="Times New Roman"/>
          <w:sz w:val="24"/>
          <w:szCs w:val="24"/>
        </w:rPr>
      </w:pPr>
      <w:r w:rsidRPr="00307E2E">
        <w:rPr>
          <w:rFonts w:eastAsia="Times New Roman"/>
          <w:sz w:val="24"/>
          <w:szCs w:val="24"/>
        </w:rPr>
        <w:t>принцип целостности содержания образования, поскольку в основу структуры с</w:t>
      </w:r>
      <w:r w:rsidRPr="00307E2E">
        <w:rPr>
          <w:rFonts w:eastAsia="Times New Roman"/>
          <w:sz w:val="24"/>
          <w:szCs w:val="24"/>
        </w:rPr>
        <w:t>о</w:t>
      </w:r>
      <w:r w:rsidRPr="00307E2E">
        <w:rPr>
          <w:rFonts w:eastAsia="Times New Roman"/>
          <w:sz w:val="24"/>
          <w:szCs w:val="24"/>
        </w:rPr>
        <w:t>держания образования положено не понятие предмета, а ― «образовательной области»;</w:t>
      </w:r>
    </w:p>
    <w:p w:rsidR="00895700" w:rsidRDefault="00895700" w:rsidP="009217B5">
      <w:pPr>
        <w:spacing w:line="1" w:lineRule="exact"/>
        <w:rPr>
          <w:rFonts w:eastAsia="Times New Roman"/>
          <w:sz w:val="24"/>
          <w:szCs w:val="24"/>
        </w:rPr>
      </w:pPr>
    </w:p>
    <w:p w:rsidR="00895700" w:rsidRPr="00307E2E" w:rsidRDefault="0099262C" w:rsidP="004B4437">
      <w:pPr>
        <w:pStyle w:val="a4"/>
        <w:numPr>
          <w:ilvl w:val="0"/>
          <w:numId w:val="350"/>
        </w:numPr>
        <w:tabs>
          <w:tab w:val="left" w:pos="1302"/>
        </w:tabs>
        <w:spacing w:line="276" w:lineRule="auto"/>
        <w:ind w:left="0" w:firstLine="0"/>
        <w:jc w:val="both"/>
        <w:rPr>
          <w:rFonts w:eastAsia="Times New Roman"/>
          <w:sz w:val="24"/>
          <w:szCs w:val="24"/>
        </w:rPr>
      </w:pPr>
      <w:r w:rsidRPr="00307E2E">
        <w:rPr>
          <w:rFonts w:eastAsia="Times New Roman"/>
          <w:sz w:val="24"/>
          <w:szCs w:val="24"/>
        </w:rPr>
        <w:t>принцип направленности на формирование деятельности, обеспечивает возмо</w:t>
      </w:r>
      <w:r w:rsidRPr="00307E2E">
        <w:rPr>
          <w:rFonts w:eastAsia="Times New Roman"/>
          <w:sz w:val="24"/>
          <w:szCs w:val="24"/>
        </w:rPr>
        <w:t>ж</w:t>
      </w:r>
      <w:r w:rsidRPr="00307E2E">
        <w:rPr>
          <w:rFonts w:eastAsia="Times New Roman"/>
          <w:sz w:val="24"/>
          <w:szCs w:val="24"/>
        </w:rPr>
        <w:t>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95700" w:rsidRDefault="00895700" w:rsidP="009217B5">
      <w:pPr>
        <w:spacing w:line="1" w:lineRule="exact"/>
        <w:rPr>
          <w:rFonts w:eastAsia="Times New Roman"/>
          <w:sz w:val="24"/>
          <w:szCs w:val="24"/>
        </w:rPr>
      </w:pPr>
    </w:p>
    <w:p w:rsidR="00895700" w:rsidRPr="00307E2E" w:rsidRDefault="0099262C" w:rsidP="004B4437">
      <w:pPr>
        <w:pStyle w:val="a4"/>
        <w:numPr>
          <w:ilvl w:val="0"/>
          <w:numId w:val="350"/>
        </w:numPr>
        <w:tabs>
          <w:tab w:val="left" w:pos="1300"/>
        </w:tabs>
        <w:spacing w:line="276" w:lineRule="auto"/>
        <w:ind w:left="0" w:firstLine="0"/>
        <w:jc w:val="both"/>
        <w:rPr>
          <w:rFonts w:eastAsia="Times New Roman"/>
          <w:sz w:val="24"/>
          <w:szCs w:val="24"/>
        </w:rPr>
      </w:pPr>
      <w:r w:rsidRPr="00307E2E">
        <w:rPr>
          <w:rFonts w:eastAsia="Times New Roman"/>
          <w:sz w:val="24"/>
          <w:szCs w:val="24"/>
        </w:rPr>
        <w:t>принцип переноса усвоенных знаний, умений, и навыков и отношений, сформир</w:t>
      </w:r>
      <w:r w:rsidRPr="00307E2E">
        <w:rPr>
          <w:rFonts w:eastAsia="Times New Roman"/>
          <w:sz w:val="24"/>
          <w:szCs w:val="24"/>
        </w:rPr>
        <w:t>о</w:t>
      </w:r>
      <w:r w:rsidRPr="00307E2E">
        <w:rPr>
          <w:rFonts w:eastAsia="Times New Roman"/>
          <w:sz w:val="24"/>
          <w:szCs w:val="24"/>
        </w:rPr>
        <w:t>ванных в условиях учебной ситуации, в различные жизненные ситуации, что обеспечит гото</w:t>
      </w:r>
      <w:r w:rsidRPr="00307E2E">
        <w:rPr>
          <w:rFonts w:eastAsia="Times New Roman"/>
          <w:sz w:val="24"/>
          <w:szCs w:val="24"/>
        </w:rPr>
        <w:t>в</w:t>
      </w:r>
      <w:r w:rsidRPr="00307E2E">
        <w:rPr>
          <w:rFonts w:eastAsia="Times New Roman"/>
          <w:sz w:val="24"/>
          <w:szCs w:val="24"/>
        </w:rPr>
        <w:t>ность обучающегося к самостоятельной ориентировке и активной деятельности в реальном м</w:t>
      </w:r>
      <w:r w:rsidRPr="00307E2E">
        <w:rPr>
          <w:rFonts w:eastAsia="Times New Roman"/>
          <w:sz w:val="24"/>
          <w:szCs w:val="24"/>
        </w:rPr>
        <w:t>и</w:t>
      </w:r>
      <w:r w:rsidRPr="00307E2E">
        <w:rPr>
          <w:rFonts w:eastAsia="Times New Roman"/>
          <w:sz w:val="24"/>
          <w:szCs w:val="24"/>
        </w:rPr>
        <w:t>ре;</w:t>
      </w:r>
    </w:p>
    <w:p w:rsidR="00895700" w:rsidRDefault="00895700" w:rsidP="009217B5">
      <w:pPr>
        <w:spacing w:line="2" w:lineRule="exact"/>
        <w:rPr>
          <w:rFonts w:eastAsia="Times New Roman"/>
          <w:sz w:val="24"/>
          <w:szCs w:val="24"/>
        </w:rPr>
      </w:pPr>
    </w:p>
    <w:p w:rsidR="00895700" w:rsidRPr="00307E2E" w:rsidRDefault="0099262C" w:rsidP="004B4437">
      <w:pPr>
        <w:pStyle w:val="a4"/>
        <w:numPr>
          <w:ilvl w:val="0"/>
          <w:numId w:val="350"/>
        </w:numPr>
        <w:tabs>
          <w:tab w:val="left" w:pos="1260"/>
        </w:tabs>
        <w:ind w:left="0" w:firstLine="0"/>
        <w:rPr>
          <w:rFonts w:eastAsia="Times New Roman"/>
          <w:sz w:val="24"/>
          <w:szCs w:val="24"/>
        </w:rPr>
      </w:pPr>
      <w:r w:rsidRPr="00307E2E">
        <w:rPr>
          <w:rFonts w:eastAsia="Times New Roman"/>
          <w:sz w:val="24"/>
          <w:szCs w:val="24"/>
        </w:rPr>
        <w:t>принцип сотрудничества с семьей.</w:t>
      </w:r>
    </w:p>
    <w:p w:rsidR="00895700" w:rsidRDefault="00895700" w:rsidP="009217B5">
      <w:pPr>
        <w:spacing w:line="358" w:lineRule="exact"/>
        <w:rPr>
          <w:sz w:val="20"/>
          <w:szCs w:val="20"/>
        </w:rPr>
      </w:pPr>
    </w:p>
    <w:p w:rsidR="00895700" w:rsidRDefault="0099262C" w:rsidP="009217B5">
      <w:pPr>
        <w:tabs>
          <w:tab w:val="left" w:pos="2240"/>
          <w:tab w:val="left" w:pos="3780"/>
          <w:tab w:val="left" w:pos="6300"/>
          <w:tab w:val="left" w:pos="8860"/>
        </w:tabs>
        <w:rPr>
          <w:sz w:val="20"/>
          <w:szCs w:val="20"/>
        </w:rPr>
      </w:pPr>
      <w:r>
        <w:rPr>
          <w:rFonts w:eastAsia="Times New Roman"/>
          <w:b/>
          <w:bCs/>
          <w:sz w:val="24"/>
          <w:szCs w:val="24"/>
        </w:rPr>
        <w:t>2.1.5.</w:t>
      </w:r>
      <w:r w:rsidR="00307E2E">
        <w:rPr>
          <w:rFonts w:eastAsia="Times New Roman"/>
          <w:b/>
          <w:bCs/>
          <w:sz w:val="24"/>
          <w:szCs w:val="24"/>
        </w:rPr>
        <w:t xml:space="preserve"> </w:t>
      </w:r>
      <w:r w:rsidR="00307E2E">
        <w:rPr>
          <w:sz w:val="20"/>
          <w:szCs w:val="20"/>
        </w:rPr>
        <w:t xml:space="preserve"> </w:t>
      </w:r>
      <w:r>
        <w:rPr>
          <w:rFonts w:eastAsia="Times New Roman"/>
          <w:b/>
          <w:bCs/>
          <w:sz w:val="24"/>
          <w:szCs w:val="24"/>
        </w:rPr>
        <w:t>Общая</w:t>
      </w:r>
      <w:r w:rsidR="00307E2E">
        <w:rPr>
          <w:rFonts w:eastAsia="Times New Roman"/>
          <w:b/>
          <w:bCs/>
          <w:sz w:val="24"/>
          <w:szCs w:val="24"/>
        </w:rPr>
        <w:t xml:space="preserve"> </w:t>
      </w:r>
      <w:r>
        <w:rPr>
          <w:rFonts w:eastAsia="Times New Roman"/>
          <w:b/>
          <w:bCs/>
          <w:sz w:val="24"/>
          <w:szCs w:val="24"/>
        </w:rPr>
        <w:t>характеристика</w:t>
      </w:r>
      <w:r>
        <w:rPr>
          <w:sz w:val="20"/>
          <w:szCs w:val="20"/>
        </w:rPr>
        <w:tab/>
      </w:r>
      <w:r>
        <w:rPr>
          <w:rFonts w:eastAsia="Times New Roman"/>
          <w:b/>
          <w:bCs/>
          <w:sz w:val="24"/>
          <w:szCs w:val="24"/>
        </w:rPr>
        <w:t>адаптированной</w:t>
      </w:r>
      <w:r w:rsidR="00307E2E">
        <w:rPr>
          <w:sz w:val="20"/>
          <w:szCs w:val="20"/>
        </w:rPr>
        <w:t xml:space="preserve"> </w:t>
      </w:r>
      <w:r>
        <w:rPr>
          <w:rFonts w:eastAsia="Times New Roman"/>
          <w:b/>
          <w:bCs/>
          <w:sz w:val="24"/>
          <w:szCs w:val="24"/>
        </w:rPr>
        <w:t>основной</w:t>
      </w:r>
      <w:r w:rsidR="00307E2E">
        <w:rPr>
          <w:sz w:val="20"/>
          <w:szCs w:val="20"/>
        </w:rPr>
        <w:t xml:space="preserve"> </w:t>
      </w:r>
      <w:r>
        <w:rPr>
          <w:rFonts w:eastAsia="Times New Roman"/>
          <w:b/>
          <w:bCs/>
          <w:sz w:val="24"/>
          <w:szCs w:val="24"/>
        </w:rPr>
        <w:t>образовательной программы основного общего образования</w:t>
      </w:r>
    </w:p>
    <w:p w:rsidR="00895700" w:rsidRDefault="00895700" w:rsidP="009217B5">
      <w:pPr>
        <w:spacing w:line="317" w:lineRule="exact"/>
        <w:rPr>
          <w:sz w:val="20"/>
          <w:szCs w:val="20"/>
        </w:rPr>
      </w:pPr>
    </w:p>
    <w:p w:rsidR="00895700" w:rsidRPr="00307E2E" w:rsidRDefault="0099262C" w:rsidP="004B4437">
      <w:pPr>
        <w:numPr>
          <w:ilvl w:val="0"/>
          <w:numId w:val="8"/>
        </w:numPr>
        <w:tabs>
          <w:tab w:val="left" w:pos="426"/>
        </w:tabs>
        <w:spacing w:line="275" w:lineRule="auto"/>
        <w:ind w:firstLine="26"/>
        <w:rPr>
          <w:rFonts w:eastAsia="Times New Roman"/>
          <w:sz w:val="24"/>
          <w:szCs w:val="24"/>
        </w:rPr>
      </w:pPr>
      <w:proofErr w:type="gramStart"/>
      <w:r>
        <w:rPr>
          <w:rFonts w:eastAsia="Times New Roman"/>
          <w:sz w:val="24"/>
          <w:szCs w:val="24"/>
        </w:rPr>
        <w:t>рамках образовательной программы обучающийся с ЗПР получает основное общее образ</w:t>
      </w:r>
      <w:r>
        <w:rPr>
          <w:rFonts w:eastAsia="Times New Roman"/>
          <w:sz w:val="24"/>
          <w:szCs w:val="24"/>
        </w:rPr>
        <w:t>о</w:t>
      </w:r>
      <w:r>
        <w:rPr>
          <w:rFonts w:eastAsia="Times New Roman"/>
          <w:sz w:val="24"/>
          <w:szCs w:val="24"/>
        </w:rPr>
        <w:t>вание в образовательных организациях, осуществляющих образовательную деятельность по АООП ООО, к которой может быть создано несколько учебных планов, в</w:t>
      </w:r>
      <w:r w:rsidR="00307E2E">
        <w:rPr>
          <w:rFonts w:eastAsia="Times New Roman"/>
          <w:sz w:val="24"/>
          <w:szCs w:val="24"/>
        </w:rPr>
        <w:t xml:space="preserve"> </w:t>
      </w:r>
      <w:r w:rsidRPr="00307E2E">
        <w:rPr>
          <w:rFonts w:eastAsia="Times New Roman"/>
          <w:sz w:val="24"/>
          <w:szCs w:val="24"/>
        </w:rPr>
        <w:t>том числе индивид</w:t>
      </w:r>
      <w:r w:rsidRPr="00307E2E">
        <w:rPr>
          <w:rFonts w:eastAsia="Times New Roman"/>
          <w:sz w:val="24"/>
          <w:szCs w:val="24"/>
        </w:rPr>
        <w:t>у</w:t>
      </w:r>
      <w:r w:rsidRPr="00307E2E">
        <w:rPr>
          <w:rFonts w:eastAsia="Times New Roman"/>
          <w:sz w:val="24"/>
          <w:szCs w:val="24"/>
        </w:rPr>
        <w:t>альные учебные планы, учитывающие</w:t>
      </w:r>
      <w:r w:rsidRPr="00307E2E">
        <w:rPr>
          <w:sz w:val="20"/>
          <w:szCs w:val="20"/>
        </w:rPr>
        <w:tab/>
      </w:r>
      <w:r w:rsidRPr="00307E2E">
        <w:rPr>
          <w:rFonts w:eastAsia="Times New Roman"/>
          <w:sz w:val="23"/>
          <w:szCs w:val="23"/>
        </w:rPr>
        <w:t>образовательные</w:t>
      </w:r>
      <w:r w:rsidR="00307E2E">
        <w:rPr>
          <w:rFonts w:eastAsia="Times New Roman"/>
          <w:sz w:val="24"/>
          <w:szCs w:val="24"/>
        </w:rPr>
        <w:t xml:space="preserve">  </w:t>
      </w:r>
      <w:r w:rsidRPr="00307E2E">
        <w:rPr>
          <w:rFonts w:eastAsia="Times New Roman"/>
          <w:sz w:val="24"/>
          <w:szCs w:val="24"/>
        </w:rPr>
        <w:t>потребности</w:t>
      </w:r>
      <w:r w:rsidRPr="00307E2E">
        <w:rPr>
          <w:rFonts w:eastAsia="Times New Roman"/>
          <w:sz w:val="24"/>
          <w:szCs w:val="24"/>
        </w:rPr>
        <w:tab/>
        <w:t>групп</w:t>
      </w:r>
      <w:r w:rsidRPr="00307E2E">
        <w:rPr>
          <w:rFonts w:eastAsia="Times New Roman"/>
          <w:sz w:val="24"/>
          <w:szCs w:val="24"/>
        </w:rPr>
        <w:tab/>
        <w:t>или</w:t>
      </w:r>
      <w:r w:rsidRPr="00307E2E">
        <w:rPr>
          <w:sz w:val="20"/>
          <w:szCs w:val="20"/>
        </w:rPr>
        <w:tab/>
      </w:r>
      <w:r w:rsidRPr="00307E2E">
        <w:rPr>
          <w:rFonts w:eastAsia="Times New Roman"/>
          <w:sz w:val="23"/>
          <w:szCs w:val="23"/>
        </w:rPr>
        <w:t>о</w:t>
      </w:r>
      <w:r w:rsidRPr="00307E2E">
        <w:rPr>
          <w:rFonts w:eastAsia="Times New Roman"/>
          <w:sz w:val="23"/>
          <w:szCs w:val="23"/>
        </w:rPr>
        <w:t>т</w:t>
      </w:r>
      <w:r w:rsidRPr="00307E2E">
        <w:rPr>
          <w:rFonts w:eastAsia="Times New Roman"/>
          <w:sz w:val="23"/>
          <w:szCs w:val="23"/>
        </w:rPr>
        <w:t>дельных учающихся с ЗПР.</w:t>
      </w:r>
      <w:proofErr w:type="gramEnd"/>
    </w:p>
    <w:p w:rsidR="00895700" w:rsidRDefault="00895700" w:rsidP="009217B5">
      <w:pPr>
        <w:spacing w:line="41" w:lineRule="exact"/>
        <w:rPr>
          <w:sz w:val="20"/>
          <w:szCs w:val="20"/>
        </w:rPr>
      </w:pPr>
    </w:p>
    <w:p w:rsidR="00895700" w:rsidRDefault="0099262C" w:rsidP="009217B5">
      <w:pPr>
        <w:spacing w:line="276" w:lineRule="auto"/>
        <w:ind w:firstLine="706"/>
        <w:jc w:val="both"/>
        <w:rPr>
          <w:sz w:val="20"/>
          <w:szCs w:val="20"/>
        </w:rPr>
      </w:pPr>
      <w:r>
        <w:rPr>
          <w:rFonts w:eastAsia="Times New Roman"/>
          <w:sz w:val="24"/>
          <w:szCs w:val="24"/>
        </w:rPr>
        <w:lastRenderedPageBreak/>
        <w:t>Реализация АООП ООО предполагает, что обучающийся с ЗПР получает образование сопоставимое по итоговым достижениям к моменту завершения школьного обучения с образ</w:t>
      </w:r>
      <w:r>
        <w:rPr>
          <w:rFonts w:eastAsia="Times New Roman"/>
          <w:sz w:val="24"/>
          <w:szCs w:val="24"/>
        </w:rPr>
        <w:t>о</w:t>
      </w:r>
      <w:r>
        <w:rPr>
          <w:rFonts w:eastAsia="Times New Roman"/>
          <w:sz w:val="24"/>
          <w:szCs w:val="24"/>
        </w:rPr>
        <w:t>ванием сверстников без ограничений здоровья. «Сопоставимость» заключается в том, что об</w:t>
      </w:r>
      <w:r>
        <w:rPr>
          <w:rFonts w:eastAsia="Times New Roman"/>
          <w:sz w:val="24"/>
          <w:szCs w:val="24"/>
        </w:rPr>
        <w:t>ъ</w:t>
      </w:r>
      <w:r>
        <w:rPr>
          <w:rFonts w:eastAsia="Times New Roman"/>
          <w:sz w:val="24"/>
          <w:szCs w:val="24"/>
        </w:rPr>
        <w:t>ем знаний и умений по основным предметам сокращается несущественно за счет устранения избыточных по отношению к основному содержанию требований. Вариант В характеризуется усилением внимания к формированию полноценной жизненной компетенции.</w:t>
      </w:r>
    </w:p>
    <w:p w:rsidR="00895700" w:rsidRDefault="00895700" w:rsidP="009217B5">
      <w:pPr>
        <w:spacing w:line="1" w:lineRule="exact"/>
        <w:rPr>
          <w:sz w:val="20"/>
          <w:szCs w:val="20"/>
        </w:rPr>
      </w:pPr>
    </w:p>
    <w:p w:rsidR="00895700" w:rsidRDefault="0099262C" w:rsidP="009217B5">
      <w:pPr>
        <w:spacing w:line="275" w:lineRule="auto"/>
        <w:ind w:firstLine="706"/>
        <w:jc w:val="both"/>
        <w:rPr>
          <w:sz w:val="20"/>
          <w:szCs w:val="20"/>
        </w:rPr>
      </w:pPr>
      <w:r>
        <w:rPr>
          <w:rFonts w:eastAsia="Times New Roman"/>
          <w:color w:val="00000A"/>
          <w:sz w:val="24"/>
          <w:szCs w:val="24"/>
        </w:rPr>
        <w:t>Сроки получения основного общего образования обучающимися с ЗПР пролонгируются с учетом психофизиологических возможностей и индивидуальных особенностей развития да</w:t>
      </w:r>
      <w:r>
        <w:rPr>
          <w:rFonts w:eastAsia="Times New Roman"/>
          <w:color w:val="00000A"/>
          <w:sz w:val="24"/>
          <w:szCs w:val="24"/>
        </w:rPr>
        <w:t>н</w:t>
      </w:r>
      <w:r>
        <w:rPr>
          <w:rFonts w:eastAsia="Times New Roman"/>
          <w:color w:val="00000A"/>
          <w:sz w:val="24"/>
          <w:szCs w:val="24"/>
        </w:rPr>
        <w:t>ной категории обучающихся. Срок получения основного общего образования составляет пять лет, а для лиц с ограниченными возможностями здоровья и инвалидов при обучении по адапт</w:t>
      </w:r>
      <w:r>
        <w:rPr>
          <w:rFonts w:eastAsia="Times New Roman"/>
          <w:color w:val="00000A"/>
          <w:sz w:val="24"/>
          <w:szCs w:val="24"/>
        </w:rPr>
        <w:t>и</w:t>
      </w:r>
      <w:r>
        <w:rPr>
          <w:rFonts w:eastAsia="Times New Roman"/>
          <w:color w:val="00000A"/>
          <w:sz w:val="24"/>
          <w:szCs w:val="24"/>
        </w:rPr>
        <w:t>рованным основным образовательным программам основного общего образования, независимо от применяемых образовательных технологий может быть увеличен не более чем на один год.</w:t>
      </w:r>
    </w:p>
    <w:p w:rsidR="00895700" w:rsidRDefault="00895700" w:rsidP="009217B5">
      <w:pPr>
        <w:spacing w:line="4" w:lineRule="exact"/>
        <w:rPr>
          <w:sz w:val="20"/>
          <w:szCs w:val="20"/>
        </w:rPr>
      </w:pPr>
    </w:p>
    <w:p w:rsidR="00895700" w:rsidRDefault="0099262C" w:rsidP="009217B5">
      <w:pPr>
        <w:spacing w:line="311" w:lineRule="auto"/>
        <w:ind w:firstLine="706"/>
        <w:jc w:val="both"/>
        <w:rPr>
          <w:sz w:val="20"/>
          <w:szCs w:val="20"/>
        </w:rPr>
      </w:pPr>
      <w:r>
        <w:rPr>
          <w:rFonts w:eastAsia="Times New Roman"/>
          <w:color w:val="00000A"/>
          <w:sz w:val="24"/>
          <w:szCs w:val="24"/>
        </w:rPr>
        <w:t>Обучение детей с ЗПР может быть реализовано в разных формах: как совместно с др</w:t>
      </w:r>
      <w:r>
        <w:rPr>
          <w:rFonts w:eastAsia="Times New Roman"/>
          <w:color w:val="00000A"/>
          <w:sz w:val="24"/>
          <w:szCs w:val="24"/>
        </w:rPr>
        <w:t>у</w:t>
      </w:r>
      <w:r>
        <w:rPr>
          <w:rFonts w:eastAsia="Times New Roman"/>
          <w:color w:val="00000A"/>
          <w:sz w:val="24"/>
          <w:szCs w:val="24"/>
        </w:rPr>
        <w:t>гими обучающимися, так и в отдельных классах, группах.</w:t>
      </w:r>
    </w:p>
    <w:p w:rsidR="00895700" w:rsidRDefault="00895700" w:rsidP="009217B5">
      <w:pPr>
        <w:spacing w:line="134" w:lineRule="exact"/>
        <w:rPr>
          <w:sz w:val="20"/>
          <w:szCs w:val="20"/>
        </w:rPr>
      </w:pPr>
    </w:p>
    <w:p w:rsidR="00895700" w:rsidRDefault="0099262C" w:rsidP="009217B5">
      <w:pPr>
        <w:spacing w:line="276" w:lineRule="auto"/>
        <w:ind w:firstLine="706"/>
        <w:jc w:val="both"/>
        <w:rPr>
          <w:sz w:val="20"/>
          <w:szCs w:val="20"/>
        </w:rPr>
      </w:pPr>
      <w:r>
        <w:rPr>
          <w:rFonts w:eastAsia="Times New Roman"/>
          <w:color w:val="00000A"/>
          <w:sz w:val="24"/>
          <w:szCs w:val="24"/>
        </w:rPr>
        <w:t>Для обеспечения возможности освоения обучающимися с ЗПР АООП ООО может быть реализована сетевая форма реализации образовательных программ с использованием ресурсов нескольких организаций.</w:t>
      </w:r>
    </w:p>
    <w:p w:rsidR="00895700" w:rsidRDefault="00895700" w:rsidP="009217B5">
      <w:pPr>
        <w:spacing w:line="3" w:lineRule="exact"/>
        <w:rPr>
          <w:sz w:val="20"/>
          <w:szCs w:val="20"/>
        </w:rPr>
      </w:pPr>
    </w:p>
    <w:p w:rsidR="00895700" w:rsidRDefault="0099262C" w:rsidP="009217B5">
      <w:pPr>
        <w:spacing w:line="275" w:lineRule="auto"/>
        <w:ind w:firstLine="706"/>
        <w:jc w:val="both"/>
        <w:rPr>
          <w:sz w:val="20"/>
          <w:szCs w:val="20"/>
        </w:rPr>
      </w:pPr>
      <w:r>
        <w:rPr>
          <w:rFonts w:eastAsia="Times New Roman"/>
          <w:color w:val="00000A"/>
          <w:sz w:val="24"/>
          <w:szCs w:val="24"/>
        </w:rPr>
        <w:t>Определение варианта образовательной программы для обучающегося с ЗПР осущест</w:t>
      </w:r>
      <w:r>
        <w:rPr>
          <w:rFonts w:eastAsia="Times New Roman"/>
          <w:color w:val="00000A"/>
          <w:sz w:val="24"/>
          <w:szCs w:val="24"/>
        </w:rPr>
        <w:t>в</w:t>
      </w:r>
      <w:r>
        <w:rPr>
          <w:rFonts w:eastAsia="Times New Roman"/>
          <w:color w:val="00000A"/>
          <w:sz w:val="24"/>
          <w:szCs w:val="24"/>
        </w:rPr>
        <w:t>ляется на основе рекомендаций психолого-медико-педагогической комиссии (ПМПК), сформ</w:t>
      </w:r>
      <w:r>
        <w:rPr>
          <w:rFonts w:eastAsia="Times New Roman"/>
          <w:color w:val="00000A"/>
          <w:sz w:val="24"/>
          <w:szCs w:val="24"/>
        </w:rPr>
        <w:t>у</w:t>
      </w:r>
      <w:r>
        <w:rPr>
          <w:rFonts w:eastAsia="Times New Roman"/>
          <w:color w:val="00000A"/>
          <w:sz w:val="24"/>
          <w:szCs w:val="24"/>
        </w:rPr>
        <w:t>лированных по результатам его комплексного психолого-медико-педагогического обследов</w:t>
      </w:r>
      <w:r>
        <w:rPr>
          <w:rFonts w:eastAsia="Times New Roman"/>
          <w:color w:val="00000A"/>
          <w:sz w:val="24"/>
          <w:szCs w:val="24"/>
        </w:rPr>
        <w:t>а</w:t>
      </w:r>
      <w:r>
        <w:rPr>
          <w:rFonts w:eastAsia="Times New Roman"/>
          <w:color w:val="00000A"/>
          <w:sz w:val="24"/>
          <w:szCs w:val="24"/>
        </w:rPr>
        <w:t xml:space="preserve">ния, с учетом ИПР </w:t>
      </w:r>
      <w:r>
        <w:rPr>
          <w:rFonts w:eastAsia="Times New Roman"/>
          <w:color w:val="000000"/>
          <w:sz w:val="24"/>
          <w:szCs w:val="24"/>
        </w:rPr>
        <w:t>и</w:t>
      </w:r>
      <w:r>
        <w:rPr>
          <w:rFonts w:eastAsia="Times New Roman"/>
          <w:color w:val="00000A"/>
          <w:sz w:val="24"/>
          <w:szCs w:val="24"/>
        </w:rPr>
        <w:t xml:space="preserve"> в порядке, установленном законодательством Российской Федерации.</w:t>
      </w:r>
    </w:p>
    <w:p w:rsidR="00895700" w:rsidRDefault="00895700" w:rsidP="009217B5">
      <w:pPr>
        <w:spacing w:line="3" w:lineRule="exact"/>
        <w:rPr>
          <w:sz w:val="20"/>
          <w:szCs w:val="20"/>
        </w:rPr>
      </w:pPr>
    </w:p>
    <w:p w:rsidR="00895700" w:rsidRPr="001B4DFF" w:rsidRDefault="0099262C" w:rsidP="009217B5">
      <w:pPr>
        <w:spacing w:line="276" w:lineRule="auto"/>
        <w:ind w:firstLine="706"/>
        <w:jc w:val="both"/>
        <w:rPr>
          <w:sz w:val="20"/>
          <w:szCs w:val="20"/>
        </w:rPr>
      </w:pPr>
      <w:r>
        <w:rPr>
          <w:rFonts w:eastAsia="Times New Roman"/>
          <w:color w:val="00000A"/>
          <w:sz w:val="24"/>
          <w:szCs w:val="24"/>
        </w:rPr>
        <w:t>ФГОС ООО обучающихся с ЗПР предусматривает возможность гибкой смены образов</w:t>
      </w:r>
      <w:r>
        <w:rPr>
          <w:rFonts w:eastAsia="Times New Roman"/>
          <w:color w:val="00000A"/>
          <w:sz w:val="24"/>
          <w:szCs w:val="24"/>
        </w:rPr>
        <w:t>а</w:t>
      </w:r>
      <w:r>
        <w:rPr>
          <w:rFonts w:eastAsia="Times New Roman"/>
          <w:color w:val="00000A"/>
          <w:sz w:val="24"/>
          <w:szCs w:val="24"/>
        </w:rPr>
        <w:t xml:space="preserve">тельного маршрута, программ и условий получения образования. В процессе всего школьного обучения сохраняется </w:t>
      </w:r>
      <w:r>
        <w:rPr>
          <w:rFonts w:eastAsia="Times New Roman"/>
          <w:b/>
          <w:bCs/>
          <w:color w:val="00000A"/>
          <w:sz w:val="24"/>
          <w:szCs w:val="24"/>
        </w:rPr>
        <w:t>возможность</w:t>
      </w:r>
      <w:r>
        <w:rPr>
          <w:rFonts w:eastAsia="Times New Roman"/>
          <w:color w:val="00000A"/>
          <w:sz w:val="24"/>
          <w:szCs w:val="24"/>
        </w:rPr>
        <w:t xml:space="preserve"> п</w:t>
      </w:r>
      <w:r>
        <w:rPr>
          <w:rFonts w:eastAsia="Times New Roman"/>
          <w:b/>
          <w:bCs/>
          <w:color w:val="00000A"/>
          <w:sz w:val="24"/>
          <w:szCs w:val="24"/>
        </w:rPr>
        <w:t>ерехода обучающегося с одного</w:t>
      </w:r>
      <w:r>
        <w:rPr>
          <w:rFonts w:eastAsia="Times New Roman"/>
          <w:color w:val="00000A"/>
          <w:sz w:val="24"/>
          <w:szCs w:val="24"/>
        </w:rPr>
        <w:t xml:space="preserve"> </w:t>
      </w:r>
      <w:r>
        <w:rPr>
          <w:rFonts w:eastAsia="Times New Roman"/>
          <w:b/>
          <w:bCs/>
          <w:color w:val="00000A"/>
          <w:sz w:val="24"/>
          <w:szCs w:val="24"/>
        </w:rPr>
        <w:t>варианта программы на другой (</w:t>
      </w:r>
      <w:r>
        <w:rPr>
          <w:rFonts w:eastAsia="Times New Roman"/>
          <w:color w:val="00000A"/>
          <w:sz w:val="24"/>
          <w:szCs w:val="24"/>
        </w:rPr>
        <w:t>основанием для этого является заключение ПМПК).</w:t>
      </w:r>
      <w:r>
        <w:rPr>
          <w:rFonts w:eastAsia="Times New Roman"/>
          <w:b/>
          <w:bCs/>
          <w:color w:val="00000A"/>
          <w:sz w:val="24"/>
          <w:szCs w:val="24"/>
        </w:rPr>
        <w:t xml:space="preserve"> </w:t>
      </w:r>
      <w:r>
        <w:rPr>
          <w:rFonts w:eastAsia="Times New Roman"/>
          <w:color w:val="00000A"/>
          <w:sz w:val="24"/>
          <w:szCs w:val="24"/>
        </w:rPr>
        <w:t>Это необходимо для макс</w:t>
      </w:r>
      <w:r>
        <w:rPr>
          <w:rFonts w:eastAsia="Times New Roman"/>
          <w:color w:val="00000A"/>
          <w:sz w:val="24"/>
          <w:szCs w:val="24"/>
        </w:rPr>
        <w:t>и</w:t>
      </w:r>
      <w:r>
        <w:rPr>
          <w:rFonts w:eastAsia="Times New Roman"/>
          <w:color w:val="00000A"/>
          <w:sz w:val="24"/>
          <w:szCs w:val="24"/>
        </w:rPr>
        <w:t>мально полного учета потенциальных способностей обучающихся и реализации их права на получение образования, адекватного возможностям, которые раскрываются в самом процессе обучения. Перевод обучающегося</w:t>
      </w:r>
      <w:r w:rsidR="001B4DFF">
        <w:rPr>
          <w:sz w:val="20"/>
          <w:szCs w:val="20"/>
        </w:rPr>
        <w:t xml:space="preserve"> с </w:t>
      </w:r>
      <w:r>
        <w:rPr>
          <w:rFonts w:eastAsia="Times New Roman"/>
          <w:color w:val="00000A"/>
          <w:sz w:val="24"/>
          <w:szCs w:val="24"/>
        </w:rPr>
        <w:t>ЗПР с одного варианта образовательной программы на др</w:t>
      </w:r>
      <w:r>
        <w:rPr>
          <w:rFonts w:eastAsia="Times New Roman"/>
          <w:color w:val="00000A"/>
          <w:sz w:val="24"/>
          <w:szCs w:val="24"/>
        </w:rPr>
        <w:t>у</w:t>
      </w:r>
      <w:r>
        <w:rPr>
          <w:rFonts w:eastAsia="Times New Roman"/>
          <w:color w:val="00000A"/>
          <w:sz w:val="24"/>
          <w:szCs w:val="24"/>
        </w:rPr>
        <w:t>гой осуществляется образовательной организацией на основании комплексной оценки ли</w:t>
      </w:r>
      <w:r>
        <w:rPr>
          <w:rFonts w:eastAsia="Times New Roman"/>
          <w:color w:val="00000A"/>
          <w:sz w:val="24"/>
          <w:szCs w:val="24"/>
        </w:rPr>
        <w:t>ч</w:t>
      </w:r>
      <w:r>
        <w:rPr>
          <w:rFonts w:eastAsia="Times New Roman"/>
          <w:color w:val="00000A"/>
          <w:sz w:val="24"/>
          <w:szCs w:val="24"/>
        </w:rPr>
        <w:t>ностных, метапредметных и предметных результатов освоения АООП ООО, по рекомендации ПМПК и с согласия родителей (законных представителей).</w:t>
      </w:r>
    </w:p>
    <w:p w:rsidR="00895700" w:rsidRDefault="00895700" w:rsidP="009217B5">
      <w:pPr>
        <w:spacing w:line="2" w:lineRule="exact"/>
        <w:rPr>
          <w:rFonts w:eastAsia="Times New Roman"/>
          <w:color w:val="00000A"/>
          <w:sz w:val="24"/>
          <w:szCs w:val="24"/>
        </w:rPr>
      </w:pPr>
    </w:p>
    <w:p w:rsidR="00895700" w:rsidRDefault="0099262C" w:rsidP="004B4437">
      <w:pPr>
        <w:numPr>
          <w:ilvl w:val="1"/>
          <w:numId w:val="9"/>
        </w:numPr>
        <w:tabs>
          <w:tab w:val="left" w:pos="1346"/>
        </w:tabs>
        <w:spacing w:line="274" w:lineRule="auto"/>
        <w:ind w:firstLine="709"/>
        <w:jc w:val="both"/>
        <w:rPr>
          <w:rFonts w:eastAsia="Times New Roman"/>
          <w:color w:val="00000A"/>
          <w:sz w:val="24"/>
          <w:szCs w:val="24"/>
        </w:rPr>
      </w:pPr>
      <w:r>
        <w:rPr>
          <w:rFonts w:eastAsia="Times New Roman"/>
          <w:color w:val="00000A"/>
          <w:sz w:val="24"/>
          <w:szCs w:val="24"/>
        </w:rPr>
        <w:t>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w:t>
      </w:r>
      <w:r>
        <w:rPr>
          <w:rFonts w:eastAsia="Times New Roman"/>
          <w:color w:val="00000A"/>
          <w:sz w:val="24"/>
          <w:szCs w:val="24"/>
        </w:rPr>
        <w:t>е</w:t>
      </w:r>
      <w:r>
        <w:rPr>
          <w:rFonts w:eastAsia="Times New Roman"/>
          <w:color w:val="00000A"/>
          <w:sz w:val="24"/>
          <w:szCs w:val="24"/>
        </w:rPr>
        <w:t>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w:t>
      </w:r>
      <w:r>
        <w:rPr>
          <w:rFonts w:eastAsia="Times New Roman"/>
          <w:color w:val="00000A"/>
          <w:sz w:val="24"/>
          <w:szCs w:val="24"/>
        </w:rPr>
        <w:t>о</w:t>
      </w:r>
      <w:r>
        <w:rPr>
          <w:rFonts w:eastAsia="Times New Roman"/>
          <w:color w:val="00000A"/>
          <w:sz w:val="24"/>
          <w:szCs w:val="24"/>
        </w:rPr>
        <w:t>бенностей и образовательных потребностей.</w:t>
      </w:r>
    </w:p>
    <w:p w:rsidR="00895700" w:rsidRDefault="00895700" w:rsidP="009217B5">
      <w:pPr>
        <w:spacing w:line="4" w:lineRule="exact"/>
        <w:rPr>
          <w:rFonts w:eastAsia="Times New Roman"/>
          <w:color w:val="00000A"/>
          <w:sz w:val="24"/>
          <w:szCs w:val="24"/>
        </w:rPr>
      </w:pPr>
    </w:p>
    <w:p w:rsidR="00895700" w:rsidRDefault="0099262C" w:rsidP="009217B5">
      <w:pPr>
        <w:spacing w:line="276" w:lineRule="auto"/>
        <w:ind w:firstLine="706"/>
        <w:jc w:val="both"/>
        <w:rPr>
          <w:rFonts w:eastAsia="Times New Roman"/>
          <w:color w:val="00000A"/>
          <w:sz w:val="24"/>
          <w:szCs w:val="24"/>
        </w:rPr>
      </w:pPr>
      <w:r>
        <w:rPr>
          <w:rFonts w:eastAsia="Times New Roman"/>
          <w:color w:val="00000A"/>
          <w:sz w:val="24"/>
          <w:szCs w:val="24"/>
        </w:rPr>
        <w:t xml:space="preserve">Общий подход к оценке знаний и умений, составляющих </w:t>
      </w:r>
      <w:r>
        <w:rPr>
          <w:rFonts w:eastAsia="Times New Roman"/>
          <w:i/>
          <w:iCs/>
          <w:color w:val="00000A"/>
          <w:sz w:val="24"/>
          <w:szCs w:val="24"/>
        </w:rPr>
        <w:t>академический компонент</w:t>
      </w:r>
      <w:r>
        <w:rPr>
          <w:rFonts w:eastAsia="Times New Roman"/>
          <w:color w:val="00000A"/>
          <w:sz w:val="24"/>
          <w:szCs w:val="24"/>
        </w:rPr>
        <w:t xml:space="preserve"> АООП ООО сохранен в его традиционном виде. При этом, обучающийся с задержкой психич</w:t>
      </w:r>
      <w:r>
        <w:rPr>
          <w:rFonts w:eastAsia="Times New Roman"/>
          <w:color w:val="00000A"/>
          <w:sz w:val="24"/>
          <w:szCs w:val="24"/>
        </w:rPr>
        <w:t>е</w:t>
      </w:r>
      <w:r>
        <w:rPr>
          <w:rFonts w:eastAsia="Times New Roman"/>
          <w:color w:val="00000A"/>
          <w:sz w:val="24"/>
          <w:szCs w:val="24"/>
        </w:rPr>
        <w:t>ского развития, осваивающий АООП ООО, имеет право на прохождение текущей, промеж</w:t>
      </w:r>
      <w:r>
        <w:rPr>
          <w:rFonts w:eastAsia="Times New Roman"/>
          <w:color w:val="00000A"/>
          <w:sz w:val="24"/>
          <w:szCs w:val="24"/>
        </w:rPr>
        <w:t>у</w:t>
      </w:r>
      <w:r>
        <w:rPr>
          <w:rFonts w:eastAsia="Times New Roman"/>
          <w:color w:val="00000A"/>
          <w:sz w:val="24"/>
          <w:szCs w:val="24"/>
        </w:rPr>
        <w:t>точной и государственной итоговой аттестации в иных формах. Текущая, промежуточная и итоговая аттестация на ступени основного общего образования должна проводиться с учетом возможных специфических трудностей ребенка с ЗПР. Вывод об успешности овладения соде</w:t>
      </w:r>
      <w:r>
        <w:rPr>
          <w:rFonts w:eastAsia="Times New Roman"/>
          <w:color w:val="00000A"/>
          <w:sz w:val="24"/>
          <w:szCs w:val="24"/>
        </w:rPr>
        <w:t>р</w:t>
      </w:r>
      <w:r>
        <w:rPr>
          <w:rFonts w:eastAsia="Times New Roman"/>
          <w:color w:val="00000A"/>
          <w:sz w:val="24"/>
          <w:szCs w:val="24"/>
        </w:rPr>
        <w:t>жанием образовательной программы должен делаться на основании положительной индивид</w:t>
      </w:r>
      <w:r>
        <w:rPr>
          <w:rFonts w:eastAsia="Times New Roman"/>
          <w:color w:val="00000A"/>
          <w:sz w:val="24"/>
          <w:szCs w:val="24"/>
        </w:rPr>
        <w:t>у</w:t>
      </w:r>
      <w:r>
        <w:rPr>
          <w:rFonts w:eastAsia="Times New Roman"/>
          <w:color w:val="00000A"/>
          <w:sz w:val="24"/>
          <w:szCs w:val="24"/>
        </w:rPr>
        <w:t>альной динамики.</w:t>
      </w:r>
    </w:p>
    <w:p w:rsidR="00895700" w:rsidRDefault="00895700" w:rsidP="009217B5">
      <w:pPr>
        <w:spacing w:line="4" w:lineRule="exact"/>
        <w:rPr>
          <w:rFonts w:eastAsia="Times New Roman"/>
          <w:color w:val="00000A"/>
          <w:sz w:val="24"/>
          <w:szCs w:val="24"/>
        </w:rPr>
      </w:pPr>
    </w:p>
    <w:p w:rsidR="00895700" w:rsidRDefault="0099262C" w:rsidP="009217B5">
      <w:pPr>
        <w:spacing w:line="276" w:lineRule="auto"/>
        <w:ind w:firstLine="706"/>
        <w:jc w:val="both"/>
        <w:rPr>
          <w:rFonts w:eastAsia="Times New Roman"/>
          <w:color w:val="00000A"/>
          <w:sz w:val="24"/>
          <w:szCs w:val="24"/>
        </w:rPr>
      </w:pPr>
      <w:r>
        <w:rPr>
          <w:rFonts w:eastAsia="Times New Roman"/>
          <w:sz w:val="24"/>
          <w:szCs w:val="24"/>
        </w:rPr>
        <w:lastRenderedPageBreak/>
        <w:t>Обучающиеся, не ликвидировавшие в установленные сроки академической задолженн</w:t>
      </w:r>
      <w:r>
        <w:rPr>
          <w:rFonts w:eastAsia="Times New Roman"/>
          <w:sz w:val="24"/>
          <w:szCs w:val="24"/>
        </w:rPr>
        <w:t>о</w:t>
      </w:r>
      <w:r>
        <w:rPr>
          <w:rFonts w:eastAsia="Times New Roman"/>
          <w:sz w:val="24"/>
          <w:szCs w:val="24"/>
        </w:rPr>
        <w:t>сти с момента её образования, по усмотрению их родителей (законных представителей) оста</w:t>
      </w:r>
      <w:r>
        <w:rPr>
          <w:rFonts w:eastAsia="Times New Roman"/>
          <w:sz w:val="24"/>
          <w:szCs w:val="24"/>
        </w:rPr>
        <w:t>в</w:t>
      </w:r>
      <w:r>
        <w:rPr>
          <w:rFonts w:eastAsia="Times New Roman"/>
          <w:sz w:val="24"/>
          <w:szCs w:val="24"/>
        </w:rPr>
        <w:t>ляются на повторное обучение, переводятся на обучение по другому варианту АООП ООО в соответствии с рекомендациями ПМПК, либо на обучение по индивидуальному учебному пл</w:t>
      </w:r>
      <w:r>
        <w:rPr>
          <w:rFonts w:eastAsia="Times New Roman"/>
          <w:sz w:val="24"/>
          <w:szCs w:val="24"/>
        </w:rPr>
        <w:t>а</w:t>
      </w:r>
      <w:r>
        <w:rPr>
          <w:rFonts w:eastAsia="Times New Roman"/>
          <w:sz w:val="24"/>
          <w:szCs w:val="24"/>
        </w:rPr>
        <w:t>ну.</w:t>
      </w:r>
    </w:p>
    <w:p w:rsidR="00895700" w:rsidRDefault="00895700" w:rsidP="009217B5">
      <w:pPr>
        <w:spacing w:line="1" w:lineRule="exact"/>
        <w:rPr>
          <w:rFonts w:eastAsia="Times New Roman"/>
          <w:color w:val="00000A"/>
          <w:sz w:val="24"/>
          <w:szCs w:val="24"/>
        </w:rPr>
      </w:pPr>
    </w:p>
    <w:p w:rsidR="00895700" w:rsidRDefault="0099262C" w:rsidP="009217B5">
      <w:pPr>
        <w:spacing w:line="275" w:lineRule="auto"/>
        <w:ind w:firstLine="706"/>
        <w:rPr>
          <w:rFonts w:eastAsia="Times New Roman"/>
          <w:color w:val="00000A"/>
          <w:sz w:val="24"/>
          <w:szCs w:val="24"/>
        </w:rPr>
      </w:pPr>
      <w:r>
        <w:rPr>
          <w:rFonts w:eastAsia="Times New Roman"/>
          <w:sz w:val="24"/>
          <w:szCs w:val="24"/>
        </w:rPr>
        <w:t>Адаптированная основная образовательная программа основного общего образования обучающихся с задержкой психического развития содержит:</w:t>
      </w:r>
    </w:p>
    <w:p w:rsidR="00895700" w:rsidRDefault="00895700" w:rsidP="009217B5">
      <w:pPr>
        <w:spacing w:line="1" w:lineRule="exact"/>
        <w:rPr>
          <w:rFonts w:eastAsia="Times New Roman"/>
          <w:color w:val="00000A"/>
          <w:sz w:val="24"/>
          <w:szCs w:val="24"/>
        </w:rPr>
      </w:pPr>
    </w:p>
    <w:p w:rsidR="00895700" w:rsidRDefault="0099262C" w:rsidP="009217B5">
      <w:pPr>
        <w:rPr>
          <w:rFonts w:eastAsia="Times New Roman"/>
          <w:color w:val="00000A"/>
          <w:sz w:val="24"/>
          <w:szCs w:val="24"/>
        </w:rPr>
      </w:pPr>
      <w:r>
        <w:rPr>
          <w:rFonts w:eastAsia="Times New Roman"/>
          <w:sz w:val="24"/>
          <w:szCs w:val="24"/>
        </w:rPr>
        <w:t>планируемые результаты освоения АООП ООО;</w:t>
      </w:r>
    </w:p>
    <w:p w:rsidR="00895700" w:rsidRDefault="00895700" w:rsidP="009217B5">
      <w:pPr>
        <w:spacing w:line="40" w:lineRule="exact"/>
        <w:rPr>
          <w:rFonts w:eastAsia="Times New Roman"/>
          <w:color w:val="00000A"/>
          <w:sz w:val="24"/>
          <w:szCs w:val="24"/>
        </w:rPr>
      </w:pPr>
    </w:p>
    <w:p w:rsidR="00895700" w:rsidRDefault="0099262C" w:rsidP="009217B5">
      <w:pPr>
        <w:rPr>
          <w:rFonts w:eastAsia="Times New Roman"/>
          <w:color w:val="00000A"/>
          <w:sz w:val="24"/>
          <w:szCs w:val="24"/>
        </w:rPr>
      </w:pPr>
      <w:r>
        <w:rPr>
          <w:rFonts w:eastAsia="Times New Roman"/>
          <w:sz w:val="24"/>
          <w:szCs w:val="24"/>
        </w:rPr>
        <w:t>систему оценки достижения обучающимися планируемых результатов освоения</w:t>
      </w:r>
    </w:p>
    <w:p w:rsidR="00895700" w:rsidRDefault="00895700" w:rsidP="009217B5">
      <w:pPr>
        <w:spacing w:line="40" w:lineRule="exact"/>
        <w:rPr>
          <w:rFonts w:eastAsia="Times New Roman"/>
          <w:color w:val="00000A"/>
          <w:sz w:val="24"/>
          <w:szCs w:val="24"/>
        </w:rPr>
      </w:pPr>
    </w:p>
    <w:p w:rsidR="00301FDA" w:rsidRDefault="0099262C" w:rsidP="0098176B">
      <w:pPr>
        <w:spacing w:line="275" w:lineRule="auto"/>
        <w:ind w:right="7280"/>
        <w:rPr>
          <w:rFonts w:eastAsia="Times New Roman"/>
          <w:sz w:val="24"/>
          <w:szCs w:val="24"/>
        </w:rPr>
      </w:pPr>
      <w:r>
        <w:rPr>
          <w:rFonts w:eastAsia="Times New Roman"/>
          <w:sz w:val="24"/>
          <w:szCs w:val="24"/>
        </w:rPr>
        <w:t xml:space="preserve">АООП ООО; </w:t>
      </w:r>
    </w:p>
    <w:p w:rsidR="00895700" w:rsidRDefault="0099262C" w:rsidP="0098176B">
      <w:pPr>
        <w:spacing w:line="275" w:lineRule="auto"/>
        <w:ind w:right="7280"/>
        <w:rPr>
          <w:rFonts w:eastAsia="Times New Roman"/>
          <w:color w:val="00000A"/>
          <w:sz w:val="24"/>
          <w:szCs w:val="24"/>
        </w:rPr>
      </w:pPr>
      <w:r>
        <w:rPr>
          <w:rFonts w:eastAsia="Times New Roman"/>
          <w:sz w:val="24"/>
          <w:szCs w:val="24"/>
        </w:rPr>
        <w:t>учебный план;</w:t>
      </w:r>
    </w:p>
    <w:p w:rsidR="00301FDA" w:rsidRDefault="00301FDA" w:rsidP="009217B5">
      <w:pPr>
        <w:spacing w:line="311" w:lineRule="auto"/>
        <w:ind w:right="3500"/>
        <w:rPr>
          <w:rFonts w:eastAsia="Times New Roman"/>
          <w:sz w:val="24"/>
          <w:szCs w:val="24"/>
        </w:rPr>
      </w:pPr>
      <w:r>
        <w:rPr>
          <w:rFonts w:eastAsia="Times New Roman"/>
          <w:color w:val="00000A"/>
          <w:sz w:val="24"/>
          <w:szCs w:val="24"/>
        </w:rPr>
        <w:t xml:space="preserve">       </w:t>
      </w:r>
      <w:r w:rsidR="0099262C">
        <w:rPr>
          <w:rFonts w:eastAsia="Times New Roman"/>
          <w:sz w:val="24"/>
          <w:szCs w:val="24"/>
        </w:rPr>
        <w:t>программы отдельных учебных предметов, курсов;</w:t>
      </w:r>
    </w:p>
    <w:p w:rsidR="00895700" w:rsidRDefault="00301FDA" w:rsidP="009217B5">
      <w:pPr>
        <w:spacing w:line="311" w:lineRule="auto"/>
        <w:ind w:right="3500"/>
        <w:rPr>
          <w:rFonts w:eastAsia="Times New Roman"/>
          <w:color w:val="00000A"/>
          <w:sz w:val="24"/>
          <w:szCs w:val="24"/>
        </w:rPr>
      </w:pPr>
      <w:r>
        <w:rPr>
          <w:rFonts w:eastAsia="Times New Roman"/>
          <w:sz w:val="24"/>
          <w:szCs w:val="24"/>
        </w:rPr>
        <w:t xml:space="preserve">      </w:t>
      </w:r>
      <w:r w:rsidR="0099262C">
        <w:rPr>
          <w:rFonts w:eastAsia="Times New Roman"/>
          <w:sz w:val="24"/>
          <w:szCs w:val="24"/>
        </w:rPr>
        <w:t xml:space="preserve"> </w:t>
      </w:r>
      <w:r w:rsidR="0099262C">
        <w:rPr>
          <w:rFonts w:eastAsia="Times New Roman"/>
          <w:color w:val="00000A"/>
          <w:sz w:val="24"/>
          <w:szCs w:val="24"/>
        </w:rPr>
        <w:t>программу коррекционной работы;</w:t>
      </w:r>
    </w:p>
    <w:p w:rsidR="00895700" w:rsidRDefault="0099262C" w:rsidP="009217B5">
      <w:pPr>
        <w:rPr>
          <w:sz w:val="20"/>
          <w:szCs w:val="20"/>
        </w:rPr>
      </w:pPr>
      <w:r>
        <w:rPr>
          <w:rFonts w:eastAsia="Times New Roman"/>
          <w:color w:val="00000A"/>
          <w:sz w:val="24"/>
          <w:szCs w:val="24"/>
        </w:rPr>
        <w:t>программу формирования универсальных учебных действий;</w:t>
      </w:r>
    </w:p>
    <w:p w:rsidR="00895700" w:rsidRDefault="00895700" w:rsidP="009217B5">
      <w:pPr>
        <w:spacing w:line="41" w:lineRule="exact"/>
        <w:rPr>
          <w:sz w:val="20"/>
          <w:szCs w:val="20"/>
        </w:rPr>
      </w:pPr>
    </w:p>
    <w:p w:rsidR="00895700" w:rsidRDefault="0099262C" w:rsidP="009217B5">
      <w:pPr>
        <w:rPr>
          <w:sz w:val="20"/>
          <w:szCs w:val="20"/>
        </w:rPr>
      </w:pPr>
      <w:r>
        <w:rPr>
          <w:rFonts w:eastAsia="Times New Roman"/>
          <w:sz w:val="24"/>
          <w:szCs w:val="24"/>
        </w:rPr>
        <w:t>программу духовно-нравственного развития, социализации и воспитания;</w:t>
      </w:r>
    </w:p>
    <w:p w:rsidR="00895700" w:rsidRDefault="00895700" w:rsidP="009217B5">
      <w:pPr>
        <w:spacing w:line="41" w:lineRule="exact"/>
        <w:rPr>
          <w:sz w:val="20"/>
          <w:szCs w:val="20"/>
        </w:rPr>
      </w:pPr>
    </w:p>
    <w:p w:rsidR="00895700" w:rsidRDefault="0099262C" w:rsidP="009217B5">
      <w:pPr>
        <w:rPr>
          <w:sz w:val="20"/>
          <w:szCs w:val="20"/>
        </w:rPr>
      </w:pPr>
      <w:r>
        <w:rPr>
          <w:rFonts w:eastAsia="Times New Roman"/>
          <w:sz w:val="24"/>
          <w:szCs w:val="24"/>
        </w:rPr>
        <w:t>программу внеурочной деятельности;</w:t>
      </w:r>
    </w:p>
    <w:p w:rsidR="00895700" w:rsidRDefault="00895700" w:rsidP="009217B5">
      <w:pPr>
        <w:spacing w:line="46" w:lineRule="exact"/>
        <w:rPr>
          <w:sz w:val="20"/>
          <w:szCs w:val="20"/>
        </w:rPr>
      </w:pPr>
    </w:p>
    <w:p w:rsidR="00895700" w:rsidRDefault="0099262C" w:rsidP="009217B5">
      <w:pPr>
        <w:rPr>
          <w:sz w:val="20"/>
          <w:szCs w:val="20"/>
        </w:rPr>
      </w:pPr>
      <w:r>
        <w:rPr>
          <w:rFonts w:eastAsia="Times New Roman"/>
          <w:sz w:val="24"/>
          <w:szCs w:val="24"/>
        </w:rPr>
        <w:t>систему условий реализации адаптированной основной образовательной программы</w:t>
      </w:r>
    </w:p>
    <w:p w:rsidR="00895700" w:rsidRDefault="00895700" w:rsidP="009217B5">
      <w:pPr>
        <w:spacing w:line="41" w:lineRule="exact"/>
        <w:rPr>
          <w:sz w:val="20"/>
          <w:szCs w:val="20"/>
        </w:rPr>
      </w:pPr>
    </w:p>
    <w:p w:rsidR="00895700" w:rsidRDefault="0099262C" w:rsidP="00A37BF1">
      <w:pPr>
        <w:rPr>
          <w:sz w:val="20"/>
          <w:szCs w:val="20"/>
        </w:rPr>
      </w:pPr>
      <w:r>
        <w:rPr>
          <w:rFonts w:eastAsia="Times New Roman"/>
          <w:sz w:val="24"/>
          <w:szCs w:val="24"/>
        </w:rPr>
        <w:t>начального общего образования в соответствии с требованиями стандарта.</w:t>
      </w:r>
    </w:p>
    <w:p w:rsidR="00895700" w:rsidRDefault="0099262C" w:rsidP="00A37BF1">
      <w:pPr>
        <w:spacing w:line="310" w:lineRule="auto"/>
        <w:ind w:right="-399"/>
        <w:jc w:val="center"/>
        <w:rPr>
          <w:sz w:val="20"/>
          <w:szCs w:val="20"/>
        </w:rPr>
      </w:pPr>
      <w:r>
        <w:rPr>
          <w:rFonts w:eastAsia="Times New Roman"/>
          <w:b/>
          <w:bCs/>
          <w:sz w:val="24"/>
          <w:szCs w:val="24"/>
        </w:rPr>
        <w:t xml:space="preserve">2.2. </w:t>
      </w:r>
      <w:r>
        <w:rPr>
          <w:rFonts w:eastAsia="Times New Roman"/>
          <w:b/>
          <w:bCs/>
          <w:color w:val="00000A"/>
          <w:sz w:val="24"/>
          <w:szCs w:val="24"/>
        </w:rPr>
        <w:t xml:space="preserve">Планируемые результаты освоения </w:t>
      </w:r>
      <w:proofErr w:type="gramStart"/>
      <w:r>
        <w:rPr>
          <w:rFonts w:eastAsia="Times New Roman"/>
          <w:b/>
          <w:bCs/>
          <w:color w:val="00000A"/>
          <w:sz w:val="24"/>
          <w:szCs w:val="24"/>
        </w:rPr>
        <w:t>обучающимися</w:t>
      </w:r>
      <w:proofErr w:type="gramEnd"/>
      <w:r>
        <w:rPr>
          <w:rFonts w:eastAsia="Times New Roman"/>
          <w:b/>
          <w:bCs/>
          <w:color w:val="00000A"/>
          <w:sz w:val="24"/>
          <w:szCs w:val="24"/>
        </w:rPr>
        <w:t xml:space="preserve"> с ЗПР адаптированной</w:t>
      </w:r>
      <w:r>
        <w:rPr>
          <w:rFonts w:eastAsia="Times New Roman"/>
          <w:b/>
          <w:bCs/>
          <w:sz w:val="24"/>
          <w:szCs w:val="24"/>
        </w:rPr>
        <w:t xml:space="preserve"> </w:t>
      </w:r>
      <w:r>
        <w:rPr>
          <w:rFonts w:eastAsia="Times New Roman"/>
          <w:b/>
          <w:bCs/>
          <w:color w:val="00000A"/>
          <w:sz w:val="24"/>
          <w:szCs w:val="24"/>
        </w:rPr>
        <w:t>основной о</w:t>
      </w:r>
      <w:r>
        <w:rPr>
          <w:rFonts w:eastAsia="Times New Roman"/>
          <w:b/>
          <w:bCs/>
          <w:color w:val="00000A"/>
          <w:sz w:val="24"/>
          <w:szCs w:val="24"/>
        </w:rPr>
        <w:t>б</w:t>
      </w:r>
      <w:r>
        <w:rPr>
          <w:rFonts w:eastAsia="Times New Roman"/>
          <w:b/>
          <w:bCs/>
          <w:color w:val="00000A"/>
          <w:sz w:val="24"/>
          <w:szCs w:val="24"/>
        </w:rPr>
        <w:t>разовательной программы основного общего образования</w:t>
      </w:r>
    </w:p>
    <w:p w:rsidR="00895700" w:rsidRDefault="0099262C" w:rsidP="009217B5">
      <w:pPr>
        <w:spacing w:line="277" w:lineRule="auto"/>
        <w:ind w:right="200" w:firstLine="706"/>
        <w:rPr>
          <w:sz w:val="20"/>
          <w:szCs w:val="20"/>
        </w:rPr>
      </w:pPr>
      <w:r>
        <w:rPr>
          <w:rFonts w:eastAsia="Times New Roman"/>
          <w:color w:val="00000A"/>
          <w:sz w:val="24"/>
          <w:szCs w:val="24"/>
        </w:rPr>
        <w:t>Результаты освоения обучающимися с ЗПР АООП ООО оцениваются как итоговые на момент завершения основного общего образования.</w:t>
      </w:r>
    </w:p>
    <w:p w:rsidR="00895700" w:rsidRDefault="00895700" w:rsidP="009217B5">
      <w:pPr>
        <w:spacing w:line="1" w:lineRule="exact"/>
        <w:rPr>
          <w:sz w:val="20"/>
          <w:szCs w:val="20"/>
        </w:rPr>
      </w:pPr>
    </w:p>
    <w:p w:rsidR="00895700" w:rsidRDefault="0099262C" w:rsidP="009217B5">
      <w:pPr>
        <w:spacing w:line="274" w:lineRule="auto"/>
        <w:ind w:firstLine="706"/>
        <w:jc w:val="both"/>
        <w:rPr>
          <w:sz w:val="20"/>
          <w:szCs w:val="20"/>
        </w:rPr>
      </w:pPr>
      <w:r>
        <w:rPr>
          <w:rFonts w:eastAsia="Times New Roman"/>
          <w:color w:val="00000A"/>
          <w:sz w:val="24"/>
          <w:szCs w:val="24"/>
        </w:rPr>
        <w:t xml:space="preserve">Освоение адаптированной образовательной программы основного общего образования, обеспечивает достижение обучающимися с ЗПР трех видов результатов: </w:t>
      </w:r>
      <w:r>
        <w:rPr>
          <w:rFonts w:eastAsia="Times New Roman"/>
          <w:i/>
          <w:iCs/>
          <w:color w:val="00000A"/>
          <w:sz w:val="24"/>
          <w:szCs w:val="24"/>
        </w:rPr>
        <w:t>личностных, мет</w:t>
      </w:r>
      <w:r>
        <w:rPr>
          <w:rFonts w:eastAsia="Times New Roman"/>
          <w:i/>
          <w:iCs/>
          <w:color w:val="00000A"/>
          <w:sz w:val="24"/>
          <w:szCs w:val="24"/>
        </w:rPr>
        <w:t>а</w:t>
      </w:r>
      <w:r>
        <w:rPr>
          <w:rFonts w:eastAsia="Times New Roman"/>
          <w:i/>
          <w:iCs/>
          <w:color w:val="00000A"/>
          <w:sz w:val="24"/>
          <w:szCs w:val="24"/>
        </w:rPr>
        <w:t xml:space="preserve">предметных </w:t>
      </w:r>
      <w:r>
        <w:rPr>
          <w:rFonts w:eastAsia="Times New Roman"/>
          <w:color w:val="00000A"/>
          <w:sz w:val="24"/>
          <w:szCs w:val="24"/>
        </w:rPr>
        <w:t>и</w:t>
      </w:r>
      <w:r>
        <w:rPr>
          <w:rFonts w:eastAsia="Times New Roman"/>
          <w:i/>
          <w:iCs/>
          <w:color w:val="00000A"/>
          <w:sz w:val="24"/>
          <w:szCs w:val="24"/>
        </w:rPr>
        <w:t xml:space="preserve"> предметных</w:t>
      </w:r>
      <w:r>
        <w:rPr>
          <w:rFonts w:eastAsia="Times New Roman"/>
          <w:color w:val="00000A"/>
          <w:sz w:val="24"/>
          <w:szCs w:val="24"/>
        </w:rPr>
        <w:t>.</w:t>
      </w:r>
    </w:p>
    <w:p w:rsidR="00895700" w:rsidRDefault="00895700" w:rsidP="009217B5">
      <w:pPr>
        <w:spacing w:line="1" w:lineRule="exact"/>
        <w:rPr>
          <w:sz w:val="20"/>
          <w:szCs w:val="20"/>
        </w:rPr>
      </w:pPr>
    </w:p>
    <w:p w:rsidR="00895700" w:rsidRDefault="0099262C" w:rsidP="009217B5">
      <w:pPr>
        <w:spacing w:line="277" w:lineRule="auto"/>
        <w:ind w:firstLine="706"/>
        <w:jc w:val="both"/>
        <w:rPr>
          <w:sz w:val="20"/>
          <w:szCs w:val="20"/>
        </w:rPr>
      </w:pPr>
      <w:r>
        <w:rPr>
          <w:rFonts w:eastAsia="Times New Roman"/>
          <w:i/>
          <w:iCs/>
          <w:color w:val="00000A"/>
          <w:sz w:val="24"/>
          <w:szCs w:val="24"/>
        </w:rPr>
        <w:t xml:space="preserve">Личностные результаты </w:t>
      </w:r>
      <w:r>
        <w:rPr>
          <w:rFonts w:eastAsia="Times New Roman"/>
          <w:color w:val="00000A"/>
          <w:sz w:val="24"/>
          <w:szCs w:val="24"/>
        </w:rPr>
        <w:t>освоения АООП ООО обучающихся с ЗПР включают</w:t>
      </w:r>
      <w:r>
        <w:rPr>
          <w:rFonts w:eastAsia="Times New Roman"/>
          <w:i/>
          <w:iCs/>
          <w:color w:val="00000A"/>
          <w:sz w:val="24"/>
          <w:szCs w:val="24"/>
        </w:rPr>
        <w:t xml:space="preserve"> </w:t>
      </w:r>
      <w:r>
        <w:rPr>
          <w:rFonts w:eastAsia="Times New Roman"/>
          <w:color w:val="00000A"/>
          <w:sz w:val="24"/>
          <w:szCs w:val="24"/>
        </w:rPr>
        <w:t>индив</w:t>
      </w:r>
      <w:r>
        <w:rPr>
          <w:rFonts w:eastAsia="Times New Roman"/>
          <w:color w:val="00000A"/>
          <w:sz w:val="24"/>
          <w:szCs w:val="24"/>
        </w:rPr>
        <w:t>и</w:t>
      </w:r>
      <w:r>
        <w:rPr>
          <w:rFonts w:eastAsia="Times New Roman"/>
          <w:color w:val="00000A"/>
          <w:sz w:val="24"/>
          <w:szCs w:val="24"/>
        </w:rPr>
        <w:t xml:space="preserve">дуально-личностные качества и социальные (жизненные) компетенциио бучающегося, </w:t>
      </w:r>
      <w:r>
        <w:rPr>
          <w:rFonts w:eastAsia="Times New Roman"/>
          <w:color w:val="000000"/>
          <w:sz w:val="24"/>
          <w:szCs w:val="24"/>
        </w:rPr>
        <w:t>соц</w:t>
      </w:r>
      <w:r>
        <w:rPr>
          <w:rFonts w:eastAsia="Times New Roman"/>
          <w:color w:val="000000"/>
          <w:sz w:val="24"/>
          <w:szCs w:val="24"/>
        </w:rPr>
        <w:t>и</w:t>
      </w:r>
      <w:r>
        <w:rPr>
          <w:rFonts w:eastAsia="Times New Roman"/>
          <w:color w:val="000000"/>
          <w:sz w:val="24"/>
          <w:szCs w:val="24"/>
        </w:rPr>
        <w:t>ально значимые ценностные установки,</w:t>
      </w:r>
      <w:r>
        <w:rPr>
          <w:rFonts w:eastAsia="Times New Roman"/>
          <w:color w:val="00000A"/>
          <w:sz w:val="24"/>
          <w:szCs w:val="24"/>
        </w:rPr>
        <w:t xml:space="preserve"> </w:t>
      </w:r>
      <w:r>
        <w:rPr>
          <w:rFonts w:eastAsia="Times New Roman"/>
          <w:color w:val="000000"/>
          <w:sz w:val="24"/>
          <w:szCs w:val="24"/>
        </w:rPr>
        <w:t>необходимые для достижения</w:t>
      </w:r>
      <w:r>
        <w:rPr>
          <w:rFonts w:eastAsia="Times New Roman"/>
          <w:color w:val="00000A"/>
          <w:sz w:val="24"/>
          <w:szCs w:val="24"/>
        </w:rPr>
        <w:t xml:space="preserve"> </w:t>
      </w:r>
      <w:r>
        <w:rPr>
          <w:rFonts w:eastAsia="Times New Roman"/>
          <w:color w:val="000000"/>
          <w:sz w:val="24"/>
          <w:szCs w:val="24"/>
        </w:rPr>
        <w:t>основной цели совр</w:t>
      </w:r>
      <w:r>
        <w:rPr>
          <w:rFonts w:eastAsia="Times New Roman"/>
          <w:color w:val="000000"/>
          <w:sz w:val="24"/>
          <w:szCs w:val="24"/>
        </w:rPr>
        <w:t>е</w:t>
      </w:r>
      <w:r>
        <w:rPr>
          <w:rFonts w:eastAsia="Times New Roman"/>
          <w:color w:val="000000"/>
          <w:sz w:val="24"/>
          <w:szCs w:val="24"/>
        </w:rPr>
        <w:t>менного образования ― введения обучающихся с ЗПР в культуру, овладение ими социокул</w:t>
      </w:r>
      <w:r>
        <w:rPr>
          <w:rFonts w:eastAsia="Times New Roman"/>
          <w:color w:val="000000"/>
          <w:sz w:val="24"/>
          <w:szCs w:val="24"/>
        </w:rPr>
        <w:t>ь</w:t>
      </w:r>
      <w:r>
        <w:rPr>
          <w:rFonts w:eastAsia="Times New Roman"/>
          <w:color w:val="000000"/>
          <w:sz w:val="24"/>
          <w:szCs w:val="24"/>
        </w:rPr>
        <w:t>турным опытом.</w:t>
      </w:r>
    </w:p>
    <w:p w:rsidR="00895700" w:rsidRDefault="0099262C" w:rsidP="009217B5">
      <w:pPr>
        <w:rPr>
          <w:sz w:val="20"/>
          <w:szCs w:val="20"/>
        </w:rPr>
      </w:pPr>
      <w:r>
        <w:rPr>
          <w:rFonts w:eastAsia="Times New Roman"/>
          <w:color w:val="00000A"/>
          <w:sz w:val="24"/>
          <w:szCs w:val="24"/>
        </w:rPr>
        <w:t>Личностные результаты освоения АООП ООО должны отражать:</w:t>
      </w:r>
    </w:p>
    <w:p w:rsidR="00895700" w:rsidRDefault="00895700" w:rsidP="009217B5">
      <w:pPr>
        <w:spacing w:line="41" w:lineRule="exact"/>
        <w:rPr>
          <w:sz w:val="20"/>
          <w:szCs w:val="20"/>
        </w:rPr>
      </w:pPr>
    </w:p>
    <w:p w:rsidR="00895700" w:rsidRPr="001B4DFF" w:rsidRDefault="0099262C" w:rsidP="004B4437">
      <w:pPr>
        <w:numPr>
          <w:ilvl w:val="1"/>
          <w:numId w:val="10"/>
        </w:numPr>
        <w:spacing w:line="275" w:lineRule="auto"/>
        <w:ind w:right="-23" w:firstLine="26"/>
        <w:jc w:val="both"/>
        <w:rPr>
          <w:rFonts w:eastAsia="Times New Roman"/>
          <w:sz w:val="24"/>
          <w:szCs w:val="24"/>
        </w:rPr>
      </w:pPr>
      <w:r>
        <w:rPr>
          <w:rFonts w:eastAsia="Times New Roman"/>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w:t>
      </w:r>
      <w:r w:rsidR="001B4DFF">
        <w:rPr>
          <w:rFonts w:eastAsia="Times New Roman"/>
          <w:sz w:val="24"/>
          <w:szCs w:val="24"/>
        </w:rPr>
        <w:t xml:space="preserve"> и </w:t>
      </w:r>
      <w:r w:rsidRPr="001B4DFF">
        <w:rPr>
          <w:rFonts w:eastAsia="Times New Roman"/>
          <w:sz w:val="24"/>
          <w:szCs w:val="24"/>
        </w:rPr>
        <w:t>долга перед Р</w:t>
      </w:r>
      <w:r w:rsidRPr="001B4DFF">
        <w:rPr>
          <w:rFonts w:eastAsia="Times New Roman"/>
          <w:sz w:val="24"/>
          <w:szCs w:val="24"/>
        </w:rPr>
        <w:t>о</w:t>
      </w:r>
      <w:r w:rsidRPr="001B4DFF">
        <w:rPr>
          <w:rFonts w:eastAsia="Times New Roman"/>
          <w:sz w:val="24"/>
          <w:szCs w:val="24"/>
        </w:rPr>
        <w:t>диной, идентификация себя в качестве гражданина России, субъективная значимость использ</w:t>
      </w:r>
      <w:r w:rsidRPr="001B4DFF">
        <w:rPr>
          <w:rFonts w:eastAsia="Times New Roman"/>
          <w:sz w:val="24"/>
          <w:szCs w:val="24"/>
        </w:rPr>
        <w:t>о</w:t>
      </w:r>
      <w:r w:rsidRPr="001B4DFF">
        <w:rPr>
          <w:rFonts w:eastAsia="Times New Roman"/>
          <w:sz w:val="24"/>
          <w:szCs w:val="24"/>
        </w:rPr>
        <w:t>вания русского языка и языков народов России, осознание и ощущение личностной сопричас</w:t>
      </w:r>
      <w:r w:rsidRPr="001B4DFF">
        <w:rPr>
          <w:rFonts w:eastAsia="Times New Roman"/>
          <w:sz w:val="24"/>
          <w:szCs w:val="24"/>
        </w:rPr>
        <w:t>т</w:t>
      </w:r>
      <w:r w:rsidRPr="001B4DFF">
        <w:rPr>
          <w:rFonts w:eastAsia="Times New Roman"/>
          <w:sz w:val="24"/>
          <w:szCs w:val="24"/>
        </w:rPr>
        <w:t>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w:t>
      </w:r>
      <w:r w:rsidRPr="001B4DFF">
        <w:rPr>
          <w:rFonts w:eastAsia="Times New Roman"/>
          <w:sz w:val="24"/>
          <w:szCs w:val="24"/>
        </w:rPr>
        <w:t>е</w:t>
      </w:r>
      <w:r w:rsidRPr="001B4DFF">
        <w:rPr>
          <w:rFonts w:eastAsia="Times New Roman"/>
          <w:sz w:val="24"/>
          <w:szCs w:val="24"/>
        </w:rPr>
        <w:t>ловечества (идентичность человека с российской многонациональной культурой, сопричас</w:t>
      </w:r>
      <w:r w:rsidRPr="001B4DFF">
        <w:rPr>
          <w:rFonts w:eastAsia="Times New Roman"/>
          <w:sz w:val="24"/>
          <w:szCs w:val="24"/>
        </w:rPr>
        <w:t>т</w:t>
      </w:r>
      <w:r w:rsidRPr="001B4DFF">
        <w:rPr>
          <w:rFonts w:eastAsia="Times New Roman"/>
          <w:sz w:val="24"/>
          <w:szCs w:val="24"/>
        </w:rPr>
        <w:t>ность истории народов и государств, находившихся на территории современной России); инт</w:t>
      </w:r>
      <w:r w:rsidRPr="001B4DFF">
        <w:rPr>
          <w:rFonts w:eastAsia="Times New Roman"/>
          <w:sz w:val="24"/>
          <w:szCs w:val="24"/>
        </w:rPr>
        <w:t>е</w:t>
      </w:r>
      <w:r w:rsidRPr="001B4DFF">
        <w:rPr>
          <w:rFonts w:eastAsia="Times New Roman"/>
          <w:sz w:val="24"/>
          <w:szCs w:val="24"/>
        </w:rPr>
        <w:t>риоризация гуманистических, демократических и традиционных ценностей многонациональн</w:t>
      </w:r>
      <w:r w:rsidRPr="001B4DFF">
        <w:rPr>
          <w:rFonts w:eastAsia="Times New Roman"/>
          <w:sz w:val="24"/>
          <w:szCs w:val="24"/>
        </w:rPr>
        <w:t>о</w:t>
      </w:r>
      <w:r w:rsidRPr="001B4DFF">
        <w:rPr>
          <w:rFonts w:eastAsia="Times New Roman"/>
          <w:sz w:val="24"/>
          <w:szCs w:val="24"/>
        </w:rPr>
        <w:t>го российского общества. Осознанное, уважительное и доброжелательное отношение к ист</w:t>
      </w:r>
      <w:r w:rsidRPr="001B4DFF">
        <w:rPr>
          <w:rFonts w:eastAsia="Times New Roman"/>
          <w:sz w:val="24"/>
          <w:szCs w:val="24"/>
        </w:rPr>
        <w:t>о</w:t>
      </w:r>
      <w:r w:rsidRPr="001B4DFF">
        <w:rPr>
          <w:rFonts w:eastAsia="Times New Roman"/>
          <w:sz w:val="24"/>
          <w:szCs w:val="24"/>
        </w:rPr>
        <w:t>рии, культуре, религии, традициям, языкам, ценностям народов России и народов мира.</w:t>
      </w:r>
    </w:p>
    <w:p w:rsidR="00895700" w:rsidRDefault="00895700" w:rsidP="009217B5">
      <w:pPr>
        <w:spacing w:line="11" w:lineRule="exact"/>
        <w:rPr>
          <w:rFonts w:eastAsia="Times New Roman"/>
          <w:sz w:val="24"/>
          <w:szCs w:val="24"/>
        </w:rPr>
      </w:pPr>
    </w:p>
    <w:p w:rsidR="00895700" w:rsidRDefault="0099262C" w:rsidP="004B4437">
      <w:pPr>
        <w:numPr>
          <w:ilvl w:val="1"/>
          <w:numId w:val="11"/>
        </w:numPr>
        <w:spacing w:line="276" w:lineRule="auto"/>
        <w:ind w:right="-23" w:firstLine="26"/>
        <w:jc w:val="both"/>
        <w:rPr>
          <w:rFonts w:eastAsia="Times New Roman"/>
          <w:sz w:val="24"/>
          <w:szCs w:val="24"/>
        </w:rPr>
      </w:pPr>
      <w:r>
        <w:rPr>
          <w:rFonts w:eastAsia="Times New Roman"/>
          <w:sz w:val="24"/>
          <w:szCs w:val="24"/>
        </w:rPr>
        <w:t>Формирование готовности и способности обучающихся к саморазвитию и самообраз</w:t>
      </w:r>
      <w:r>
        <w:rPr>
          <w:rFonts w:eastAsia="Times New Roman"/>
          <w:sz w:val="24"/>
          <w:szCs w:val="24"/>
        </w:rPr>
        <w:t>о</w:t>
      </w:r>
      <w:r>
        <w:rPr>
          <w:rFonts w:eastAsia="Times New Roman"/>
          <w:sz w:val="24"/>
          <w:szCs w:val="24"/>
        </w:rPr>
        <w:t>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w:t>
      </w:r>
      <w:r>
        <w:rPr>
          <w:rFonts w:eastAsia="Times New Roman"/>
          <w:sz w:val="24"/>
          <w:szCs w:val="24"/>
        </w:rPr>
        <w:t>и</w:t>
      </w:r>
      <w:r>
        <w:rPr>
          <w:rFonts w:eastAsia="Times New Roman"/>
          <w:sz w:val="24"/>
          <w:szCs w:val="24"/>
        </w:rPr>
        <w:lastRenderedPageBreak/>
        <w:t>ровки в мире профессий и профессиональных предпочтений, с учетом устойчивых познав</w:t>
      </w:r>
      <w:r>
        <w:rPr>
          <w:rFonts w:eastAsia="Times New Roman"/>
          <w:sz w:val="24"/>
          <w:szCs w:val="24"/>
        </w:rPr>
        <w:t>а</w:t>
      </w:r>
      <w:r>
        <w:rPr>
          <w:rFonts w:eastAsia="Times New Roman"/>
          <w:sz w:val="24"/>
          <w:szCs w:val="24"/>
        </w:rPr>
        <w:t>тельных интересов.</w:t>
      </w:r>
    </w:p>
    <w:p w:rsidR="00895700" w:rsidRDefault="00895700" w:rsidP="009217B5">
      <w:pPr>
        <w:spacing w:line="1" w:lineRule="exact"/>
        <w:rPr>
          <w:rFonts w:eastAsia="Times New Roman"/>
          <w:sz w:val="24"/>
          <w:szCs w:val="24"/>
        </w:rPr>
      </w:pPr>
    </w:p>
    <w:p w:rsidR="00895700" w:rsidRPr="005C3F85" w:rsidRDefault="0099262C" w:rsidP="004B4437">
      <w:pPr>
        <w:numPr>
          <w:ilvl w:val="1"/>
          <w:numId w:val="11"/>
        </w:numPr>
        <w:tabs>
          <w:tab w:val="left" w:pos="426"/>
        </w:tabs>
        <w:spacing w:line="281" w:lineRule="auto"/>
        <w:ind w:right="-23" w:firstLine="26"/>
        <w:jc w:val="both"/>
        <w:rPr>
          <w:rFonts w:eastAsia="Times New Roman"/>
          <w:sz w:val="24"/>
          <w:szCs w:val="24"/>
        </w:rPr>
      </w:pPr>
      <w:r>
        <w:rPr>
          <w:rFonts w:eastAsia="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w:t>
      </w:r>
      <w:r>
        <w:rPr>
          <w:rFonts w:eastAsia="Times New Roman"/>
          <w:sz w:val="24"/>
          <w:szCs w:val="24"/>
        </w:rPr>
        <w:t>н</w:t>
      </w:r>
      <w:r>
        <w:rPr>
          <w:rFonts w:eastAsia="Times New Roman"/>
          <w:sz w:val="24"/>
          <w:szCs w:val="24"/>
        </w:rPr>
        <w:t>ного и ответственного отношения к собственным поступкам (способность к нравственному с</w:t>
      </w:r>
      <w:r>
        <w:rPr>
          <w:rFonts w:eastAsia="Times New Roman"/>
          <w:sz w:val="24"/>
          <w:szCs w:val="24"/>
        </w:rPr>
        <w:t>а</w:t>
      </w:r>
      <w:r>
        <w:rPr>
          <w:rFonts w:eastAsia="Times New Roman"/>
          <w:sz w:val="24"/>
          <w:szCs w:val="24"/>
        </w:rPr>
        <w:t xml:space="preserve">мосовершенствованию; веротерпимость, уважительное отношение к религиозным чувствам, взглядам людей или их отсутствию; </w:t>
      </w:r>
      <w:proofErr w:type="gramStart"/>
      <w:r>
        <w:rPr>
          <w:rFonts w:eastAsia="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w:t>
      </w:r>
      <w:r>
        <w:rPr>
          <w:rFonts w:eastAsia="Times New Roman"/>
          <w:sz w:val="24"/>
          <w:szCs w:val="24"/>
        </w:rPr>
        <w:t>а</w:t>
      </w:r>
      <w:r>
        <w:rPr>
          <w:rFonts w:eastAsia="Times New Roman"/>
          <w:sz w:val="24"/>
          <w:szCs w:val="24"/>
        </w:rPr>
        <w:t>тельному</w:t>
      </w:r>
      <w:r w:rsidR="005C3F85">
        <w:rPr>
          <w:rFonts w:eastAsia="Times New Roman"/>
          <w:sz w:val="24"/>
          <w:szCs w:val="24"/>
        </w:rPr>
        <w:t xml:space="preserve"> </w:t>
      </w:r>
      <w:r w:rsidRPr="005C3F85">
        <w:rPr>
          <w:rFonts w:eastAsia="Times New Roman"/>
          <w:sz w:val="24"/>
          <w:szCs w:val="24"/>
        </w:rPr>
        <w:t>самоограничению в поступках, поведении, расточительном потребительстве; сформ</w:t>
      </w:r>
      <w:r w:rsidRPr="005C3F85">
        <w:rPr>
          <w:rFonts w:eastAsia="Times New Roman"/>
          <w:sz w:val="24"/>
          <w:szCs w:val="24"/>
        </w:rPr>
        <w:t>и</w:t>
      </w:r>
      <w:r w:rsidRPr="005C3F85">
        <w:rPr>
          <w:rFonts w:eastAsia="Times New Roman"/>
          <w:sz w:val="24"/>
          <w:szCs w:val="24"/>
        </w:rPr>
        <w:t>рованность представлений об основах светской этики, культуры традиционных религий, их р</w:t>
      </w:r>
      <w:r w:rsidRPr="005C3F85">
        <w:rPr>
          <w:rFonts w:eastAsia="Times New Roman"/>
          <w:sz w:val="24"/>
          <w:szCs w:val="24"/>
        </w:rPr>
        <w:t>о</w:t>
      </w:r>
      <w:r w:rsidRPr="005C3F85">
        <w:rPr>
          <w:rFonts w:eastAsia="Times New Roman"/>
          <w:sz w:val="24"/>
          <w:szCs w:val="24"/>
        </w:rPr>
        <w:t>ли в развитии культуры и истории России и человечества, в становлении гражданского общ</w:t>
      </w:r>
      <w:r w:rsidRPr="005C3F85">
        <w:rPr>
          <w:rFonts w:eastAsia="Times New Roman"/>
          <w:sz w:val="24"/>
          <w:szCs w:val="24"/>
        </w:rPr>
        <w:t>е</w:t>
      </w:r>
      <w:r w:rsidRPr="005C3F85">
        <w:rPr>
          <w:rFonts w:eastAsia="Times New Roman"/>
          <w:sz w:val="24"/>
          <w:szCs w:val="24"/>
        </w:rPr>
        <w:t>ства и российской государственности;</w:t>
      </w:r>
      <w:proofErr w:type="gramEnd"/>
      <w:r w:rsidRPr="005C3F85">
        <w:rPr>
          <w:rFonts w:eastAsia="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w:t>
      </w:r>
      <w:r w:rsidRPr="005C3F85">
        <w:rPr>
          <w:rFonts w:eastAsia="Times New Roman"/>
          <w:sz w:val="24"/>
          <w:szCs w:val="24"/>
        </w:rPr>
        <w:t>о</w:t>
      </w:r>
      <w:r w:rsidRPr="005C3F85">
        <w:rPr>
          <w:rFonts w:eastAsia="Times New Roman"/>
          <w:sz w:val="24"/>
          <w:szCs w:val="24"/>
        </w:rPr>
        <w:t>знание значения семьи</w:t>
      </w:r>
      <w:r w:rsidR="001B4DFF" w:rsidRPr="005C3F85">
        <w:rPr>
          <w:sz w:val="20"/>
          <w:szCs w:val="20"/>
        </w:rPr>
        <w:t xml:space="preserve"> </w:t>
      </w:r>
      <w:r w:rsidR="001B4DFF" w:rsidRPr="005C3F85">
        <w:rPr>
          <w:sz w:val="24"/>
          <w:szCs w:val="24"/>
        </w:rPr>
        <w:t xml:space="preserve">в </w:t>
      </w:r>
      <w:r w:rsidRPr="005C3F85">
        <w:rPr>
          <w:rFonts w:eastAsia="Times New Roman"/>
          <w:sz w:val="24"/>
          <w:szCs w:val="24"/>
        </w:rPr>
        <w:t xml:space="preserve">жизни человека и общества, принятие ценности семейной </w:t>
      </w:r>
      <w:r w:rsidR="001B4DFF" w:rsidRPr="005C3F85">
        <w:rPr>
          <w:rFonts w:eastAsia="Times New Roman"/>
          <w:sz w:val="24"/>
          <w:szCs w:val="24"/>
        </w:rPr>
        <w:t xml:space="preserve"> </w:t>
      </w:r>
      <w:r w:rsidRPr="005C3F85">
        <w:rPr>
          <w:rFonts w:eastAsia="Times New Roman"/>
          <w:sz w:val="24"/>
          <w:szCs w:val="24"/>
        </w:rPr>
        <w:t>жизни, ув</w:t>
      </w:r>
      <w:r w:rsidRPr="005C3F85">
        <w:rPr>
          <w:rFonts w:eastAsia="Times New Roman"/>
          <w:sz w:val="24"/>
          <w:szCs w:val="24"/>
        </w:rPr>
        <w:t>а</w:t>
      </w:r>
      <w:r w:rsidRPr="005C3F85">
        <w:rPr>
          <w:rFonts w:eastAsia="Times New Roman"/>
          <w:sz w:val="24"/>
          <w:szCs w:val="24"/>
        </w:rPr>
        <w:t>жительное и заботливое отношение к членам своей семьи.</w:t>
      </w:r>
    </w:p>
    <w:p w:rsidR="00895700" w:rsidRDefault="00895700" w:rsidP="009217B5">
      <w:pPr>
        <w:spacing w:line="1" w:lineRule="exact"/>
        <w:rPr>
          <w:rFonts w:eastAsia="Times New Roman"/>
          <w:sz w:val="24"/>
          <w:szCs w:val="24"/>
        </w:rPr>
      </w:pPr>
    </w:p>
    <w:p w:rsidR="00895700" w:rsidRDefault="0099262C" w:rsidP="004B4437">
      <w:pPr>
        <w:numPr>
          <w:ilvl w:val="1"/>
          <w:numId w:val="12"/>
        </w:numPr>
        <w:tabs>
          <w:tab w:val="left" w:pos="426"/>
        </w:tabs>
        <w:spacing w:line="276" w:lineRule="auto"/>
        <w:ind w:right="-23" w:firstLine="26"/>
        <w:jc w:val="both"/>
        <w:rPr>
          <w:rFonts w:eastAsia="Times New Roman"/>
          <w:sz w:val="24"/>
          <w:szCs w:val="24"/>
        </w:rPr>
      </w:pPr>
      <w:r>
        <w:rPr>
          <w:rFonts w:eastAsia="Times New Roman"/>
          <w:sz w:val="24"/>
          <w:szCs w:val="24"/>
        </w:rPr>
        <w:t>Формирование целостного мировоззрения, соответствующего современному уровню разв</w:t>
      </w:r>
      <w:r>
        <w:rPr>
          <w:rFonts w:eastAsia="Times New Roman"/>
          <w:sz w:val="24"/>
          <w:szCs w:val="24"/>
        </w:rPr>
        <w:t>и</w:t>
      </w:r>
      <w:r>
        <w:rPr>
          <w:rFonts w:eastAsia="Times New Roman"/>
          <w:sz w:val="24"/>
          <w:szCs w:val="24"/>
        </w:rPr>
        <w:t>тия науки и общественной практики, учитывающего социальное, культурное, языковое, духо</w:t>
      </w:r>
      <w:r>
        <w:rPr>
          <w:rFonts w:eastAsia="Times New Roman"/>
          <w:sz w:val="24"/>
          <w:szCs w:val="24"/>
        </w:rPr>
        <w:t>в</w:t>
      </w:r>
      <w:r>
        <w:rPr>
          <w:rFonts w:eastAsia="Times New Roman"/>
          <w:sz w:val="24"/>
          <w:szCs w:val="24"/>
        </w:rPr>
        <w:t>ное многообразие современного мира.</w:t>
      </w:r>
    </w:p>
    <w:p w:rsidR="00895700" w:rsidRDefault="00895700" w:rsidP="009217B5">
      <w:pPr>
        <w:spacing w:line="3" w:lineRule="exact"/>
        <w:rPr>
          <w:rFonts w:eastAsia="Times New Roman"/>
          <w:sz w:val="24"/>
          <w:szCs w:val="24"/>
        </w:rPr>
      </w:pPr>
    </w:p>
    <w:p w:rsidR="00895700" w:rsidRDefault="0099262C" w:rsidP="004B4437">
      <w:pPr>
        <w:numPr>
          <w:ilvl w:val="1"/>
          <w:numId w:val="12"/>
        </w:numPr>
        <w:tabs>
          <w:tab w:val="left" w:pos="426"/>
        </w:tabs>
        <w:spacing w:line="276" w:lineRule="auto"/>
        <w:ind w:right="-23" w:firstLine="26"/>
        <w:jc w:val="both"/>
        <w:rPr>
          <w:rFonts w:eastAsia="Times New Roman"/>
          <w:sz w:val="24"/>
          <w:szCs w:val="24"/>
        </w:rPr>
      </w:pPr>
      <w:r>
        <w:rPr>
          <w:rFonts w:eastAsia="Times New Roman"/>
          <w:sz w:val="24"/>
          <w:szCs w:val="24"/>
        </w:rPr>
        <w:t>Осознанное, уважительное и доброжелательное отношение к другому человеку, его мн</w:t>
      </w:r>
      <w:r>
        <w:rPr>
          <w:rFonts w:eastAsia="Times New Roman"/>
          <w:sz w:val="24"/>
          <w:szCs w:val="24"/>
        </w:rPr>
        <w:t>е</w:t>
      </w:r>
      <w:r>
        <w:rPr>
          <w:rFonts w:eastAsia="Times New Roman"/>
          <w:sz w:val="24"/>
          <w:szCs w:val="24"/>
        </w:rPr>
        <w:t>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w:t>
      </w:r>
      <w:r>
        <w:rPr>
          <w:rFonts w:eastAsia="Times New Roman"/>
          <w:sz w:val="24"/>
          <w:szCs w:val="24"/>
        </w:rPr>
        <w:t>о</w:t>
      </w:r>
      <w:r>
        <w:rPr>
          <w:rFonts w:eastAsia="Times New Roman"/>
          <w:sz w:val="24"/>
          <w:szCs w:val="24"/>
        </w:rPr>
        <w:t>ванию процесса диалога как конвенционирования интересов, процедур, готовность и спосо</w:t>
      </w:r>
      <w:r>
        <w:rPr>
          <w:rFonts w:eastAsia="Times New Roman"/>
          <w:sz w:val="24"/>
          <w:szCs w:val="24"/>
        </w:rPr>
        <w:t>б</w:t>
      </w:r>
      <w:r>
        <w:rPr>
          <w:rFonts w:eastAsia="Times New Roman"/>
          <w:sz w:val="24"/>
          <w:szCs w:val="24"/>
        </w:rPr>
        <w:t>ность к ведению переговоров).</w:t>
      </w:r>
    </w:p>
    <w:p w:rsidR="00895700" w:rsidRDefault="0099262C" w:rsidP="004B4437">
      <w:pPr>
        <w:numPr>
          <w:ilvl w:val="1"/>
          <w:numId w:val="12"/>
        </w:numPr>
        <w:tabs>
          <w:tab w:val="left" w:pos="426"/>
        </w:tabs>
        <w:spacing w:line="276" w:lineRule="auto"/>
        <w:ind w:right="-23" w:firstLine="26"/>
        <w:jc w:val="both"/>
        <w:rPr>
          <w:rFonts w:eastAsia="Times New Roman"/>
          <w:sz w:val="24"/>
          <w:szCs w:val="24"/>
        </w:rPr>
      </w:pPr>
      <w:r>
        <w:rPr>
          <w:rFonts w:eastAsia="Times New Roman"/>
          <w:sz w:val="24"/>
          <w:szCs w:val="24"/>
        </w:rPr>
        <w:t>Освоенность социальных норм, правил поведения, ролей и форм социальной жизни в гру</w:t>
      </w:r>
      <w:r>
        <w:rPr>
          <w:rFonts w:eastAsia="Times New Roman"/>
          <w:sz w:val="24"/>
          <w:szCs w:val="24"/>
        </w:rPr>
        <w:t>п</w:t>
      </w:r>
      <w:r>
        <w:rPr>
          <w:rFonts w:eastAsia="Times New Roman"/>
          <w:sz w:val="24"/>
          <w:szCs w:val="24"/>
        </w:rPr>
        <w:t>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w:t>
      </w:r>
      <w:r>
        <w:rPr>
          <w:rFonts w:eastAsia="Times New Roman"/>
          <w:sz w:val="24"/>
          <w:szCs w:val="24"/>
        </w:rPr>
        <w:t>е</w:t>
      </w:r>
      <w:r>
        <w:rPr>
          <w:rFonts w:eastAsia="Times New Roman"/>
          <w:sz w:val="24"/>
          <w:szCs w:val="24"/>
        </w:rPr>
        <w:t>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w:t>
      </w:r>
      <w:r>
        <w:rPr>
          <w:rFonts w:eastAsia="Times New Roman"/>
          <w:sz w:val="24"/>
          <w:szCs w:val="24"/>
        </w:rPr>
        <w:t>д</w:t>
      </w:r>
      <w:r>
        <w:rPr>
          <w:rFonts w:eastAsia="Times New Roman"/>
          <w:sz w:val="24"/>
          <w:szCs w:val="24"/>
        </w:rPr>
        <w:t>росткового общественного объединения, продуктивно взаимодействующего с социальной ср</w:t>
      </w:r>
      <w:r>
        <w:rPr>
          <w:rFonts w:eastAsia="Times New Roman"/>
          <w:sz w:val="24"/>
          <w:szCs w:val="24"/>
        </w:rPr>
        <w:t>е</w:t>
      </w:r>
      <w:r>
        <w:rPr>
          <w:rFonts w:eastAsia="Times New Roman"/>
          <w:sz w:val="24"/>
          <w:szCs w:val="24"/>
        </w:rPr>
        <w:t>дой и социальными институтами; идентификация себя в качестве субъекта социальных прео</w:t>
      </w:r>
      <w:r>
        <w:rPr>
          <w:rFonts w:eastAsia="Times New Roman"/>
          <w:sz w:val="24"/>
          <w:szCs w:val="24"/>
        </w:rPr>
        <w:t>б</w:t>
      </w:r>
      <w:r>
        <w:rPr>
          <w:rFonts w:eastAsia="Times New Roman"/>
          <w:sz w:val="24"/>
          <w:szCs w:val="24"/>
        </w:rPr>
        <w:t>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w:t>
      </w:r>
      <w:r>
        <w:rPr>
          <w:rFonts w:eastAsia="Times New Roman"/>
          <w:sz w:val="24"/>
          <w:szCs w:val="24"/>
        </w:rPr>
        <w:t>е</w:t>
      </w:r>
      <w:r>
        <w:rPr>
          <w:rFonts w:eastAsia="Times New Roman"/>
          <w:sz w:val="24"/>
          <w:szCs w:val="24"/>
        </w:rPr>
        <w:t>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95700" w:rsidRDefault="0099262C" w:rsidP="004B4437">
      <w:pPr>
        <w:numPr>
          <w:ilvl w:val="1"/>
          <w:numId w:val="12"/>
        </w:numPr>
        <w:tabs>
          <w:tab w:val="left" w:pos="426"/>
        </w:tabs>
        <w:spacing w:line="275" w:lineRule="auto"/>
        <w:ind w:right="-23" w:firstLine="26"/>
        <w:jc w:val="both"/>
        <w:rPr>
          <w:rFonts w:eastAsia="Times New Roman"/>
          <w:sz w:val="24"/>
          <w:szCs w:val="24"/>
        </w:rPr>
      </w:pPr>
      <w:r>
        <w:rPr>
          <w:rFonts w:eastAsia="Times New Roman"/>
          <w:sz w:val="24"/>
          <w:szCs w:val="24"/>
        </w:rPr>
        <w:t>Сформированность ценности здорового и безопасного образа жизни; интериоризация пр</w:t>
      </w:r>
      <w:r>
        <w:rPr>
          <w:rFonts w:eastAsia="Times New Roman"/>
          <w:sz w:val="24"/>
          <w:szCs w:val="24"/>
        </w:rPr>
        <w:t>а</w:t>
      </w:r>
      <w:r>
        <w:rPr>
          <w:rFonts w:eastAsia="Times New Roman"/>
          <w:sz w:val="24"/>
          <w:szCs w:val="24"/>
        </w:rPr>
        <w:t>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95700" w:rsidRDefault="00895700" w:rsidP="009217B5">
      <w:pPr>
        <w:tabs>
          <w:tab w:val="left" w:pos="426"/>
        </w:tabs>
        <w:spacing w:line="2" w:lineRule="exact"/>
        <w:ind w:right="-23" w:firstLine="26"/>
        <w:rPr>
          <w:rFonts w:eastAsia="Times New Roman"/>
          <w:sz w:val="24"/>
          <w:szCs w:val="24"/>
        </w:rPr>
      </w:pPr>
    </w:p>
    <w:p w:rsidR="00895700" w:rsidRPr="005C3F85" w:rsidRDefault="0099262C" w:rsidP="004B4437">
      <w:pPr>
        <w:numPr>
          <w:ilvl w:val="1"/>
          <w:numId w:val="12"/>
        </w:numPr>
        <w:tabs>
          <w:tab w:val="left" w:pos="426"/>
        </w:tabs>
        <w:spacing w:line="276" w:lineRule="auto"/>
        <w:ind w:right="-23" w:firstLine="26"/>
        <w:jc w:val="both"/>
        <w:rPr>
          <w:sz w:val="20"/>
          <w:szCs w:val="20"/>
        </w:rPr>
      </w:pPr>
      <w:r w:rsidRPr="005C3F85">
        <w:rPr>
          <w:rFonts w:eastAsia="Times New Roman"/>
          <w:sz w:val="24"/>
          <w:szCs w:val="24"/>
        </w:rPr>
        <w:t>Развитие эстетического сознания через освоение художественного наследия народов Ро</w:t>
      </w:r>
      <w:r w:rsidRPr="005C3F85">
        <w:rPr>
          <w:rFonts w:eastAsia="Times New Roman"/>
          <w:sz w:val="24"/>
          <w:szCs w:val="24"/>
        </w:rPr>
        <w:t>с</w:t>
      </w:r>
      <w:r w:rsidRPr="005C3F85">
        <w:rPr>
          <w:rFonts w:eastAsia="Times New Roman"/>
          <w:sz w:val="24"/>
          <w:szCs w:val="24"/>
        </w:rPr>
        <w:t>сии и мира, творческой деятельности эстетического характера (способность понимать худож</w:t>
      </w:r>
      <w:r w:rsidRPr="005C3F85">
        <w:rPr>
          <w:rFonts w:eastAsia="Times New Roman"/>
          <w:sz w:val="24"/>
          <w:szCs w:val="24"/>
        </w:rPr>
        <w:t>е</w:t>
      </w:r>
      <w:r w:rsidRPr="005C3F85">
        <w:rPr>
          <w:rFonts w:eastAsia="Times New Roman"/>
          <w:sz w:val="24"/>
          <w:szCs w:val="24"/>
        </w:rPr>
        <w:t>ственные произведения, отражающие разные этнокультурные традиции; сформированность о</w:t>
      </w:r>
      <w:r w:rsidRPr="005C3F85">
        <w:rPr>
          <w:rFonts w:eastAsia="Times New Roman"/>
          <w:sz w:val="24"/>
          <w:szCs w:val="24"/>
        </w:rPr>
        <w:t>с</w:t>
      </w:r>
      <w:r w:rsidRPr="005C3F85">
        <w:rPr>
          <w:rFonts w:eastAsia="Times New Roman"/>
          <w:sz w:val="24"/>
          <w:szCs w:val="24"/>
        </w:rPr>
        <w:lastRenderedPageBreak/>
        <w:t>нов художественной культуры обучающихся как части их общей духовной культуры, как ос</w:t>
      </w:r>
      <w:r w:rsidRPr="005C3F85">
        <w:rPr>
          <w:rFonts w:eastAsia="Times New Roman"/>
          <w:sz w:val="24"/>
          <w:szCs w:val="24"/>
        </w:rPr>
        <w:t>о</w:t>
      </w:r>
      <w:r w:rsidRPr="005C3F85">
        <w:rPr>
          <w:rFonts w:eastAsia="Times New Roman"/>
          <w:sz w:val="24"/>
          <w:szCs w:val="24"/>
        </w:rPr>
        <w:t>бого способа познания жизни и средства</w:t>
      </w:r>
      <w:r w:rsidR="005C3F85">
        <w:rPr>
          <w:rFonts w:eastAsia="Times New Roman"/>
          <w:sz w:val="24"/>
          <w:szCs w:val="24"/>
        </w:rPr>
        <w:t xml:space="preserve"> </w:t>
      </w:r>
      <w:r w:rsidRPr="005C3F85">
        <w:rPr>
          <w:rFonts w:eastAsia="Times New Roman"/>
          <w:sz w:val="24"/>
          <w:szCs w:val="24"/>
        </w:rPr>
        <w:t xml:space="preserve">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5C3F85">
        <w:rPr>
          <w:rFonts w:eastAsia="Times New Roman"/>
          <w:sz w:val="24"/>
          <w:szCs w:val="24"/>
        </w:rPr>
        <w:t>выраженной</w:t>
      </w:r>
      <w:proofErr w:type="gramEnd"/>
      <w:r w:rsidRPr="005C3F85">
        <w:rPr>
          <w:rFonts w:eastAsia="Times New Roman"/>
          <w:sz w:val="24"/>
          <w:szCs w:val="24"/>
        </w:rPr>
        <w:t xml:space="preserve"> в том числе в понимании красоты человека; потребность в общении с художественными произведениями, сформированность а</w:t>
      </w:r>
      <w:r w:rsidRPr="005C3F85">
        <w:rPr>
          <w:rFonts w:eastAsia="Times New Roman"/>
          <w:sz w:val="24"/>
          <w:szCs w:val="24"/>
        </w:rPr>
        <w:t>к</w:t>
      </w:r>
      <w:r w:rsidRPr="005C3F85">
        <w:rPr>
          <w:rFonts w:eastAsia="Times New Roman"/>
          <w:sz w:val="24"/>
          <w:szCs w:val="24"/>
        </w:rPr>
        <w:t>тивного отношения к традициям художественной культуры как смысловой, эстетической и личностно-значимой ценности).</w:t>
      </w:r>
    </w:p>
    <w:p w:rsidR="00895700" w:rsidRDefault="00895700" w:rsidP="009217B5">
      <w:pPr>
        <w:spacing w:line="1" w:lineRule="exact"/>
        <w:rPr>
          <w:sz w:val="20"/>
          <w:szCs w:val="20"/>
        </w:rPr>
      </w:pPr>
    </w:p>
    <w:p w:rsidR="00895700" w:rsidRDefault="0099262C" w:rsidP="004B4437">
      <w:pPr>
        <w:numPr>
          <w:ilvl w:val="0"/>
          <w:numId w:val="13"/>
        </w:numPr>
        <w:spacing w:line="275" w:lineRule="auto"/>
        <w:ind w:right="-23" w:firstLine="26"/>
        <w:jc w:val="both"/>
        <w:rPr>
          <w:rFonts w:eastAsia="Times New Roman"/>
          <w:sz w:val="24"/>
          <w:szCs w:val="24"/>
        </w:rPr>
      </w:pPr>
      <w:r>
        <w:rPr>
          <w:rFonts w:eastAsia="Times New Roman"/>
          <w:sz w:val="24"/>
          <w:szCs w:val="24"/>
        </w:rPr>
        <w:t>Формирование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w:t>
      </w:r>
      <w:r>
        <w:rPr>
          <w:rFonts w:eastAsia="Times New Roman"/>
          <w:sz w:val="24"/>
          <w:szCs w:val="24"/>
        </w:rPr>
        <w:t>е</w:t>
      </w:r>
      <w:r>
        <w:rPr>
          <w:rFonts w:eastAsia="Times New Roman"/>
          <w:sz w:val="24"/>
          <w:szCs w:val="24"/>
        </w:rPr>
        <w:t>нию природы, к занятиям туризмом, в том числе экотуризмом, к осуществлению природ</w:t>
      </w:r>
      <w:r>
        <w:rPr>
          <w:rFonts w:eastAsia="Times New Roman"/>
          <w:sz w:val="24"/>
          <w:szCs w:val="24"/>
        </w:rPr>
        <w:t>о</w:t>
      </w:r>
      <w:r>
        <w:rPr>
          <w:rFonts w:eastAsia="Times New Roman"/>
          <w:sz w:val="24"/>
          <w:szCs w:val="24"/>
        </w:rPr>
        <w:t>охранной деятельности).</w:t>
      </w:r>
    </w:p>
    <w:p w:rsidR="00895700" w:rsidRDefault="00895700" w:rsidP="009217B5">
      <w:pPr>
        <w:spacing w:line="4" w:lineRule="exact"/>
        <w:rPr>
          <w:rFonts w:eastAsia="Times New Roman"/>
          <w:sz w:val="24"/>
          <w:szCs w:val="24"/>
        </w:rPr>
      </w:pPr>
    </w:p>
    <w:p w:rsidR="00895700" w:rsidRDefault="0099262C" w:rsidP="009217B5">
      <w:pPr>
        <w:spacing w:line="276" w:lineRule="auto"/>
        <w:ind w:firstLine="706"/>
        <w:jc w:val="both"/>
        <w:rPr>
          <w:rFonts w:eastAsia="Times New Roman"/>
          <w:sz w:val="24"/>
          <w:szCs w:val="24"/>
        </w:rPr>
      </w:pPr>
      <w:r>
        <w:rPr>
          <w:rFonts w:eastAsia="Times New Roman"/>
          <w:i/>
          <w:iCs/>
          <w:color w:val="00000A"/>
          <w:sz w:val="24"/>
          <w:szCs w:val="24"/>
        </w:rPr>
        <w:t xml:space="preserve">Метапредметные результаты </w:t>
      </w:r>
      <w:r>
        <w:rPr>
          <w:rFonts w:eastAsia="Times New Roman"/>
          <w:color w:val="00000A"/>
          <w:sz w:val="24"/>
          <w:szCs w:val="24"/>
        </w:rPr>
        <w:t>освоения АООП ООО,</w:t>
      </w:r>
      <w:r>
        <w:rPr>
          <w:rFonts w:eastAsia="Times New Roman"/>
          <w:i/>
          <w:iCs/>
          <w:color w:val="00000A"/>
          <w:sz w:val="24"/>
          <w:szCs w:val="24"/>
        </w:rPr>
        <w:t xml:space="preserve"> </w:t>
      </w:r>
      <w:r>
        <w:rPr>
          <w:rFonts w:eastAsia="Times New Roman"/>
          <w:color w:val="00000A"/>
          <w:sz w:val="24"/>
          <w:szCs w:val="24"/>
        </w:rPr>
        <w:t>включают освоенные</w:t>
      </w:r>
      <w:r>
        <w:rPr>
          <w:rFonts w:eastAsia="Times New Roman"/>
          <w:i/>
          <w:iCs/>
          <w:color w:val="00000A"/>
          <w:sz w:val="24"/>
          <w:szCs w:val="24"/>
        </w:rPr>
        <w:t xml:space="preserve"> </w:t>
      </w:r>
      <w:r>
        <w:rPr>
          <w:rFonts w:eastAsia="Times New Roman"/>
          <w:color w:val="00000A"/>
          <w:sz w:val="24"/>
          <w:szCs w:val="24"/>
        </w:rPr>
        <w:t>обучающ</w:t>
      </w:r>
      <w:r>
        <w:rPr>
          <w:rFonts w:eastAsia="Times New Roman"/>
          <w:color w:val="00000A"/>
          <w:sz w:val="24"/>
          <w:szCs w:val="24"/>
        </w:rPr>
        <w:t>и</w:t>
      </w:r>
      <w:r>
        <w:rPr>
          <w:rFonts w:eastAsia="Times New Roman"/>
          <w:color w:val="00000A"/>
          <w:sz w:val="24"/>
          <w:szCs w:val="24"/>
        </w:rPr>
        <w:t>мися межпредметные понятия и универсальные учебные действия (регулятивные, познавател</w:t>
      </w:r>
      <w:r>
        <w:rPr>
          <w:rFonts w:eastAsia="Times New Roman"/>
          <w:color w:val="00000A"/>
          <w:sz w:val="24"/>
          <w:szCs w:val="24"/>
        </w:rPr>
        <w:t>ь</w:t>
      </w:r>
      <w:r>
        <w:rPr>
          <w:rFonts w:eastAsia="Times New Roman"/>
          <w:color w:val="00000A"/>
          <w:sz w:val="24"/>
          <w:szCs w:val="24"/>
        </w:rPr>
        <w:t>ные, коммуникативные).</w:t>
      </w:r>
    </w:p>
    <w:p w:rsidR="00895700" w:rsidRDefault="00895700" w:rsidP="009217B5">
      <w:pPr>
        <w:spacing w:line="3" w:lineRule="exact"/>
        <w:rPr>
          <w:rFonts w:eastAsia="Times New Roman"/>
          <w:sz w:val="24"/>
          <w:szCs w:val="24"/>
        </w:rPr>
      </w:pPr>
    </w:p>
    <w:p w:rsidR="00895700" w:rsidRDefault="0099262C" w:rsidP="009217B5">
      <w:pPr>
        <w:rPr>
          <w:rFonts w:eastAsia="Times New Roman"/>
          <w:sz w:val="24"/>
          <w:szCs w:val="24"/>
        </w:rPr>
      </w:pPr>
      <w:r>
        <w:rPr>
          <w:rFonts w:eastAsia="Times New Roman"/>
          <w:b/>
          <w:bCs/>
          <w:sz w:val="24"/>
          <w:szCs w:val="24"/>
        </w:rPr>
        <w:t>Регулятивные УУД</w:t>
      </w:r>
    </w:p>
    <w:p w:rsidR="00895700" w:rsidRDefault="00895700" w:rsidP="009217B5">
      <w:pPr>
        <w:spacing w:line="41" w:lineRule="exact"/>
        <w:rPr>
          <w:sz w:val="20"/>
          <w:szCs w:val="20"/>
        </w:rPr>
      </w:pPr>
    </w:p>
    <w:p w:rsidR="00895700" w:rsidRDefault="0099262C" w:rsidP="004B4437">
      <w:pPr>
        <w:numPr>
          <w:ilvl w:val="0"/>
          <w:numId w:val="14"/>
        </w:numPr>
        <w:tabs>
          <w:tab w:val="left" w:pos="1533"/>
          <w:tab w:val="left" w:pos="9900"/>
        </w:tabs>
        <w:spacing w:line="280" w:lineRule="auto"/>
        <w:ind w:right="-23" w:firstLine="26"/>
        <w:jc w:val="both"/>
        <w:rPr>
          <w:rFonts w:eastAsia="Times New Roman"/>
          <w:sz w:val="24"/>
          <w:szCs w:val="24"/>
        </w:rPr>
      </w:pPr>
      <w:r>
        <w:rPr>
          <w:rFonts w:eastAsia="Times New Roman"/>
          <w:sz w:val="24"/>
          <w:szCs w:val="24"/>
        </w:rPr>
        <w:t>Умение самостоятельно определять цели обучения, ставить и формулировать н</w:t>
      </w:r>
      <w:r>
        <w:rPr>
          <w:rFonts w:eastAsia="Times New Roman"/>
          <w:sz w:val="24"/>
          <w:szCs w:val="24"/>
        </w:rPr>
        <w:t>о</w:t>
      </w:r>
      <w:r>
        <w:rPr>
          <w:rFonts w:eastAsia="Times New Roman"/>
          <w:sz w:val="24"/>
          <w:szCs w:val="24"/>
        </w:rPr>
        <w:t>вые задачи в учебе и познавательной деятельности, развивать мотивы и интересы своей позн</w:t>
      </w:r>
      <w:r>
        <w:rPr>
          <w:rFonts w:eastAsia="Times New Roman"/>
          <w:sz w:val="24"/>
          <w:szCs w:val="24"/>
        </w:rPr>
        <w:t>а</w:t>
      </w:r>
      <w:r>
        <w:rPr>
          <w:rFonts w:eastAsia="Times New Roman"/>
          <w:sz w:val="24"/>
          <w:szCs w:val="24"/>
        </w:rPr>
        <w:t>вательной деятельности. Обучающийся сможет:</w:t>
      </w:r>
    </w:p>
    <w:p w:rsidR="00895700" w:rsidRDefault="00895700" w:rsidP="009217B5">
      <w:pPr>
        <w:tabs>
          <w:tab w:val="left" w:pos="9900"/>
        </w:tabs>
        <w:spacing w:line="3" w:lineRule="exact"/>
        <w:ind w:right="-23" w:firstLine="26"/>
        <w:rPr>
          <w:rFonts w:eastAsia="Times New Roman"/>
          <w:sz w:val="24"/>
          <w:szCs w:val="24"/>
        </w:rPr>
      </w:pPr>
    </w:p>
    <w:p w:rsidR="00895700" w:rsidRDefault="0099262C" w:rsidP="009217B5">
      <w:pPr>
        <w:tabs>
          <w:tab w:val="left" w:pos="9900"/>
        </w:tabs>
        <w:spacing w:line="272"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анализировать существующие и планировать будущие образовательные результаты;</w:t>
      </w:r>
    </w:p>
    <w:p w:rsidR="00895700" w:rsidRDefault="00895700" w:rsidP="009217B5">
      <w:pPr>
        <w:tabs>
          <w:tab w:val="left" w:pos="9900"/>
        </w:tabs>
        <w:spacing w:line="2" w:lineRule="exact"/>
        <w:ind w:right="-23" w:firstLine="26"/>
        <w:rPr>
          <w:rFonts w:eastAsia="Times New Roman"/>
          <w:sz w:val="24"/>
          <w:szCs w:val="24"/>
        </w:rPr>
      </w:pPr>
    </w:p>
    <w:p w:rsidR="00895700" w:rsidRDefault="0099262C" w:rsidP="009217B5">
      <w:pPr>
        <w:tabs>
          <w:tab w:val="left" w:pos="9900"/>
        </w:tabs>
        <w:ind w:right="-23"/>
        <w:rPr>
          <w:rFonts w:eastAsia="Times New Roman"/>
          <w:sz w:val="24"/>
          <w:szCs w:val="24"/>
        </w:rPr>
      </w:pPr>
      <w:r>
        <w:rPr>
          <w:rFonts w:ascii="Symbol" w:eastAsia="Symbol" w:hAnsi="Symbol" w:cs="Symbol"/>
          <w:sz w:val="24"/>
          <w:szCs w:val="24"/>
        </w:rPr>
        <w:t></w:t>
      </w:r>
      <w:r>
        <w:rPr>
          <w:rFonts w:eastAsia="Times New Roman"/>
          <w:sz w:val="24"/>
          <w:szCs w:val="24"/>
        </w:rPr>
        <w:t xml:space="preserve">  идентифицировать собственные проблемы и определять главную проблему;</w:t>
      </w:r>
    </w:p>
    <w:p w:rsidR="00895700" w:rsidRDefault="00895700" w:rsidP="009217B5">
      <w:pPr>
        <w:tabs>
          <w:tab w:val="left" w:pos="9900"/>
        </w:tabs>
        <w:spacing w:line="42" w:lineRule="exact"/>
        <w:ind w:right="-23" w:firstLine="26"/>
        <w:rPr>
          <w:sz w:val="20"/>
          <w:szCs w:val="20"/>
        </w:rPr>
      </w:pPr>
    </w:p>
    <w:p w:rsidR="00895700" w:rsidRDefault="0099262C" w:rsidP="004B4437">
      <w:pPr>
        <w:numPr>
          <w:ilvl w:val="0"/>
          <w:numId w:val="15"/>
        </w:numPr>
        <w:tabs>
          <w:tab w:val="left" w:pos="426"/>
        </w:tabs>
        <w:spacing w:line="274" w:lineRule="auto"/>
        <w:ind w:right="-23" w:firstLine="26"/>
        <w:rPr>
          <w:rFonts w:ascii="Symbol" w:eastAsia="Symbol" w:hAnsi="Symbol" w:cs="Symbol"/>
          <w:sz w:val="24"/>
          <w:szCs w:val="24"/>
        </w:rPr>
      </w:pPr>
      <w:r>
        <w:rPr>
          <w:rFonts w:eastAsia="Times New Roman"/>
          <w:sz w:val="24"/>
          <w:szCs w:val="24"/>
        </w:rPr>
        <w:t>выдвигать версии решения проблемы, формулировать гипотезы, предвосхищать конечный результат;</w:t>
      </w:r>
    </w:p>
    <w:p w:rsidR="00895700" w:rsidRDefault="00895700" w:rsidP="009217B5">
      <w:pPr>
        <w:tabs>
          <w:tab w:val="left" w:pos="9900"/>
        </w:tabs>
        <w:spacing w:line="2" w:lineRule="exact"/>
        <w:ind w:right="-23" w:firstLine="26"/>
        <w:rPr>
          <w:rFonts w:ascii="Symbol" w:eastAsia="Symbol" w:hAnsi="Symbol" w:cs="Symbol"/>
          <w:sz w:val="24"/>
          <w:szCs w:val="24"/>
        </w:rPr>
      </w:pPr>
    </w:p>
    <w:p w:rsidR="00895700" w:rsidRDefault="0099262C" w:rsidP="004B4437">
      <w:pPr>
        <w:numPr>
          <w:ilvl w:val="0"/>
          <w:numId w:val="15"/>
        </w:numPr>
        <w:tabs>
          <w:tab w:val="left" w:pos="426"/>
        </w:tabs>
        <w:spacing w:line="274" w:lineRule="auto"/>
        <w:ind w:right="-23" w:firstLine="26"/>
        <w:rPr>
          <w:rFonts w:ascii="Symbol" w:eastAsia="Symbol" w:hAnsi="Symbol" w:cs="Symbol"/>
          <w:sz w:val="24"/>
          <w:szCs w:val="24"/>
        </w:rPr>
      </w:pPr>
      <w:r>
        <w:rPr>
          <w:rFonts w:eastAsia="Times New Roman"/>
          <w:sz w:val="24"/>
          <w:szCs w:val="24"/>
        </w:rPr>
        <w:t>ставить цель деятельности на основе определенной проблемы и существующих возможн</w:t>
      </w:r>
      <w:r>
        <w:rPr>
          <w:rFonts w:eastAsia="Times New Roman"/>
          <w:sz w:val="24"/>
          <w:szCs w:val="24"/>
        </w:rPr>
        <w:t>о</w:t>
      </w:r>
      <w:r>
        <w:rPr>
          <w:rFonts w:eastAsia="Times New Roman"/>
          <w:sz w:val="24"/>
          <w:szCs w:val="24"/>
        </w:rPr>
        <w:t>стей;</w:t>
      </w:r>
    </w:p>
    <w:p w:rsidR="00895700" w:rsidRDefault="00895700" w:rsidP="009217B5">
      <w:pPr>
        <w:tabs>
          <w:tab w:val="left" w:pos="9900"/>
        </w:tabs>
        <w:spacing w:line="2" w:lineRule="exact"/>
        <w:ind w:right="-23" w:firstLine="26"/>
        <w:rPr>
          <w:rFonts w:ascii="Symbol" w:eastAsia="Symbol" w:hAnsi="Symbol" w:cs="Symbol"/>
          <w:sz w:val="24"/>
          <w:szCs w:val="24"/>
        </w:rPr>
      </w:pPr>
    </w:p>
    <w:p w:rsidR="00895700" w:rsidRDefault="0099262C" w:rsidP="004B4437">
      <w:pPr>
        <w:numPr>
          <w:ilvl w:val="0"/>
          <w:numId w:val="15"/>
        </w:numPr>
        <w:tabs>
          <w:tab w:val="left" w:pos="426"/>
        </w:tabs>
        <w:spacing w:line="274" w:lineRule="auto"/>
        <w:ind w:right="-23" w:firstLine="26"/>
        <w:rPr>
          <w:rFonts w:ascii="Symbol" w:eastAsia="Symbol" w:hAnsi="Symbol" w:cs="Symbol"/>
          <w:sz w:val="24"/>
          <w:szCs w:val="24"/>
        </w:rPr>
      </w:pPr>
      <w:r>
        <w:rPr>
          <w:rFonts w:eastAsia="Times New Roman"/>
          <w:sz w:val="24"/>
          <w:szCs w:val="24"/>
        </w:rPr>
        <w:t>формулировать учебные задачи как шаги достижения поставленной цели деятельности;</w:t>
      </w:r>
    </w:p>
    <w:p w:rsidR="00895700" w:rsidRDefault="00895700" w:rsidP="009217B5">
      <w:pPr>
        <w:tabs>
          <w:tab w:val="left" w:pos="9900"/>
        </w:tabs>
        <w:spacing w:line="2" w:lineRule="exact"/>
        <w:ind w:right="-23" w:firstLine="26"/>
        <w:rPr>
          <w:rFonts w:ascii="Symbol" w:eastAsia="Symbol" w:hAnsi="Symbol" w:cs="Symbol"/>
          <w:sz w:val="24"/>
          <w:szCs w:val="24"/>
        </w:rPr>
      </w:pPr>
    </w:p>
    <w:p w:rsidR="00895700" w:rsidRDefault="0099262C" w:rsidP="004B4437">
      <w:pPr>
        <w:numPr>
          <w:ilvl w:val="0"/>
          <w:numId w:val="15"/>
        </w:numPr>
        <w:tabs>
          <w:tab w:val="left" w:pos="426"/>
        </w:tabs>
        <w:spacing w:line="266" w:lineRule="auto"/>
        <w:ind w:right="-23" w:firstLine="26"/>
        <w:rPr>
          <w:rFonts w:ascii="Symbol" w:eastAsia="Symbol" w:hAnsi="Symbol" w:cs="Symbol"/>
          <w:sz w:val="24"/>
          <w:szCs w:val="24"/>
        </w:rPr>
      </w:pPr>
      <w:r>
        <w:rPr>
          <w:rFonts w:eastAsia="Times New Roman"/>
          <w:sz w:val="24"/>
          <w:szCs w:val="24"/>
        </w:rPr>
        <w:t>обосновывать целевые ориентиры и приоритеты ссылками на ценности, указывая и обосн</w:t>
      </w:r>
      <w:r>
        <w:rPr>
          <w:rFonts w:eastAsia="Times New Roman"/>
          <w:sz w:val="24"/>
          <w:szCs w:val="24"/>
        </w:rPr>
        <w:t>о</w:t>
      </w:r>
      <w:r>
        <w:rPr>
          <w:rFonts w:eastAsia="Times New Roman"/>
          <w:sz w:val="24"/>
          <w:szCs w:val="24"/>
        </w:rPr>
        <w:t>вывая логическую последовательность шагов.</w:t>
      </w:r>
    </w:p>
    <w:p w:rsidR="00895700" w:rsidRDefault="00895700" w:rsidP="009217B5">
      <w:pPr>
        <w:spacing w:line="2" w:lineRule="exact"/>
        <w:rPr>
          <w:sz w:val="20"/>
          <w:szCs w:val="20"/>
        </w:rPr>
      </w:pPr>
    </w:p>
    <w:p w:rsidR="00895700" w:rsidRDefault="0099262C" w:rsidP="004B4437">
      <w:pPr>
        <w:numPr>
          <w:ilvl w:val="0"/>
          <w:numId w:val="16"/>
        </w:numPr>
        <w:tabs>
          <w:tab w:val="left" w:pos="426"/>
        </w:tabs>
        <w:spacing w:line="281" w:lineRule="auto"/>
        <w:ind w:right="420" w:firstLine="26"/>
        <w:jc w:val="both"/>
        <w:rPr>
          <w:rFonts w:eastAsia="Times New Roman"/>
          <w:sz w:val="24"/>
          <w:szCs w:val="24"/>
        </w:rPr>
      </w:pPr>
      <w:r>
        <w:rPr>
          <w:rFonts w:eastAsia="Times New Roman"/>
          <w:sz w:val="24"/>
          <w:szCs w:val="24"/>
        </w:rPr>
        <w:t>Умение самостоятельно планировать пути достижения целей, в том числе альтернати</w:t>
      </w:r>
      <w:r>
        <w:rPr>
          <w:rFonts w:eastAsia="Times New Roman"/>
          <w:sz w:val="24"/>
          <w:szCs w:val="24"/>
        </w:rPr>
        <w:t>в</w:t>
      </w:r>
      <w:r>
        <w:rPr>
          <w:rFonts w:eastAsia="Times New Roman"/>
          <w:sz w:val="24"/>
          <w:szCs w:val="24"/>
        </w:rPr>
        <w:t>ные, осознанно выбирать наиболее эффективные способы решения учебных и познавател</w:t>
      </w:r>
      <w:r>
        <w:rPr>
          <w:rFonts w:eastAsia="Times New Roman"/>
          <w:sz w:val="24"/>
          <w:szCs w:val="24"/>
        </w:rPr>
        <w:t>ь</w:t>
      </w:r>
      <w:r>
        <w:rPr>
          <w:rFonts w:eastAsia="Times New Roman"/>
          <w:sz w:val="24"/>
          <w:szCs w:val="24"/>
        </w:rPr>
        <w:t>ных задач. Обучающийся сможет:</w:t>
      </w: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определять необходимые действие(я) в соответствии с учебной и познавательной задачей и составлять алгоритм их выполнения;</w:t>
      </w:r>
    </w:p>
    <w:p w:rsidR="00895700" w:rsidRDefault="00895700" w:rsidP="009217B5">
      <w:pPr>
        <w:spacing w:line="2" w:lineRule="exact"/>
        <w:ind w:right="-23" w:firstLine="26"/>
        <w:rPr>
          <w:rFonts w:eastAsia="Times New Roman"/>
          <w:sz w:val="24"/>
          <w:szCs w:val="24"/>
        </w:rPr>
      </w:pPr>
    </w:p>
    <w:p w:rsidR="00895700" w:rsidRDefault="0099262C" w:rsidP="009217B5">
      <w:pPr>
        <w:spacing w:line="272"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обосновывать и осуществлять выбор наиболее эффективных способов решения учебных и п</w:t>
      </w:r>
      <w:r>
        <w:rPr>
          <w:rFonts w:eastAsia="Times New Roman"/>
          <w:sz w:val="24"/>
          <w:szCs w:val="24"/>
        </w:rPr>
        <w:t>о</w:t>
      </w:r>
      <w:r>
        <w:rPr>
          <w:rFonts w:eastAsia="Times New Roman"/>
          <w:sz w:val="24"/>
          <w:szCs w:val="24"/>
        </w:rPr>
        <w:t>знавательных задач;</w:t>
      </w:r>
    </w:p>
    <w:p w:rsidR="00895700" w:rsidRDefault="00895700" w:rsidP="009217B5">
      <w:pPr>
        <w:spacing w:line="2" w:lineRule="exact"/>
        <w:ind w:right="-23" w:firstLine="26"/>
        <w:rPr>
          <w:rFonts w:eastAsia="Times New Roman"/>
          <w:sz w:val="24"/>
          <w:szCs w:val="24"/>
        </w:rPr>
      </w:pP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определять/находить, в том числе из предложенных вариантов, условия для выполнения учебной и познавательной задачи;</w:t>
      </w:r>
    </w:p>
    <w:p w:rsidR="00895700" w:rsidRDefault="00895700" w:rsidP="009217B5">
      <w:pPr>
        <w:spacing w:line="2" w:lineRule="exact"/>
        <w:ind w:right="-23" w:firstLine="26"/>
        <w:rPr>
          <w:rFonts w:eastAsia="Times New Roman"/>
          <w:sz w:val="24"/>
          <w:szCs w:val="24"/>
        </w:rPr>
      </w:pPr>
    </w:p>
    <w:p w:rsidR="00895700" w:rsidRDefault="0099262C" w:rsidP="009217B5">
      <w:pPr>
        <w:spacing w:line="275" w:lineRule="auto"/>
        <w:ind w:right="-23" w:firstLine="2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выстраивать жизненные планы на краткосрочное будущее (заявлять целевые ориентиры, ст</w:t>
      </w:r>
      <w:r>
        <w:rPr>
          <w:rFonts w:eastAsia="Times New Roman"/>
          <w:sz w:val="24"/>
          <w:szCs w:val="24"/>
        </w:rPr>
        <w:t>а</w:t>
      </w:r>
      <w:r>
        <w:rPr>
          <w:rFonts w:eastAsia="Times New Roman"/>
          <w:sz w:val="24"/>
          <w:szCs w:val="24"/>
        </w:rPr>
        <w:t>вить адекватные им задачи и предлагать действия, указывая и обосновывая логическую посл</w:t>
      </w:r>
      <w:r>
        <w:rPr>
          <w:rFonts w:eastAsia="Times New Roman"/>
          <w:sz w:val="24"/>
          <w:szCs w:val="24"/>
        </w:rPr>
        <w:t>е</w:t>
      </w:r>
      <w:r>
        <w:rPr>
          <w:rFonts w:eastAsia="Times New Roman"/>
          <w:sz w:val="24"/>
          <w:szCs w:val="24"/>
        </w:rPr>
        <w:t>довательность шагов);</w:t>
      </w:r>
    </w:p>
    <w:p w:rsidR="005C3F85" w:rsidRDefault="0099262C" w:rsidP="005C3F85">
      <w:pPr>
        <w:spacing w:line="278"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выбирать из предложенных вариантов и самостоятельно искать средства/ресурсы для реш</w:t>
      </w:r>
      <w:r>
        <w:rPr>
          <w:rFonts w:eastAsia="Times New Roman"/>
          <w:sz w:val="24"/>
          <w:szCs w:val="24"/>
        </w:rPr>
        <w:t>е</w:t>
      </w:r>
      <w:r>
        <w:rPr>
          <w:rFonts w:eastAsia="Times New Roman"/>
          <w:sz w:val="24"/>
          <w:szCs w:val="24"/>
        </w:rPr>
        <w:t>ния задачи/достижения цели;</w:t>
      </w:r>
    </w:p>
    <w:p w:rsidR="00895700" w:rsidRPr="005C3F85" w:rsidRDefault="0099262C" w:rsidP="004B4437">
      <w:pPr>
        <w:pStyle w:val="a4"/>
        <w:numPr>
          <w:ilvl w:val="0"/>
          <w:numId w:val="354"/>
        </w:numPr>
        <w:spacing w:line="278" w:lineRule="auto"/>
        <w:ind w:left="426" w:right="-23"/>
        <w:rPr>
          <w:rFonts w:ascii="Symbol" w:eastAsia="Symbol" w:hAnsi="Symbol" w:cs="Symbol"/>
          <w:sz w:val="24"/>
          <w:szCs w:val="24"/>
        </w:rPr>
      </w:pPr>
      <w:r w:rsidRPr="005C3F85">
        <w:rPr>
          <w:rFonts w:eastAsia="Times New Roman"/>
          <w:sz w:val="24"/>
          <w:szCs w:val="24"/>
        </w:rPr>
        <w:t>оставлять план решения проблемы (выполнения проекта, проведения исследования);</w:t>
      </w:r>
    </w:p>
    <w:p w:rsidR="00895700" w:rsidRDefault="00895700" w:rsidP="009217B5">
      <w:pPr>
        <w:tabs>
          <w:tab w:val="left" w:pos="426"/>
        </w:tabs>
        <w:spacing w:line="2" w:lineRule="exact"/>
        <w:ind w:right="-23" w:firstLine="26"/>
        <w:rPr>
          <w:rFonts w:ascii="Symbol" w:eastAsia="Symbol" w:hAnsi="Symbol" w:cs="Symbol"/>
          <w:sz w:val="24"/>
          <w:szCs w:val="24"/>
        </w:rPr>
      </w:pPr>
    </w:p>
    <w:p w:rsidR="00895700" w:rsidRDefault="0099262C" w:rsidP="004B4437">
      <w:pPr>
        <w:numPr>
          <w:ilvl w:val="0"/>
          <w:numId w:val="17"/>
        </w:numPr>
        <w:tabs>
          <w:tab w:val="left" w:pos="426"/>
        </w:tabs>
        <w:spacing w:line="274" w:lineRule="auto"/>
        <w:ind w:right="-23" w:firstLine="26"/>
        <w:rPr>
          <w:rFonts w:ascii="Symbol" w:eastAsia="Symbol" w:hAnsi="Symbol" w:cs="Symbol"/>
          <w:sz w:val="24"/>
          <w:szCs w:val="24"/>
        </w:rPr>
      </w:pPr>
      <w:r>
        <w:rPr>
          <w:rFonts w:eastAsia="Times New Roman"/>
          <w:sz w:val="24"/>
          <w:szCs w:val="24"/>
        </w:rPr>
        <w:lastRenderedPageBreak/>
        <w:t>определять потенциальные затруднения при решении учебной и познавательной задачи и находить средства для их устранения;</w:t>
      </w:r>
    </w:p>
    <w:p w:rsidR="00895700" w:rsidRDefault="00895700" w:rsidP="009217B5">
      <w:pPr>
        <w:tabs>
          <w:tab w:val="left" w:pos="426"/>
        </w:tabs>
        <w:spacing w:line="2" w:lineRule="exact"/>
        <w:ind w:right="-23" w:firstLine="26"/>
        <w:rPr>
          <w:rFonts w:ascii="Symbol" w:eastAsia="Symbol" w:hAnsi="Symbol" w:cs="Symbol"/>
          <w:sz w:val="24"/>
          <w:szCs w:val="24"/>
        </w:rPr>
      </w:pPr>
    </w:p>
    <w:p w:rsidR="00895700" w:rsidRDefault="0099262C" w:rsidP="004B4437">
      <w:pPr>
        <w:numPr>
          <w:ilvl w:val="0"/>
          <w:numId w:val="17"/>
        </w:numPr>
        <w:tabs>
          <w:tab w:val="left" w:pos="426"/>
        </w:tabs>
        <w:spacing w:line="274" w:lineRule="auto"/>
        <w:ind w:right="-23" w:firstLine="26"/>
        <w:rPr>
          <w:rFonts w:ascii="Symbol" w:eastAsia="Symbol" w:hAnsi="Symbol" w:cs="Symbol"/>
          <w:sz w:val="24"/>
          <w:szCs w:val="24"/>
        </w:rPr>
      </w:pPr>
      <w:r>
        <w:rPr>
          <w:rFonts w:eastAsia="Times New Roman"/>
          <w:sz w:val="24"/>
          <w:szCs w:val="24"/>
        </w:rPr>
        <w:t>описывать свой опыт, оформляя его для передачи другим людям в виде технологии реш</w:t>
      </w:r>
      <w:r>
        <w:rPr>
          <w:rFonts w:eastAsia="Times New Roman"/>
          <w:sz w:val="24"/>
          <w:szCs w:val="24"/>
        </w:rPr>
        <w:t>е</w:t>
      </w:r>
      <w:r>
        <w:rPr>
          <w:rFonts w:eastAsia="Times New Roman"/>
          <w:sz w:val="24"/>
          <w:szCs w:val="24"/>
        </w:rPr>
        <w:t>ния практических задач определенного класса;</w:t>
      </w:r>
    </w:p>
    <w:p w:rsidR="00895700" w:rsidRDefault="00895700" w:rsidP="009217B5">
      <w:pPr>
        <w:tabs>
          <w:tab w:val="left" w:pos="426"/>
        </w:tabs>
        <w:spacing w:line="2" w:lineRule="exact"/>
        <w:ind w:right="-23" w:firstLine="26"/>
        <w:rPr>
          <w:rFonts w:ascii="Symbol" w:eastAsia="Symbol" w:hAnsi="Symbol" w:cs="Symbol"/>
          <w:sz w:val="24"/>
          <w:szCs w:val="24"/>
        </w:rPr>
      </w:pPr>
    </w:p>
    <w:p w:rsidR="00895700" w:rsidRDefault="0099262C" w:rsidP="004B4437">
      <w:pPr>
        <w:numPr>
          <w:ilvl w:val="0"/>
          <w:numId w:val="17"/>
        </w:numPr>
        <w:tabs>
          <w:tab w:val="left" w:pos="426"/>
        </w:tabs>
        <w:spacing w:line="268" w:lineRule="auto"/>
        <w:ind w:right="-23" w:firstLine="26"/>
        <w:rPr>
          <w:rFonts w:ascii="Symbol" w:eastAsia="Symbol" w:hAnsi="Symbol" w:cs="Symbol"/>
          <w:sz w:val="24"/>
          <w:szCs w:val="24"/>
        </w:rPr>
      </w:pPr>
      <w:r>
        <w:rPr>
          <w:rFonts w:eastAsia="Times New Roman"/>
          <w:sz w:val="24"/>
          <w:szCs w:val="24"/>
        </w:rPr>
        <w:t>планировать и корректировать свою индивидуальную образовательную траекторию.</w:t>
      </w:r>
    </w:p>
    <w:p w:rsidR="00895700" w:rsidRDefault="00895700" w:rsidP="009217B5">
      <w:pPr>
        <w:spacing w:line="2" w:lineRule="exact"/>
        <w:rPr>
          <w:sz w:val="20"/>
          <w:szCs w:val="20"/>
        </w:rPr>
      </w:pPr>
    </w:p>
    <w:p w:rsidR="00895700" w:rsidRDefault="0099262C" w:rsidP="004B4437">
      <w:pPr>
        <w:numPr>
          <w:ilvl w:val="0"/>
          <w:numId w:val="18"/>
        </w:numPr>
        <w:tabs>
          <w:tab w:val="left" w:pos="426"/>
        </w:tabs>
        <w:spacing w:line="278" w:lineRule="auto"/>
        <w:ind w:right="-23" w:firstLine="26"/>
        <w:jc w:val="both"/>
        <w:rPr>
          <w:rFonts w:eastAsia="Times New Roman"/>
          <w:sz w:val="24"/>
          <w:szCs w:val="24"/>
        </w:rPr>
      </w:pPr>
      <w:r>
        <w:rPr>
          <w:rFonts w:eastAsia="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w:t>
      </w:r>
      <w:r>
        <w:rPr>
          <w:rFonts w:eastAsia="Times New Roman"/>
          <w:sz w:val="24"/>
          <w:szCs w:val="24"/>
        </w:rPr>
        <w:t>я</w:t>
      </w:r>
      <w:r>
        <w:rPr>
          <w:rFonts w:eastAsia="Times New Roman"/>
          <w:sz w:val="24"/>
          <w:szCs w:val="24"/>
        </w:rPr>
        <w:t>ющейся ситуацией. Обучающийся сможет:</w:t>
      </w: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определять совместно с педагогом и сверстниками критерии планируемых результатов и кр</w:t>
      </w:r>
      <w:r>
        <w:rPr>
          <w:rFonts w:eastAsia="Times New Roman"/>
          <w:sz w:val="24"/>
          <w:szCs w:val="24"/>
        </w:rPr>
        <w:t>и</w:t>
      </w:r>
      <w:r>
        <w:rPr>
          <w:rFonts w:eastAsia="Times New Roman"/>
          <w:sz w:val="24"/>
          <w:szCs w:val="24"/>
        </w:rPr>
        <w:t>терии оценки своей учебной деятельности;</w:t>
      </w:r>
    </w:p>
    <w:p w:rsidR="00895700" w:rsidRDefault="00895700" w:rsidP="009217B5">
      <w:pPr>
        <w:spacing w:line="2" w:lineRule="exact"/>
        <w:ind w:right="-23" w:firstLine="26"/>
        <w:rPr>
          <w:rFonts w:eastAsia="Times New Roman"/>
          <w:sz w:val="24"/>
          <w:szCs w:val="24"/>
        </w:rPr>
      </w:pP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систематизировать (в том числе выбирать приоритетные) критерии планируемых результатов и оценки своей деятельности;</w:t>
      </w:r>
    </w:p>
    <w:p w:rsidR="00895700" w:rsidRDefault="00895700" w:rsidP="009217B5">
      <w:pPr>
        <w:spacing w:line="2" w:lineRule="exact"/>
        <w:ind w:right="-23" w:firstLine="26"/>
        <w:rPr>
          <w:rFonts w:eastAsia="Times New Roman"/>
          <w:sz w:val="24"/>
          <w:szCs w:val="24"/>
        </w:rPr>
      </w:pP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95700" w:rsidRDefault="00895700" w:rsidP="009217B5">
      <w:pPr>
        <w:spacing w:line="2" w:lineRule="exact"/>
        <w:ind w:right="-23" w:firstLine="26"/>
        <w:rPr>
          <w:rFonts w:eastAsia="Times New Roman"/>
          <w:sz w:val="24"/>
          <w:szCs w:val="24"/>
        </w:rPr>
      </w:pPr>
    </w:p>
    <w:p w:rsidR="00895700" w:rsidRDefault="0099262C" w:rsidP="009217B5">
      <w:pPr>
        <w:spacing w:line="272"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оценивать свою деятельность, аргументируя причины достижения или отсутствия планиру</w:t>
      </w:r>
      <w:r>
        <w:rPr>
          <w:rFonts w:eastAsia="Times New Roman"/>
          <w:sz w:val="24"/>
          <w:szCs w:val="24"/>
        </w:rPr>
        <w:t>е</w:t>
      </w:r>
      <w:r>
        <w:rPr>
          <w:rFonts w:eastAsia="Times New Roman"/>
          <w:sz w:val="24"/>
          <w:szCs w:val="24"/>
        </w:rPr>
        <w:t>мого результата;</w:t>
      </w:r>
    </w:p>
    <w:p w:rsidR="00895700" w:rsidRDefault="00895700" w:rsidP="009217B5">
      <w:pPr>
        <w:spacing w:line="2" w:lineRule="exact"/>
        <w:ind w:right="-23" w:firstLine="26"/>
        <w:rPr>
          <w:rFonts w:eastAsia="Times New Roman"/>
          <w:sz w:val="24"/>
          <w:szCs w:val="24"/>
        </w:rPr>
      </w:pP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895700" w:rsidRDefault="00895700" w:rsidP="009217B5">
      <w:pPr>
        <w:spacing w:line="2" w:lineRule="exact"/>
        <w:ind w:right="-23" w:firstLine="26"/>
        <w:rPr>
          <w:rFonts w:eastAsia="Times New Roman"/>
          <w:sz w:val="24"/>
          <w:szCs w:val="24"/>
        </w:rPr>
      </w:pPr>
    </w:p>
    <w:p w:rsidR="00895700" w:rsidRDefault="0099262C" w:rsidP="009217B5">
      <w:pPr>
        <w:spacing w:line="275" w:lineRule="auto"/>
        <w:ind w:right="-23" w:firstLine="2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работая по своему плану, вносить коррективы в текущую деятельность на основе анализа и</w:t>
      </w:r>
      <w:r>
        <w:rPr>
          <w:rFonts w:eastAsia="Times New Roman"/>
          <w:sz w:val="24"/>
          <w:szCs w:val="24"/>
        </w:rPr>
        <w:t>з</w:t>
      </w:r>
      <w:r>
        <w:rPr>
          <w:rFonts w:eastAsia="Times New Roman"/>
          <w:sz w:val="24"/>
          <w:szCs w:val="24"/>
        </w:rPr>
        <w:t>менений ситуации для получения запланированных характеристик продукта/результата;</w:t>
      </w:r>
    </w:p>
    <w:p w:rsidR="00895700" w:rsidRDefault="0099262C" w:rsidP="009217B5">
      <w:pPr>
        <w:spacing w:line="275" w:lineRule="auto"/>
        <w:ind w:right="-23" w:firstLine="2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95700" w:rsidRDefault="0099262C" w:rsidP="009217B5">
      <w:pPr>
        <w:spacing w:line="268"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сверять свои действия с целью и, при необходимости, исправлять ошибки самостоятельно.</w:t>
      </w:r>
    </w:p>
    <w:p w:rsidR="00895700" w:rsidRDefault="00895700" w:rsidP="009217B5">
      <w:pPr>
        <w:spacing w:line="1" w:lineRule="exact"/>
        <w:rPr>
          <w:rFonts w:eastAsia="Times New Roman"/>
          <w:sz w:val="24"/>
          <w:szCs w:val="24"/>
        </w:rPr>
      </w:pPr>
    </w:p>
    <w:p w:rsidR="00895700" w:rsidRDefault="0099262C" w:rsidP="004B4437">
      <w:pPr>
        <w:numPr>
          <w:ilvl w:val="0"/>
          <w:numId w:val="18"/>
        </w:numPr>
        <w:tabs>
          <w:tab w:val="left" w:pos="426"/>
        </w:tabs>
        <w:spacing w:line="281" w:lineRule="auto"/>
        <w:ind w:right="-23" w:firstLine="26"/>
        <w:rPr>
          <w:rFonts w:eastAsia="Times New Roman"/>
          <w:sz w:val="24"/>
          <w:szCs w:val="24"/>
        </w:rPr>
      </w:pPr>
      <w:r>
        <w:rPr>
          <w:rFonts w:eastAsia="Times New Roman"/>
          <w:sz w:val="24"/>
          <w:szCs w:val="24"/>
        </w:rPr>
        <w:t>Умение оценивать правильность выполнения учебной задачи, собственные возможности ее решения. Обучающийся сможет:</w:t>
      </w:r>
    </w:p>
    <w:p w:rsidR="00895700" w:rsidRDefault="00895700" w:rsidP="009217B5">
      <w:pPr>
        <w:spacing w:line="1" w:lineRule="exact"/>
        <w:rPr>
          <w:rFonts w:eastAsia="Times New Roman"/>
          <w:sz w:val="24"/>
          <w:szCs w:val="24"/>
        </w:rPr>
      </w:pP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определять критерии правильности (корректности) выполнения учебной задачи;</w:t>
      </w:r>
    </w:p>
    <w:p w:rsidR="00895700" w:rsidRDefault="00895700" w:rsidP="009217B5">
      <w:pPr>
        <w:spacing w:line="2" w:lineRule="exact"/>
        <w:ind w:right="-23" w:firstLine="26"/>
        <w:rPr>
          <w:rFonts w:eastAsia="Times New Roman"/>
          <w:sz w:val="24"/>
          <w:szCs w:val="24"/>
        </w:rPr>
      </w:pP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анализировать и обосновывать применение соответствующего инструментария для выполн</w:t>
      </w:r>
      <w:r>
        <w:rPr>
          <w:rFonts w:eastAsia="Times New Roman"/>
          <w:sz w:val="24"/>
          <w:szCs w:val="24"/>
        </w:rPr>
        <w:t>е</w:t>
      </w:r>
      <w:r>
        <w:rPr>
          <w:rFonts w:eastAsia="Times New Roman"/>
          <w:sz w:val="24"/>
          <w:szCs w:val="24"/>
        </w:rPr>
        <w:t>ния учебной задачи;</w:t>
      </w:r>
    </w:p>
    <w:p w:rsidR="00895700" w:rsidRDefault="00895700" w:rsidP="009217B5">
      <w:pPr>
        <w:spacing w:line="2" w:lineRule="exact"/>
        <w:ind w:right="-23" w:firstLine="26"/>
        <w:rPr>
          <w:rFonts w:eastAsia="Times New Roman"/>
          <w:sz w:val="24"/>
          <w:szCs w:val="24"/>
        </w:rPr>
      </w:pP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95700" w:rsidRDefault="00895700" w:rsidP="009217B5">
      <w:pPr>
        <w:spacing w:line="2" w:lineRule="exact"/>
        <w:ind w:right="-23" w:firstLine="26"/>
        <w:rPr>
          <w:rFonts w:eastAsia="Times New Roman"/>
          <w:sz w:val="24"/>
          <w:szCs w:val="24"/>
        </w:rPr>
      </w:pP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895700" w:rsidRDefault="00895700" w:rsidP="009217B5">
      <w:pPr>
        <w:spacing w:line="2" w:lineRule="exact"/>
        <w:ind w:right="-23" w:firstLine="26"/>
        <w:rPr>
          <w:rFonts w:eastAsia="Times New Roman"/>
          <w:sz w:val="24"/>
          <w:szCs w:val="24"/>
        </w:rPr>
      </w:pPr>
    </w:p>
    <w:p w:rsidR="00895700" w:rsidRDefault="0099262C" w:rsidP="009217B5">
      <w:pPr>
        <w:spacing w:line="291"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w:t>
      </w:r>
    </w:p>
    <w:p w:rsidR="00895700" w:rsidRDefault="0099262C" w:rsidP="004B4437">
      <w:pPr>
        <w:numPr>
          <w:ilvl w:val="0"/>
          <w:numId w:val="19"/>
        </w:numPr>
        <w:tabs>
          <w:tab w:val="left" w:pos="426"/>
        </w:tabs>
        <w:spacing w:line="268" w:lineRule="auto"/>
        <w:ind w:right="-23" w:firstLine="26"/>
        <w:rPr>
          <w:rFonts w:ascii="Symbol" w:eastAsia="Symbol" w:hAnsi="Symbol" w:cs="Symbol"/>
          <w:sz w:val="24"/>
          <w:szCs w:val="24"/>
        </w:rPr>
      </w:pPr>
      <w:r>
        <w:rPr>
          <w:rFonts w:eastAsia="Times New Roman"/>
          <w:sz w:val="24"/>
          <w:szCs w:val="24"/>
        </w:rPr>
        <w:t>фиксировать и анализировать динамику собственных образовательных результатов.</w:t>
      </w:r>
    </w:p>
    <w:p w:rsidR="00895700" w:rsidRDefault="00895700" w:rsidP="009217B5">
      <w:pPr>
        <w:spacing w:line="2" w:lineRule="exact"/>
        <w:rPr>
          <w:sz w:val="20"/>
          <w:szCs w:val="20"/>
        </w:rPr>
      </w:pPr>
    </w:p>
    <w:p w:rsidR="00895700" w:rsidRDefault="0099262C" w:rsidP="004B4437">
      <w:pPr>
        <w:numPr>
          <w:ilvl w:val="0"/>
          <w:numId w:val="20"/>
        </w:numPr>
        <w:tabs>
          <w:tab w:val="left" w:pos="426"/>
        </w:tabs>
        <w:spacing w:line="279" w:lineRule="auto"/>
        <w:ind w:right="-23" w:firstLine="26"/>
        <w:jc w:val="both"/>
        <w:rPr>
          <w:rFonts w:eastAsia="Times New Roman"/>
          <w:sz w:val="24"/>
          <w:szCs w:val="24"/>
        </w:rPr>
      </w:pPr>
      <w:r>
        <w:rPr>
          <w:rFonts w:eastAsia="Times New Roman"/>
          <w:sz w:val="24"/>
          <w:szCs w:val="24"/>
        </w:rPr>
        <w:t>Владение основами самоконтроля, самооценки, принятия решений и осуществления ос</w:t>
      </w:r>
      <w:r>
        <w:rPr>
          <w:rFonts w:eastAsia="Times New Roman"/>
          <w:sz w:val="24"/>
          <w:szCs w:val="24"/>
        </w:rPr>
        <w:t>о</w:t>
      </w:r>
      <w:r>
        <w:rPr>
          <w:rFonts w:eastAsia="Times New Roman"/>
          <w:sz w:val="24"/>
          <w:szCs w:val="24"/>
        </w:rPr>
        <w:t>знанного выбора в учебной и познавательной. Обучающийся сможет:</w:t>
      </w:r>
    </w:p>
    <w:p w:rsidR="00895700" w:rsidRDefault="00895700" w:rsidP="009217B5">
      <w:pPr>
        <w:spacing w:line="2" w:lineRule="exact"/>
        <w:rPr>
          <w:rFonts w:eastAsia="Times New Roman"/>
          <w:sz w:val="24"/>
          <w:szCs w:val="24"/>
        </w:rPr>
      </w:pP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наблюдать и анализировать собственную учебную и познавательную деятельность и деятел</w:t>
      </w:r>
      <w:r>
        <w:rPr>
          <w:rFonts w:eastAsia="Times New Roman"/>
          <w:sz w:val="24"/>
          <w:szCs w:val="24"/>
        </w:rPr>
        <w:t>ь</w:t>
      </w:r>
      <w:r>
        <w:rPr>
          <w:rFonts w:eastAsia="Times New Roman"/>
          <w:sz w:val="24"/>
          <w:szCs w:val="24"/>
        </w:rPr>
        <w:t>ность других обучающихся в процессе взаимопроверки;</w:t>
      </w:r>
    </w:p>
    <w:p w:rsidR="00895700" w:rsidRDefault="00895700" w:rsidP="009217B5">
      <w:pPr>
        <w:spacing w:line="2" w:lineRule="exact"/>
        <w:ind w:right="-23" w:firstLine="26"/>
        <w:rPr>
          <w:rFonts w:eastAsia="Times New Roman"/>
          <w:sz w:val="24"/>
          <w:szCs w:val="24"/>
        </w:rPr>
      </w:pP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соотносить реальные и планируемые результаты индивидуальной образовательной деятел</w:t>
      </w:r>
      <w:r>
        <w:rPr>
          <w:rFonts w:eastAsia="Times New Roman"/>
          <w:sz w:val="24"/>
          <w:szCs w:val="24"/>
        </w:rPr>
        <w:t>ь</w:t>
      </w:r>
      <w:r>
        <w:rPr>
          <w:rFonts w:eastAsia="Times New Roman"/>
          <w:sz w:val="24"/>
          <w:szCs w:val="24"/>
        </w:rPr>
        <w:t>ности и делать выводы;</w:t>
      </w:r>
    </w:p>
    <w:p w:rsidR="00895700" w:rsidRDefault="00895700" w:rsidP="009217B5">
      <w:pPr>
        <w:spacing w:line="2" w:lineRule="exact"/>
        <w:ind w:right="-23" w:firstLine="26"/>
        <w:rPr>
          <w:rFonts w:eastAsia="Times New Roman"/>
          <w:sz w:val="24"/>
          <w:szCs w:val="24"/>
        </w:rPr>
      </w:pPr>
    </w:p>
    <w:p w:rsidR="00895700" w:rsidRDefault="0099262C" w:rsidP="009217B5">
      <w:pPr>
        <w:ind w:right="-23"/>
        <w:rPr>
          <w:rFonts w:eastAsia="Times New Roman"/>
          <w:sz w:val="24"/>
          <w:szCs w:val="24"/>
        </w:rPr>
      </w:pPr>
      <w:r>
        <w:rPr>
          <w:rFonts w:ascii="Symbol" w:eastAsia="Symbol" w:hAnsi="Symbol" w:cs="Symbol"/>
          <w:sz w:val="24"/>
          <w:szCs w:val="24"/>
        </w:rPr>
        <w:t></w:t>
      </w:r>
      <w:r>
        <w:rPr>
          <w:rFonts w:eastAsia="Times New Roman"/>
          <w:sz w:val="24"/>
          <w:szCs w:val="24"/>
        </w:rPr>
        <w:t xml:space="preserve">  принимать решение в учебной ситуации и нести за него ответственность;</w:t>
      </w:r>
    </w:p>
    <w:p w:rsidR="00895700" w:rsidRDefault="00895700" w:rsidP="009217B5">
      <w:pPr>
        <w:spacing w:line="42" w:lineRule="exact"/>
        <w:ind w:right="-23" w:firstLine="26"/>
        <w:rPr>
          <w:sz w:val="20"/>
          <w:szCs w:val="20"/>
        </w:rPr>
      </w:pPr>
    </w:p>
    <w:p w:rsidR="00895700" w:rsidRDefault="0099262C" w:rsidP="004B4437">
      <w:pPr>
        <w:numPr>
          <w:ilvl w:val="0"/>
          <w:numId w:val="21"/>
        </w:numPr>
        <w:tabs>
          <w:tab w:val="left" w:pos="426"/>
        </w:tabs>
        <w:spacing w:line="274" w:lineRule="auto"/>
        <w:ind w:right="-23" w:firstLine="26"/>
        <w:rPr>
          <w:rFonts w:ascii="Symbol" w:eastAsia="Symbol" w:hAnsi="Symbol" w:cs="Symbol"/>
          <w:sz w:val="24"/>
          <w:szCs w:val="24"/>
        </w:rPr>
      </w:pPr>
      <w:r>
        <w:rPr>
          <w:rFonts w:eastAsia="Times New Roman"/>
          <w:sz w:val="24"/>
          <w:szCs w:val="24"/>
        </w:rPr>
        <w:lastRenderedPageBreak/>
        <w:t>самостоятельно определять причины своего успеха или неуспеха и находить способы в</w:t>
      </w:r>
      <w:r>
        <w:rPr>
          <w:rFonts w:eastAsia="Times New Roman"/>
          <w:sz w:val="24"/>
          <w:szCs w:val="24"/>
        </w:rPr>
        <w:t>ы</w:t>
      </w:r>
      <w:r>
        <w:rPr>
          <w:rFonts w:eastAsia="Times New Roman"/>
          <w:sz w:val="24"/>
          <w:szCs w:val="24"/>
        </w:rPr>
        <w:t>хода из ситуации неуспеха;</w:t>
      </w:r>
    </w:p>
    <w:p w:rsidR="00895700" w:rsidRDefault="00895700" w:rsidP="009217B5">
      <w:pPr>
        <w:spacing w:line="2" w:lineRule="exact"/>
        <w:ind w:right="-23" w:firstLine="26"/>
        <w:rPr>
          <w:rFonts w:ascii="Symbol" w:eastAsia="Symbol" w:hAnsi="Symbol" w:cs="Symbol"/>
          <w:sz w:val="24"/>
          <w:szCs w:val="24"/>
        </w:rPr>
      </w:pPr>
    </w:p>
    <w:p w:rsidR="00895700" w:rsidRDefault="0099262C" w:rsidP="004B4437">
      <w:pPr>
        <w:numPr>
          <w:ilvl w:val="0"/>
          <w:numId w:val="21"/>
        </w:numPr>
        <w:tabs>
          <w:tab w:val="left" w:pos="426"/>
        </w:tabs>
        <w:spacing w:line="275" w:lineRule="auto"/>
        <w:ind w:right="-23" w:firstLine="26"/>
        <w:jc w:val="both"/>
        <w:rPr>
          <w:rFonts w:ascii="Symbol" w:eastAsia="Symbol" w:hAnsi="Symbol" w:cs="Symbol"/>
          <w:sz w:val="24"/>
          <w:szCs w:val="24"/>
        </w:rPr>
      </w:pPr>
      <w:r>
        <w:rPr>
          <w:rFonts w:eastAsia="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95700" w:rsidRDefault="0099262C" w:rsidP="004B4437">
      <w:pPr>
        <w:numPr>
          <w:ilvl w:val="0"/>
          <w:numId w:val="21"/>
        </w:numPr>
        <w:tabs>
          <w:tab w:val="left" w:pos="426"/>
        </w:tabs>
        <w:spacing w:line="272" w:lineRule="auto"/>
        <w:ind w:right="-23" w:firstLine="26"/>
        <w:jc w:val="both"/>
        <w:rPr>
          <w:rFonts w:ascii="Symbol" w:eastAsia="Symbol" w:hAnsi="Symbol" w:cs="Symbol"/>
          <w:sz w:val="24"/>
          <w:szCs w:val="24"/>
        </w:rPr>
      </w:pPr>
      <w:r>
        <w:rPr>
          <w:rFonts w:eastAsia="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w:t>
      </w:r>
      <w:r>
        <w:rPr>
          <w:rFonts w:eastAsia="Times New Roman"/>
          <w:sz w:val="24"/>
          <w:szCs w:val="24"/>
        </w:rPr>
        <w:t>а</w:t>
      </w:r>
      <w:r>
        <w:rPr>
          <w:rFonts w:eastAsia="Times New Roman"/>
          <w:sz w:val="24"/>
          <w:szCs w:val="24"/>
        </w:rPr>
        <w:t>новления (ослабления проявлений утомления), эффекта активизации (повышения психофизи</w:t>
      </w:r>
      <w:r>
        <w:rPr>
          <w:rFonts w:eastAsia="Times New Roman"/>
          <w:sz w:val="24"/>
          <w:szCs w:val="24"/>
        </w:rPr>
        <w:t>о</w:t>
      </w:r>
      <w:r>
        <w:rPr>
          <w:rFonts w:eastAsia="Times New Roman"/>
          <w:sz w:val="24"/>
          <w:szCs w:val="24"/>
        </w:rPr>
        <w:t>логической реактивности).</w:t>
      </w:r>
    </w:p>
    <w:p w:rsidR="00895700" w:rsidRDefault="00895700" w:rsidP="009217B5">
      <w:pPr>
        <w:spacing w:line="1" w:lineRule="exact"/>
        <w:rPr>
          <w:rFonts w:ascii="Symbol" w:eastAsia="Symbol" w:hAnsi="Symbol" w:cs="Symbol"/>
          <w:sz w:val="24"/>
          <w:szCs w:val="24"/>
        </w:rPr>
      </w:pPr>
    </w:p>
    <w:p w:rsidR="00895700" w:rsidRDefault="0099262C" w:rsidP="009217B5">
      <w:pPr>
        <w:rPr>
          <w:rFonts w:ascii="Symbol" w:eastAsia="Symbol" w:hAnsi="Symbol" w:cs="Symbol"/>
          <w:sz w:val="24"/>
          <w:szCs w:val="24"/>
        </w:rPr>
      </w:pPr>
      <w:r>
        <w:rPr>
          <w:rFonts w:eastAsia="Times New Roman"/>
          <w:b/>
          <w:bCs/>
          <w:sz w:val="24"/>
          <w:szCs w:val="24"/>
        </w:rPr>
        <w:t>Познавательные УУД</w:t>
      </w:r>
    </w:p>
    <w:p w:rsidR="00895700" w:rsidRDefault="00895700" w:rsidP="009217B5">
      <w:pPr>
        <w:spacing w:line="41" w:lineRule="exact"/>
        <w:rPr>
          <w:sz w:val="20"/>
          <w:szCs w:val="20"/>
        </w:rPr>
      </w:pPr>
    </w:p>
    <w:p w:rsidR="00895700" w:rsidRDefault="0099262C" w:rsidP="004B4437">
      <w:pPr>
        <w:numPr>
          <w:ilvl w:val="0"/>
          <w:numId w:val="22"/>
        </w:numPr>
        <w:tabs>
          <w:tab w:val="left" w:pos="426"/>
        </w:tabs>
        <w:spacing w:line="277" w:lineRule="auto"/>
        <w:ind w:right="-23" w:firstLine="26"/>
        <w:jc w:val="both"/>
        <w:rPr>
          <w:rFonts w:eastAsia="Times New Roman"/>
          <w:sz w:val="24"/>
          <w:szCs w:val="24"/>
        </w:rPr>
      </w:pPr>
      <w:r>
        <w:rPr>
          <w:rFonts w:eastAsia="Times New Roman"/>
          <w:sz w:val="24"/>
          <w:szCs w:val="24"/>
        </w:rPr>
        <w:t>Умение определять понятия, создавать обобщения, устанавливать аналогии, классифицир</w:t>
      </w:r>
      <w:r>
        <w:rPr>
          <w:rFonts w:eastAsia="Times New Roman"/>
          <w:sz w:val="24"/>
          <w:szCs w:val="24"/>
        </w:rPr>
        <w:t>о</w:t>
      </w:r>
      <w:r>
        <w:rPr>
          <w:rFonts w:eastAsia="Times New Roman"/>
          <w:sz w:val="24"/>
          <w:szCs w:val="24"/>
        </w:rPr>
        <w:t>вать, самостоятельно выбирать основания и критерии для классификации, устанавливать пр</w:t>
      </w:r>
      <w:r>
        <w:rPr>
          <w:rFonts w:eastAsia="Times New Roman"/>
          <w:sz w:val="24"/>
          <w:szCs w:val="24"/>
        </w:rPr>
        <w:t>и</w:t>
      </w:r>
      <w:r>
        <w:rPr>
          <w:rFonts w:eastAsia="Times New Roman"/>
          <w:sz w:val="24"/>
          <w:szCs w:val="24"/>
        </w:rPr>
        <w:t>чинно-следственные связи, строить логическое рассуждение, умозаключение (индуктивное, д</w:t>
      </w:r>
      <w:r>
        <w:rPr>
          <w:rFonts w:eastAsia="Times New Roman"/>
          <w:sz w:val="24"/>
          <w:szCs w:val="24"/>
        </w:rPr>
        <w:t>е</w:t>
      </w:r>
      <w:r>
        <w:rPr>
          <w:rFonts w:eastAsia="Times New Roman"/>
          <w:sz w:val="24"/>
          <w:szCs w:val="24"/>
        </w:rPr>
        <w:t>дуктивное, по аналогии) и делать выводы. Обучающийся сможет:</w:t>
      </w:r>
    </w:p>
    <w:p w:rsidR="00895700" w:rsidRDefault="00895700" w:rsidP="009217B5">
      <w:pPr>
        <w:spacing w:line="5" w:lineRule="exact"/>
        <w:rPr>
          <w:rFonts w:eastAsia="Times New Roman"/>
          <w:sz w:val="24"/>
          <w:szCs w:val="24"/>
        </w:rPr>
      </w:pP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подбирать слова, соподчиненные ключевому слову, определяющие его признаки и свойства;</w:t>
      </w:r>
    </w:p>
    <w:p w:rsidR="00895700" w:rsidRDefault="00895700" w:rsidP="009217B5">
      <w:pPr>
        <w:spacing w:line="2" w:lineRule="exact"/>
        <w:ind w:right="-23" w:firstLine="26"/>
        <w:rPr>
          <w:rFonts w:eastAsia="Times New Roman"/>
          <w:sz w:val="24"/>
          <w:szCs w:val="24"/>
        </w:rPr>
      </w:pP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выстраивать логическую цепочку, состоящую из ключевого слова и соподчиненных ему слов;</w:t>
      </w:r>
    </w:p>
    <w:p w:rsidR="00895700" w:rsidRDefault="00895700" w:rsidP="009217B5">
      <w:pPr>
        <w:spacing w:line="2" w:lineRule="exact"/>
        <w:ind w:right="-23" w:firstLine="26"/>
        <w:rPr>
          <w:rFonts w:eastAsia="Times New Roman"/>
          <w:sz w:val="24"/>
          <w:szCs w:val="24"/>
        </w:rPr>
      </w:pP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выделять общий признак двух или нескольких предметов или явлений и объяснять их схо</w:t>
      </w:r>
      <w:r>
        <w:rPr>
          <w:rFonts w:eastAsia="Times New Roman"/>
          <w:sz w:val="24"/>
          <w:szCs w:val="24"/>
        </w:rPr>
        <w:t>д</w:t>
      </w:r>
      <w:r>
        <w:rPr>
          <w:rFonts w:eastAsia="Times New Roman"/>
          <w:sz w:val="24"/>
          <w:szCs w:val="24"/>
        </w:rPr>
        <w:t>ство;</w:t>
      </w:r>
    </w:p>
    <w:p w:rsidR="00895700" w:rsidRDefault="00895700" w:rsidP="009217B5">
      <w:pPr>
        <w:spacing w:line="2" w:lineRule="exact"/>
        <w:ind w:right="-23" w:firstLine="26"/>
        <w:rPr>
          <w:rFonts w:eastAsia="Times New Roman"/>
          <w:sz w:val="24"/>
          <w:szCs w:val="24"/>
        </w:rPr>
      </w:pP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объединять предметы и явления в группы по определенным признакам, сравнивать, класс</w:t>
      </w:r>
      <w:r>
        <w:rPr>
          <w:rFonts w:eastAsia="Times New Roman"/>
          <w:sz w:val="24"/>
          <w:szCs w:val="24"/>
        </w:rPr>
        <w:t>и</w:t>
      </w:r>
      <w:r>
        <w:rPr>
          <w:rFonts w:eastAsia="Times New Roman"/>
          <w:sz w:val="24"/>
          <w:szCs w:val="24"/>
        </w:rPr>
        <w:t>фицировать и обобщать факты и явления;</w:t>
      </w:r>
    </w:p>
    <w:p w:rsidR="00895700" w:rsidRDefault="00895700" w:rsidP="009217B5">
      <w:pPr>
        <w:spacing w:line="2" w:lineRule="exact"/>
        <w:ind w:right="-23" w:firstLine="26"/>
        <w:rPr>
          <w:rFonts w:eastAsia="Times New Roman"/>
          <w:sz w:val="24"/>
          <w:szCs w:val="24"/>
        </w:rPr>
      </w:pPr>
    </w:p>
    <w:p w:rsidR="00895700" w:rsidRDefault="0099262C" w:rsidP="009217B5">
      <w:pPr>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выделять явление из общего ряда других явлений;</w:t>
      </w:r>
    </w:p>
    <w:p w:rsidR="00895700" w:rsidRDefault="00895700" w:rsidP="009217B5">
      <w:pPr>
        <w:spacing w:line="37" w:lineRule="exact"/>
        <w:ind w:right="-23" w:firstLine="26"/>
        <w:rPr>
          <w:rFonts w:eastAsia="Times New Roman"/>
          <w:sz w:val="24"/>
          <w:szCs w:val="24"/>
        </w:rPr>
      </w:pPr>
    </w:p>
    <w:p w:rsidR="00895700" w:rsidRDefault="0099262C" w:rsidP="009217B5">
      <w:pPr>
        <w:spacing w:line="275" w:lineRule="auto"/>
        <w:ind w:right="-23" w:firstLine="2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строить рассуждение от общих закономерностей к частным явлениям и от частных явлений к общим закономерностям;</w:t>
      </w:r>
    </w:p>
    <w:p w:rsidR="00895700" w:rsidRDefault="00895700" w:rsidP="009217B5">
      <w:pPr>
        <w:spacing w:line="2" w:lineRule="exact"/>
        <w:ind w:right="-23" w:firstLine="26"/>
        <w:rPr>
          <w:rFonts w:eastAsia="Times New Roman"/>
          <w:sz w:val="24"/>
          <w:szCs w:val="24"/>
        </w:rPr>
      </w:pP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строить рассуждение на основе сравнения предметов и явлений, выделяя при этом общие признаки;</w:t>
      </w:r>
    </w:p>
    <w:p w:rsidR="00895700" w:rsidRDefault="00895700" w:rsidP="009217B5">
      <w:pPr>
        <w:spacing w:line="2" w:lineRule="exact"/>
        <w:ind w:right="-23" w:firstLine="26"/>
        <w:rPr>
          <w:rFonts w:eastAsia="Times New Roman"/>
          <w:sz w:val="24"/>
          <w:szCs w:val="24"/>
        </w:rPr>
      </w:pPr>
    </w:p>
    <w:p w:rsidR="00895700" w:rsidRDefault="0099262C" w:rsidP="009217B5">
      <w:pPr>
        <w:spacing w:line="274" w:lineRule="auto"/>
        <w:ind w:right="-23" w:firstLine="26"/>
        <w:rPr>
          <w:rFonts w:eastAsia="Times New Roman"/>
          <w:sz w:val="24"/>
          <w:szCs w:val="24"/>
        </w:rPr>
      </w:pPr>
      <w:r>
        <w:rPr>
          <w:rFonts w:ascii="Symbol" w:eastAsia="Symbol" w:hAnsi="Symbol" w:cs="Symbol"/>
          <w:sz w:val="24"/>
          <w:szCs w:val="24"/>
        </w:rPr>
        <w:t></w:t>
      </w:r>
      <w:r>
        <w:rPr>
          <w:rFonts w:eastAsia="Times New Roman"/>
          <w:sz w:val="24"/>
          <w:szCs w:val="24"/>
        </w:rPr>
        <w:t xml:space="preserve"> излагать полученную информацию, интерпретируя ее в контексте решаемой задачи;</w:t>
      </w:r>
    </w:p>
    <w:p w:rsidR="00895700" w:rsidRDefault="00895700" w:rsidP="009217B5">
      <w:pPr>
        <w:spacing w:line="2" w:lineRule="exact"/>
        <w:ind w:right="-23" w:firstLine="26"/>
        <w:rPr>
          <w:rFonts w:eastAsia="Times New Roman"/>
          <w:sz w:val="24"/>
          <w:szCs w:val="24"/>
        </w:rPr>
      </w:pPr>
    </w:p>
    <w:p w:rsidR="00895700" w:rsidRPr="005C3F85" w:rsidRDefault="0099262C" w:rsidP="005C3F85">
      <w:pPr>
        <w:ind w:right="-23"/>
        <w:rPr>
          <w:rFonts w:eastAsia="Times New Roman"/>
          <w:sz w:val="24"/>
          <w:szCs w:val="24"/>
        </w:rPr>
      </w:pPr>
      <w:r>
        <w:rPr>
          <w:rFonts w:ascii="Symbol" w:eastAsia="Symbol" w:hAnsi="Symbol" w:cs="Symbol"/>
          <w:sz w:val="24"/>
          <w:szCs w:val="24"/>
        </w:rPr>
        <w:t></w:t>
      </w:r>
      <w:r>
        <w:rPr>
          <w:rFonts w:eastAsia="Times New Roman"/>
          <w:sz w:val="24"/>
          <w:szCs w:val="24"/>
        </w:rPr>
        <w:t xml:space="preserve">  самостоятельно  указывать  на  информацию,  нуждающуюся  в  проверке,</w:t>
      </w:r>
      <w:r w:rsidR="005C3F85">
        <w:rPr>
          <w:rFonts w:eastAsia="Times New Roman"/>
          <w:sz w:val="24"/>
          <w:szCs w:val="24"/>
        </w:rPr>
        <w:t xml:space="preserve"> п</w:t>
      </w:r>
      <w:r>
        <w:rPr>
          <w:rFonts w:eastAsia="Times New Roman"/>
          <w:sz w:val="24"/>
          <w:szCs w:val="24"/>
        </w:rPr>
        <w:t>редлагать и пр</w:t>
      </w:r>
      <w:r>
        <w:rPr>
          <w:rFonts w:eastAsia="Times New Roman"/>
          <w:sz w:val="24"/>
          <w:szCs w:val="24"/>
        </w:rPr>
        <w:t>и</w:t>
      </w:r>
      <w:r>
        <w:rPr>
          <w:rFonts w:eastAsia="Times New Roman"/>
          <w:sz w:val="24"/>
          <w:szCs w:val="24"/>
        </w:rPr>
        <w:t>менять способ проверки достоверности информации;</w:t>
      </w:r>
    </w:p>
    <w:p w:rsidR="00895700" w:rsidRDefault="00895700" w:rsidP="009217B5">
      <w:pPr>
        <w:spacing w:line="55" w:lineRule="exact"/>
        <w:rPr>
          <w:sz w:val="20"/>
          <w:szCs w:val="20"/>
        </w:rPr>
      </w:pPr>
    </w:p>
    <w:p w:rsidR="00895700" w:rsidRDefault="0099262C" w:rsidP="004B4437">
      <w:pPr>
        <w:numPr>
          <w:ilvl w:val="0"/>
          <w:numId w:val="23"/>
        </w:numPr>
        <w:tabs>
          <w:tab w:val="left" w:pos="426"/>
        </w:tabs>
        <w:jc w:val="both"/>
        <w:rPr>
          <w:rFonts w:ascii="Symbol" w:eastAsia="Symbol" w:hAnsi="Symbol" w:cs="Symbol"/>
          <w:sz w:val="24"/>
          <w:szCs w:val="24"/>
        </w:rPr>
      </w:pPr>
      <w:r>
        <w:rPr>
          <w:rFonts w:eastAsia="Times New Roman"/>
          <w:sz w:val="24"/>
          <w:szCs w:val="24"/>
        </w:rPr>
        <w:t>вербализовать эмоциональное впечатление, оказанное на него источником;</w:t>
      </w:r>
    </w:p>
    <w:p w:rsidR="00895700" w:rsidRDefault="00895700" w:rsidP="009217B5">
      <w:pPr>
        <w:tabs>
          <w:tab w:val="left" w:pos="426"/>
        </w:tabs>
        <w:spacing w:line="41" w:lineRule="exact"/>
        <w:jc w:val="both"/>
        <w:rPr>
          <w:rFonts w:ascii="Symbol" w:eastAsia="Symbol" w:hAnsi="Symbol" w:cs="Symbol"/>
          <w:sz w:val="24"/>
          <w:szCs w:val="24"/>
        </w:rPr>
      </w:pPr>
    </w:p>
    <w:p w:rsidR="00895700" w:rsidRDefault="0099262C" w:rsidP="004B4437">
      <w:pPr>
        <w:numPr>
          <w:ilvl w:val="0"/>
          <w:numId w:val="23"/>
        </w:numPr>
        <w:tabs>
          <w:tab w:val="left" w:pos="426"/>
        </w:tabs>
        <w:spacing w:line="275" w:lineRule="auto"/>
        <w:ind w:right="-23"/>
        <w:jc w:val="both"/>
        <w:rPr>
          <w:rFonts w:ascii="Symbol" w:eastAsia="Symbol" w:hAnsi="Symbol" w:cs="Symbol"/>
          <w:sz w:val="24"/>
          <w:szCs w:val="24"/>
        </w:rPr>
      </w:pPr>
      <w:r>
        <w:rPr>
          <w:rFonts w:eastAsia="Times New Roman"/>
          <w:sz w:val="24"/>
          <w:szCs w:val="24"/>
        </w:rPr>
        <w:t>объяснять явления, процессы, связи и отношения, выявляемые в ходе познавательной и и</w:t>
      </w:r>
      <w:r>
        <w:rPr>
          <w:rFonts w:eastAsia="Times New Roman"/>
          <w:sz w:val="24"/>
          <w:szCs w:val="24"/>
        </w:rPr>
        <w:t>с</w:t>
      </w:r>
      <w:r>
        <w:rPr>
          <w:rFonts w:eastAsia="Times New Roman"/>
          <w:sz w:val="24"/>
          <w:szCs w:val="24"/>
        </w:rPr>
        <w:t>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95700" w:rsidRDefault="0099262C" w:rsidP="004B4437">
      <w:pPr>
        <w:numPr>
          <w:ilvl w:val="0"/>
          <w:numId w:val="23"/>
        </w:numPr>
        <w:tabs>
          <w:tab w:val="left" w:pos="426"/>
        </w:tabs>
        <w:spacing w:line="275" w:lineRule="auto"/>
        <w:ind w:right="-23" w:firstLine="26"/>
        <w:jc w:val="both"/>
        <w:rPr>
          <w:rFonts w:ascii="Symbol" w:eastAsia="Symbol" w:hAnsi="Symbol" w:cs="Symbol"/>
          <w:sz w:val="24"/>
          <w:szCs w:val="24"/>
        </w:rPr>
      </w:pPr>
      <w:r>
        <w:rPr>
          <w:rFonts w:eastAsia="Times New Roman"/>
          <w:sz w:val="24"/>
          <w:szCs w:val="24"/>
        </w:rPr>
        <w:t>выявлять и называть причины события, явления, в том числе возможные наиболее вероя</w:t>
      </w:r>
      <w:r>
        <w:rPr>
          <w:rFonts w:eastAsia="Times New Roman"/>
          <w:sz w:val="24"/>
          <w:szCs w:val="24"/>
        </w:rPr>
        <w:t>т</w:t>
      </w:r>
      <w:r>
        <w:rPr>
          <w:rFonts w:eastAsia="Times New Roman"/>
          <w:sz w:val="24"/>
          <w:szCs w:val="24"/>
        </w:rPr>
        <w:t>ные причины, возможные последствия заданной причины, самостоятельно осуществляя пр</w:t>
      </w:r>
      <w:r>
        <w:rPr>
          <w:rFonts w:eastAsia="Times New Roman"/>
          <w:sz w:val="24"/>
          <w:szCs w:val="24"/>
        </w:rPr>
        <w:t>и</w:t>
      </w:r>
      <w:r>
        <w:rPr>
          <w:rFonts w:eastAsia="Times New Roman"/>
          <w:sz w:val="24"/>
          <w:szCs w:val="24"/>
        </w:rPr>
        <w:t>чинно-следственный анализ;</w:t>
      </w:r>
    </w:p>
    <w:p w:rsidR="00895700" w:rsidRDefault="0099262C" w:rsidP="004B4437">
      <w:pPr>
        <w:numPr>
          <w:ilvl w:val="0"/>
          <w:numId w:val="23"/>
        </w:numPr>
        <w:tabs>
          <w:tab w:val="left" w:pos="426"/>
        </w:tabs>
        <w:spacing w:line="270" w:lineRule="auto"/>
        <w:ind w:right="-23" w:firstLine="26"/>
        <w:jc w:val="both"/>
        <w:rPr>
          <w:rFonts w:ascii="Symbol" w:eastAsia="Symbol" w:hAnsi="Symbol" w:cs="Symbol"/>
          <w:sz w:val="24"/>
          <w:szCs w:val="24"/>
        </w:rPr>
      </w:pPr>
      <w:r>
        <w:rPr>
          <w:rFonts w:eastAsia="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95700" w:rsidRDefault="00895700" w:rsidP="009217B5">
      <w:pPr>
        <w:spacing w:line="3" w:lineRule="exact"/>
        <w:rPr>
          <w:sz w:val="20"/>
          <w:szCs w:val="20"/>
        </w:rPr>
      </w:pPr>
    </w:p>
    <w:p w:rsidR="00895700" w:rsidRDefault="0099262C" w:rsidP="004B4437">
      <w:pPr>
        <w:numPr>
          <w:ilvl w:val="0"/>
          <w:numId w:val="24"/>
        </w:numPr>
        <w:tabs>
          <w:tab w:val="left" w:pos="426"/>
        </w:tabs>
        <w:spacing w:line="281" w:lineRule="auto"/>
        <w:ind w:right="-23" w:firstLine="26"/>
        <w:rPr>
          <w:rFonts w:eastAsia="Times New Roman"/>
          <w:sz w:val="24"/>
          <w:szCs w:val="24"/>
        </w:rPr>
      </w:pPr>
      <w:r>
        <w:rPr>
          <w:rFonts w:eastAsia="Times New Roman"/>
          <w:sz w:val="24"/>
          <w:szCs w:val="24"/>
        </w:rPr>
        <w:t>Умение создавать, применять и преобразовывать знаки и символы, модели и схемы для р</w:t>
      </w:r>
      <w:r>
        <w:rPr>
          <w:rFonts w:eastAsia="Times New Roman"/>
          <w:sz w:val="24"/>
          <w:szCs w:val="24"/>
        </w:rPr>
        <w:t>е</w:t>
      </w:r>
      <w:r>
        <w:rPr>
          <w:rFonts w:eastAsia="Times New Roman"/>
          <w:sz w:val="24"/>
          <w:szCs w:val="24"/>
        </w:rPr>
        <w:t>шения учебных и познавательных задач. Обучающийся сможет:</w:t>
      </w:r>
    </w:p>
    <w:p w:rsidR="00895700" w:rsidRDefault="00895700" w:rsidP="009217B5">
      <w:pPr>
        <w:spacing w:line="1" w:lineRule="exact"/>
        <w:rPr>
          <w:rFonts w:eastAsia="Times New Roman"/>
          <w:sz w:val="24"/>
          <w:szCs w:val="24"/>
        </w:rPr>
      </w:pPr>
    </w:p>
    <w:p w:rsidR="00895700" w:rsidRDefault="0099262C" w:rsidP="009217B5">
      <w:pPr>
        <w:rPr>
          <w:rFonts w:eastAsia="Times New Roman"/>
          <w:sz w:val="24"/>
          <w:szCs w:val="24"/>
        </w:rPr>
      </w:pPr>
      <w:r>
        <w:rPr>
          <w:rFonts w:ascii="Symbol" w:eastAsia="Symbol" w:hAnsi="Symbol" w:cs="Symbol"/>
          <w:sz w:val="24"/>
          <w:szCs w:val="24"/>
        </w:rPr>
        <w:t></w:t>
      </w:r>
      <w:r>
        <w:rPr>
          <w:rFonts w:eastAsia="Times New Roman"/>
          <w:sz w:val="24"/>
          <w:szCs w:val="24"/>
        </w:rPr>
        <w:t xml:space="preserve">  обозначать символом и знаком предмет и/или явление;</w:t>
      </w:r>
    </w:p>
    <w:p w:rsidR="00895700" w:rsidRDefault="00895700" w:rsidP="009217B5">
      <w:pPr>
        <w:spacing w:line="42" w:lineRule="exact"/>
        <w:rPr>
          <w:sz w:val="20"/>
          <w:szCs w:val="20"/>
        </w:rPr>
      </w:pPr>
    </w:p>
    <w:p w:rsidR="00895700" w:rsidRDefault="0099262C" w:rsidP="004B4437">
      <w:pPr>
        <w:numPr>
          <w:ilvl w:val="0"/>
          <w:numId w:val="25"/>
        </w:numPr>
        <w:tabs>
          <w:tab w:val="left" w:pos="426"/>
        </w:tabs>
        <w:spacing w:line="274" w:lineRule="auto"/>
        <w:ind w:right="420"/>
        <w:rPr>
          <w:rFonts w:ascii="Symbol" w:eastAsia="Symbol" w:hAnsi="Symbol" w:cs="Symbol"/>
          <w:sz w:val="24"/>
          <w:szCs w:val="24"/>
        </w:rPr>
      </w:pPr>
      <w:r>
        <w:rPr>
          <w:rFonts w:eastAsia="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25"/>
        </w:numPr>
        <w:tabs>
          <w:tab w:val="left" w:pos="426"/>
        </w:tabs>
        <w:rPr>
          <w:rFonts w:ascii="Symbol" w:eastAsia="Symbol" w:hAnsi="Symbol" w:cs="Symbol"/>
          <w:sz w:val="24"/>
          <w:szCs w:val="24"/>
        </w:rPr>
      </w:pPr>
      <w:r>
        <w:rPr>
          <w:rFonts w:eastAsia="Times New Roman"/>
          <w:sz w:val="24"/>
          <w:szCs w:val="24"/>
        </w:rPr>
        <w:t>создавать абстрактный или реальный образ предмета и/или явления;</w:t>
      </w:r>
    </w:p>
    <w:p w:rsidR="00895700" w:rsidRDefault="00895700" w:rsidP="009217B5">
      <w:pPr>
        <w:tabs>
          <w:tab w:val="left" w:pos="426"/>
        </w:tabs>
        <w:spacing w:line="41" w:lineRule="exact"/>
        <w:rPr>
          <w:rFonts w:ascii="Symbol" w:eastAsia="Symbol" w:hAnsi="Symbol" w:cs="Symbol"/>
          <w:sz w:val="24"/>
          <w:szCs w:val="24"/>
        </w:rPr>
      </w:pPr>
    </w:p>
    <w:p w:rsidR="00895700" w:rsidRDefault="0099262C" w:rsidP="004B4437">
      <w:pPr>
        <w:numPr>
          <w:ilvl w:val="0"/>
          <w:numId w:val="25"/>
        </w:numPr>
        <w:tabs>
          <w:tab w:val="left" w:pos="426"/>
        </w:tabs>
        <w:rPr>
          <w:rFonts w:ascii="Symbol" w:eastAsia="Symbol" w:hAnsi="Symbol" w:cs="Symbol"/>
          <w:sz w:val="24"/>
          <w:szCs w:val="24"/>
        </w:rPr>
      </w:pPr>
      <w:r>
        <w:rPr>
          <w:rFonts w:eastAsia="Times New Roman"/>
          <w:sz w:val="24"/>
          <w:szCs w:val="24"/>
        </w:rPr>
        <w:lastRenderedPageBreak/>
        <w:t>строить модель/схему на основе условий задачи и/или способа ее решения;</w:t>
      </w:r>
    </w:p>
    <w:p w:rsidR="00895700" w:rsidRDefault="00895700" w:rsidP="009217B5">
      <w:pPr>
        <w:spacing w:line="37" w:lineRule="exact"/>
        <w:rPr>
          <w:rFonts w:ascii="Symbol" w:eastAsia="Symbol" w:hAnsi="Symbol" w:cs="Symbol"/>
          <w:sz w:val="24"/>
          <w:szCs w:val="24"/>
        </w:rPr>
      </w:pPr>
    </w:p>
    <w:p w:rsidR="00895700" w:rsidRDefault="0099262C" w:rsidP="004B4437">
      <w:pPr>
        <w:numPr>
          <w:ilvl w:val="0"/>
          <w:numId w:val="25"/>
        </w:numPr>
        <w:tabs>
          <w:tab w:val="left" w:pos="426"/>
        </w:tabs>
        <w:spacing w:line="275" w:lineRule="auto"/>
        <w:ind w:right="420"/>
        <w:jc w:val="both"/>
        <w:rPr>
          <w:rFonts w:ascii="Symbol" w:eastAsia="Symbol" w:hAnsi="Symbol" w:cs="Symbol"/>
          <w:sz w:val="24"/>
          <w:szCs w:val="24"/>
        </w:rPr>
      </w:pPr>
      <w:r>
        <w:rPr>
          <w:rFonts w:eastAsia="Times New Roman"/>
          <w:sz w:val="24"/>
          <w:szCs w:val="24"/>
        </w:rPr>
        <w:t>создавать вербальные, вещественные и информационные модели с выделением сущ</w:t>
      </w:r>
      <w:r>
        <w:rPr>
          <w:rFonts w:eastAsia="Times New Roman"/>
          <w:sz w:val="24"/>
          <w:szCs w:val="24"/>
        </w:rPr>
        <w:t>е</w:t>
      </w:r>
      <w:r>
        <w:rPr>
          <w:rFonts w:eastAsia="Times New Roman"/>
          <w:sz w:val="24"/>
          <w:szCs w:val="24"/>
        </w:rPr>
        <w:t>ственных характеристик объекта для определения способа решения задачи в соответствии с ситуацией;</w:t>
      </w:r>
    </w:p>
    <w:p w:rsidR="00895700" w:rsidRDefault="0099262C" w:rsidP="004B4437">
      <w:pPr>
        <w:numPr>
          <w:ilvl w:val="0"/>
          <w:numId w:val="25"/>
        </w:numPr>
        <w:tabs>
          <w:tab w:val="left" w:pos="426"/>
        </w:tabs>
        <w:spacing w:line="274" w:lineRule="auto"/>
        <w:ind w:right="420"/>
        <w:rPr>
          <w:rFonts w:ascii="Symbol" w:eastAsia="Symbol" w:hAnsi="Symbol" w:cs="Symbol"/>
          <w:sz w:val="24"/>
          <w:szCs w:val="24"/>
        </w:rPr>
      </w:pPr>
      <w:r>
        <w:rPr>
          <w:rFonts w:eastAsia="Times New Roman"/>
          <w:sz w:val="24"/>
          <w:szCs w:val="24"/>
        </w:rPr>
        <w:t>преобразовывать модели с целью выявления общих законов, определяющих данную предметную область;</w:t>
      </w:r>
    </w:p>
    <w:p w:rsidR="00895700" w:rsidRDefault="00895700" w:rsidP="009217B5">
      <w:pPr>
        <w:tabs>
          <w:tab w:val="left" w:pos="426"/>
        </w:tabs>
        <w:spacing w:line="2" w:lineRule="exact"/>
        <w:rPr>
          <w:rFonts w:ascii="Symbol" w:eastAsia="Symbol" w:hAnsi="Symbol" w:cs="Symbol"/>
          <w:sz w:val="24"/>
          <w:szCs w:val="24"/>
        </w:rPr>
      </w:pPr>
    </w:p>
    <w:p w:rsidR="00895700" w:rsidRDefault="0099262C" w:rsidP="004B4437">
      <w:pPr>
        <w:numPr>
          <w:ilvl w:val="0"/>
          <w:numId w:val="25"/>
        </w:numPr>
        <w:tabs>
          <w:tab w:val="left" w:pos="426"/>
        </w:tabs>
        <w:spacing w:line="275" w:lineRule="auto"/>
        <w:ind w:right="420"/>
        <w:jc w:val="both"/>
        <w:rPr>
          <w:rFonts w:ascii="Symbol" w:eastAsia="Symbol" w:hAnsi="Symbol" w:cs="Symbol"/>
          <w:sz w:val="24"/>
          <w:szCs w:val="24"/>
        </w:rPr>
      </w:pPr>
      <w:r>
        <w:rPr>
          <w:rFonts w:eastAsia="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95700" w:rsidRDefault="0099262C" w:rsidP="004B4437">
      <w:pPr>
        <w:numPr>
          <w:ilvl w:val="0"/>
          <w:numId w:val="25"/>
        </w:numPr>
        <w:tabs>
          <w:tab w:val="left" w:pos="426"/>
        </w:tabs>
        <w:spacing w:line="275" w:lineRule="auto"/>
        <w:ind w:right="420"/>
        <w:jc w:val="both"/>
        <w:rPr>
          <w:rFonts w:ascii="Symbol" w:eastAsia="Symbol" w:hAnsi="Symbol" w:cs="Symbol"/>
          <w:sz w:val="24"/>
          <w:szCs w:val="24"/>
        </w:rPr>
      </w:pPr>
      <w:r>
        <w:rPr>
          <w:rFonts w:eastAsia="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95700" w:rsidRDefault="0099262C" w:rsidP="004B4437">
      <w:pPr>
        <w:numPr>
          <w:ilvl w:val="0"/>
          <w:numId w:val="25"/>
        </w:numPr>
        <w:tabs>
          <w:tab w:val="left" w:pos="567"/>
        </w:tabs>
        <w:rPr>
          <w:rFonts w:ascii="Symbol" w:eastAsia="Symbol" w:hAnsi="Symbol" w:cs="Symbol"/>
          <w:sz w:val="24"/>
          <w:szCs w:val="24"/>
        </w:rPr>
      </w:pPr>
      <w:r>
        <w:rPr>
          <w:rFonts w:eastAsia="Times New Roman"/>
          <w:sz w:val="24"/>
          <w:szCs w:val="24"/>
        </w:rPr>
        <w:t>строить доказательство: прямое, косвенное, от противного;</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0"/>
          <w:numId w:val="25"/>
        </w:numPr>
        <w:tabs>
          <w:tab w:val="left" w:pos="426"/>
        </w:tabs>
        <w:spacing w:line="272" w:lineRule="auto"/>
        <w:ind w:right="420"/>
        <w:jc w:val="both"/>
        <w:rPr>
          <w:rFonts w:ascii="Symbol" w:eastAsia="Symbol" w:hAnsi="Symbol" w:cs="Symbol"/>
          <w:sz w:val="24"/>
          <w:szCs w:val="24"/>
        </w:rPr>
      </w:pPr>
      <w:r>
        <w:rPr>
          <w:rFonts w:eastAsia="Times New Roman"/>
          <w:sz w:val="24"/>
          <w:szCs w:val="24"/>
        </w:rPr>
        <w:t>анализировать/рефлексировать опыт разработки и реализации учебного проекта, иссл</w:t>
      </w:r>
      <w:r>
        <w:rPr>
          <w:rFonts w:eastAsia="Times New Roman"/>
          <w:sz w:val="24"/>
          <w:szCs w:val="24"/>
        </w:rPr>
        <w:t>е</w:t>
      </w:r>
      <w:r>
        <w:rPr>
          <w:rFonts w:eastAsia="Times New Roman"/>
          <w:sz w:val="24"/>
          <w:szCs w:val="24"/>
        </w:rPr>
        <w:t>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95700" w:rsidRDefault="0099262C" w:rsidP="004B4437">
      <w:pPr>
        <w:numPr>
          <w:ilvl w:val="0"/>
          <w:numId w:val="26"/>
        </w:numPr>
        <w:tabs>
          <w:tab w:val="left" w:pos="426"/>
        </w:tabs>
        <w:rPr>
          <w:rFonts w:eastAsia="Times New Roman"/>
          <w:sz w:val="24"/>
          <w:szCs w:val="24"/>
        </w:rPr>
      </w:pPr>
      <w:r>
        <w:rPr>
          <w:rFonts w:eastAsia="Times New Roman"/>
          <w:sz w:val="24"/>
          <w:szCs w:val="24"/>
        </w:rPr>
        <w:t>Смысловое чтение. Обучающийся сможет:</w:t>
      </w:r>
    </w:p>
    <w:p w:rsidR="00895700" w:rsidRDefault="00895700" w:rsidP="009217B5">
      <w:pPr>
        <w:tabs>
          <w:tab w:val="left" w:pos="426"/>
        </w:tabs>
        <w:spacing w:line="55" w:lineRule="exact"/>
        <w:rPr>
          <w:sz w:val="20"/>
          <w:szCs w:val="20"/>
        </w:rPr>
      </w:pPr>
    </w:p>
    <w:p w:rsidR="00895700" w:rsidRDefault="0099262C" w:rsidP="004B4437">
      <w:pPr>
        <w:numPr>
          <w:ilvl w:val="0"/>
          <w:numId w:val="27"/>
        </w:numPr>
        <w:tabs>
          <w:tab w:val="left" w:pos="426"/>
        </w:tabs>
        <w:spacing w:line="274" w:lineRule="auto"/>
        <w:ind w:right="420"/>
        <w:rPr>
          <w:rFonts w:ascii="Symbol" w:eastAsia="Symbol" w:hAnsi="Symbol" w:cs="Symbol"/>
          <w:sz w:val="24"/>
          <w:szCs w:val="24"/>
        </w:rPr>
      </w:pPr>
      <w:r>
        <w:rPr>
          <w:rFonts w:eastAsia="Times New Roman"/>
          <w:sz w:val="24"/>
          <w:szCs w:val="24"/>
        </w:rPr>
        <w:t>находить в тексте требуемую информацию (в соответствии с целями своей деятельн</w:t>
      </w:r>
      <w:r>
        <w:rPr>
          <w:rFonts w:eastAsia="Times New Roman"/>
          <w:sz w:val="24"/>
          <w:szCs w:val="24"/>
        </w:rPr>
        <w:t>о</w:t>
      </w:r>
      <w:r>
        <w:rPr>
          <w:rFonts w:eastAsia="Times New Roman"/>
          <w:sz w:val="24"/>
          <w:szCs w:val="24"/>
        </w:rPr>
        <w:t>сти);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27"/>
        </w:numPr>
        <w:spacing w:line="272" w:lineRule="auto"/>
        <w:ind w:right="420" w:firstLine="26"/>
        <w:rPr>
          <w:rFonts w:ascii="Symbol" w:eastAsia="Symbol" w:hAnsi="Symbol" w:cs="Symbol"/>
          <w:sz w:val="24"/>
          <w:szCs w:val="24"/>
        </w:rPr>
      </w:pPr>
      <w:r>
        <w:rPr>
          <w:rFonts w:eastAsia="Times New Roman"/>
          <w:sz w:val="24"/>
          <w:szCs w:val="24"/>
        </w:rPr>
        <w:t>ориентироваться в содержании текста, понимать целостный смысл текста, структ</w:t>
      </w:r>
      <w:r>
        <w:rPr>
          <w:rFonts w:eastAsia="Times New Roman"/>
          <w:sz w:val="24"/>
          <w:szCs w:val="24"/>
        </w:rPr>
        <w:t>у</w:t>
      </w:r>
      <w:r>
        <w:rPr>
          <w:rFonts w:eastAsia="Times New Roman"/>
          <w:sz w:val="24"/>
          <w:szCs w:val="24"/>
        </w:rPr>
        <w:t>рировать текст;</w:t>
      </w:r>
    </w:p>
    <w:p w:rsidR="00895700" w:rsidRDefault="00895700" w:rsidP="009217B5">
      <w:pPr>
        <w:spacing w:line="2" w:lineRule="exact"/>
        <w:ind w:firstLine="26"/>
        <w:rPr>
          <w:rFonts w:ascii="Symbol" w:eastAsia="Symbol" w:hAnsi="Symbol" w:cs="Symbol"/>
          <w:sz w:val="24"/>
          <w:szCs w:val="24"/>
        </w:rPr>
      </w:pPr>
    </w:p>
    <w:p w:rsidR="00895700" w:rsidRDefault="0099262C" w:rsidP="004B4437">
      <w:pPr>
        <w:numPr>
          <w:ilvl w:val="0"/>
          <w:numId w:val="27"/>
        </w:numPr>
        <w:rPr>
          <w:rFonts w:ascii="Symbol" w:eastAsia="Symbol" w:hAnsi="Symbol" w:cs="Symbol"/>
          <w:sz w:val="24"/>
          <w:szCs w:val="24"/>
        </w:rPr>
      </w:pPr>
      <w:r>
        <w:rPr>
          <w:rFonts w:eastAsia="Times New Roman"/>
          <w:sz w:val="24"/>
          <w:szCs w:val="24"/>
        </w:rPr>
        <w:t>устанавливать взаимосвязь описанных в тексте событий, явлений, процессов;</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0"/>
          <w:numId w:val="27"/>
        </w:numPr>
        <w:rPr>
          <w:rFonts w:ascii="Symbol" w:eastAsia="Symbol" w:hAnsi="Symbol" w:cs="Symbol"/>
          <w:sz w:val="24"/>
          <w:szCs w:val="24"/>
        </w:rPr>
      </w:pPr>
      <w:r>
        <w:rPr>
          <w:rFonts w:eastAsia="Times New Roman"/>
          <w:sz w:val="24"/>
          <w:szCs w:val="24"/>
        </w:rPr>
        <w:t>резюмировать главную идею текста;</w:t>
      </w:r>
    </w:p>
    <w:p w:rsidR="00895700" w:rsidRDefault="00895700" w:rsidP="009217B5">
      <w:pPr>
        <w:spacing w:line="41" w:lineRule="exact"/>
        <w:ind w:firstLine="26"/>
        <w:rPr>
          <w:rFonts w:ascii="Symbol" w:eastAsia="Symbol" w:hAnsi="Symbol" w:cs="Symbol"/>
          <w:sz w:val="24"/>
          <w:szCs w:val="24"/>
        </w:rPr>
      </w:pPr>
    </w:p>
    <w:p w:rsidR="00F65E3A" w:rsidRDefault="0099262C" w:rsidP="00F65E3A">
      <w:pPr>
        <w:rPr>
          <w:rFonts w:eastAsia="Times New Roman"/>
          <w:sz w:val="24"/>
          <w:szCs w:val="24"/>
        </w:rPr>
      </w:pPr>
      <w:r>
        <w:rPr>
          <w:rFonts w:eastAsia="Times New Roman"/>
          <w:sz w:val="24"/>
          <w:szCs w:val="24"/>
        </w:rPr>
        <w:t>преобразовывать текст, «переводя» его в другую модальность, интерпретировать текст (худ</w:t>
      </w:r>
      <w:r>
        <w:rPr>
          <w:rFonts w:eastAsia="Times New Roman"/>
          <w:sz w:val="24"/>
          <w:szCs w:val="24"/>
        </w:rPr>
        <w:t>о</w:t>
      </w:r>
      <w:r>
        <w:rPr>
          <w:rFonts w:eastAsia="Times New Roman"/>
          <w:sz w:val="24"/>
          <w:szCs w:val="24"/>
        </w:rPr>
        <w:t>жественный и нехудожественный – учебный, научн</w:t>
      </w:r>
      <w:proofErr w:type="gramStart"/>
      <w:r>
        <w:rPr>
          <w:rFonts w:eastAsia="Times New Roman"/>
          <w:sz w:val="24"/>
          <w:szCs w:val="24"/>
        </w:rPr>
        <w:t>о-</w:t>
      </w:r>
      <w:proofErr w:type="gramEnd"/>
      <w:r w:rsidR="009217B5" w:rsidRPr="009217B5">
        <w:rPr>
          <w:rFonts w:eastAsia="Times New Roman"/>
          <w:sz w:val="24"/>
          <w:szCs w:val="24"/>
        </w:rPr>
        <w:t xml:space="preserve"> </w:t>
      </w:r>
      <w:r w:rsidR="009217B5">
        <w:rPr>
          <w:rFonts w:eastAsia="Times New Roman"/>
          <w:sz w:val="24"/>
          <w:szCs w:val="24"/>
        </w:rPr>
        <w:t xml:space="preserve">популярный, информационный, текст </w:t>
      </w:r>
      <w:proofErr w:type="spellStart"/>
      <w:r w:rsidR="009217B5">
        <w:rPr>
          <w:rFonts w:eastAsia="Times New Roman"/>
          <w:sz w:val="24"/>
          <w:szCs w:val="24"/>
        </w:rPr>
        <w:t>non-fiction</w:t>
      </w:r>
      <w:proofErr w:type="spellEnd"/>
      <w:r w:rsidR="009217B5">
        <w:rPr>
          <w:rFonts w:eastAsia="Times New Roman"/>
          <w:sz w:val="24"/>
          <w:szCs w:val="24"/>
        </w:rPr>
        <w:t>);</w:t>
      </w:r>
    </w:p>
    <w:p w:rsidR="00895700" w:rsidRPr="00F65E3A" w:rsidRDefault="0099262C" w:rsidP="004B4437">
      <w:pPr>
        <w:numPr>
          <w:ilvl w:val="0"/>
          <w:numId w:val="27"/>
        </w:numPr>
        <w:rPr>
          <w:rFonts w:eastAsia="Times New Roman"/>
          <w:sz w:val="24"/>
          <w:szCs w:val="24"/>
        </w:rPr>
      </w:pPr>
      <w:r w:rsidRPr="00F65E3A">
        <w:rPr>
          <w:rFonts w:eastAsia="Times New Roman"/>
          <w:sz w:val="24"/>
          <w:szCs w:val="24"/>
        </w:rPr>
        <w:t>критически оценивать содержание и форму текста.</w:t>
      </w:r>
    </w:p>
    <w:p w:rsidR="00895700" w:rsidRDefault="00895700" w:rsidP="009217B5">
      <w:pPr>
        <w:spacing w:line="28" w:lineRule="exact"/>
        <w:rPr>
          <w:sz w:val="20"/>
          <w:szCs w:val="20"/>
        </w:rPr>
      </w:pPr>
    </w:p>
    <w:p w:rsidR="00895700" w:rsidRDefault="0099262C" w:rsidP="00F65E3A">
      <w:pPr>
        <w:ind w:firstLine="720"/>
        <w:contextualSpacing/>
        <w:jc w:val="both"/>
        <w:rPr>
          <w:rFonts w:eastAsia="Times New Roman"/>
          <w:sz w:val="24"/>
          <w:szCs w:val="24"/>
        </w:rPr>
      </w:pPr>
      <w:r>
        <w:rPr>
          <w:rFonts w:eastAsia="Times New Roman"/>
          <w:sz w:val="24"/>
          <w:szCs w:val="24"/>
        </w:rPr>
        <w:t>Формирование и развитие экологического мышления, умение применять его в познав</w:t>
      </w:r>
      <w:r>
        <w:rPr>
          <w:rFonts w:eastAsia="Times New Roman"/>
          <w:sz w:val="24"/>
          <w:szCs w:val="24"/>
        </w:rPr>
        <w:t>а</w:t>
      </w:r>
      <w:r>
        <w:rPr>
          <w:rFonts w:eastAsia="Times New Roman"/>
          <w:sz w:val="24"/>
          <w:szCs w:val="24"/>
        </w:rPr>
        <w:t>тельной, коммуникативной, социальной практике и профессиональной ориентации. Обуча</w:t>
      </w:r>
      <w:r>
        <w:rPr>
          <w:rFonts w:eastAsia="Times New Roman"/>
          <w:sz w:val="24"/>
          <w:szCs w:val="24"/>
        </w:rPr>
        <w:t>ю</w:t>
      </w:r>
      <w:r>
        <w:rPr>
          <w:rFonts w:eastAsia="Times New Roman"/>
          <w:sz w:val="24"/>
          <w:szCs w:val="24"/>
        </w:rPr>
        <w:t>щийся сможет:</w:t>
      </w:r>
    </w:p>
    <w:p w:rsidR="00895700" w:rsidRPr="00F65E3A" w:rsidRDefault="0099262C" w:rsidP="004B4437">
      <w:pPr>
        <w:pStyle w:val="a4"/>
        <w:numPr>
          <w:ilvl w:val="0"/>
          <w:numId w:val="351"/>
        </w:numPr>
        <w:ind w:left="284"/>
        <w:rPr>
          <w:rFonts w:eastAsia="Times New Roman"/>
          <w:sz w:val="24"/>
          <w:szCs w:val="24"/>
        </w:rPr>
      </w:pPr>
      <w:r w:rsidRPr="00F65E3A">
        <w:rPr>
          <w:rFonts w:eastAsia="Times New Roman"/>
          <w:sz w:val="24"/>
          <w:szCs w:val="24"/>
        </w:rPr>
        <w:t>определять свое отношение к природной среде;</w:t>
      </w:r>
    </w:p>
    <w:p w:rsidR="00895700" w:rsidRDefault="0099262C" w:rsidP="004B4437">
      <w:pPr>
        <w:numPr>
          <w:ilvl w:val="0"/>
          <w:numId w:val="351"/>
        </w:numPr>
        <w:tabs>
          <w:tab w:val="left" w:pos="1394"/>
        </w:tabs>
        <w:ind w:left="284"/>
        <w:contextualSpacing/>
        <w:rPr>
          <w:rFonts w:ascii="Symbol" w:eastAsia="Symbol" w:hAnsi="Symbol" w:cs="Symbol"/>
          <w:sz w:val="24"/>
          <w:szCs w:val="24"/>
        </w:rPr>
      </w:pPr>
      <w:r>
        <w:rPr>
          <w:rFonts w:eastAsia="Times New Roman"/>
          <w:sz w:val="24"/>
          <w:szCs w:val="24"/>
        </w:rPr>
        <w:t>анализировать влияние экологических факторов на среду обитания живых организмов;</w:t>
      </w:r>
    </w:p>
    <w:p w:rsidR="00895700" w:rsidRPr="00F65E3A" w:rsidRDefault="0099262C" w:rsidP="004B4437">
      <w:pPr>
        <w:numPr>
          <w:ilvl w:val="0"/>
          <w:numId w:val="351"/>
        </w:numPr>
        <w:tabs>
          <w:tab w:val="left" w:pos="1400"/>
        </w:tabs>
        <w:ind w:left="284"/>
        <w:contextualSpacing/>
        <w:rPr>
          <w:rFonts w:ascii="Symbol" w:eastAsia="Symbol" w:hAnsi="Symbol" w:cs="Symbol"/>
          <w:sz w:val="24"/>
          <w:szCs w:val="24"/>
        </w:rPr>
      </w:pPr>
      <w:r>
        <w:rPr>
          <w:rFonts w:eastAsia="Times New Roman"/>
          <w:sz w:val="24"/>
          <w:szCs w:val="24"/>
        </w:rPr>
        <w:t>проводить причинный и вероятностный анализ экологических ситуаций;</w:t>
      </w:r>
    </w:p>
    <w:p w:rsidR="00895700" w:rsidRPr="00F65E3A" w:rsidRDefault="0099262C" w:rsidP="004B4437">
      <w:pPr>
        <w:numPr>
          <w:ilvl w:val="0"/>
          <w:numId w:val="351"/>
        </w:numPr>
        <w:tabs>
          <w:tab w:val="left" w:pos="1394"/>
        </w:tabs>
        <w:ind w:left="284"/>
        <w:contextualSpacing/>
        <w:rPr>
          <w:rFonts w:ascii="Symbol" w:eastAsia="Symbol" w:hAnsi="Symbol" w:cs="Symbol"/>
          <w:sz w:val="24"/>
          <w:szCs w:val="24"/>
        </w:rPr>
      </w:pPr>
      <w:r>
        <w:rPr>
          <w:rFonts w:eastAsia="Times New Roman"/>
          <w:sz w:val="24"/>
          <w:szCs w:val="24"/>
        </w:rPr>
        <w:t>прогнозировать изменения ситуации при смене действия одного фактора на действие друг</w:t>
      </w:r>
      <w:r>
        <w:rPr>
          <w:rFonts w:eastAsia="Times New Roman"/>
          <w:sz w:val="24"/>
          <w:szCs w:val="24"/>
        </w:rPr>
        <w:t>о</w:t>
      </w:r>
      <w:r>
        <w:rPr>
          <w:rFonts w:eastAsia="Times New Roman"/>
          <w:sz w:val="24"/>
          <w:szCs w:val="24"/>
        </w:rPr>
        <w:t>го фактора;</w:t>
      </w:r>
    </w:p>
    <w:p w:rsidR="00895700" w:rsidRPr="00F65E3A" w:rsidRDefault="0099262C" w:rsidP="004B4437">
      <w:pPr>
        <w:numPr>
          <w:ilvl w:val="0"/>
          <w:numId w:val="351"/>
        </w:numPr>
        <w:tabs>
          <w:tab w:val="left" w:pos="1394"/>
        </w:tabs>
        <w:ind w:left="284"/>
        <w:contextualSpacing/>
        <w:rPr>
          <w:rFonts w:ascii="Symbol" w:eastAsia="Symbol" w:hAnsi="Symbol" w:cs="Symbol"/>
          <w:sz w:val="24"/>
          <w:szCs w:val="24"/>
        </w:rPr>
      </w:pPr>
      <w:r>
        <w:rPr>
          <w:rFonts w:eastAsia="Times New Roman"/>
          <w:sz w:val="24"/>
          <w:szCs w:val="24"/>
        </w:rPr>
        <w:t>распространять экологические знания и участвовать в практических делах по защите окр</w:t>
      </w:r>
      <w:r>
        <w:rPr>
          <w:rFonts w:eastAsia="Times New Roman"/>
          <w:sz w:val="24"/>
          <w:szCs w:val="24"/>
        </w:rPr>
        <w:t>у</w:t>
      </w:r>
      <w:r>
        <w:rPr>
          <w:rFonts w:eastAsia="Times New Roman"/>
          <w:sz w:val="24"/>
          <w:szCs w:val="24"/>
        </w:rPr>
        <w:t>жающей среды;</w:t>
      </w:r>
    </w:p>
    <w:p w:rsidR="00895700" w:rsidRPr="00F65E3A" w:rsidRDefault="0099262C" w:rsidP="004B4437">
      <w:pPr>
        <w:numPr>
          <w:ilvl w:val="0"/>
          <w:numId w:val="351"/>
        </w:numPr>
        <w:tabs>
          <w:tab w:val="left" w:pos="1394"/>
        </w:tabs>
        <w:ind w:left="284"/>
        <w:contextualSpacing/>
        <w:rPr>
          <w:rFonts w:ascii="Symbol" w:eastAsia="Symbol" w:hAnsi="Symbol" w:cs="Symbol"/>
          <w:sz w:val="24"/>
          <w:szCs w:val="24"/>
        </w:rPr>
      </w:pPr>
      <w:r>
        <w:rPr>
          <w:rFonts w:eastAsia="Times New Roman"/>
          <w:sz w:val="24"/>
          <w:szCs w:val="24"/>
        </w:rPr>
        <w:t>выражать свое отношение к природе через рисунки, сочинения, модели, проектные работы.</w:t>
      </w:r>
    </w:p>
    <w:p w:rsidR="00895700" w:rsidRPr="00F65E3A" w:rsidRDefault="0099262C" w:rsidP="004B4437">
      <w:pPr>
        <w:pStyle w:val="a4"/>
        <w:numPr>
          <w:ilvl w:val="0"/>
          <w:numId w:val="351"/>
        </w:numPr>
        <w:ind w:left="284"/>
        <w:rPr>
          <w:rFonts w:ascii="Symbol" w:eastAsia="Symbol" w:hAnsi="Symbol" w:cs="Symbol"/>
          <w:sz w:val="24"/>
          <w:szCs w:val="24"/>
        </w:rPr>
      </w:pPr>
      <w:r w:rsidRPr="00F65E3A">
        <w:rPr>
          <w:rFonts w:eastAsia="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895700" w:rsidRPr="00F65E3A" w:rsidRDefault="0099262C" w:rsidP="004B4437">
      <w:pPr>
        <w:numPr>
          <w:ilvl w:val="0"/>
          <w:numId w:val="351"/>
        </w:numPr>
        <w:tabs>
          <w:tab w:val="left" w:pos="1840"/>
        </w:tabs>
        <w:ind w:left="284"/>
        <w:contextualSpacing/>
        <w:rPr>
          <w:rFonts w:ascii="Symbol" w:eastAsia="Symbol" w:hAnsi="Symbol" w:cs="Symbol"/>
          <w:sz w:val="24"/>
          <w:szCs w:val="24"/>
        </w:rPr>
      </w:pPr>
      <w:r>
        <w:rPr>
          <w:rFonts w:eastAsia="Times New Roman"/>
          <w:sz w:val="24"/>
          <w:szCs w:val="24"/>
        </w:rPr>
        <w:t>определять необходимые ключевые поисковые слова и запросы;</w:t>
      </w:r>
    </w:p>
    <w:p w:rsidR="00895700" w:rsidRPr="00F65E3A" w:rsidRDefault="0099262C" w:rsidP="004B4437">
      <w:pPr>
        <w:numPr>
          <w:ilvl w:val="0"/>
          <w:numId w:val="351"/>
        </w:numPr>
        <w:tabs>
          <w:tab w:val="left" w:pos="1840"/>
        </w:tabs>
        <w:ind w:left="284"/>
        <w:contextualSpacing/>
        <w:rPr>
          <w:rFonts w:ascii="Symbol" w:eastAsia="Symbol" w:hAnsi="Symbol" w:cs="Symbol"/>
          <w:sz w:val="24"/>
          <w:szCs w:val="24"/>
        </w:rPr>
      </w:pPr>
      <w:r>
        <w:rPr>
          <w:rFonts w:eastAsia="Times New Roman"/>
          <w:sz w:val="24"/>
          <w:szCs w:val="24"/>
        </w:rPr>
        <w:t>осуществлять взаимодействие с электронными поисковыми системами,</w:t>
      </w:r>
    </w:p>
    <w:p w:rsidR="00895700" w:rsidRPr="00F65E3A" w:rsidRDefault="0099262C" w:rsidP="004B4437">
      <w:pPr>
        <w:pStyle w:val="a4"/>
        <w:numPr>
          <w:ilvl w:val="0"/>
          <w:numId w:val="351"/>
        </w:numPr>
        <w:ind w:left="284"/>
        <w:rPr>
          <w:rFonts w:ascii="Symbol" w:eastAsia="Symbol" w:hAnsi="Symbol" w:cs="Symbol"/>
          <w:sz w:val="24"/>
          <w:szCs w:val="24"/>
        </w:rPr>
      </w:pPr>
      <w:r w:rsidRPr="00F65E3A">
        <w:rPr>
          <w:rFonts w:eastAsia="Times New Roman"/>
          <w:sz w:val="24"/>
          <w:szCs w:val="24"/>
        </w:rPr>
        <w:t>словарями;</w:t>
      </w:r>
    </w:p>
    <w:p w:rsidR="00895700" w:rsidRPr="00F65E3A" w:rsidRDefault="0099262C" w:rsidP="004B4437">
      <w:pPr>
        <w:numPr>
          <w:ilvl w:val="0"/>
          <w:numId w:val="351"/>
        </w:numPr>
        <w:tabs>
          <w:tab w:val="left" w:pos="1840"/>
        </w:tabs>
        <w:ind w:left="284"/>
        <w:contextualSpacing/>
        <w:rPr>
          <w:rFonts w:ascii="Symbol" w:eastAsia="Symbol" w:hAnsi="Symbol" w:cs="Symbol"/>
          <w:sz w:val="24"/>
          <w:szCs w:val="24"/>
        </w:rPr>
      </w:pPr>
      <w:r>
        <w:rPr>
          <w:rFonts w:eastAsia="Times New Roman"/>
          <w:sz w:val="24"/>
          <w:szCs w:val="24"/>
        </w:rPr>
        <w:t>формировать множественную выборку из поисковых источников для объективизации р</w:t>
      </w:r>
      <w:r>
        <w:rPr>
          <w:rFonts w:eastAsia="Times New Roman"/>
          <w:sz w:val="24"/>
          <w:szCs w:val="24"/>
        </w:rPr>
        <w:t>е</w:t>
      </w:r>
      <w:r>
        <w:rPr>
          <w:rFonts w:eastAsia="Times New Roman"/>
          <w:sz w:val="24"/>
          <w:szCs w:val="24"/>
        </w:rPr>
        <w:t>зультатов поиска;</w:t>
      </w:r>
    </w:p>
    <w:p w:rsidR="00895700" w:rsidRDefault="0099262C" w:rsidP="004B4437">
      <w:pPr>
        <w:numPr>
          <w:ilvl w:val="0"/>
          <w:numId w:val="351"/>
        </w:numPr>
        <w:tabs>
          <w:tab w:val="left" w:pos="1400"/>
        </w:tabs>
        <w:ind w:left="284"/>
        <w:contextualSpacing/>
        <w:rPr>
          <w:rFonts w:ascii="Symbol" w:eastAsia="Symbol" w:hAnsi="Symbol" w:cs="Symbol"/>
          <w:sz w:val="24"/>
          <w:szCs w:val="24"/>
        </w:rPr>
      </w:pPr>
      <w:r>
        <w:rPr>
          <w:rFonts w:eastAsia="Times New Roman"/>
          <w:sz w:val="24"/>
          <w:szCs w:val="24"/>
        </w:rPr>
        <w:t>соотносить полученные результаты поиска со своей деятельностью.</w:t>
      </w:r>
    </w:p>
    <w:p w:rsidR="00895700" w:rsidRDefault="00895700" w:rsidP="009217B5">
      <w:pPr>
        <w:spacing w:line="23" w:lineRule="exact"/>
        <w:rPr>
          <w:rFonts w:ascii="Symbol" w:eastAsia="Symbol" w:hAnsi="Symbol" w:cs="Symbol"/>
          <w:sz w:val="24"/>
          <w:szCs w:val="24"/>
        </w:rPr>
      </w:pPr>
    </w:p>
    <w:p w:rsidR="00895700" w:rsidRDefault="0099262C" w:rsidP="009217B5">
      <w:pPr>
        <w:rPr>
          <w:rFonts w:ascii="Symbol" w:eastAsia="Symbol" w:hAnsi="Symbol" w:cs="Symbol"/>
          <w:sz w:val="24"/>
          <w:szCs w:val="24"/>
        </w:rPr>
      </w:pPr>
      <w:r>
        <w:rPr>
          <w:rFonts w:eastAsia="Times New Roman"/>
          <w:b/>
          <w:bCs/>
          <w:sz w:val="24"/>
          <w:szCs w:val="24"/>
        </w:rPr>
        <w:t>Коммуникативные УУД</w:t>
      </w:r>
    </w:p>
    <w:p w:rsidR="00895700" w:rsidRDefault="00895700" w:rsidP="009217B5">
      <w:pPr>
        <w:spacing w:line="45" w:lineRule="exact"/>
        <w:rPr>
          <w:sz w:val="20"/>
          <w:szCs w:val="20"/>
        </w:rPr>
      </w:pPr>
    </w:p>
    <w:p w:rsidR="00895700" w:rsidRPr="00F65E3A" w:rsidRDefault="0099262C" w:rsidP="004B4437">
      <w:pPr>
        <w:pStyle w:val="a4"/>
        <w:numPr>
          <w:ilvl w:val="0"/>
          <w:numId w:val="353"/>
        </w:numPr>
        <w:spacing w:line="278" w:lineRule="auto"/>
        <w:ind w:left="0" w:right="420" w:firstLine="0"/>
        <w:jc w:val="both"/>
        <w:rPr>
          <w:rFonts w:eastAsia="Times New Roman"/>
          <w:sz w:val="24"/>
          <w:szCs w:val="24"/>
        </w:rPr>
      </w:pPr>
      <w:r w:rsidRPr="00F65E3A">
        <w:rPr>
          <w:rFonts w:eastAsia="Times New Roman"/>
          <w:sz w:val="24"/>
          <w:szCs w:val="24"/>
        </w:rPr>
        <w:t>Умение организовывать учебное сотрудничество и совместную деятельность с уч</w:t>
      </w:r>
      <w:r w:rsidRPr="00F65E3A">
        <w:rPr>
          <w:rFonts w:eastAsia="Times New Roman"/>
          <w:sz w:val="24"/>
          <w:szCs w:val="24"/>
        </w:rPr>
        <w:t>и</w:t>
      </w:r>
      <w:r w:rsidRPr="00F65E3A">
        <w:rPr>
          <w:rFonts w:eastAsia="Times New Roman"/>
          <w:sz w:val="24"/>
          <w:szCs w:val="24"/>
        </w:rPr>
        <w:t>телем и сверстниками; работать индивидуально и в группе: находить общее решение и ра</w:t>
      </w:r>
      <w:r w:rsidRPr="00F65E3A">
        <w:rPr>
          <w:rFonts w:eastAsia="Times New Roman"/>
          <w:sz w:val="24"/>
          <w:szCs w:val="24"/>
        </w:rPr>
        <w:t>з</w:t>
      </w:r>
      <w:r w:rsidRPr="00F65E3A">
        <w:rPr>
          <w:rFonts w:eastAsia="Times New Roman"/>
          <w:sz w:val="24"/>
          <w:szCs w:val="24"/>
        </w:rPr>
        <w:lastRenderedPageBreak/>
        <w:t>решать конфликты на основе согласования позиций и учета интересов; формулировать, а</w:t>
      </w:r>
      <w:r w:rsidRPr="00F65E3A">
        <w:rPr>
          <w:rFonts w:eastAsia="Times New Roman"/>
          <w:sz w:val="24"/>
          <w:szCs w:val="24"/>
        </w:rPr>
        <w:t>р</w:t>
      </w:r>
      <w:r w:rsidRPr="00F65E3A">
        <w:rPr>
          <w:rFonts w:eastAsia="Times New Roman"/>
          <w:sz w:val="24"/>
          <w:szCs w:val="24"/>
        </w:rPr>
        <w:t>гументировать и отстаивать свое мнение. Обучающийся сможет:</w:t>
      </w:r>
    </w:p>
    <w:p w:rsidR="00895700" w:rsidRPr="00F65E3A" w:rsidRDefault="0099262C" w:rsidP="004B4437">
      <w:pPr>
        <w:pStyle w:val="a4"/>
        <w:numPr>
          <w:ilvl w:val="0"/>
          <w:numId w:val="352"/>
        </w:numPr>
        <w:ind w:left="0" w:firstLine="0"/>
        <w:rPr>
          <w:sz w:val="20"/>
          <w:szCs w:val="20"/>
        </w:rPr>
      </w:pPr>
      <w:r w:rsidRPr="00F65E3A">
        <w:rPr>
          <w:rFonts w:eastAsia="Times New Roman"/>
          <w:sz w:val="24"/>
          <w:szCs w:val="24"/>
        </w:rPr>
        <w:t>определять возможные роли в совместной деятельности;</w:t>
      </w:r>
    </w:p>
    <w:p w:rsidR="00895700" w:rsidRDefault="0099262C" w:rsidP="004B4437">
      <w:pPr>
        <w:numPr>
          <w:ilvl w:val="0"/>
          <w:numId w:val="28"/>
        </w:numPr>
        <w:tabs>
          <w:tab w:val="left" w:pos="1400"/>
        </w:tabs>
        <w:ind w:hanging="286"/>
        <w:rPr>
          <w:rFonts w:ascii="Symbol" w:eastAsia="Symbol" w:hAnsi="Symbol" w:cs="Symbol"/>
          <w:sz w:val="24"/>
          <w:szCs w:val="24"/>
        </w:rPr>
      </w:pPr>
      <w:r>
        <w:rPr>
          <w:rFonts w:eastAsia="Times New Roman"/>
          <w:sz w:val="24"/>
          <w:szCs w:val="24"/>
        </w:rPr>
        <w:t>играть определенную роль в совместной деятельности;</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0"/>
          <w:numId w:val="28"/>
        </w:numPr>
        <w:tabs>
          <w:tab w:val="left" w:pos="1394"/>
        </w:tabs>
        <w:spacing w:line="275" w:lineRule="auto"/>
        <w:ind w:right="420" w:firstLine="714"/>
        <w:jc w:val="both"/>
        <w:rPr>
          <w:rFonts w:ascii="Symbol" w:eastAsia="Symbol" w:hAnsi="Symbol" w:cs="Symbol"/>
          <w:sz w:val="24"/>
          <w:szCs w:val="24"/>
        </w:rPr>
      </w:pPr>
      <w:proofErr w:type="gramStart"/>
      <w:r>
        <w:rPr>
          <w:rFonts w:eastAsia="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w:t>
      </w:r>
      <w:r>
        <w:rPr>
          <w:rFonts w:eastAsia="Times New Roman"/>
          <w:sz w:val="24"/>
          <w:szCs w:val="24"/>
        </w:rPr>
        <w:t>о</w:t>
      </w:r>
      <w:r>
        <w:rPr>
          <w:rFonts w:eastAsia="Times New Roman"/>
          <w:sz w:val="24"/>
          <w:szCs w:val="24"/>
        </w:rPr>
        <w:t>рии;</w:t>
      </w:r>
      <w:proofErr w:type="gramEnd"/>
    </w:p>
    <w:p w:rsidR="00895700" w:rsidRDefault="0099262C" w:rsidP="004B4437">
      <w:pPr>
        <w:numPr>
          <w:ilvl w:val="0"/>
          <w:numId w:val="28"/>
        </w:numPr>
        <w:tabs>
          <w:tab w:val="left" w:pos="1394"/>
        </w:tabs>
        <w:spacing w:line="272" w:lineRule="auto"/>
        <w:ind w:right="420" w:firstLine="714"/>
        <w:rPr>
          <w:rFonts w:ascii="Symbol" w:eastAsia="Symbol" w:hAnsi="Symbol" w:cs="Symbol"/>
          <w:sz w:val="24"/>
          <w:szCs w:val="24"/>
        </w:rPr>
      </w:pPr>
      <w:r>
        <w:rPr>
          <w:rFonts w:eastAsia="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895700" w:rsidRDefault="00895700" w:rsidP="009217B5">
      <w:pPr>
        <w:spacing w:line="1" w:lineRule="exact"/>
        <w:rPr>
          <w:rFonts w:ascii="Symbol" w:eastAsia="Symbol" w:hAnsi="Symbol" w:cs="Symbol"/>
          <w:sz w:val="24"/>
          <w:szCs w:val="24"/>
        </w:rPr>
      </w:pPr>
    </w:p>
    <w:p w:rsidR="00895700" w:rsidRDefault="0099262C" w:rsidP="004B4437">
      <w:pPr>
        <w:numPr>
          <w:ilvl w:val="0"/>
          <w:numId w:val="28"/>
        </w:numPr>
        <w:tabs>
          <w:tab w:val="left" w:pos="1394"/>
        </w:tabs>
        <w:spacing w:line="274" w:lineRule="auto"/>
        <w:ind w:right="420" w:firstLine="714"/>
        <w:rPr>
          <w:rFonts w:ascii="Symbol" w:eastAsia="Symbol" w:hAnsi="Symbol" w:cs="Symbol"/>
          <w:sz w:val="24"/>
          <w:szCs w:val="24"/>
        </w:rPr>
      </w:pPr>
      <w:r>
        <w:rPr>
          <w:rFonts w:eastAsia="Times New Roman"/>
          <w:sz w:val="24"/>
          <w:szCs w:val="24"/>
        </w:rPr>
        <w:t>строить позитивные отношения в процессе учебной и познавательной де</w:t>
      </w:r>
      <w:r>
        <w:rPr>
          <w:rFonts w:eastAsia="Times New Roman"/>
          <w:sz w:val="24"/>
          <w:szCs w:val="24"/>
        </w:rPr>
        <w:t>я</w:t>
      </w:r>
      <w:r>
        <w:rPr>
          <w:rFonts w:eastAsia="Times New Roman"/>
          <w:sz w:val="24"/>
          <w:szCs w:val="24"/>
        </w:rPr>
        <w:t>тельности;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28"/>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w:t>
      </w:r>
      <w:r>
        <w:rPr>
          <w:rFonts w:eastAsia="Times New Roman"/>
          <w:sz w:val="24"/>
          <w:szCs w:val="24"/>
        </w:rPr>
        <w:t>к</w:t>
      </w:r>
      <w:r>
        <w:rPr>
          <w:rFonts w:eastAsia="Times New Roman"/>
          <w:sz w:val="24"/>
          <w:szCs w:val="24"/>
        </w:rPr>
        <w:t>вивалентных замен);</w:t>
      </w:r>
    </w:p>
    <w:p w:rsidR="00895700" w:rsidRDefault="0099262C" w:rsidP="004B4437">
      <w:pPr>
        <w:numPr>
          <w:ilvl w:val="0"/>
          <w:numId w:val="28"/>
        </w:numPr>
        <w:tabs>
          <w:tab w:val="left" w:pos="1394"/>
        </w:tabs>
        <w:spacing w:line="274" w:lineRule="auto"/>
        <w:ind w:right="420" w:firstLine="714"/>
        <w:rPr>
          <w:rFonts w:ascii="Symbol" w:eastAsia="Symbol" w:hAnsi="Symbol" w:cs="Symbol"/>
          <w:sz w:val="24"/>
          <w:szCs w:val="24"/>
        </w:rPr>
      </w:pPr>
      <w:r>
        <w:rPr>
          <w:rFonts w:eastAsia="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28"/>
        </w:numPr>
        <w:tabs>
          <w:tab w:val="left" w:pos="1400"/>
        </w:tabs>
        <w:ind w:hanging="286"/>
        <w:rPr>
          <w:rFonts w:ascii="Symbol" w:eastAsia="Symbol" w:hAnsi="Symbol" w:cs="Symbol"/>
          <w:sz w:val="24"/>
          <w:szCs w:val="24"/>
        </w:rPr>
      </w:pPr>
      <w:r>
        <w:rPr>
          <w:rFonts w:eastAsia="Times New Roman"/>
          <w:sz w:val="24"/>
          <w:szCs w:val="24"/>
        </w:rPr>
        <w:t>предлагать альтернативное решение в конфликтной ситуации;</w:t>
      </w:r>
    </w:p>
    <w:p w:rsidR="00895700" w:rsidRDefault="00895700" w:rsidP="009217B5">
      <w:pPr>
        <w:spacing w:line="229" w:lineRule="exact"/>
        <w:rPr>
          <w:sz w:val="20"/>
          <w:szCs w:val="20"/>
        </w:rPr>
      </w:pPr>
    </w:p>
    <w:p w:rsidR="00A37BF1" w:rsidRDefault="00A37BF1" w:rsidP="00A37BF1">
      <w:pPr>
        <w:tabs>
          <w:tab w:val="left" w:pos="567"/>
        </w:tabs>
        <w:rPr>
          <w:rFonts w:ascii="Symbol" w:eastAsia="Symbol" w:hAnsi="Symbol" w:cs="Symbol"/>
          <w:sz w:val="24"/>
          <w:szCs w:val="24"/>
        </w:rPr>
      </w:pPr>
      <w:r>
        <w:rPr>
          <w:rFonts w:eastAsia="Times New Roman"/>
          <w:sz w:val="24"/>
          <w:szCs w:val="24"/>
        </w:rPr>
        <w:t>выделять общую точку зрения в дискуссии;</w:t>
      </w:r>
    </w:p>
    <w:p w:rsidR="00A37BF1" w:rsidRDefault="00A37BF1" w:rsidP="00A37BF1">
      <w:pPr>
        <w:spacing w:line="41" w:lineRule="exact"/>
        <w:rPr>
          <w:rFonts w:ascii="Symbol" w:eastAsia="Symbol" w:hAnsi="Symbol" w:cs="Symbol"/>
          <w:sz w:val="24"/>
          <w:szCs w:val="24"/>
        </w:rPr>
      </w:pPr>
    </w:p>
    <w:p w:rsidR="00A37BF1" w:rsidRDefault="00A37BF1" w:rsidP="00A37BF1">
      <w:pPr>
        <w:numPr>
          <w:ilvl w:val="0"/>
          <w:numId w:val="29"/>
        </w:numPr>
        <w:tabs>
          <w:tab w:val="left" w:pos="1394"/>
        </w:tabs>
        <w:spacing w:line="274" w:lineRule="auto"/>
        <w:ind w:right="420" w:firstLine="714"/>
        <w:rPr>
          <w:rFonts w:ascii="Symbol" w:eastAsia="Symbol" w:hAnsi="Symbol" w:cs="Symbol"/>
          <w:sz w:val="24"/>
          <w:szCs w:val="24"/>
        </w:rPr>
      </w:pPr>
      <w:r>
        <w:rPr>
          <w:rFonts w:eastAsia="Times New Roman"/>
          <w:sz w:val="24"/>
          <w:szCs w:val="24"/>
        </w:rPr>
        <w:t>договариваться о правилах и вопросах для обсуждения в соответствии с п</w:t>
      </w:r>
      <w:r>
        <w:rPr>
          <w:rFonts w:eastAsia="Times New Roman"/>
          <w:sz w:val="24"/>
          <w:szCs w:val="24"/>
        </w:rPr>
        <w:t>о</w:t>
      </w:r>
      <w:r>
        <w:rPr>
          <w:rFonts w:eastAsia="Times New Roman"/>
          <w:sz w:val="24"/>
          <w:szCs w:val="24"/>
        </w:rPr>
        <w:t>ставленной перед группой задачей;</w:t>
      </w:r>
    </w:p>
    <w:p w:rsidR="00A37BF1" w:rsidRDefault="00A37BF1" w:rsidP="00A37BF1">
      <w:pPr>
        <w:spacing w:line="2" w:lineRule="exact"/>
        <w:rPr>
          <w:rFonts w:ascii="Symbol" w:eastAsia="Symbol" w:hAnsi="Symbol" w:cs="Symbol"/>
          <w:sz w:val="24"/>
          <w:szCs w:val="24"/>
        </w:rPr>
      </w:pPr>
    </w:p>
    <w:p w:rsidR="00A37BF1" w:rsidRDefault="00A37BF1" w:rsidP="00A37BF1">
      <w:pPr>
        <w:numPr>
          <w:ilvl w:val="0"/>
          <w:numId w:val="29"/>
        </w:numPr>
        <w:tabs>
          <w:tab w:val="left" w:pos="1394"/>
        </w:tabs>
        <w:spacing w:line="274" w:lineRule="auto"/>
        <w:ind w:right="420" w:firstLine="714"/>
        <w:rPr>
          <w:rFonts w:ascii="Symbol" w:eastAsia="Symbol" w:hAnsi="Symbol" w:cs="Symbol"/>
          <w:sz w:val="24"/>
          <w:szCs w:val="24"/>
        </w:rPr>
      </w:pPr>
      <w:r>
        <w:rPr>
          <w:rFonts w:eastAsia="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A37BF1" w:rsidRDefault="00A37BF1" w:rsidP="00A37BF1">
      <w:pPr>
        <w:spacing w:line="2" w:lineRule="exact"/>
        <w:rPr>
          <w:rFonts w:ascii="Symbol" w:eastAsia="Symbol" w:hAnsi="Symbol" w:cs="Symbol"/>
          <w:sz w:val="24"/>
          <w:szCs w:val="24"/>
        </w:rPr>
      </w:pPr>
    </w:p>
    <w:p w:rsidR="00A37BF1" w:rsidRDefault="00A37BF1" w:rsidP="00A37BF1">
      <w:pPr>
        <w:numPr>
          <w:ilvl w:val="0"/>
          <w:numId w:val="29"/>
        </w:numPr>
        <w:tabs>
          <w:tab w:val="left" w:pos="1394"/>
        </w:tabs>
        <w:spacing w:line="270" w:lineRule="auto"/>
        <w:ind w:right="420" w:firstLine="714"/>
        <w:jc w:val="both"/>
        <w:rPr>
          <w:rFonts w:ascii="Symbol" w:eastAsia="Symbol" w:hAnsi="Symbol" w:cs="Symbol"/>
          <w:sz w:val="24"/>
          <w:szCs w:val="24"/>
        </w:rPr>
      </w:pPr>
      <w:r>
        <w:rPr>
          <w:rFonts w:eastAsia="Times New Roman"/>
          <w:sz w:val="24"/>
          <w:szCs w:val="24"/>
        </w:rPr>
        <w:t>устранять в рамках диалога разрывы в коммуникации, обусловленные неп</w:t>
      </w:r>
      <w:r>
        <w:rPr>
          <w:rFonts w:eastAsia="Times New Roman"/>
          <w:sz w:val="24"/>
          <w:szCs w:val="24"/>
        </w:rPr>
        <w:t>о</w:t>
      </w:r>
      <w:r>
        <w:rPr>
          <w:rFonts w:eastAsia="Times New Roman"/>
          <w:sz w:val="24"/>
          <w:szCs w:val="24"/>
        </w:rPr>
        <w:t>ниманием/неприятием со стороны собеседника задачи, формы или содержания диалога.</w:t>
      </w:r>
    </w:p>
    <w:p w:rsidR="00A37BF1" w:rsidRDefault="00A37BF1" w:rsidP="00A37BF1">
      <w:pPr>
        <w:spacing w:line="3" w:lineRule="exact"/>
        <w:rPr>
          <w:sz w:val="20"/>
          <w:szCs w:val="20"/>
        </w:rPr>
      </w:pPr>
    </w:p>
    <w:p w:rsidR="00A37BF1" w:rsidRDefault="00A37BF1" w:rsidP="00A37BF1">
      <w:pPr>
        <w:numPr>
          <w:ilvl w:val="0"/>
          <w:numId w:val="30"/>
        </w:numPr>
        <w:tabs>
          <w:tab w:val="left" w:pos="1840"/>
        </w:tabs>
        <w:spacing w:line="278" w:lineRule="auto"/>
        <w:ind w:right="420" w:firstLine="714"/>
        <w:jc w:val="both"/>
        <w:rPr>
          <w:rFonts w:eastAsia="Times New Roman"/>
          <w:sz w:val="24"/>
          <w:szCs w:val="24"/>
        </w:rPr>
      </w:pPr>
      <w:r>
        <w:rPr>
          <w:rFonts w:eastAsia="Times New Roman"/>
          <w:sz w:val="24"/>
          <w:szCs w:val="24"/>
        </w:rPr>
        <w:t>Умение осознанно использовать речевые средства в соответствии с зад</w:t>
      </w:r>
      <w:r>
        <w:rPr>
          <w:rFonts w:eastAsia="Times New Roman"/>
          <w:sz w:val="24"/>
          <w:szCs w:val="24"/>
        </w:rPr>
        <w:t>а</w:t>
      </w:r>
      <w:r>
        <w:rPr>
          <w:rFonts w:eastAsia="Times New Roman"/>
          <w:sz w:val="24"/>
          <w:szCs w:val="24"/>
        </w:rPr>
        <w:t>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37BF1" w:rsidRDefault="00A37BF1" w:rsidP="00A37BF1">
      <w:pPr>
        <w:spacing w:line="2" w:lineRule="exact"/>
        <w:rPr>
          <w:rFonts w:eastAsia="Times New Roman"/>
          <w:sz w:val="24"/>
          <w:szCs w:val="24"/>
        </w:rPr>
      </w:pPr>
    </w:p>
    <w:p w:rsidR="00A37BF1" w:rsidRDefault="00A37BF1" w:rsidP="00A37BF1">
      <w:pPr>
        <w:spacing w:line="274" w:lineRule="auto"/>
        <w:ind w:right="420" w:firstLine="710"/>
        <w:rPr>
          <w:rFonts w:eastAsia="Times New Roman"/>
          <w:sz w:val="24"/>
          <w:szCs w:val="24"/>
        </w:rPr>
      </w:pPr>
      <w:r>
        <w:rPr>
          <w:rFonts w:ascii="Symbol" w:eastAsia="Symbol" w:hAnsi="Symbol" w:cs="Symbol"/>
          <w:sz w:val="24"/>
          <w:szCs w:val="24"/>
        </w:rPr>
        <w:t></w:t>
      </w:r>
      <w:r>
        <w:rPr>
          <w:rFonts w:eastAsia="Times New Roman"/>
          <w:sz w:val="24"/>
          <w:szCs w:val="24"/>
        </w:rPr>
        <w:t xml:space="preserve"> определять задачу коммуникации и в соответствии с ней отбирать речевые сре</w:t>
      </w:r>
      <w:r>
        <w:rPr>
          <w:rFonts w:eastAsia="Times New Roman"/>
          <w:sz w:val="24"/>
          <w:szCs w:val="24"/>
        </w:rPr>
        <w:t>д</w:t>
      </w:r>
      <w:r>
        <w:rPr>
          <w:rFonts w:eastAsia="Times New Roman"/>
          <w:sz w:val="24"/>
          <w:szCs w:val="24"/>
        </w:rPr>
        <w:t>ства;</w:t>
      </w:r>
    </w:p>
    <w:p w:rsidR="00A37BF1" w:rsidRDefault="00A37BF1" w:rsidP="00A37BF1">
      <w:pPr>
        <w:spacing w:line="2" w:lineRule="exact"/>
        <w:rPr>
          <w:rFonts w:eastAsia="Times New Roman"/>
          <w:sz w:val="24"/>
          <w:szCs w:val="24"/>
        </w:rPr>
      </w:pPr>
    </w:p>
    <w:p w:rsidR="00A37BF1" w:rsidRDefault="00A37BF1" w:rsidP="00A37BF1">
      <w:pPr>
        <w:spacing w:line="274" w:lineRule="auto"/>
        <w:ind w:right="420" w:firstLine="710"/>
        <w:rPr>
          <w:rFonts w:eastAsia="Times New Roman"/>
          <w:sz w:val="24"/>
          <w:szCs w:val="24"/>
        </w:rPr>
      </w:pPr>
      <w:r>
        <w:rPr>
          <w:rFonts w:ascii="Symbol" w:eastAsia="Symbol" w:hAnsi="Symbol" w:cs="Symbol"/>
          <w:sz w:val="24"/>
          <w:szCs w:val="24"/>
        </w:rPr>
        <w:t></w:t>
      </w:r>
      <w:r>
        <w:rPr>
          <w:rFonts w:eastAsia="Times New Roman"/>
          <w:sz w:val="24"/>
          <w:szCs w:val="24"/>
        </w:rPr>
        <w:t xml:space="preserve"> отбирать и использовать речевые средства в процессе коммуникации с другими людьми (диалог в паре, в малой группе и т. д.);</w:t>
      </w:r>
    </w:p>
    <w:p w:rsidR="00A37BF1" w:rsidRDefault="00A37BF1" w:rsidP="00A37BF1">
      <w:pPr>
        <w:spacing w:line="2" w:lineRule="exact"/>
        <w:rPr>
          <w:rFonts w:eastAsia="Times New Roman"/>
          <w:sz w:val="24"/>
          <w:szCs w:val="24"/>
        </w:rPr>
      </w:pPr>
    </w:p>
    <w:p w:rsidR="00A37BF1" w:rsidRDefault="00A37BF1" w:rsidP="00A37BF1">
      <w:pPr>
        <w:spacing w:line="274" w:lineRule="auto"/>
        <w:ind w:right="420" w:firstLine="710"/>
        <w:rPr>
          <w:rFonts w:eastAsia="Times New Roman"/>
          <w:sz w:val="24"/>
          <w:szCs w:val="24"/>
        </w:rPr>
      </w:pPr>
      <w:r>
        <w:rPr>
          <w:rFonts w:ascii="Symbol" w:eastAsia="Symbol" w:hAnsi="Symbol" w:cs="Symbol"/>
          <w:sz w:val="24"/>
          <w:szCs w:val="24"/>
        </w:rPr>
        <w:t></w:t>
      </w:r>
      <w:r>
        <w:rPr>
          <w:rFonts w:eastAsia="Times New Roman"/>
          <w:sz w:val="24"/>
          <w:szCs w:val="24"/>
        </w:rPr>
        <w:t xml:space="preserve"> представлять в устной или письменной форме развернутый план собственной де</w:t>
      </w:r>
      <w:r>
        <w:rPr>
          <w:rFonts w:eastAsia="Times New Roman"/>
          <w:sz w:val="24"/>
          <w:szCs w:val="24"/>
        </w:rPr>
        <w:t>я</w:t>
      </w:r>
      <w:r>
        <w:rPr>
          <w:rFonts w:eastAsia="Times New Roman"/>
          <w:sz w:val="24"/>
          <w:szCs w:val="24"/>
        </w:rPr>
        <w:t>тельности;</w:t>
      </w:r>
    </w:p>
    <w:p w:rsidR="00A37BF1" w:rsidRDefault="00A37BF1" w:rsidP="00A37BF1">
      <w:pPr>
        <w:spacing w:line="2" w:lineRule="exact"/>
        <w:rPr>
          <w:sz w:val="20"/>
          <w:szCs w:val="20"/>
        </w:rPr>
      </w:pPr>
    </w:p>
    <w:p w:rsidR="00A37BF1" w:rsidRDefault="00A37BF1" w:rsidP="00A37BF1">
      <w:pPr>
        <w:numPr>
          <w:ilvl w:val="1"/>
          <w:numId w:val="31"/>
        </w:numPr>
        <w:tabs>
          <w:tab w:val="left" w:pos="1394"/>
        </w:tabs>
        <w:spacing w:line="272" w:lineRule="auto"/>
        <w:ind w:right="420" w:firstLine="714"/>
        <w:rPr>
          <w:rFonts w:ascii="Symbol" w:eastAsia="Symbol" w:hAnsi="Symbol" w:cs="Symbol"/>
          <w:sz w:val="24"/>
          <w:szCs w:val="24"/>
        </w:rPr>
      </w:pPr>
      <w:r>
        <w:rPr>
          <w:rFonts w:eastAsia="Times New Roman"/>
          <w:sz w:val="24"/>
          <w:szCs w:val="24"/>
        </w:rPr>
        <w:t>соблюдать нормы публичной речи, регламент в монологе и дискуссии в соо</w:t>
      </w:r>
      <w:r>
        <w:rPr>
          <w:rFonts w:eastAsia="Times New Roman"/>
          <w:sz w:val="24"/>
          <w:szCs w:val="24"/>
        </w:rPr>
        <w:t>т</w:t>
      </w:r>
      <w:r>
        <w:rPr>
          <w:rFonts w:eastAsia="Times New Roman"/>
          <w:sz w:val="24"/>
          <w:szCs w:val="24"/>
        </w:rPr>
        <w:t>ветствии с коммуникативной задачей;</w:t>
      </w:r>
    </w:p>
    <w:p w:rsidR="00A37BF1" w:rsidRDefault="00A37BF1" w:rsidP="00A37BF1">
      <w:pPr>
        <w:spacing w:line="2" w:lineRule="exact"/>
        <w:rPr>
          <w:rFonts w:ascii="Symbol" w:eastAsia="Symbol" w:hAnsi="Symbol" w:cs="Symbol"/>
          <w:sz w:val="24"/>
          <w:szCs w:val="24"/>
        </w:rPr>
      </w:pPr>
    </w:p>
    <w:p w:rsidR="00A37BF1" w:rsidRDefault="00A37BF1" w:rsidP="00A37BF1">
      <w:pPr>
        <w:numPr>
          <w:ilvl w:val="1"/>
          <w:numId w:val="31"/>
        </w:numPr>
        <w:tabs>
          <w:tab w:val="left" w:pos="1394"/>
        </w:tabs>
        <w:spacing w:line="274" w:lineRule="auto"/>
        <w:ind w:right="420" w:firstLine="714"/>
        <w:rPr>
          <w:rFonts w:ascii="Symbol" w:eastAsia="Symbol" w:hAnsi="Symbol" w:cs="Symbol"/>
          <w:sz w:val="24"/>
          <w:szCs w:val="24"/>
        </w:rPr>
      </w:pPr>
      <w:r>
        <w:rPr>
          <w:rFonts w:eastAsia="Times New Roman"/>
          <w:sz w:val="24"/>
          <w:szCs w:val="24"/>
        </w:rPr>
        <w:t>высказывать и обосновывать мнение (суждение) и запрашивать мнение пар</w:t>
      </w:r>
      <w:r>
        <w:rPr>
          <w:rFonts w:eastAsia="Times New Roman"/>
          <w:sz w:val="24"/>
          <w:szCs w:val="24"/>
        </w:rPr>
        <w:t>т</w:t>
      </w:r>
      <w:r>
        <w:rPr>
          <w:rFonts w:eastAsia="Times New Roman"/>
          <w:sz w:val="24"/>
          <w:szCs w:val="24"/>
        </w:rPr>
        <w:t>нера в рамках диалога;</w:t>
      </w:r>
    </w:p>
    <w:p w:rsidR="00A37BF1" w:rsidRDefault="00A37BF1" w:rsidP="00A37BF1">
      <w:pPr>
        <w:numPr>
          <w:ilvl w:val="1"/>
          <w:numId w:val="31"/>
        </w:numPr>
        <w:tabs>
          <w:tab w:val="left" w:pos="1400"/>
        </w:tabs>
        <w:ind w:firstLine="709"/>
        <w:rPr>
          <w:rFonts w:ascii="Symbol" w:eastAsia="Symbol" w:hAnsi="Symbol" w:cs="Symbol"/>
          <w:sz w:val="24"/>
          <w:szCs w:val="24"/>
        </w:rPr>
      </w:pPr>
      <w:r>
        <w:rPr>
          <w:rFonts w:eastAsia="Times New Roman"/>
          <w:sz w:val="24"/>
          <w:szCs w:val="24"/>
        </w:rPr>
        <w:t>принимать решение в ходе диалога и согласовывать его с собеседником;</w:t>
      </w:r>
    </w:p>
    <w:p w:rsidR="00A37BF1" w:rsidRDefault="00A37BF1" w:rsidP="00A37BF1">
      <w:pPr>
        <w:spacing w:line="41" w:lineRule="exact"/>
        <w:rPr>
          <w:rFonts w:ascii="Symbol" w:eastAsia="Symbol" w:hAnsi="Symbol" w:cs="Symbol"/>
          <w:sz w:val="24"/>
          <w:szCs w:val="24"/>
        </w:rPr>
      </w:pPr>
    </w:p>
    <w:p w:rsidR="00A37BF1" w:rsidRDefault="00A37BF1" w:rsidP="00A37BF1">
      <w:pPr>
        <w:numPr>
          <w:ilvl w:val="1"/>
          <w:numId w:val="31"/>
        </w:numPr>
        <w:tabs>
          <w:tab w:val="left" w:pos="1394"/>
        </w:tabs>
        <w:spacing w:line="274" w:lineRule="auto"/>
        <w:ind w:right="420" w:firstLine="714"/>
        <w:rPr>
          <w:rFonts w:ascii="Symbol" w:eastAsia="Symbol" w:hAnsi="Symbol" w:cs="Symbol"/>
          <w:sz w:val="24"/>
          <w:szCs w:val="24"/>
        </w:rPr>
      </w:pPr>
      <w:r>
        <w:rPr>
          <w:rFonts w:eastAsia="Times New Roman"/>
          <w:sz w:val="24"/>
          <w:szCs w:val="24"/>
        </w:rPr>
        <w:t>создавать письменные «клишированные» и оригинальные тексты с использ</w:t>
      </w:r>
      <w:r>
        <w:rPr>
          <w:rFonts w:eastAsia="Times New Roman"/>
          <w:sz w:val="24"/>
          <w:szCs w:val="24"/>
        </w:rPr>
        <w:t>о</w:t>
      </w:r>
      <w:r>
        <w:rPr>
          <w:rFonts w:eastAsia="Times New Roman"/>
          <w:sz w:val="24"/>
          <w:szCs w:val="24"/>
        </w:rPr>
        <w:t>ванием необходимых речевых средств;</w:t>
      </w:r>
    </w:p>
    <w:p w:rsidR="00A37BF1" w:rsidRDefault="00A37BF1" w:rsidP="00A37BF1">
      <w:pPr>
        <w:spacing w:line="2" w:lineRule="exact"/>
        <w:rPr>
          <w:rFonts w:ascii="Symbol" w:eastAsia="Symbol" w:hAnsi="Symbol" w:cs="Symbol"/>
          <w:sz w:val="24"/>
          <w:szCs w:val="24"/>
        </w:rPr>
      </w:pPr>
    </w:p>
    <w:p w:rsidR="00A37BF1" w:rsidRDefault="00A37BF1" w:rsidP="00A37BF1">
      <w:pPr>
        <w:numPr>
          <w:ilvl w:val="1"/>
          <w:numId w:val="31"/>
        </w:numPr>
        <w:tabs>
          <w:tab w:val="left" w:pos="1394"/>
        </w:tabs>
        <w:spacing w:line="274" w:lineRule="auto"/>
        <w:ind w:right="420" w:firstLine="714"/>
        <w:rPr>
          <w:rFonts w:ascii="Symbol" w:eastAsia="Symbol" w:hAnsi="Symbol" w:cs="Symbol"/>
          <w:sz w:val="24"/>
          <w:szCs w:val="24"/>
        </w:rPr>
      </w:pPr>
      <w:r>
        <w:rPr>
          <w:rFonts w:eastAsia="Times New Roman"/>
          <w:sz w:val="24"/>
          <w:szCs w:val="24"/>
        </w:rPr>
        <w:t>использовать вербальные средства (средства логической связи) для выделения смысловых блоков своего выступления;</w:t>
      </w:r>
    </w:p>
    <w:p w:rsidR="00A37BF1" w:rsidRDefault="00A37BF1" w:rsidP="00A37BF1">
      <w:pPr>
        <w:spacing w:line="2" w:lineRule="exact"/>
        <w:rPr>
          <w:rFonts w:ascii="Symbol" w:eastAsia="Symbol" w:hAnsi="Symbol" w:cs="Symbol"/>
          <w:sz w:val="24"/>
          <w:szCs w:val="24"/>
        </w:rPr>
      </w:pPr>
    </w:p>
    <w:p w:rsidR="00A37BF1" w:rsidRDefault="00A37BF1" w:rsidP="00A37BF1">
      <w:pPr>
        <w:numPr>
          <w:ilvl w:val="1"/>
          <w:numId w:val="31"/>
        </w:numPr>
        <w:tabs>
          <w:tab w:val="left" w:pos="1394"/>
        </w:tabs>
        <w:spacing w:line="272" w:lineRule="auto"/>
        <w:ind w:right="420" w:firstLine="714"/>
        <w:rPr>
          <w:rFonts w:ascii="Symbol" w:eastAsia="Symbol" w:hAnsi="Symbol" w:cs="Symbol"/>
          <w:sz w:val="24"/>
          <w:szCs w:val="24"/>
        </w:rPr>
      </w:pPr>
      <w:r>
        <w:rPr>
          <w:rFonts w:eastAsia="Times New Roman"/>
          <w:sz w:val="24"/>
          <w:szCs w:val="24"/>
        </w:rPr>
        <w:t>использовать невербальные средства или наглядные материалы, подготовле</w:t>
      </w:r>
      <w:r>
        <w:rPr>
          <w:rFonts w:eastAsia="Times New Roman"/>
          <w:sz w:val="24"/>
          <w:szCs w:val="24"/>
        </w:rPr>
        <w:t>н</w:t>
      </w:r>
      <w:r>
        <w:rPr>
          <w:rFonts w:eastAsia="Times New Roman"/>
          <w:sz w:val="24"/>
          <w:szCs w:val="24"/>
        </w:rPr>
        <w:t>ные/отобранные под руководством учителя;</w:t>
      </w:r>
    </w:p>
    <w:p w:rsidR="00A37BF1" w:rsidRDefault="00A37BF1" w:rsidP="00A37BF1">
      <w:pPr>
        <w:spacing w:line="2" w:lineRule="exact"/>
        <w:rPr>
          <w:rFonts w:ascii="Symbol" w:eastAsia="Symbol" w:hAnsi="Symbol" w:cs="Symbol"/>
          <w:sz w:val="24"/>
          <w:szCs w:val="24"/>
        </w:rPr>
      </w:pPr>
    </w:p>
    <w:p w:rsidR="00A37BF1" w:rsidRDefault="00A37BF1" w:rsidP="00A37BF1">
      <w:pPr>
        <w:numPr>
          <w:ilvl w:val="1"/>
          <w:numId w:val="31"/>
        </w:numPr>
        <w:tabs>
          <w:tab w:val="left" w:pos="1394"/>
        </w:tabs>
        <w:spacing w:line="268" w:lineRule="auto"/>
        <w:ind w:right="420" w:firstLine="714"/>
        <w:rPr>
          <w:rFonts w:ascii="Symbol" w:eastAsia="Symbol" w:hAnsi="Symbol" w:cs="Symbol"/>
          <w:sz w:val="24"/>
          <w:szCs w:val="24"/>
        </w:rPr>
      </w:pPr>
      <w:r>
        <w:rPr>
          <w:rFonts w:eastAsia="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37BF1" w:rsidRDefault="00A37BF1" w:rsidP="00A37BF1">
      <w:pPr>
        <w:spacing w:line="1" w:lineRule="exact"/>
        <w:rPr>
          <w:rFonts w:ascii="Symbol" w:eastAsia="Symbol" w:hAnsi="Symbol" w:cs="Symbol"/>
          <w:sz w:val="24"/>
          <w:szCs w:val="24"/>
        </w:rPr>
      </w:pPr>
    </w:p>
    <w:p w:rsidR="00A37BF1" w:rsidRDefault="00A37BF1" w:rsidP="00A37BF1">
      <w:pPr>
        <w:spacing w:line="281" w:lineRule="auto"/>
        <w:ind w:right="420" w:firstLine="710"/>
        <w:jc w:val="both"/>
        <w:rPr>
          <w:rFonts w:ascii="Symbol" w:eastAsia="Symbol" w:hAnsi="Symbol" w:cs="Symbol"/>
          <w:sz w:val="24"/>
          <w:szCs w:val="24"/>
        </w:rPr>
      </w:pPr>
      <w:r>
        <w:rPr>
          <w:rFonts w:eastAsia="Times New Roman"/>
          <w:sz w:val="24"/>
          <w:szCs w:val="24"/>
        </w:rPr>
        <w:t>3. Формирование и развитие компетентности в области использования информац</w:t>
      </w:r>
      <w:r>
        <w:rPr>
          <w:rFonts w:eastAsia="Times New Roman"/>
          <w:sz w:val="24"/>
          <w:szCs w:val="24"/>
        </w:rPr>
        <w:t>и</w:t>
      </w:r>
      <w:r>
        <w:rPr>
          <w:rFonts w:eastAsia="Times New Roman"/>
          <w:sz w:val="24"/>
          <w:szCs w:val="24"/>
        </w:rPr>
        <w:t>онно-коммуникационных технологий (далее – ИКТ). Обучающийся сможет:</w:t>
      </w:r>
    </w:p>
    <w:p w:rsidR="00A37BF1" w:rsidRDefault="00A37BF1" w:rsidP="00A37BF1">
      <w:pPr>
        <w:spacing w:line="1" w:lineRule="exact"/>
        <w:rPr>
          <w:rFonts w:ascii="Symbol" w:eastAsia="Symbol" w:hAnsi="Symbol" w:cs="Symbol"/>
          <w:sz w:val="24"/>
          <w:szCs w:val="24"/>
        </w:rPr>
      </w:pPr>
    </w:p>
    <w:p w:rsidR="00A37BF1" w:rsidRDefault="00A37BF1" w:rsidP="00A37BF1">
      <w:pPr>
        <w:numPr>
          <w:ilvl w:val="1"/>
          <w:numId w:val="31"/>
        </w:numPr>
        <w:tabs>
          <w:tab w:val="left" w:pos="1394"/>
        </w:tabs>
        <w:spacing w:line="274" w:lineRule="auto"/>
        <w:ind w:right="420" w:firstLine="714"/>
        <w:rPr>
          <w:rFonts w:ascii="Symbol" w:eastAsia="Symbol" w:hAnsi="Symbol" w:cs="Symbol"/>
          <w:sz w:val="24"/>
          <w:szCs w:val="24"/>
        </w:rPr>
      </w:pPr>
      <w:r>
        <w:rPr>
          <w:rFonts w:eastAsia="Times New Roman"/>
          <w:sz w:val="24"/>
          <w:szCs w:val="24"/>
        </w:rPr>
        <w:t>целенаправленно искать и использовать информационные ресурсы, необх</w:t>
      </w:r>
      <w:r>
        <w:rPr>
          <w:rFonts w:eastAsia="Times New Roman"/>
          <w:sz w:val="24"/>
          <w:szCs w:val="24"/>
        </w:rPr>
        <w:t>о</w:t>
      </w:r>
      <w:r>
        <w:rPr>
          <w:rFonts w:eastAsia="Times New Roman"/>
          <w:sz w:val="24"/>
          <w:szCs w:val="24"/>
        </w:rPr>
        <w:t>димые для решения учебных и практических задач с помощью средств ИКТ;</w:t>
      </w:r>
    </w:p>
    <w:p w:rsidR="00A37BF1" w:rsidRDefault="00A37BF1" w:rsidP="00A37BF1">
      <w:pPr>
        <w:spacing w:line="2" w:lineRule="exact"/>
        <w:rPr>
          <w:rFonts w:ascii="Symbol" w:eastAsia="Symbol" w:hAnsi="Symbol" w:cs="Symbol"/>
          <w:sz w:val="24"/>
          <w:szCs w:val="24"/>
        </w:rPr>
      </w:pPr>
    </w:p>
    <w:p w:rsidR="00A37BF1" w:rsidRDefault="00A37BF1" w:rsidP="00A37BF1">
      <w:pPr>
        <w:numPr>
          <w:ilvl w:val="1"/>
          <w:numId w:val="31"/>
        </w:numPr>
        <w:tabs>
          <w:tab w:val="left" w:pos="1394"/>
        </w:tabs>
        <w:spacing w:line="268" w:lineRule="auto"/>
        <w:ind w:right="420" w:firstLine="714"/>
        <w:jc w:val="both"/>
        <w:rPr>
          <w:rFonts w:ascii="Symbol" w:eastAsia="Symbol" w:hAnsi="Symbol" w:cs="Symbol"/>
          <w:sz w:val="24"/>
          <w:szCs w:val="24"/>
        </w:rPr>
      </w:pPr>
      <w:r>
        <w:rPr>
          <w:rFonts w:eastAsia="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w:t>
      </w:r>
    </w:p>
    <w:p w:rsidR="00A37BF1" w:rsidRDefault="00A37BF1" w:rsidP="00A37BF1">
      <w:pPr>
        <w:spacing w:line="1" w:lineRule="exact"/>
        <w:rPr>
          <w:rFonts w:ascii="Symbol" w:eastAsia="Symbol" w:hAnsi="Symbol" w:cs="Symbol"/>
          <w:sz w:val="24"/>
          <w:szCs w:val="24"/>
        </w:rPr>
      </w:pPr>
    </w:p>
    <w:p w:rsidR="00A37BF1" w:rsidRDefault="00A37BF1" w:rsidP="00A37BF1">
      <w:pPr>
        <w:numPr>
          <w:ilvl w:val="0"/>
          <w:numId w:val="31"/>
        </w:numPr>
        <w:tabs>
          <w:tab w:val="left" w:pos="580"/>
        </w:tabs>
        <w:ind w:hanging="177"/>
        <w:rPr>
          <w:rFonts w:eastAsia="Times New Roman"/>
          <w:sz w:val="24"/>
          <w:szCs w:val="24"/>
        </w:rPr>
      </w:pPr>
      <w:r>
        <w:rPr>
          <w:rFonts w:eastAsia="Times New Roman"/>
          <w:sz w:val="24"/>
          <w:szCs w:val="24"/>
        </w:rPr>
        <w:t>условиями коммуникации;</w:t>
      </w:r>
    </w:p>
    <w:p w:rsidR="00A37BF1" w:rsidRDefault="00A37BF1" w:rsidP="00A37BF1">
      <w:pPr>
        <w:spacing w:line="55" w:lineRule="exact"/>
        <w:rPr>
          <w:rFonts w:eastAsia="Times New Roman"/>
          <w:sz w:val="24"/>
          <w:szCs w:val="24"/>
        </w:rPr>
      </w:pPr>
    </w:p>
    <w:p w:rsidR="00A37BF1" w:rsidRDefault="00A37BF1" w:rsidP="00A37BF1">
      <w:pPr>
        <w:numPr>
          <w:ilvl w:val="1"/>
          <w:numId w:val="31"/>
        </w:numPr>
        <w:tabs>
          <w:tab w:val="left" w:pos="1394"/>
        </w:tabs>
        <w:spacing w:line="274" w:lineRule="auto"/>
        <w:ind w:right="420" w:firstLine="714"/>
        <w:rPr>
          <w:rFonts w:ascii="Symbol" w:eastAsia="Symbol" w:hAnsi="Symbol" w:cs="Symbol"/>
          <w:sz w:val="24"/>
          <w:szCs w:val="24"/>
        </w:rPr>
      </w:pPr>
      <w:r>
        <w:rPr>
          <w:rFonts w:eastAsia="Times New Roman"/>
          <w:sz w:val="24"/>
          <w:szCs w:val="24"/>
        </w:rPr>
        <w:t>выделять информационный аспект задачи, оперировать данными, использ</w:t>
      </w:r>
      <w:r>
        <w:rPr>
          <w:rFonts w:eastAsia="Times New Roman"/>
          <w:sz w:val="24"/>
          <w:szCs w:val="24"/>
        </w:rPr>
        <w:t>о</w:t>
      </w:r>
      <w:r>
        <w:rPr>
          <w:rFonts w:eastAsia="Times New Roman"/>
          <w:sz w:val="24"/>
          <w:szCs w:val="24"/>
        </w:rPr>
        <w:t>вать модель решения задачи;</w:t>
      </w:r>
    </w:p>
    <w:p w:rsidR="00A37BF1" w:rsidRDefault="00A37BF1" w:rsidP="00A37BF1">
      <w:pPr>
        <w:spacing w:line="2" w:lineRule="exact"/>
        <w:rPr>
          <w:rFonts w:ascii="Symbol" w:eastAsia="Symbol" w:hAnsi="Symbol" w:cs="Symbol"/>
          <w:sz w:val="24"/>
          <w:szCs w:val="24"/>
        </w:rPr>
      </w:pPr>
    </w:p>
    <w:p w:rsidR="00A37BF1" w:rsidRDefault="00A37BF1" w:rsidP="00A37BF1">
      <w:pPr>
        <w:numPr>
          <w:ilvl w:val="1"/>
          <w:numId w:val="31"/>
        </w:numPr>
        <w:tabs>
          <w:tab w:val="left" w:pos="1394"/>
        </w:tabs>
        <w:spacing w:line="281" w:lineRule="auto"/>
        <w:ind w:right="420" w:firstLine="714"/>
        <w:jc w:val="both"/>
        <w:rPr>
          <w:rFonts w:ascii="Symbol" w:eastAsia="Symbol" w:hAnsi="Symbol" w:cs="Symbol"/>
          <w:sz w:val="24"/>
          <w:szCs w:val="24"/>
        </w:rPr>
      </w:pPr>
      <w:r>
        <w:rPr>
          <w:rFonts w:eastAsia="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w:t>
      </w:r>
      <w:r>
        <w:rPr>
          <w:rFonts w:eastAsia="Times New Roman"/>
          <w:sz w:val="24"/>
          <w:szCs w:val="24"/>
        </w:rPr>
        <w:t>и</w:t>
      </w:r>
      <w:r>
        <w:rPr>
          <w:rFonts w:eastAsia="Times New Roman"/>
          <w:sz w:val="24"/>
          <w:szCs w:val="24"/>
        </w:rPr>
        <w:t>онных и коммуникационных учебных задач, в том числе: вычисление, написание писем, сочинений, докладов, рефератов, создание презентаций и др.;</w:t>
      </w:r>
    </w:p>
    <w:p w:rsidR="00895700" w:rsidRDefault="00895700" w:rsidP="00A37BF1">
      <w:pPr>
        <w:rPr>
          <w:sz w:val="20"/>
          <w:szCs w:val="20"/>
        </w:rPr>
      </w:pPr>
    </w:p>
    <w:p w:rsidR="00A37BF1" w:rsidRDefault="00A37BF1" w:rsidP="00A37BF1">
      <w:pPr>
        <w:numPr>
          <w:ilvl w:val="0"/>
          <w:numId w:val="32"/>
        </w:numPr>
        <w:tabs>
          <w:tab w:val="left" w:pos="1400"/>
        </w:tabs>
        <w:ind w:firstLine="709"/>
        <w:rPr>
          <w:rFonts w:ascii="Symbol" w:eastAsia="Symbol" w:hAnsi="Symbol" w:cs="Symbol"/>
          <w:sz w:val="24"/>
          <w:szCs w:val="24"/>
        </w:rPr>
      </w:pPr>
      <w:r>
        <w:rPr>
          <w:rFonts w:eastAsia="Times New Roman"/>
          <w:sz w:val="24"/>
          <w:szCs w:val="24"/>
        </w:rPr>
        <w:t>использовать информацию с учетом этических и правовых норм;</w:t>
      </w:r>
    </w:p>
    <w:p w:rsidR="00A37BF1" w:rsidRDefault="00A37BF1" w:rsidP="00A37BF1">
      <w:pPr>
        <w:spacing w:line="41" w:lineRule="exact"/>
        <w:rPr>
          <w:rFonts w:ascii="Symbol" w:eastAsia="Symbol" w:hAnsi="Symbol" w:cs="Symbol"/>
          <w:sz w:val="24"/>
          <w:szCs w:val="24"/>
        </w:rPr>
      </w:pPr>
    </w:p>
    <w:p w:rsidR="00A37BF1" w:rsidRDefault="00A37BF1" w:rsidP="00A37BF1">
      <w:pPr>
        <w:numPr>
          <w:ilvl w:val="0"/>
          <w:numId w:val="32"/>
        </w:numPr>
        <w:tabs>
          <w:tab w:val="left" w:pos="1394"/>
        </w:tabs>
        <w:spacing w:line="295" w:lineRule="auto"/>
        <w:ind w:right="420" w:firstLine="714"/>
        <w:rPr>
          <w:rFonts w:ascii="Symbol" w:eastAsia="Symbol" w:hAnsi="Symbol" w:cs="Symbol"/>
          <w:sz w:val="24"/>
          <w:szCs w:val="24"/>
        </w:rPr>
      </w:pPr>
      <w:r>
        <w:rPr>
          <w:rFonts w:eastAsia="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37BF1" w:rsidRDefault="00A37BF1" w:rsidP="00A37BF1">
      <w:pPr>
        <w:spacing w:line="250" w:lineRule="exact"/>
        <w:rPr>
          <w:sz w:val="20"/>
          <w:szCs w:val="20"/>
        </w:rPr>
      </w:pPr>
    </w:p>
    <w:p w:rsidR="00A37BF1" w:rsidRDefault="00A37BF1" w:rsidP="00A37BF1">
      <w:pPr>
        <w:spacing w:line="276" w:lineRule="auto"/>
        <w:ind w:right="360" w:firstLine="720"/>
        <w:jc w:val="both"/>
        <w:rPr>
          <w:sz w:val="20"/>
          <w:szCs w:val="20"/>
        </w:rPr>
      </w:pPr>
      <w:r>
        <w:rPr>
          <w:rFonts w:eastAsia="Times New Roman"/>
          <w:i/>
          <w:iCs/>
          <w:sz w:val="24"/>
          <w:szCs w:val="24"/>
        </w:rPr>
        <w:t xml:space="preserve">Предметные результаты </w:t>
      </w:r>
      <w:r>
        <w:rPr>
          <w:rFonts w:eastAsia="Times New Roman"/>
          <w:sz w:val="24"/>
          <w:szCs w:val="24"/>
        </w:rPr>
        <w:t>освоения АООП ООО с учетом специфики содержания</w:t>
      </w:r>
      <w:r>
        <w:rPr>
          <w:rFonts w:eastAsia="Times New Roman"/>
          <w:i/>
          <w:iCs/>
          <w:sz w:val="24"/>
          <w:szCs w:val="24"/>
        </w:rPr>
        <w:t xml:space="preserve"> </w:t>
      </w:r>
      <w:r>
        <w:rPr>
          <w:rFonts w:eastAsia="Times New Roman"/>
          <w:sz w:val="24"/>
          <w:szCs w:val="24"/>
        </w:rPr>
        <w:t xml:space="preserve">образовательных областей, включающих в себя конкретные учебные предметы, должны </w:t>
      </w:r>
      <w:proofErr w:type="gramStart"/>
      <w:r>
        <w:rPr>
          <w:rFonts w:eastAsia="Times New Roman"/>
          <w:sz w:val="24"/>
          <w:szCs w:val="24"/>
        </w:rPr>
        <w:t>о</w:t>
      </w:r>
      <w:r>
        <w:rPr>
          <w:rFonts w:eastAsia="Times New Roman"/>
          <w:sz w:val="24"/>
          <w:szCs w:val="24"/>
        </w:rPr>
        <w:t>т</w:t>
      </w:r>
      <w:proofErr w:type="gramEnd"/>
      <w:r>
        <w:rPr>
          <w:rFonts w:eastAsia="Times New Roman"/>
          <w:sz w:val="24"/>
          <w:szCs w:val="24"/>
        </w:rPr>
        <w:t>ражать:</w:t>
      </w:r>
    </w:p>
    <w:p w:rsidR="00895700" w:rsidRPr="0098176B" w:rsidRDefault="00895700" w:rsidP="0098176B">
      <w:pPr>
        <w:jc w:val="right"/>
        <w:rPr>
          <w:sz w:val="20"/>
          <w:szCs w:val="20"/>
        </w:rPr>
        <w:sectPr w:rsidR="00895700" w:rsidRPr="0098176B">
          <w:pgSz w:w="11900" w:h="16840"/>
          <w:pgMar w:top="1124" w:right="560" w:bottom="348" w:left="1440" w:header="0" w:footer="0" w:gutter="0"/>
          <w:cols w:space="720" w:equalWidth="0">
            <w:col w:w="9900"/>
          </w:cols>
        </w:sectPr>
      </w:pPr>
    </w:p>
    <w:p w:rsidR="00895700" w:rsidRDefault="00895700" w:rsidP="009217B5">
      <w:pPr>
        <w:spacing w:line="3" w:lineRule="exact"/>
        <w:rPr>
          <w:sz w:val="20"/>
          <w:szCs w:val="20"/>
        </w:rPr>
      </w:pPr>
    </w:p>
    <w:p w:rsidR="00895700" w:rsidRDefault="0099262C" w:rsidP="009217B5">
      <w:pPr>
        <w:rPr>
          <w:sz w:val="20"/>
          <w:szCs w:val="20"/>
        </w:rPr>
      </w:pPr>
      <w:r>
        <w:rPr>
          <w:rFonts w:eastAsia="Times New Roman"/>
          <w:b/>
          <w:bCs/>
          <w:sz w:val="24"/>
          <w:szCs w:val="24"/>
        </w:rPr>
        <w:t>Русский язык</w:t>
      </w:r>
    </w:p>
    <w:p w:rsidR="00895700" w:rsidRDefault="00895700" w:rsidP="009217B5">
      <w:pPr>
        <w:spacing w:line="41" w:lineRule="exact"/>
        <w:rPr>
          <w:sz w:val="20"/>
          <w:szCs w:val="20"/>
        </w:rPr>
      </w:pPr>
    </w:p>
    <w:p w:rsidR="00895700" w:rsidRDefault="0099262C" w:rsidP="009217B5">
      <w:pPr>
        <w:rPr>
          <w:sz w:val="20"/>
          <w:szCs w:val="20"/>
        </w:rPr>
      </w:pPr>
      <w:r>
        <w:rPr>
          <w:rFonts w:eastAsia="Times New Roman"/>
          <w:b/>
          <w:bCs/>
          <w:sz w:val="24"/>
          <w:szCs w:val="24"/>
        </w:rPr>
        <w:t>Выпускник научится:</w:t>
      </w:r>
    </w:p>
    <w:p w:rsidR="00895700" w:rsidRDefault="00895700" w:rsidP="009217B5">
      <w:pPr>
        <w:spacing w:line="59" w:lineRule="exact"/>
        <w:rPr>
          <w:sz w:val="20"/>
          <w:szCs w:val="20"/>
        </w:rPr>
      </w:pPr>
    </w:p>
    <w:p w:rsidR="00895700" w:rsidRDefault="0099262C" w:rsidP="004B4437">
      <w:pPr>
        <w:numPr>
          <w:ilvl w:val="0"/>
          <w:numId w:val="33"/>
        </w:numPr>
        <w:tabs>
          <w:tab w:val="left" w:pos="1394"/>
        </w:tabs>
        <w:spacing w:line="272" w:lineRule="auto"/>
        <w:ind w:right="420" w:firstLine="714"/>
        <w:rPr>
          <w:rFonts w:ascii="Symbol" w:eastAsia="Symbol" w:hAnsi="Symbol" w:cs="Symbol"/>
          <w:sz w:val="24"/>
          <w:szCs w:val="24"/>
        </w:rPr>
      </w:pPr>
      <w:r>
        <w:rPr>
          <w:rFonts w:eastAsia="Times New Roman"/>
          <w:sz w:val="24"/>
          <w:szCs w:val="24"/>
        </w:rPr>
        <w:t>владеть навыками работы с учебной книгой, словарями и другими информ</w:t>
      </w:r>
      <w:r>
        <w:rPr>
          <w:rFonts w:eastAsia="Times New Roman"/>
          <w:sz w:val="24"/>
          <w:szCs w:val="24"/>
        </w:rPr>
        <w:t>а</w:t>
      </w:r>
      <w:r>
        <w:rPr>
          <w:rFonts w:eastAsia="Times New Roman"/>
          <w:sz w:val="24"/>
          <w:szCs w:val="24"/>
        </w:rPr>
        <w:t>ционными источниками, включая СМИ и ресурсы Интернета;</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33"/>
        </w:numPr>
        <w:tabs>
          <w:tab w:val="left" w:pos="1394"/>
        </w:tabs>
        <w:spacing w:line="274" w:lineRule="auto"/>
        <w:ind w:right="420" w:firstLine="714"/>
        <w:rPr>
          <w:rFonts w:ascii="Symbol" w:eastAsia="Symbol" w:hAnsi="Symbol" w:cs="Symbol"/>
          <w:sz w:val="24"/>
          <w:szCs w:val="24"/>
        </w:rPr>
      </w:pPr>
      <w:r>
        <w:rPr>
          <w:rFonts w:eastAsia="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33"/>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 xml:space="preserve">владеть различными видами </w:t>
      </w:r>
      <w:proofErr w:type="spellStart"/>
      <w:r>
        <w:rPr>
          <w:rFonts w:eastAsia="Times New Roman"/>
          <w:sz w:val="24"/>
          <w:szCs w:val="24"/>
        </w:rPr>
        <w:t>аудирования</w:t>
      </w:r>
      <w:proofErr w:type="spellEnd"/>
      <w:r>
        <w:rPr>
          <w:rFonts w:eastAsia="Times New Roman"/>
          <w:sz w:val="24"/>
          <w:szCs w:val="24"/>
        </w:rPr>
        <w:t xml:space="preserve"> (с полным пониманием, с поним</w:t>
      </w:r>
      <w:r>
        <w:rPr>
          <w:rFonts w:eastAsia="Times New Roman"/>
          <w:sz w:val="24"/>
          <w:szCs w:val="24"/>
        </w:rPr>
        <w:t>а</w:t>
      </w:r>
      <w:r>
        <w:rPr>
          <w:rFonts w:eastAsia="Times New Roman"/>
          <w:sz w:val="24"/>
          <w:szCs w:val="24"/>
        </w:rPr>
        <w:t>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95700" w:rsidRDefault="0099262C" w:rsidP="004B4437">
      <w:pPr>
        <w:numPr>
          <w:ilvl w:val="0"/>
          <w:numId w:val="33"/>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w:t>
      </w:r>
      <w:r>
        <w:rPr>
          <w:rFonts w:eastAsia="Times New Roman"/>
          <w:sz w:val="24"/>
          <w:szCs w:val="24"/>
        </w:rPr>
        <w:t>и</w:t>
      </w:r>
      <w:r>
        <w:rPr>
          <w:rFonts w:eastAsia="Times New Roman"/>
          <w:sz w:val="24"/>
          <w:szCs w:val="24"/>
        </w:rPr>
        <w:t>ональных разновидностей языка;</w:t>
      </w:r>
    </w:p>
    <w:p w:rsidR="00895700" w:rsidRDefault="0099262C" w:rsidP="004B4437">
      <w:pPr>
        <w:numPr>
          <w:ilvl w:val="0"/>
          <w:numId w:val="33"/>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 xml:space="preserve">участвовать в диалогическом и </w:t>
      </w:r>
      <w:proofErr w:type="spellStart"/>
      <w:r>
        <w:rPr>
          <w:rFonts w:eastAsia="Times New Roman"/>
          <w:sz w:val="24"/>
          <w:szCs w:val="24"/>
        </w:rPr>
        <w:t>полилогическом</w:t>
      </w:r>
      <w:proofErr w:type="spellEnd"/>
      <w:r>
        <w:rPr>
          <w:rFonts w:eastAsia="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w:t>
      </w:r>
      <w:r>
        <w:rPr>
          <w:rFonts w:eastAsia="Times New Roman"/>
          <w:sz w:val="24"/>
          <w:szCs w:val="24"/>
        </w:rPr>
        <w:t>р</w:t>
      </w:r>
      <w:r>
        <w:rPr>
          <w:rFonts w:eastAsia="Times New Roman"/>
          <w:sz w:val="24"/>
          <w:szCs w:val="24"/>
        </w:rPr>
        <w:t>ного языка и речевого этикета;</w:t>
      </w:r>
    </w:p>
    <w:p w:rsidR="00895700" w:rsidRDefault="0099262C" w:rsidP="004B4437">
      <w:pPr>
        <w:numPr>
          <w:ilvl w:val="0"/>
          <w:numId w:val="33"/>
        </w:numPr>
        <w:tabs>
          <w:tab w:val="left" w:pos="1394"/>
        </w:tabs>
        <w:spacing w:line="274" w:lineRule="auto"/>
        <w:ind w:right="420" w:firstLine="714"/>
        <w:rPr>
          <w:rFonts w:ascii="Symbol" w:eastAsia="Symbol" w:hAnsi="Symbol" w:cs="Symbol"/>
          <w:sz w:val="24"/>
          <w:szCs w:val="24"/>
        </w:rPr>
      </w:pPr>
      <w:r>
        <w:rPr>
          <w:rFonts w:eastAsia="Times New Roman"/>
          <w:sz w:val="24"/>
          <w:szCs w:val="24"/>
        </w:rPr>
        <w:t>создавать и редактировать письменные тексты разных стилей и жанров с с</w:t>
      </w:r>
      <w:r>
        <w:rPr>
          <w:rFonts w:eastAsia="Times New Roman"/>
          <w:sz w:val="24"/>
          <w:szCs w:val="24"/>
        </w:rPr>
        <w:t>о</w:t>
      </w:r>
      <w:r>
        <w:rPr>
          <w:rFonts w:eastAsia="Times New Roman"/>
          <w:sz w:val="24"/>
          <w:szCs w:val="24"/>
        </w:rPr>
        <w:t>блюдением норм современного русского литературного языка и речевого этикета;</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33"/>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анализировать текст с точки зрения его темы, цели, основной мысли, осно</w:t>
      </w:r>
      <w:r>
        <w:rPr>
          <w:rFonts w:eastAsia="Times New Roman"/>
          <w:sz w:val="24"/>
          <w:szCs w:val="24"/>
        </w:rPr>
        <w:t>в</w:t>
      </w:r>
      <w:r>
        <w:rPr>
          <w:rFonts w:eastAsia="Times New Roman"/>
          <w:sz w:val="24"/>
          <w:szCs w:val="24"/>
        </w:rPr>
        <w:t>ной и дополнительной информации, принадлежности к функционально-смысловому типу речи и функциональной разновидности языка;</w:t>
      </w:r>
    </w:p>
    <w:p w:rsidR="00895700" w:rsidRDefault="0099262C" w:rsidP="004B4437">
      <w:pPr>
        <w:numPr>
          <w:ilvl w:val="0"/>
          <w:numId w:val="33"/>
        </w:numPr>
        <w:tabs>
          <w:tab w:val="left" w:pos="1400"/>
        </w:tabs>
        <w:ind w:hanging="286"/>
        <w:rPr>
          <w:rFonts w:ascii="Symbol" w:eastAsia="Symbol" w:hAnsi="Symbol" w:cs="Symbol"/>
          <w:sz w:val="24"/>
          <w:szCs w:val="24"/>
        </w:rPr>
      </w:pPr>
      <w:r>
        <w:rPr>
          <w:rFonts w:eastAsia="Times New Roman"/>
          <w:sz w:val="24"/>
          <w:szCs w:val="24"/>
        </w:rPr>
        <w:t>использовать знание алфавита при поиске информации;</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0"/>
          <w:numId w:val="33"/>
        </w:numPr>
        <w:tabs>
          <w:tab w:val="left" w:pos="1400"/>
        </w:tabs>
        <w:ind w:hanging="286"/>
        <w:rPr>
          <w:rFonts w:ascii="Symbol" w:eastAsia="Symbol" w:hAnsi="Symbol" w:cs="Symbol"/>
          <w:sz w:val="24"/>
          <w:szCs w:val="24"/>
        </w:rPr>
      </w:pPr>
      <w:r>
        <w:rPr>
          <w:rFonts w:eastAsia="Times New Roman"/>
          <w:sz w:val="24"/>
          <w:szCs w:val="24"/>
        </w:rPr>
        <w:t>различать значимые и незначимые единицы языка;</w:t>
      </w:r>
    </w:p>
    <w:p w:rsidR="00895700" w:rsidRDefault="00895700" w:rsidP="009217B5">
      <w:pPr>
        <w:spacing w:line="37" w:lineRule="exact"/>
        <w:rPr>
          <w:rFonts w:ascii="Symbol" w:eastAsia="Symbol" w:hAnsi="Symbol" w:cs="Symbol"/>
          <w:sz w:val="24"/>
          <w:szCs w:val="24"/>
        </w:rPr>
      </w:pPr>
    </w:p>
    <w:p w:rsidR="00895700" w:rsidRDefault="0099262C" w:rsidP="004B4437">
      <w:pPr>
        <w:numPr>
          <w:ilvl w:val="0"/>
          <w:numId w:val="33"/>
        </w:numPr>
        <w:tabs>
          <w:tab w:val="left" w:pos="1400"/>
        </w:tabs>
        <w:ind w:hanging="286"/>
        <w:rPr>
          <w:rFonts w:ascii="Symbol" w:eastAsia="Symbol" w:hAnsi="Symbol" w:cs="Symbol"/>
          <w:sz w:val="24"/>
          <w:szCs w:val="24"/>
        </w:rPr>
      </w:pPr>
      <w:r>
        <w:rPr>
          <w:rFonts w:eastAsia="Times New Roman"/>
          <w:sz w:val="24"/>
          <w:szCs w:val="24"/>
        </w:rPr>
        <w:t>проводить фонетический и орфоэпический анализ слова;</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0"/>
          <w:numId w:val="33"/>
        </w:numPr>
        <w:tabs>
          <w:tab w:val="left" w:pos="1394"/>
        </w:tabs>
        <w:spacing w:line="274" w:lineRule="auto"/>
        <w:ind w:right="420" w:firstLine="714"/>
        <w:rPr>
          <w:rFonts w:ascii="Symbol" w:eastAsia="Symbol" w:hAnsi="Symbol" w:cs="Symbol"/>
          <w:sz w:val="24"/>
          <w:szCs w:val="24"/>
        </w:rPr>
      </w:pPr>
      <w:r>
        <w:rPr>
          <w:rFonts w:eastAsia="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33"/>
        </w:numPr>
        <w:tabs>
          <w:tab w:val="left" w:pos="1400"/>
        </w:tabs>
        <w:ind w:hanging="286"/>
        <w:rPr>
          <w:rFonts w:ascii="Symbol" w:eastAsia="Symbol" w:hAnsi="Symbol" w:cs="Symbol"/>
          <w:sz w:val="24"/>
          <w:szCs w:val="24"/>
        </w:rPr>
      </w:pPr>
      <w:r>
        <w:rPr>
          <w:rFonts w:eastAsia="Times New Roman"/>
          <w:sz w:val="24"/>
          <w:szCs w:val="24"/>
        </w:rPr>
        <w:t>членить слова на слоги и правильно их переносить;</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0"/>
          <w:numId w:val="33"/>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w:t>
      </w:r>
      <w:r>
        <w:rPr>
          <w:rFonts w:eastAsia="Times New Roman"/>
          <w:sz w:val="24"/>
          <w:szCs w:val="24"/>
        </w:rPr>
        <w:t>о</w:t>
      </w:r>
      <w:r>
        <w:rPr>
          <w:rFonts w:eastAsia="Times New Roman"/>
          <w:sz w:val="24"/>
          <w:szCs w:val="24"/>
        </w:rPr>
        <w:t>гическими нормами;</w:t>
      </w:r>
    </w:p>
    <w:p w:rsidR="00895700" w:rsidRDefault="0099262C" w:rsidP="004B4437">
      <w:pPr>
        <w:numPr>
          <w:ilvl w:val="0"/>
          <w:numId w:val="33"/>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95700" w:rsidRDefault="0099262C" w:rsidP="004B4437">
      <w:pPr>
        <w:numPr>
          <w:ilvl w:val="0"/>
          <w:numId w:val="33"/>
        </w:numPr>
        <w:tabs>
          <w:tab w:val="left" w:pos="1400"/>
        </w:tabs>
        <w:ind w:hanging="286"/>
        <w:rPr>
          <w:rFonts w:ascii="Symbol" w:eastAsia="Symbol" w:hAnsi="Symbol" w:cs="Symbol"/>
          <w:sz w:val="24"/>
          <w:szCs w:val="24"/>
        </w:rPr>
      </w:pPr>
      <w:r>
        <w:rPr>
          <w:rFonts w:eastAsia="Times New Roman"/>
          <w:sz w:val="24"/>
          <w:szCs w:val="24"/>
        </w:rPr>
        <w:t>проводить морфемный и словообразовательный анализ слов;</w:t>
      </w:r>
    </w:p>
    <w:p w:rsidR="00895700" w:rsidRDefault="00895700" w:rsidP="009217B5">
      <w:pPr>
        <w:spacing w:line="37" w:lineRule="exact"/>
        <w:rPr>
          <w:rFonts w:ascii="Symbol" w:eastAsia="Symbol" w:hAnsi="Symbol" w:cs="Symbol"/>
          <w:sz w:val="24"/>
          <w:szCs w:val="24"/>
        </w:rPr>
      </w:pPr>
    </w:p>
    <w:p w:rsidR="00895700" w:rsidRDefault="0099262C" w:rsidP="004B4437">
      <w:pPr>
        <w:numPr>
          <w:ilvl w:val="0"/>
          <w:numId w:val="33"/>
        </w:numPr>
        <w:tabs>
          <w:tab w:val="left" w:pos="1400"/>
        </w:tabs>
        <w:ind w:hanging="286"/>
        <w:rPr>
          <w:rFonts w:ascii="Symbol" w:eastAsia="Symbol" w:hAnsi="Symbol" w:cs="Symbol"/>
          <w:sz w:val="24"/>
          <w:szCs w:val="24"/>
        </w:rPr>
      </w:pPr>
      <w:r>
        <w:rPr>
          <w:rFonts w:eastAsia="Times New Roman"/>
          <w:sz w:val="24"/>
          <w:szCs w:val="24"/>
        </w:rPr>
        <w:t>проводить лексический анализ слова;</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0"/>
          <w:numId w:val="33"/>
        </w:numPr>
        <w:tabs>
          <w:tab w:val="left" w:pos="1400"/>
        </w:tabs>
        <w:ind w:hanging="286"/>
        <w:rPr>
          <w:rFonts w:ascii="Symbol" w:eastAsia="Symbol" w:hAnsi="Symbol" w:cs="Symbol"/>
          <w:sz w:val="24"/>
          <w:szCs w:val="24"/>
        </w:rPr>
      </w:pPr>
      <w:r>
        <w:rPr>
          <w:rFonts w:eastAsia="Times New Roman"/>
          <w:sz w:val="24"/>
          <w:szCs w:val="24"/>
        </w:rPr>
        <w:t>опознавать лексические средства выразительности и основные виды тропов</w:t>
      </w:r>
    </w:p>
    <w:p w:rsidR="00895700" w:rsidRDefault="00895700" w:rsidP="009217B5">
      <w:pPr>
        <w:spacing w:line="229" w:lineRule="exact"/>
        <w:rPr>
          <w:sz w:val="20"/>
          <w:szCs w:val="20"/>
        </w:rPr>
      </w:pPr>
    </w:p>
    <w:p w:rsidR="00895700" w:rsidRPr="0098176B" w:rsidRDefault="00895700" w:rsidP="0098176B">
      <w:pPr>
        <w:jc w:val="right"/>
        <w:rPr>
          <w:sz w:val="20"/>
          <w:szCs w:val="20"/>
        </w:rPr>
        <w:sectPr w:rsidR="00895700" w:rsidRPr="0098176B">
          <w:pgSz w:w="11900" w:h="16840"/>
          <w:pgMar w:top="1124" w:right="560" w:bottom="348" w:left="1440" w:header="0" w:footer="0" w:gutter="0"/>
          <w:cols w:space="720" w:equalWidth="0">
            <w:col w:w="9900"/>
          </w:cols>
        </w:sectPr>
      </w:pPr>
    </w:p>
    <w:p w:rsidR="00895700" w:rsidRDefault="0099262C" w:rsidP="009217B5">
      <w:pPr>
        <w:rPr>
          <w:sz w:val="20"/>
          <w:szCs w:val="20"/>
        </w:rPr>
      </w:pPr>
      <w:r>
        <w:rPr>
          <w:rFonts w:eastAsia="Times New Roman"/>
          <w:sz w:val="24"/>
          <w:szCs w:val="24"/>
        </w:rPr>
        <w:lastRenderedPageBreak/>
        <w:t>(метафора, эпитет, сравнение, гипербола, олицетворение);</w:t>
      </w:r>
    </w:p>
    <w:p w:rsidR="00895700" w:rsidRDefault="00895700" w:rsidP="009217B5">
      <w:pPr>
        <w:spacing w:line="55" w:lineRule="exact"/>
        <w:rPr>
          <w:sz w:val="20"/>
          <w:szCs w:val="20"/>
        </w:rPr>
      </w:pPr>
    </w:p>
    <w:p w:rsidR="00895700" w:rsidRDefault="0099262C" w:rsidP="004B4437">
      <w:pPr>
        <w:numPr>
          <w:ilvl w:val="0"/>
          <w:numId w:val="34"/>
        </w:numPr>
        <w:tabs>
          <w:tab w:val="left" w:pos="1394"/>
        </w:tabs>
        <w:spacing w:line="274" w:lineRule="auto"/>
        <w:ind w:right="420" w:firstLine="714"/>
        <w:rPr>
          <w:rFonts w:ascii="Symbol" w:eastAsia="Symbol" w:hAnsi="Symbol" w:cs="Symbol"/>
          <w:sz w:val="24"/>
          <w:szCs w:val="24"/>
        </w:rPr>
      </w:pPr>
      <w:r>
        <w:rPr>
          <w:rFonts w:eastAsia="Times New Roman"/>
          <w:sz w:val="24"/>
          <w:szCs w:val="24"/>
        </w:rPr>
        <w:t>опознавать самостоятельные части речи и их формы, а также служебные ч</w:t>
      </w:r>
      <w:r>
        <w:rPr>
          <w:rFonts w:eastAsia="Times New Roman"/>
          <w:sz w:val="24"/>
          <w:szCs w:val="24"/>
        </w:rPr>
        <w:t>а</w:t>
      </w:r>
      <w:r>
        <w:rPr>
          <w:rFonts w:eastAsia="Times New Roman"/>
          <w:sz w:val="24"/>
          <w:szCs w:val="24"/>
        </w:rPr>
        <w:t>сти речи и междометия;</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34"/>
        </w:numPr>
        <w:tabs>
          <w:tab w:val="left" w:pos="1400"/>
        </w:tabs>
        <w:ind w:hanging="286"/>
        <w:rPr>
          <w:rFonts w:ascii="Symbol" w:eastAsia="Symbol" w:hAnsi="Symbol" w:cs="Symbol"/>
          <w:sz w:val="24"/>
          <w:szCs w:val="24"/>
        </w:rPr>
      </w:pPr>
      <w:r>
        <w:rPr>
          <w:rFonts w:eastAsia="Times New Roman"/>
          <w:sz w:val="24"/>
          <w:szCs w:val="24"/>
        </w:rPr>
        <w:t>проводить морфологический анализ слова;</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0"/>
          <w:numId w:val="34"/>
        </w:numPr>
        <w:tabs>
          <w:tab w:val="left" w:pos="1394"/>
        </w:tabs>
        <w:spacing w:line="274" w:lineRule="auto"/>
        <w:ind w:right="420" w:firstLine="714"/>
        <w:rPr>
          <w:rFonts w:ascii="Symbol" w:eastAsia="Symbol" w:hAnsi="Symbol" w:cs="Symbol"/>
          <w:sz w:val="24"/>
          <w:szCs w:val="24"/>
        </w:rPr>
      </w:pPr>
      <w:r>
        <w:rPr>
          <w:rFonts w:eastAsia="Times New Roman"/>
          <w:sz w:val="24"/>
          <w:szCs w:val="24"/>
        </w:rPr>
        <w:t xml:space="preserve">применять знания и умения по </w:t>
      </w:r>
      <w:proofErr w:type="spellStart"/>
      <w:r>
        <w:rPr>
          <w:rFonts w:eastAsia="Times New Roman"/>
          <w:sz w:val="24"/>
          <w:szCs w:val="24"/>
        </w:rPr>
        <w:t>морфемике</w:t>
      </w:r>
      <w:proofErr w:type="spellEnd"/>
      <w:r>
        <w:rPr>
          <w:rFonts w:eastAsia="Times New Roman"/>
          <w:sz w:val="24"/>
          <w:szCs w:val="24"/>
        </w:rPr>
        <w:t xml:space="preserve"> и словообразованию при провед</w:t>
      </w:r>
      <w:r>
        <w:rPr>
          <w:rFonts w:eastAsia="Times New Roman"/>
          <w:sz w:val="24"/>
          <w:szCs w:val="24"/>
        </w:rPr>
        <w:t>е</w:t>
      </w:r>
      <w:r>
        <w:rPr>
          <w:rFonts w:eastAsia="Times New Roman"/>
          <w:sz w:val="24"/>
          <w:szCs w:val="24"/>
        </w:rPr>
        <w:t>нии морфологического анализа слов;</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34"/>
        </w:numPr>
        <w:tabs>
          <w:tab w:val="left" w:pos="1400"/>
        </w:tabs>
        <w:ind w:hanging="286"/>
        <w:rPr>
          <w:rFonts w:ascii="Symbol" w:eastAsia="Symbol" w:hAnsi="Symbol" w:cs="Symbol"/>
          <w:sz w:val="24"/>
          <w:szCs w:val="24"/>
        </w:rPr>
      </w:pPr>
      <w:proofErr w:type="gramStart"/>
      <w:r>
        <w:rPr>
          <w:rFonts w:eastAsia="Times New Roman"/>
          <w:sz w:val="24"/>
          <w:szCs w:val="24"/>
        </w:rPr>
        <w:t>опознавать основные единицы синтаксиса (словосочетание, предложение,</w:t>
      </w:r>
      <w:proofErr w:type="gramEnd"/>
    </w:p>
    <w:p w:rsidR="00895700" w:rsidRDefault="00895700" w:rsidP="009217B5">
      <w:pPr>
        <w:spacing w:line="22" w:lineRule="exact"/>
        <w:rPr>
          <w:rFonts w:ascii="Symbol" w:eastAsia="Symbol" w:hAnsi="Symbol" w:cs="Symbol"/>
          <w:sz w:val="24"/>
          <w:szCs w:val="24"/>
        </w:rPr>
      </w:pPr>
    </w:p>
    <w:p w:rsidR="00895700" w:rsidRDefault="0099262C" w:rsidP="009217B5">
      <w:pPr>
        <w:rPr>
          <w:rFonts w:ascii="Symbol" w:eastAsia="Symbol" w:hAnsi="Symbol" w:cs="Symbol"/>
          <w:sz w:val="24"/>
          <w:szCs w:val="24"/>
        </w:rPr>
      </w:pPr>
      <w:r>
        <w:rPr>
          <w:rFonts w:eastAsia="Times New Roman"/>
          <w:sz w:val="24"/>
          <w:szCs w:val="24"/>
        </w:rPr>
        <w:t>текст);</w:t>
      </w:r>
    </w:p>
    <w:p w:rsidR="00895700" w:rsidRDefault="00895700" w:rsidP="009217B5">
      <w:pPr>
        <w:spacing w:line="60" w:lineRule="exact"/>
        <w:rPr>
          <w:rFonts w:ascii="Symbol" w:eastAsia="Symbol" w:hAnsi="Symbol" w:cs="Symbol"/>
          <w:sz w:val="24"/>
          <w:szCs w:val="24"/>
        </w:rPr>
      </w:pPr>
    </w:p>
    <w:p w:rsidR="00895700" w:rsidRDefault="0099262C" w:rsidP="004B4437">
      <w:pPr>
        <w:numPr>
          <w:ilvl w:val="0"/>
          <w:numId w:val="34"/>
        </w:numPr>
        <w:tabs>
          <w:tab w:val="left" w:pos="1394"/>
        </w:tabs>
        <w:spacing w:line="272" w:lineRule="auto"/>
        <w:ind w:right="420" w:firstLine="714"/>
        <w:rPr>
          <w:rFonts w:ascii="Symbol" w:eastAsia="Symbol" w:hAnsi="Symbol" w:cs="Symbol"/>
          <w:sz w:val="24"/>
          <w:szCs w:val="24"/>
        </w:rPr>
      </w:pPr>
      <w:r>
        <w:rPr>
          <w:rFonts w:eastAsia="Times New Roman"/>
          <w:sz w:val="24"/>
          <w:szCs w:val="24"/>
        </w:rPr>
        <w:t>анализировать различные виды словосочетаний и предложений с точки зр</w:t>
      </w:r>
      <w:r>
        <w:rPr>
          <w:rFonts w:eastAsia="Times New Roman"/>
          <w:sz w:val="24"/>
          <w:szCs w:val="24"/>
        </w:rPr>
        <w:t>е</w:t>
      </w:r>
      <w:r>
        <w:rPr>
          <w:rFonts w:eastAsia="Times New Roman"/>
          <w:sz w:val="24"/>
          <w:szCs w:val="24"/>
        </w:rPr>
        <w:t>ния их структурно-смысловой организации и функциональных особенностей;</w:t>
      </w:r>
    </w:p>
    <w:p w:rsidR="00895700" w:rsidRDefault="00895700" w:rsidP="009217B5">
      <w:pPr>
        <w:spacing w:line="1" w:lineRule="exact"/>
        <w:rPr>
          <w:rFonts w:ascii="Symbol" w:eastAsia="Symbol" w:hAnsi="Symbol" w:cs="Symbol"/>
          <w:sz w:val="24"/>
          <w:szCs w:val="24"/>
        </w:rPr>
      </w:pPr>
    </w:p>
    <w:p w:rsidR="00895700" w:rsidRDefault="0099262C" w:rsidP="004B4437">
      <w:pPr>
        <w:numPr>
          <w:ilvl w:val="0"/>
          <w:numId w:val="34"/>
        </w:numPr>
        <w:tabs>
          <w:tab w:val="left" w:pos="1400"/>
        </w:tabs>
        <w:ind w:hanging="286"/>
        <w:rPr>
          <w:rFonts w:ascii="Symbol" w:eastAsia="Symbol" w:hAnsi="Symbol" w:cs="Symbol"/>
          <w:sz w:val="24"/>
          <w:szCs w:val="24"/>
        </w:rPr>
      </w:pPr>
      <w:r>
        <w:rPr>
          <w:rFonts w:eastAsia="Times New Roman"/>
          <w:sz w:val="24"/>
          <w:szCs w:val="24"/>
        </w:rPr>
        <w:t>находить грамматическую основу предложения;</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0"/>
          <w:numId w:val="34"/>
        </w:numPr>
        <w:tabs>
          <w:tab w:val="left" w:pos="1400"/>
        </w:tabs>
        <w:ind w:hanging="286"/>
        <w:rPr>
          <w:rFonts w:ascii="Symbol" w:eastAsia="Symbol" w:hAnsi="Symbol" w:cs="Symbol"/>
          <w:sz w:val="24"/>
          <w:szCs w:val="24"/>
        </w:rPr>
      </w:pPr>
      <w:r>
        <w:rPr>
          <w:rFonts w:eastAsia="Times New Roman"/>
          <w:sz w:val="24"/>
          <w:szCs w:val="24"/>
        </w:rPr>
        <w:t>распознавать главные и второстепенные члены предложения;</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0"/>
          <w:numId w:val="34"/>
        </w:numPr>
        <w:tabs>
          <w:tab w:val="left" w:pos="1394"/>
        </w:tabs>
        <w:spacing w:line="274" w:lineRule="auto"/>
        <w:ind w:right="420" w:firstLine="714"/>
        <w:rPr>
          <w:rFonts w:ascii="Symbol" w:eastAsia="Symbol" w:hAnsi="Symbol" w:cs="Symbol"/>
          <w:sz w:val="24"/>
          <w:szCs w:val="24"/>
        </w:rPr>
      </w:pPr>
      <w:r>
        <w:rPr>
          <w:rFonts w:eastAsia="Times New Roman"/>
          <w:sz w:val="24"/>
          <w:szCs w:val="24"/>
        </w:rPr>
        <w:t>опознавать предложения простые и сложные, предложения осложненной структуры;</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34"/>
        </w:numPr>
        <w:tabs>
          <w:tab w:val="left" w:pos="1400"/>
        </w:tabs>
        <w:ind w:hanging="286"/>
        <w:rPr>
          <w:rFonts w:ascii="Symbol" w:eastAsia="Symbol" w:hAnsi="Symbol" w:cs="Symbol"/>
          <w:sz w:val="24"/>
          <w:szCs w:val="24"/>
        </w:rPr>
      </w:pPr>
      <w:r>
        <w:rPr>
          <w:rFonts w:eastAsia="Times New Roman"/>
          <w:sz w:val="24"/>
          <w:szCs w:val="24"/>
        </w:rPr>
        <w:t>проводить синтаксический анализ словосочетания и предложения;</w:t>
      </w:r>
    </w:p>
    <w:p w:rsidR="00895700" w:rsidRDefault="00895700" w:rsidP="009217B5">
      <w:pPr>
        <w:spacing w:line="37" w:lineRule="exact"/>
        <w:rPr>
          <w:rFonts w:ascii="Symbol" w:eastAsia="Symbol" w:hAnsi="Symbol" w:cs="Symbol"/>
          <w:sz w:val="24"/>
          <w:szCs w:val="24"/>
        </w:rPr>
      </w:pPr>
    </w:p>
    <w:p w:rsidR="00895700" w:rsidRDefault="0099262C" w:rsidP="004B4437">
      <w:pPr>
        <w:numPr>
          <w:ilvl w:val="0"/>
          <w:numId w:val="34"/>
        </w:numPr>
        <w:tabs>
          <w:tab w:val="left" w:pos="1400"/>
        </w:tabs>
        <w:ind w:hanging="286"/>
        <w:rPr>
          <w:rFonts w:ascii="Symbol" w:eastAsia="Symbol" w:hAnsi="Symbol" w:cs="Symbol"/>
          <w:sz w:val="24"/>
          <w:szCs w:val="24"/>
        </w:rPr>
      </w:pPr>
      <w:r>
        <w:rPr>
          <w:rFonts w:eastAsia="Times New Roman"/>
          <w:sz w:val="24"/>
          <w:szCs w:val="24"/>
        </w:rPr>
        <w:t>соблюдать основные языковые нормы в устной и письменной речи;</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0"/>
          <w:numId w:val="34"/>
        </w:numPr>
        <w:tabs>
          <w:tab w:val="left" w:pos="1394"/>
        </w:tabs>
        <w:spacing w:line="274" w:lineRule="auto"/>
        <w:ind w:right="420" w:firstLine="714"/>
        <w:rPr>
          <w:rFonts w:ascii="Symbol" w:eastAsia="Symbol" w:hAnsi="Symbol" w:cs="Symbol"/>
          <w:sz w:val="24"/>
          <w:szCs w:val="24"/>
        </w:rPr>
      </w:pPr>
      <w:r>
        <w:rPr>
          <w:rFonts w:eastAsia="Times New Roman"/>
          <w:sz w:val="24"/>
          <w:szCs w:val="24"/>
        </w:rPr>
        <w:t>опираться на фонетический, морфемный, словообразовательный и морфол</w:t>
      </w:r>
      <w:r>
        <w:rPr>
          <w:rFonts w:eastAsia="Times New Roman"/>
          <w:sz w:val="24"/>
          <w:szCs w:val="24"/>
        </w:rPr>
        <w:t>о</w:t>
      </w:r>
      <w:r>
        <w:rPr>
          <w:rFonts w:eastAsia="Times New Roman"/>
          <w:sz w:val="24"/>
          <w:szCs w:val="24"/>
        </w:rPr>
        <w:t>гический анализ в практике правописания</w:t>
      </w:r>
      <w:proofErr w:type="gramStart"/>
      <w:r>
        <w:rPr>
          <w:rFonts w:eastAsia="Times New Roman"/>
          <w:sz w:val="24"/>
          <w:szCs w:val="24"/>
        </w:rPr>
        <w:t xml:space="preserve"> ;</w:t>
      </w:r>
      <w:proofErr w:type="gramEnd"/>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34"/>
        </w:numPr>
        <w:tabs>
          <w:tab w:val="left" w:pos="1394"/>
        </w:tabs>
        <w:spacing w:line="274" w:lineRule="auto"/>
        <w:ind w:right="420" w:firstLine="714"/>
        <w:rPr>
          <w:rFonts w:ascii="Symbol" w:eastAsia="Symbol" w:hAnsi="Symbol" w:cs="Symbol"/>
          <w:sz w:val="24"/>
          <w:szCs w:val="24"/>
        </w:rPr>
      </w:pPr>
      <w:r>
        <w:rPr>
          <w:rFonts w:eastAsia="Times New Roman"/>
          <w:sz w:val="24"/>
          <w:szCs w:val="24"/>
        </w:rPr>
        <w:t>опираться на грамматико-интонационный анализ при объяснении расстановки знаков препинания в предложении;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34"/>
        </w:numPr>
        <w:tabs>
          <w:tab w:val="left" w:pos="1400"/>
        </w:tabs>
        <w:ind w:hanging="286"/>
        <w:rPr>
          <w:rFonts w:ascii="Symbol" w:eastAsia="Symbol" w:hAnsi="Symbol" w:cs="Symbol"/>
          <w:sz w:val="24"/>
          <w:szCs w:val="24"/>
        </w:rPr>
      </w:pPr>
      <w:r>
        <w:rPr>
          <w:rFonts w:eastAsia="Times New Roman"/>
          <w:sz w:val="24"/>
          <w:szCs w:val="24"/>
        </w:rPr>
        <w:t>использовать орфографические словари.</w:t>
      </w:r>
    </w:p>
    <w:p w:rsidR="00895700" w:rsidRDefault="00895700" w:rsidP="009217B5">
      <w:pPr>
        <w:spacing w:line="23" w:lineRule="exact"/>
        <w:rPr>
          <w:sz w:val="20"/>
          <w:szCs w:val="20"/>
        </w:rPr>
      </w:pPr>
    </w:p>
    <w:p w:rsidR="00895700" w:rsidRDefault="0099262C" w:rsidP="009217B5">
      <w:pPr>
        <w:rPr>
          <w:sz w:val="20"/>
          <w:szCs w:val="20"/>
        </w:rPr>
      </w:pPr>
      <w:r>
        <w:rPr>
          <w:rFonts w:eastAsia="Times New Roman"/>
          <w:b/>
          <w:bCs/>
          <w:sz w:val="24"/>
          <w:szCs w:val="24"/>
        </w:rPr>
        <w:t>Выпускник получит возможность научиться:</w:t>
      </w:r>
    </w:p>
    <w:p w:rsidR="00895700" w:rsidRDefault="00895700" w:rsidP="009217B5">
      <w:pPr>
        <w:spacing w:line="55" w:lineRule="exact"/>
        <w:rPr>
          <w:sz w:val="20"/>
          <w:szCs w:val="20"/>
        </w:rPr>
      </w:pPr>
    </w:p>
    <w:p w:rsidR="00895700" w:rsidRPr="0098176B" w:rsidRDefault="0099262C" w:rsidP="004B4437">
      <w:pPr>
        <w:numPr>
          <w:ilvl w:val="0"/>
          <w:numId w:val="35"/>
        </w:numPr>
        <w:tabs>
          <w:tab w:val="left" w:pos="1394"/>
        </w:tabs>
        <w:spacing w:line="273" w:lineRule="auto"/>
        <w:ind w:right="420" w:firstLine="714"/>
        <w:jc w:val="both"/>
        <w:rPr>
          <w:rFonts w:ascii="Symbol" w:eastAsia="Symbol" w:hAnsi="Symbol" w:cs="Symbol"/>
          <w:sz w:val="24"/>
          <w:szCs w:val="24"/>
        </w:rPr>
      </w:pPr>
      <w:r w:rsidRPr="0098176B">
        <w:rPr>
          <w:rFonts w:eastAsia="Times New Roman"/>
          <w:iCs/>
          <w:sz w:val="24"/>
          <w:szCs w:val="24"/>
        </w:rPr>
        <w:t>анализировать речевые высказывания с точки зрения их соответствия ситу</w:t>
      </w:r>
      <w:r w:rsidRPr="0098176B">
        <w:rPr>
          <w:rFonts w:eastAsia="Times New Roman"/>
          <w:iCs/>
          <w:sz w:val="24"/>
          <w:szCs w:val="24"/>
        </w:rPr>
        <w:t>а</w:t>
      </w:r>
      <w:r w:rsidRPr="0098176B">
        <w:rPr>
          <w:rFonts w:eastAsia="Times New Roman"/>
          <w:iCs/>
          <w:sz w:val="24"/>
          <w:szCs w:val="24"/>
        </w:rPr>
        <w:t>ции общения и успешности в достижении прогнозируемого результата; понимать основные причины коммуникативных неудач и уметь объяснять их;</w:t>
      </w:r>
    </w:p>
    <w:p w:rsidR="00895700" w:rsidRPr="0098176B" w:rsidRDefault="00895700" w:rsidP="009217B5">
      <w:pPr>
        <w:spacing w:line="2" w:lineRule="exact"/>
        <w:rPr>
          <w:rFonts w:ascii="Symbol" w:eastAsia="Symbol" w:hAnsi="Symbol" w:cs="Symbol"/>
          <w:sz w:val="24"/>
          <w:szCs w:val="24"/>
        </w:rPr>
      </w:pPr>
    </w:p>
    <w:p w:rsidR="00895700" w:rsidRPr="0098176B" w:rsidRDefault="0099262C" w:rsidP="004B4437">
      <w:pPr>
        <w:numPr>
          <w:ilvl w:val="0"/>
          <w:numId w:val="35"/>
        </w:numPr>
        <w:tabs>
          <w:tab w:val="left" w:pos="1394"/>
        </w:tabs>
        <w:spacing w:line="274" w:lineRule="auto"/>
        <w:ind w:right="420" w:firstLine="714"/>
        <w:rPr>
          <w:rFonts w:ascii="Symbol" w:eastAsia="Symbol" w:hAnsi="Symbol" w:cs="Symbol"/>
          <w:sz w:val="24"/>
          <w:szCs w:val="24"/>
        </w:rPr>
      </w:pPr>
      <w:r w:rsidRPr="0098176B">
        <w:rPr>
          <w:rFonts w:eastAsia="Times New Roman"/>
          <w:iCs/>
          <w:sz w:val="24"/>
          <w:szCs w:val="24"/>
        </w:rPr>
        <w:t>оценивать собственную и чужую речь с точки зрения точного, уместного и выразительного словоупотребления;</w:t>
      </w:r>
    </w:p>
    <w:p w:rsidR="00895700" w:rsidRPr="0098176B" w:rsidRDefault="00895700" w:rsidP="009217B5">
      <w:pPr>
        <w:spacing w:line="2" w:lineRule="exact"/>
        <w:rPr>
          <w:rFonts w:ascii="Symbol" w:eastAsia="Symbol" w:hAnsi="Symbol" w:cs="Symbol"/>
          <w:sz w:val="24"/>
          <w:szCs w:val="24"/>
        </w:rPr>
      </w:pPr>
    </w:p>
    <w:p w:rsidR="00895700" w:rsidRPr="0098176B" w:rsidRDefault="0099262C" w:rsidP="004B4437">
      <w:pPr>
        <w:numPr>
          <w:ilvl w:val="0"/>
          <w:numId w:val="35"/>
        </w:numPr>
        <w:tabs>
          <w:tab w:val="left" w:pos="1400"/>
        </w:tabs>
        <w:ind w:hanging="286"/>
        <w:rPr>
          <w:rFonts w:ascii="Symbol" w:eastAsia="Symbol" w:hAnsi="Symbol" w:cs="Symbol"/>
          <w:sz w:val="24"/>
          <w:szCs w:val="24"/>
        </w:rPr>
      </w:pPr>
      <w:r w:rsidRPr="0098176B">
        <w:rPr>
          <w:rFonts w:eastAsia="Times New Roman"/>
          <w:iCs/>
          <w:sz w:val="24"/>
          <w:szCs w:val="24"/>
        </w:rPr>
        <w:t>опознавать различные выразительные средства языка;</w:t>
      </w:r>
    </w:p>
    <w:p w:rsidR="00895700" w:rsidRPr="0098176B" w:rsidRDefault="00895700" w:rsidP="009217B5">
      <w:pPr>
        <w:spacing w:line="41" w:lineRule="exact"/>
        <w:rPr>
          <w:rFonts w:ascii="Symbol" w:eastAsia="Symbol" w:hAnsi="Symbol" w:cs="Symbol"/>
          <w:sz w:val="24"/>
          <w:szCs w:val="24"/>
        </w:rPr>
      </w:pPr>
    </w:p>
    <w:p w:rsidR="00895700" w:rsidRPr="0098176B" w:rsidRDefault="0099262C" w:rsidP="004B4437">
      <w:pPr>
        <w:numPr>
          <w:ilvl w:val="0"/>
          <w:numId w:val="35"/>
        </w:numPr>
        <w:tabs>
          <w:tab w:val="left" w:pos="1394"/>
        </w:tabs>
        <w:spacing w:line="274" w:lineRule="auto"/>
        <w:ind w:right="420" w:firstLine="714"/>
        <w:rPr>
          <w:rFonts w:ascii="Symbol" w:eastAsia="Symbol" w:hAnsi="Symbol" w:cs="Symbol"/>
          <w:sz w:val="24"/>
          <w:szCs w:val="24"/>
        </w:rPr>
      </w:pPr>
      <w:proofErr w:type="gramStart"/>
      <w:r w:rsidRPr="0098176B">
        <w:rPr>
          <w:rFonts w:eastAsia="Times New Roman"/>
          <w:iCs/>
          <w:sz w:val="24"/>
          <w:szCs w:val="24"/>
        </w:rPr>
        <w:t>писать конспект, отзыв, тезисы, рефераты, статьи, рецензии, доклады, инте</w:t>
      </w:r>
      <w:r w:rsidRPr="0098176B">
        <w:rPr>
          <w:rFonts w:eastAsia="Times New Roman"/>
          <w:iCs/>
          <w:sz w:val="24"/>
          <w:szCs w:val="24"/>
        </w:rPr>
        <w:t>р</w:t>
      </w:r>
      <w:r w:rsidRPr="0098176B">
        <w:rPr>
          <w:rFonts w:eastAsia="Times New Roman"/>
          <w:iCs/>
          <w:sz w:val="24"/>
          <w:szCs w:val="24"/>
        </w:rPr>
        <w:t>вью, очерки, доверенности, резюме и другие жанры;</w:t>
      </w:r>
      <w:proofErr w:type="gramEnd"/>
    </w:p>
    <w:p w:rsidR="00895700" w:rsidRPr="0098176B" w:rsidRDefault="00895700" w:rsidP="009217B5">
      <w:pPr>
        <w:spacing w:line="2" w:lineRule="exact"/>
        <w:rPr>
          <w:rFonts w:ascii="Symbol" w:eastAsia="Symbol" w:hAnsi="Symbol" w:cs="Symbol"/>
          <w:sz w:val="24"/>
          <w:szCs w:val="24"/>
        </w:rPr>
      </w:pPr>
    </w:p>
    <w:p w:rsidR="00895700" w:rsidRPr="0098176B" w:rsidRDefault="0099262C" w:rsidP="004B4437">
      <w:pPr>
        <w:numPr>
          <w:ilvl w:val="0"/>
          <w:numId w:val="35"/>
        </w:numPr>
        <w:tabs>
          <w:tab w:val="left" w:pos="1394"/>
        </w:tabs>
        <w:spacing w:line="275" w:lineRule="auto"/>
        <w:ind w:right="420" w:firstLine="714"/>
        <w:jc w:val="both"/>
        <w:rPr>
          <w:rFonts w:ascii="Symbol" w:eastAsia="Symbol" w:hAnsi="Symbol" w:cs="Symbol"/>
          <w:sz w:val="24"/>
          <w:szCs w:val="24"/>
        </w:rPr>
      </w:pPr>
      <w:r w:rsidRPr="0098176B">
        <w:rPr>
          <w:rFonts w:eastAsia="Times New Roman"/>
          <w:iCs/>
          <w:sz w:val="24"/>
          <w:szCs w:val="24"/>
        </w:rPr>
        <w:t>осознанно использовать речевые средства в соответствии с задачей коммун</w:t>
      </w:r>
      <w:r w:rsidRPr="0098176B">
        <w:rPr>
          <w:rFonts w:eastAsia="Times New Roman"/>
          <w:iCs/>
          <w:sz w:val="24"/>
          <w:szCs w:val="24"/>
        </w:rPr>
        <w:t>и</w:t>
      </w:r>
      <w:r w:rsidRPr="0098176B">
        <w:rPr>
          <w:rFonts w:eastAsia="Times New Roman"/>
          <w:iCs/>
          <w:sz w:val="24"/>
          <w:szCs w:val="24"/>
        </w:rPr>
        <w:t>кации для выражения своих чувств, мыслей и потребностей; планирования и регуляции своей деятельности;</w:t>
      </w:r>
    </w:p>
    <w:p w:rsidR="00895700" w:rsidRPr="0098176B" w:rsidRDefault="0099262C" w:rsidP="004B4437">
      <w:pPr>
        <w:numPr>
          <w:ilvl w:val="0"/>
          <w:numId w:val="35"/>
        </w:numPr>
        <w:tabs>
          <w:tab w:val="left" w:pos="1394"/>
        </w:tabs>
        <w:spacing w:line="275" w:lineRule="auto"/>
        <w:ind w:right="420" w:firstLine="714"/>
        <w:jc w:val="both"/>
        <w:rPr>
          <w:rFonts w:ascii="Symbol" w:eastAsia="Symbol" w:hAnsi="Symbol" w:cs="Symbol"/>
          <w:sz w:val="24"/>
          <w:szCs w:val="24"/>
        </w:rPr>
      </w:pPr>
      <w:r w:rsidRPr="0098176B">
        <w:rPr>
          <w:rFonts w:eastAsia="Times New Roman"/>
          <w:iCs/>
          <w:sz w:val="24"/>
          <w:szCs w:val="24"/>
        </w:rPr>
        <w:t>участвовать в разных видах обсуждения, формулировать собственную поз</w:t>
      </w:r>
      <w:r w:rsidRPr="0098176B">
        <w:rPr>
          <w:rFonts w:eastAsia="Times New Roman"/>
          <w:iCs/>
          <w:sz w:val="24"/>
          <w:szCs w:val="24"/>
        </w:rPr>
        <w:t>и</w:t>
      </w:r>
      <w:r w:rsidRPr="0098176B">
        <w:rPr>
          <w:rFonts w:eastAsia="Times New Roman"/>
          <w:iCs/>
          <w:sz w:val="24"/>
          <w:szCs w:val="24"/>
        </w:rPr>
        <w:t>цию и аргументировать ее, привлекая сведения из жизненного и читательского опыта;</w:t>
      </w:r>
    </w:p>
    <w:p w:rsidR="00895700" w:rsidRPr="0098176B" w:rsidRDefault="0099262C" w:rsidP="004B4437">
      <w:pPr>
        <w:numPr>
          <w:ilvl w:val="0"/>
          <w:numId w:val="35"/>
        </w:numPr>
        <w:tabs>
          <w:tab w:val="left" w:pos="1400"/>
        </w:tabs>
        <w:ind w:hanging="286"/>
        <w:rPr>
          <w:rFonts w:ascii="Symbol" w:eastAsia="Symbol" w:hAnsi="Symbol" w:cs="Symbol"/>
          <w:sz w:val="24"/>
          <w:szCs w:val="24"/>
        </w:rPr>
      </w:pPr>
      <w:r w:rsidRPr="0098176B">
        <w:rPr>
          <w:rFonts w:eastAsia="Times New Roman"/>
          <w:iCs/>
          <w:sz w:val="24"/>
          <w:szCs w:val="24"/>
        </w:rPr>
        <w:t>характеризовать словообразовательные цепочки и словообразовательные</w:t>
      </w:r>
    </w:p>
    <w:p w:rsidR="00895700" w:rsidRPr="0098176B" w:rsidRDefault="00895700" w:rsidP="009217B5">
      <w:pPr>
        <w:spacing w:line="22" w:lineRule="exact"/>
        <w:rPr>
          <w:rFonts w:ascii="Symbol" w:eastAsia="Symbol" w:hAnsi="Symbol" w:cs="Symbol"/>
          <w:sz w:val="24"/>
          <w:szCs w:val="24"/>
        </w:rPr>
      </w:pPr>
    </w:p>
    <w:p w:rsidR="00895700" w:rsidRPr="0098176B" w:rsidRDefault="0099262C" w:rsidP="009217B5">
      <w:pPr>
        <w:rPr>
          <w:rFonts w:ascii="Symbol" w:eastAsia="Symbol" w:hAnsi="Symbol" w:cs="Symbol"/>
          <w:sz w:val="24"/>
          <w:szCs w:val="24"/>
        </w:rPr>
      </w:pPr>
      <w:r w:rsidRPr="0098176B">
        <w:rPr>
          <w:rFonts w:eastAsia="Times New Roman"/>
          <w:iCs/>
          <w:sz w:val="24"/>
          <w:szCs w:val="24"/>
        </w:rPr>
        <w:t>гнезда;</w:t>
      </w:r>
    </w:p>
    <w:p w:rsidR="00895700" w:rsidRPr="0098176B" w:rsidRDefault="00895700" w:rsidP="009217B5">
      <w:pPr>
        <w:spacing w:line="60" w:lineRule="exact"/>
        <w:rPr>
          <w:rFonts w:ascii="Symbol" w:eastAsia="Symbol" w:hAnsi="Symbol" w:cs="Symbol"/>
          <w:sz w:val="24"/>
          <w:szCs w:val="24"/>
        </w:rPr>
      </w:pPr>
    </w:p>
    <w:p w:rsidR="00895700" w:rsidRPr="0098176B" w:rsidRDefault="0099262C" w:rsidP="004B4437">
      <w:pPr>
        <w:numPr>
          <w:ilvl w:val="0"/>
          <w:numId w:val="35"/>
        </w:numPr>
        <w:tabs>
          <w:tab w:val="left" w:pos="1394"/>
        </w:tabs>
        <w:spacing w:line="272" w:lineRule="auto"/>
        <w:ind w:right="420" w:firstLine="714"/>
        <w:rPr>
          <w:rFonts w:ascii="Symbol" w:eastAsia="Symbol" w:hAnsi="Symbol" w:cs="Symbol"/>
          <w:sz w:val="24"/>
          <w:szCs w:val="24"/>
        </w:rPr>
      </w:pPr>
      <w:r w:rsidRPr="0098176B">
        <w:rPr>
          <w:rFonts w:eastAsia="Times New Roman"/>
          <w:iCs/>
          <w:sz w:val="24"/>
          <w:szCs w:val="24"/>
        </w:rPr>
        <w:t>использовать этимологические данные для объяснения правописания и лекс</w:t>
      </w:r>
      <w:r w:rsidRPr="0098176B">
        <w:rPr>
          <w:rFonts w:eastAsia="Times New Roman"/>
          <w:iCs/>
          <w:sz w:val="24"/>
          <w:szCs w:val="24"/>
        </w:rPr>
        <w:t>и</w:t>
      </w:r>
      <w:r w:rsidRPr="0098176B">
        <w:rPr>
          <w:rFonts w:eastAsia="Times New Roman"/>
          <w:iCs/>
          <w:sz w:val="24"/>
          <w:szCs w:val="24"/>
        </w:rPr>
        <w:t>ческого значения слова;</w:t>
      </w:r>
    </w:p>
    <w:p w:rsidR="00895700" w:rsidRPr="0098176B" w:rsidRDefault="00895700" w:rsidP="009217B5">
      <w:pPr>
        <w:spacing w:line="2" w:lineRule="exact"/>
        <w:rPr>
          <w:rFonts w:ascii="Symbol" w:eastAsia="Symbol" w:hAnsi="Symbol" w:cs="Symbol"/>
          <w:sz w:val="24"/>
          <w:szCs w:val="24"/>
        </w:rPr>
      </w:pPr>
    </w:p>
    <w:p w:rsidR="00895700" w:rsidRPr="0098176B" w:rsidRDefault="0099262C" w:rsidP="004B4437">
      <w:pPr>
        <w:numPr>
          <w:ilvl w:val="0"/>
          <w:numId w:val="35"/>
        </w:numPr>
        <w:tabs>
          <w:tab w:val="left" w:pos="1394"/>
        </w:tabs>
        <w:spacing w:line="275" w:lineRule="auto"/>
        <w:ind w:right="420" w:firstLine="714"/>
        <w:jc w:val="both"/>
        <w:rPr>
          <w:rFonts w:ascii="Symbol" w:eastAsia="Symbol" w:hAnsi="Symbol" w:cs="Symbol"/>
          <w:sz w:val="24"/>
          <w:szCs w:val="24"/>
        </w:rPr>
      </w:pPr>
      <w:r w:rsidRPr="0098176B">
        <w:rPr>
          <w:rFonts w:eastAsia="Times New Roman"/>
          <w:iCs/>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w:t>
      </w:r>
      <w:r w:rsidRPr="0098176B">
        <w:rPr>
          <w:rFonts w:eastAsia="Times New Roman"/>
          <w:iCs/>
          <w:sz w:val="24"/>
          <w:szCs w:val="24"/>
        </w:rPr>
        <w:t>е</w:t>
      </w:r>
      <w:r w:rsidRPr="0098176B">
        <w:rPr>
          <w:rFonts w:eastAsia="Times New Roman"/>
          <w:iCs/>
          <w:sz w:val="24"/>
          <w:szCs w:val="24"/>
        </w:rPr>
        <w:t>сы своей познавательной деятельности;</w:t>
      </w:r>
    </w:p>
    <w:p w:rsidR="00895700" w:rsidRPr="0098176B" w:rsidRDefault="0099262C" w:rsidP="004B4437">
      <w:pPr>
        <w:numPr>
          <w:ilvl w:val="0"/>
          <w:numId w:val="35"/>
        </w:numPr>
        <w:tabs>
          <w:tab w:val="left" w:pos="1400"/>
        </w:tabs>
        <w:ind w:hanging="286"/>
        <w:rPr>
          <w:rFonts w:ascii="Symbol" w:eastAsia="Symbol" w:hAnsi="Symbol" w:cs="Symbol"/>
          <w:sz w:val="24"/>
          <w:szCs w:val="24"/>
        </w:rPr>
      </w:pPr>
      <w:r w:rsidRPr="0098176B">
        <w:rPr>
          <w:rFonts w:eastAsia="Times New Roman"/>
          <w:iCs/>
          <w:sz w:val="24"/>
          <w:szCs w:val="24"/>
        </w:rPr>
        <w:t>самостоятельно  планировать  пути  достижения  целей,  в  том  числе</w:t>
      </w:r>
    </w:p>
    <w:p w:rsidR="00895700" w:rsidRPr="0098176B" w:rsidRDefault="00895700" w:rsidP="009217B5">
      <w:pPr>
        <w:spacing w:line="166" w:lineRule="exact"/>
        <w:rPr>
          <w:sz w:val="20"/>
          <w:szCs w:val="20"/>
        </w:rPr>
      </w:pPr>
    </w:p>
    <w:p w:rsidR="00895700" w:rsidRPr="0098176B" w:rsidRDefault="00895700" w:rsidP="009217B5">
      <w:pPr>
        <w:jc w:val="right"/>
        <w:rPr>
          <w:sz w:val="20"/>
          <w:szCs w:val="20"/>
        </w:rPr>
      </w:pPr>
    </w:p>
    <w:p w:rsidR="00895700" w:rsidRPr="0098176B" w:rsidRDefault="00895700" w:rsidP="009217B5">
      <w:pPr>
        <w:sectPr w:rsidR="00895700" w:rsidRPr="0098176B">
          <w:pgSz w:w="11900" w:h="16840"/>
          <w:pgMar w:top="1110" w:right="560" w:bottom="348" w:left="1440" w:header="0" w:footer="0" w:gutter="0"/>
          <w:cols w:space="720" w:equalWidth="0">
            <w:col w:w="9900"/>
          </w:cols>
        </w:sectPr>
      </w:pPr>
    </w:p>
    <w:p w:rsidR="00895700" w:rsidRDefault="0099262C" w:rsidP="009217B5">
      <w:pPr>
        <w:spacing w:line="277" w:lineRule="auto"/>
        <w:ind w:right="420"/>
        <w:rPr>
          <w:sz w:val="20"/>
          <w:szCs w:val="20"/>
        </w:rPr>
      </w:pPr>
      <w:r>
        <w:rPr>
          <w:rFonts w:eastAsia="Times New Roman"/>
          <w:i/>
          <w:iCs/>
          <w:sz w:val="24"/>
          <w:szCs w:val="24"/>
        </w:rPr>
        <w:lastRenderedPageBreak/>
        <w:t>альтернативные, осознанно выбирать наиболее эффективные способы решения учебных и познавательных задач.</w:t>
      </w:r>
    </w:p>
    <w:p w:rsidR="00895700" w:rsidRDefault="00895700" w:rsidP="009217B5">
      <w:pPr>
        <w:spacing w:line="1" w:lineRule="exact"/>
        <w:rPr>
          <w:sz w:val="20"/>
          <w:szCs w:val="20"/>
        </w:rPr>
      </w:pPr>
    </w:p>
    <w:p w:rsidR="00895700" w:rsidRDefault="0099262C" w:rsidP="009217B5">
      <w:pPr>
        <w:rPr>
          <w:sz w:val="20"/>
          <w:szCs w:val="20"/>
        </w:rPr>
      </w:pPr>
      <w:r>
        <w:rPr>
          <w:rFonts w:eastAsia="Times New Roman"/>
          <w:b/>
          <w:bCs/>
          <w:sz w:val="24"/>
          <w:szCs w:val="24"/>
        </w:rPr>
        <w:t>Литература</w:t>
      </w:r>
    </w:p>
    <w:p w:rsidR="00895700" w:rsidRDefault="00895700" w:rsidP="009217B5">
      <w:pPr>
        <w:spacing w:line="45" w:lineRule="exact"/>
        <w:rPr>
          <w:sz w:val="20"/>
          <w:szCs w:val="20"/>
        </w:rPr>
      </w:pPr>
    </w:p>
    <w:p w:rsidR="00895700" w:rsidRDefault="0099262C" w:rsidP="004B4437">
      <w:pPr>
        <w:numPr>
          <w:ilvl w:val="0"/>
          <w:numId w:val="36"/>
        </w:numPr>
        <w:tabs>
          <w:tab w:val="left" w:pos="1221"/>
        </w:tabs>
        <w:spacing w:line="279" w:lineRule="auto"/>
        <w:ind w:right="420" w:firstLine="541"/>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Федеральным государственным образовательным стандартом основного общего образования </w:t>
      </w:r>
      <w:r>
        <w:rPr>
          <w:rFonts w:eastAsia="Times New Roman"/>
          <w:b/>
          <w:bCs/>
          <w:sz w:val="24"/>
          <w:szCs w:val="24"/>
        </w:rPr>
        <w:t>предметными результатами</w:t>
      </w:r>
      <w:r>
        <w:rPr>
          <w:rFonts w:eastAsia="Times New Roman"/>
          <w:sz w:val="24"/>
          <w:szCs w:val="24"/>
        </w:rPr>
        <w:t xml:space="preserve"> изучения предмета «Литер</w:t>
      </w:r>
      <w:r>
        <w:rPr>
          <w:rFonts w:eastAsia="Times New Roman"/>
          <w:sz w:val="24"/>
          <w:szCs w:val="24"/>
        </w:rPr>
        <w:t>а</w:t>
      </w:r>
      <w:r>
        <w:rPr>
          <w:rFonts w:eastAsia="Times New Roman"/>
          <w:sz w:val="24"/>
          <w:szCs w:val="24"/>
        </w:rPr>
        <w:t>тура» являются:</w:t>
      </w:r>
    </w:p>
    <w:p w:rsidR="00895700" w:rsidRDefault="00895700" w:rsidP="009217B5">
      <w:pPr>
        <w:spacing w:line="2" w:lineRule="exact"/>
        <w:rPr>
          <w:sz w:val="20"/>
          <w:szCs w:val="20"/>
        </w:rPr>
      </w:pPr>
    </w:p>
    <w:p w:rsidR="00895700" w:rsidRDefault="0099262C" w:rsidP="005C3F85">
      <w:pPr>
        <w:tabs>
          <w:tab w:val="left" w:pos="9460"/>
        </w:tabs>
        <w:ind w:firstLine="709"/>
        <w:rPr>
          <w:sz w:val="20"/>
          <w:szCs w:val="20"/>
        </w:rPr>
      </w:pPr>
      <w:r>
        <w:rPr>
          <w:rFonts w:ascii="Symbol" w:eastAsia="Symbol" w:hAnsi="Symbol" w:cs="Symbol"/>
          <w:sz w:val="24"/>
          <w:szCs w:val="24"/>
        </w:rPr>
        <w:t></w:t>
      </w:r>
      <w:r>
        <w:rPr>
          <w:rFonts w:eastAsia="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895700" w:rsidRDefault="00895700" w:rsidP="005C3F85">
      <w:pPr>
        <w:spacing w:line="3" w:lineRule="exact"/>
        <w:ind w:firstLine="709"/>
        <w:rPr>
          <w:sz w:val="20"/>
          <w:szCs w:val="20"/>
        </w:rPr>
      </w:pPr>
    </w:p>
    <w:p w:rsidR="00895700" w:rsidRDefault="0099262C" w:rsidP="005C3F85">
      <w:pPr>
        <w:spacing w:line="284" w:lineRule="auto"/>
        <w:ind w:right="320" w:firstLine="709"/>
        <w:jc w:val="both"/>
        <w:rPr>
          <w:sz w:val="20"/>
          <w:szCs w:val="20"/>
        </w:rPr>
      </w:pPr>
      <w:r>
        <w:rPr>
          <w:rFonts w:ascii="Symbol" w:eastAsia="Symbol" w:hAnsi="Symbol" w:cs="Symbol"/>
          <w:sz w:val="24"/>
          <w:szCs w:val="24"/>
        </w:rPr>
        <w:t></w:t>
      </w:r>
      <w:r>
        <w:rPr>
          <w:rFonts w:eastAsia="Times New Roman"/>
          <w:sz w:val="24"/>
          <w:szCs w:val="24"/>
        </w:rPr>
        <w:t xml:space="preserve"> </w:t>
      </w:r>
      <w:proofErr w:type="gramStart"/>
      <w:r>
        <w:rPr>
          <w:rFonts w:eastAsia="Times New Roman"/>
          <w:sz w:val="24"/>
          <w:szCs w:val="24"/>
        </w:rPr>
        <w:t xml:space="preserve">в </w:t>
      </w:r>
      <w:proofErr w:type="spellStart"/>
      <w:r>
        <w:rPr>
          <w:rFonts w:eastAsia="Times New Roman"/>
          <w:sz w:val="24"/>
          <w:szCs w:val="24"/>
        </w:rPr>
        <w:t>осприятие</w:t>
      </w:r>
      <w:proofErr w:type="spellEnd"/>
      <w:proofErr w:type="gramEnd"/>
      <w:r>
        <w:rPr>
          <w:rFonts w:eastAsia="Times New Roman"/>
          <w:sz w:val="24"/>
          <w:szCs w:val="24"/>
        </w:rPr>
        <w:t xml:space="preserve"> литературы как одной из основных культурных ценностей народа (о</w:t>
      </w:r>
      <w:r>
        <w:rPr>
          <w:rFonts w:eastAsia="Times New Roman"/>
          <w:sz w:val="24"/>
          <w:szCs w:val="24"/>
        </w:rPr>
        <w:t>т</w:t>
      </w:r>
      <w:r>
        <w:rPr>
          <w:rFonts w:eastAsia="Times New Roman"/>
          <w:sz w:val="24"/>
          <w:szCs w:val="24"/>
        </w:rPr>
        <w:t>ражающей его менталитет, историю, мировосприятие) и человечества (содержащей смыслы, важные для человечества в целом);</w:t>
      </w:r>
    </w:p>
    <w:p w:rsidR="00895700" w:rsidRDefault="00895700" w:rsidP="009217B5">
      <w:pPr>
        <w:spacing w:line="285" w:lineRule="exact"/>
        <w:ind w:firstLine="1994"/>
        <w:rPr>
          <w:sz w:val="20"/>
          <w:szCs w:val="20"/>
        </w:rPr>
      </w:pPr>
    </w:p>
    <w:p w:rsidR="00895700" w:rsidRDefault="0099262C" w:rsidP="004B4437">
      <w:pPr>
        <w:numPr>
          <w:ilvl w:val="0"/>
          <w:numId w:val="37"/>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95700" w:rsidRDefault="0099262C" w:rsidP="004B4437">
      <w:pPr>
        <w:numPr>
          <w:ilvl w:val="0"/>
          <w:numId w:val="37"/>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w:t>
      </w:r>
      <w:r>
        <w:rPr>
          <w:rFonts w:eastAsia="Times New Roman"/>
          <w:sz w:val="24"/>
          <w:szCs w:val="24"/>
        </w:rPr>
        <w:t>и</w:t>
      </w:r>
      <w:r>
        <w:rPr>
          <w:rFonts w:eastAsia="Times New Roman"/>
          <w:sz w:val="24"/>
          <w:szCs w:val="24"/>
        </w:rPr>
        <w:t>ческого и интерпретирующего характера, участвовать в обсуждении прочитанного, созн</w:t>
      </w:r>
      <w:r>
        <w:rPr>
          <w:rFonts w:eastAsia="Times New Roman"/>
          <w:sz w:val="24"/>
          <w:szCs w:val="24"/>
        </w:rPr>
        <w:t>а</w:t>
      </w:r>
      <w:r>
        <w:rPr>
          <w:rFonts w:eastAsia="Times New Roman"/>
          <w:sz w:val="24"/>
          <w:szCs w:val="24"/>
        </w:rPr>
        <w:t>тельно планировать свое досуговое чтение;</w:t>
      </w:r>
    </w:p>
    <w:p w:rsidR="00895700" w:rsidRDefault="00895700" w:rsidP="009217B5">
      <w:pPr>
        <w:spacing w:line="1" w:lineRule="exact"/>
        <w:rPr>
          <w:rFonts w:ascii="Symbol" w:eastAsia="Symbol" w:hAnsi="Symbol" w:cs="Symbol"/>
          <w:sz w:val="24"/>
          <w:szCs w:val="24"/>
        </w:rPr>
      </w:pPr>
    </w:p>
    <w:p w:rsidR="00895700" w:rsidRDefault="0099262C" w:rsidP="004B4437">
      <w:pPr>
        <w:numPr>
          <w:ilvl w:val="0"/>
          <w:numId w:val="37"/>
        </w:numPr>
        <w:tabs>
          <w:tab w:val="left" w:pos="1394"/>
        </w:tabs>
        <w:spacing w:line="274" w:lineRule="auto"/>
        <w:ind w:right="420" w:firstLine="714"/>
        <w:rPr>
          <w:rFonts w:ascii="Symbol" w:eastAsia="Symbol" w:hAnsi="Symbol" w:cs="Symbol"/>
          <w:sz w:val="24"/>
          <w:szCs w:val="24"/>
        </w:rPr>
      </w:pPr>
      <w:r>
        <w:rPr>
          <w:rFonts w:eastAsia="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37"/>
        </w:numPr>
        <w:tabs>
          <w:tab w:val="left" w:pos="1394"/>
        </w:tabs>
        <w:spacing w:line="273" w:lineRule="auto"/>
        <w:ind w:right="420" w:firstLine="714"/>
        <w:jc w:val="both"/>
        <w:rPr>
          <w:rFonts w:ascii="Symbol" w:eastAsia="Symbol" w:hAnsi="Symbol" w:cs="Symbol"/>
          <w:sz w:val="24"/>
          <w:szCs w:val="24"/>
        </w:rPr>
      </w:pPr>
      <w:proofErr w:type="gramStart"/>
      <w:r>
        <w:rPr>
          <w:rFonts w:eastAsia="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w:t>
      </w:r>
      <w:r>
        <w:rPr>
          <w:rFonts w:eastAsia="Times New Roman"/>
          <w:sz w:val="24"/>
          <w:szCs w:val="24"/>
        </w:rPr>
        <w:t>р</w:t>
      </w:r>
      <w:r>
        <w:rPr>
          <w:rFonts w:eastAsia="Times New Roman"/>
          <w:sz w:val="24"/>
          <w:szCs w:val="24"/>
        </w:rPr>
        <w:t>тину жизни, отраженную в литературном произведении, на уровне не только эмоционал</w:t>
      </w:r>
      <w:r>
        <w:rPr>
          <w:rFonts w:eastAsia="Times New Roman"/>
          <w:sz w:val="24"/>
          <w:szCs w:val="24"/>
        </w:rPr>
        <w:t>ь</w:t>
      </w:r>
      <w:r>
        <w:rPr>
          <w:rFonts w:eastAsia="Times New Roman"/>
          <w:sz w:val="24"/>
          <w:szCs w:val="24"/>
        </w:rPr>
        <w:t>ного восприятия, но и интеллектуального осмысления.</w:t>
      </w:r>
      <w:proofErr w:type="gramEnd"/>
    </w:p>
    <w:p w:rsidR="00895700" w:rsidRDefault="00895700" w:rsidP="009217B5">
      <w:pPr>
        <w:spacing w:line="1" w:lineRule="exact"/>
        <w:rPr>
          <w:rFonts w:ascii="Symbol" w:eastAsia="Symbol" w:hAnsi="Symbol" w:cs="Symbol"/>
          <w:sz w:val="24"/>
          <w:szCs w:val="24"/>
        </w:rPr>
      </w:pPr>
    </w:p>
    <w:p w:rsidR="00895700" w:rsidRDefault="0099262C" w:rsidP="009217B5">
      <w:pPr>
        <w:spacing w:line="278" w:lineRule="auto"/>
        <w:ind w:right="420" w:firstLine="710"/>
        <w:jc w:val="both"/>
        <w:rPr>
          <w:rFonts w:ascii="Symbol" w:eastAsia="Symbol" w:hAnsi="Symbol" w:cs="Symbol"/>
          <w:sz w:val="24"/>
          <w:szCs w:val="24"/>
        </w:rPr>
      </w:pPr>
      <w:proofErr w:type="gramStart"/>
      <w:r>
        <w:rPr>
          <w:rFonts w:eastAsia="Times New Roman"/>
          <w:sz w:val="24"/>
          <w:szCs w:val="24"/>
        </w:rPr>
        <w:t xml:space="preserve">Конкретизируя эти общие результаты, обозначим наиболее важные </w:t>
      </w:r>
      <w:proofErr w:type="spellStart"/>
      <w:r>
        <w:rPr>
          <w:rFonts w:eastAsia="Times New Roman"/>
          <w:b/>
          <w:bCs/>
          <w:sz w:val="24"/>
          <w:szCs w:val="24"/>
        </w:rPr>
        <w:t>предметны</w:t>
      </w:r>
      <w:r>
        <w:rPr>
          <w:rFonts w:eastAsia="Times New Roman"/>
          <w:b/>
          <w:bCs/>
          <w:sz w:val="24"/>
          <w:szCs w:val="24"/>
        </w:rPr>
        <w:t>е</w:t>
      </w:r>
      <w:r>
        <w:rPr>
          <w:rFonts w:eastAsia="Times New Roman"/>
          <w:b/>
          <w:bCs/>
          <w:sz w:val="24"/>
          <w:szCs w:val="24"/>
        </w:rPr>
        <w:t>умения</w:t>
      </w:r>
      <w:proofErr w:type="spellEnd"/>
      <w:r>
        <w:rPr>
          <w:rFonts w:eastAsia="Times New Roman"/>
          <w:sz w:val="24"/>
          <w:szCs w:val="24"/>
        </w:rPr>
        <w:t>,</w:t>
      </w:r>
      <w:r>
        <w:rPr>
          <w:rFonts w:eastAsia="Times New Roman"/>
          <w:b/>
          <w:bCs/>
          <w:sz w:val="24"/>
          <w:szCs w:val="24"/>
        </w:rPr>
        <w:t xml:space="preserve"> </w:t>
      </w:r>
      <w:r>
        <w:rPr>
          <w:rFonts w:eastAsia="Times New Roman"/>
          <w:sz w:val="24"/>
          <w:szCs w:val="24"/>
        </w:rPr>
        <w:t>формируемые у обучающихся в результате освоения программы</w:t>
      </w:r>
      <w:r>
        <w:rPr>
          <w:rFonts w:eastAsia="Times New Roman"/>
          <w:b/>
          <w:bCs/>
          <w:sz w:val="24"/>
          <w:szCs w:val="24"/>
        </w:rPr>
        <w:t xml:space="preserve"> </w:t>
      </w:r>
      <w:r>
        <w:rPr>
          <w:rFonts w:eastAsia="Times New Roman"/>
          <w:sz w:val="24"/>
          <w:szCs w:val="24"/>
        </w:rPr>
        <w:t xml:space="preserve">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Pr>
          <w:rFonts w:eastAsia="Times New Roman"/>
          <w:sz w:val="24"/>
          <w:szCs w:val="24"/>
        </w:rPr>
        <w:t>сформированности</w:t>
      </w:r>
      <w:proofErr w:type="spellEnd"/>
      <w:r>
        <w:rPr>
          <w:rFonts w:eastAsia="Times New Roman"/>
          <w:sz w:val="24"/>
          <w:szCs w:val="24"/>
        </w:rPr>
        <w:t xml:space="preserve"> этих умений):</w:t>
      </w:r>
      <w:proofErr w:type="gramEnd"/>
    </w:p>
    <w:p w:rsidR="00895700" w:rsidRDefault="00895700" w:rsidP="009217B5">
      <w:pPr>
        <w:spacing w:line="4" w:lineRule="exact"/>
        <w:rPr>
          <w:rFonts w:ascii="Symbol" w:eastAsia="Symbol" w:hAnsi="Symbol" w:cs="Symbol"/>
          <w:sz w:val="24"/>
          <w:szCs w:val="24"/>
        </w:rPr>
      </w:pPr>
    </w:p>
    <w:p w:rsidR="00895700" w:rsidRDefault="0099262C" w:rsidP="00ED435E">
      <w:pPr>
        <w:numPr>
          <w:ilvl w:val="0"/>
          <w:numId w:val="37"/>
        </w:numPr>
        <w:rPr>
          <w:rFonts w:ascii="Symbol" w:eastAsia="Symbol" w:hAnsi="Symbol" w:cs="Symbol"/>
          <w:sz w:val="24"/>
          <w:szCs w:val="24"/>
        </w:rPr>
      </w:pPr>
      <w:r>
        <w:rPr>
          <w:rFonts w:eastAsia="Times New Roman"/>
          <w:sz w:val="24"/>
          <w:szCs w:val="24"/>
        </w:rPr>
        <w:t xml:space="preserve">определять тему и основную мысль произведения (5–6 </w:t>
      </w:r>
      <w:proofErr w:type="spellStart"/>
      <w:r>
        <w:rPr>
          <w:rFonts w:eastAsia="Times New Roman"/>
          <w:sz w:val="24"/>
          <w:szCs w:val="24"/>
        </w:rPr>
        <w:t>кл</w:t>
      </w:r>
      <w:proofErr w:type="spellEnd"/>
      <w:r>
        <w:rPr>
          <w:rFonts w:eastAsia="Times New Roman"/>
          <w:sz w:val="24"/>
          <w:szCs w:val="24"/>
        </w:rPr>
        <w:t>.);</w:t>
      </w:r>
    </w:p>
    <w:p w:rsidR="00895700" w:rsidRDefault="00895700" w:rsidP="009217B5">
      <w:pPr>
        <w:spacing w:line="41" w:lineRule="exact"/>
        <w:rPr>
          <w:rFonts w:ascii="Symbol" w:eastAsia="Symbol" w:hAnsi="Symbol" w:cs="Symbol"/>
          <w:sz w:val="24"/>
          <w:szCs w:val="24"/>
        </w:rPr>
      </w:pPr>
    </w:p>
    <w:p w:rsidR="00895700" w:rsidRDefault="0099262C" w:rsidP="00ED435E">
      <w:pPr>
        <w:numPr>
          <w:ilvl w:val="0"/>
          <w:numId w:val="37"/>
        </w:numPr>
        <w:tabs>
          <w:tab w:val="left" w:pos="567"/>
        </w:tabs>
        <w:spacing w:line="274" w:lineRule="auto"/>
        <w:ind w:right="420"/>
        <w:rPr>
          <w:rFonts w:ascii="Symbol" w:eastAsia="Symbol" w:hAnsi="Symbol" w:cs="Symbol"/>
          <w:sz w:val="24"/>
          <w:szCs w:val="24"/>
        </w:rPr>
      </w:pPr>
      <w:r>
        <w:rPr>
          <w:rFonts w:eastAsia="Times New Roman"/>
          <w:sz w:val="24"/>
          <w:szCs w:val="24"/>
        </w:rPr>
        <w:t xml:space="preserve">владеть различными видами пересказа (5–6 </w:t>
      </w:r>
      <w:proofErr w:type="spellStart"/>
      <w:r>
        <w:rPr>
          <w:rFonts w:eastAsia="Times New Roman"/>
          <w:sz w:val="24"/>
          <w:szCs w:val="24"/>
        </w:rPr>
        <w:t>кл</w:t>
      </w:r>
      <w:proofErr w:type="spellEnd"/>
      <w:r>
        <w:rPr>
          <w:rFonts w:eastAsia="Times New Roman"/>
          <w:sz w:val="24"/>
          <w:szCs w:val="24"/>
        </w:rPr>
        <w:t>.), пересказывать сюжет; выявлять ос</w:t>
      </w:r>
      <w:r>
        <w:rPr>
          <w:rFonts w:eastAsia="Times New Roman"/>
          <w:sz w:val="24"/>
          <w:szCs w:val="24"/>
        </w:rPr>
        <w:t>о</w:t>
      </w:r>
      <w:r>
        <w:rPr>
          <w:rFonts w:eastAsia="Times New Roman"/>
          <w:sz w:val="24"/>
          <w:szCs w:val="24"/>
        </w:rPr>
        <w:t xml:space="preserve">бенности композиции, основной конфликт, вычленять фабулу (6–7 </w:t>
      </w:r>
      <w:proofErr w:type="spellStart"/>
      <w:r>
        <w:rPr>
          <w:rFonts w:eastAsia="Times New Roman"/>
          <w:sz w:val="24"/>
          <w:szCs w:val="24"/>
        </w:rPr>
        <w:t>кл</w:t>
      </w:r>
      <w:proofErr w:type="spellEnd"/>
      <w:r>
        <w:rPr>
          <w:rFonts w:eastAsia="Times New Roman"/>
          <w:sz w:val="24"/>
          <w:szCs w:val="24"/>
        </w:rPr>
        <w:t>.);</w:t>
      </w:r>
    </w:p>
    <w:p w:rsidR="00895700" w:rsidRDefault="00895700" w:rsidP="009217B5">
      <w:pPr>
        <w:spacing w:line="2" w:lineRule="exact"/>
        <w:rPr>
          <w:rFonts w:ascii="Symbol" w:eastAsia="Symbol" w:hAnsi="Symbol" w:cs="Symbol"/>
          <w:sz w:val="24"/>
          <w:szCs w:val="24"/>
        </w:rPr>
      </w:pPr>
    </w:p>
    <w:p w:rsidR="00895700" w:rsidRDefault="0099262C" w:rsidP="00ED435E">
      <w:pPr>
        <w:numPr>
          <w:ilvl w:val="0"/>
          <w:numId w:val="37"/>
        </w:numPr>
        <w:tabs>
          <w:tab w:val="left" w:pos="567"/>
        </w:tabs>
        <w:spacing w:line="272" w:lineRule="auto"/>
        <w:ind w:right="420"/>
        <w:rPr>
          <w:rFonts w:ascii="Symbol" w:eastAsia="Symbol" w:hAnsi="Symbol" w:cs="Symbol"/>
          <w:sz w:val="24"/>
          <w:szCs w:val="24"/>
        </w:rPr>
      </w:pPr>
      <w:r>
        <w:rPr>
          <w:rFonts w:eastAsia="Times New Roman"/>
          <w:sz w:val="24"/>
          <w:szCs w:val="24"/>
        </w:rPr>
        <w:t xml:space="preserve">характеризовать героев-персонажей, давать их сравнительные характеристики (5–6 </w:t>
      </w:r>
      <w:proofErr w:type="spellStart"/>
      <w:r>
        <w:rPr>
          <w:rFonts w:eastAsia="Times New Roman"/>
          <w:sz w:val="24"/>
          <w:szCs w:val="24"/>
        </w:rPr>
        <w:t>кл</w:t>
      </w:r>
      <w:proofErr w:type="spellEnd"/>
      <w:r>
        <w:rPr>
          <w:rFonts w:eastAsia="Times New Roman"/>
          <w:sz w:val="24"/>
          <w:szCs w:val="24"/>
        </w:rPr>
        <w:t xml:space="preserve">.); оценивать систему персонажей (6–7 </w:t>
      </w:r>
      <w:proofErr w:type="spellStart"/>
      <w:r>
        <w:rPr>
          <w:rFonts w:eastAsia="Times New Roman"/>
          <w:sz w:val="24"/>
          <w:szCs w:val="24"/>
        </w:rPr>
        <w:t>кл</w:t>
      </w:r>
      <w:proofErr w:type="spellEnd"/>
      <w:r>
        <w:rPr>
          <w:rFonts w:eastAsia="Times New Roman"/>
          <w:sz w:val="24"/>
          <w:szCs w:val="24"/>
        </w:rPr>
        <w:t>.);</w:t>
      </w:r>
    </w:p>
    <w:p w:rsidR="00895700" w:rsidRDefault="00895700" w:rsidP="00ED435E">
      <w:pPr>
        <w:tabs>
          <w:tab w:val="left" w:pos="567"/>
        </w:tabs>
        <w:spacing w:line="2" w:lineRule="exact"/>
        <w:rPr>
          <w:rFonts w:ascii="Symbol" w:eastAsia="Symbol" w:hAnsi="Symbol" w:cs="Symbol"/>
          <w:sz w:val="24"/>
          <w:szCs w:val="24"/>
        </w:rPr>
      </w:pPr>
    </w:p>
    <w:p w:rsidR="00ED435E" w:rsidRPr="00ED435E" w:rsidRDefault="0099262C" w:rsidP="00ED435E">
      <w:pPr>
        <w:numPr>
          <w:ilvl w:val="0"/>
          <w:numId w:val="37"/>
        </w:numPr>
        <w:tabs>
          <w:tab w:val="left" w:pos="567"/>
        </w:tabs>
        <w:spacing w:line="275" w:lineRule="auto"/>
        <w:ind w:right="420"/>
        <w:jc w:val="both"/>
        <w:rPr>
          <w:rFonts w:ascii="Symbol" w:eastAsia="Symbol" w:hAnsi="Symbol" w:cs="Symbol"/>
          <w:sz w:val="24"/>
          <w:szCs w:val="24"/>
        </w:rPr>
      </w:pPr>
      <w:r>
        <w:rPr>
          <w:rFonts w:eastAsia="Times New Roman"/>
          <w:sz w:val="24"/>
          <w:szCs w:val="24"/>
        </w:rPr>
        <w:t>находить основные изобразительно-выразительные средства, характерные для тво</w:t>
      </w:r>
      <w:r>
        <w:rPr>
          <w:rFonts w:eastAsia="Times New Roman"/>
          <w:sz w:val="24"/>
          <w:szCs w:val="24"/>
        </w:rPr>
        <w:t>р</w:t>
      </w:r>
      <w:r>
        <w:rPr>
          <w:rFonts w:eastAsia="Times New Roman"/>
          <w:sz w:val="24"/>
          <w:szCs w:val="24"/>
        </w:rPr>
        <w:t xml:space="preserve">ческой манеры писателя, определять их художественные функции (5–7 </w:t>
      </w:r>
      <w:proofErr w:type="spellStart"/>
      <w:r>
        <w:rPr>
          <w:rFonts w:eastAsia="Times New Roman"/>
          <w:sz w:val="24"/>
          <w:szCs w:val="24"/>
        </w:rPr>
        <w:t>кл</w:t>
      </w:r>
      <w:proofErr w:type="spellEnd"/>
      <w:r>
        <w:rPr>
          <w:rFonts w:eastAsia="Times New Roman"/>
          <w:sz w:val="24"/>
          <w:szCs w:val="24"/>
        </w:rPr>
        <w:t>.); выявлять ос</w:t>
      </w:r>
      <w:r>
        <w:rPr>
          <w:rFonts w:eastAsia="Times New Roman"/>
          <w:sz w:val="24"/>
          <w:szCs w:val="24"/>
        </w:rPr>
        <w:t>о</w:t>
      </w:r>
      <w:r>
        <w:rPr>
          <w:rFonts w:eastAsia="Times New Roman"/>
          <w:sz w:val="24"/>
          <w:szCs w:val="24"/>
        </w:rPr>
        <w:t xml:space="preserve">бенности языка и стиля писателя (7–9 </w:t>
      </w:r>
      <w:proofErr w:type="spellStart"/>
      <w:r>
        <w:rPr>
          <w:rFonts w:eastAsia="Times New Roman"/>
          <w:sz w:val="24"/>
          <w:szCs w:val="24"/>
        </w:rPr>
        <w:t>кл</w:t>
      </w:r>
      <w:proofErr w:type="spellEnd"/>
      <w:r>
        <w:rPr>
          <w:rFonts w:eastAsia="Times New Roman"/>
          <w:sz w:val="24"/>
          <w:szCs w:val="24"/>
        </w:rPr>
        <w:t>.);</w:t>
      </w:r>
    </w:p>
    <w:p w:rsidR="00895700" w:rsidRPr="00ED435E" w:rsidRDefault="0099262C" w:rsidP="00ED435E">
      <w:pPr>
        <w:numPr>
          <w:ilvl w:val="0"/>
          <w:numId w:val="37"/>
        </w:numPr>
        <w:tabs>
          <w:tab w:val="left" w:pos="567"/>
        </w:tabs>
        <w:spacing w:line="275" w:lineRule="auto"/>
        <w:ind w:right="420"/>
        <w:jc w:val="both"/>
        <w:rPr>
          <w:rFonts w:ascii="Symbol" w:eastAsia="Symbol" w:hAnsi="Symbol" w:cs="Symbol"/>
          <w:sz w:val="24"/>
          <w:szCs w:val="24"/>
        </w:rPr>
      </w:pPr>
      <w:r w:rsidRPr="00ED435E">
        <w:rPr>
          <w:rFonts w:eastAsia="Times New Roman"/>
          <w:sz w:val="24"/>
          <w:szCs w:val="24"/>
        </w:rPr>
        <w:t xml:space="preserve">определять </w:t>
      </w:r>
      <w:proofErr w:type="spellStart"/>
      <w:r w:rsidRPr="00ED435E">
        <w:rPr>
          <w:rFonts w:eastAsia="Times New Roman"/>
          <w:sz w:val="24"/>
          <w:szCs w:val="24"/>
        </w:rPr>
        <w:t>родо</w:t>
      </w:r>
      <w:proofErr w:type="spellEnd"/>
      <w:r w:rsidRPr="00ED435E">
        <w:rPr>
          <w:rFonts w:eastAsia="Times New Roman"/>
          <w:sz w:val="24"/>
          <w:szCs w:val="24"/>
        </w:rPr>
        <w:t>-жанровую специфику художественного произведения (5–9</w:t>
      </w:r>
      <w:r w:rsidR="005C3F85" w:rsidRPr="00ED435E">
        <w:rPr>
          <w:rFonts w:eastAsia="Times New Roman"/>
          <w:sz w:val="24"/>
          <w:szCs w:val="24"/>
        </w:rPr>
        <w:t xml:space="preserve"> </w:t>
      </w:r>
      <w:proofErr w:type="spellStart"/>
      <w:r w:rsidRPr="00ED435E">
        <w:rPr>
          <w:rFonts w:eastAsia="Times New Roman"/>
          <w:sz w:val="24"/>
          <w:szCs w:val="24"/>
        </w:rPr>
        <w:t>кл</w:t>
      </w:r>
      <w:proofErr w:type="spellEnd"/>
      <w:r w:rsidRPr="00ED435E">
        <w:rPr>
          <w:rFonts w:eastAsia="Times New Roman"/>
          <w:sz w:val="24"/>
          <w:szCs w:val="24"/>
        </w:rPr>
        <w:t>.);</w:t>
      </w:r>
    </w:p>
    <w:p w:rsidR="00895700" w:rsidRDefault="00895700" w:rsidP="00ED435E">
      <w:pPr>
        <w:tabs>
          <w:tab w:val="left" w:pos="567"/>
        </w:tabs>
        <w:spacing w:line="55" w:lineRule="exact"/>
        <w:rPr>
          <w:sz w:val="20"/>
          <w:szCs w:val="20"/>
        </w:rPr>
      </w:pPr>
    </w:p>
    <w:p w:rsidR="00895700" w:rsidRDefault="0099262C" w:rsidP="00ED435E">
      <w:pPr>
        <w:numPr>
          <w:ilvl w:val="0"/>
          <w:numId w:val="38"/>
        </w:numPr>
        <w:tabs>
          <w:tab w:val="left" w:pos="567"/>
        </w:tabs>
        <w:spacing w:line="274" w:lineRule="auto"/>
        <w:ind w:right="420"/>
        <w:rPr>
          <w:rFonts w:ascii="Symbol" w:eastAsia="Symbol" w:hAnsi="Symbol" w:cs="Symbol"/>
          <w:sz w:val="24"/>
          <w:szCs w:val="24"/>
        </w:rPr>
      </w:pPr>
      <w:r>
        <w:rPr>
          <w:rFonts w:eastAsia="Times New Roman"/>
          <w:sz w:val="24"/>
          <w:szCs w:val="24"/>
        </w:rPr>
        <w:t>объяснять свое понимание нравственно-философской, социально-исторической и э</w:t>
      </w:r>
      <w:r>
        <w:rPr>
          <w:rFonts w:eastAsia="Times New Roman"/>
          <w:sz w:val="24"/>
          <w:szCs w:val="24"/>
        </w:rPr>
        <w:t>с</w:t>
      </w:r>
      <w:r>
        <w:rPr>
          <w:rFonts w:eastAsia="Times New Roman"/>
          <w:sz w:val="24"/>
          <w:szCs w:val="24"/>
        </w:rPr>
        <w:t xml:space="preserve">тетической проблематики произведений (7–9 </w:t>
      </w:r>
      <w:proofErr w:type="spellStart"/>
      <w:r>
        <w:rPr>
          <w:rFonts w:eastAsia="Times New Roman"/>
          <w:sz w:val="24"/>
          <w:szCs w:val="24"/>
        </w:rPr>
        <w:t>кл</w:t>
      </w:r>
      <w:proofErr w:type="spellEnd"/>
      <w:r>
        <w:rPr>
          <w:rFonts w:eastAsia="Times New Roman"/>
          <w:sz w:val="24"/>
          <w:szCs w:val="24"/>
        </w:rPr>
        <w:t>.);</w:t>
      </w:r>
    </w:p>
    <w:p w:rsidR="00895700" w:rsidRDefault="00895700" w:rsidP="00ED435E">
      <w:pPr>
        <w:tabs>
          <w:tab w:val="left" w:pos="567"/>
        </w:tabs>
        <w:spacing w:line="2" w:lineRule="exact"/>
        <w:rPr>
          <w:rFonts w:ascii="Symbol" w:eastAsia="Symbol" w:hAnsi="Symbol" w:cs="Symbol"/>
          <w:sz w:val="24"/>
          <w:szCs w:val="24"/>
        </w:rPr>
      </w:pPr>
    </w:p>
    <w:p w:rsidR="00895700" w:rsidRDefault="0099262C" w:rsidP="00ED435E">
      <w:pPr>
        <w:numPr>
          <w:ilvl w:val="0"/>
          <w:numId w:val="38"/>
        </w:numPr>
        <w:tabs>
          <w:tab w:val="left" w:pos="567"/>
        </w:tabs>
        <w:spacing w:line="275" w:lineRule="auto"/>
        <w:ind w:right="420"/>
        <w:jc w:val="both"/>
        <w:rPr>
          <w:rFonts w:ascii="Symbol" w:eastAsia="Symbol" w:hAnsi="Symbol" w:cs="Symbol"/>
          <w:sz w:val="24"/>
          <w:szCs w:val="24"/>
        </w:rPr>
      </w:pPr>
      <w:r>
        <w:rPr>
          <w:rFonts w:eastAsia="Times New Roman"/>
          <w:sz w:val="24"/>
          <w:szCs w:val="24"/>
        </w:rPr>
        <w:lastRenderedPageBreak/>
        <w:t xml:space="preserve">выделять в произведениях элементы художественной формы и обнаруживать связи между ними (5–7 </w:t>
      </w:r>
      <w:proofErr w:type="spellStart"/>
      <w:r>
        <w:rPr>
          <w:rFonts w:eastAsia="Times New Roman"/>
          <w:sz w:val="24"/>
          <w:szCs w:val="24"/>
        </w:rPr>
        <w:t>кл</w:t>
      </w:r>
      <w:proofErr w:type="spellEnd"/>
      <w:r>
        <w:rPr>
          <w:rFonts w:eastAsia="Times New Roman"/>
          <w:sz w:val="24"/>
          <w:szCs w:val="24"/>
        </w:rPr>
        <w:t xml:space="preserve">.), постепенно переходя к анализу текста; анализировать литературные произведения разных жанров (8–9 </w:t>
      </w:r>
      <w:proofErr w:type="spellStart"/>
      <w:r>
        <w:rPr>
          <w:rFonts w:eastAsia="Times New Roman"/>
          <w:sz w:val="24"/>
          <w:szCs w:val="24"/>
        </w:rPr>
        <w:t>кл</w:t>
      </w:r>
      <w:proofErr w:type="spellEnd"/>
      <w:r>
        <w:rPr>
          <w:rFonts w:eastAsia="Times New Roman"/>
          <w:sz w:val="24"/>
          <w:szCs w:val="24"/>
        </w:rPr>
        <w:t>.);</w:t>
      </w:r>
    </w:p>
    <w:p w:rsidR="00895700" w:rsidRDefault="0099262C" w:rsidP="00ED435E">
      <w:pPr>
        <w:numPr>
          <w:ilvl w:val="0"/>
          <w:numId w:val="38"/>
        </w:numPr>
        <w:tabs>
          <w:tab w:val="left" w:pos="567"/>
        </w:tabs>
        <w:spacing w:line="275" w:lineRule="auto"/>
        <w:ind w:right="420"/>
        <w:jc w:val="both"/>
        <w:rPr>
          <w:rFonts w:ascii="Symbol" w:eastAsia="Symbol" w:hAnsi="Symbol" w:cs="Symbol"/>
          <w:sz w:val="24"/>
          <w:szCs w:val="24"/>
        </w:rPr>
      </w:pPr>
      <w:r>
        <w:rPr>
          <w:rFonts w:eastAsia="Times New Roman"/>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895700" w:rsidRDefault="0099262C" w:rsidP="00ED435E">
      <w:pPr>
        <w:numPr>
          <w:ilvl w:val="0"/>
          <w:numId w:val="38"/>
        </w:numPr>
        <w:tabs>
          <w:tab w:val="left" w:pos="567"/>
        </w:tabs>
        <w:spacing w:line="275" w:lineRule="auto"/>
        <w:ind w:right="420"/>
        <w:jc w:val="both"/>
        <w:rPr>
          <w:rFonts w:ascii="Symbol" w:eastAsia="Symbol" w:hAnsi="Symbol" w:cs="Symbol"/>
          <w:sz w:val="24"/>
          <w:szCs w:val="24"/>
        </w:rPr>
      </w:pPr>
      <w:r>
        <w:rPr>
          <w:rFonts w:eastAsia="Times New Roman"/>
          <w:sz w:val="24"/>
          <w:szCs w:val="24"/>
        </w:rPr>
        <w:t>пользоваться основными теоретико-литературными терминами и понятиями (в ка</w:t>
      </w:r>
      <w:r>
        <w:rPr>
          <w:rFonts w:eastAsia="Times New Roman"/>
          <w:sz w:val="24"/>
          <w:szCs w:val="24"/>
        </w:rPr>
        <w:t>ж</w:t>
      </w:r>
      <w:r>
        <w:rPr>
          <w:rFonts w:eastAsia="Times New Roman"/>
          <w:sz w:val="24"/>
          <w:szCs w:val="24"/>
        </w:rPr>
        <w:t>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D435E" w:rsidRDefault="0099262C" w:rsidP="00ED435E">
      <w:pPr>
        <w:numPr>
          <w:ilvl w:val="0"/>
          <w:numId w:val="38"/>
        </w:numPr>
        <w:tabs>
          <w:tab w:val="left" w:pos="567"/>
        </w:tabs>
        <w:spacing w:line="274" w:lineRule="auto"/>
        <w:ind w:right="420"/>
        <w:rPr>
          <w:rFonts w:ascii="Symbol" w:eastAsia="Symbol" w:hAnsi="Symbol" w:cs="Symbol"/>
          <w:sz w:val="24"/>
          <w:szCs w:val="24"/>
        </w:rPr>
      </w:pPr>
      <w:r>
        <w:rPr>
          <w:rFonts w:eastAsia="Times New Roman"/>
          <w:sz w:val="24"/>
          <w:szCs w:val="24"/>
        </w:rPr>
        <w:t xml:space="preserve">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Pr>
          <w:rFonts w:eastAsia="Times New Roman"/>
          <w:sz w:val="24"/>
          <w:szCs w:val="24"/>
        </w:rPr>
        <w:t>кл</w:t>
      </w:r>
      <w:proofErr w:type="spellEnd"/>
      <w:r>
        <w:rPr>
          <w:rFonts w:eastAsia="Times New Roman"/>
          <w:sz w:val="24"/>
          <w:szCs w:val="24"/>
        </w:rPr>
        <w:t>.);</w:t>
      </w:r>
    </w:p>
    <w:p w:rsidR="00895700" w:rsidRPr="00ED435E" w:rsidRDefault="0099262C" w:rsidP="00ED435E">
      <w:pPr>
        <w:numPr>
          <w:ilvl w:val="0"/>
          <w:numId w:val="38"/>
        </w:numPr>
        <w:tabs>
          <w:tab w:val="left" w:pos="567"/>
        </w:tabs>
        <w:spacing w:line="274" w:lineRule="auto"/>
        <w:ind w:right="420"/>
        <w:rPr>
          <w:rFonts w:ascii="Symbol" w:eastAsia="Symbol" w:hAnsi="Symbol" w:cs="Symbol"/>
          <w:sz w:val="24"/>
          <w:szCs w:val="24"/>
        </w:rPr>
      </w:pPr>
      <w:r w:rsidRPr="00ED435E">
        <w:rPr>
          <w:rFonts w:eastAsia="Times New Roman"/>
          <w:sz w:val="24"/>
          <w:szCs w:val="24"/>
        </w:rPr>
        <w:t>с</w:t>
      </w:r>
      <w:r w:rsidR="00ED435E" w:rsidRPr="00ED435E">
        <w:rPr>
          <w:rFonts w:eastAsia="Times New Roman"/>
          <w:sz w:val="24"/>
          <w:szCs w:val="24"/>
        </w:rPr>
        <w:t>обирать материал и обрабатывать информацию, необходимую для составления пл</w:t>
      </w:r>
      <w:r w:rsidR="00ED435E" w:rsidRPr="00ED435E">
        <w:rPr>
          <w:rFonts w:eastAsia="Times New Roman"/>
          <w:sz w:val="24"/>
          <w:szCs w:val="24"/>
        </w:rPr>
        <w:t>а</w:t>
      </w:r>
      <w:r w:rsidR="00ED435E" w:rsidRPr="00ED435E">
        <w:rPr>
          <w:rFonts w:eastAsia="Times New Roman"/>
          <w:sz w:val="24"/>
          <w:szCs w:val="24"/>
        </w:rPr>
        <w:t>на, тезисного плана, конспекта, доклада, написания аннотации, сочинения, эссе, литерату</w:t>
      </w:r>
      <w:r w:rsidR="00ED435E" w:rsidRPr="00ED435E">
        <w:rPr>
          <w:rFonts w:eastAsia="Times New Roman"/>
          <w:sz w:val="24"/>
          <w:szCs w:val="24"/>
        </w:rPr>
        <w:t>р</w:t>
      </w:r>
      <w:r w:rsidR="00ED435E" w:rsidRPr="00ED435E">
        <w:rPr>
          <w:rFonts w:eastAsia="Times New Roman"/>
          <w:sz w:val="24"/>
          <w:szCs w:val="24"/>
        </w:rPr>
        <w:t>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w:t>
      </w:r>
      <w:r w:rsidR="00ED435E" w:rsidRPr="00ED435E">
        <w:rPr>
          <w:rFonts w:eastAsia="Times New Roman"/>
          <w:sz w:val="24"/>
          <w:szCs w:val="24"/>
        </w:rPr>
        <w:t>и</w:t>
      </w:r>
      <w:r w:rsidR="00ED435E" w:rsidRPr="00ED435E">
        <w:rPr>
          <w:rFonts w:eastAsia="Times New Roman"/>
          <w:sz w:val="24"/>
          <w:szCs w:val="24"/>
        </w:rPr>
        <w:t>зации дискуссии (в каждом классе – на своем уровне);</w:t>
      </w:r>
    </w:p>
    <w:p w:rsidR="00895700" w:rsidRDefault="00895700" w:rsidP="009217B5">
      <w:pPr>
        <w:spacing w:line="28" w:lineRule="exact"/>
        <w:rPr>
          <w:sz w:val="20"/>
          <w:szCs w:val="20"/>
        </w:rPr>
      </w:pPr>
    </w:p>
    <w:p w:rsidR="00895700" w:rsidRDefault="00895700" w:rsidP="009217B5">
      <w:pPr>
        <w:spacing w:line="185" w:lineRule="exact"/>
        <w:rPr>
          <w:sz w:val="20"/>
          <w:szCs w:val="20"/>
        </w:rPr>
      </w:pPr>
    </w:p>
    <w:p w:rsidR="00ED435E" w:rsidRDefault="0099262C" w:rsidP="00ED435E">
      <w:pPr>
        <w:numPr>
          <w:ilvl w:val="0"/>
          <w:numId w:val="39"/>
        </w:numPr>
        <w:tabs>
          <w:tab w:val="left" w:pos="567"/>
        </w:tabs>
        <w:spacing w:line="274" w:lineRule="auto"/>
        <w:ind w:right="420"/>
        <w:rPr>
          <w:rFonts w:ascii="Symbol" w:eastAsia="Symbol" w:hAnsi="Symbol" w:cs="Symbol"/>
          <w:sz w:val="24"/>
          <w:szCs w:val="24"/>
        </w:rPr>
      </w:pPr>
      <w:r>
        <w:rPr>
          <w:rFonts w:eastAsia="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895700" w:rsidRDefault="0099262C" w:rsidP="00ED435E">
      <w:pPr>
        <w:spacing w:line="281" w:lineRule="auto"/>
        <w:ind w:right="420"/>
        <w:rPr>
          <w:sz w:val="20"/>
          <w:szCs w:val="20"/>
        </w:rPr>
      </w:pPr>
      <w:r w:rsidRPr="00ED435E">
        <w:rPr>
          <w:rFonts w:eastAsia="Times New Roman"/>
          <w:sz w:val="24"/>
          <w:szCs w:val="24"/>
        </w:rPr>
        <w:t>в</w:t>
      </w:r>
      <w:r w:rsidR="00ED435E" w:rsidRPr="00ED435E">
        <w:rPr>
          <w:rFonts w:eastAsia="Times New Roman"/>
          <w:sz w:val="24"/>
          <w:szCs w:val="24"/>
        </w:rPr>
        <w:t xml:space="preserve">ыразительно читать с листа и наизусть произведения/фрагменты </w:t>
      </w:r>
      <w:r w:rsidR="00ED435E">
        <w:rPr>
          <w:rFonts w:eastAsia="Times New Roman"/>
          <w:sz w:val="24"/>
          <w:szCs w:val="24"/>
        </w:rPr>
        <w:t>произведений худож</w:t>
      </w:r>
      <w:r w:rsidR="00ED435E">
        <w:rPr>
          <w:rFonts w:eastAsia="Times New Roman"/>
          <w:sz w:val="24"/>
          <w:szCs w:val="24"/>
        </w:rPr>
        <w:t>е</w:t>
      </w:r>
      <w:r w:rsidR="00ED435E">
        <w:rPr>
          <w:rFonts w:eastAsia="Times New Roman"/>
          <w:sz w:val="24"/>
          <w:szCs w:val="24"/>
        </w:rPr>
        <w:t>ственной литературы, передавая личное отношение к произведению (5-9 класс);</w:t>
      </w:r>
    </w:p>
    <w:p w:rsidR="00895700" w:rsidRDefault="00895700" w:rsidP="009217B5">
      <w:pPr>
        <w:spacing w:line="23" w:lineRule="exact"/>
        <w:rPr>
          <w:sz w:val="20"/>
          <w:szCs w:val="20"/>
        </w:rPr>
      </w:pPr>
    </w:p>
    <w:p w:rsidR="00895700" w:rsidRDefault="00895700" w:rsidP="009217B5">
      <w:pPr>
        <w:spacing w:line="2" w:lineRule="exact"/>
        <w:rPr>
          <w:sz w:val="20"/>
          <w:szCs w:val="20"/>
        </w:rPr>
      </w:pPr>
    </w:p>
    <w:p w:rsidR="00895700" w:rsidRDefault="0099262C" w:rsidP="00ED435E">
      <w:pPr>
        <w:numPr>
          <w:ilvl w:val="1"/>
          <w:numId w:val="40"/>
        </w:numPr>
        <w:tabs>
          <w:tab w:val="left" w:pos="567"/>
        </w:tabs>
        <w:rPr>
          <w:rFonts w:ascii="Symbol" w:eastAsia="Symbol" w:hAnsi="Symbol" w:cs="Symbol"/>
          <w:sz w:val="24"/>
          <w:szCs w:val="24"/>
        </w:rPr>
      </w:pPr>
      <w:r>
        <w:rPr>
          <w:rFonts w:eastAsia="Times New Roman"/>
          <w:sz w:val="24"/>
          <w:szCs w:val="24"/>
        </w:rPr>
        <w:t>ориентироваться в информационном образовательном пространстве: работать</w:t>
      </w:r>
    </w:p>
    <w:p w:rsidR="00895700" w:rsidRDefault="00895700" w:rsidP="009217B5">
      <w:pPr>
        <w:spacing w:line="27" w:lineRule="exact"/>
        <w:rPr>
          <w:rFonts w:ascii="Symbol" w:eastAsia="Symbol" w:hAnsi="Symbol" w:cs="Symbol"/>
          <w:sz w:val="24"/>
          <w:szCs w:val="24"/>
        </w:rPr>
      </w:pPr>
    </w:p>
    <w:p w:rsidR="00895700" w:rsidRDefault="0099262C" w:rsidP="004B4437">
      <w:pPr>
        <w:numPr>
          <w:ilvl w:val="0"/>
          <w:numId w:val="40"/>
        </w:numPr>
        <w:tabs>
          <w:tab w:val="left" w:pos="640"/>
        </w:tabs>
        <w:spacing w:line="274" w:lineRule="auto"/>
        <w:ind w:right="420" w:firstLine="3"/>
        <w:jc w:val="both"/>
        <w:rPr>
          <w:rFonts w:eastAsia="Times New Roman"/>
          <w:sz w:val="24"/>
          <w:szCs w:val="24"/>
        </w:rPr>
      </w:pPr>
      <w:r>
        <w:rPr>
          <w:rFonts w:eastAsia="Times New Roman"/>
          <w:sz w:val="24"/>
          <w:szCs w:val="24"/>
        </w:rPr>
        <w:t xml:space="preserve">энциклопедиями, словарями, справочниками, специальной литературой (5–9 </w:t>
      </w:r>
      <w:proofErr w:type="spellStart"/>
      <w:r>
        <w:rPr>
          <w:rFonts w:eastAsia="Times New Roman"/>
          <w:sz w:val="24"/>
          <w:szCs w:val="24"/>
        </w:rPr>
        <w:t>кл</w:t>
      </w:r>
      <w:proofErr w:type="spellEnd"/>
      <w:r>
        <w:rPr>
          <w:rFonts w:eastAsia="Times New Roman"/>
          <w:sz w:val="24"/>
          <w:szCs w:val="24"/>
        </w:rPr>
        <w:t xml:space="preserve">.); пользоваться каталогами библиотек, библиографическими указателями, системой поиска в Интернете (5–9 </w:t>
      </w:r>
      <w:proofErr w:type="spellStart"/>
      <w:r>
        <w:rPr>
          <w:rFonts w:eastAsia="Times New Roman"/>
          <w:sz w:val="24"/>
          <w:szCs w:val="24"/>
        </w:rPr>
        <w:t>кл</w:t>
      </w:r>
      <w:proofErr w:type="spellEnd"/>
      <w:r>
        <w:rPr>
          <w:rFonts w:eastAsia="Times New Roman"/>
          <w:sz w:val="24"/>
          <w:szCs w:val="24"/>
        </w:rPr>
        <w:t>.) (в каждом классе – на своем уровне).</w:t>
      </w:r>
    </w:p>
    <w:p w:rsidR="00895700" w:rsidRDefault="00895700" w:rsidP="009217B5">
      <w:pPr>
        <w:spacing w:line="1" w:lineRule="exact"/>
        <w:rPr>
          <w:rFonts w:eastAsia="Times New Roman"/>
          <w:sz w:val="24"/>
          <w:szCs w:val="24"/>
        </w:rPr>
      </w:pPr>
    </w:p>
    <w:p w:rsidR="00895700" w:rsidRDefault="0099262C" w:rsidP="009217B5">
      <w:pPr>
        <w:spacing w:line="276" w:lineRule="auto"/>
        <w:ind w:right="420" w:firstLine="710"/>
        <w:jc w:val="both"/>
        <w:rPr>
          <w:rFonts w:eastAsia="Times New Roman"/>
          <w:sz w:val="24"/>
          <w:szCs w:val="24"/>
        </w:rPr>
      </w:pPr>
      <w:r>
        <w:rPr>
          <w:rFonts w:eastAsia="Times New Roman"/>
          <w:sz w:val="24"/>
          <w:szCs w:val="24"/>
        </w:rPr>
        <w:t xml:space="preserve">При планировании </w:t>
      </w:r>
      <w:r>
        <w:rPr>
          <w:rFonts w:eastAsia="Times New Roman"/>
          <w:b/>
          <w:bCs/>
          <w:sz w:val="24"/>
          <w:szCs w:val="24"/>
        </w:rPr>
        <w:t>предметных</w:t>
      </w:r>
      <w:r>
        <w:rPr>
          <w:rFonts w:eastAsia="Times New Roman"/>
          <w:sz w:val="24"/>
          <w:szCs w:val="24"/>
        </w:rPr>
        <w:t xml:space="preserve"> результатов освоения программы следует учит</w:t>
      </w:r>
      <w:r>
        <w:rPr>
          <w:rFonts w:eastAsia="Times New Roman"/>
          <w:sz w:val="24"/>
          <w:szCs w:val="24"/>
        </w:rPr>
        <w:t>ы</w:t>
      </w:r>
      <w:r>
        <w:rPr>
          <w:rFonts w:eastAsia="Times New Roman"/>
          <w:sz w:val="24"/>
          <w:szCs w:val="24"/>
        </w:rPr>
        <w:t xml:space="preserve">вать, что формирование различных умений, навыков, компетенций происходит </w:t>
      </w:r>
      <w:proofErr w:type="gramStart"/>
      <w:r>
        <w:rPr>
          <w:rFonts w:eastAsia="Times New Roman"/>
          <w:sz w:val="24"/>
          <w:szCs w:val="24"/>
        </w:rPr>
        <w:t>у</w:t>
      </w:r>
      <w:proofErr w:type="gramEnd"/>
      <w:r>
        <w:rPr>
          <w:rFonts w:eastAsia="Times New Roman"/>
          <w:sz w:val="24"/>
          <w:szCs w:val="24"/>
        </w:rPr>
        <w:t xml:space="preserve"> разных обучающихся с разной скоростью и в разной степени и не заканчивается в школе.</w:t>
      </w:r>
    </w:p>
    <w:p w:rsidR="00895700" w:rsidRDefault="00895700" w:rsidP="009217B5">
      <w:pPr>
        <w:spacing w:line="1" w:lineRule="exact"/>
        <w:rPr>
          <w:rFonts w:eastAsia="Times New Roman"/>
          <w:sz w:val="24"/>
          <w:szCs w:val="24"/>
        </w:rPr>
      </w:pPr>
    </w:p>
    <w:p w:rsidR="00895700" w:rsidRDefault="0099262C" w:rsidP="009217B5">
      <w:pPr>
        <w:spacing w:line="275" w:lineRule="auto"/>
        <w:ind w:right="420" w:firstLine="710"/>
        <w:rPr>
          <w:rFonts w:eastAsia="Times New Roman"/>
          <w:sz w:val="24"/>
          <w:szCs w:val="24"/>
        </w:rPr>
      </w:pPr>
      <w:r>
        <w:rPr>
          <w:rFonts w:eastAsia="Times New Roman"/>
          <w:sz w:val="24"/>
          <w:szCs w:val="24"/>
        </w:rPr>
        <w:t>При оценке предметных результатов обучения литературе следует учитывать н</w:t>
      </w:r>
      <w:r>
        <w:rPr>
          <w:rFonts w:eastAsia="Times New Roman"/>
          <w:sz w:val="24"/>
          <w:szCs w:val="24"/>
        </w:rPr>
        <w:t>е</w:t>
      </w:r>
      <w:r>
        <w:rPr>
          <w:rFonts w:eastAsia="Times New Roman"/>
          <w:sz w:val="24"/>
          <w:szCs w:val="24"/>
        </w:rPr>
        <w:t xml:space="preserve">сколько </w:t>
      </w:r>
      <w:r>
        <w:rPr>
          <w:rFonts w:eastAsia="Times New Roman"/>
          <w:b/>
          <w:bCs/>
          <w:sz w:val="24"/>
          <w:szCs w:val="24"/>
        </w:rPr>
        <w:t xml:space="preserve">основных уровней </w:t>
      </w:r>
      <w:proofErr w:type="spellStart"/>
      <w:r>
        <w:rPr>
          <w:rFonts w:eastAsia="Times New Roman"/>
          <w:b/>
          <w:bCs/>
          <w:sz w:val="24"/>
          <w:szCs w:val="24"/>
        </w:rPr>
        <w:t>сформированности</w:t>
      </w:r>
      <w:proofErr w:type="spellEnd"/>
      <w:r>
        <w:rPr>
          <w:rFonts w:eastAsia="Times New Roman"/>
          <w:b/>
          <w:bCs/>
          <w:sz w:val="24"/>
          <w:szCs w:val="24"/>
        </w:rPr>
        <w:t xml:space="preserve"> читательской культуры</w:t>
      </w:r>
      <w:r>
        <w:rPr>
          <w:rFonts w:eastAsia="Times New Roman"/>
          <w:sz w:val="24"/>
          <w:szCs w:val="24"/>
        </w:rPr>
        <w:t>.</w:t>
      </w:r>
    </w:p>
    <w:p w:rsidR="00895700" w:rsidRDefault="00895700" w:rsidP="009217B5">
      <w:pPr>
        <w:spacing w:line="1" w:lineRule="exact"/>
        <w:rPr>
          <w:rFonts w:eastAsia="Times New Roman"/>
          <w:sz w:val="24"/>
          <w:szCs w:val="24"/>
        </w:rPr>
      </w:pPr>
    </w:p>
    <w:p w:rsidR="00895700" w:rsidRDefault="0099262C" w:rsidP="005C3F85">
      <w:pPr>
        <w:spacing w:line="281" w:lineRule="auto"/>
        <w:ind w:right="420" w:firstLine="710"/>
        <w:jc w:val="both"/>
        <w:rPr>
          <w:sz w:val="20"/>
          <w:szCs w:val="20"/>
        </w:rPr>
      </w:pPr>
      <w:r>
        <w:rPr>
          <w:rFonts w:eastAsia="Times New Roman"/>
          <w:b/>
          <w:bCs/>
          <w:sz w:val="24"/>
          <w:szCs w:val="24"/>
        </w:rPr>
        <w:t xml:space="preserve">I уровень </w:t>
      </w:r>
      <w:r>
        <w:rPr>
          <w:rFonts w:eastAsia="Times New Roman"/>
          <w:sz w:val="24"/>
          <w:szCs w:val="24"/>
        </w:rPr>
        <w:t>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w:t>
      </w:r>
      <w:r>
        <w:rPr>
          <w:rFonts w:eastAsia="Times New Roman"/>
          <w:sz w:val="24"/>
          <w:szCs w:val="24"/>
        </w:rPr>
        <w:t>с</w:t>
      </w:r>
      <w:r>
        <w:rPr>
          <w:rFonts w:eastAsia="Times New Roman"/>
          <w:sz w:val="24"/>
          <w:szCs w:val="24"/>
        </w:rPr>
        <w:t>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w:t>
      </w:r>
      <w:r>
        <w:rPr>
          <w:rFonts w:eastAsia="Times New Roman"/>
          <w:sz w:val="24"/>
          <w:szCs w:val="24"/>
        </w:rPr>
        <w:t>а</w:t>
      </w:r>
      <w:r>
        <w:rPr>
          <w:rFonts w:eastAsia="Times New Roman"/>
          <w:sz w:val="24"/>
          <w:szCs w:val="24"/>
        </w:rPr>
        <w:t>ет основу для формирования осмысленного и глубокого чтения, но с точки зрения эстет</w:t>
      </w:r>
      <w:r>
        <w:rPr>
          <w:rFonts w:eastAsia="Times New Roman"/>
          <w:sz w:val="24"/>
          <w:szCs w:val="24"/>
        </w:rPr>
        <w:t>и</w:t>
      </w:r>
      <w:r>
        <w:rPr>
          <w:rFonts w:eastAsia="Times New Roman"/>
          <w:sz w:val="24"/>
          <w:szCs w:val="24"/>
        </w:rPr>
        <w:t xml:space="preserve">ческой еще не является достаточным. Оно </w:t>
      </w:r>
      <w:r>
        <w:rPr>
          <w:rFonts w:eastAsia="Times New Roman"/>
          <w:i/>
          <w:iCs/>
          <w:sz w:val="24"/>
          <w:szCs w:val="24"/>
        </w:rPr>
        <w:t>характеризуется</w:t>
      </w:r>
      <w:r w:rsidR="005C3F85">
        <w:rPr>
          <w:rFonts w:eastAsia="Times New Roman"/>
          <w:i/>
          <w:iCs/>
          <w:sz w:val="24"/>
          <w:szCs w:val="24"/>
        </w:rPr>
        <w:t xml:space="preserve"> </w:t>
      </w:r>
      <w:r>
        <w:rPr>
          <w:rFonts w:eastAsia="Times New Roman"/>
          <w:i/>
          <w:iCs/>
          <w:sz w:val="24"/>
          <w:szCs w:val="24"/>
        </w:rPr>
        <w:t>способностями читателя во</w:t>
      </w:r>
      <w:r>
        <w:rPr>
          <w:rFonts w:eastAsia="Times New Roman"/>
          <w:i/>
          <w:iCs/>
          <w:sz w:val="24"/>
          <w:szCs w:val="24"/>
        </w:rPr>
        <w:t>с</w:t>
      </w:r>
      <w:r>
        <w:rPr>
          <w:rFonts w:eastAsia="Times New Roman"/>
          <w:i/>
          <w:iCs/>
          <w:sz w:val="24"/>
          <w:szCs w:val="24"/>
        </w:rPr>
        <w:t xml:space="preserve">производить содержание литературного произведения, отвечая на тестовые вопросы </w:t>
      </w:r>
      <w:r>
        <w:rPr>
          <w:rFonts w:eastAsia="Times New Roman"/>
          <w:sz w:val="24"/>
          <w:szCs w:val="24"/>
        </w:rPr>
        <w:t>(устно,</w:t>
      </w:r>
      <w:r>
        <w:rPr>
          <w:rFonts w:eastAsia="Times New Roman"/>
          <w:i/>
          <w:iCs/>
          <w:sz w:val="24"/>
          <w:szCs w:val="24"/>
        </w:rPr>
        <w:t xml:space="preserve"> </w:t>
      </w:r>
      <w:r>
        <w:rPr>
          <w:rFonts w:eastAsia="Times New Roman"/>
          <w:sz w:val="24"/>
          <w:szCs w:val="24"/>
        </w:rPr>
        <w:t>письменно)</w:t>
      </w:r>
      <w:r>
        <w:rPr>
          <w:rFonts w:eastAsia="Times New Roman"/>
          <w:i/>
          <w:iCs/>
          <w:sz w:val="24"/>
          <w:szCs w:val="24"/>
        </w:rPr>
        <w:t xml:space="preserve"> </w:t>
      </w:r>
      <w:r>
        <w:rPr>
          <w:rFonts w:eastAsia="Times New Roman"/>
          <w:sz w:val="24"/>
          <w:szCs w:val="24"/>
        </w:rPr>
        <w:t>типа</w:t>
      </w:r>
      <w:r>
        <w:rPr>
          <w:rFonts w:eastAsia="Times New Roman"/>
          <w:i/>
          <w:iCs/>
          <w:sz w:val="24"/>
          <w:szCs w:val="24"/>
        </w:rPr>
        <w:t xml:space="preserve"> </w:t>
      </w:r>
      <w:r>
        <w:rPr>
          <w:rFonts w:eastAsia="Times New Roman"/>
          <w:sz w:val="24"/>
          <w:szCs w:val="24"/>
        </w:rPr>
        <w:t>«Что?</w:t>
      </w:r>
      <w:r>
        <w:rPr>
          <w:rFonts w:eastAsia="Times New Roman"/>
          <w:i/>
          <w:iCs/>
          <w:sz w:val="24"/>
          <w:szCs w:val="24"/>
        </w:rPr>
        <w:t xml:space="preserve"> </w:t>
      </w:r>
      <w:r>
        <w:rPr>
          <w:rFonts w:eastAsia="Times New Roman"/>
          <w:sz w:val="24"/>
          <w:szCs w:val="24"/>
        </w:rPr>
        <w:t>Кто?</w:t>
      </w:r>
      <w:r>
        <w:rPr>
          <w:rFonts w:eastAsia="Times New Roman"/>
          <w:i/>
          <w:iCs/>
          <w:sz w:val="24"/>
          <w:szCs w:val="24"/>
        </w:rPr>
        <w:t xml:space="preserve"> </w:t>
      </w:r>
      <w:r>
        <w:rPr>
          <w:rFonts w:eastAsia="Times New Roman"/>
          <w:sz w:val="24"/>
          <w:szCs w:val="24"/>
        </w:rPr>
        <w:t>Где?</w:t>
      </w:r>
      <w:r>
        <w:rPr>
          <w:rFonts w:eastAsia="Times New Roman"/>
          <w:i/>
          <w:iCs/>
          <w:sz w:val="24"/>
          <w:szCs w:val="24"/>
        </w:rPr>
        <w:t xml:space="preserve"> </w:t>
      </w:r>
      <w:r>
        <w:rPr>
          <w:rFonts w:eastAsia="Times New Roman"/>
          <w:sz w:val="24"/>
          <w:szCs w:val="24"/>
        </w:rPr>
        <w:t>Когда?</w:t>
      </w:r>
      <w:r>
        <w:rPr>
          <w:rFonts w:eastAsia="Times New Roman"/>
          <w:i/>
          <w:iCs/>
          <w:sz w:val="24"/>
          <w:szCs w:val="24"/>
        </w:rPr>
        <w:t xml:space="preserve"> </w:t>
      </w:r>
      <w:r>
        <w:rPr>
          <w:rFonts w:eastAsia="Times New Roman"/>
          <w:sz w:val="24"/>
          <w:szCs w:val="24"/>
        </w:rPr>
        <w:t xml:space="preserve">Какой?», кратко выражать/определять свое эмоциональное отношение к событиям и героям – качества последних только </w:t>
      </w:r>
      <w:proofErr w:type="gramStart"/>
      <w:r>
        <w:rPr>
          <w:rFonts w:eastAsia="Times New Roman"/>
          <w:sz w:val="24"/>
          <w:szCs w:val="24"/>
        </w:rPr>
        <w:t>назыв</w:t>
      </w:r>
      <w:r>
        <w:rPr>
          <w:rFonts w:eastAsia="Times New Roman"/>
          <w:sz w:val="24"/>
          <w:szCs w:val="24"/>
        </w:rPr>
        <w:t>а</w:t>
      </w:r>
      <w:r>
        <w:rPr>
          <w:rFonts w:eastAsia="Times New Roman"/>
          <w:sz w:val="24"/>
          <w:szCs w:val="24"/>
        </w:rPr>
        <w:t>ются</w:t>
      </w:r>
      <w:proofErr w:type="gramEnd"/>
      <w:r>
        <w:rPr>
          <w:rFonts w:eastAsia="Times New Roman"/>
          <w:sz w:val="24"/>
          <w:szCs w:val="24"/>
        </w:rPr>
        <w:t>/перечисляются; способность к обобщениям проявляется слабо.</w:t>
      </w:r>
    </w:p>
    <w:p w:rsidR="00895700" w:rsidRDefault="00895700" w:rsidP="009217B5">
      <w:pPr>
        <w:spacing w:line="2" w:lineRule="exact"/>
        <w:rPr>
          <w:sz w:val="20"/>
          <w:szCs w:val="20"/>
        </w:rPr>
      </w:pPr>
    </w:p>
    <w:p w:rsidR="00895700" w:rsidRDefault="0099262C" w:rsidP="004B4437">
      <w:pPr>
        <w:numPr>
          <w:ilvl w:val="0"/>
          <w:numId w:val="41"/>
        </w:numPr>
        <w:tabs>
          <w:tab w:val="left" w:pos="1346"/>
        </w:tabs>
        <w:spacing w:line="275" w:lineRule="auto"/>
        <w:ind w:right="420" w:firstLine="714"/>
        <w:jc w:val="both"/>
        <w:rPr>
          <w:rFonts w:eastAsia="Times New Roman"/>
          <w:sz w:val="24"/>
          <w:szCs w:val="24"/>
        </w:rPr>
      </w:pPr>
      <w:r>
        <w:rPr>
          <w:rFonts w:eastAsia="Times New Roman"/>
          <w:sz w:val="24"/>
          <w:szCs w:val="24"/>
        </w:rPr>
        <w:t xml:space="preserve">основным </w:t>
      </w:r>
      <w:r>
        <w:rPr>
          <w:rFonts w:eastAsia="Times New Roman"/>
          <w:b/>
          <w:bCs/>
          <w:sz w:val="24"/>
          <w:szCs w:val="24"/>
        </w:rPr>
        <w:t>видам деятельности</w:t>
      </w:r>
      <w:r>
        <w:rPr>
          <w:rFonts w:eastAsia="Times New Roman"/>
          <w:sz w:val="24"/>
          <w:szCs w:val="24"/>
        </w:rPr>
        <w:t>, позволяющим диагностировать возможности читателей I уровня, относятся акцентно-смысловое чтение; воспроизведение элементов с</w:t>
      </w:r>
      <w:r>
        <w:rPr>
          <w:rFonts w:eastAsia="Times New Roman"/>
          <w:sz w:val="24"/>
          <w:szCs w:val="24"/>
        </w:rPr>
        <w:t>о</w:t>
      </w:r>
      <w:r>
        <w:rPr>
          <w:rFonts w:eastAsia="Times New Roman"/>
          <w:sz w:val="24"/>
          <w:szCs w:val="24"/>
        </w:rPr>
        <w:t>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w:t>
      </w:r>
      <w:r>
        <w:rPr>
          <w:rFonts w:eastAsia="Times New Roman"/>
          <w:sz w:val="24"/>
          <w:szCs w:val="24"/>
        </w:rPr>
        <w:t>о</w:t>
      </w:r>
      <w:r>
        <w:rPr>
          <w:rFonts w:eastAsia="Times New Roman"/>
          <w:sz w:val="24"/>
          <w:szCs w:val="24"/>
        </w:rPr>
        <w:t>просов и ответы на них (устные, письменные).</w:t>
      </w:r>
    </w:p>
    <w:p w:rsidR="00895700" w:rsidRDefault="00895700" w:rsidP="009217B5">
      <w:pPr>
        <w:spacing w:line="2" w:lineRule="exact"/>
        <w:rPr>
          <w:rFonts w:eastAsia="Times New Roman"/>
          <w:sz w:val="24"/>
          <w:szCs w:val="24"/>
        </w:rPr>
      </w:pPr>
    </w:p>
    <w:p w:rsidR="00895700" w:rsidRDefault="0099262C" w:rsidP="009217B5">
      <w:pPr>
        <w:rPr>
          <w:rFonts w:eastAsia="Times New Roman"/>
          <w:sz w:val="24"/>
          <w:szCs w:val="24"/>
        </w:rPr>
      </w:pPr>
      <w:r>
        <w:rPr>
          <w:rFonts w:eastAsia="Times New Roman"/>
          <w:sz w:val="24"/>
          <w:szCs w:val="24"/>
        </w:rPr>
        <w:lastRenderedPageBreak/>
        <w:t xml:space="preserve">Условно им соответствуют следующие типы диагностических </w:t>
      </w:r>
      <w:r>
        <w:rPr>
          <w:rFonts w:eastAsia="Times New Roman"/>
          <w:b/>
          <w:bCs/>
          <w:sz w:val="24"/>
          <w:szCs w:val="24"/>
        </w:rPr>
        <w:t>заданий</w:t>
      </w:r>
      <w:r>
        <w:rPr>
          <w:rFonts w:eastAsia="Times New Roman"/>
          <w:sz w:val="24"/>
          <w:szCs w:val="24"/>
        </w:rPr>
        <w:t>:</w:t>
      </w:r>
    </w:p>
    <w:p w:rsidR="00895700" w:rsidRDefault="00895700" w:rsidP="009217B5">
      <w:pPr>
        <w:spacing w:line="64" w:lineRule="exact"/>
        <w:rPr>
          <w:sz w:val="20"/>
          <w:szCs w:val="20"/>
        </w:rPr>
      </w:pPr>
    </w:p>
    <w:p w:rsidR="00895700" w:rsidRDefault="0099262C" w:rsidP="00ED435E">
      <w:pPr>
        <w:numPr>
          <w:ilvl w:val="1"/>
          <w:numId w:val="42"/>
        </w:numPr>
        <w:tabs>
          <w:tab w:val="left" w:pos="567"/>
        </w:tabs>
        <w:rPr>
          <w:rFonts w:ascii="Symbol" w:eastAsia="Symbol" w:hAnsi="Symbol" w:cs="Symbol"/>
          <w:sz w:val="24"/>
          <w:szCs w:val="24"/>
        </w:rPr>
      </w:pPr>
      <w:r>
        <w:rPr>
          <w:rFonts w:eastAsia="Times New Roman"/>
          <w:sz w:val="24"/>
          <w:szCs w:val="24"/>
        </w:rPr>
        <w:t>выразительно прочтите следующий фрагмент;</w:t>
      </w:r>
    </w:p>
    <w:p w:rsidR="00895700" w:rsidRDefault="00895700" w:rsidP="009217B5">
      <w:pPr>
        <w:spacing w:line="37" w:lineRule="exact"/>
        <w:rPr>
          <w:rFonts w:ascii="Symbol" w:eastAsia="Symbol" w:hAnsi="Symbol" w:cs="Symbol"/>
          <w:sz w:val="24"/>
          <w:szCs w:val="24"/>
        </w:rPr>
      </w:pPr>
    </w:p>
    <w:p w:rsidR="00895700" w:rsidRDefault="0099262C" w:rsidP="00ED435E">
      <w:pPr>
        <w:numPr>
          <w:ilvl w:val="1"/>
          <w:numId w:val="42"/>
        </w:numPr>
        <w:tabs>
          <w:tab w:val="left" w:pos="567"/>
        </w:tabs>
        <w:rPr>
          <w:rFonts w:ascii="Symbol" w:eastAsia="Symbol" w:hAnsi="Symbol" w:cs="Symbol"/>
          <w:sz w:val="24"/>
          <w:szCs w:val="24"/>
        </w:rPr>
      </w:pPr>
      <w:r>
        <w:rPr>
          <w:rFonts w:eastAsia="Times New Roman"/>
          <w:sz w:val="24"/>
          <w:szCs w:val="24"/>
        </w:rPr>
        <w:t>определите, какие события в произведении являются центральными;</w:t>
      </w:r>
    </w:p>
    <w:p w:rsidR="00895700" w:rsidRDefault="00895700" w:rsidP="00ED435E">
      <w:pPr>
        <w:tabs>
          <w:tab w:val="left" w:pos="567"/>
        </w:tabs>
        <w:spacing w:line="41" w:lineRule="exact"/>
        <w:rPr>
          <w:rFonts w:ascii="Symbol" w:eastAsia="Symbol" w:hAnsi="Symbol" w:cs="Symbol"/>
          <w:sz w:val="24"/>
          <w:szCs w:val="24"/>
        </w:rPr>
      </w:pPr>
    </w:p>
    <w:p w:rsidR="00895700" w:rsidRDefault="0099262C" w:rsidP="00ED435E">
      <w:pPr>
        <w:numPr>
          <w:ilvl w:val="1"/>
          <w:numId w:val="42"/>
        </w:numPr>
        <w:tabs>
          <w:tab w:val="left" w:pos="567"/>
        </w:tabs>
        <w:rPr>
          <w:rFonts w:ascii="Symbol" w:eastAsia="Symbol" w:hAnsi="Symbol" w:cs="Symbol"/>
          <w:sz w:val="24"/>
          <w:szCs w:val="24"/>
        </w:rPr>
      </w:pPr>
      <w:r>
        <w:rPr>
          <w:rFonts w:eastAsia="Times New Roman"/>
          <w:sz w:val="24"/>
          <w:szCs w:val="24"/>
        </w:rPr>
        <w:t>определите, где и когда происходят описываемые события;</w:t>
      </w:r>
    </w:p>
    <w:p w:rsidR="00895700" w:rsidRDefault="00895700" w:rsidP="009217B5">
      <w:pPr>
        <w:spacing w:line="41" w:lineRule="exact"/>
        <w:rPr>
          <w:rFonts w:ascii="Symbol" w:eastAsia="Symbol" w:hAnsi="Symbol" w:cs="Symbol"/>
          <w:sz w:val="24"/>
          <w:szCs w:val="24"/>
        </w:rPr>
      </w:pPr>
    </w:p>
    <w:p w:rsidR="00895700" w:rsidRDefault="0099262C" w:rsidP="00ED435E">
      <w:pPr>
        <w:numPr>
          <w:ilvl w:val="1"/>
          <w:numId w:val="42"/>
        </w:numPr>
        <w:tabs>
          <w:tab w:val="left" w:pos="567"/>
        </w:tabs>
        <w:spacing w:line="274" w:lineRule="auto"/>
        <w:ind w:right="420"/>
        <w:rPr>
          <w:rFonts w:ascii="Symbol" w:eastAsia="Symbol" w:hAnsi="Symbol" w:cs="Symbol"/>
          <w:sz w:val="24"/>
          <w:szCs w:val="24"/>
        </w:rPr>
      </w:pPr>
      <w:r>
        <w:rPr>
          <w:rFonts w:eastAsia="Times New Roman"/>
          <w:sz w:val="24"/>
          <w:szCs w:val="24"/>
        </w:rPr>
        <w:t>опишите, каким вам представляется герой произведения, прокомментируйте слова героя;</w:t>
      </w:r>
    </w:p>
    <w:p w:rsidR="00895700" w:rsidRDefault="00895700" w:rsidP="00ED435E">
      <w:pPr>
        <w:tabs>
          <w:tab w:val="left" w:pos="567"/>
        </w:tabs>
        <w:spacing w:line="2" w:lineRule="exact"/>
        <w:rPr>
          <w:rFonts w:ascii="Symbol" w:eastAsia="Symbol" w:hAnsi="Symbol" w:cs="Symbol"/>
          <w:sz w:val="24"/>
          <w:szCs w:val="24"/>
        </w:rPr>
      </w:pPr>
    </w:p>
    <w:p w:rsidR="00895700" w:rsidRDefault="0099262C" w:rsidP="00ED435E">
      <w:pPr>
        <w:numPr>
          <w:ilvl w:val="1"/>
          <w:numId w:val="42"/>
        </w:numPr>
        <w:tabs>
          <w:tab w:val="left" w:pos="567"/>
        </w:tabs>
        <w:spacing w:line="272" w:lineRule="auto"/>
        <w:ind w:right="420"/>
        <w:rPr>
          <w:rFonts w:ascii="Symbol" w:eastAsia="Symbol" w:hAnsi="Symbol" w:cs="Symbol"/>
          <w:sz w:val="24"/>
          <w:szCs w:val="24"/>
        </w:rPr>
      </w:pPr>
      <w:r>
        <w:rPr>
          <w:rFonts w:eastAsia="Times New Roman"/>
          <w:sz w:val="24"/>
          <w:szCs w:val="24"/>
        </w:rPr>
        <w:t>выделите в тексте наиболее непонятные (загадочные, удивительные и т. п.) для вас места;</w:t>
      </w:r>
    </w:p>
    <w:p w:rsidR="00895700" w:rsidRDefault="00895700" w:rsidP="00ED435E">
      <w:pPr>
        <w:tabs>
          <w:tab w:val="left" w:pos="567"/>
        </w:tabs>
        <w:spacing w:line="2" w:lineRule="exact"/>
        <w:rPr>
          <w:rFonts w:ascii="Symbol" w:eastAsia="Symbol" w:hAnsi="Symbol" w:cs="Symbol"/>
          <w:sz w:val="24"/>
          <w:szCs w:val="24"/>
        </w:rPr>
      </w:pPr>
    </w:p>
    <w:p w:rsidR="00895700" w:rsidRDefault="0099262C" w:rsidP="00ED435E">
      <w:pPr>
        <w:numPr>
          <w:ilvl w:val="1"/>
          <w:numId w:val="42"/>
        </w:numPr>
        <w:tabs>
          <w:tab w:val="left" w:pos="567"/>
        </w:tabs>
        <w:rPr>
          <w:rFonts w:ascii="Symbol" w:eastAsia="Symbol" w:hAnsi="Symbol" w:cs="Symbol"/>
          <w:sz w:val="24"/>
          <w:szCs w:val="24"/>
        </w:rPr>
      </w:pPr>
      <w:r>
        <w:rPr>
          <w:rFonts w:eastAsia="Times New Roman"/>
          <w:sz w:val="24"/>
          <w:szCs w:val="24"/>
        </w:rPr>
        <w:t>ответьте на поставленный учителем/автором учебника вопрос;</w:t>
      </w:r>
    </w:p>
    <w:p w:rsidR="00895700" w:rsidRDefault="00895700" w:rsidP="00ED435E">
      <w:pPr>
        <w:tabs>
          <w:tab w:val="left" w:pos="567"/>
        </w:tabs>
        <w:spacing w:line="41" w:lineRule="exact"/>
        <w:rPr>
          <w:rFonts w:ascii="Symbol" w:eastAsia="Symbol" w:hAnsi="Symbol" w:cs="Symbol"/>
          <w:sz w:val="24"/>
          <w:szCs w:val="24"/>
        </w:rPr>
      </w:pPr>
    </w:p>
    <w:p w:rsidR="00895700" w:rsidRDefault="0099262C" w:rsidP="00ED435E">
      <w:pPr>
        <w:numPr>
          <w:ilvl w:val="1"/>
          <w:numId w:val="42"/>
        </w:numPr>
        <w:tabs>
          <w:tab w:val="left" w:pos="567"/>
        </w:tabs>
        <w:spacing w:line="267" w:lineRule="auto"/>
        <w:ind w:right="420"/>
        <w:rPr>
          <w:rFonts w:ascii="Symbol" w:eastAsia="Symbol" w:hAnsi="Symbol" w:cs="Symbol"/>
          <w:sz w:val="24"/>
          <w:szCs w:val="24"/>
        </w:rPr>
      </w:pPr>
      <w:proofErr w:type="gramStart"/>
      <w:r>
        <w:rPr>
          <w:rFonts w:eastAsia="Times New Roman"/>
          <w:sz w:val="24"/>
          <w:szCs w:val="24"/>
        </w:rPr>
        <w:t>определите, выделите, найдите, перечислите признаки, черты, повторяющиеся детали и т. п.</w:t>
      </w:r>
      <w:proofErr w:type="gramEnd"/>
    </w:p>
    <w:p w:rsidR="00895700" w:rsidRDefault="0099262C" w:rsidP="009217B5">
      <w:pPr>
        <w:spacing w:line="276" w:lineRule="auto"/>
        <w:ind w:right="420" w:firstLine="706"/>
        <w:jc w:val="both"/>
        <w:rPr>
          <w:rFonts w:ascii="Symbol" w:eastAsia="Symbol" w:hAnsi="Symbol" w:cs="Symbol"/>
          <w:sz w:val="24"/>
          <w:szCs w:val="24"/>
        </w:rPr>
      </w:pPr>
      <w:r>
        <w:rPr>
          <w:rFonts w:eastAsia="Times New Roman"/>
          <w:b/>
          <w:bCs/>
          <w:sz w:val="24"/>
          <w:szCs w:val="24"/>
        </w:rPr>
        <w:t xml:space="preserve">II уровень </w:t>
      </w:r>
      <w:proofErr w:type="spellStart"/>
      <w:r>
        <w:rPr>
          <w:rFonts w:eastAsia="Times New Roman"/>
          <w:sz w:val="24"/>
          <w:szCs w:val="24"/>
        </w:rPr>
        <w:t>сформированности</w:t>
      </w:r>
      <w:proofErr w:type="spellEnd"/>
      <w:r>
        <w:rPr>
          <w:rFonts w:eastAsia="Times New Roman"/>
          <w:sz w:val="24"/>
          <w:szCs w:val="24"/>
        </w:rPr>
        <w:t xml:space="preserve"> читательской культуры характеризуется тем,</w:t>
      </w:r>
      <w:r>
        <w:rPr>
          <w:rFonts w:eastAsia="Times New Roman"/>
          <w:b/>
          <w:bCs/>
          <w:sz w:val="24"/>
          <w:szCs w:val="24"/>
        </w:rPr>
        <w:t xml:space="preserve"> </w:t>
      </w:r>
      <w:r>
        <w:rPr>
          <w:rFonts w:eastAsia="Times New Roman"/>
          <w:sz w:val="24"/>
          <w:szCs w:val="24"/>
        </w:rPr>
        <w:t>что</w:t>
      </w:r>
      <w:r>
        <w:rPr>
          <w:rFonts w:eastAsia="Times New Roman"/>
          <w:b/>
          <w:bCs/>
          <w:sz w:val="24"/>
          <w:szCs w:val="24"/>
        </w:rPr>
        <w:t xml:space="preserve"> </w:t>
      </w:r>
      <w:r>
        <w:rPr>
          <w:rFonts w:eastAsia="Times New Roman"/>
          <w:sz w:val="24"/>
          <w:szCs w:val="24"/>
        </w:rPr>
        <w:t>об</w:t>
      </w:r>
      <w:r>
        <w:rPr>
          <w:rFonts w:eastAsia="Times New Roman"/>
          <w:sz w:val="24"/>
          <w:szCs w:val="24"/>
        </w:rPr>
        <w:t>у</w:t>
      </w:r>
      <w:r>
        <w:rPr>
          <w:rFonts w:eastAsia="Times New Roman"/>
          <w:sz w:val="24"/>
          <w:szCs w:val="24"/>
        </w:rPr>
        <w:t>чающийся понимает обусловленность особенностей художественного произведения авто</w:t>
      </w:r>
      <w:r>
        <w:rPr>
          <w:rFonts w:eastAsia="Times New Roman"/>
          <w:sz w:val="24"/>
          <w:szCs w:val="24"/>
        </w:rPr>
        <w:t>р</w:t>
      </w:r>
      <w:r>
        <w:rPr>
          <w:rFonts w:eastAsia="Times New Roman"/>
          <w:sz w:val="24"/>
          <w:szCs w:val="24"/>
        </w:rPr>
        <w:t>ской волей, однако умение находить способы проявления авторской позиции у него пока отсутствуют</w:t>
      </w:r>
    </w:p>
    <w:p w:rsidR="00895700" w:rsidRDefault="00895700" w:rsidP="009217B5">
      <w:pPr>
        <w:spacing w:line="1" w:lineRule="exact"/>
        <w:rPr>
          <w:rFonts w:ascii="Symbol" w:eastAsia="Symbol" w:hAnsi="Symbol" w:cs="Symbol"/>
          <w:sz w:val="24"/>
          <w:szCs w:val="24"/>
        </w:rPr>
      </w:pPr>
    </w:p>
    <w:p w:rsidR="00895700" w:rsidRDefault="0099262C" w:rsidP="009217B5">
      <w:pPr>
        <w:spacing w:line="275" w:lineRule="auto"/>
        <w:ind w:right="420" w:firstLine="710"/>
        <w:jc w:val="both"/>
        <w:rPr>
          <w:rFonts w:ascii="Symbol" w:eastAsia="Symbol" w:hAnsi="Symbol" w:cs="Symbol"/>
          <w:sz w:val="24"/>
          <w:szCs w:val="24"/>
        </w:rPr>
      </w:pPr>
      <w:r>
        <w:rPr>
          <w:rFonts w:eastAsia="Times New Roman"/>
          <w:sz w:val="24"/>
          <w:szCs w:val="24"/>
        </w:rPr>
        <w:t xml:space="preserve">У читателей этого уровня формируется стремление размышлять </w:t>
      </w:r>
      <w:proofErr w:type="gramStart"/>
      <w:r>
        <w:rPr>
          <w:rFonts w:eastAsia="Times New Roman"/>
          <w:sz w:val="24"/>
          <w:szCs w:val="24"/>
        </w:rPr>
        <w:t>над</w:t>
      </w:r>
      <w:proofErr w:type="gramEnd"/>
      <w:r>
        <w:rPr>
          <w:rFonts w:eastAsia="Times New Roman"/>
          <w:sz w:val="24"/>
          <w:szCs w:val="24"/>
        </w:rPr>
        <w:t xml:space="preserve"> прочитанным, появляется умение выделять в </w:t>
      </w:r>
      <w:proofErr w:type="spellStart"/>
      <w:r>
        <w:rPr>
          <w:rFonts w:eastAsia="Times New Roman"/>
          <w:sz w:val="24"/>
          <w:szCs w:val="24"/>
        </w:rPr>
        <w:t>произведениизначимые</w:t>
      </w:r>
      <w:proofErr w:type="spellEnd"/>
      <w:r>
        <w:rPr>
          <w:rFonts w:eastAsia="Times New Roman"/>
          <w:sz w:val="24"/>
          <w:szCs w:val="24"/>
        </w:rPr>
        <w:t xml:space="preserve"> в смысловом и эстетическом плане отдельные элементы художественного произведения, а также возникает стремление нах</w:t>
      </w:r>
      <w:r>
        <w:rPr>
          <w:rFonts w:eastAsia="Times New Roman"/>
          <w:sz w:val="24"/>
          <w:szCs w:val="24"/>
        </w:rPr>
        <w:t>о</w:t>
      </w:r>
      <w:r>
        <w:rPr>
          <w:rFonts w:eastAsia="Times New Roman"/>
          <w:sz w:val="24"/>
          <w:szCs w:val="24"/>
        </w:rPr>
        <w:t xml:space="preserve">дить и объяснять связи между ними. </w:t>
      </w:r>
      <w:proofErr w:type="spellStart"/>
      <w:r>
        <w:rPr>
          <w:rFonts w:eastAsia="Times New Roman"/>
          <w:sz w:val="24"/>
          <w:szCs w:val="24"/>
        </w:rPr>
        <w:t>Читательэтого</w:t>
      </w:r>
      <w:proofErr w:type="spellEnd"/>
      <w:r>
        <w:rPr>
          <w:rFonts w:eastAsia="Times New Roman"/>
          <w:sz w:val="24"/>
          <w:szCs w:val="24"/>
        </w:rPr>
        <w:t xml:space="preserve"> уровня пытается аргументированно о</w:t>
      </w:r>
      <w:r>
        <w:rPr>
          <w:rFonts w:eastAsia="Times New Roman"/>
          <w:sz w:val="24"/>
          <w:szCs w:val="24"/>
        </w:rPr>
        <w:t>т</w:t>
      </w:r>
      <w:r>
        <w:rPr>
          <w:rFonts w:eastAsia="Times New Roman"/>
          <w:sz w:val="24"/>
          <w:szCs w:val="24"/>
        </w:rPr>
        <w:t xml:space="preserve">вечать на вопрос «Как устроен </w:t>
      </w:r>
      <w:proofErr w:type="spellStart"/>
      <w:r>
        <w:rPr>
          <w:rFonts w:eastAsia="Times New Roman"/>
          <w:sz w:val="24"/>
          <w:szCs w:val="24"/>
        </w:rPr>
        <w:t>текст?»</w:t>
      </w:r>
      <w:proofErr w:type="gramStart"/>
      <w:r>
        <w:rPr>
          <w:rFonts w:eastAsia="Times New Roman"/>
          <w:sz w:val="24"/>
          <w:szCs w:val="24"/>
        </w:rPr>
        <w:t>,</w:t>
      </w:r>
      <w:r>
        <w:rPr>
          <w:rFonts w:eastAsia="Times New Roman"/>
          <w:i/>
          <w:iCs/>
          <w:sz w:val="24"/>
          <w:szCs w:val="24"/>
        </w:rPr>
        <w:t>у</w:t>
      </w:r>
      <w:proofErr w:type="gramEnd"/>
      <w:r>
        <w:rPr>
          <w:rFonts w:eastAsia="Times New Roman"/>
          <w:i/>
          <w:iCs/>
          <w:sz w:val="24"/>
          <w:szCs w:val="24"/>
        </w:rPr>
        <w:t>меет</w:t>
      </w:r>
      <w:proofErr w:type="spellEnd"/>
      <w:r>
        <w:rPr>
          <w:rFonts w:eastAsia="Times New Roman"/>
          <w:i/>
          <w:iCs/>
          <w:sz w:val="24"/>
          <w:szCs w:val="24"/>
        </w:rPr>
        <w:t xml:space="preserve"> выделять</w:t>
      </w:r>
      <w:r>
        <w:rPr>
          <w:rFonts w:eastAsia="Times New Roman"/>
          <w:sz w:val="24"/>
          <w:szCs w:val="24"/>
        </w:rPr>
        <w:t xml:space="preserve"> </w:t>
      </w:r>
      <w:r>
        <w:rPr>
          <w:rFonts w:eastAsia="Times New Roman"/>
          <w:i/>
          <w:iCs/>
          <w:sz w:val="24"/>
          <w:szCs w:val="24"/>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895700" w:rsidRDefault="00895700" w:rsidP="009217B5">
      <w:pPr>
        <w:spacing w:line="5" w:lineRule="exact"/>
        <w:rPr>
          <w:rFonts w:ascii="Symbol" w:eastAsia="Symbol" w:hAnsi="Symbol" w:cs="Symbol"/>
          <w:sz w:val="24"/>
          <w:szCs w:val="24"/>
        </w:rPr>
      </w:pPr>
    </w:p>
    <w:p w:rsidR="00895700" w:rsidRDefault="0099262C" w:rsidP="004B4437">
      <w:pPr>
        <w:numPr>
          <w:ilvl w:val="0"/>
          <w:numId w:val="42"/>
        </w:numPr>
        <w:tabs>
          <w:tab w:val="left" w:pos="1053"/>
        </w:tabs>
        <w:spacing w:line="275" w:lineRule="auto"/>
        <w:ind w:right="420" w:firstLine="363"/>
        <w:jc w:val="both"/>
        <w:rPr>
          <w:rFonts w:eastAsia="Times New Roman"/>
          <w:sz w:val="24"/>
          <w:szCs w:val="24"/>
        </w:rPr>
      </w:pPr>
      <w:r>
        <w:rPr>
          <w:rFonts w:eastAsia="Times New Roman"/>
          <w:sz w:val="24"/>
          <w:szCs w:val="24"/>
        </w:rPr>
        <w:t xml:space="preserve">основным </w:t>
      </w:r>
      <w:r>
        <w:rPr>
          <w:rFonts w:eastAsia="Times New Roman"/>
          <w:b/>
          <w:bCs/>
          <w:sz w:val="24"/>
          <w:szCs w:val="24"/>
        </w:rPr>
        <w:t>видам деятельности</w:t>
      </w:r>
      <w:r>
        <w:rPr>
          <w:rFonts w:eastAsia="Times New Roman"/>
          <w:sz w:val="24"/>
          <w:szCs w:val="24"/>
        </w:rPr>
        <w:t>, позволяющим диагностировать возможности читателей, достигших II уровня, можно отнести устное и письменное выполнение аналит</w:t>
      </w:r>
      <w:r>
        <w:rPr>
          <w:rFonts w:eastAsia="Times New Roman"/>
          <w:sz w:val="24"/>
          <w:szCs w:val="24"/>
        </w:rPr>
        <w:t>и</w:t>
      </w:r>
      <w:r>
        <w:rPr>
          <w:rFonts w:eastAsia="Times New Roman"/>
          <w:sz w:val="24"/>
          <w:szCs w:val="24"/>
        </w:rPr>
        <w:t>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w:t>
      </w:r>
      <w:r>
        <w:rPr>
          <w:rFonts w:eastAsia="Times New Roman"/>
          <w:sz w:val="24"/>
          <w:szCs w:val="24"/>
        </w:rPr>
        <w:t>к</w:t>
      </w:r>
      <w:r>
        <w:rPr>
          <w:rFonts w:eastAsia="Times New Roman"/>
          <w:sz w:val="24"/>
          <w:szCs w:val="24"/>
        </w:rPr>
        <w:t>ций каждого из элементов; установление связи между ними; создание комментария на о</w:t>
      </w:r>
      <w:r>
        <w:rPr>
          <w:rFonts w:eastAsia="Times New Roman"/>
          <w:sz w:val="24"/>
          <w:szCs w:val="24"/>
        </w:rPr>
        <w:t>с</w:t>
      </w:r>
      <w:r>
        <w:rPr>
          <w:rFonts w:eastAsia="Times New Roman"/>
          <w:sz w:val="24"/>
          <w:szCs w:val="24"/>
        </w:rPr>
        <w:t xml:space="preserve">нове сплошного и хронологически последовательного анализа – </w:t>
      </w:r>
      <w:proofErr w:type="spellStart"/>
      <w:r>
        <w:rPr>
          <w:rFonts w:eastAsia="Times New Roman"/>
          <w:i/>
          <w:iCs/>
          <w:sz w:val="24"/>
          <w:szCs w:val="24"/>
        </w:rPr>
        <w:t>пофразового</w:t>
      </w:r>
      <w:proofErr w:type="spellEnd"/>
      <w:r>
        <w:rPr>
          <w:rFonts w:eastAsia="Times New Roman"/>
          <w:sz w:val="24"/>
          <w:szCs w:val="24"/>
        </w:rPr>
        <w:t xml:space="preserve"> (при анализе стихотворений и небольших прозаических произведений – рассказов, новелл) или </w:t>
      </w:r>
      <w:proofErr w:type="spellStart"/>
      <w:r>
        <w:rPr>
          <w:rFonts w:eastAsia="Times New Roman"/>
          <w:i/>
          <w:iCs/>
          <w:sz w:val="24"/>
          <w:szCs w:val="24"/>
        </w:rPr>
        <w:t>поэп</w:t>
      </w:r>
      <w:r>
        <w:rPr>
          <w:rFonts w:eastAsia="Times New Roman"/>
          <w:i/>
          <w:iCs/>
          <w:sz w:val="24"/>
          <w:szCs w:val="24"/>
        </w:rPr>
        <w:t>и</w:t>
      </w:r>
      <w:r>
        <w:rPr>
          <w:rFonts w:eastAsia="Times New Roman"/>
          <w:i/>
          <w:iCs/>
          <w:sz w:val="24"/>
          <w:szCs w:val="24"/>
        </w:rPr>
        <w:t>зодного</w:t>
      </w:r>
      <w:proofErr w:type="spellEnd"/>
      <w:r>
        <w:rPr>
          <w:rFonts w:eastAsia="Times New Roman"/>
          <w:sz w:val="24"/>
          <w:szCs w:val="24"/>
        </w:rPr>
        <w:t xml:space="preserve">; проведение целостного и </w:t>
      </w:r>
      <w:proofErr w:type="spellStart"/>
      <w:r>
        <w:rPr>
          <w:rFonts w:eastAsia="Times New Roman"/>
          <w:sz w:val="24"/>
          <w:szCs w:val="24"/>
        </w:rPr>
        <w:t>межтекстового</w:t>
      </w:r>
      <w:proofErr w:type="spellEnd"/>
      <w:r>
        <w:rPr>
          <w:rFonts w:eastAsia="Times New Roman"/>
          <w:sz w:val="24"/>
          <w:szCs w:val="24"/>
        </w:rPr>
        <w:t xml:space="preserve"> анализа).</w:t>
      </w:r>
    </w:p>
    <w:p w:rsidR="00895700" w:rsidRDefault="00895700" w:rsidP="009217B5">
      <w:pPr>
        <w:spacing w:line="9" w:lineRule="exact"/>
        <w:rPr>
          <w:rFonts w:eastAsia="Times New Roman"/>
          <w:sz w:val="24"/>
          <w:szCs w:val="24"/>
        </w:rPr>
      </w:pPr>
    </w:p>
    <w:p w:rsidR="00895700" w:rsidRDefault="0099262C" w:rsidP="009217B5">
      <w:pPr>
        <w:rPr>
          <w:rFonts w:eastAsia="Times New Roman"/>
          <w:sz w:val="24"/>
          <w:szCs w:val="24"/>
        </w:rPr>
      </w:pPr>
      <w:r>
        <w:rPr>
          <w:rFonts w:eastAsia="Times New Roman"/>
          <w:sz w:val="24"/>
          <w:szCs w:val="24"/>
        </w:rPr>
        <w:t xml:space="preserve">Условно им соответствуют следующие типы диагностических </w:t>
      </w:r>
      <w:r>
        <w:rPr>
          <w:rFonts w:eastAsia="Times New Roman"/>
          <w:b/>
          <w:bCs/>
          <w:sz w:val="24"/>
          <w:szCs w:val="24"/>
        </w:rPr>
        <w:t>заданий</w:t>
      </w:r>
      <w:r>
        <w:rPr>
          <w:rFonts w:eastAsia="Times New Roman"/>
          <w:sz w:val="24"/>
          <w:szCs w:val="24"/>
        </w:rPr>
        <w:t>:</w:t>
      </w:r>
    </w:p>
    <w:p w:rsidR="00895700" w:rsidRDefault="00895700" w:rsidP="009217B5">
      <w:pPr>
        <w:spacing w:line="64" w:lineRule="exact"/>
        <w:rPr>
          <w:rFonts w:eastAsia="Times New Roman"/>
          <w:sz w:val="24"/>
          <w:szCs w:val="24"/>
        </w:rPr>
      </w:pPr>
    </w:p>
    <w:p w:rsidR="00895700" w:rsidRDefault="0099262C" w:rsidP="00ED435E">
      <w:pPr>
        <w:numPr>
          <w:ilvl w:val="1"/>
          <w:numId w:val="42"/>
        </w:numPr>
        <w:tabs>
          <w:tab w:val="left" w:pos="567"/>
        </w:tabs>
        <w:spacing w:line="291" w:lineRule="auto"/>
        <w:ind w:right="420"/>
        <w:rPr>
          <w:rFonts w:ascii="Symbol" w:eastAsia="Symbol" w:hAnsi="Symbol" w:cs="Symbol"/>
          <w:sz w:val="24"/>
          <w:szCs w:val="24"/>
        </w:rPr>
      </w:pPr>
      <w:proofErr w:type="gramStart"/>
      <w:r>
        <w:rPr>
          <w:rFonts w:eastAsia="Times New Roman"/>
          <w:sz w:val="24"/>
          <w:szCs w:val="24"/>
        </w:rPr>
        <w:t>выделите, определите, найдите, перечислите признаки, черты, повторяющиеся детали и т. п.;</w:t>
      </w:r>
      <w:proofErr w:type="gramEnd"/>
    </w:p>
    <w:p w:rsidR="00895700" w:rsidRDefault="00895700" w:rsidP="00ED435E">
      <w:pPr>
        <w:tabs>
          <w:tab w:val="left" w:pos="567"/>
        </w:tabs>
        <w:spacing w:line="19" w:lineRule="exact"/>
        <w:rPr>
          <w:sz w:val="20"/>
          <w:szCs w:val="20"/>
        </w:rPr>
      </w:pPr>
    </w:p>
    <w:p w:rsidR="00895700" w:rsidRDefault="0099262C" w:rsidP="00ED435E">
      <w:pPr>
        <w:numPr>
          <w:ilvl w:val="0"/>
          <w:numId w:val="43"/>
        </w:numPr>
        <w:tabs>
          <w:tab w:val="left" w:pos="567"/>
        </w:tabs>
        <w:spacing w:line="274" w:lineRule="auto"/>
        <w:ind w:right="420"/>
        <w:rPr>
          <w:rFonts w:ascii="Symbol" w:eastAsia="Symbol" w:hAnsi="Symbol" w:cs="Symbol"/>
          <w:sz w:val="24"/>
          <w:szCs w:val="24"/>
        </w:rPr>
      </w:pPr>
      <w:r>
        <w:rPr>
          <w:rFonts w:eastAsia="Times New Roman"/>
          <w:sz w:val="24"/>
          <w:szCs w:val="24"/>
        </w:rPr>
        <w:t>покажите, какие особенности художественного текста проявляют позицию его автора;</w:t>
      </w:r>
    </w:p>
    <w:p w:rsidR="00895700" w:rsidRDefault="00895700" w:rsidP="00ED435E">
      <w:pPr>
        <w:tabs>
          <w:tab w:val="left" w:pos="567"/>
        </w:tabs>
        <w:spacing w:line="2" w:lineRule="exact"/>
        <w:rPr>
          <w:rFonts w:ascii="Symbol" w:eastAsia="Symbol" w:hAnsi="Symbol" w:cs="Symbol"/>
          <w:sz w:val="24"/>
          <w:szCs w:val="24"/>
        </w:rPr>
      </w:pPr>
    </w:p>
    <w:p w:rsidR="00895700" w:rsidRDefault="0099262C" w:rsidP="00ED435E">
      <w:pPr>
        <w:numPr>
          <w:ilvl w:val="0"/>
          <w:numId w:val="43"/>
        </w:numPr>
        <w:tabs>
          <w:tab w:val="left" w:pos="567"/>
          <w:tab w:val="left" w:pos="1686"/>
        </w:tabs>
        <w:spacing w:line="275" w:lineRule="auto"/>
        <w:ind w:right="420"/>
        <w:jc w:val="both"/>
        <w:rPr>
          <w:rFonts w:ascii="Symbol" w:eastAsia="Symbol" w:hAnsi="Symbol" w:cs="Symbol"/>
          <w:sz w:val="24"/>
          <w:szCs w:val="24"/>
        </w:rPr>
      </w:pPr>
      <w:r>
        <w:rPr>
          <w:rFonts w:eastAsia="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895700" w:rsidRDefault="0099262C" w:rsidP="00ED435E">
      <w:pPr>
        <w:numPr>
          <w:ilvl w:val="0"/>
          <w:numId w:val="43"/>
        </w:numPr>
        <w:tabs>
          <w:tab w:val="left" w:pos="567"/>
        </w:tabs>
        <w:rPr>
          <w:rFonts w:ascii="Symbol" w:eastAsia="Symbol" w:hAnsi="Symbol" w:cs="Symbol"/>
          <w:sz w:val="24"/>
          <w:szCs w:val="24"/>
        </w:rPr>
      </w:pPr>
      <w:proofErr w:type="gramStart"/>
      <w:r>
        <w:rPr>
          <w:rFonts w:eastAsia="Times New Roman"/>
          <w:sz w:val="24"/>
          <w:szCs w:val="24"/>
        </w:rPr>
        <w:t>проанализируйте фрагменты, эпизоды текста (по предложенному алгоритму и</w:t>
      </w:r>
      <w:proofErr w:type="gramEnd"/>
    </w:p>
    <w:p w:rsidR="00895700" w:rsidRDefault="00895700" w:rsidP="009217B5">
      <w:pPr>
        <w:spacing w:line="27" w:lineRule="exact"/>
        <w:rPr>
          <w:rFonts w:ascii="Symbol" w:eastAsia="Symbol" w:hAnsi="Symbol" w:cs="Symbol"/>
          <w:sz w:val="24"/>
          <w:szCs w:val="24"/>
        </w:rPr>
      </w:pPr>
    </w:p>
    <w:p w:rsidR="00895700" w:rsidRDefault="0099262C" w:rsidP="009217B5">
      <w:pPr>
        <w:rPr>
          <w:rFonts w:ascii="Symbol" w:eastAsia="Symbol" w:hAnsi="Symbol" w:cs="Symbol"/>
          <w:sz w:val="24"/>
          <w:szCs w:val="24"/>
        </w:rPr>
      </w:pPr>
      <w:r>
        <w:rPr>
          <w:rFonts w:eastAsia="Times New Roman"/>
          <w:sz w:val="24"/>
          <w:szCs w:val="24"/>
        </w:rPr>
        <w:t>без него);</w:t>
      </w:r>
    </w:p>
    <w:p w:rsidR="00895700" w:rsidRDefault="00895700" w:rsidP="009217B5">
      <w:pPr>
        <w:spacing w:line="55" w:lineRule="exact"/>
        <w:rPr>
          <w:rFonts w:ascii="Symbol" w:eastAsia="Symbol" w:hAnsi="Symbol" w:cs="Symbol"/>
          <w:sz w:val="24"/>
          <w:szCs w:val="24"/>
        </w:rPr>
      </w:pPr>
    </w:p>
    <w:p w:rsidR="00895700" w:rsidRDefault="0099262C" w:rsidP="00ED435E">
      <w:pPr>
        <w:numPr>
          <w:ilvl w:val="0"/>
          <w:numId w:val="43"/>
        </w:numPr>
        <w:tabs>
          <w:tab w:val="left" w:pos="567"/>
        </w:tabs>
        <w:spacing w:line="274" w:lineRule="auto"/>
        <w:ind w:right="420"/>
        <w:rPr>
          <w:rFonts w:ascii="Symbol" w:eastAsia="Symbol" w:hAnsi="Symbol" w:cs="Symbol"/>
          <w:sz w:val="24"/>
          <w:szCs w:val="24"/>
        </w:rPr>
      </w:pPr>
      <w:r>
        <w:rPr>
          <w:rFonts w:eastAsia="Times New Roman"/>
          <w:sz w:val="24"/>
          <w:szCs w:val="24"/>
        </w:rPr>
        <w:t>сопоставьте, сравните, найдите сходства и различия (как в одном тексте, так и между разными произведениями);</w:t>
      </w:r>
    </w:p>
    <w:p w:rsidR="00895700" w:rsidRDefault="00895700" w:rsidP="009217B5">
      <w:pPr>
        <w:spacing w:line="2" w:lineRule="exact"/>
        <w:rPr>
          <w:rFonts w:ascii="Symbol" w:eastAsia="Symbol" w:hAnsi="Symbol" w:cs="Symbol"/>
          <w:sz w:val="24"/>
          <w:szCs w:val="24"/>
        </w:rPr>
      </w:pPr>
    </w:p>
    <w:p w:rsidR="00895700" w:rsidRDefault="0099262C" w:rsidP="00ED435E">
      <w:pPr>
        <w:numPr>
          <w:ilvl w:val="0"/>
          <w:numId w:val="43"/>
        </w:numPr>
        <w:tabs>
          <w:tab w:val="left" w:pos="567"/>
        </w:tabs>
        <w:rPr>
          <w:rFonts w:ascii="Symbol" w:eastAsia="Symbol" w:hAnsi="Symbol" w:cs="Symbol"/>
          <w:sz w:val="24"/>
          <w:szCs w:val="24"/>
        </w:rPr>
      </w:pPr>
      <w:r>
        <w:rPr>
          <w:rFonts w:eastAsia="Times New Roman"/>
          <w:sz w:val="24"/>
          <w:szCs w:val="24"/>
        </w:rPr>
        <w:t>определите жанр произведения, охарактеризуйте его особенности;</w:t>
      </w:r>
    </w:p>
    <w:p w:rsidR="00895700" w:rsidRDefault="00895700" w:rsidP="00ED435E">
      <w:pPr>
        <w:tabs>
          <w:tab w:val="left" w:pos="567"/>
        </w:tabs>
        <w:spacing w:line="37" w:lineRule="exact"/>
        <w:rPr>
          <w:rFonts w:ascii="Symbol" w:eastAsia="Symbol" w:hAnsi="Symbol" w:cs="Symbol"/>
          <w:sz w:val="24"/>
          <w:szCs w:val="24"/>
        </w:rPr>
      </w:pPr>
    </w:p>
    <w:p w:rsidR="00895700" w:rsidRDefault="0099262C" w:rsidP="00ED435E">
      <w:pPr>
        <w:numPr>
          <w:ilvl w:val="0"/>
          <w:numId w:val="43"/>
        </w:numPr>
        <w:tabs>
          <w:tab w:val="left" w:pos="567"/>
        </w:tabs>
        <w:rPr>
          <w:rFonts w:ascii="Symbol" w:eastAsia="Symbol" w:hAnsi="Symbol" w:cs="Symbol"/>
          <w:sz w:val="24"/>
          <w:szCs w:val="24"/>
        </w:rPr>
      </w:pPr>
      <w:r>
        <w:rPr>
          <w:rFonts w:eastAsia="Times New Roman"/>
          <w:sz w:val="24"/>
          <w:szCs w:val="24"/>
        </w:rPr>
        <w:t>дайте  свое  рабочее  определение  следующему  теоретико-литературному</w:t>
      </w:r>
    </w:p>
    <w:p w:rsidR="00895700" w:rsidRDefault="00895700" w:rsidP="00ED435E">
      <w:pPr>
        <w:tabs>
          <w:tab w:val="left" w:pos="567"/>
        </w:tabs>
        <w:spacing w:line="27" w:lineRule="exact"/>
        <w:rPr>
          <w:rFonts w:ascii="Symbol" w:eastAsia="Symbol" w:hAnsi="Symbol" w:cs="Symbol"/>
          <w:sz w:val="24"/>
          <w:szCs w:val="24"/>
        </w:rPr>
      </w:pPr>
    </w:p>
    <w:p w:rsidR="00895700" w:rsidRDefault="0099262C" w:rsidP="009217B5">
      <w:pPr>
        <w:rPr>
          <w:rFonts w:ascii="Symbol" w:eastAsia="Symbol" w:hAnsi="Symbol" w:cs="Symbol"/>
          <w:sz w:val="24"/>
          <w:szCs w:val="24"/>
        </w:rPr>
      </w:pPr>
      <w:r>
        <w:rPr>
          <w:rFonts w:eastAsia="Times New Roman"/>
          <w:sz w:val="24"/>
          <w:szCs w:val="24"/>
        </w:rPr>
        <w:t>понятию.</w:t>
      </w:r>
    </w:p>
    <w:p w:rsidR="00895700" w:rsidRDefault="00895700" w:rsidP="009217B5">
      <w:pPr>
        <w:spacing w:line="40" w:lineRule="exact"/>
        <w:rPr>
          <w:rFonts w:ascii="Symbol" w:eastAsia="Symbol" w:hAnsi="Symbol" w:cs="Symbol"/>
          <w:sz w:val="24"/>
          <w:szCs w:val="24"/>
        </w:rPr>
      </w:pPr>
    </w:p>
    <w:p w:rsidR="00895700" w:rsidRDefault="0099262C" w:rsidP="009217B5">
      <w:pPr>
        <w:spacing w:line="275" w:lineRule="auto"/>
        <w:ind w:right="420" w:firstLine="710"/>
        <w:jc w:val="both"/>
        <w:rPr>
          <w:rFonts w:ascii="Symbol" w:eastAsia="Symbol" w:hAnsi="Symbol" w:cs="Symbol"/>
          <w:sz w:val="24"/>
          <w:szCs w:val="24"/>
        </w:rPr>
      </w:pPr>
      <w:r>
        <w:rPr>
          <w:rFonts w:eastAsia="Times New Roman"/>
          <w:sz w:val="24"/>
          <w:szCs w:val="24"/>
        </w:rPr>
        <w:t>Понимание текста на этом уровне читательской культуры осуществляется повер</w:t>
      </w:r>
      <w:r>
        <w:rPr>
          <w:rFonts w:eastAsia="Times New Roman"/>
          <w:sz w:val="24"/>
          <w:szCs w:val="24"/>
        </w:rPr>
        <w:t>х</w:t>
      </w:r>
      <w:r>
        <w:rPr>
          <w:rFonts w:eastAsia="Times New Roman"/>
          <w:sz w:val="24"/>
          <w:szCs w:val="24"/>
        </w:rPr>
        <w:t xml:space="preserve">ностно; ученик знает формулировки теоретических понятий и может пользоваться ими при </w:t>
      </w:r>
      <w:r>
        <w:rPr>
          <w:rFonts w:eastAsia="Times New Roman"/>
          <w:sz w:val="24"/>
          <w:szCs w:val="24"/>
        </w:rPr>
        <w:lastRenderedPageBreak/>
        <w:t>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w:t>
      </w:r>
      <w:r>
        <w:rPr>
          <w:rFonts w:eastAsia="Times New Roman"/>
          <w:sz w:val="24"/>
          <w:szCs w:val="24"/>
        </w:rPr>
        <w:t>о</w:t>
      </w:r>
      <w:r>
        <w:rPr>
          <w:rFonts w:eastAsia="Times New Roman"/>
          <w:sz w:val="24"/>
          <w:szCs w:val="24"/>
        </w:rPr>
        <w:t>блематике и авторской позиции.</w:t>
      </w:r>
    </w:p>
    <w:p w:rsidR="00895700" w:rsidRDefault="00895700" w:rsidP="009217B5">
      <w:pPr>
        <w:spacing w:line="3" w:lineRule="exact"/>
        <w:rPr>
          <w:rFonts w:ascii="Symbol" w:eastAsia="Symbol" w:hAnsi="Symbol" w:cs="Symbol"/>
          <w:sz w:val="24"/>
          <w:szCs w:val="24"/>
        </w:rPr>
      </w:pPr>
    </w:p>
    <w:p w:rsidR="00895700" w:rsidRDefault="0099262C" w:rsidP="009217B5">
      <w:pPr>
        <w:spacing w:line="276" w:lineRule="auto"/>
        <w:ind w:right="420" w:firstLine="706"/>
        <w:jc w:val="both"/>
        <w:rPr>
          <w:rFonts w:ascii="Symbol" w:eastAsia="Symbol" w:hAnsi="Symbol" w:cs="Symbol"/>
          <w:sz w:val="24"/>
          <w:szCs w:val="24"/>
        </w:rPr>
      </w:pPr>
      <w:r>
        <w:rPr>
          <w:rFonts w:eastAsia="Times New Roman"/>
          <w:b/>
          <w:bCs/>
          <w:sz w:val="24"/>
          <w:szCs w:val="24"/>
        </w:rPr>
        <w:t xml:space="preserve">III уровень </w:t>
      </w:r>
      <w:r>
        <w:rPr>
          <w:rFonts w:eastAsia="Times New Roman"/>
          <w:sz w:val="24"/>
          <w:szCs w:val="24"/>
        </w:rPr>
        <w:t>определяется умением воспринимать произведение как</w:t>
      </w:r>
      <w:r>
        <w:rPr>
          <w:rFonts w:eastAsia="Times New Roman"/>
          <w:b/>
          <w:bCs/>
          <w:sz w:val="24"/>
          <w:szCs w:val="24"/>
        </w:rPr>
        <w:t xml:space="preserve"> </w:t>
      </w:r>
      <w:r>
        <w:rPr>
          <w:rFonts w:eastAsia="Times New Roman"/>
          <w:sz w:val="24"/>
          <w:szCs w:val="24"/>
        </w:rPr>
        <w:t>художественное целое, концептуально осмыслять его в этой целостности, видеть воплощенный в нем авто</w:t>
      </w:r>
      <w:r>
        <w:rPr>
          <w:rFonts w:eastAsia="Times New Roman"/>
          <w:sz w:val="24"/>
          <w:szCs w:val="24"/>
        </w:rPr>
        <w:t>р</w:t>
      </w:r>
      <w:r>
        <w:rPr>
          <w:rFonts w:eastAsia="Times New Roman"/>
          <w:sz w:val="24"/>
          <w:szCs w:val="24"/>
        </w:rPr>
        <w:t>ский замысел. Читатель, достигший этого уровня, сумеет интерпретировать художестве</w:t>
      </w:r>
      <w:r>
        <w:rPr>
          <w:rFonts w:eastAsia="Times New Roman"/>
          <w:sz w:val="24"/>
          <w:szCs w:val="24"/>
        </w:rPr>
        <w:t>н</w:t>
      </w:r>
      <w:r>
        <w:rPr>
          <w:rFonts w:eastAsia="Times New Roman"/>
          <w:sz w:val="24"/>
          <w:szCs w:val="24"/>
        </w:rPr>
        <w:t>ный смысл произведения, то есть отвечать на вопросы: «Почему (с какой целью?) произв</w:t>
      </w:r>
      <w:r>
        <w:rPr>
          <w:rFonts w:eastAsia="Times New Roman"/>
          <w:sz w:val="24"/>
          <w:szCs w:val="24"/>
        </w:rPr>
        <w:t>е</w:t>
      </w:r>
      <w:r>
        <w:rPr>
          <w:rFonts w:eastAsia="Times New Roman"/>
          <w:sz w:val="24"/>
          <w:szCs w:val="24"/>
        </w:rPr>
        <w:t>дение построено так, а не иначе? Какой художественный эффект дало именно такое п</w:t>
      </w:r>
      <w:r>
        <w:rPr>
          <w:rFonts w:eastAsia="Times New Roman"/>
          <w:sz w:val="24"/>
          <w:szCs w:val="24"/>
        </w:rPr>
        <w:t>о</w:t>
      </w:r>
      <w:r>
        <w:rPr>
          <w:rFonts w:eastAsia="Times New Roman"/>
          <w:sz w:val="24"/>
          <w:szCs w:val="24"/>
        </w:rPr>
        <w:t>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895700" w:rsidRDefault="0099262C" w:rsidP="009217B5">
      <w:pPr>
        <w:spacing w:line="275" w:lineRule="auto"/>
        <w:ind w:right="420" w:firstLine="706"/>
        <w:jc w:val="both"/>
        <w:rPr>
          <w:rFonts w:ascii="Symbol" w:eastAsia="Symbol" w:hAnsi="Symbol" w:cs="Symbol"/>
          <w:sz w:val="24"/>
          <w:szCs w:val="24"/>
        </w:rPr>
      </w:pPr>
      <w:r>
        <w:rPr>
          <w:rFonts w:eastAsia="Times New Roman"/>
          <w:sz w:val="24"/>
          <w:szCs w:val="24"/>
        </w:rPr>
        <w:t xml:space="preserve">К основным </w:t>
      </w:r>
      <w:r>
        <w:rPr>
          <w:rFonts w:eastAsia="Times New Roman"/>
          <w:b/>
          <w:bCs/>
          <w:sz w:val="24"/>
          <w:szCs w:val="24"/>
        </w:rPr>
        <w:t>видам деятельности</w:t>
      </w:r>
      <w:r>
        <w:rPr>
          <w:rFonts w:eastAsia="Times New Roman"/>
          <w:sz w:val="24"/>
          <w:szCs w:val="24"/>
        </w:rPr>
        <w:t>, позволяющим диагностировать возможности ч</w:t>
      </w:r>
      <w:r>
        <w:rPr>
          <w:rFonts w:eastAsia="Times New Roman"/>
          <w:sz w:val="24"/>
          <w:szCs w:val="24"/>
        </w:rPr>
        <w:t>и</w:t>
      </w:r>
      <w:r>
        <w:rPr>
          <w:rFonts w:eastAsia="Times New Roman"/>
          <w:sz w:val="24"/>
          <w:szCs w:val="24"/>
        </w:rPr>
        <w:t>тателей, достигших III уровня, можно отнести устное или письменное истолкование худ</w:t>
      </w:r>
      <w:r>
        <w:rPr>
          <w:rFonts w:eastAsia="Times New Roman"/>
          <w:sz w:val="24"/>
          <w:szCs w:val="24"/>
        </w:rPr>
        <w:t>о</w:t>
      </w:r>
      <w:r>
        <w:rPr>
          <w:rFonts w:eastAsia="Times New Roman"/>
          <w:sz w:val="24"/>
          <w:szCs w:val="24"/>
        </w:rPr>
        <w:t>жественных функций особенностей поэтики произведения, рассматриваемого в его целос</w:t>
      </w:r>
      <w:r>
        <w:rPr>
          <w:rFonts w:eastAsia="Times New Roman"/>
          <w:sz w:val="24"/>
          <w:szCs w:val="24"/>
        </w:rPr>
        <w:t>т</w:t>
      </w:r>
      <w:r>
        <w:rPr>
          <w:rFonts w:eastAsia="Times New Roman"/>
          <w:sz w:val="24"/>
          <w:szCs w:val="24"/>
        </w:rPr>
        <w:t>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w:t>
      </w:r>
      <w:r>
        <w:rPr>
          <w:rFonts w:eastAsia="Times New Roman"/>
          <w:sz w:val="24"/>
          <w:szCs w:val="24"/>
        </w:rPr>
        <w:t>е</w:t>
      </w:r>
      <w:r>
        <w:rPr>
          <w:rFonts w:eastAsia="Times New Roman"/>
          <w:sz w:val="24"/>
          <w:szCs w:val="24"/>
        </w:rPr>
        <w:t>нария и т.п.</w:t>
      </w:r>
    </w:p>
    <w:p w:rsidR="00895700" w:rsidRDefault="00895700" w:rsidP="009217B5">
      <w:pPr>
        <w:spacing w:line="3" w:lineRule="exact"/>
        <w:rPr>
          <w:rFonts w:ascii="Symbol" w:eastAsia="Symbol" w:hAnsi="Symbol" w:cs="Symbol"/>
          <w:sz w:val="24"/>
          <w:szCs w:val="24"/>
        </w:rPr>
      </w:pPr>
    </w:p>
    <w:p w:rsidR="00895700" w:rsidRDefault="0099262C" w:rsidP="009217B5">
      <w:pPr>
        <w:rPr>
          <w:rFonts w:ascii="Symbol" w:eastAsia="Symbol" w:hAnsi="Symbol" w:cs="Symbol"/>
          <w:sz w:val="24"/>
          <w:szCs w:val="24"/>
        </w:rPr>
      </w:pPr>
      <w:r>
        <w:rPr>
          <w:rFonts w:eastAsia="Times New Roman"/>
          <w:sz w:val="24"/>
          <w:szCs w:val="24"/>
        </w:rPr>
        <w:t xml:space="preserve">Условно им соответствуют следующие типы диагностических </w:t>
      </w:r>
      <w:r>
        <w:rPr>
          <w:rFonts w:eastAsia="Times New Roman"/>
          <w:b/>
          <w:bCs/>
          <w:sz w:val="24"/>
          <w:szCs w:val="24"/>
        </w:rPr>
        <w:t>заданий</w:t>
      </w:r>
      <w:r>
        <w:rPr>
          <w:rFonts w:eastAsia="Times New Roman"/>
          <w:sz w:val="24"/>
          <w:szCs w:val="24"/>
        </w:rPr>
        <w:t>:</w:t>
      </w:r>
    </w:p>
    <w:p w:rsidR="00895700" w:rsidRDefault="00895700" w:rsidP="009217B5">
      <w:pPr>
        <w:spacing w:line="64" w:lineRule="exact"/>
        <w:rPr>
          <w:rFonts w:ascii="Symbol" w:eastAsia="Symbol" w:hAnsi="Symbol" w:cs="Symbol"/>
          <w:sz w:val="24"/>
          <w:szCs w:val="24"/>
        </w:rPr>
      </w:pPr>
    </w:p>
    <w:p w:rsidR="00895700" w:rsidRDefault="0099262C" w:rsidP="00ED435E">
      <w:pPr>
        <w:numPr>
          <w:ilvl w:val="0"/>
          <w:numId w:val="43"/>
        </w:numPr>
        <w:tabs>
          <w:tab w:val="left" w:pos="567"/>
        </w:tabs>
        <w:spacing w:line="272" w:lineRule="auto"/>
        <w:ind w:right="420"/>
        <w:rPr>
          <w:rFonts w:ascii="Symbol" w:eastAsia="Symbol" w:hAnsi="Symbol" w:cs="Symbol"/>
          <w:sz w:val="24"/>
          <w:szCs w:val="24"/>
        </w:rPr>
      </w:pPr>
      <w:r>
        <w:rPr>
          <w:rFonts w:eastAsia="Times New Roman"/>
          <w:sz w:val="24"/>
          <w:szCs w:val="24"/>
        </w:rPr>
        <w:t>выделите, определите, найдите, перечислите признаки, черты, повторяющиеся детали и т. п.</w:t>
      </w:r>
    </w:p>
    <w:p w:rsidR="00895700" w:rsidRDefault="00895700" w:rsidP="009217B5">
      <w:pPr>
        <w:spacing w:line="2" w:lineRule="exact"/>
        <w:rPr>
          <w:rFonts w:ascii="Symbol" w:eastAsia="Symbol" w:hAnsi="Symbol" w:cs="Symbol"/>
          <w:sz w:val="24"/>
          <w:szCs w:val="24"/>
        </w:rPr>
      </w:pPr>
    </w:p>
    <w:p w:rsidR="00895700" w:rsidRDefault="0099262C" w:rsidP="00ED435E">
      <w:pPr>
        <w:numPr>
          <w:ilvl w:val="0"/>
          <w:numId w:val="43"/>
        </w:numPr>
        <w:tabs>
          <w:tab w:val="left" w:pos="567"/>
        </w:tabs>
        <w:rPr>
          <w:rFonts w:ascii="Symbol" w:eastAsia="Symbol" w:hAnsi="Symbol" w:cs="Symbol"/>
          <w:sz w:val="24"/>
          <w:szCs w:val="24"/>
        </w:rPr>
      </w:pPr>
      <w:r>
        <w:rPr>
          <w:rFonts w:eastAsia="Times New Roman"/>
          <w:sz w:val="24"/>
          <w:szCs w:val="24"/>
        </w:rPr>
        <w:t>определите художественную функцию той или иной детали, приема и т. п.;</w:t>
      </w:r>
    </w:p>
    <w:p w:rsidR="00895700" w:rsidRDefault="00895700" w:rsidP="00ED435E">
      <w:pPr>
        <w:tabs>
          <w:tab w:val="left" w:pos="567"/>
        </w:tabs>
        <w:spacing w:line="41" w:lineRule="exact"/>
        <w:rPr>
          <w:rFonts w:ascii="Symbol" w:eastAsia="Symbol" w:hAnsi="Symbol" w:cs="Symbol"/>
          <w:sz w:val="24"/>
          <w:szCs w:val="24"/>
        </w:rPr>
      </w:pPr>
    </w:p>
    <w:p w:rsidR="00895700" w:rsidRDefault="0099262C" w:rsidP="00ED435E">
      <w:pPr>
        <w:numPr>
          <w:ilvl w:val="0"/>
          <w:numId w:val="43"/>
        </w:numPr>
        <w:tabs>
          <w:tab w:val="left" w:pos="567"/>
        </w:tabs>
        <w:rPr>
          <w:rFonts w:ascii="Symbol" w:eastAsia="Symbol" w:hAnsi="Symbol" w:cs="Symbol"/>
          <w:sz w:val="24"/>
          <w:szCs w:val="24"/>
        </w:rPr>
      </w:pPr>
      <w:r>
        <w:rPr>
          <w:rFonts w:eastAsia="Times New Roman"/>
          <w:sz w:val="24"/>
          <w:szCs w:val="24"/>
        </w:rPr>
        <w:t>определите позицию автора и способы ее выражения;</w:t>
      </w:r>
    </w:p>
    <w:p w:rsidR="00895700" w:rsidRDefault="00895700" w:rsidP="00ED435E">
      <w:pPr>
        <w:tabs>
          <w:tab w:val="left" w:pos="567"/>
        </w:tabs>
        <w:spacing w:line="41" w:lineRule="exact"/>
        <w:rPr>
          <w:rFonts w:ascii="Symbol" w:eastAsia="Symbol" w:hAnsi="Symbol" w:cs="Symbol"/>
          <w:sz w:val="24"/>
          <w:szCs w:val="24"/>
        </w:rPr>
      </w:pPr>
    </w:p>
    <w:p w:rsidR="00895700" w:rsidRDefault="0099262C" w:rsidP="00ED435E">
      <w:pPr>
        <w:numPr>
          <w:ilvl w:val="0"/>
          <w:numId w:val="43"/>
        </w:numPr>
        <w:tabs>
          <w:tab w:val="left" w:pos="567"/>
        </w:tabs>
        <w:rPr>
          <w:rFonts w:ascii="Symbol" w:eastAsia="Symbol" w:hAnsi="Symbol" w:cs="Symbol"/>
          <w:sz w:val="24"/>
          <w:szCs w:val="24"/>
        </w:rPr>
      </w:pPr>
      <w:r>
        <w:rPr>
          <w:rFonts w:eastAsia="Times New Roman"/>
          <w:sz w:val="24"/>
          <w:szCs w:val="24"/>
        </w:rPr>
        <w:t>проинтерпретируйте выбранный фрагмент произведения;</w:t>
      </w:r>
    </w:p>
    <w:p w:rsidR="00895700" w:rsidRDefault="00895700" w:rsidP="00ED435E">
      <w:pPr>
        <w:tabs>
          <w:tab w:val="left" w:pos="567"/>
        </w:tabs>
        <w:spacing w:line="41" w:lineRule="exact"/>
        <w:rPr>
          <w:rFonts w:ascii="Symbol" w:eastAsia="Symbol" w:hAnsi="Symbol" w:cs="Symbol"/>
          <w:sz w:val="24"/>
          <w:szCs w:val="24"/>
        </w:rPr>
      </w:pPr>
    </w:p>
    <w:p w:rsidR="00895700" w:rsidRDefault="0099262C" w:rsidP="00ED435E">
      <w:pPr>
        <w:numPr>
          <w:ilvl w:val="0"/>
          <w:numId w:val="43"/>
        </w:numPr>
        <w:tabs>
          <w:tab w:val="left" w:pos="567"/>
        </w:tabs>
        <w:rPr>
          <w:rFonts w:ascii="Symbol" w:eastAsia="Symbol" w:hAnsi="Symbol" w:cs="Symbol"/>
          <w:sz w:val="24"/>
          <w:szCs w:val="24"/>
        </w:rPr>
      </w:pPr>
      <w:r>
        <w:rPr>
          <w:rFonts w:eastAsia="Times New Roman"/>
          <w:sz w:val="24"/>
          <w:szCs w:val="24"/>
        </w:rPr>
        <w:t>объясните (устно, письменно) смысл названия произведения;</w:t>
      </w:r>
    </w:p>
    <w:p w:rsidR="00895700" w:rsidRDefault="00895700" w:rsidP="00ED435E">
      <w:pPr>
        <w:tabs>
          <w:tab w:val="left" w:pos="567"/>
        </w:tabs>
        <w:spacing w:line="37" w:lineRule="exact"/>
        <w:rPr>
          <w:rFonts w:ascii="Symbol" w:eastAsia="Symbol" w:hAnsi="Symbol" w:cs="Symbol"/>
          <w:sz w:val="24"/>
          <w:szCs w:val="24"/>
        </w:rPr>
      </w:pPr>
    </w:p>
    <w:p w:rsidR="00895700" w:rsidRDefault="0099262C" w:rsidP="00ED435E">
      <w:pPr>
        <w:numPr>
          <w:ilvl w:val="0"/>
          <w:numId w:val="43"/>
        </w:numPr>
        <w:tabs>
          <w:tab w:val="left" w:pos="567"/>
        </w:tabs>
        <w:spacing w:line="274" w:lineRule="auto"/>
        <w:ind w:right="420"/>
        <w:rPr>
          <w:rFonts w:ascii="Symbol" w:eastAsia="Symbol" w:hAnsi="Symbol" w:cs="Symbol"/>
          <w:sz w:val="24"/>
          <w:szCs w:val="24"/>
        </w:rPr>
      </w:pPr>
      <w:r>
        <w:rPr>
          <w:rFonts w:eastAsia="Times New Roman"/>
          <w:sz w:val="24"/>
          <w:szCs w:val="24"/>
        </w:rPr>
        <w:t>озаглавьте предложенный текст (в случае если у литературного произведения нет з</w:t>
      </w:r>
      <w:r>
        <w:rPr>
          <w:rFonts w:eastAsia="Times New Roman"/>
          <w:sz w:val="24"/>
          <w:szCs w:val="24"/>
        </w:rPr>
        <w:t>а</w:t>
      </w:r>
      <w:r>
        <w:rPr>
          <w:rFonts w:eastAsia="Times New Roman"/>
          <w:sz w:val="24"/>
          <w:szCs w:val="24"/>
        </w:rPr>
        <w:t>главия);</w:t>
      </w:r>
    </w:p>
    <w:p w:rsidR="00895700" w:rsidRDefault="00895700" w:rsidP="009217B5">
      <w:pPr>
        <w:spacing w:line="2" w:lineRule="exact"/>
        <w:rPr>
          <w:rFonts w:ascii="Symbol" w:eastAsia="Symbol" w:hAnsi="Symbol" w:cs="Symbol"/>
          <w:sz w:val="24"/>
          <w:szCs w:val="24"/>
        </w:rPr>
      </w:pPr>
    </w:p>
    <w:p w:rsidR="00895700" w:rsidRDefault="0099262C" w:rsidP="00ED435E">
      <w:pPr>
        <w:numPr>
          <w:ilvl w:val="0"/>
          <w:numId w:val="43"/>
        </w:numPr>
        <w:tabs>
          <w:tab w:val="left" w:pos="567"/>
        </w:tabs>
        <w:rPr>
          <w:rFonts w:ascii="Symbol" w:eastAsia="Symbol" w:hAnsi="Symbol" w:cs="Symbol"/>
          <w:sz w:val="24"/>
          <w:szCs w:val="24"/>
        </w:rPr>
      </w:pPr>
      <w:r>
        <w:rPr>
          <w:rFonts w:eastAsia="Times New Roman"/>
          <w:sz w:val="24"/>
          <w:szCs w:val="24"/>
        </w:rPr>
        <w:t>напишите сочинение-интерпретацию;</w:t>
      </w:r>
    </w:p>
    <w:p w:rsidR="00895700" w:rsidRDefault="00895700" w:rsidP="00ED435E">
      <w:pPr>
        <w:tabs>
          <w:tab w:val="left" w:pos="567"/>
        </w:tabs>
        <w:spacing w:line="41" w:lineRule="exact"/>
        <w:rPr>
          <w:rFonts w:ascii="Symbol" w:eastAsia="Symbol" w:hAnsi="Symbol" w:cs="Symbol"/>
          <w:sz w:val="24"/>
          <w:szCs w:val="24"/>
        </w:rPr>
      </w:pPr>
    </w:p>
    <w:p w:rsidR="00895700" w:rsidRDefault="0099262C" w:rsidP="00ED435E">
      <w:pPr>
        <w:numPr>
          <w:ilvl w:val="0"/>
          <w:numId w:val="43"/>
        </w:numPr>
        <w:tabs>
          <w:tab w:val="left" w:pos="567"/>
        </w:tabs>
        <w:rPr>
          <w:rFonts w:ascii="Symbol" w:eastAsia="Symbol" w:hAnsi="Symbol" w:cs="Symbol"/>
          <w:sz w:val="24"/>
          <w:szCs w:val="24"/>
        </w:rPr>
      </w:pPr>
      <w:r>
        <w:rPr>
          <w:rFonts w:eastAsia="Times New Roman"/>
          <w:sz w:val="24"/>
          <w:szCs w:val="24"/>
        </w:rPr>
        <w:t>напишите рецензию на произведение, не изучавшееся на уроках литературы..</w:t>
      </w:r>
    </w:p>
    <w:p w:rsidR="00895700" w:rsidRDefault="0099262C" w:rsidP="009217B5">
      <w:pPr>
        <w:spacing w:line="257" w:lineRule="auto"/>
        <w:ind w:right="420" w:firstLine="710"/>
        <w:jc w:val="both"/>
        <w:rPr>
          <w:sz w:val="20"/>
          <w:szCs w:val="20"/>
        </w:rPr>
      </w:pPr>
      <w:r>
        <w:rPr>
          <w:rFonts w:eastAsia="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w:t>
      </w:r>
      <w:r>
        <w:rPr>
          <w:rFonts w:eastAsia="Times New Roman"/>
          <w:sz w:val="24"/>
          <w:szCs w:val="24"/>
        </w:rPr>
        <w:t>н</w:t>
      </w:r>
      <w:r>
        <w:rPr>
          <w:rFonts w:eastAsia="Times New Roman"/>
          <w:sz w:val="24"/>
          <w:szCs w:val="24"/>
        </w:rPr>
        <w:t>ным языком и специфическими художественными средствами).</w:t>
      </w:r>
    </w:p>
    <w:p w:rsidR="00895700" w:rsidRDefault="00895700" w:rsidP="009217B5">
      <w:pPr>
        <w:spacing w:line="3" w:lineRule="exact"/>
        <w:rPr>
          <w:sz w:val="20"/>
          <w:szCs w:val="20"/>
        </w:rPr>
      </w:pPr>
    </w:p>
    <w:p w:rsidR="00895700" w:rsidRDefault="0099262C" w:rsidP="009217B5">
      <w:pPr>
        <w:spacing w:line="273" w:lineRule="auto"/>
        <w:ind w:right="420" w:firstLine="710"/>
        <w:jc w:val="both"/>
        <w:rPr>
          <w:sz w:val="20"/>
          <w:szCs w:val="20"/>
        </w:rPr>
      </w:pPr>
      <w:r>
        <w:rPr>
          <w:rFonts w:eastAsia="Times New Roman"/>
          <w:sz w:val="24"/>
          <w:szCs w:val="24"/>
        </w:rPr>
        <w:t>Разумеется, ни один из перечисленных уровней читательской культуры не реализ</w:t>
      </w:r>
      <w:r>
        <w:rPr>
          <w:rFonts w:eastAsia="Times New Roman"/>
          <w:sz w:val="24"/>
          <w:szCs w:val="24"/>
        </w:rPr>
        <w:t>у</w:t>
      </w:r>
      <w:r>
        <w:rPr>
          <w:rFonts w:eastAsia="Times New Roman"/>
          <w:sz w:val="24"/>
          <w:szCs w:val="24"/>
        </w:rPr>
        <w:t xml:space="preserve">ется в чистом виде, тем не менее, условно можно считать, что читательское развитие школьников, обучающихся в </w:t>
      </w:r>
      <w:r>
        <w:rPr>
          <w:rFonts w:eastAsia="Times New Roman"/>
          <w:b/>
          <w:bCs/>
          <w:sz w:val="24"/>
          <w:szCs w:val="24"/>
        </w:rPr>
        <w:t>5</w:t>
      </w:r>
      <w:r>
        <w:rPr>
          <w:rFonts w:eastAsia="Times New Roman"/>
          <w:sz w:val="24"/>
          <w:szCs w:val="24"/>
        </w:rPr>
        <w:t>–</w:t>
      </w:r>
      <w:r>
        <w:rPr>
          <w:rFonts w:eastAsia="Times New Roman"/>
          <w:b/>
          <w:bCs/>
          <w:sz w:val="24"/>
          <w:szCs w:val="24"/>
        </w:rPr>
        <w:t>6</w:t>
      </w:r>
      <w:r>
        <w:rPr>
          <w:rFonts w:eastAsia="Times New Roman"/>
          <w:sz w:val="24"/>
          <w:szCs w:val="24"/>
        </w:rPr>
        <w:t xml:space="preserve"> </w:t>
      </w:r>
      <w:r>
        <w:rPr>
          <w:rFonts w:eastAsia="Times New Roman"/>
          <w:b/>
          <w:bCs/>
          <w:sz w:val="24"/>
          <w:szCs w:val="24"/>
        </w:rPr>
        <w:t>классах</w:t>
      </w:r>
      <w:r>
        <w:rPr>
          <w:rFonts w:eastAsia="Times New Roman"/>
          <w:sz w:val="24"/>
          <w:szCs w:val="24"/>
        </w:rPr>
        <w:t xml:space="preserve">, соответствует </w:t>
      </w:r>
      <w:r>
        <w:rPr>
          <w:rFonts w:eastAsia="Times New Roman"/>
          <w:b/>
          <w:bCs/>
          <w:sz w:val="24"/>
          <w:szCs w:val="24"/>
        </w:rPr>
        <w:t>первому уровню</w:t>
      </w:r>
      <w:r>
        <w:rPr>
          <w:rFonts w:eastAsia="Times New Roman"/>
          <w:sz w:val="24"/>
          <w:szCs w:val="24"/>
        </w:rPr>
        <w:t>; в процессе л</w:t>
      </w:r>
      <w:r>
        <w:rPr>
          <w:rFonts w:eastAsia="Times New Roman"/>
          <w:sz w:val="24"/>
          <w:szCs w:val="24"/>
        </w:rPr>
        <w:t>и</w:t>
      </w:r>
      <w:r>
        <w:rPr>
          <w:rFonts w:eastAsia="Times New Roman"/>
          <w:sz w:val="24"/>
          <w:szCs w:val="24"/>
        </w:rPr>
        <w:t xml:space="preserve">тературного образования учеников </w:t>
      </w:r>
      <w:r>
        <w:rPr>
          <w:rFonts w:eastAsia="Times New Roman"/>
          <w:b/>
          <w:bCs/>
          <w:sz w:val="24"/>
          <w:szCs w:val="24"/>
        </w:rPr>
        <w:t>7</w:t>
      </w:r>
      <w:r>
        <w:rPr>
          <w:rFonts w:eastAsia="Times New Roman"/>
          <w:sz w:val="24"/>
          <w:szCs w:val="24"/>
        </w:rPr>
        <w:t>–</w:t>
      </w:r>
      <w:r>
        <w:rPr>
          <w:rFonts w:eastAsia="Times New Roman"/>
          <w:b/>
          <w:bCs/>
          <w:sz w:val="24"/>
          <w:szCs w:val="24"/>
        </w:rPr>
        <w:t>8</w:t>
      </w:r>
      <w:r>
        <w:rPr>
          <w:rFonts w:eastAsia="Times New Roman"/>
          <w:sz w:val="24"/>
          <w:szCs w:val="24"/>
        </w:rPr>
        <w:t xml:space="preserve"> </w:t>
      </w:r>
      <w:r>
        <w:rPr>
          <w:rFonts w:eastAsia="Times New Roman"/>
          <w:b/>
          <w:bCs/>
          <w:sz w:val="24"/>
          <w:szCs w:val="24"/>
        </w:rPr>
        <w:t>классов</w:t>
      </w:r>
      <w:r>
        <w:rPr>
          <w:rFonts w:eastAsia="Times New Roman"/>
          <w:sz w:val="24"/>
          <w:szCs w:val="24"/>
        </w:rPr>
        <w:t xml:space="preserve"> формируется </w:t>
      </w:r>
      <w:r>
        <w:rPr>
          <w:rFonts w:eastAsia="Times New Roman"/>
          <w:b/>
          <w:bCs/>
          <w:sz w:val="24"/>
          <w:szCs w:val="24"/>
        </w:rPr>
        <w:t>второй</w:t>
      </w:r>
      <w:r>
        <w:rPr>
          <w:rFonts w:eastAsia="Times New Roman"/>
          <w:sz w:val="24"/>
          <w:szCs w:val="24"/>
        </w:rPr>
        <w:t xml:space="preserve"> ее </w:t>
      </w:r>
      <w:r>
        <w:rPr>
          <w:rFonts w:eastAsia="Times New Roman"/>
          <w:b/>
          <w:bCs/>
          <w:sz w:val="24"/>
          <w:szCs w:val="24"/>
        </w:rPr>
        <w:t>уровень</w:t>
      </w:r>
      <w:r>
        <w:rPr>
          <w:rFonts w:eastAsia="Times New Roman"/>
          <w:sz w:val="24"/>
          <w:szCs w:val="24"/>
        </w:rPr>
        <w:t>;</w:t>
      </w:r>
      <w:r>
        <w:rPr>
          <w:rFonts w:eastAsia="Times New Roman"/>
          <w:b/>
          <w:bCs/>
          <w:sz w:val="24"/>
          <w:szCs w:val="24"/>
        </w:rPr>
        <w:t xml:space="preserve"> </w:t>
      </w:r>
      <w:r>
        <w:rPr>
          <w:rFonts w:eastAsia="Times New Roman"/>
          <w:sz w:val="24"/>
          <w:szCs w:val="24"/>
        </w:rPr>
        <w:t>чит</w:t>
      </w:r>
      <w:r>
        <w:rPr>
          <w:rFonts w:eastAsia="Times New Roman"/>
          <w:sz w:val="24"/>
          <w:szCs w:val="24"/>
        </w:rPr>
        <w:t>а</w:t>
      </w:r>
      <w:r>
        <w:rPr>
          <w:rFonts w:eastAsia="Times New Roman"/>
          <w:sz w:val="24"/>
          <w:szCs w:val="24"/>
        </w:rPr>
        <w:t>тельская культура учеников</w:t>
      </w:r>
      <w:r>
        <w:rPr>
          <w:rFonts w:eastAsia="Times New Roman"/>
          <w:b/>
          <w:bCs/>
          <w:sz w:val="24"/>
          <w:szCs w:val="24"/>
        </w:rPr>
        <w:t xml:space="preserve"> 9 класса </w:t>
      </w:r>
      <w:r>
        <w:rPr>
          <w:rFonts w:eastAsia="Times New Roman"/>
          <w:sz w:val="24"/>
          <w:szCs w:val="24"/>
        </w:rPr>
        <w:t>характеризуется появлением</w:t>
      </w:r>
      <w:r>
        <w:rPr>
          <w:rFonts w:eastAsia="Times New Roman"/>
          <w:b/>
          <w:bCs/>
          <w:sz w:val="24"/>
          <w:szCs w:val="24"/>
        </w:rPr>
        <w:t xml:space="preserve"> </w:t>
      </w:r>
      <w:r>
        <w:rPr>
          <w:rFonts w:eastAsia="Times New Roman"/>
          <w:sz w:val="24"/>
          <w:szCs w:val="24"/>
        </w:rPr>
        <w:t>элементов третьего уровня. Это следует иметь в виду при осуществлении в литературном образовании разн</w:t>
      </w:r>
      <w:r>
        <w:rPr>
          <w:rFonts w:eastAsia="Times New Roman"/>
          <w:sz w:val="24"/>
          <w:szCs w:val="24"/>
        </w:rPr>
        <w:t>о</w:t>
      </w:r>
      <w:r>
        <w:rPr>
          <w:rFonts w:eastAsia="Times New Roman"/>
          <w:sz w:val="24"/>
          <w:szCs w:val="24"/>
        </w:rPr>
        <w:t>уровневого подхода к обучению, а также при проверке качества его результатов.</w:t>
      </w:r>
    </w:p>
    <w:p w:rsidR="00895700" w:rsidRDefault="00895700" w:rsidP="009217B5">
      <w:pPr>
        <w:spacing w:line="7" w:lineRule="exact"/>
        <w:rPr>
          <w:sz w:val="20"/>
          <w:szCs w:val="20"/>
        </w:rPr>
      </w:pPr>
    </w:p>
    <w:p w:rsidR="00ED435E" w:rsidRPr="005323D3" w:rsidRDefault="0099262C" w:rsidP="005323D3">
      <w:pPr>
        <w:tabs>
          <w:tab w:val="left" w:pos="678"/>
        </w:tabs>
        <w:spacing w:line="276" w:lineRule="auto"/>
        <w:ind w:right="420"/>
        <w:jc w:val="both"/>
        <w:rPr>
          <w:rFonts w:eastAsia="Times New Roman"/>
          <w:sz w:val="24"/>
          <w:szCs w:val="24"/>
        </w:rPr>
      </w:pPr>
      <w:r>
        <w:rPr>
          <w:rFonts w:eastAsia="Times New Roman"/>
          <w:sz w:val="24"/>
          <w:szCs w:val="24"/>
        </w:rPr>
        <w:t>Успешное освоение видов учебной деятельности, соответствующей разным уровням чит</w:t>
      </w:r>
      <w:r>
        <w:rPr>
          <w:rFonts w:eastAsia="Times New Roman"/>
          <w:sz w:val="24"/>
          <w:szCs w:val="24"/>
        </w:rPr>
        <w:t>а</w:t>
      </w:r>
      <w:r>
        <w:rPr>
          <w:rFonts w:eastAsia="Times New Roman"/>
          <w:sz w:val="24"/>
          <w:szCs w:val="24"/>
        </w:rPr>
        <w:t>тельской культуры, и способность демонстрировать их во время экзаменационных испыт</w:t>
      </w:r>
      <w:r>
        <w:rPr>
          <w:rFonts w:eastAsia="Times New Roman"/>
          <w:sz w:val="24"/>
          <w:szCs w:val="24"/>
        </w:rPr>
        <w:t>а</w:t>
      </w:r>
      <w:r>
        <w:rPr>
          <w:rFonts w:eastAsia="Times New Roman"/>
          <w:sz w:val="24"/>
          <w:szCs w:val="24"/>
        </w:rPr>
        <w:t>ний служат критериями для определения степени подготовленности обучающихся осно</w:t>
      </w:r>
      <w:r>
        <w:rPr>
          <w:rFonts w:eastAsia="Times New Roman"/>
          <w:sz w:val="24"/>
          <w:szCs w:val="24"/>
        </w:rPr>
        <w:t>в</w:t>
      </w:r>
      <w:r>
        <w:rPr>
          <w:rFonts w:eastAsia="Times New Roman"/>
          <w:sz w:val="24"/>
          <w:szCs w:val="24"/>
        </w:rPr>
        <w:t>ной школы. Определяя степень подготовленности, следует учесть условный характер соо</w:t>
      </w:r>
      <w:r>
        <w:rPr>
          <w:rFonts w:eastAsia="Times New Roman"/>
          <w:sz w:val="24"/>
          <w:szCs w:val="24"/>
        </w:rPr>
        <w:t>т</w:t>
      </w:r>
      <w:r>
        <w:rPr>
          <w:rFonts w:eastAsia="Times New Roman"/>
          <w:sz w:val="24"/>
          <w:szCs w:val="24"/>
        </w:rPr>
        <w:t>несения описанных заданий</w:t>
      </w:r>
      <w:r w:rsidR="00ED435E">
        <w:rPr>
          <w:rFonts w:eastAsia="Times New Roman"/>
          <w:sz w:val="24"/>
          <w:szCs w:val="24"/>
        </w:rPr>
        <w:t xml:space="preserve"> и разных уровней читательской культуры. Показателем д</w:t>
      </w:r>
      <w:r w:rsidR="00ED435E">
        <w:rPr>
          <w:rFonts w:eastAsia="Times New Roman"/>
          <w:sz w:val="24"/>
          <w:szCs w:val="24"/>
        </w:rPr>
        <w:t>о</w:t>
      </w:r>
      <w:r w:rsidR="00ED435E">
        <w:rPr>
          <w:rFonts w:eastAsia="Times New Roman"/>
          <w:sz w:val="24"/>
          <w:szCs w:val="24"/>
        </w:rPr>
        <w:t xml:space="preserve">стигнутых школьником результатов является не столько характер заданий, сколько </w:t>
      </w:r>
      <w:r w:rsidR="00ED435E">
        <w:rPr>
          <w:rFonts w:eastAsia="Times New Roman"/>
          <w:b/>
          <w:bCs/>
          <w:sz w:val="24"/>
          <w:szCs w:val="24"/>
        </w:rPr>
        <w:t>кач</w:t>
      </w:r>
      <w:r w:rsidR="00ED435E">
        <w:rPr>
          <w:rFonts w:eastAsia="Times New Roman"/>
          <w:b/>
          <w:bCs/>
          <w:sz w:val="24"/>
          <w:szCs w:val="24"/>
        </w:rPr>
        <w:t>е</w:t>
      </w:r>
      <w:r w:rsidR="00ED435E">
        <w:rPr>
          <w:rFonts w:eastAsia="Times New Roman"/>
          <w:b/>
          <w:bCs/>
          <w:sz w:val="24"/>
          <w:szCs w:val="24"/>
        </w:rPr>
        <w:t>ство</w:t>
      </w:r>
      <w:r w:rsidR="00ED435E">
        <w:rPr>
          <w:rFonts w:eastAsia="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w:t>
      </w:r>
      <w:r w:rsidR="00ED435E">
        <w:rPr>
          <w:rFonts w:eastAsia="Times New Roman"/>
          <w:sz w:val="24"/>
          <w:szCs w:val="24"/>
        </w:rPr>
        <w:t>ы</w:t>
      </w:r>
      <w:r w:rsidR="00ED435E">
        <w:rPr>
          <w:rFonts w:eastAsia="Times New Roman"/>
          <w:sz w:val="24"/>
          <w:szCs w:val="24"/>
        </w:rPr>
        <w:lastRenderedPageBreak/>
        <w:t>страивает уроки так, чтобы перевести ученика на более высокий для него уровень (работает в «зоне ближайшего развития»).</w:t>
      </w:r>
    </w:p>
    <w:p w:rsidR="00ED435E" w:rsidRDefault="00ED435E" w:rsidP="005323D3">
      <w:pPr>
        <w:spacing w:line="275" w:lineRule="auto"/>
        <w:ind w:right="420"/>
        <w:jc w:val="both"/>
        <w:rPr>
          <w:sz w:val="20"/>
          <w:szCs w:val="20"/>
        </w:rPr>
      </w:pPr>
    </w:p>
    <w:p w:rsidR="00895700" w:rsidRDefault="00895700" w:rsidP="009217B5">
      <w:pPr>
        <w:spacing w:line="1" w:lineRule="exact"/>
        <w:rPr>
          <w:rFonts w:eastAsia="Times New Roman"/>
          <w:sz w:val="24"/>
          <w:szCs w:val="24"/>
        </w:rPr>
      </w:pPr>
    </w:p>
    <w:p w:rsidR="00AE2F87" w:rsidRPr="005C3F85" w:rsidRDefault="0099262C" w:rsidP="009217B5">
      <w:pPr>
        <w:spacing w:line="293" w:lineRule="auto"/>
        <w:ind w:right="3080" w:hanging="5"/>
        <w:rPr>
          <w:rFonts w:eastAsia="Times New Roman"/>
          <w:b/>
          <w:bCs/>
          <w:sz w:val="24"/>
          <w:szCs w:val="24"/>
        </w:rPr>
      </w:pPr>
      <w:r w:rsidRPr="005C3F85">
        <w:rPr>
          <w:rFonts w:eastAsia="Times New Roman"/>
          <w:b/>
          <w:bCs/>
          <w:sz w:val="24"/>
          <w:szCs w:val="24"/>
        </w:rPr>
        <w:t>Иностранный язык</w:t>
      </w:r>
    </w:p>
    <w:p w:rsidR="00C10E59" w:rsidRPr="005C3F85" w:rsidRDefault="00C10E59" w:rsidP="009217B5">
      <w:pPr>
        <w:autoSpaceDE w:val="0"/>
        <w:autoSpaceDN w:val="0"/>
        <w:adjustRightInd w:val="0"/>
        <w:jc w:val="both"/>
        <w:rPr>
          <w:rFonts w:eastAsiaTheme="minorHAnsi"/>
          <w:b/>
          <w:bCs/>
          <w:sz w:val="24"/>
          <w:szCs w:val="24"/>
          <w:lang w:eastAsia="en-US"/>
        </w:rPr>
      </w:pPr>
      <w:r w:rsidRPr="005C3F85">
        <w:rPr>
          <w:rFonts w:eastAsiaTheme="minorHAnsi"/>
          <w:b/>
          <w:bCs/>
          <w:sz w:val="24"/>
          <w:szCs w:val="24"/>
          <w:lang w:eastAsia="en-US"/>
        </w:rPr>
        <w:t>Коммуникативные умения</w:t>
      </w:r>
    </w:p>
    <w:p w:rsidR="00C10E59" w:rsidRPr="005C3F85" w:rsidRDefault="00C10E59" w:rsidP="009217B5">
      <w:pPr>
        <w:autoSpaceDE w:val="0"/>
        <w:autoSpaceDN w:val="0"/>
        <w:adjustRightInd w:val="0"/>
        <w:jc w:val="both"/>
        <w:rPr>
          <w:rFonts w:eastAsiaTheme="minorHAnsi"/>
          <w:b/>
          <w:bCs/>
          <w:sz w:val="24"/>
          <w:szCs w:val="24"/>
          <w:lang w:eastAsia="en-US"/>
        </w:rPr>
      </w:pPr>
      <w:r w:rsidRPr="005C3F85">
        <w:rPr>
          <w:rFonts w:eastAsiaTheme="minorHAnsi"/>
          <w:b/>
          <w:bCs/>
          <w:sz w:val="24"/>
          <w:szCs w:val="24"/>
          <w:lang w:eastAsia="en-US"/>
        </w:rPr>
        <w:t>Говорение. Диалогическая речь</w:t>
      </w:r>
    </w:p>
    <w:p w:rsidR="00C10E59" w:rsidRPr="005C3F85" w:rsidRDefault="00C10E59" w:rsidP="009217B5">
      <w:pPr>
        <w:autoSpaceDE w:val="0"/>
        <w:autoSpaceDN w:val="0"/>
        <w:adjustRightInd w:val="0"/>
        <w:jc w:val="both"/>
        <w:rPr>
          <w:rFonts w:eastAsiaTheme="minorHAnsi"/>
          <w:b/>
          <w:bCs/>
          <w:sz w:val="24"/>
          <w:szCs w:val="24"/>
          <w:lang w:eastAsia="en-US"/>
        </w:rPr>
      </w:pPr>
      <w:r w:rsidRPr="005C3F85">
        <w:rPr>
          <w:rFonts w:eastAsiaTheme="minorHAnsi"/>
          <w:b/>
          <w:bCs/>
          <w:sz w:val="24"/>
          <w:szCs w:val="24"/>
          <w:lang w:eastAsia="en-US"/>
        </w:rPr>
        <w:t>Выпускник научится:</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вести диалог (диалог этикетного характера, диало</w:t>
      </w:r>
      <w:proofErr w:type="gramStart"/>
      <w:r w:rsidRPr="005C3F85">
        <w:rPr>
          <w:rFonts w:eastAsia="TimesNewRomanPSMT"/>
          <w:sz w:val="24"/>
          <w:szCs w:val="24"/>
          <w:lang w:eastAsia="en-US"/>
        </w:rPr>
        <w:t>г–</w:t>
      </w:r>
      <w:proofErr w:type="gramEnd"/>
      <w:r w:rsidRPr="005C3F85">
        <w:rPr>
          <w:rFonts w:eastAsia="TimesNewRomanPSMT"/>
          <w:sz w:val="24"/>
          <w:szCs w:val="24"/>
          <w:lang w:eastAsia="en-US"/>
        </w:rPr>
        <w:t>-расспрос, диалог побуждение к де</w:t>
      </w:r>
      <w:r w:rsidRPr="005C3F85">
        <w:rPr>
          <w:rFonts w:eastAsia="TimesNewRomanPSMT"/>
          <w:sz w:val="24"/>
          <w:szCs w:val="24"/>
          <w:lang w:eastAsia="en-US"/>
        </w:rPr>
        <w:t>й</w:t>
      </w:r>
      <w:r w:rsidRPr="005C3F85">
        <w:rPr>
          <w:rFonts w:eastAsia="TimesNewRomanPSMT"/>
          <w:sz w:val="24"/>
          <w:szCs w:val="24"/>
          <w:lang w:eastAsia="en-US"/>
        </w:rPr>
        <w:t>ствию; комбинированный диалог) в стандартных ситуациях неофициального общения в рамках освоенной тематики, соблюдая нормы речевого</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TimesNewRomanPSMT"/>
          <w:sz w:val="24"/>
          <w:szCs w:val="24"/>
          <w:lang w:eastAsia="en-US"/>
        </w:rPr>
        <w:t xml:space="preserve">этикета, </w:t>
      </w:r>
      <w:proofErr w:type="gramStart"/>
      <w:r w:rsidRPr="005C3F85">
        <w:rPr>
          <w:rFonts w:eastAsia="TimesNewRomanPSMT"/>
          <w:sz w:val="24"/>
          <w:szCs w:val="24"/>
          <w:lang w:eastAsia="en-US"/>
        </w:rPr>
        <w:t>принятые</w:t>
      </w:r>
      <w:proofErr w:type="gramEnd"/>
      <w:r w:rsidRPr="005C3F85">
        <w:rPr>
          <w:rFonts w:eastAsia="TimesNewRomanPSMT"/>
          <w:sz w:val="24"/>
          <w:szCs w:val="24"/>
          <w:lang w:eastAsia="en-US"/>
        </w:rPr>
        <w:t xml:space="preserve"> в стране изучаемого языка.</w:t>
      </w:r>
    </w:p>
    <w:p w:rsidR="00C10E59" w:rsidRPr="005C3F85" w:rsidRDefault="00C10E59" w:rsidP="009217B5">
      <w:pPr>
        <w:autoSpaceDE w:val="0"/>
        <w:autoSpaceDN w:val="0"/>
        <w:adjustRightInd w:val="0"/>
        <w:jc w:val="both"/>
        <w:rPr>
          <w:rFonts w:eastAsiaTheme="minorHAnsi"/>
          <w:b/>
          <w:bCs/>
          <w:sz w:val="24"/>
          <w:szCs w:val="24"/>
          <w:lang w:eastAsia="en-US"/>
        </w:rPr>
      </w:pPr>
      <w:r w:rsidRPr="005C3F85">
        <w:rPr>
          <w:rFonts w:eastAsiaTheme="minorHAnsi"/>
          <w:b/>
          <w:bCs/>
          <w:sz w:val="24"/>
          <w:szCs w:val="24"/>
          <w:lang w:eastAsia="en-US"/>
        </w:rPr>
        <w:t>Выпускник получит возможность научиться:</w:t>
      </w:r>
    </w:p>
    <w:p w:rsidR="00C10E59" w:rsidRPr="005C3F85" w:rsidRDefault="00C10E59" w:rsidP="009217B5">
      <w:pPr>
        <w:autoSpaceDE w:val="0"/>
        <w:autoSpaceDN w:val="0"/>
        <w:adjustRightInd w:val="0"/>
        <w:jc w:val="both"/>
        <w:rPr>
          <w:rFonts w:eastAsiaTheme="minorHAnsi"/>
          <w:i/>
          <w:iCs/>
          <w:sz w:val="24"/>
          <w:szCs w:val="24"/>
          <w:lang w:eastAsia="en-US"/>
        </w:rPr>
      </w:pPr>
      <w:r w:rsidRPr="005C3F85">
        <w:rPr>
          <w:rFonts w:eastAsia="SymbolMT"/>
          <w:sz w:val="24"/>
          <w:szCs w:val="24"/>
          <w:lang w:eastAsia="en-US"/>
        </w:rPr>
        <w:t xml:space="preserve">-  </w:t>
      </w:r>
      <w:r w:rsidRPr="005C3F85">
        <w:rPr>
          <w:rFonts w:eastAsiaTheme="minorHAnsi"/>
          <w:i/>
          <w:iCs/>
          <w:sz w:val="24"/>
          <w:szCs w:val="24"/>
          <w:lang w:eastAsia="en-US"/>
        </w:rPr>
        <w:t>вести диалог-обмен мнениями;</w:t>
      </w:r>
    </w:p>
    <w:p w:rsidR="00C10E59" w:rsidRPr="005C3F85" w:rsidRDefault="00C10E59" w:rsidP="009217B5">
      <w:pPr>
        <w:autoSpaceDE w:val="0"/>
        <w:autoSpaceDN w:val="0"/>
        <w:adjustRightInd w:val="0"/>
        <w:jc w:val="both"/>
        <w:rPr>
          <w:rFonts w:eastAsiaTheme="minorHAnsi"/>
          <w:i/>
          <w:iCs/>
          <w:sz w:val="24"/>
          <w:szCs w:val="24"/>
          <w:lang w:eastAsia="en-US"/>
        </w:rPr>
      </w:pPr>
      <w:r w:rsidRPr="005C3F85">
        <w:rPr>
          <w:rFonts w:eastAsia="SymbolMT"/>
          <w:sz w:val="24"/>
          <w:szCs w:val="24"/>
          <w:lang w:eastAsia="en-US"/>
        </w:rPr>
        <w:t xml:space="preserve">-  </w:t>
      </w:r>
      <w:r w:rsidRPr="005C3F85">
        <w:rPr>
          <w:rFonts w:eastAsiaTheme="minorHAnsi"/>
          <w:i/>
          <w:iCs/>
          <w:sz w:val="24"/>
          <w:szCs w:val="24"/>
          <w:lang w:eastAsia="en-US"/>
        </w:rPr>
        <w:t>брать и давать интервью;</w:t>
      </w:r>
    </w:p>
    <w:p w:rsidR="00C10E59" w:rsidRPr="005C3F85" w:rsidRDefault="00C10E59" w:rsidP="009217B5">
      <w:pPr>
        <w:autoSpaceDE w:val="0"/>
        <w:autoSpaceDN w:val="0"/>
        <w:adjustRightInd w:val="0"/>
        <w:jc w:val="both"/>
        <w:rPr>
          <w:rFonts w:eastAsiaTheme="minorHAnsi"/>
          <w:i/>
          <w:iCs/>
          <w:sz w:val="24"/>
          <w:szCs w:val="24"/>
          <w:lang w:eastAsia="en-US"/>
        </w:rPr>
      </w:pPr>
      <w:r w:rsidRPr="005C3F85">
        <w:rPr>
          <w:rFonts w:eastAsia="SymbolMT"/>
          <w:sz w:val="24"/>
          <w:szCs w:val="24"/>
          <w:lang w:eastAsia="en-US"/>
        </w:rPr>
        <w:t xml:space="preserve">-  </w:t>
      </w:r>
      <w:r w:rsidRPr="005C3F85">
        <w:rPr>
          <w:rFonts w:eastAsiaTheme="minorHAnsi"/>
          <w:i/>
          <w:iCs/>
          <w:sz w:val="24"/>
          <w:szCs w:val="24"/>
          <w:lang w:eastAsia="en-US"/>
        </w:rPr>
        <w:t>вести диалог-расспрос на основе нелинейного текста (таблицы, диаграммы и т. д.).</w:t>
      </w:r>
    </w:p>
    <w:p w:rsidR="00C10E59" w:rsidRPr="005C3F85" w:rsidRDefault="00C10E59" w:rsidP="009217B5">
      <w:pPr>
        <w:autoSpaceDE w:val="0"/>
        <w:autoSpaceDN w:val="0"/>
        <w:adjustRightInd w:val="0"/>
        <w:jc w:val="both"/>
        <w:rPr>
          <w:rFonts w:eastAsiaTheme="minorHAnsi"/>
          <w:b/>
          <w:bCs/>
          <w:sz w:val="24"/>
          <w:szCs w:val="24"/>
          <w:lang w:eastAsia="en-US"/>
        </w:rPr>
      </w:pPr>
      <w:r w:rsidRPr="005C3F85">
        <w:rPr>
          <w:rFonts w:eastAsiaTheme="minorHAnsi"/>
          <w:b/>
          <w:bCs/>
          <w:sz w:val="24"/>
          <w:szCs w:val="24"/>
          <w:lang w:eastAsia="en-US"/>
        </w:rPr>
        <w:t>Говорение. Монологическая речь</w:t>
      </w:r>
    </w:p>
    <w:p w:rsidR="00C10E59" w:rsidRPr="005C3F85" w:rsidRDefault="00C10E59" w:rsidP="009217B5">
      <w:pPr>
        <w:autoSpaceDE w:val="0"/>
        <w:autoSpaceDN w:val="0"/>
        <w:adjustRightInd w:val="0"/>
        <w:jc w:val="both"/>
        <w:rPr>
          <w:rFonts w:eastAsiaTheme="minorHAnsi"/>
          <w:b/>
          <w:bCs/>
          <w:sz w:val="24"/>
          <w:szCs w:val="24"/>
          <w:lang w:eastAsia="en-US"/>
        </w:rPr>
      </w:pPr>
      <w:r w:rsidRPr="005C3F85">
        <w:rPr>
          <w:rFonts w:eastAsiaTheme="minorHAnsi"/>
          <w:b/>
          <w:bCs/>
          <w:sz w:val="24"/>
          <w:szCs w:val="24"/>
          <w:lang w:eastAsia="en-US"/>
        </w:rPr>
        <w:t>Выпускник научится:</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описывать события с опорой на зрительную наглядность и/или вербальную опору (ключевые слова, план, вопросы);</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давать краткую характеристику реальных людей и литературных персонажей;</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передавать основное содержание прочитанного текста с опорой или без опоры на текст, кл</w:t>
      </w:r>
      <w:r w:rsidRPr="005C3F85">
        <w:rPr>
          <w:rFonts w:eastAsia="TimesNewRomanPSMT"/>
          <w:sz w:val="24"/>
          <w:szCs w:val="24"/>
          <w:lang w:eastAsia="en-US"/>
        </w:rPr>
        <w:t>ю</w:t>
      </w:r>
      <w:r w:rsidRPr="005C3F85">
        <w:rPr>
          <w:rFonts w:eastAsia="TimesNewRomanPSMT"/>
          <w:sz w:val="24"/>
          <w:szCs w:val="24"/>
          <w:lang w:eastAsia="en-US"/>
        </w:rPr>
        <w:t>чевые слова/ план/ вопросы;</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описывать картинку/ фото с опорой или без опоры на ключевые слова/ план/ вопросы.</w:t>
      </w:r>
    </w:p>
    <w:p w:rsidR="00C10E59" w:rsidRPr="005C3F85" w:rsidRDefault="00C10E59" w:rsidP="009217B5">
      <w:pPr>
        <w:autoSpaceDE w:val="0"/>
        <w:autoSpaceDN w:val="0"/>
        <w:adjustRightInd w:val="0"/>
        <w:jc w:val="both"/>
        <w:rPr>
          <w:rFonts w:eastAsiaTheme="minorHAnsi"/>
          <w:sz w:val="24"/>
          <w:szCs w:val="24"/>
          <w:lang w:eastAsia="en-US"/>
        </w:rPr>
      </w:pPr>
      <w:r w:rsidRPr="005C3F85">
        <w:rPr>
          <w:rFonts w:eastAsiaTheme="minorHAnsi"/>
          <w:b/>
          <w:bCs/>
          <w:sz w:val="24"/>
          <w:szCs w:val="24"/>
          <w:lang w:eastAsia="en-US"/>
        </w:rPr>
        <w:t xml:space="preserve">Выпускник </w:t>
      </w:r>
      <w:r w:rsidRPr="005C3F85">
        <w:rPr>
          <w:rFonts w:eastAsiaTheme="minorHAnsi"/>
          <w:sz w:val="24"/>
          <w:szCs w:val="24"/>
          <w:lang w:eastAsia="en-US"/>
        </w:rPr>
        <w:t>получит возможность научиться:</w:t>
      </w:r>
    </w:p>
    <w:p w:rsidR="00C10E59" w:rsidRPr="005C3F85" w:rsidRDefault="00C10E59" w:rsidP="009217B5">
      <w:pPr>
        <w:autoSpaceDE w:val="0"/>
        <w:autoSpaceDN w:val="0"/>
        <w:adjustRightInd w:val="0"/>
        <w:jc w:val="both"/>
        <w:rPr>
          <w:rFonts w:eastAsiaTheme="minorHAnsi"/>
          <w:i/>
          <w:iCs/>
          <w:sz w:val="24"/>
          <w:szCs w:val="24"/>
          <w:lang w:eastAsia="en-US"/>
        </w:rPr>
      </w:pPr>
      <w:r w:rsidRPr="005C3F85">
        <w:rPr>
          <w:rFonts w:eastAsia="SymbolMT"/>
          <w:sz w:val="24"/>
          <w:szCs w:val="24"/>
          <w:lang w:eastAsia="en-US"/>
        </w:rPr>
        <w:t xml:space="preserve">-  </w:t>
      </w:r>
      <w:r w:rsidRPr="005C3F85">
        <w:rPr>
          <w:rFonts w:eastAsiaTheme="minorHAnsi"/>
          <w:i/>
          <w:iCs/>
          <w:sz w:val="24"/>
          <w:szCs w:val="24"/>
          <w:lang w:eastAsia="en-US"/>
        </w:rPr>
        <w:t xml:space="preserve">делать сообщение на заданную тему на основе </w:t>
      </w:r>
      <w:proofErr w:type="gramStart"/>
      <w:r w:rsidRPr="005C3F85">
        <w:rPr>
          <w:rFonts w:eastAsiaTheme="minorHAnsi"/>
          <w:i/>
          <w:iCs/>
          <w:sz w:val="24"/>
          <w:szCs w:val="24"/>
          <w:lang w:eastAsia="en-US"/>
        </w:rPr>
        <w:t>прочитанного</w:t>
      </w:r>
      <w:proofErr w:type="gramEnd"/>
      <w:r w:rsidRPr="005C3F85">
        <w:rPr>
          <w:rFonts w:eastAsiaTheme="minorHAnsi"/>
          <w:i/>
          <w:iCs/>
          <w:sz w:val="24"/>
          <w:szCs w:val="24"/>
          <w:lang w:eastAsia="en-US"/>
        </w:rPr>
        <w:t>;</w:t>
      </w:r>
    </w:p>
    <w:p w:rsidR="00C10E59" w:rsidRPr="005C3F85" w:rsidRDefault="00C10E59" w:rsidP="009217B5">
      <w:pPr>
        <w:autoSpaceDE w:val="0"/>
        <w:autoSpaceDN w:val="0"/>
        <w:adjustRightInd w:val="0"/>
        <w:jc w:val="both"/>
        <w:rPr>
          <w:rFonts w:eastAsiaTheme="minorHAnsi"/>
          <w:i/>
          <w:iCs/>
          <w:sz w:val="24"/>
          <w:szCs w:val="24"/>
          <w:lang w:eastAsia="en-US"/>
        </w:rPr>
      </w:pPr>
      <w:r w:rsidRPr="005C3F85">
        <w:rPr>
          <w:rFonts w:eastAsia="SymbolMT"/>
          <w:sz w:val="24"/>
          <w:szCs w:val="24"/>
          <w:lang w:eastAsia="en-US"/>
        </w:rPr>
        <w:t xml:space="preserve">-  </w:t>
      </w:r>
      <w:r w:rsidRPr="005C3F85">
        <w:rPr>
          <w:rFonts w:eastAsiaTheme="minorHAnsi"/>
          <w:i/>
          <w:iCs/>
          <w:sz w:val="24"/>
          <w:szCs w:val="24"/>
          <w:lang w:eastAsia="en-US"/>
        </w:rPr>
        <w:t>комментировать факты из прочитанного/ прослушанного текста, выражать и аргумент</w:t>
      </w:r>
      <w:r w:rsidRPr="005C3F85">
        <w:rPr>
          <w:rFonts w:eastAsiaTheme="minorHAnsi"/>
          <w:i/>
          <w:iCs/>
          <w:sz w:val="24"/>
          <w:szCs w:val="24"/>
          <w:lang w:eastAsia="en-US"/>
        </w:rPr>
        <w:t>и</w:t>
      </w:r>
      <w:r w:rsidRPr="005C3F85">
        <w:rPr>
          <w:rFonts w:eastAsiaTheme="minorHAnsi"/>
          <w:i/>
          <w:iCs/>
          <w:sz w:val="24"/>
          <w:szCs w:val="24"/>
          <w:lang w:eastAsia="en-US"/>
        </w:rPr>
        <w:t xml:space="preserve">ровать свое отношение к </w:t>
      </w:r>
      <w:proofErr w:type="gramStart"/>
      <w:r w:rsidRPr="005C3F85">
        <w:rPr>
          <w:rFonts w:eastAsiaTheme="minorHAnsi"/>
          <w:i/>
          <w:iCs/>
          <w:sz w:val="24"/>
          <w:szCs w:val="24"/>
          <w:lang w:eastAsia="en-US"/>
        </w:rPr>
        <w:t>прочитанному</w:t>
      </w:r>
      <w:proofErr w:type="gramEnd"/>
      <w:r w:rsidRPr="005C3F85">
        <w:rPr>
          <w:rFonts w:eastAsiaTheme="minorHAnsi"/>
          <w:i/>
          <w:iCs/>
          <w:sz w:val="24"/>
          <w:szCs w:val="24"/>
          <w:lang w:eastAsia="en-US"/>
        </w:rPr>
        <w:t>/ прослушанному;</w:t>
      </w:r>
    </w:p>
    <w:p w:rsidR="00C10E59" w:rsidRPr="005C3F85" w:rsidRDefault="00C10E59" w:rsidP="009217B5">
      <w:pPr>
        <w:autoSpaceDE w:val="0"/>
        <w:autoSpaceDN w:val="0"/>
        <w:adjustRightInd w:val="0"/>
        <w:jc w:val="both"/>
        <w:rPr>
          <w:rFonts w:eastAsiaTheme="minorHAnsi"/>
          <w:i/>
          <w:iCs/>
          <w:sz w:val="24"/>
          <w:szCs w:val="24"/>
          <w:lang w:eastAsia="en-US"/>
        </w:rPr>
      </w:pPr>
      <w:r w:rsidRPr="005C3F85">
        <w:rPr>
          <w:rFonts w:eastAsia="SymbolMT"/>
          <w:sz w:val="24"/>
          <w:szCs w:val="24"/>
          <w:lang w:eastAsia="en-US"/>
        </w:rPr>
        <w:t xml:space="preserve">-  </w:t>
      </w:r>
      <w:r w:rsidRPr="005C3F85">
        <w:rPr>
          <w:rFonts w:eastAsiaTheme="minorHAnsi"/>
          <w:i/>
          <w:iCs/>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C10E59" w:rsidRPr="005C3F85" w:rsidRDefault="00C10E59" w:rsidP="009217B5">
      <w:pPr>
        <w:autoSpaceDE w:val="0"/>
        <w:autoSpaceDN w:val="0"/>
        <w:adjustRightInd w:val="0"/>
        <w:jc w:val="both"/>
        <w:rPr>
          <w:rFonts w:eastAsiaTheme="minorHAnsi"/>
          <w:i/>
          <w:iCs/>
          <w:sz w:val="24"/>
          <w:szCs w:val="24"/>
          <w:lang w:eastAsia="en-US"/>
        </w:rPr>
      </w:pPr>
      <w:r w:rsidRPr="005C3F85">
        <w:rPr>
          <w:rFonts w:eastAsia="SymbolMT"/>
          <w:sz w:val="24"/>
          <w:szCs w:val="24"/>
          <w:lang w:eastAsia="en-US"/>
        </w:rPr>
        <w:t xml:space="preserve">-  </w:t>
      </w:r>
      <w:r w:rsidRPr="005C3F85">
        <w:rPr>
          <w:rFonts w:eastAsiaTheme="minorHAnsi"/>
          <w:i/>
          <w:iCs/>
          <w:sz w:val="24"/>
          <w:szCs w:val="24"/>
          <w:lang w:eastAsia="en-US"/>
        </w:rPr>
        <w:t>кратко высказываться с опорой на нелинейный текст (таблицы, диаграммы, расписание и т. п.);</w:t>
      </w:r>
    </w:p>
    <w:p w:rsidR="00C10E59" w:rsidRPr="005C3F85" w:rsidRDefault="00C10E59" w:rsidP="009217B5">
      <w:pPr>
        <w:autoSpaceDE w:val="0"/>
        <w:autoSpaceDN w:val="0"/>
        <w:adjustRightInd w:val="0"/>
        <w:jc w:val="both"/>
        <w:rPr>
          <w:rFonts w:eastAsiaTheme="minorHAnsi"/>
          <w:i/>
          <w:iCs/>
          <w:sz w:val="24"/>
          <w:szCs w:val="24"/>
          <w:lang w:eastAsia="en-US"/>
        </w:rPr>
      </w:pPr>
      <w:r w:rsidRPr="005C3F85">
        <w:rPr>
          <w:rFonts w:eastAsia="SymbolMT"/>
          <w:sz w:val="24"/>
          <w:szCs w:val="24"/>
          <w:lang w:eastAsia="en-US"/>
        </w:rPr>
        <w:t xml:space="preserve">-  </w:t>
      </w:r>
      <w:r w:rsidRPr="005C3F85">
        <w:rPr>
          <w:rFonts w:eastAsiaTheme="minorHAnsi"/>
          <w:i/>
          <w:iCs/>
          <w:sz w:val="24"/>
          <w:szCs w:val="24"/>
          <w:lang w:eastAsia="en-US"/>
        </w:rPr>
        <w:t>кратко излагать результаты выполненной проектной работы.</w:t>
      </w:r>
    </w:p>
    <w:p w:rsidR="00C10E59" w:rsidRPr="005C3F85" w:rsidRDefault="00C10E59" w:rsidP="009217B5">
      <w:pPr>
        <w:autoSpaceDE w:val="0"/>
        <w:autoSpaceDN w:val="0"/>
        <w:adjustRightInd w:val="0"/>
        <w:jc w:val="both"/>
        <w:rPr>
          <w:rFonts w:eastAsiaTheme="minorHAnsi"/>
          <w:b/>
          <w:bCs/>
          <w:sz w:val="24"/>
          <w:szCs w:val="24"/>
          <w:lang w:eastAsia="en-US"/>
        </w:rPr>
      </w:pPr>
      <w:proofErr w:type="spellStart"/>
      <w:r w:rsidRPr="005C3F85">
        <w:rPr>
          <w:rFonts w:eastAsiaTheme="minorHAnsi"/>
          <w:b/>
          <w:bCs/>
          <w:sz w:val="24"/>
          <w:szCs w:val="24"/>
          <w:lang w:eastAsia="en-US"/>
        </w:rPr>
        <w:t>Аудирование</w:t>
      </w:r>
      <w:proofErr w:type="spellEnd"/>
    </w:p>
    <w:p w:rsidR="00C10E59" w:rsidRPr="005C3F85" w:rsidRDefault="00C10E59" w:rsidP="009217B5">
      <w:pPr>
        <w:autoSpaceDE w:val="0"/>
        <w:autoSpaceDN w:val="0"/>
        <w:adjustRightInd w:val="0"/>
        <w:jc w:val="both"/>
        <w:rPr>
          <w:rFonts w:eastAsiaTheme="minorHAnsi"/>
          <w:b/>
          <w:bCs/>
          <w:sz w:val="24"/>
          <w:szCs w:val="24"/>
          <w:lang w:eastAsia="en-US"/>
        </w:rPr>
      </w:pPr>
      <w:r w:rsidRPr="005C3F85">
        <w:rPr>
          <w:rFonts w:eastAsiaTheme="minorHAnsi"/>
          <w:b/>
          <w:bCs/>
          <w:sz w:val="24"/>
          <w:szCs w:val="24"/>
          <w:lang w:eastAsia="en-US"/>
        </w:rPr>
        <w:t>Выпускник научится:</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воспринимать на слух и понимать основное содержание несложных аутентичных текстов, с</w:t>
      </w:r>
      <w:r w:rsidRPr="005C3F85">
        <w:rPr>
          <w:rFonts w:eastAsia="TimesNewRomanPSMT"/>
          <w:sz w:val="24"/>
          <w:szCs w:val="24"/>
          <w:lang w:eastAsia="en-US"/>
        </w:rPr>
        <w:t>о</w:t>
      </w:r>
      <w:r w:rsidRPr="005C3F85">
        <w:rPr>
          <w:rFonts w:eastAsia="TimesNewRomanPSMT"/>
          <w:sz w:val="24"/>
          <w:szCs w:val="24"/>
          <w:lang w:eastAsia="en-US"/>
        </w:rPr>
        <w:t>держащих некоторое количество неизученных языковых явлений;</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w:t>
      </w:r>
      <w:r w:rsidRPr="005C3F85">
        <w:rPr>
          <w:rFonts w:eastAsia="TimesNewRomanPSMT"/>
          <w:sz w:val="24"/>
          <w:szCs w:val="24"/>
          <w:lang w:eastAsia="en-US"/>
        </w:rPr>
        <w:t>е</w:t>
      </w:r>
      <w:r w:rsidRPr="005C3F85">
        <w:rPr>
          <w:rFonts w:eastAsia="TimesNewRomanPSMT"/>
          <w:sz w:val="24"/>
          <w:szCs w:val="24"/>
          <w:lang w:eastAsia="en-US"/>
        </w:rPr>
        <w:t>ство неизученных языковых явлений.</w:t>
      </w:r>
    </w:p>
    <w:p w:rsidR="00C10E59" w:rsidRPr="005C3F85" w:rsidRDefault="00C10E59" w:rsidP="009217B5">
      <w:pPr>
        <w:autoSpaceDE w:val="0"/>
        <w:autoSpaceDN w:val="0"/>
        <w:adjustRightInd w:val="0"/>
        <w:jc w:val="both"/>
        <w:rPr>
          <w:rFonts w:eastAsiaTheme="minorHAnsi"/>
          <w:b/>
          <w:bCs/>
          <w:sz w:val="24"/>
          <w:szCs w:val="24"/>
          <w:lang w:eastAsia="en-US"/>
        </w:rPr>
      </w:pPr>
      <w:r w:rsidRPr="005C3F85">
        <w:rPr>
          <w:rFonts w:eastAsiaTheme="minorHAnsi"/>
          <w:b/>
          <w:bCs/>
          <w:sz w:val="24"/>
          <w:szCs w:val="24"/>
          <w:lang w:eastAsia="en-US"/>
        </w:rPr>
        <w:t>Выпускник получит возможность научиться:</w:t>
      </w:r>
    </w:p>
    <w:p w:rsidR="00C10E59" w:rsidRPr="005C3F85" w:rsidRDefault="00C10E59" w:rsidP="009217B5">
      <w:pPr>
        <w:autoSpaceDE w:val="0"/>
        <w:autoSpaceDN w:val="0"/>
        <w:adjustRightInd w:val="0"/>
        <w:jc w:val="both"/>
        <w:rPr>
          <w:rFonts w:eastAsiaTheme="minorHAnsi"/>
          <w:i/>
          <w:iCs/>
          <w:sz w:val="24"/>
          <w:szCs w:val="24"/>
          <w:lang w:eastAsia="en-US"/>
        </w:rPr>
      </w:pPr>
      <w:r w:rsidRPr="005C3F85">
        <w:rPr>
          <w:rFonts w:eastAsia="SymbolMT"/>
          <w:sz w:val="24"/>
          <w:szCs w:val="24"/>
          <w:lang w:eastAsia="en-US"/>
        </w:rPr>
        <w:t xml:space="preserve">-  </w:t>
      </w:r>
      <w:r w:rsidRPr="005C3F85">
        <w:rPr>
          <w:rFonts w:eastAsiaTheme="minorHAnsi"/>
          <w:i/>
          <w:iCs/>
          <w:sz w:val="24"/>
          <w:szCs w:val="24"/>
          <w:lang w:eastAsia="en-US"/>
        </w:rPr>
        <w:t>выделять основную тему в воспринимаемом на слух тексте;</w:t>
      </w:r>
    </w:p>
    <w:p w:rsidR="00C10E59" w:rsidRPr="005C3F85" w:rsidRDefault="00C10E59" w:rsidP="009217B5">
      <w:pPr>
        <w:autoSpaceDE w:val="0"/>
        <w:autoSpaceDN w:val="0"/>
        <w:adjustRightInd w:val="0"/>
        <w:jc w:val="both"/>
        <w:rPr>
          <w:rFonts w:eastAsiaTheme="minorHAnsi"/>
          <w:i/>
          <w:iCs/>
          <w:sz w:val="24"/>
          <w:szCs w:val="24"/>
          <w:lang w:eastAsia="en-US"/>
        </w:rPr>
      </w:pPr>
      <w:r w:rsidRPr="005C3F85">
        <w:rPr>
          <w:rFonts w:eastAsia="SymbolMT"/>
          <w:sz w:val="24"/>
          <w:szCs w:val="24"/>
          <w:lang w:eastAsia="en-US"/>
        </w:rPr>
        <w:t xml:space="preserve">-  </w:t>
      </w:r>
      <w:r w:rsidRPr="005C3F85">
        <w:rPr>
          <w:rFonts w:eastAsiaTheme="minorHAnsi"/>
          <w:i/>
          <w:iCs/>
          <w:sz w:val="24"/>
          <w:szCs w:val="24"/>
          <w:lang w:eastAsia="en-US"/>
        </w:rPr>
        <w:t>использовать контекстуальную или языковую догадку при восприятии на слух текстов, с</w:t>
      </w:r>
      <w:r w:rsidRPr="005C3F85">
        <w:rPr>
          <w:rFonts w:eastAsiaTheme="minorHAnsi"/>
          <w:i/>
          <w:iCs/>
          <w:sz w:val="24"/>
          <w:szCs w:val="24"/>
          <w:lang w:eastAsia="en-US"/>
        </w:rPr>
        <w:t>о</w:t>
      </w:r>
      <w:r w:rsidRPr="005C3F85">
        <w:rPr>
          <w:rFonts w:eastAsiaTheme="minorHAnsi"/>
          <w:i/>
          <w:iCs/>
          <w:sz w:val="24"/>
          <w:szCs w:val="24"/>
          <w:lang w:eastAsia="en-US"/>
        </w:rPr>
        <w:t>держащих незнакомые слова.</w:t>
      </w:r>
    </w:p>
    <w:p w:rsidR="00C10E59" w:rsidRPr="005C3F85" w:rsidRDefault="00C10E59" w:rsidP="009217B5">
      <w:pPr>
        <w:autoSpaceDE w:val="0"/>
        <w:autoSpaceDN w:val="0"/>
        <w:adjustRightInd w:val="0"/>
        <w:jc w:val="both"/>
        <w:rPr>
          <w:rFonts w:eastAsiaTheme="minorHAnsi"/>
          <w:b/>
          <w:bCs/>
          <w:sz w:val="24"/>
          <w:szCs w:val="24"/>
          <w:lang w:eastAsia="en-US"/>
        </w:rPr>
      </w:pPr>
      <w:r w:rsidRPr="005C3F85">
        <w:rPr>
          <w:rFonts w:eastAsiaTheme="minorHAnsi"/>
          <w:b/>
          <w:bCs/>
          <w:sz w:val="24"/>
          <w:szCs w:val="24"/>
          <w:lang w:eastAsia="en-US"/>
        </w:rPr>
        <w:t>Чтение</w:t>
      </w:r>
    </w:p>
    <w:p w:rsidR="00C10E59" w:rsidRPr="005C3F85" w:rsidRDefault="00C10E59" w:rsidP="009217B5">
      <w:pPr>
        <w:autoSpaceDE w:val="0"/>
        <w:autoSpaceDN w:val="0"/>
        <w:adjustRightInd w:val="0"/>
        <w:jc w:val="both"/>
        <w:rPr>
          <w:rFonts w:eastAsiaTheme="minorHAnsi"/>
          <w:b/>
          <w:bCs/>
          <w:sz w:val="24"/>
          <w:szCs w:val="24"/>
          <w:lang w:eastAsia="en-US"/>
        </w:rPr>
      </w:pPr>
      <w:r w:rsidRPr="005C3F85">
        <w:rPr>
          <w:rFonts w:eastAsiaTheme="minorHAnsi"/>
          <w:b/>
          <w:bCs/>
          <w:sz w:val="24"/>
          <w:szCs w:val="24"/>
          <w:lang w:eastAsia="en-US"/>
        </w:rPr>
        <w:t>Выпускник научится:</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читать и понимать основное содержание несложных аутентичных текстов, содержащие о</w:t>
      </w:r>
      <w:r w:rsidRPr="005C3F85">
        <w:rPr>
          <w:rFonts w:eastAsia="TimesNewRomanPSMT"/>
          <w:sz w:val="24"/>
          <w:szCs w:val="24"/>
          <w:lang w:eastAsia="en-US"/>
        </w:rPr>
        <w:t>т</w:t>
      </w:r>
      <w:r w:rsidRPr="005C3F85">
        <w:rPr>
          <w:rFonts w:eastAsia="TimesNewRomanPSMT"/>
          <w:sz w:val="24"/>
          <w:szCs w:val="24"/>
          <w:lang w:eastAsia="en-US"/>
        </w:rPr>
        <w:t>дельные неизученные языковые явления;</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lastRenderedPageBreak/>
        <w:t xml:space="preserve">-  </w:t>
      </w:r>
      <w:r w:rsidRPr="005C3F85">
        <w:rPr>
          <w:rFonts w:eastAsia="TimesNewRomanPSMT"/>
          <w:sz w:val="24"/>
          <w:szCs w:val="24"/>
          <w:lang w:eastAsia="en-US"/>
        </w:rPr>
        <w:t>читать и полностью понимать несложные аутентичные тексты, построенные на изученном языковом материале;</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5C3F85">
        <w:rPr>
          <w:rFonts w:eastAsia="TimesNewRomanPSMT"/>
          <w:sz w:val="24"/>
          <w:szCs w:val="24"/>
          <w:lang w:eastAsia="en-US"/>
        </w:rPr>
        <w:t>прочитанного</w:t>
      </w:r>
      <w:proofErr w:type="gramEnd"/>
      <w:r w:rsidRPr="005C3F85">
        <w:rPr>
          <w:rFonts w:eastAsia="TimesNewRomanPSMT"/>
          <w:sz w:val="24"/>
          <w:szCs w:val="24"/>
          <w:lang w:eastAsia="en-US"/>
        </w:rPr>
        <w:t>.</w:t>
      </w:r>
    </w:p>
    <w:p w:rsidR="00C10E59" w:rsidRPr="005C3F85" w:rsidRDefault="00C10E59" w:rsidP="009217B5">
      <w:pPr>
        <w:autoSpaceDE w:val="0"/>
        <w:autoSpaceDN w:val="0"/>
        <w:adjustRightInd w:val="0"/>
        <w:jc w:val="both"/>
        <w:rPr>
          <w:rFonts w:eastAsia="TimesNewRomanPSMT"/>
          <w:b/>
          <w:bCs/>
          <w:sz w:val="24"/>
          <w:szCs w:val="24"/>
          <w:lang w:eastAsia="en-US"/>
        </w:rPr>
      </w:pPr>
      <w:r w:rsidRPr="005C3F85">
        <w:rPr>
          <w:rFonts w:eastAsia="TimesNewRomanPSMT"/>
          <w:b/>
          <w:bCs/>
          <w:sz w:val="24"/>
          <w:szCs w:val="24"/>
          <w:lang w:eastAsia="en-US"/>
        </w:rPr>
        <w:t>Выпускник получит возможность научиться:</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устанавливать причинно-следственную взаимосвязь фактов и событий, изложенных в н</w:t>
      </w:r>
      <w:r w:rsidRPr="005C3F85">
        <w:rPr>
          <w:rFonts w:eastAsia="TimesNewRomanPSMT"/>
          <w:i/>
          <w:iCs/>
          <w:sz w:val="24"/>
          <w:szCs w:val="24"/>
          <w:lang w:eastAsia="en-US"/>
        </w:rPr>
        <w:t>е</w:t>
      </w:r>
      <w:r w:rsidRPr="005C3F85">
        <w:rPr>
          <w:rFonts w:eastAsia="TimesNewRomanPSMT"/>
          <w:i/>
          <w:iCs/>
          <w:sz w:val="24"/>
          <w:szCs w:val="24"/>
          <w:lang w:eastAsia="en-US"/>
        </w:rPr>
        <w:t>сложном аутентичном тексте;</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восстанавливать текст из разрозненных абзацев или путем добавления выпущенных фра</w:t>
      </w:r>
      <w:r w:rsidRPr="005C3F85">
        <w:rPr>
          <w:rFonts w:eastAsia="TimesNewRomanPSMT"/>
          <w:i/>
          <w:iCs/>
          <w:sz w:val="24"/>
          <w:szCs w:val="24"/>
          <w:lang w:eastAsia="en-US"/>
        </w:rPr>
        <w:t>г</w:t>
      </w:r>
      <w:r w:rsidRPr="005C3F85">
        <w:rPr>
          <w:rFonts w:eastAsia="TimesNewRomanPSMT"/>
          <w:i/>
          <w:iCs/>
          <w:sz w:val="24"/>
          <w:szCs w:val="24"/>
          <w:lang w:eastAsia="en-US"/>
        </w:rPr>
        <w:t>ментов.</w:t>
      </w:r>
    </w:p>
    <w:p w:rsidR="00C10E59" w:rsidRPr="005C3F85" w:rsidRDefault="00C10E59" w:rsidP="009217B5">
      <w:pPr>
        <w:autoSpaceDE w:val="0"/>
        <w:autoSpaceDN w:val="0"/>
        <w:adjustRightInd w:val="0"/>
        <w:jc w:val="both"/>
        <w:rPr>
          <w:rFonts w:eastAsia="TimesNewRomanPSMT"/>
          <w:b/>
          <w:bCs/>
          <w:sz w:val="24"/>
          <w:szCs w:val="24"/>
          <w:lang w:eastAsia="en-US"/>
        </w:rPr>
      </w:pPr>
      <w:r w:rsidRPr="005C3F85">
        <w:rPr>
          <w:rFonts w:eastAsia="TimesNewRomanPSMT"/>
          <w:b/>
          <w:bCs/>
          <w:sz w:val="24"/>
          <w:szCs w:val="24"/>
          <w:lang w:eastAsia="en-US"/>
        </w:rPr>
        <w:t>Письменная речь</w:t>
      </w:r>
    </w:p>
    <w:p w:rsidR="00C10E59" w:rsidRPr="005C3F85" w:rsidRDefault="00C10E59" w:rsidP="009217B5">
      <w:pPr>
        <w:autoSpaceDE w:val="0"/>
        <w:autoSpaceDN w:val="0"/>
        <w:adjustRightInd w:val="0"/>
        <w:jc w:val="both"/>
        <w:rPr>
          <w:rFonts w:eastAsia="TimesNewRomanPSMT"/>
          <w:b/>
          <w:bCs/>
          <w:sz w:val="24"/>
          <w:szCs w:val="24"/>
          <w:lang w:eastAsia="en-US"/>
        </w:rPr>
      </w:pPr>
      <w:r w:rsidRPr="005C3F85">
        <w:rPr>
          <w:rFonts w:eastAsia="TimesNewRomanPSMT"/>
          <w:b/>
          <w:bCs/>
          <w:sz w:val="24"/>
          <w:szCs w:val="24"/>
          <w:lang w:eastAsia="en-US"/>
        </w:rPr>
        <w:t>Выпускник научится:</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proofErr w:type="gramStart"/>
      <w:r w:rsidRPr="005C3F85">
        <w:rPr>
          <w:rFonts w:eastAsia="SymbolMT"/>
          <w:sz w:val="24"/>
          <w:szCs w:val="24"/>
          <w:lang w:eastAsia="en-US"/>
        </w:rPr>
        <w:t xml:space="preserve">-  </w:t>
      </w:r>
      <w:r w:rsidRPr="005C3F85">
        <w:rPr>
          <w:rFonts w:eastAsia="TimesNewRomanPSMT"/>
          <w:sz w:val="24"/>
          <w:szCs w:val="24"/>
          <w:lang w:eastAsia="en-US"/>
        </w:rPr>
        <w:t>заполнять анкеты и формуляры, сообщая о себе основные сведения (имя, фамилия, пол, во</w:t>
      </w:r>
      <w:r w:rsidRPr="005C3F85">
        <w:rPr>
          <w:rFonts w:eastAsia="TimesNewRomanPSMT"/>
          <w:sz w:val="24"/>
          <w:szCs w:val="24"/>
          <w:lang w:eastAsia="en-US"/>
        </w:rPr>
        <w:t>з</w:t>
      </w:r>
      <w:r w:rsidRPr="005C3F85">
        <w:rPr>
          <w:rFonts w:eastAsia="TimesNewRomanPSMT"/>
          <w:sz w:val="24"/>
          <w:szCs w:val="24"/>
          <w:lang w:eastAsia="en-US"/>
        </w:rPr>
        <w:t>раст, гражданство, национальность, адрес и т. д.);</w:t>
      </w:r>
      <w:proofErr w:type="gramEnd"/>
    </w:p>
    <w:p w:rsidR="00C10E59" w:rsidRPr="005C3F85" w:rsidRDefault="00C10E59" w:rsidP="009217B5">
      <w:pPr>
        <w:autoSpaceDE w:val="0"/>
        <w:autoSpaceDN w:val="0"/>
        <w:adjustRightInd w:val="0"/>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10E59" w:rsidRPr="005C3F85" w:rsidRDefault="00C10E59" w:rsidP="009217B5">
      <w:pPr>
        <w:autoSpaceDE w:val="0"/>
        <w:autoSpaceDN w:val="0"/>
        <w:adjustRightInd w:val="0"/>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w:t>
      </w:r>
      <w:r w:rsidRPr="005C3F85">
        <w:rPr>
          <w:rFonts w:eastAsia="TimesNewRomanPSMT"/>
          <w:sz w:val="24"/>
          <w:szCs w:val="24"/>
          <w:lang w:eastAsia="en-US"/>
        </w:rPr>
        <w:t>о</w:t>
      </w:r>
      <w:r w:rsidRPr="005C3F85">
        <w:rPr>
          <w:rFonts w:eastAsia="TimesNewRomanPSMT"/>
          <w:sz w:val="24"/>
          <w:szCs w:val="24"/>
          <w:lang w:eastAsia="en-US"/>
        </w:rPr>
        <w:t>гичную информацию о друге по переписке; выражать благодарность, извинения, просьбу; д</w:t>
      </w:r>
      <w:r w:rsidRPr="005C3F85">
        <w:rPr>
          <w:rFonts w:eastAsia="TimesNewRomanPSMT"/>
          <w:sz w:val="24"/>
          <w:szCs w:val="24"/>
          <w:lang w:eastAsia="en-US"/>
        </w:rPr>
        <w:t>а</w:t>
      </w:r>
      <w:r w:rsidRPr="005C3F85">
        <w:rPr>
          <w:rFonts w:eastAsia="TimesNewRomanPSMT"/>
          <w:sz w:val="24"/>
          <w:szCs w:val="24"/>
          <w:lang w:eastAsia="en-US"/>
        </w:rPr>
        <w:t>вать совет и т. д. (объемом 100–120 слов, включая адрес);</w:t>
      </w:r>
    </w:p>
    <w:p w:rsidR="00C10E59" w:rsidRPr="005C3F85" w:rsidRDefault="00C10E59" w:rsidP="009217B5">
      <w:pPr>
        <w:autoSpaceDE w:val="0"/>
        <w:autoSpaceDN w:val="0"/>
        <w:adjustRightInd w:val="0"/>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писать небольшие письменные высказывания с опорой на образец/ план.</w:t>
      </w:r>
    </w:p>
    <w:p w:rsidR="00C10E59" w:rsidRPr="005C3F85" w:rsidRDefault="00C10E59" w:rsidP="009217B5">
      <w:pPr>
        <w:autoSpaceDE w:val="0"/>
        <w:autoSpaceDN w:val="0"/>
        <w:adjustRightInd w:val="0"/>
        <w:rPr>
          <w:rFonts w:eastAsia="TimesNewRomanPSMT"/>
          <w:b/>
          <w:bCs/>
          <w:sz w:val="24"/>
          <w:szCs w:val="24"/>
          <w:lang w:eastAsia="en-US"/>
        </w:rPr>
      </w:pPr>
      <w:r w:rsidRPr="005C3F85">
        <w:rPr>
          <w:rFonts w:eastAsia="TimesNewRomanPSMT"/>
          <w:b/>
          <w:bCs/>
          <w:sz w:val="24"/>
          <w:szCs w:val="24"/>
          <w:lang w:eastAsia="en-US"/>
        </w:rPr>
        <w:t>Выпускник получит возможность научиться:</w:t>
      </w:r>
    </w:p>
    <w:p w:rsidR="00C10E59" w:rsidRPr="005C3F85" w:rsidRDefault="00C10E59" w:rsidP="009217B5">
      <w:pPr>
        <w:autoSpaceDE w:val="0"/>
        <w:autoSpaceDN w:val="0"/>
        <w:adjustRightInd w:val="0"/>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делать краткие выписки из текста с целью их использования в собственных устных выск</w:t>
      </w:r>
      <w:r w:rsidRPr="005C3F85">
        <w:rPr>
          <w:rFonts w:eastAsia="TimesNewRomanPSMT"/>
          <w:i/>
          <w:iCs/>
          <w:sz w:val="24"/>
          <w:szCs w:val="24"/>
          <w:lang w:eastAsia="en-US"/>
        </w:rPr>
        <w:t>а</w:t>
      </w:r>
      <w:r w:rsidRPr="005C3F85">
        <w:rPr>
          <w:rFonts w:eastAsia="TimesNewRomanPSMT"/>
          <w:i/>
          <w:iCs/>
          <w:sz w:val="24"/>
          <w:szCs w:val="24"/>
          <w:lang w:eastAsia="en-US"/>
        </w:rPr>
        <w:t>зываниях;</w:t>
      </w:r>
    </w:p>
    <w:p w:rsidR="00C10E59" w:rsidRPr="005C3F85" w:rsidRDefault="00C10E59" w:rsidP="009217B5">
      <w:pPr>
        <w:autoSpaceDE w:val="0"/>
        <w:autoSpaceDN w:val="0"/>
        <w:adjustRightInd w:val="0"/>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писать электронное письмо зарубежному другу в ответ на электронное письмо-стимул;</w:t>
      </w:r>
    </w:p>
    <w:p w:rsidR="00C10E59" w:rsidRPr="005C3F85" w:rsidRDefault="00C10E59" w:rsidP="009217B5">
      <w:pPr>
        <w:autoSpaceDE w:val="0"/>
        <w:autoSpaceDN w:val="0"/>
        <w:adjustRightInd w:val="0"/>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составлять план/ тезисы устного или письменного сообщения;</w:t>
      </w:r>
    </w:p>
    <w:p w:rsidR="00C10E59" w:rsidRPr="005C3F85" w:rsidRDefault="00C10E59" w:rsidP="009217B5">
      <w:pPr>
        <w:autoSpaceDE w:val="0"/>
        <w:autoSpaceDN w:val="0"/>
        <w:adjustRightInd w:val="0"/>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кратко излагать в письменном виде результаты проектной деятельности;</w:t>
      </w:r>
    </w:p>
    <w:p w:rsidR="00C10E59" w:rsidRPr="005C3F85" w:rsidRDefault="00C10E59" w:rsidP="009217B5">
      <w:pPr>
        <w:autoSpaceDE w:val="0"/>
        <w:autoSpaceDN w:val="0"/>
        <w:adjustRightInd w:val="0"/>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писать небольшое письменное высказывание с опорой на нелинейный текст (таблицы, ди</w:t>
      </w:r>
      <w:r w:rsidRPr="005C3F85">
        <w:rPr>
          <w:rFonts w:eastAsia="TimesNewRomanPSMT"/>
          <w:i/>
          <w:iCs/>
          <w:sz w:val="24"/>
          <w:szCs w:val="24"/>
          <w:lang w:eastAsia="en-US"/>
        </w:rPr>
        <w:t>а</w:t>
      </w:r>
      <w:r w:rsidRPr="005C3F85">
        <w:rPr>
          <w:rFonts w:eastAsia="TimesNewRomanPSMT"/>
          <w:i/>
          <w:iCs/>
          <w:sz w:val="24"/>
          <w:szCs w:val="24"/>
          <w:lang w:eastAsia="en-US"/>
        </w:rPr>
        <w:t>граммы и т. п.).</w:t>
      </w:r>
    </w:p>
    <w:p w:rsidR="00C10E59" w:rsidRPr="005C3F85" w:rsidRDefault="00C10E59" w:rsidP="009217B5">
      <w:pPr>
        <w:autoSpaceDE w:val="0"/>
        <w:autoSpaceDN w:val="0"/>
        <w:adjustRightInd w:val="0"/>
        <w:rPr>
          <w:rFonts w:eastAsia="TimesNewRomanPSMT"/>
          <w:b/>
          <w:bCs/>
          <w:sz w:val="24"/>
          <w:szCs w:val="24"/>
          <w:lang w:eastAsia="en-US"/>
        </w:rPr>
      </w:pPr>
      <w:r w:rsidRPr="005C3F85">
        <w:rPr>
          <w:rFonts w:eastAsia="TimesNewRomanPSMT"/>
          <w:b/>
          <w:bCs/>
          <w:sz w:val="24"/>
          <w:szCs w:val="24"/>
          <w:lang w:eastAsia="en-US"/>
        </w:rPr>
        <w:t>Языковые навыки и средства оперирования ими</w:t>
      </w:r>
    </w:p>
    <w:p w:rsidR="00C10E59" w:rsidRPr="005C3F85" w:rsidRDefault="00C10E59" w:rsidP="009217B5">
      <w:pPr>
        <w:autoSpaceDE w:val="0"/>
        <w:autoSpaceDN w:val="0"/>
        <w:adjustRightInd w:val="0"/>
        <w:rPr>
          <w:rFonts w:eastAsia="TimesNewRomanPSMT"/>
          <w:b/>
          <w:bCs/>
          <w:sz w:val="24"/>
          <w:szCs w:val="24"/>
          <w:lang w:eastAsia="en-US"/>
        </w:rPr>
      </w:pPr>
      <w:r w:rsidRPr="005C3F85">
        <w:rPr>
          <w:rFonts w:eastAsia="TimesNewRomanPSMT"/>
          <w:b/>
          <w:bCs/>
          <w:sz w:val="24"/>
          <w:szCs w:val="24"/>
          <w:lang w:eastAsia="en-US"/>
        </w:rPr>
        <w:t>Орфография и пунктуация</w:t>
      </w:r>
    </w:p>
    <w:p w:rsidR="00C10E59" w:rsidRPr="005C3F85" w:rsidRDefault="00C10E59" w:rsidP="009217B5">
      <w:pPr>
        <w:autoSpaceDE w:val="0"/>
        <w:autoSpaceDN w:val="0"/>
        <w:adjustRightInd w:val="0"/>
        <w:rPr>
          <w:rFonts w:eastAsia="TimesNewRomanPSMT"/>
          <w:b/>
          <w:bCs/>
          <w:sz w:val="24"/>
          <w:szCs w:val="24"/>
          <w:lang w:eastAsia="en-US"/>
        </w:rPr>
      </w:pPr>
      <w:r w:rsidRPr="005C3F85">
        <w:rPr>
          <w:rFonts w:eastAsia="TimesNewRomanPSMT"/>
          <w:b/>
          <w:bCs/>
          <w:sz w:val="24"/>
          <w:szCs w:val="24"/>
          <w:lang w:eastAsia="en-US"/>
        </w:rPr>
        <w:t>Выпускник научится:</w:t>
      </w:r>
    </w:p>
    <w:p w:rsidR="00C10E59" w:rsidRPr="005C3F85" w:rsidRDefault="00C10E59" w:rsidP="009217B5">
      <w:pPr>
        <w:autoSpaceDE w:val="0"/>
        <w:autoSpaceDN w:val="0"/>
        <w:adjustRightInd w:val="0"/>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правильно писать изученные слова;</w:t>
      </w:r>
    </w:p>
    <w:p w:rsidR="00C10E59" w:rsidRPr="005C3F85" w:rsidRDefault="00C10E59" w:rsidP="009217B5">
      <w:pPr>
        <w:autoSpaceDE w:val="0"/>
        <w:autoSpaceDN w:val="0"/>
        <w:adjustRightInd w:val="0"/>
        <w:rPr>
          <w:rFonts w:eastAsia="TimesNewRomanPSMT"/>
          <w:sz w:val="24"/>
          <w:szCs w:val="24"/>
          <w:lang w:eastAsia="en-US"/>
        </w:rPr>
      </w:pPr>
      <w:r w:rsidRPr="005C3F85">
        <w:rPr>
          <w:rFonts w:eastAsia="SymbolMT"/>
          <w:sz w:val="24"/>
          <w:szCs w:val="24"/>
          <w:lang w:eastAsia="en-US"/>
        </w:rPr>
        <w:t xml:space="preserve"> -  </w:t>
      </w:r>
      <w:r w:rsidRPr="005C3F85">
        <w:rPr>
          <w:rFonts w:eastAsia="TimesNewRomanPSMT"/>
          <w:sz w:val="24"/>
          <w:szCs w:val="24"/>
          <w:lang w:eastAsia="en-US"/>
        </w:rPr>
        <w:t>правильно ставить знаки препинания в конце предложения: точку в конце повествовательн</w:t>
      </w:r>
      <w:r w:rsidRPr="005C3F85">
        <w:rPr>
          <w:rFonts w:eastAsia="TimesNewRomanPSMT"/>
          <w:sz w:val="24"/>
          <w:szCs w:val="24"/>
          <w:lang w:eastAsia="en-US"/>
        </w:rPr>
        <w:t>о</w:t>
      </w:r>
      <w:r w:rsidRPr="005C3F85">
        <w:rPr>
          <w:rFonts w:eastAsia="TimesNewRomanPSMT"/>
          <w:sz w:val="24"/>
          <w:szCs w:val="24"/>
          <w:lang w:eastAsia="en-US"/>
        </w:rPr>
        <w:t>го предложения, вопросительный знак в конце вопросительного предложения, восклицател</w:t>
      </w:r>
      <w:r w:rsidRPr="005C3F85">
        <w:rPr>
          <w:rFonts w:eastAsia="TimesNewRomanPSMT"/>
          <w:sz w:val="24"/>
          <w:szCs w:val="24"/>
          <w:lang w:eastAsia="en-US"/>
        </w:rPr>
        <w:t>ь</w:t>
      </w:r>
      <w:r w:rsidRPr="005C3F85">
        <w:rPr>
          <w:rFonts w:eastAsia="TimesNewRomanPSMT"/>
          <w:sz w:val="24"/>
          <w:szCs w:val="24"/>
          <w:lang w:eastAsia="en-US"/>
        </w:rPr>
        <w:t>ный знак в конце восклицательного предложения;</w:t>
      </w:r>
    </w:p>
    <w:p w:rsidR="00C10E59" w:rsidRPr="005C3F85" w:rsidRDefault="00C10E59" w:rsidP="009217B5">
      <w:pPr>
        <w:autoSpaceDE w:val="0"/>
        <w:autoSpaceDN w:val="0"/>
        <w:adjustRightInd w:val="0"/>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C10E59" w:rsidRPr="005C3F85" w:rsidRDefault="00C10E59" w:rsidP="009217B5">
      <w:pPr>
        <w:autoSpaceDE w:val="0"/>
        <w:autoSpaceDN w:val="0"/>
        <w:adjustRightInd w:val="0"/>
        <w:rPr>
          <w:rFonts w:eastAsia="TimesNewRomanPSMT"/>
          <w:b/>
          <w:bCs/>
          <w:sz w:val="24"/>
          <w:szCs w:val="24"/>
          <w:lang w:eastAsia="en-US"/>
        </w:rPr>
      </w:pPr>
      <w:r w:rsidRPr="005C3F85">
        <w:rPr>
          <w:rFonts w:eastAsia="TimesNewRomanPSMT"/>
          <w:b/>
          <w:bCs/>
          <w:sz w:val="24"/>
          <w:szCs w:val="24"/>
          <w:lang w:eastAsia="en-US"/>
        </w:rPr>
        <w:t>Выпускник получит возможность научиться:</w:t>
      </w:r>
    </w:p>
    <w:p w:rsidR="00C10E59" w:rsidRPr="005C3F85" w:rsidRDefault="00C10E59" w:rsidP="009217B5">
      <w:pPr>
        <w:autoSpaceDE w:val="0"/>
        <w:autoSpaceDN w:val="0"/>
        <w:adjustRightInd w:val="0"/>
        <w:rPr>
          <w:rFonts w:eastAsia="TimesNewRomanPSMT"/>
          <w:i/>
          <w:iCs/>
          <w:sz w:val="24"/>
          <w:szCs w:val="24"/>
          <w:lang w:eastAsia="en-US"/>
        </w:rPr>
      </w:pPr>
      <w:r w:rsidRPr="005C3F85">
        <w:rPr>
          <w:rFonts w:eastAsia="SymbolMT"/>
          <w:sz w:val="24"/>
          <w:szCs w:val="24"/>
          <w:lang w:eastAsia="en-US"/>
        </w:rPr>
        <w:t xml:space="preserve"> - </w:t>
      </w:r>
      <w:r w:rsidRPr="005C3F85">
        <w:rPr>
          <w:rFonts w:eastAsia="TimesNewRomanPSMT"/>
          <w:i/>
          <w:iCs/>
          <w:sz w:val="24"/>
          <w:szCs w:val="24"/>
          <w:lang w:eastAsia="en-US"/>
        </w:rPr>
        <w:t>сравнивать и анализировать буквосочетания немецкого языка</w:t>
      </w:r>
      <w:proofErr w:type="gramStart"/>
      <w:r w:rsidRPr="005C3F85">
        <w:rPr>
          <w:rFonts w:eastAsia="TimesNewRomanPSMT"/>
          <w:i/>
          <w:iCs/>
          <w:sz w:val="24"/>
          <w:szCs w:val="24"/>
          <w:lang w:eastAsia="en-US"/>
        </w:rPr>
        <w:t xml:space="preserve"> .</w:t>
      </w:r>
      <w:proofErr w:type="gramEnd"/>
    </w:p>
    <w:p w:rsidR="00C10E59" w:rsidRPr="005C3F85" w:rsidRDefault="00C10E59" w:rsidP="009217B5">
      <w:pPr>
        <w:autoSpaceDE w:val="0"/>
        <w:autoSpaceDN w:val="0"/>
        <w:adjustRightInd w:val="0"/>
        <w:rPr>
          <w:rFonts w:eastAsia="TimesNewRomanPSMT"/>
          <w:b/>
          <w:bCs/>
          <w:sz w:val="24"/>
          <w:szCs w:val="24"/>
          <w:lang w:eastAsia="en-US"/>
        </w:rPr>
      </w:pPr>
      <w:r w:rsidRPr="005C3F85">
        <w:rPr>
          <w:rFonts w:eastAsia="TimesNewRomanPSMT"/>
          <w:b/>
          <w:bCs/>
          <w:sz w:val="24"/>
          <w:szCs w:val="24"/>
          <w:lang w:eastAsia="en-US"/>
        </w:rPr>
        <w:t>Фонетическая сторона речи</w:t>
      </w:r>
    </w:p>
    <w:p w:rsidR="00C10E59" w:rsidRPr="005C3F85" w:rsidRDefault="00C10E59" w:rsidP="009217B5">
      <w:pPr>
        <w:autoSpaceDE w:val="0"/>
        <w:autoSpaceDN w:val="0"/>
        <w:adjustRightInd w:val="0"/>
        <w:rPr>
          <w:rFonts w:eastAsia="TimesNewRomanPSMT"/>
          <w:b/>
          <w:bCs/>
          <w:sz w:val="24"/>
          <w:szCs w:val="24"/>
          <w:lang w:eastAsia="en-US"/>
        </w:rPr>
      </w:pPr>
      <w:r w:rsidRPr="005C3F85">
        <w:rPr>
          <w:rFonts w:eastAsia="TimesNewRomanPSMT"/>
          <w:b/>
          <w:bCs/>
          <w:sz w:val="24"/>
          <w:szCs w:val="24"/>
          <w:lang w:eastAsia="en-US"/>
        </w:rPr>
        <w:t>Выпускник научится:</w:t>
      </w:r>
    </w:p>
    <w:p w:rsidR="00C10E59" w:rsidRPr="005C3F85" w:rsidRDefault="00C10E59" w:rsidP="009217B5">
      <w:pPr>
        <w:autoSpaceDE w:val="0"/>
        <w:autoSpaceDN w:val="0"/>
        <w:adjustRightInd w:val="0"/>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C10E59" w:rsidRPr="005C3F85" w:rsidRDefault="00C10E59" w:rsidP="009217B5">
      <w:pPr>
        <w:autoSpaceDE w:val="0"/>
        <w:autoSpaceDN w:val="0"/>
        <w:adjustRightInd w:val="0"/>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соблюдать правильное ударение в изученных словах;</w:t>
      </w:r>
    </w:p>
    <w:p w:rsidR="00C10E59" w:rsidRPr="005C3F85" w:rsidRDefault="00C10E59" w:rsidP="009217B5">
      <w:pPr>
        <w:autoSpaceDE w:val="0"/>
        <w:autoSpaceDN w:val="0"/>
        <w:adjustRightInd w:val="0"/>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различать коммуникативные типы предложений по их интонации;</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членить предложение на смысловые группы;</w:t>
      </w:r>
    </w:p>
    <w:p w:rsidR="00C10E59" w:rsidRPr="005C3F85" w:rsidRDefault="00C10E59" w:rsidP="009217B5">
      <w:pPr>
        <w:autoSpaceDE w:val="0"/>
        <w:autoSpaceDN w:val="0"/>
        <w:adjustRightInd w:val="0"/>
        <w:jc w:val="both"/>
        <w:rPr>
          <w:rFonts w:eastAsia="TimesNewRomanPSMT"/>
          <w:sz w:val="24"/>
          <w:szCs w:val="24"/>
          <w:lang w:eastAsia="en-US"/>
        </w:rPr>
      </w:pPr>
      <w:proofErr w:type="gramStart"/>
      <w:r w:rsidRPr="005C3F85">
        <w:rPr>
          <w:rFonts w:eastAsia="SymbolMT"/>
          <w:sz w:val="24"/>
          <w:szCs w:val="24"/>
          <w:lang w:eastAsia="en-US"/>
        </w:rPr>
        <w:t xml:space="preserve">-  </w:t>
      </w:r>
      <w:r w:rsidRPr="005C3F85">
        <w:rPr>
          <w:rFonts w:eastAsia="TimesNewRomanPSMT"/>
          <w:sz w:val="24"/>
          <w:szCs w:val="24"/>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w:t>
      </w:r>
      <w:r w:rsidRPr="005C3F85">
        <w:rPr>
          <w:rFonts w:eastAsia="TimesNewRomanPSMT"/>
          <w:sz w:val="24"/>
          <w:szCs w:val="24"/>
          <w:lang w:eastAsia="en-US"/>
        </w:rPr>
        <w:t>а</w:t>
      </w:r>
      <w:r w:rsidRPr="005C3F85">
        <w:rPr>
          <w:rFonts w:eastAsia="TimesNewRomanPSMT"/>
          <w:sz w:val="24"/>
          <w:szCs w:val="24"/>
          <w:lang w:eastAsia="en-US"/>
        </w:rPr>
        <w:t>зового ударения на служебных словах.</w:t>
      </w:r>
      <w:proofErr w:type="gramEnd"/>
    </w:p>
    <w:p w:rsidR="00C10E59" w:rsidRPr="005C3F85" w:rsidRDefault="00C10E59" w:rsidP="009217B5">
      <w:pPr>
        <w:autoSpaceDE w:val="0"/>
        <w:autoSpaceDN w:val="0"/>
        <w:adjustRightInd w:val="0"/>
        <w:jc w:val="both"/>
        <w:rPr>
          <w:rFonts w:eastAsia="TimesNewRomanPSMT"/>
          <w:b/>
          <w:bCs/>
          <w:sz w:val="24"/>
          <w:szCs w:val="24"/>
          <w:lang w:eastAsia="en-US"/>
        </w:rPr>
      </w:pPr>
      <w:r w:rsidRPr="005C3F85">
        <w:rPr>
          <w:rFonts w:eastAsia="TimesNewRomanPSMT"/>
          <w:b/>
          <w:bCs/>
          <w:sz w:val="24"/>
          <w:szCs w:val="24"/>
          <w:lang w:eastAsia="en-US"/>
        </w:rPr>
        <w:t>Выпускник получит возможность научиться:</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выражать модальные значения, чувства и эмоции с помощью интонации;</w:t>
      </w:r>
    </w:p>
    <w:p w:rsidR="00C10E59" w:rsidRPr="005C3F85" w:rsidRDefault="00C10E59" w:rsidP="009217B5">
      <w:pPr>
        <w:autoSpaceDE w:val="0"/>
        <w:autoSpaceDN w:val="0"/>
        <w:adjustRightInd w:val="0"/>
        <w:jc w:val="both"/>
        <w:rPr>
          <w:rFonts w:eastAsia="TimesNewRomanPSMT"/>
          <w:b/>
          <w:bCs/>
          <w:sz w:val="24"/>
          <w:szCs w:val="24"/>
          <w:lang w:eastAsia="en-US"/>
        </w:rPr>
      </w:pPr>
      <w:r w:rsidRPr="005C3F85">
        <w:rPr>
          <w:rFonts w:eastAsia="TimesNewRomanPSMT"/>
          <w:b/>
          <w:bCs/>
          <w:sz w:val="24"/>
          <w:szCs w:val="24"/>
          <w:lang w:eastAsia="en-US"/>
        </w:rPr>
        <w:lastRenderedPageBreak/>
        <w:t>Лексическая сторона речи</w:t>
      </w:r>
    </w:p>
    <w:p w:rsidR="00C10E59" w:rsidRPr="005C3F85" w:rsidRDefault="00C10E59" w:rsidP="009217B5">
      <w:pPr>
        <w:autoSpaceDE w:val="0"/>
        <w:autoSpaceDN w:val="0"/>
        <w:adjustRightInd w:val="0"/>
        <w:jc w:val="both"/>
        <w:rPr>
          <w:rFonts w:eastAsia="TimesNewRomanPSMT"/>
          <w:b/>
          <w:bCs/>
          <w:sz w:val="24"/>
          <w:szCs w:val="24"/>
          <w:lang w:eastAsia="en-US"/>
        </w:rPr>
      </w:pPr>
      <w:r w:rsidRPr="005C3F85">
        <w:rPr>
          <w:rFonts w:eastAsia="TimesNewRomanPSMT"/>
          <w:b/>
          <w:bCs/>
          <w:sz w:val="24"/>
          <w:szCs w:val="24"/>
          <w:lang w:eastAsia="en-US"/>
        </w:rPr>
        <w:t>Выпускник научится:</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узнавать в письменном и звучащем тексте изученные лексические единицы (слова, словос</w:t>
      </w:r>
      <w:r w:rsidRPr="005C3F85">
        <w:rPr>
          <w:rFonts w:eastAsia="TimesNewRomanPSMT"/>
          <w:sz w:val="24"/>
          <w:szCs w:val="24"/>
          <w:lang w:eastAsia="en-US"/>
        </w:rPr>
        <w:t>о</w:t>
      </w:r>
      <w:r w:rsidRPr="005C3F85">
        <w:rPr>
          <w:rFonts w:eastAsia="TimesNewRomanPSMT"/>
          <w:sz w:val="24"/>
          <w:szCs w:val="24"/>
          <w:lang w:eastAsia="en-US"/>
        </w:rPr>
        <w:t>четания, реплики-клише речевого этикета), в том числе многозначные в пределах тематики о</w:t>
      </w:r>
      <w:r w:rsidRPr="005C3F85">
        <w:rPr>
          <w:rFonts w:eastAsia="TimesNewRomanPSMT"/>
          <w:sz w:val="24"/>
          <w:szCs w:val="24"/>
          <w:lang w:eastAsia="en-US"/>
        </w:rPr>
        <w:t>с</w:t>
      </w:r>
      <w:r w:rsidRPr="005C3F85">
        <w:rPr>
          <w:rFonts w:eastAsia="TimesNewRomanPSMT"/>
          <w:sz w:val="24"/>
          <w:szCs w:val="24"/>
          <w:lang w:eastAsia="en-US"/>
        </w:rPr>
        <w:t>новной школы;</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соблюдать существующие в немецком языке нормы лексической сочетаемости;</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распознавать и образовывать родственные слова с использованием словосложения и конве</w:t>
      </w:r>
      <w:r w:rsidRPr="005C3F85">
        <w:rPr>
          <w:rFonts w:eastAsia="TimesNewRomanPSMT"/>
          <w:sz w:val="24"/>
          <w:szCs w:val="24"/>
          <w:lang w:eastAsia="en-US"/>
        </w:rPr>
        <w:t>р</w:t>
      </w:r>
      <w:r w:rsidRPr="005C3F85">
        <w:rPr>
          <w:rFonts w:eastAsia="TimesNewRomanPSMT"/>
          <w:sz w:val="24"/>
          <w:szCs w:val="24"/>
          <w:lang w:eastAsia="en-US"/>
        </w:rPr>
        <w:t>сии в пределах тематики основной школы в соответствии с решаемой коммуникативной зад</w:t>
      </w:r>
      <w:r w:rsidRPr="005C3F85">
        <w:rPr>
          <w:rFonts w:eastAsia="TimesNewRomanPSMT"/>
          <w:sz w:val="24"/>
          <w:szCs w:val="24"/>
          <w:lang w:eastAsia="en-US"/>
        </w:rPr>
        <w:t>а</w:t>
      </w:r>
      <w:r w:rsidRPr="005C3F85">
        <w:rPr>
          <w:rFonts w:eastAsia="TimesNewRomanPSMT"/>
          <w:sz w:val="24"/>
          <w:szCs w:val="24"/>
          <w:lang w:eastAsia="en-US"/>
        </w:rPr>
        <w:t>чей;</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TimesNewRomanPSMT"/>
          <w:sz w:val="24"/>
          <w:szCs w:val="24"/>
          <w:lang w:eastAsia="en-US"/>
        </w:rPr>
        <w:t>‒ глаголы при помощи аффиксов;</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TimesNewRomanPSMT"/>
          <w:sz w:val="24"/>
          <w:szCs w:val="24"/>
          <w:lang w:eastAsia="en-US"/>
        </w:rPr>
        <w:t>‒ имена существительные при</w:t>
      </w:r>
      <w:r w:rsidR="005C3F85">
        <w:rPr>
          <w:rFonts w:eastAsia="TimesNewRomanPSMT"/>
          <w:sz w:val="24"/>
          <w:szCs w:val="24"/>
          <w:lang w:eastAsia="en-US"/>
        </w:rPr>
        <w:t xml:space="preserve"> </w:t>
      </w:r>
      <w:r w:rsidRPr="005C3F85">
        <w:rPr>
          <w:rFonts w:eastAsia="TimesNewRomanPSMT"/>
          <w:sz w:val="24"/>
          <w:szCs w:val="24"/>
          <w:lang w:eastAsia="en-US"/>
        </w:rPr>
        <w:t xml:space="preserve">помощи </w:t>
      </w:r>
      <w:r w:rsidR="005C3F85">
        <w:rPr>
          <w:rFonts w:eastAsia="TimesNewRomanPSMT"/>
          <w:sz w:val="24"/>
          <w:szCs w:val="24"/>
          <w:lang w:eastAsia="en-US"/>
        </w:rPr>
        <w:t>суффиксов</w:t>
      </w:r>
      <w:r w:rsidRPr="005C3F85">
        <w:rPr>
          <w:rFonts w:eastAsia="TimesNewRomanPSMT"/>
          <w:sz w:val="24"/>
          <w:szCs w:val="24"/>
          <w:lang w:eastAsia="en-US"/>
        </w:rPr>
        <w:t>;</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TimesNewRomanPSMT"/>
          <w:sz w:val="24"/>
          <w:szCs w:val="24"/>
          <w:lang w:eastAsia="en-US"/>
        </w:rPr>
        <w:t>‒ имена прилагательные при помощи аффиксов;</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TimesNewRomanPSMT"/>
          <w:sz w:val="24"/>
          <w:szCs w:val="24"/>
          <w:lang w:eastAsia="en-US"/>
        </w:rPr>
        <w:t>‒ наречия при помощи суффикса</w:t>
      </w:r>
      <w:proofErr w:type="gramStart"/>
      <w:r w:rsidRPr="005C3F85">
        <w:rPr>
          <w:rFonts w:eastAsia="TimesNewRomanPSMT"/>
          <w:sz w:val="24"/>
          <w:szCs w:val="24"/>
          <w:lang w:eastAsia="en-US"/>
        </w:rPr>
        <w:t xml:space="preserve"> ;</w:t>
      </w:r>
      <w:proofErr w:type="gramEnd"/>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TimesNewRomanPSMT"/>
          <w:sz w:val="24"/>
          <w:szCs w:val="24"/>
          <w:lang w:eastAsia="en-US"/>
        </w:rPr>
        <w:t>‒ имена существительные, имена прилагательные, наречия при помощи отрицательных пр</w:t>
      </w:r>
      <w:r w:rsidRPr="005C3F85">
        <w:rPr>
          <w:rFonts w:eastAsia="TimesNewRomanPSMT"/>
          <w:sz w:val="24"/>
          <w:szCs w:val="24"/>
          <w:lang w:eastAsia="en-US"/>
        </w:rPr>
        <w:t>е</w:t>
      </w:r>
      <w:r w:rsidRPr="005C3F85">
        <w:rPr>
          <w:rFonts w:eastAsia="TimesNewRomanPSMT"/>
          <w:sz w:val="24"/>
          <w:szCs w:val="24"/>
          <w:lang w:eastAsia="en-US"/>
        </w:rPr>
        <w:t>фиксов;</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TimesNewRomanPSMT"/>
          <w:sz w:val="24"/>
          <w:szCs w:val="24"/>
          <w:lang w:eastAsia="en-US"/>
        </w:rPr>
        <w:t>‒ числительные при помощи суффиксов (количественные и порядковые).</w:t>
      </w:r>
    </w:p>
    <w:p w:rsidR="00C10E59" w:rsidRPr="005C3F85" w:rsidRDefault="00C10E59" w:rsidP="009217B5">
      <w:pPr>
        <w:autoSpaceDE w:val="0"/>
        <w:autoSpaceDN w:val="0"/>
        <w:adjustRightInd w:val="0"/>
        <w:jc w:val="both"/>
        <w:rPr>
          <w:rFonts w:eastAsia="TimesNewRomanPSMT"/>
          <w:b/>
          <w:bCs/>
          <w:sz w:val="24"/>
          <w:szCs w:val="24"/>
          <w:lang w:eastAsia="en-US"/>
        </w:rPr>
      </w:pPr>
    </w:p>
    <w:p w:rsidR="00C10E59" w:rsidRPr="005C3F85" w:rsidRDefault="00C10E59" w:rsidP="009217B5">
      <w:pPr>
        <w:autoSpaceDE w:val="0"/>
        <w:autoSpaceDN w:val="0"/>
        <w:adjustRightInd w:val="0"/>
        <w:jc w:val="both"/>
        <w:rPr>
          <w:rFonts w:eastAsia="TimesNewRomanPSMT"/>
          <w:b/>
          <w:bCs/>
          <w:sz w:val="24"/>
          <w:szCs w:val="24"/>
          <w:lang w:eastAsia="en-US"/>
        </w:rPr>
      </w:pPr>
      <w:r w:rsidRPr="005C3F85">
        <w:rPr>
          <w:rFonts w:eastAsia="TimesNewRomanPSMT"/>
          <w:b/>
          <w:bCs/>
          <w:sz w:val="24"/>
          <w:szCs w:val="24"/>
          <w:lang w:eastAsia="en-US"/>
        </w:rPr>
        <w:t>Выпускник получит возможность научиться:</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распознавать и употреблять в речи в нескольких значениях многозначные слова, изученные в пределах тематики основной школы;</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распознавать и употреблять в речи наиболее распространенные фразовые глаголы;</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распознавать принадлежность слов к частям речи по аффиксам;</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распознавать и употреблять в речи различные средства связи в тексте для обеспечения его целостности</w:t>
      </w:r>
      <w:proofErr w:type="gramStart"/>
      <w:r w:rsidRPr="005C3F85">
        <w:rPr>
          <w:rFonts w:eastAsia="TimesNewRomanPSMT"/>
          <w:i/>
          <w:iCs/>
          <w:sz w:val="24"/>
          <w:szCs w:val="24"/>
          <w:lang w:eastAsia="en-US"/>
        </w:rPr>
        <w:t xml:space="preserve"> ;</w:t>
      </w:r>
      <w:proofErr w:type="gramEnd"/>
    </w:p>
    <w:p w:rsidR="00C10E59" w:rsidRPr="005C3F85" w:rsidRDefault="00C10E59" w:rsidP="009217B5">
      <w:pPr>
        <w:autoSpaceDE w:val="0"/>
        <w:autoSpaceDN w:val="0"/>
        <w:adjustRightInd w:val="0"/>
        <w:jc w:val="both"/>
        <w:rPr>
          <w:rFonts w:eastAsia="TimesNewRomanPSMT"/>
          <w:i/>
          <w:iCs/>
          <w:sz w:val="24"/>
          <w:szCs w:val="24"/>
          <w:lang w:eastAsia="en-US"/>
        </w:rPr>
      </w:pPr>
      <w:proofErr w:type="gramStart"/>
      <w:r w:rsidRPr="005C3F85">
        <w:rPr>
          <w:rFonts w:eastAsia="SymbolMT"/>
          <w:sz w:val="24"/>
          <w:szCs w:val="24"/>
          <w:lang w:eastAsia="en-US"/>
        </w:rPr>
        <w:t xml:space="preserve">-  </w:t>
      </w:r>
      <w:r w:rsidRPr="005C3F85">
        <w:rPr>
          <w:rFonts w:eastAsia="TimesNewRomanPSMT"/>
          <w:i/>
          <w:iCs/>
          <w:sz w:val="24"/>
          <w:szCs w:val="24"/>
          <w:lang w:eastAsia="en-US"/>
        </w:rPr>
        <w:t xml:space="preserve">использовать языковую догадку в процессе чтения и </w:t>
      </w:r>
      <w:proofErr w:type="spellStart"/>
      <w:r w:rsidRPr="005C3F85">
        <w:rPr>
          <w:rFonts w:eastAsia="TimesNewRomanPSMT"/>
          <w:i/>
          <w:iCs/>
          <w:sz w:val="24"/>
          <w:szCs w:val="24"/>
          <w:lang w:eastAsia="en-US"/>
        </w:rPr>
        <w:t>аудирования</w:t>
      </w:r>
      <w:proofErr w:type="spellEnd"/>
      <w:r w:rsidRPr="005C3F85">
        <w:rPr>
          <w:rFonts w:eastAsia="TimesNewRomanPSMT"/>
          <w:i/>
          <w:iCs/>
          <w:sz w:val="24"/>
          <w:szCs w:val="24"/>
          <w:lang w:eastAsia="en-US"/>
        </w:rPr>
        <w:t xml:space="preserve"> (догадываться о значении незнакомых слов по контексту, по сходству с русским/ родным языком, по словообразовател</w:t>
      </w:r>
      <w:r w:rsidRPr="005C3F85">
        <w:rPr>
          <w:rFonts w:eastAsia="TimesNewRomanPSMT"/>
          <w:i/>
          <w:iCs/>
          <w:sz w:val="24"/>
          <w:szCs w:val="24"/>
          <w:lang w:eastAsia="en-US"/>
        </w:rPr>
        <w:t>ь</w:t>
      </w:r>
      <w:r w:rsidRPr="005C3F85">
        <w:rPr>
          <w:rFonts w:eastAsia="TimesNewRomanPSMT"/>
          <w:i/>
          <w:iCs/>
          <w:sz w:val="24"/>
          <w:szCs w:val="24"/>
          <w:lang w:eastAsia="en-US"/>
        </w:rPr>
        <w:t>ным элементам.</w:t>
      </w:r>
      <w:proofErr w:type="gramEnd"/>
    </w:p>
    <w:p w:rsidR="00C10E59" w:rsidRPr="005C3F85" w:rsidRDefault="00C10E59" w:rsidP="009217B5">
      <w:pPr>
        <w:autoSpaceDE w:val="0"/>
        <w:autoSpaceDN w:val="0"/>
        <w:adjustRightInd w:val="0"/>
        <w:jc w:val="both"/>
        <w:rPr>
          <w:rFonts w:eastAsia="TimesNewRomanPSMT"/>
          <w:b/>
          <w:bCs/>
          <w:sz w:val="24"/>
          <w:szCs w:val="24"/>
          <w:lang w:eastAsia="en-US"/>
        </w:rPr>
      </w:pPr>
      <w:r w:rsidRPr="005C3F85">
        <w:rPr>
          <w:rFonts w:eastAsia="TimesNewRomanPSMT"/>
          <w:b/>
          <w:bCs/>
          <w:sz w:val="24"/>
          <w:szCs w:val="24"/>
          <w:lang w:eastAsia="en-US"/>
        </w:rPr>
        <w:t>Грамматическая сторона речи</w:t>
      </w:r>
    </w:p>
    <w:p w:rsidR="00C10E59" w:rsidRPr="005C3F85" w:rsidRDefault="00C10E59" w:rsidP="009217B5">
      <w:pPr>
        <w:autoSpaceDE w:val="0"/>
        <w:autoSpaceDN w:val="0"/>
        <w:adjustRightInd w:val="0"/>
        <w:jc w:val="both"/>
        <w:rPr>
          <w:rFonts w:eastAsia="TimesNewRomanPSMT"/>
          <w:b/>
          <w:bCs/>
          <w:sz w:val="24"/>
          <w:szCs w:val="24"/>
          <w:lang w:eastAsia="en-US"/>
        </w:rPr>
      </w:pPr>
      <w:r w:rsidRPr="005C3F85">
        <w:rPr>
          <w:rFonts w:eastAsia="TimesNewRomanPSMT"/>
          <w:b/>
          <w:bCs/>
          <w:sz w:val="24"/>
          <w:szCs w:val="24"/>
          <w:lang w:eastAsia="en-US"/>
        </w:rPr>
        <w:t>Выпускник научится:</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оперировать в процессе устного и письменного общения основными синтаксическими ко</w:t>
      </w:r>
      <w:r w:rsidRPr="005C3F85">
        <w:rPr>
          <w:rFonts w:eastAsia="TimesNewRomanPSMT"/>
          <w:sz w:val="24"/>
          <w:szCs w:val="24"/>
          <w:lang w:eastAsia="en-US"/>
        </w:rPr>
        <w:t>н</w:t>
      </w:r>
      <w:r w:rsidRPr="005C3F85">
        <w:rPr>
          <w:rFonts w:eastAsia="TimesNewRomanPSMT"/>
          <w:sz w:val="24"/>
          <w:szCs w:val="24"/>
          <w:lang w:eastAsia="en-US"/>
        </w:rPr>
        <w:t>струкциями и морфологическими формами в соответствии с коммуникативной задачей в ко</w:t>
      </w:r>
      <w:r w:rsidRPr="005C3F85">
        <w:rPr>
          <w:rFonts w:eastAsia="TimesNewRomanPSMT"/>
          <w:sz w:val="24"/>
          <w:szCs w:val="24"/>
          <w:lang w:eastAsia="en-US"/>
        </w:rPr>
        <w:t>м</w:t>
      </w:r>
      <w:r w:rsidRPr="005C3F85">
        <w:rPr>
          <w:rFonts w:eastAsia="TimesNewRomanPSMT"/>
          <w:sz w:val="24"/>
          <w:szCs w:val="24"/>
          <w:lang w:eastAsia="en-US"/>
        </w:rPr>
        <w:t>муникативно-значимом контексте:</w:t>
      </w:r>
    </w:p>
    <w:p w:rsidR="00C10E59" w:rsidRPr="005C3F85" w:rsidRDefault="00C10E59" w:rsidP="009217B5">
      <w:pPr>
        <w:autoSpaceDE w:val="0"/>
        <w:autoSpaceDN w:val="0"/>
        <w:adjustRightInd w:val="0"/>
        <w:jc w:val="both"/>
        <w:rPr>
          <w:rFonts w:eastAsia="TimesNewRomanPSMT"/>
          <w:sz w:val="24"/>
          <w:szCs w:val="24"/>
          <w:lang w:eastAsia="en-US"/>
        </w:rPr>
      </w:pPr>
      <w:proofErr w:type="gramStart"/>
      <w:r w:rsidRPr="005C3F85">
        <w:rPr>
          <w:rFonts w:eastAsia="SymbolMT"/>
          <w:sz w:val="24"/>
          <w:szCs w:val="24"/>
          <w:lang w:eastAsia="en-US"/>
        </w:rPr>
        <w:t xml:space="preserve">-  </w:t>
      </w:r>
      <w:r w:rsidRPr="005C3F85">
        <w:rPr>
          <w:rFonts w:eastAsia="TimesNewRomanPSMT"/>
          <w:sz w:val="24"/>
          <w:szCs w:val="24"/>
          <w:lang w:eastAsia="en-US"/>
        </w:rPr>
        <w:t>распознавать  и употреблять в речи различные коммуникативные типы предложений: повес</w:t>
      </w:r>
      <w:r w:rsidRPr="005C3F85">
        <w:rPr>
          <w:rFonts w:eastAsia="TimesNewRomanPSMT"/>
          <w:sz w:val="24"/>
          <w:szCs w:val="24"/>
          <w:lang w:eastAsia="en-US"/>
        </w:rPr>
        <w:t>т</w:t>
      </w:r>
      <w:r w:rsidRPr="005C3F85">
        <w:rPr>
          <w:rFonts w:eastAsia="TimesNewRomanPSMT"/>
          <w:sz w:val="24"/>
          <w:szCs w:val="24"/>
          <w:lang w:eastAsia="en-US"/>
        </w:rPr>
        <w:t>вовательные (в утвердительной и отрицательной форме) вопросительные (общий, специальный, альтернативный и разделительный</w:t>
      </w:r>
      <w:proofErr w:type="gramEnd"/>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TimesNewRomanPSMT"/>
          <w:sz w:val="24"/>
          <w:szCs w:val="24"/>
          <w:lang w:eastAsia="en-US"/>
        </w:rPr>
        <w:t>вопросы), побудительные (в утвердительной и отрицательной форме) и восклицательные;</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распознавать и употреблять в речи распространенные и нераспространенные простые пре</w:t>
      </w:r>
      <w:r w:rsidRPr="005C3F85">
        <w:rPr>
          <w:rFonts w:eastAsia="TimesNewRomanPSMT"/>
          <w:sz w:val="24"/>
          <w:szCs w:val="24"/>
          <w:lang w:eastAsia="en-US"/>
        </w:rPr>
        <w:t>д</w:t>
      </w:r>
      <w:r w:rsidRPr="005C3F85">
        <w:rPr>
          <w:rFonts w:eastAsia="TimesNewRomanPSMT"/>
          <w:sz w:val="24"/>
          <w:szCs w:val="24"/>
          <w:lang w:eastAsia="en-US"/>
        </w:rPr>
        <w:t>ложения, в том числе с несколькими обстоятельствами, следующими в определенном порядке;</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распознавать и употреблять в речи безличные предложения</w:t>
      </w:r>
      <w:proofErr w:type="gramStart"/>
      <w:r w:rsidRPr="005C3F85">
        <w:rPr>
          <w:rFonts w:eastAsia="TimesNewRomanPSMT"/>
          <w:sz w:val="24"/>
          <w:szCs w:val="24"/>
          <w:lang w:eastAsia="en-US"/>
        </w:rPr>
        <w:t xml:space="preserve"> ;</w:t>
      </w:r>
      <w:proofErr w:type="gramEnd"/>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распознавать и употреблять в речи сложносочиненные предложения с сочинительными со</w:t>
      </w:r>
      <w:r w:rsidRPr="005C3F85">
        <w:rPr>
          <w:rFonts w:eastAsia="TimesNewRomanPSMT"/>
          <w:sz w:val="24"/>
          <w:szCs w:val="24"/>
          <w:lang w:eastAsia="en-US"/>
        </w:rPr>
        <w:t>ю</w:t>
      </w:r>
      <w:r w:rsidRPr="005C3F85">
        <w:rPr>
          <w:rFonts w:eastAsia="TimesNewRomanPSMT"/>
          <w:sz w:val="24"/>
          <w:szCs w:val="24"/>
          <w:lang w:eastAsia="en-US"/>
        </w:rPr>
        <w:t>зами</w:t>
      </w:r>
      <w:proofErr w:type="gramStart"/>
      <w:r w:rsidRPr="005C3F85">
        <w:rPr>
          <w:rFonts w:eastAsia="TimesNewRomanPSMT"/>
          <w:sz w:val="24"/>
          <w:szCs w:val="24"/>
          <w:lang w:eastAsia="en-US"/>
        </w:rPr>
        <w:t xml:space="preserve"> ;</w:t>
      </w:r>
      <w:proofErr w:type="gramEnd"/>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распознавать и употреблять в речи сложноподчиненные предложения с союзами и союзными словами;</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использовать косвенную речь в утвердительных и вопросительных предложениях в насто</w:t>
      </w:r>
      <w:r w:rsidRPr="005C3F85">
        <w:rPr>
          <w:rFonts w:eastAsia="TimesNewRomanPSMT"/>
          <w:sz w:val="24"/>
          <w:szCs w:val="24"/>
          <w:lang w:eastAsia="en-US"/>
        </w:rPr>
        <w:t>я</w:t>
      </w:r>
      <w:r w:rsidRPr="005C3F85">
        <w:rPr>
          <w:rFonts w:eastAsia="TimesNewRomanPSMT"/>
          <w:sz w:val="24"/>
          <w:szCs w:val="24"/>
          <w:lang w:eastAsia="en-US"/>
        </w:rPr>
        <w:t>щем и прошедшем времени;</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lastRenderedPageBreak/>
        <w:t xml:space="preserve">-  </w:t>
      </w:r>
      <w:r w:rsidRPr="005C3F85">
        <w:rPr>
          <w:rFonts w:eastAsia="TimesNewRomanPSMT"/>
          <w:sz w:val="24"/>
          <w:szCs w:val="24"/>
          <w:lang w:eastAsia="en-US"/>
        </w:rPr>
        <w:t>распознавать и употреблять в речи условные предложения реального и нереального характ</w:t>
      </w:r>
      <w:r w:rsidRPr="005C3F85">
        <w:rPr>
          <w:rFonts w:eastAsia="TimesNewRomanPSMT"/>
          <w:sz w:val="24"/>
          <w:szCs w:val="24"/>
          <w:lang w:eastAsia="en-US"/>
        </w:rPr>
        <w:t>е</w:t>
      </w:r>
      <w:r w:rsidRPr="005C3F85">
        <w:rPr>
          <w:rFonts w:eastAsia="TimesNewRomanPSMT"/>
          <w:sz w:val="24"/>
          <w:szCs w:val="24"/>
          <w:lang w:eastAsia="en-US"/>
        </w:rPr>
        <w:t>ра</w:t>
      </w:r>
      <w:r w:rsidRPr="005C3F85">
        <w:rPr>
          <w:rFonts w:eastAsia="TimesNewRomanPSMT"/>
          <w:i/>
          <w:iCs/>
          <w:sz w:val="24"/>
          <w:szCs w:val="24"/>
          <w:lang w:eastAsia="en-US"/>
        </w:rPr>
        <w:t>;</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распознавать и употреблять в речи имена существительные в единственном числе и во мн</w:t>
      </w:r>
      <w:r w:rsidRPr="005C3F85">
        <w:rPr>
          <w:rFonts w:eastAsia="TimesNewRomanPSMT"/>
          <w:sz w:val="24"/>
          <w:szCs w:val="24"/>
          <w:lang w:eastAsia="en-US"/>
        </w:rPr>
        <w:t>о</w:t>
      </w:r>
      <w:r w:rsidRPr="005C3F85">
        <w:rPr>
          <w:rFonts w:eastAsia="TimesNewRomanPSMT"/>
          <w:sz w:val="24"/>
          <w:szCs w:val="24"/>
          <w:lang w:eastAsia="en-US"/>
        </w:rPr>
        <w:t>жественном числе, образованные по правилу, и исключения;</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распознавать и употреблять в речи существительные с определенным/ неопределе</w:t>
      </w:r>
      <w:r w:rsidRPr="005C3F85">
        <w:rPr>
          <w:rFonts w:eastAsia="TimesNewRomanPSMT"/>
          <w:sz w:val="24"/>
          <w:szCs w:val="24"/>
          <w:lang w:eastAsia="en-US"/>
        </w:rPr>
        <w:t>н</w:t>
      </w:r>
      <w:r w:rsidRPr="005C3F85">
        <w:rPr>
          <w:rFonts w:eastAsia="TimesNewRomanPSMT"/>
          <w:sz w:val="24"/>
          <w:szCs w:val="24"/>
          <w:lang w:eastAsia="en-US"/>
        </w:rPr>
        <w:t>ным/нулевым артиклем;</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распознавать и употреблять в речи местоимения: личные (в именительном и объектном пад</w:t>
      </w:r>
      <w:r w:rsidRPr="005C3F85">
        <w:rPr>
          <w:rFonts w:eastAsia="TimesNewRomanPSMT"/>
          <w:sz w:val="24"/>
          <w:szCs w:val="24"/>
          <w:lang w:eastAsia="en-US"/>
        </w:rPr>
        <w:t>е</w:t>
      </w:r>
      <w:r w:rsidRPr="005C3F85">
        <w:rPr>
          <w:rFonts w:eastAsia="TimesNewRomanPSMT"/>
          <w:sz w:val="24"/>
          <w:szCs w:val="24"/>
          <w:lang w:eastAsia="en-US"/>
        </w:rPr>
        <w:t>жах, в абсолютной форме), притяжательные, возвратные, указательные, неопределенные и их производные, относительные, вопросительные;</w:t>
      </w:r>
    </w:p>
    <w:p w:rsidR="00C10E59" w:rsidRPr="005C3F85" w:rsidRDefault="00C10E59" w:rsidP="009217B5">
      <w:pPr>
        <w:autoSpaceDE w:val="0"/>
        <w:autoSpaceDN w:val="0"/>
        <w:adjustRightInd w:val="0"/>
        <w:rPr>
          <w:rFonts w:eastAsia="TimesNewRomanPSMT"/>
          <w:sz w:val="24"/>
          <w:szCs w:val="24"/>
          <w:lang w:eastAsia="en-US"/>
        </w:rPr>
      </w:pPr>
      <w:proofErr w:type="gramStart"/>
      <w:r w:rsidRPr="005C3F85">
        <w:rPr>
          <w:rFonts w:eastAsia="SymbolMT"/>
          <w:sz w:val="24"/>
          <w:szCs w:val="24"/>
          <w:lang w:eastAsia="en-US"/>
        </w:rPr>
        <w:t xml:space="preserve">-  </w:t>
      </w:r>
      <w:r w:rsidRPr="005C3F85">
        <w:rPr>
          <w:rFonts w:eastAsia="TimesNewRomanPSMT"/>
          <w:sz w:val="24"/>
          <w:szCs w:val="24"/>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C10E59" w:rsidRPr="005C3F85" w:rsidRDefault="00C10E59" w:rsidP="009217B5">
      <w:pPr>
        <w:autoSpaceDE w:val="0"/>
        <w:autoSpaceDN w:val="0"/>
        <w:adjustRightInd w:val="0"/>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распознавать и употреблять в речи наречия  времени и образа действия и слова, выражающие количество</w:t>
      </w:r>
      <w:proofErr w:type="gramStart"/>
      <w:r w:rsidRPr="005C3F85">
        <w:rPr>
          <w:rFonts w:eastAsia="TimesNewRomanPSMT"/>
          <w:sz w:val="24"/>
          <w:szCs w:val="24"/>
          <w:lang w:eastAsia="en-US"/>
        </w:rPr>
        <w:t xml:space="preserve"> ;</w:t>
      </w:r>
      <w:proofErr w:type="gramEnd"/>
      <w:r w:rsidRPr="005C3F85">
        <w:rPr>
          <w:rFonts w:eastAsia="TimesNewRomanPSMT"/>
          <w:sz w:val="24"/>
          <w:szCs w:val="24"/>
          <w:lang w:eastAsia="en-US"/>
        </w:rPr>
        <w:t xml:space="preserve"> наречия в положительной, сравнительной и превосходной степенях, образованные по правилу и исключения;</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распознавать и употреблять в речи количественные и порядковые числительные;</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распознавать и употреблять в речи глаголы в наиболее употребительных временных формах действительного залога</w:t>
      </w:r>
      <w:proofErr w:type="gramStart"/>
      <w:r w:rsidRPr="005C3F85">
        <w:rPr>
          <w:rFonts w:eastAsia="TimesNewRomanPSMT"/>
          <w:sz w:val="24"/>
          <w:szCs w:val="24"/>
          <w:lang w:eastAsia="en-US"/>
        </w:rPr>
        <w:t>:;</w:t>
      </w:r>
      <w:proofErr w:type="gramEnd"/>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распознавать и употреблять в речи различные грамматические средства для выражения б</w:t>
      </w:r>
      <w:r w:rsidRPr="005C3F85">
        <w:rPr>
          <w:rFonts w:eastAsia="TimesNewRomanPSMT"/>
          <w:sz w:val="24"/>
          <w:szCs w:val="24"/>
          <w:lang w:eastAsia="en-US"/>
        </w:rPr>
        <w:t>у</w:t>
      </w:r>
      <w:r w:rsidRPr="005C3F85">
        <w:rPr>
          <w:rFonts w:eastAsia="TimesNewRomanPSMT"/>
          <w:sz w:val="24"/>
          <w:szCs w:val="24"/>
          <w:lang w:eastAsia="en-US"/>
        </w:rPr>
        <w:t>дущего времени</w:t>
      </w:r>
      <w:r w:rsidRPr="005C3F85">
        <w:rPr>
          <w:rFonts w:eastAsia="TimesNewRomanPSMT"/>
          <w:i/>
          <w:iCs/>
          <w:sz w:val="24"/>
          <w:szCs w:val="24"/>
          <w:lang w:eastAsia="en-US"/>
        </w:rPr>
        <w:t>;</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распознавать и употреблять в речи модальные глаголы и их эквиваленты;</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распознавать и употреблять в речи глаголы в следующих формах страдательного залога;</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распознавать и употреблять в речи предлоги места, времени, направления; предлоги, уп</w:t>
      </w:r>
      <w:r w:rsidRPr="005C3F85">
        <w:rPr>
          <w:rFonts w:eastAsia="TimesNewRomanPSMT"/>
          <w:sz w:val="24"/>
          <w:szCs w:val="24"/>
          <w:lang w:eastAsia="en-US"/>
        </w:rPr>
        <w:t>о</w:t>
      </w:r>
      <w:r w:rsidRPr="005C3F85">
        <w:rPr>
          <w:rFonts w:eastAsia="TimesNewRomanPSMT"/>
          <w:sz w:val="24"/>
          <w:szCs w:val="24"/>
          <w:lang w:eastAsia="en-US"/>
        </w:rPr>
        <w:t>требляемые при глаголах в страдательном залоге.</w:t>
      </w:r>
    </w:p>
    <w:p w:rsidR="00C10E59" w:rsidRPr="005C3F85" w:rsidRDefault="00C10E59" w:rsidP="009217B5">
      <w:pPr>
        <w:autoSpaceDE w:val="0"/>
        <w:autoSpaceDN w:val="0"/>
        <w:adjustRightInd w:val="0"/>
        <w:jc w:val="both"/>
        <w:rPr>
          <w:rFonts w:eastAsia="TimesNewRomanPSMT"/>
          <w:b/>
          <w:bCs/>
          <w:sz w:val="24"/>
          <w:szCs w:val="24"/>
          <w:lang w:eastAsia="en-US"/>
        </w:rPr>
      </w:pPr>
      <w:r w:rsidRPr="005C3F85">
        <w:rPr>
          <w:rFonts w:eastAsia="TimesNewRomanPSMT"/>
          <w:b/>
          <w:bCs/>
          <w:sz w:val="24"/>
          <w:szCs w:val="24"/>
          <w:lang w:eastAsia="en-US"/>
        </w:rPr>
        <w:t>Выпускник получит возможность научиться:</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распознавать сложноподчиненные предложения с придаточными: времени</w:t>
      </w:r>
      <w:proofErr w:type="gramStart"/>
      <w:r w:rsidRPr="005C3F85">
        <w:rPr>
          <w:rFonts w:eastAsia="TimesNewRomanPSMT"/>
          <w:i/>
          <w:iCs/>
          <w:sz w:val="24"/>
          <w:szCs w:val="24"/>
          <w:lang w:eastAsia="en-US"/>
        </w:rPr>
        <w:t xml:space="preserve"> ,</w:t>
      </w:r>
      <w:proofErr w:type="gramEnd"/>
      <w:r w:rsidRPr="005C3F85">
        <w:rPr>
          <w:rFonts w:eastAsia="TimesNewRomanPSMT"/>
          <w:i/>
          <w:iCs/>
          <w:sz w:val="24"/>
          <w:szCs w:val="24"/>
          <w:lang w:eastAsia="en-US"/>
        </w:rPr>
        <w:t xml:space="preserve"> цели , условия, придаточными  определительными ;</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распознавать и употреблять в речи сложноподчиненные предложения;</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распознавать и употреблять в речи предложения с различными конструкциями;</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распознавать и употреблять в речи определения, выраженные прилагательными, в правил</w:t>
      </w:r>
      <w:r w:rsidRPr="005C3F85">
        <w:rPr>
          <w:rFonts w:eastAsia="TimesNewRomanPSMT"/>
          <w:i/>
          <w:iCs/>
          <w:sz w:val="24"/>
          <w:szCs w:val="24"/>
          <w:lang w:eastAsia="en-US"/>
        </w:rPr>
        <w:t>ь</w:t>
      </w:r>
      <w:r w:rsidRPr="005C3F85">
        <w:rPr>
          <w:rFonts w:eastAsia="TimesNewRomanPSMT"/>
          <w:i/>
          <w:iCs/>
          <w:sz w:val="24"/>
          <w:szCs w:val="24"/>
          <w:lang w:eastAsia="en-US"/>
        </w:rPr>
        <w:t>ном порядке их следования;</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распознавать и употреблять в речи глаголы во временных формах действительного залога;</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распознавать и употреблять в речи глаголы в формах страдательного залога;</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распознавать и употреблять в речи модальные глаголы</w:t>
      </w:r>
      <w:proofErr w:type="gramStart"/>
      <w:r w:rsidRPr="005C3F85">
        <w:rPr>
          <w:rFonts w:eastAsia="TimesNewRomanPSMT"/>
          <w:i/>
          <w:iCs/>
          <w:sz w:val="24"/>
          <w:szCs w:val="24"/>
          <w:lang w:eastAsia="en-US"/>
        </w:rPr>
        <w:t xml:space="preserve"> ;</w:t>
      </w:r>
      <w:proofErr w:type="gramEnd"/>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распознавать по формальным признакам и понимать значение неличных форм  глагола (и</w:t>
      </w:r>
      <w:r w:rsidRPr="005C3F85">
        <w:rPr>
          <w:rFonts w:eastAsia="TimesNewRomanPSMT"/>
          <w:i/>
          <w:iCs/>
          <w:sz w:val="24"/>
          <w:szCs w:val="24"/>
          <w:lang w:eastAsia="en-US"/>
        </w:rPr>
        <w:t>н</w:t>
      </w:r>
      <w:r w:rsidRPr="005C3F85">
        <w:rPr>
          <w:rFonts w:eastAsia="TimesNewRomanPSMT"/>
          <w:i/>
          <w:iCs/>
          <w:sz w:val="24"/>
          <w:szCs w:val="24"/>
          <w:lang w:eastAsia="en-US"/>
        </w:rPr>
        <w:t xml:space="preserve">финитива, герундия, причастия </w:t>
      </w:r>
      <w:proofErr w:type="spellStart"/>
      <w:proofErr w:type="gramStart"/>
      <w:r w:rsidRPr="005C3F85">
        <w:rPr>
          <w:rFonts w:eastAsia="TimesNewRomanPSMT"/>
          <w:i/>
          <w:iCs/>
          <w:sz w:val="24"/>
          <w:szCs w:val="24"/>
          <w:lang w:eastAsia="en-US"/>
        </w:rPr>
        <w:t>I</w:t>
      </w:r>
      <w:proofErr w:type="gramEnd"/>
      <w:r w:rsidRPr="005C3F85">
        <w:rPr>
          <w:rFonts w:eastAsia="TimesNewRomanPSMT"/>
          <w:i/>
          <w:iCs/>
          <w:sz w:val="24"/>
          <w:szCs w:val="24"/>
          <w:lang w:eastAsia="en-US"/>
        </w:rPr>
        <w:t>и</w:t>
      </w:r>
      <w:proofErr w:type="spellEnd"/>
      <w:r w:rsidRPr="005C3F85">
        <w:rPr>
          <w:rFonts w:eastAsia="TimesNewRomanPSMT"/>
          <w:i/>
          <w:iCs/>
          <w:sz w:val="24"/>
          <w:szCs w:val="24"/>
          <w:lang w:eastAsia="en-US"/>
        </w:rPr>
        <w:t xml:space="preserve"> II, отглагольного существительного) без различения их функций и </w:t>
      </w:r>
      <w:proofErr w:type="spellStart"/>
      <w:r w:rsidRPr="005C3F85">
        <w:rPr>
          <w:rFonts w:eastAsia="TimesNewRomanPSMT"/>
          <w:i/>
          <w:iCs/>
          <w:sz w:val="24"/>
          <w:szCs w:val="24"/>
          <w:lang w:eastAsia="en-US"/>
        </w:rPr>
        <w:t>употреблятьих</w:t>
      </w:r>
      <w:proofErr w:type="spellEnd"/>
      <w:r w:rsidRPr="005C3F85">
        <w:rPr>
          <w:rFonts w:eastAsia="TimesNewRomanPSMT"/>
          <w:i/>
          <w:iCs/>
          <w:sz w:val="24"/>
          <w:szCs w:val="24"/>
          <w:lang w:eastAsia="en-US"/>
        </w:rPr>
        <w:t xml:space="preserve"> в речи;</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 xml:space="preserve">распознавать и употреблять в речи словосочетания «Причастие </w:t>
      </w:r>
      <w:proofErr w:type="spellStart"/>
      <w:r w:rsidRPr="005C3F85">
        <w:rPr>
          <w:rFonts w:eastAsia="TimesNewRomanPSMT"/>
          <w:i/>
          <w:iCs/>
          <w:sz w:val="24"/>
          <w:szCs w:val="24"/>
          <w:lang w:eastAsia="en-US"/>
        </w:rPr>
        <w:t>I+существительное</w:t>
      </w:r>
      <w:proofErr w:type="spellEnd"/>
      <w:r w:rsidRPr="005C3F85">
        <w:rPr>
          <w:rFonts w:eastAsia="TimesNewRomanPSMT"/>
          <w:i/>
          <w:iCs/>
          <w:sz w:val="24"/>
          <w:szCs w:val="24"/>
          <w:lang w:eastAsia="en-US"/>
        </w:rPr>
        <w:t xml:space="preserve">» и «Причастие </w:t>
      </w:r>
      <w:proofErr w:type="spellStart"/>
      <w:r w:rsidRPr="005C3F85">
        <w:rPr>
          <w:rFonts w:eastAsia="TimesNewRomanPSMT"/>
          <w:i/>
          <w:iCs/>
          <w:sz w:val="24"/>
          <w:szCs w:val="24"/>
          <w:lang w:eastAsia="en-US"/>
        </w:rPr>
        <w:t>II+существительное</w:t>
      </w:r>
      <w:proofErr w:type="spellEnd"/>
      <w:r w:rsidRPr="005C3F85">
        <w:rPr>
          <w:rFonts w:eastAsia="TimesNewRomanPSMT"/>
          <w:i/>
          <w:iCs/>
          <w:sz w:val="24"/>
          <w:szCs w:val="24"/>
          <w:lang w:eastAsia="en-US"/>
        </w:rPr>
        <w:t>».</w:t>
      </w:r>
    </w:p>
    <w:p w:rsidR="00C10E59" w:rsidRPr="005C3F85" w:rsidRDefault="00C10E59" w:rsidP="009217B5">
      <w:pPr>
        <w:autoSpaceDE w:val="0"/>
        <w:autoSpaceDN w:val="0"/>
        <w:adjustRightInd w:val="0"/>
        <w:jc w:val="both"/>
        <w:rPr>
          <w:rFonts w:eastAsia="TimesNewRomanPSMT"/>
          <w:b/>
          <w:bCs/>
          <w:sz w:val="24"/>
          <w:szCs w:val="24"/>
          <w:lang w:eastAsia="en-US"/>
        </w:rPr>
      </w:pPr>
    </w:p>
    <w:p w:rsidR="00C10E59" w:rsidRPr="005C3F85" w:rsidRDefault="00C10E59" w:rsidP="009217B5">
      <w:pPr>
        <w:autoSpaceDE w:val="0"/>
        <w:autoSpaceDN w:val="0"/>
        <w:adjustRightInd w:val="0"/>
        <w:jc w:val="both"/>
        <w:rPr>
          <w:rFonts w:eastAsia="TimesNewRomanPSMT"/>
          <w:b/>
          <w:bCs/>
          <w:sz w:val="24"/>
          <w:szCs w:val="24"/>
          <w:lang w:eastAsia="en-US"/>
        </w:rPr>
      </w:pPr>
      <w:r w:rsidRPr="005C3F85">
        <w:rPr>
          <w:rFonts w:eastAsia="TimesNewRomanPSMT"/>
          <w:b/>
          <w:bCs/>
          <w:sz w:val="24"/>
          <w:szCs w:val="24"/>
          <w:lang w:eastAsia="en-US"/>
        </w:rPr>
        <w:t>Социокультурные знания и умения</w:t>
      </w:r>
    </w:p>
    <w:p w:rsidR="00C10E59" w:rsidRPr="005C3F85" w:rsidRDefault="00C10E59" w:rsidP="009217B5">
      <w:pPr>
        <w:autoSpaceDE w:val="0"/>
        <w:autoSpaceDN w:val="0"/>
        <w:adjustRightInd w:val="0"/>
        <w:jc w:val="both"/>
        <w:rPr>
          <w:rFonts w:eastAsia="TimesNewRomanPSMT"/>
          <w:b/>
          <w:bCs/>
          <w:sz w:val="24"/>
          <w:szCs w:val="24"/>
          <w:lang w:eastAsia="en-US"/>
        </w:rPr>
      </w:pPr>
      <w:r w:rsidRPr="005C3F85">
        <w:rPr>
          <w:rFonts w:eastAsia="TimesNewRomanPSMT"/>
          <w:b/>
          <w:bCs/>
          <w:sz w:val="24"/>
          <w:szCs w:val="24"/>
          <w:lang w:eastAsia="en-US"/>
        </w:rPr>
        <w:t>Выпускник научится:</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употреблять в устной и письменной речи в ситуациях формального и неформального общ</w:t>
      </w:r>
      <w:r w:rsidRPr="005C3F85">
        <w:rPr>
          <w:rFonts w:eastAsia="TimesNewRomanPSMT"/>
          <w:sz w:val="24"/>
          <w:szCs w:val="24"/>
          <w:lang w:eastAsia="en-US"/>
        </w:rPr>
        <w:t>е</w:t>
      </w:r>
      <w:r w:rsidRPr="005C3F85">
        <w:rPr>
          <w:rFonts w:eastAsia="TimesNewRomanPSMT"/>
          <w:sz w:val="24"/>
          <w:szCs w:val="24"/>
          <w:lang w:eastAsia="en-US"/>
        </w:rPr>
        <w:t>ния основные нормы речевого этикета, принятые в странах изучаемого языка;</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представлять родную страну и культуру на английском языке;</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t xml:space="preserve">-  </w:t>
      </w:r>
      <w:r w:rsidRPr="005C3F85">
        <w:rPr>
          <w:rFonts w:eastAsia="TimesNewRomanPSMT"/>
          <w:sz w:val="24"/>
          <w:szCs w:val="24"/>
          <w:lang w:eastAsia="en-US"/>
        </w:rPr>
        <w:t xml:space="preserve">понимать социокультурные реалии при чтении и </w:t>
      </w:r>
      <w:proofErr w:type="spellStart"/>
      <w:r w:rsidRPr="005C3F85">
        <w:rPr>
          <w:rFonts w:eastAsia="TimesNewRomanPSMT"/>
          <w:sz w:val="24"/>
          <w:szCs w:val="24"/>
          <w:lang w:eastAsia="en-US"/>
        </w:rPr>
        <w:t>аудировании</w:t>
      </w:r>
      <w:proofErr w:type="spellEnd"/>
      <w:r w:rsidRPr="005C3F85">
        <w:rPr>
          <w:rFonts w:eastAsia="TimesNewRomanPSMT"/>
          <w:sz w:val="24"/>
          <w:szCs w:val="24"/>
          <w:lang w:eastAsia="en-US"/>
        </w:rPr>
        <w:t xml:space="preserve"> в рамках изученного матери</w:t>
      </w:r>
      <w:r w:rsidRPr="005C3F85">
        <w:rPr>
          <w:rFonts w:eastAsia="TimesNewRomanPSMT"/>
          <w:sz w:val="24"/>
          <w:szCs w:val="24"/>
          <w:lang w:eastAsia="en-US"/>
        </w:rPr>
        <w:t>а</w:t>
      </w:r>
      <w:r w:rsidRPr="005C3F85">
        <w:rPr>
          <w:rFonts w:eastAsia="TimesNewRomanPSMT"/>
          <w:sz w:val="24"/>
          <w:szCs w:val="24"/>
          <w:lang w:eastAsia="en-US"/>
        </w:rPr>
        <w:t>ла.</w:t>
      </w:r>
    </w:p>
    <w:p w:rsidR="00C10E59" w:rsidRPr="005C3F85" w:rsidRDefault="00C10E59" w:rsidP="009217B5">
      <w:pPr>
        <w:autoSpaceDE w:val="0"/>
        <w:autoSpaceDN w:val="0"/>
        <w:adjustRightInd w:val="0"/>
        <w:jc w:val="both"/>
        <w:rPr>
          <w:rFonts w:eastAsia="TimesNewRomanPSMT"/>
          <w:b/>
          <w:bCs/>
          <w:sz w:val="24"/>
          <w:szCs w:val="24"/>
          <w:lang w:eastAsia="en-US"/>
        </w:rPr>
      </w:pPr>
      <w:r w:rsidRPr="005C3F85">
        <w:rPr>
          <w:rFonts w:eastAsia="TimesNewRomanPSMT"/>
          <w:b/>
          <w:bCs/>
          <w:sz w:val="24"/>
          <w:szCs w:val="24"/>
          <w:lang w:eastAsia="en-US"/>
        </w:rPr>
        <w:t>Выпускник получит возможность научиться:</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использовать социокультурные реалии при создании устных и письменных высказываний;</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находить сходство и различие в традициях родной страны и страны/стран изучаемого яз</w:t>
      </w:r>
      <w:r w:rsidRPr="005C3F85">
        <w:rPr>
          <w:rFonts w:eastAsia="TimesNewRomanPSMT"/>
          <w:i/>
          <w:iCs/>
          <w:sz w:val="24"/>
          <w:szCs w:val="24"/>
          <w:lang w:eastAsia="en-US"/>
        </w:rPr>
        <w:t>ы</w:t>
      </w:r>
      <w:r w:rsidRPr="005C3F85">
        <w:rPr>
          <w:rFonts w:eastAsia="TimesNewRomanPSMT"/>
          <w:i/>
          <w:iCs/>
          <w:sz w:val="24"/>
          <w:szCs w:val="24"/>
          <w:lang w:eastAsia="en-US"/>
        </w:rPr>
        <w:t>ка.</w:t>
      </w:r>
    </w:p>
    <w:p w:rsidR="00C10E59" w:rsidRPr="005C3F85" w:rsidRDefault="00C10E59" w:rsidP="009217B5">
      <w:pPr>
        <w:autoSpaceDE w:val="0"/>
        <w:autoSpaceDN w:val="0"/>
        <w:adjustRightInd w:val="0"/>
        <w:jc w:val="both"/>
        <w:rPr>
          <w:rFonts w:eastAsia="TimesNewRomanPSMT"/>
          <w:b/>
          <w:bCs/>
          <w:sz w:val="24"/>
          <w:szCs w:val="24"/>
          <w:lang w:eastAsia="en-US"/>
        </w:rPr>
      </w:pPr>
      <w:r w:rsidRPr="005C3F85">
        <w:rPr>
          <w:rFonts w:eastAsia="TimesNewRomanPSMT"/>
          <w:b/>
          <w:bCs/>
          <w:sz w:val="24"/>
          <w:szCs w:val="24"/>
          <w:lang w:eastAsia="en-US"/>
        </w:rPr>
        <w:t>Компенсаторные умения</w:t>
      </w:r>
    </w:p>
    <w:p w:rsidR="00C10E59" w:rsidRPr="005C3F85" w:rsidRDefault="00C10E59" w:rsidP="009217B5">
      <w:pPr>
        <w:autoSpaceDE w:val="0"/>
        <w:autoSpaceDN w:val="0"/>
        <w:adjustRightInd w:val="0"/>
        <w:jc w:val="both"/>
        <w:rPr>
          <w:rFonts w:eastAsia="TimesNewRomanPSMT"/>
          <w:b/>
          <w:bCs/>
          <w:sz w:val="24"/>
          <w:szCs w:val="24"/>
          <w:lang w:eastAsia="en-US"/>
        </w:rPr>
      </w:pPr>
      <w:r w:rsidRPr="005C3F85">
        <w:rPr>
          <w:rFonts w:eastAsia="TimesNewRomanPSMT"/>
          <w:b/>
          <w:bCs/>
          <w:sz w:val="24"/>
          <w:szCs w:val="24"/>
          <w:lang w:eastAsia="en-US"/>
        </w:rPr>
        <w:t>Выпускник научится:</w:t>
      </w:r>
    </w:p>
    <w:p w:rsidR="00C10E59" w:rsidRPr="005C3F85" w:rsidRDefault="00C10E59" w:rsidP="009217B5">
      <w:pPr>
        <w:autoSpaceDE w:val="0"/>
        <w:autoSpaceDN w:val="0"/>
        <w:adjustRightInd w:val="0"/>
        <w:jc w:val="both"/>
        <w:rPr>
          <w:rFonts w:eastAsia="TimesNewRomanPSMT"/>
          <w:sz w:val="24"/>
          <w:szCs w:val="24"/>
          <w:lang w:eastAsia="en-US"/>
        </w:rPr>
      </w:pPr>
      <w:r w:rsidRPr="005C3F85">
        <w:rPr>
          <w:rFonts w:eastAsia="SymbolMT"/>
          <w:sz w:val="24"/>
          <w:szCs w:val="24"/>
          <w:lang w:eastAsia="en-US"/>
        </w:rPr>
        <w:lastRenderedPageBreak/>
        <w:t xml:space="preserve">-  </w:t>
      </w:r>
      <w:r w:rsidRPr="005C3F85">
        <w:rPr>
          <w:rFonts w:eastAsia="TimesNewRomanPSMT"/>
          <w:sz w:val="24"/>
          <w:szCs w:val="24"/>
          <w:lang w:eastAsia="en-US"/>
        </w:rPr>
        <w:t>выходить из положения при дефиците языковых средств: использовать переспрос при гов</w:t>
      </w:r>
      <w:r w:rsidRPr="005C3F85">
        <w:rPr>
          <w:rFonts w:eastAsia="TimesNewRomanPSMT"/>
          <w:sz w:val="24"/>
          <w:szCs w:val="24"/>
          <w:lang w:eastAsia="en-US"/>
        </w:rPr>
        <w:t>о</w:t>
      </w:r>
      <w:r w:rsidRPr="005C3F85">
        <w:rPr>
          <w:rFonts w:eastAsia="TimesNewRomanPSMT"/>
          <w:sz w:val="24"/>
          <w:szCs w:val="24"/>
          <w:lang w:eastAsia="en-US"/>
        </w:rPr>
        <w:t>рении.</w:t>
      </w:r>
    </w:p>
    <w:p w:rsidR="00C10E59" w:rsidRPr="005C3F85" w:rsidRDefault="00C10E59" w:rsidP="009217B5">
      <w:pPr>
        <w:autoSpaceDE w:val="0"/>
        <w:autoSpaceDN w:val="0"/>
        <w:adjustRightInd w:val="0"/>
        <w:jc w:val="both"/>
        <w:rPr>
          <w:rFonts w:eastAsia="TimesNewRomanPSMT"/>
          <w:b/>
          <w:bCs/>
          <w:sz w:val="24"/>
          <w:szCs w:val="24"/>
          <w:lang w:eastAsia="en-US"/>
        </w:rPr>
      </w:pPr>
      <w:r w:rsidRPr="005C3F85">
        <w:rPr>
          <w:rFonts w:eastAsia="TimesNewRomanPSMT"/>
          <w:b/>
          <w:bCs/>
          <w:sz w:val="24"/>
          <w:szCs w:val="24"/>
          <w:lang w:eastAsia="en-US"/>
        </w:rPr>
        <w:t>Выпускник получит возможность научиться:</w:t>
      </w:r>
    </w:p>
    <w:p w:rsidR="00C10E59" w:rsidRPr="005C3F85" w:rsidRDefault="00C10E59" w:rsidP="009217B5">
      <w:pPr>
        <w:autoSpaceDE w:val="0"/>
        <w:autoSpaceDN w:val="0"/>
        <w:adjustRightInd w:val="0"/>
        <w:jc w:val="both"/>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использовать перифраз, синонимические и антонимические средства при говорении;</w:t>
      </w:r>
    </w:p>
    <w:p w:rsidR="00B977F1" w:rsidRPr="005323D3" w:rsidRDefault="00C10E59" w:rsidP="009217B5">
      <w:pPr>
        <w:rPr>
          <w:rFonts w:eastAsia="TimesNewRomanPSMT"/>
          <w:i/>
          <w:iCs/>
          <w:sz w:val="24"/>
          <w:szCs w:val="24"/>
          <w:lang w:eastAsia="en-US"/>
        </w:rPr>
      </w:pPr>
      <w:r w:rsidRPr="005C3F85">
        <w:rPr>
          <w:rFonts w:eastAsia="SymbolMT"/>
          <w:sz w:val="24"/>
          <w:szCs w:val="24"/>
          <w:lang w:eastAsia="en-US"/>
        </w:rPr>
        <w:t xml:space="preserve">-  </w:t>
      </w:r>
      <w:r w:rsidRPr="005C3F85">
        <w:rPr>
          <w:rFonts w:eastAsia="TimesNewRomanPSMT"/>
          <w:i/>
          <w:iCs/>
          <w:sz w:val="24"/>
          <w:szCs w:val="24"/>
          <w:lang w:eastAsia="en-US"/>
        </w:rPr>
        <w:t xml:space="preserve">пользоваться языковой и контекстуальной догадкой при </w:t>
      </w:r>
      <w:proofErr w:type="spellStart"/>
      <w:r w:rsidRPr="005C3F85">
        <w:rPr>
          <w:rFonts w:eastAsia="TimesNewRomanPSMT"/>
          <w:i/>
          <w:iCs/>
          <w:sz w:val="24"/>
          <w:szCs w:val="24"/>
          <w:lang w:eastAsia="en-US"/>
        </w:rPr>
        <w:t>аудировании</w:t>
      </w:r>
      <w:proofErr w:type="spellEnd"/>
      <w:r w:rsidRPr="005C3F85">
        <w:rPr>
          <w:rFonts w:eastAsia="TimesNewRomanPSMT"/>
          <w:i/>
          <w:iCs/>
          <w:sz w:val="24"/>
          <w:szCs w:val="24"/>
          <w:lang w:eastAsia="en-US"/>
        </w:rPr>
        <w:t xml:space="preserve"> и чтении.</w:t>
      </w:r>
    </w:p>
    <w:p w:rsidR="00B977F1" w:rsidRDefault="00B977F1" w:rsidP="009217B5">
      <w:pPr>
        <w:rPr>
          <w:rFonts w:eastAsia="Times New Roman"/>
          <w:b/>
          <w:bCs/>
          <w:sz w:val="24"/>
          <w:szCs w:val="24"/>
        </w:rPr>
      </w:pPr>
    </w:p>
    <w:p w:rsidR="00895700" w:rsidRPr="005C3F85" w:rsidRDefault="0099262C" w:rsidP="009217B5">
      <w:pPr>
        <w:rPr>
          <w:sz w:val="24"/>
          <w:szCs w:val="24"/>
        </w:rPr>
      </w:pPr>
      <w:r w:rsidRPr="005C3F85">
        <w:rPr>
          <w:rFonts w:eastAsia="Times New Roman"/>
          <w:b/>
          <w:bCs/>
          <w:sz w:val="24"/>
          <w:szCs w:val="24"/>
        </w:rPr>
        <w:t>История России. Всеобщая история</w:t>
      </w:r>
    </w:p>
    <w:p w:rsidR="00895700" w:rsidRPr="005C3F85" w:rsidRDefault="00895700" w:rsidP="009217B5">
      <w:pPr>
        <w:spacing w:line="14" w:lineRule="exact"/>
        <w:rPr>
          <w:sz w:val="24"/>
          <w:szCs w:val="24"/>
        </w:rPr>
      </w:pPr>
    </w:p>
    <w:p w:rsidR="00895700" w:rsidRPr="005C3F85" w:rsidRDefault="0099262C" w:rsidP="009217B5">
      <w:pPr>
        <w:spacing w:line="272" w:lineRule="auto"/>
        <w:ind w:right="420" w:firstLine="710"/>
        <w:rPr>
          <w:sz w:val="24"/>
          <w:szCs w:val="24"/>
        </w:rPr>
      </w:pPr>
      <w:r w:rsidRPr="005C3F85">
        <w:rPr>
          <w:rFonts w:eastAsia="Times New Roman"/>
          <w:b/>
          <w:bCs/>
          <w:sz w:val="24"/>
          <w:szCs w:val="24"/>
        </w:rPr>
        <w:t xml:space="preserve">Предметные результаты </w:t>
      </w:r>
      <w:r w:rsidRPr="005C3F85">
        <w:rPr>
          <w:rFonts w:eastAsia="Times New Roman"/>
          <w:sz w:val="24"/>
          <w:szCs w:val="24"/>
        </w:rPr>
        <w:t>освоения курса истории на уровне основного общего</w:t>
      </w:r>
      <w:r w:rsidRPr="005C3F85">
        <w:rPr>
          <w:rFonts w:eastAsia="Times New Roman"/>
          <w:b/>
          <w:bCs/>
          <w:sz w:val="24"/>
          <w:szCs w:val="24"/>
        </w:rPr>
        <w:t xml:space="preserve"> </w:t>
      </w:r>
      <w:r w:rsidRPr="005C3F85">
        <w:rPr>
          <w:rFonts w:eastAsia="Times New Roman"/>
          <w:sz w:val="24"/>
          <w:szCs w:val="24"/>
        </w:rPr>
        <w:t>о</w:t>
      </w:r>
      <w:r w:rsidRPr="005C3F85">
        <w:rPr>
          <w:rFonts w:eastAsia="Times New Roman"/>
          <w:sz w:val="24"/>
          <w:szCs w:val="24"/>
        </w:rPr>
        <w:t>б</w:t>
      </w:r>
      <w:r w:rsidRPr="005C3F85">
        <w:rPr>
          <w:rFonts w:eastAsia="Times New Roman"/>
          <w:sz w:val="24"/>
          <w:szCs w:val="24"/>
        </w:rPr>
        <w:t>разования предполагают, что у учащегося сформированы:</w:t>
      </w:r>
    </w:p>
    <w:p w:rsidR="00895700" w:rsidRPr="008375F5" w:rsidRDefault="008375F5" w:rsidP="00B977F1">
      <w:pPr>
        <w:pStyle w:val="a4"/>
        <w:numPr>
          <w:ilvl w:val="0"/>
          <w:numId w:val="352"/>
        </w:numPr>
        <w:tabs>
          <w:tab w:val="left" w:pos="567"/>
        </w:tabs>
        <w:spacing w:line="268" w:lineRule="auto"/>
        <w:ind w:left="0" w:right="300" w:firstLine="0"/>
        <w:rPr>
          <w:rFonts w:eastAsia="Times New Roman"/>
          <w:sz w:val="24"/>
          <w:szCs w:val="24"/>
        </w:rPr>
      </w:pPr>
      <w:r w:rsidRPr="008375F5">
        <w:rPr>
          <w:rFonts w:eastAsia="Times New Roman"/>
          <w:sz w:val="24"/>
          <w:szCs w:val="24"/>
        </w:rPr>
        <w:t>ц</w:t>
      </w:r>
      <w:r w:rsidR="0099262C" w:rsidRPr="008375F5">
        <w:rPr>
          <w:rFonts w:eastAsia="Times New Roman"/>
          <w:sz w:val="24"/>
          <w:szCs w:val="24"/>
        </w:rPr>
        <w:t>елостные представления об историческом пути человечества, разных народов</w:t>
      </w:r>
      <w:r w:rsidRPr="008375F5">
        <w:rPr>
          <w:rFonts w:eastAsia="Times New Roman"/>
          <w:sz w:val="24"/>
          <w:szCs w:val="24"/>
        </w:rPr>
        <w:t xml:space="preserve"> и </w:t>
      </w:r>
      <w:r w:rsidR="0099262C" w:rsidRPr="008375F5">
        <w:rPr>
          <w:rFonts w:eastAsia="Times New Roman"/>
          <w:sz w:val="24"/>
          <w:szCs w:val="24"/>
        </w:rPr>
        <w:t>гос</w:t>
      </w:r>
      <w:r w:rsidR="0099262C" w:rsidRPr="008375F5">
        <w:rPr>
          <w:rFonts w:eastAsia="Times New Roman"/>
          <w:sz w:val="24"/>
          <w:szCs w:val="24"/>
        </w:rPr>
        <w:t>у</w:t>
      </w:r>
      <w:r w:rsidR="0099262C" w:rsidRPr="008375F5">
        <w:rPr>
          <w:rFonts w:eastAsia="Times New Roman"/>
          <w:sz w:val="24"/>
          <w:szCs w:val="24"/>
        </w:rPr>
        <w:t>дарств как необходимой основы миропонимания и познания современного общества; о пр</w:t>
      </w:r>
      <w:r w:rsidR="0099262C" w:rsidRPr="008375F5">
        <w:rPr>
          <w:rFonts w:eastAsia="Times New Roman"/>
          <w:sz w:val="24"/>
          <w:szCs w:val="24"/>
        </w:rPr>
        <w:t>е</w:t>
      </w:r>
      <w:r w:rsidR="0099262C" w:rsidRPr="008375F5">
        <w:rPr>
          <w:rFonts w:eastAsia="Times New Roman"/>
          <w:sz w:val="24"/>
          <w:szCs w:val="24"/>
        </w:rPr>
        <w:t>емственности исторических эпох и непрерывности исторических процессов; о месте и роли России в мировой истории;</w:t>
      </w:r>
    </w:p>
    <w:p w:rsidR="00895700" w:rsidRPr="005C3F85" w:rsidRDefault="00895700" w:rsidP="00B977F1">
      <w:pPr>
        <w:tabs>
          <w:tab w:val="left" w:pos="567"/>
        </w:tabs>
        <w:spacing w:line="3" w:lineRule="exact"/>
        <w:rPr>
          <w:sz w:val="24"/>
          <w:szCs w:val="24"/>
        </w:rPr>
      </w:pPr>
    </w:p>
    <w:p w:rsidR="00895700" w:rsidRPr="008375F5" w:rsidRDefault="0099262C" w:rsidP="00B977F1">
      <w:pPr>
        <w:pStyle w:val="a4"/>
        <w:numPr>
          <w:ilvl w:val="0"/>
          <w:numId w:val="352"/>
        </w:numPr>
        <w:tabs>
          <w:tab w:val="left" w:pos="567"/>
          <w:tab w:val="left" w:pos="9460"/>
        </w:tabs>
        <w:ind w:left="0" w:firstLine="0"/>
        <w:rPr>
          <w:sz w:val="24"/>
          <w:szCs w:val="24"/>
        </w:rPr>
      </w:pPr>
      <w:proofErr w:type="spellStart"/>
      <w:r w:rsidRPr="008375F5">
        <w:rPr>
          <w:rFonts w:eastAsia="Times New Roman"/>
          <w:sz w:val="24"/>
          <w:szCs w:val="24"/>
        </w:rPr>
        <w:t>азовые</w:t>
      </w:r>
      <w:proofErr w:type="spellEnd"/>
      <w:r w:rsidRPr="008375F5">
        <w:rPr>
          <w:rFonts w:eastAsia="Times New Roman"/>
          <w:sz w:val="24"/>
          <w:szCs w:val="24"/>
        </w:rPr>
        <w:t xml:space="preserve"> исторические знания об основных этапах и закономерностях развития человеч</w:t>
      </w:r>
      <w:r w:rsidRPr="008375F5">
        <w:rPr>
          <w:rFonts w:eastAsia="Times New Roman"/>
          <w:sz w:val="24"/>
          <w:szCs w:val="24"/>
        </w:rPr>
        <w:t>е</w:t>
      </w:r>
      <w:r w:rsidRPr="008375F5">
        <w:rPr>
          <w:rFonts w:eastAsia="Times New Roman"/>
          <w:sz w:val="24"/>
          <w:szCs w:val="24"/>
        </w:rPr>
        <w:t>ского общества с древности до наших дней;</w:t>
      </w:r>
    </w:p>
    <w:p w:rsidR="00895700" w:rsidRPr="005C3F85" w:rsidRDefault="00895700" w:rsidP="00B977F1">
      <w:pPr>
        <w:tabs>
          <w:tab w:val="left" w:pos="567"/>
        </w:tabs>
        <w:spacing w:line="2" w:lineRule="exact"/>
        <w:rPr>
          <w:sz w:val="24"/>
          <w:szCs w:val="24"/>
        </w:rPr>
      </w:pPr>
    </w:p>
    <w:p w:rsidR="00895700" w:rsidRPr="005C3F85" w:rsidRDefault="00895700" w:rsidP="00B977F1">
      <w:pPr>
        <w:tabs>
          <w:tab w:val="left" w:pos="567"/>
        </w:tabs>
        <w:spacing w:line="28" w:lineRule="exact"/>
        <w:rPr>
          <w:sz w:val="24"/>
          <w:szCs w:val="24"/>
        </w:rPr>
      </w:pPr>
    </w:p>
    <w:p w:rsidR="00895700" w:rsidRPr="008375F5" w:rsidRDefault="008375F5" w:rsidP="00B977F1">
      <w:pPr>
        <w:pStyle w:val="a4"/>
        <w:numPr>
          <w:ilvl w:val="0"/>
          <w:numId w:val="352"/>
        </w:numPr>
        <w:tabs>
          <w:tab w:val="left" w:pos="567"/>
        </w:tabs>
        <w:spacing w:line="279" w:lineRule="auto"/>
        <w:ind w:left="0" w:right="420" w:firstLine="0"/>
        <w:jc w:val="both"/>
        <w:rPr>
          <w:sz w:val="24"/>
          <w:szCs w:val="24"/>
        </w:rPr>
      </w:pPr>
      <w:r w:rsidRPr="008375F5">
        <w:rPr>
          <w:rFonts w:eastAsia="Times New Roman"/>
          <w:sz w:val="24"/>
          <w:szCs w:val="24"/>
        </w:rPr>
        <w:t>с</w:t>
      </w:r>
      <w:r w:rsidR="0099262C" w:rsidRPr="008375F5">
        <w:rPr>
          <w:rFonts w:eastAsia="Times New Roman"/>
          <w:sz w:val="24"/>
          <w:szCs w:val="24"/>
        </w:rPr>
        <w:t>пособность применять понятийный аппарат исторического знания и приемы истор</w:t>
      </w:r>
      <w:r w:rsidR="0099262C" w:rsidRPr="008375F5">
        <w:rPr>
          <w:rFonts w:eastAsia="Times New Roman"/>
          <w:sz w:val="24"/>
          <w:szCs w:val="24"/>
        </w:rPr>
        <w:t>и</w:t>
      </w:r>
      <w:r w:rsidR="0099262C" w:rsidRPr="008375F5">
        <w:rPr>
          <w:rFonts w:eastAsia="Times New Roman"/>
          <w:sz w:val="24"/>
          <w:szCs w:val="24"/>
        </w:rPr>
        <w:t>ческого анализа для раскрытия сущности и значения событий и явлений прошлого и совр</w:t>
      </w:r>
      <w:r w:rsidR="0099262C" w:rsidRPr="008375F5">
        <w:rPr>
          <w:rFonts w:eastAsia="Times New Roman"/>
          <w:sz w:val="24"/>
          <w:szCs w:val="24"/>
        </w:rPr>
        <w:t>е</w:t>
      </w:r>
      <w:r w:rsidR="0099262C" w:rsidRPr="008375F5">
        <w:rPr>
          <w:rFonts w:eastAsia="Times New Roman"/>
          <w:sz w:val="24"/>
          <w:szCs w:val="24"/>
        </w:rPr>
        <w:t>менности;</w:t>
      </w:r>
    </w:p>
    <w:p w:rsidR="00895700" w:rsidRPr="005C3F85" w:rsidRDefault="00895700" w:rsidP="00B977F1">
      <w:pPr>
        <w:tabs>
          <w:tab w:val="left" w:pos="567"/>
        </w:tabs>
        <w:spacing w:line="2" w:lineRule="exact"/>
        <w:rPr>
          <w:sz w:val="24"/>
          <w:szCs w:val="24"/>
        </w:rPr>
      </w:pPr>
    </w:p>
    <w:p w:rsidR="00895700" w:rsidRPr="008375F5" w:rsidRDefault="008375F5" w:rsidP="00B977F1">
      <w:pPr>
        <w:pStyle w:val="a4"/>
        <w:numPr>
          <w:ilvl w:val="0"/>
          <w:numId w:val="352"/>
        </w:numPr>
        <w:tabs>
          <w:tab w:val="left" w:pos="567"/>
        </w:tabs>
        <w:spacing w:line="281" w:lineRule="auto"/>
        <w:ind w:left="0" w:right="420" w:firstLine="0"/>
        <w:jc w:val="both"/>
        <w:rPr>
          <w:sz w:val="24"/>
          <w:szCs w:val="24"/>
        </w:rPr>
      </w:pPr>
      <w:r w:rsidRPr="008375F5">
        <w:rPr>
          <w:rFonts w:eastAsia="Times New Roman"/>
          <w:sz w:val="24"/>
          <w:szCs w:val="24"/>
        </w:rPr>
        <w:t>с</w:t>
      </w:r>
      <w:r w:rsidR="0099262C" w:rsidRPr="008375F5">
        <w:rPr>
          <w:rFonts w:eastAsia="Times New Roman"/>
          <w:sz w:val="24"/>
          <w:szCs w:val="24"/>
        </w:rPr>
        <w:t>пособность применять исторические знания для осмысления общественных событий и явлений прошлого и современности;</w:t>
      </w:r>
    </w:p>
    <w:p w:rsidR="00895700" w:rsidRPr="005C3F85" w:rsidRDefault="00895700" w:rsidP="00B977F1">
      <w:pPr>
        <w:tabs>
          <w:tab w:val="left" w:pos="567"/>
        </w:tabs>
        <w:spacing w:line="2" w:lineRule="exact"/>
        <w:rPr>
          <w:sz w:val="24"/>
          <w:szCs w:val="24"/>
        </w:rPr>
      </w:pPr>
    </w:p>
    <w:p w:rsidR="00895700" w:rsidRPr="005C3F85" w:rsidRDefault="00895700" w:rsidP="00B977F1">
      <w:pPr>
        <w:tabs>
          <w:tab w:val="left" w:pos="567"/>
        </w:tabs>
        <w:spacing w:line="28" w:lineRule="exact"/>
        <w:rPr>
          <w:sz w:val="24"/>
          <w:szCs w:val="24"/>
        </w:rPr>
      </w:pPr>
    </w:p>
    <w:p w:rsidR="00895700" w:rsidRPr="008375F5" w:rsidRDefault="008375F5" w:rsidP="00B977F1">
      <w:pPr>
        <w:pStyle w:val="a4"/>
        <w:numPr>
          <w:ilvl w:val="0"/>
          <w:numId w:val="352"/>
        </w:numPr>
        <w:tabs>
          <w:tab w:val="left" w:pos="567"/>
        </w:tabs>
        <w:spacing w:line="279" w:lineRule="auto"/>
        <w:ind w:left="0" w:right="420" w:firstLine="0"/>
        <w:jc w:val="both"/>
        <w:rPr>
          <w:sz w:val="24"/>
          <w:szCs w:val="24"/>
        </w:rPr>
      </w:pPr>
      <w:r w:rsidRPr="008375F5">
        <w:rPr>
          <w:rFonts w:eastAsia="Times New Roman"/>
          <w:sz w:val="24"/>
          <w:szCs w:val="24"/>
        </w:rPr>
        <w:t>у</w:t>
      </w:r>
      <w:r w:rsidR="0099262C" w:rsidRPr="008375F5">
        <w:rPr>
          <w:rFonts w:eastAsia="Times New Roman"/>
          <w:sz w:val="24"/>
          <w:szCs w:val="24"/>
        </w:rPr>
        <w:t>мение искать, анализировать, систематизировать и оценивать историческую инфо</w:t>
      </w:r>
      <w:r w:rsidR="0099262C" w:rsidRPr="008375F5">
        <w:rPr>
          <w:rFonts w:eastAsia="Times New Roman"/>
          <w:sz w:val="24"/>
          <w:szCs w:val="24"/>
        </w:rPr>
        <w:t>р</w:t>
      </w:r>
      <w:r w:rsidR="0099262C" w:rsidRPr="008375F5">
        <w:rPr>
          <w:rFonts w:eastAsia="Times New Roman"/>
          <w:sz w:val="24"/>
          <w:szCs w:val="24"/>
        </w:rPr>
        <w:t>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895700" w:rsidRPr="008375F5" w:rsidRDefault="008375F5" w:rsidP="00B977F1">
      <w:pPr>
        <w:pStyle w:val="a4"/>
        <w:numPr>
          <w:ilvl w:val="0"/>
          <w:numId w:val="352"/>
        </w:numPr>
        <w:tabs>
          <w:tab w:val="left" w:pos="567"/>
        </w:tabs>
        <w:spacing w:line="293" w:lineRule="auto"/>
        <w:ind w:left="0" w:right="420" w:firstLine="0"/>
        <w:jc w:val="both"/>
        <w:rPr>
          <w:sz w:val="24"/>
          <w:szCs w:val="24"/>
        </w:rPr>
      </w:pPr>
      <w:r w:rsidRPr="008375F5">
        <w:rPr>
          <w:rFonts w:eastAsia="Times New Roman"/>
          <w:sz w:val="24"/>
          <w:szCs w:val="24"/>
        </w:rPr>
        <w:t>у</w:t>
      </w:r>
      <w:r w:rsidR="0099262C" w:rsidRPr="008375F5">
        <w:rPr>
          <w:rFonts w:eastAsia="Times New Roman"/>
          <w:sz w:val="24"/>
          <w:szCs w:val="24"/>
        </w:rPr>
        <w:t>мение работать с письменными, изобразительными и вещественными историческ</w:t>
      </w:r>
      <w:r w:rsidR="0099262C" w:rsidRPr="008375F5">
        <w:rPr>
          <w:rFonts w:eastAsia="Times New Roman"/>
          <w:sz w:val="24"/>
          <w:szCs w:val="24"/>
        </w:rPr>
        <w:t>и</w:t>
      </w:r>
      <w:r w:rsidR="0099262C" w:rsidRPr="008375F5">
        <w:rPr>
          <w:rFonts w:eastAsia="Times New Roman"/>
          <w:sz w:val="24"/>
          <w:szCs w:val="24"/>
        </w:rPr>
        <w:t>ми источниками, понимать и интерпретировать содержащуюся в них информацию;</w:t>
      </w:r>
    </w:p>
    <w:p w:rsidR="00895700" w:rsidRPr="005C3F85" w:rsidRDefault="0099262C" w:rsidP="00B977F1">
      <w:pPr>
        <w:tabs>
          <w:tab w:val="left" w:pos="567"/>
        </w:tabs>
        <w:spacing w:line="20" w:lineRule="exact"/>
        <w:rPr>
          <w:sz w:val="24"/>
          <w:szCs w:val="24"/>
        </w:rPr>
      </w:pPr>
      <w:r w:rsidRPr="005C3F85">
        <w:rPr>
          <w:noProof/>
          <w:sz w:val="24"/>
          <w:szCs w:val="24"/>
        </w:rPr>
        <mc:AlternateContent>
          <mc:Choice Requires="wps">
            <w:drawing>
              <wp:anchor distT="0" distB="0" distL="114300" distR="114300" simplePos="0" relativeHeight="251628544" behindDoc="1" locked="0" layoutInCell="0" allowOverlap="1" wp14:anchorId="6E2D0D7D" wp14:editId="516B63FA">
                <wp:simplePos x="0" y="0"/>
                <wp:positionH relativeFrom="column">
                  <wp:posOffset>255905</wp:posOffset>
                </wp:positionH>
                <wp:positionV relativeFrom="paragraph">
                  <wp:posOffset>405130</wp:posOffset>
                </wp:positionV>
                <wp:extent cx="1828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31.9pt" to="164.15pt,31.9pt" o:allowincell="f" strokecolor="#000000" strokeweight="0.72pt"/>
            </w:pict>
          </mc:Fallback>
        </mc:AlternateContent>
      </w:r>
    </w:p>
    <w:p w:rsidR="00895700" w:rsidRDefault="00895700" w:rsidP="00B977F1">
      <w:pPr>
        <w:tabs>
          <w:tab w:val="left" w:pos="567"/>
        </w:tabs>
        <w:spacing w:line="28" w:lineRule="exact"/>
        <w:rPr>
          <w:sz w:val="20"/>
          <w:szCs w:val="20"/>
        </w:rPr>
      </w:pPr>
    </w:p>
    <w:p w:rsidR="008375F5" w:rsidRPr="008375F5" w:rsidRDefault="008375F5" w:rsidP="00B977F1">
      <w:pPr>
        <w:pStyle w:val="a4"/>
        <w:numPr>
          <w:ilvl w:val="0"/>
          <w:numId w:val="355"/>
        </w:numPr>
        <w:tabs>
          <w:tab w:val="left" w:pos="567"/>
        </w:tabs>
        <w:spacing w:line="275" w:lineRule="auto"/>
        <w:ind w:left="0" w:right="420" w:firstLine="0"/>
        <w:jc w:val="both"/>
        <w:rPr>
          <w:sz w:val="20"/>
          <w:szCs w:val="20"/>
        </w:rPr>
      </w:pPr>
      <w:r w:rsidRPr="008375F5">
        <w:rPr>
          <w:rFonts w:eastAsia="Times New Roman"/>
          <w:sz w:val="24"/>
          <w:szCs w:val="24"/>
        </w:rPr>
        <w:t>у</w:t>
      </w:r>
      <w:r w:rsidR="0099262C" w:rsidRPr="008375F5">
        <w:rPr>
          <w:rFonts w:eastAsia="Times New Roman"/>
          <w:sz w:val="24"/>
          <w:szCs w:val="24"/>
        </w:rPr>
        <w:t xml:space="preserve">важение к мировому и отечественному историческому наследию, культуре своего и </w:t>
      </w:r>
    </w:p>
    <w:p w:rsidR="00895700" w:rsidRPr="008375F5" w:rsidRDefault="0099262C" w:rsidP="00B977F1">
      <w:pPr>
        <w:pStyle w:val="a4"/>
        <w:numPr>
          <w:ilvl w:val="0"/>
          <w:numId w:val="355"/>
        </w:numPr>
        <w:tabs>
          <w:tab w:val="left" w:pos="567"/>
        </w:tabs>
        <w:spacing w:line="275" w:lineRule="auto"/>
        <w:ind w:left="0" w:right="420" w:firstLine="0"/>
        <w:jc w:val="both"/>
        <w:rPr>
          <w:sz w:val="20"/>
          <w:szCs w:val="20"/>
        </w:rPr>
      </w:pPr>
      <w:r w:rsidRPr="008375F5">
        <w:rPr>
          <w:rFonts w:eastAsia="Times New Roman"/>
          <w:sz w:val="24"/>
          <w:szCs w:val="24"/>
        </w:rPr>
        <w:t>других народов; готовность применять исторические знания для выявления и сохр</w:t>
      </w:r>
      <w:r w:rsidRPr="008375F5">
        <w:rPr>
          <w:rFonts w:eastAsia="Times New Roman"/>
          <w:sz w:val="24"/>
          <w:szCs w:val="24"/>
        </w:rPr>
        <w:t>а</w:t>
      </w:r>
      <w:r w:rsidRPr="008375F5">
        <w:rPr>
          <w:rFonts w:eastAsia="Times New Roman"/>
          <w:sz w:val="24"/>
          <w:szCs w:val="24"/>
        </w:rPr>
        <w:t>нения исторических и культурных памятников своей страны и мира.</w:t>
      </w:r>
    </w:p>
    <w:p w:rsidR="00895700" w:rsidRDefault="00895700" w:rsidP="009217B5">
      <w:pPr>
        <w:spacing w:line="3" w:lineRule="exact"/>
        <w:rPr>
          <w:sz w:val="20"/>
          <w:szCs w:val="20"/>
        </w:rPr>
      </w:pPr>
    </w:p>
    <w:p w:rsidR="00895700" w:rsidRDefault="0099262C" w:rsidP="009217B5">
      <w:pPr>
        <w:rPr>
          <w:sz w:val="20"/>
          <w:szCs w:val="20"/>
        </w:rPr>
      </w:pPr>
      <w:r>
        <w:rPr>
          <w:rFonts w:eastAsia="Times New Roman"/>
          <w:b/>
          <w:bCs/>
          <w:sz w:val="24"/>
          <w:szCs w:val="24"/>
        </w:rPr>
        <w:t>История Древнего мира (5 класс)</w:t>
      </w:r>
    </w:p>
    <w:p w:rsidR="00895700" w:rsidRDefault="00895700" w:rsidP="009217B5">
      <w:pPr>
        <w:spacing w:line="46" w:lineRule="exact"/>
        <w:rPr>
          <w:sz w:val="20"/>
          <w:szCs w:val="20"/>
        </w:rPr>
      </w:pPr>
    </w:p>
    <w:p w:rsidR="00895700" w:rsidRDefault="0099262C" w:rsidP="009217B5">
      <w:pPr>
        <w:rPr>
          <w:sz w:val="20"/>
          <w:szCs w:val="20"/>
        </w:rPr>
      </w:pPr>
      <w:r>
        <w:rPr>
          <w:rFonts w:eastAsia="Times New Roman"/>
          <w:b/>
          <w:bCs/>
          <w:sz w:val="24"/>
          <w:szCs w:val="24"/>
        </w:rPr>
        <w:t>Выпускник научится:</w:t>
      </w:r>
    </w:p>
    <w:p w:rsidR="00895700" w:rsidRDefault="00895700" w:rsidP="009217B5">
      <w:pPr>
        <w:spacing w:line="41" w:lineRule="exact"/>
        <w:rPr>
          <w:sz w:val="20"/>
          <w:szCs w:val="20"/>
        </w:rPr>
      </w:pPr>
    </w:p>
    <w:p w:rsidR="00895700" w:rsidRDefault="0099262C" w:rsidP="00B977F1">
      <w:pPr>
        <w:numPr>
          <w:ilvl w:val="0"/>
          <w:numId w:val="45"/>
        </w:numPr>
        <w:tabs>
          <w:tab w:val="left" w:pos="567"/>
        </w:tabs>
        <w:spacing w:line="275" w:lineRule="auto"/>
        <w:ind w:right="420"/>
        <w:jc w:val="both"/>
        <w:rPr>
          <w:rFonts w:eastAsia="Times New Roman"/>
          <w:sz w:val="24"/>
          <w:szCs w:val="24"/>
        </w:rPr>
      </w:pPr>
      <w:r>
        <w:rPr>
          <w:rFonts w:eastAsia="Times New Roman"/>
          <w:sz w:val="24"/>
          <w:szCs w:val="24"/>
        </w:rPr>
        <w:t>определять место исторических событий во времени, объяснять смысл основных хр</w:t>
      </w:r>
      <w:r>
        <w:rPr>
          <w:rFonts w:eastAsia="Times New Roman"/>
          <w:sz w:val="24"/>
          <w:szCs w:val="24"/>
        </w:rPr>
        <w:t>о</w:t>
      </w:r>
      <w:r>
        <w:rPr>
          <w:rFonts w:eastAsia="Times New Roman"/>
          <w:sz w:val="24"/>
          <w:szCs w:val="24"/>
        </w:rPr>
        <w:t>нологических понятий, терминов (тысячелетие, век, до нашей эры, нашей эры);</w:t>
      </w:r>
    </w:p>
    <w:p w:rsidR="00895700" w:rsidRDefault="00895700" w:rsidP="00B977F1">
      <w:pPr>
        <w:tabs>
          <w:tab w:val="left" w:pos="567"/>
        </w:tabs>
        <w:spacing w:line="1" w:lineRule="exact"/>
        <w:rPr>
          <w:rFonts w:eastAsia="Times New Roman"/>
          <w:sz w:val="24"/>
          <w:szCs w:val="24"/>
        </w:rPr>
      </w:pPr>
    </w:p>
    <w:p w:rsidR="00895700" w:rsidRDefault="0099262C" w:rsidP="00B977F1">
      <w:pPr>
        <w:numPr>
          <w:ilvl w:val="0"/>
          <w:numId w:val="45"/>
        </w:numPr>
        <w:tabs>
          <w:tab w:val="left" w:pos="567"/>
        </w:tabs>
        <w:spacing w:line="275" w:lineRule="auto"/>
        <w:ind w:right="420"/>
        <w:jc w:val="both"/>
        <w:rPr>
          <w:rFonts w:eastAsia="Times New Roman"/>
          <w:sz w:val="24"/>
          <w:szCs w:val="24"/>
        </w:rPr>
      </w:pPr>
      <w:r>
        <w:rPr>
          <w:rFonts w:eastAsia="Times New Roman"/>
          <w:sz w:val="24"/>
          <w:szCs w:val="24"/>
        </w:rPr>
        <w:t>использовать историческую карту как источник информации о расселении человеч</w:t>
      </w:r>
      <w:r>
        <w:rPr>
          <w:rFonts w:eastAsia="Times New Roman"/>
          <w:sz w:val="24"/>
          <w:szCs w:val="24"/>
        </w:rPr>
        <w:t>е</w:t>
      </w:r>
      <w:r>
        <w:rPr>
          <w:rFonts w:eastAsia="Times New Roman"/>
          <w:sz w:val="24"/>
          <w:szCs w:val="24"/>
        </w:rPr>
        <w:t>ских общностей в эпохи первобытности и Древнего мира, расположении древних цивил</w:t>
      </w:r>
      <w:r>
        <w:rPr>
          <w:rFonts w:eastAsia="Times New Roman"/>
          <w:sz w:val="24"/>
          <w:szCs w:val="24"/>
        </w:rPr>
        <w:t>и</w:t>
      </w:r>
      <w:r>
        <w:rPr>
          <w:rFonts w:eastAsia="Times New Roman"/>
          <w:sz w:val="24"/>
          <w:szCs w:val="24"/>
        </w:rPr>
        <w:t>заций и государств, местах важнейших событий;</w:t>
      </w:r>
    </w:p>
    <w:p w:rsidR="00895700" w:rsidRDefault="00895700" w:rsidP="00B977F1">
      <w:pPr>
        <w:tabs>
          <w:tab w:val="left" w:pos="567"/>
        </w:tabs>
        <w:spacing w:line="1" w:lineRule="exact"/>
        <w:rPr>
          <w:rFonts w:eastAsia="Times New Roman"/>
          <w:sz w:val="24"/>
          <w:szCs w:val="24"/>
        </w:rPr>
      </w:pPr>
    </w:p>
    <w:p w:rsidR="00895700" w:rsidRDefault="0099262C" w:rsidP="00B977F1">
      <w:pPr>
        <w:numPr>
          <w:ilvl w:val="0"/>
          <w:numId w:val="45"/>
        </w:numPr>
        <w:tabs>
          <w:tab w:val="left" w:pos="567"/>
        </w:tabs>
        <w:spacing w:line="277" w:lineRule="auto"/>
        <w:ind w:right="420"/>
        <w:rPr>
          <w:rFonts w:eastAsia="Times New Roman"/>
          <w:sz w:val="24"/>
          <w:szCs w:val="24"/>
        </w:rPr>
      </w:pPr>
      <w:r>
        <w:rPr>
          <w:rFonts w:eastAsia="Times New Roman"/>
          <w:sz w:val="24"/>
          <w:szCs w:val="24"/>
        </w:rPr>
        <w:t>проводить поиск информации в отрывках исторических текстов, материальных п</w:t>
      </w:r>
      <w:r>
        <w:rPr>
          <w:rFonts w:eastAsia="Times New Roman"/>
          <w:sz w:val="24"/>
          <w:szCs w:val="24"/>
        </w:rPr>
        <w:t>а</w:t>
      </w:r>
      <w:r>
        <w:rPr>
          <w:rFonts w:eastAsia="Times New Roman"/>
          <w:sz w:val="24"/>
          <w:szCs w:val="24"/>
        </w:rPr>
        <w:t>мятниках Древнего мира;</w:t>
      </w:r>
    </w:p>
    <w:p w:rsidR="00895700" w:rsidRDefault="00895700" w:rsidP="00B977F1">
      <w:pPr>
        <w:tabs>
          <w:tab w:val="left" w:pos="567"/>
        </w:tabs>
        <w:spacing w:line="1" w:lineRule="exact"/>
        <w:rPr>
          <w:rFonts w:eastAsia="Times New Roman"/>
          <w:sz w:val="24"/>
          <w:szCs w:val="24"/>
        </w:rPr>
      </w:pPr>
    </w:p>
    <w:p w:rsidR="00895700" w:rsidRDefault="0099262C" w:rsidP="00B977F1">
      <w:pPr>
        <w:numPr>
          <w:ilvl w:val="0"/>
          <w:numId w:val="45"/>
        </w:numPr>
        <w:tabs>
          <w:tab w:val="left" w:pos="567"/>
        </w:tabs>
        <w:spacing w:line="275" w:lineRule="auto"/>
        <w:ind w:right="420"/>
        <w:rPr>
          <w:rFonts w:eastAsia="Times New Roman"/>
          <w:sz w:val="24"/>
          <w:szCs w:val="24"/>
        </w:rPr>
      </w:pPr>
      <w:r>
        <w:rPr>
          <w:rFonts w:eastAsia="Times New Roman"/>
          <w:sz w:val="24"/>
          <w:szCs w:val="24"/>
        </w:rPr>
        <w:t>описывать условия существования, основные занятия, образ жизни людей в древн</w:t>
      </w:r>
      <w:r>
        <w:rPr>
          <w:rFonts w:eastAsia="Times New Roman"/>
          <w:sz w:val="24"/>
          <w:szCs w:val="24"/>
        </w:rPr>
        <w:t>о</w:t>
      </w:r>
      <w:r>
        <w:rPr>
          <w:rFonts w:eastAsia="Times New Roman"/>
          <w:sz w:val="24"/>
          <w:szCs w:val="24"/>
        </w:rPr>
        <w:t>сти, памятники древней культуры; рассказывать о событиях древней истории;</w:t>
      </w:r>
    </w:p>
    <w:p w:rsidR="00895700" w:rsidRDefault="00895700" w:rsidP="00B977F1">
      <w:pPr>
        <w:tabs>
          <w:tab w:val="left" w:pos="567"/>
        </w:tabs>
        <w:spacing w:line="1" w:lineRule="exact"/>
        <w:rPr>
          <w:rFonts w:eastAsia="Times New Roman"/>
          <w:sz w:val="24"/>
          <w:szCs w:val="24"/>
        </w:rPr>
      </w:pPr>
    </w:p>
    <w:p w:rsidR="00895700" w:rsidRDefault="0099262C" w:rsidP="00B977F1">
      <w:pPr>
        <w:numPr>
          <w:ilvl w:val="0"/>
          <w:numId w:val="45"/>
        </w:numPr>
        <w:tabs>
          <w:tab w:val="left" w:pos="567"/>
        </w:tabs>
        <w:spacing w:line="275" w:lineRule="auto"/>
        <w:ind w:right="420"/>
        <w:jc w:val="both"/>
        <w:rPr>
          <w:rFonts w:eastAsia="Times New Roman"/>
          <w:sz w:val="24"/>
          <w:szCs w:val="24"/>
        </w:rPr>
      </w:pPr>
      <w:r>
        <w:rPr>
          <w:rFonts w:eastAsia="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95700" w:rsidRDefault="00895700" w:rsidP="00B977F1">
      <w:pPr>
        <w:tabs>
          <w:tab w:val="left" w:pos="567"/>
        </w:tabs>
        <w:spacing w:line="2" w:lineRule="exact"/>
        <w:rPr>
          <w:rFonts w:eastAsia="Times New Roman"/>
          <w:sz w:val="24"/>
          <w:szCs w:val="24"/>
        </w:rPr>
      </w:pPr>
    </w:p>
    <w:p w:rsidR="00895700" w:rsidRDefault="0099262C" w:rsidP="00B977F1">
      <w:pPr>
        <w:numPr>
          <w:ilvl w:val="0"/>
          <w:numId w:val="45"/>
        </w:numPr>
        <w:tabs>
          <w:tab w:val="left" w:pos="567"/>
        </w:tabs>
        <w:spacing w:line="276" w:lineRule="auto"/>
        <w:ind w:right="420"/>
        <w:jc w:val="both"/>
        <w:rPr>
          <w:rFonts w:eastAsia="Times New Roman"/>
          <w:sz w:val="24"/>
          <w:szCs w:val="24"/>
        </w:rPr>
      </w:pPr>
      <w:r>
        <w:rPr>
          <w:rFonts w:eastAsia="Times New Roman"/>
          <w:sz w:val="24"/>
          <w:szCs w:val="24"/>
        </w:rPr>
        <w:lastRenderedPageBreak/>
        <w:t>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95700" w:rsidRDefault="00895700" w:rsidP="009217B5">
      <w:pPr>
        <w:spacing w:line="3" w:lineRule="exact"/>
        <w:rPr>
          <w:rFonts w:eastAsia="Times New Roman"/>
          <w:sz w:val="24"/>
          <w:szCs w:val="24"/>
        </w:rPr>
      </w:pPr>
    </w:p>
    <w:p w:rsidR="00895700" w:rsidRDefault="0099262C" w:rsidP="00B977F1">
      <w:pPr>
        <w:numPr>
          <w:ilvl w:val="0"/>
          <w:numId w:val="45"/>
        </w:numPr>
        <w:tabs>
          <w:tab w:val="left" w:pos="567"/>
        </w:tabs>
        <w:rPr>
          <w:rFonts w:eastAsia="Times New Roman"/>
          <w:sz w:val="24"/>
          <w:szCs w:val="24"/>
        </w:rPr>
      </w:pPr>
      <w:r>
        <w:rPr>
          <w:rFonts w:eastAsia="Times New Roman"/>
          <w:sz w:val="24"/>
          <w:szCs w:val="24"/>
        </w:rPr>
        <w:t>давать оценку наиболее значительным событиям и личностям древней истории.</w:t>
      </w:r>
    </w:p>
    <w:p w:rsidR="00895700" w:rsidRDefault="00895700" w:rsidP="009217B5">
      <w:pPr>
        <w:spacing w:line="41" w:lineRule="exact"/>
        <w:rPr>
          <w:rFonts w:eastAsia="Times New Roman"/>
          <w:sz w:val="24"/>
          <w:szCs w:val="24"/>
        </w:rPr>
      </w:pPr>
    </w:p>
    <w:p w:rsidR="00895700" w:rsidRDefault="0099262C" w:rsidP="009217B5">
      <w:pPr>
        <w:rPr>
          <w:rFonts w:eastAsia="Times New Roman"/>
          <w:sz w:val="24"/>
          <w:szCs w:val="24"/>
        </w:rPr>
      </w:pPr>
      <w:r>
        <w:rPr>
          <w:rFonts w:eastAsia="Times New Roman"/>
          <w:b/>
          <w:bCs/>
          <w:sz w:val="24"/>
          <w:szCs w:val="24"/>
        </w:rPr>
        <w:t>Выпускник получит возможность научиться:</w:t>
      </w:r>
    </w:p>
    <w:p w:rsidR="00895700" w:rsidRDefault="00895700" w:rsidP="009217B5">
      <w:pPr>
        <w:spacing w:line="40" w:lineRule="exact"/>
        <w:rPr>
          <w:rFonts w:eastAsia="Times New Roman"/>
          <w:sz w:val="24"/>
          <w:szCs w:val="24"/>
        </w:rPr>
      </w:pPr>
    </w:p>
    <w:p w:rsidR="00895700" w:rsidRDefault="0099262C" w:rsidP="00B977F1">
      <w:pPr>
        <w:numPr>
          <w:ilvl w:val="0"/>
          <w:numId w:val="45"/>
        </w:numPr>
        <w:tabs>
          <w:tab w:val="left" w:pos="567"/>
        </w:tabs>
        <w:rPr>
          <w:rFonts w:eastAsia="Times New Roman"/>
          <w:i/>
          <w:iCs/>
          <w:sz w:val="24"/>
          <w:szCs w:val="24"/>
        </w:rPr>
      </w:pPr>
      <w:r>
        <w:rPr>
          <w:rFonts w:eastAsia="Times New Roman"/>
          <w:i/>
          <w:iCs/>
          <w:sz w:val="24"/>
          <w:szCs w:val="24"/>
        </w:rPr>
        <w:t>давать характеристику общественного строя древних государств;</w:t>
      </w:r>
    </w:p>
    <w:p w:rsidR="00895700" w:rsidRDefault="00895700" w:rsidP="009217B5">
      <w:pPr>
        <w:spacing w:line="36" w:lineRule="exact"/>
        <w:rPr>
          <w:rFonts w:eastAsia="Times New Roman"/>
          <w:i/>
          <w:iCs/>
          <w:sz w:val="24"/>
          <w:szCs w:val="24"/>
        </w:rPr>
      </w:pPr>
    </w:p>
    <w:p w:rsidR="00895700" w:rsidRDefault="0099262C" w:rsidP="00B977F1">
      <w:pPr>
        <w:numPr>
          <w:ilvl w:val="0"/>
          <w:numId w:val="45"/>
        </w:numPr>
        <w:tabs>
          <w:tab w:val="left" w:pos="567"/>
          <w:tab w:val="left" w:pos="1254"/>
        </w:tabs>
        <w:spacing w:line="275" w:lineRule="auto"/>
        <w:ind w:right="420"/>
        <w:rPr>
          <w:rFonts w:eastAsia="Times New Roman"/>
          <w:sz w:val="24"/>
          <w:szCs w:val="24"/>
        </w:rPr>
      </w:pPr>
      <w:r>
        <w:rPr>
          <w:rFonts w:eastAsia="Times New Roman"/>
          <w:i/>
          <w:iCs/>
          <w:sz w:val="24"/>
          <w:szCs w:val="24"/>
        </w:rPr>
        <w:t>сопоставлять свидетельства различных исторических источников, выявляя в них общее и различия;</w:t>
      </w:r>
    </w:p>
    <w:p w:rsidR="00895700" w:rsidRDefault="00895700" w:rsidP="00B977F1">
      <w:pPr>
        <w:tabs>
          <w:tab w:val="left" w:pos="567"/>
        </w:tabs>
        <w:spacing w:line="1" w:lineRule="exact"/>
        <w:rPr>
          <w:rFonts w:eastAsia="Times New Roman"/>
          <w:sz w:val="24"/>
          <w:szCs w:val="24"/>
        </w:rPr>
      </w:pPr>
    </w:p>
    <w:p w:rsidR="00895700" w:rsidRDefault="0099262C" w:rsidP="00B977F1">
      <w:pPr>
        <w:numPr>
          <w:ilvl w:val="0"/>
          <w:numId w:val="45"/>
        </w:numPr>
        <w:tabs>
          <w:tab w:val="left" w:pos="567"/>
          <w:tab w:val="left" w:pos="1260"/>
        </w:tabs>
        <w:rPr>
          <w:rFonts w:eastAsia="Times New Roman"/>
          <w:sz w:val="24"/>
          <w:szCs w:val="24"/>
        </w:rPr>
      </w:pPr>
      <w:r>
        <w:rPr>
          <w:rFonts w:eastAsia="Times New Roman"/>
          <w:i/>
          <w:iCs/>
          <w:sz w:val="24"/>
          <w:szCs w:val="24"/>
        </w:rPr>
        <w:t>видеть проявления влияния античного искусства в окружающей среде;</w:t>
      </w:r>
    </w:p>
    <w:p w:rsidR="00895700" w:rsidRDefault="00895700" w:rsidP="009217B5">
      <w:pPr>
        <w:spacing w:line="45" w:lineRule="exact"/>
        <w:rPr>
          <w:rFonts w:eastAsia="Times New Roman"/>
          <w:sz w:val="24"/>
          <w:szCs w:val="24"/>
        </w:rPr>
      </w:pPr>
    </w:p>
    <w:p w:rsidR="00895700" w:rsidRDefault="0099262C" w:rsidP="00B977F1">
      <w:pPr>
        <w:numPr>
          <w:ilvl w:val="0"/>
          <w:numId w:val="45"/>
        </w:numPr>
        <w:tabs>
          <w:tab w:val="left" w:pos="567"/>
        </w:tabs>
        <w:spacing w:line="277" w:lineRule="auto"/>
        <w:ind w:right="420"/>
        <w:rPr>
          <w:rFonts w:eastAsia="Times New Roman"/>
          <w:sz w:val="24"/>
          <w:szCs w:val="24"/>
        </w:rPr>
      </w:pPr>
      <w:r>
        <w:rPr>
          <w:rFonts w:eastAsia="Times New Roman"/>
          <w:i/>
          <w:iCs/>
          <w:sz w:val="24"/>
          <w:szCs w:val="24"/>
        </w:rPr>
        <w:t>высказывать суждения о значении и месте исторического и культурного наследия древних обществ в мировой истории.</w:t>
      </w:r>
    </w:p>
    <w:p w:rsidR="00895700" w:rsidRDefault="00895700" w:rsidP="009217B5">
      <w:pPr>
        <w:spacing w:line="1" w:lineRule="exact"/>
        <w:rPr>
          <w:rFonts w:eastAsia="Times New Roman"/>
          <w:sz w:val="24"/>
          <w:szCs w:val="24"/>
        </w:rPr>
      </w:pPr>
    </w:p>
    <w:p w:rsidR="00895700" w:rsidRDefault="0099262C" w:rsidP="009217B5">
      <w:pPr>
        <w:spacing w:line="275" w:lineRule="auto"/>
        <w:ind w:right="580" w:firstLine="710"/>
        <w:rPr>
          <w:rFonts w:eastAsia="Times New Roman"/>
          <w:sz w:val="24"/>
          <w:szCs w:val="24"/>
        </w:rPr>
      </w:pPr>
      <w:r>
        <w:rPr>
          <w:rFonts w:eastAsia="Times New Roman"/>
          <w:b/>
          <w:bCs/>
          <w:sz w:val="24"/>
          <w:szCs w:val="24"/>
        </w:rPr>
        <w:t>История Средних веков. От Древней Руси к Российскому государству (VIII –XV вв.) (6 класс)</w:t>
      </w:r>
    </w:p>
    <w:p w:rsidR="00895700" w:rsidRDefault="00895700" w:rsidP="009217B5">
      <w:pPr>
        <w:spacing w:line="1" w:lineRule="exact"/>
        <w:rPr>
          <w:rFonts w:eastAsia="Times New Roman"/>
          <w:sz w:val="24"/>
          <w:szCs w:val="24"/>
        </w:rPr>
      </w:pPr>
    </w:p>
    <w:p w:rsidR="00895700" w:rsidRDefault="0099262C" w:rsidP="009217B5">
      <w:pPr>
        <w:rPr>
          <w:rFonts w:eastAsia="Times New Roman"/>
          <w:sz w:val="24"/>
          <w:szCs w:val="24"/>
        </w:rPr>
      </w:pPr>
      <w:r>
        <w:rPr>
          <w:rFonts w:eastAsia="Times New Roman"/>
          <w:b/>
          <w:bCs/>
          <w:sz w:val="24"/>
          <w:szCs w:val="24"/>
        </w:rPr>
        <w:t>Выпускник научится:</w:t>
      </w:r>
    </w:p>
    <w:p w:rsidR="00895700" w:rsidRDefault="00895700" w:rsidP="009217B5">
      <w:pPr>
        <w:spacing w:line="40" w:lineRule="exact"/>
        <w:rPr>
          <w:rFonts w:eastAsia="Times New Roman"/>
          <w:sz w:val="24"/>
          <w:szCs w:val="24"/>
        </w:rPr>
      </w:pPr>
    </w:p>
    <w:p w:rsidR="00895700" w:rsidRDefault="0099262C" w:rsidP="00B977F1">
      <w:pPr>
        <w:numPr>
          <w:ilvl w:val="0"/>
          <w:numId w:val="45"/>
        </w:numPr>
        <w:tabs>
          <w:tab w:val="left" w:pos="567"/>
        </w:tabs>
        <w:spacing w:line="275" w:lineRule="auto"/>
        <w:ind w:right="420"/>
        <w:jc w:val="both"/>
        <w:rPr>
          <w:rFonts w:eastAsia="Times New Roman"/>
          <w:sz w:val="24"/>
          <w:szCs w:val="24"/>
        </w:rPr>
      </w:pPr>
      <w:r>
        <w:rPr>
          <w:rFonts w:eastAsia="Times New Roman"/>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w:t>
      </w:r>
      <w:r>
        <w:rPr>
          <w:rFonts w:eastAsia="Times New Roman"/>
          <w:sz w:val="24"/>
          <w:szCs w:val="24"/>
        </w:rPr>
        <w:t>с</w:t>
      </w:r>
      <w:r>
        <w:rPr>
          <w:rFonts w:eastAsia="Times New Roman"/>
          <w:sz w:val="24"/>
          <w:szCs w:val="24"/>
        </w:rPr>
        <w:t>тории;</w:t>
      </w:r>
    </w:p>
    <w:p w:rsidR="00895700" w:rsidRDefault="00895700" w:rsidP="00B977F1">
      <w:pPr>
        <w:tabs>
          <w:tab w:val="left" w:pos="567"/>
        </w:tabs>
        <w:spacing w:line="1" w:lineRule="exact"/>
        <w:rPr>
          <w:rFonts w:eastAsia="Times New Roman"/>
          <w:sz w:val="24"/>
          <w:szCs w:val="24"/>
        </w:rPr>
      </w:pPr>
    </w:p>
    <w:p w:rsidR="00895700" w:rsidRDefault="0099262C" w:rsidP="00B977F1">
      <w:pPr>
        <w:numPr>
          <w:ilvl w:val="0"/>
          <w:numId w:val="45"/>
        </w:numPr>
        <w:tabs>
          <w:tab w:val="left" w:pos="567"/>
        </w:tabs>
        <w:spacing w:line="276" w:lineRule="auto"/>
        <w:ind w:right="420"/>
        <w:jc w:val="both"/>
        <w:rPr>
          <w:rFonts w:eastAsia="Times New Roman"/>
          <w:sz w:val="24"/>
          <w:szCs w:val="24"/>
        </w:rPr>
      </w:pPr>
      <w:r>
        <w:rPr>
          <w:rFonts w:eastAsia="Times New Roman"/>
          <w:sz w:val="24"/>
          <w:szCs w:val="24"/>
        </w:rPr>
        <w:t>использовать историческую карту как источник информации о территории, об экон</w:t>
      </w:r>
      <w:r>
        <w:rPr>
          <w:rFonts w:eastAsia="Times New Roman"/>
          <w:sz w:val="24"/>
          <w:szCs w:val="24"/>
        </w:rPr>
        <w:t>о</w:t>
      </w:r>
      <w:r>
        <w:rPr>
          <w:rFonts w:eastAsia="Times New Roman"/>
          <w:sz w:val="24"/>
          <w:szCs w:val="24"/>
        </w:rPr>
        <w:t>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95700" w:rsidRDefault="00895700" w:rsidP="00B977F1">
      <w:pPr>
        <w:tabs>
          <w:tab w:val="left" w:pos="567"/>
        </w:tabs>
        <w:spacing w:line="2" w:lineRule="exact"/>
        <w:rPr>
          <w:rFonts w:eastAsia="Times New Roman"/>
          <w:sz w:val="24"/>
          <w:szCs w:val="24"/>
        </w:rPr>
      </w:pPr>
    </w:p>
    <w:p w:rsidR="00895700" w:rsidRDefault="0099262C" w:rsidP="00B977F1">
      <w:pPr>
        <w:numPr>
          <w:ilvl w:val="0"/>
          <w:numId w:val="45"/>
        </w:numPr>
        <w:tabs>
          <w:tab w:val="left" w:pos="567"/>
        </w:tabs>
        <w:spacing w:line="307" w:lineRule="auto"/>
        <w:ind w:right="420"/>
        <w:rPr>
          <w:rFonts w:eastAsia="Times New Roman"/>
          <w:sz w:val="24"/>
          <w:szCs w:val="24"/>
        </w:rPr>
      </w:pPr>
      <w:r>
        <w:rPr>
          <w:rFonts w:eastAsia="Times New Roman"/>
          <w:sz w:val="24"/>
          <w:szCs w:val="24"/>
        </w:rPr>
        <w:t>проводить поиск информации в исторических текстах, материальных исторических памятниках Средневековья;</w:t>
      </w:r>
    </w:p>
    <w:p w:rsidR="00895700" w:rsidRDefault="0099262C" w:rsidP="00B977F1">
      <w:pPr>
        <w:numPr>
          <w:ilvl w:val="0"/>
          <w:numId w:val="46"/>
        </w:numPr>
        <w:tabs>
          <w:tab w:val="left" w:pos="567"/>
        </w:tabs>
        <w:spacing w:line="276" w:lineRule="auto"/>
        <w:ind w:right="420"/>
        <w:jc w:val="both"/>
        <w:rPr>
          <w:rFonts w:eastAsia="Times New Roman"/>
          <w:sz w:val="24"/>
          <w:szCs w:val="24"/>
        </w:rPr>
      </w:pPr>
      <w:r>
        <w:rPr>
          <w:rFonts w:eastAsia="Times New Roman"/>
          <w:sz w:val="24"/>
          <w:szCs w:val="24"/>
        </w:rPr>
        <w:t>составлять описание образа жизни различных групп населения в средневековых о</w:t>
      </w:r>
      <w:r>
        <w:rPr>
          <w:rFonts w:eastAsia="Times New Roman"/>
          <w:sz w:val="24"/>
          <w:szCs w:val="24"/>
        </w:rPr>
        <w:t>б</w:t>
      </w:r>
      <w:r>
        <w:rPr>
          <w:rFonts w:eastAsia="Times New Roman"/>
          <w:sz w:val="24"/>
          <w:szCs w:val="24"/>
        </w:rPr>
        <w:t>ществах на Руси и в других странах, памятников материальной и художественной культ</w:t>
      </w:r>
      <w:r>
        <w:rPr>
          <w:rFonts w:eastAsia="Times New Roman"/>
          <w:sz w:val="24"/>
          <w:szCs w:val="24"/>
        </w:rPr>
        <w:t>у</w:t>
      </w:r>
      <w:r>
        <w:rPr>
          <w:rFonts w:eastAsia="Times New Roman"/>
          <w:sz w:val="24"/>
          <w:szCs w:val="24"/>
        </w:rPr>
        <w:t>ры; рассказывать о значительных событиях средневековой истории;</w:t>
      </w:r>
    </w:p>
    <w:p w:rsidR="00895700" w:rsidRDefault="00895700" w:rsidP="00B977F1">
      <w:pPr>
        <w:tabs>
          <w:tab w:val="left" w:pos="567"/>
        </w:tabs>
        <w:spacing w:line="2" w:lineRule="exact"/>
        <w:rPr>
          <w:rFonts w:eastAsia="Times New Roman"/>
          <w:sz w:val="24"/>
          <w:szCs w:val="24"/>
        </w:rPr>
      </w:pPr>
    </w:p>
    <w:p w:rsidR="00895700" w:rsidRDefault="0099262C" w:rsidP="00B977F1">
      <w:pPr>
        <w:numPr>
          <w:ilvl w:val="0"/>
          <w:numId w:val="46"/>
        </w:numPr>
        <w:tabs>
          <w:tab w:val="left" w:pos="567"/>
        </w:tabs>
        <w:spacing w:line="275" w:lineRule="auto"/>
        <w:ind w:right="420"/>
        <w:jc w:val="both"/>
        <w:rPr>
          <w:rFonts w:eastAsia="Times New Roman"/>
          <w:sz w:val="24"/>
          <w:szCs w:val="24"/>
        </w:rPr>
      </w:pPr>
      <w:r>
        <w:rPr>
          <w:rFonts w:eastAsia="Times New Roman"/>
          <w:sz w:val="24"/>
          <w:szCs w:val="24"/>
        </w:rPr>
        <w:t>раскрывать характерные, существенные черты: а) экономических и социальных о</w:t>
      </w:r>
      <w:r>
        <w:rPr>
          <w:rFonts w:eastAsia="Times New Roman"/>
          <w:sz w:val="24"/>
          <w:szCs w:val="24"/>
        </w:rPr>
        <w:t>т</w:t>
      </w:r>
      <w:r>
        <w:rPr>
          <w:rFonts w:eastAsia="Times New Roman"/>
          <w:sz w:val="24"/>
          <w:szCs w:val="24"/>
        </w:rPr>
        <w:t>ношений, политического строя на Руси и в других государствах; б) ценностей, господств</w:t>
      </w:r>
      <w:r>
        <w:rPr>
          <w:rFonts w:eastAsia="Times New Roman"/>
          <w:sz w:val="24"/>
          <w:szCs w:val="24"/>
        </w:rPr>
        <w:t>о</w:t>
      </w:r>
      <w:r>
        <w:rPr>
          <w:rFonts w:eastAsia="Times New Roman"/>
          <w:sz w:val="24"/>
          <w:szCs w:val="24"/>
        </w:rPr>
        <w:t>вавших в средневековых обществах, религиозных воззрений, представлений средневеков</w:t>
      </w:r>
      <w:r>
        <w:rPr>
          <w:rFonts w:eastAsia="Times New Roman"/>
          <w:sz w:val="24"/>
          <w:szCs w:val="24"/>
        </w:rPr>
        <w:t>о</w:t>
      </w:r>
      <w:r>
        <w:rPr>
          <w:rFonts w:eastAsia="Times New Roman"/>
          <w:sz w:val="24"/>
          <w:szCs w:val="24"/>
        </w:rPr>
        <w:t>го человека о мире;</w:t>
      </w:r>
    </w:p>
    <w:p w:rsidR="00895700" w:rsidRDefault="00895700" w:rsidP="00B977F1">
      <w:pPr>
        <w:tabs>
          <w:tab w:val="left" w:pos="567"/>
        </w:tabs>
        <w:spacing w:line="2" w:lineRule="exact"/>
        <w:rPr>
          <w:rFonts w:eastAsia="Times New Roman"/>
          <w:sz w:val="24"/>
          <w:szCs w:val="24"/>
        </w:rPr>
      </w:pPr>
    </w:p>
    <w:p w:rsidR="00895700" w:rsidRDefault="0099262C" w:rsidP="00B977F1">
      <w:pPr>
        <w:numPr>
          <w:ilvl w:val="0"/>
          <w:numId w:val="46"/>
        </w:numPr>
        <w:tabs>
          <w:tab w:val="left" w:pos="567"/>
        </w:tabs>
        <w:spacing w:line="275" w:lineRule="auto"/>
        <w:ind w:right="420"/>
        <w:rPr>
          <w:rFonts w:eastAsia="Times New Roman"/>
          <w:sz w:val="24"/>
          <w:szCs w:val="24"/>
        </w:rPr>
      </w:pPr>
      <w:r>
        <w:rPr>
          <w:rFonts w:eastAsia="Times New Roman"/>
          <w:sz w:val="24"/>
          <w:szCs w:val="24"/>
        </w:rPr>
        <w:t>объяснять причины и следствия ключевых событий отечественной и всеобщей ист</w:t>
      </w:r>
      <w:r>
        <w:rPr>
          <w:rFonts w:eastAsia="Times New Roman"/>
          <w:sz w:val="24"/>
          <w:szCs w:val="24"/>
        </w:rPr>
        <w:t>о</w:t>
      </w:r>
      <w:r>
        <w:rPr>
          <w:rFonts w:eastAsia="Times New Roman"/>
          <w:sz w:val="24"/>
          <w:szCs w:val="24"/>
        </w:rPr>
        <w:t>рии Средних веков;</w:t>
      </w:r>
    </w:p>
    <w:p w:rsidR="00895700" w:rsidRDefault="00895700" w:rsidP="00B977F1">
      <w:pPr>
        <w:tabs>
          <w:tab w:val="left" w:pos="567"/>
        </w:tabs>
        <w:spacing w:line="1" w:lineRule="exact"/>
        <w:rPr>
          <w:rFonts w:eastAsia="Times New Roman"/>
          <w:sz w:val="24"/>
          <w:szCs w:val="24"/>
        </w:rPr>
      </w:pPr>
    </w:p>
    <w:p w:rsidR="00895700" w:rsidRDefault="0099262C" w:rsidP="00B977F1">
      <w:pPr>
        <w:numPr>
          <w:ilvl w:val="0"/>
          <w:numId w:val="46"/>
        </w:numPr>
        <w:tabs>
          <w:tab w:val="left" w:pos="567"/>
        </w:tabs>
        <w:spacing w:line="276" w:lineRule="auto"/>
        <w:ind w:right="420"/>
        <w:jc w:val="both"/>
        <w:rPr>
          <w:rFonts w:eastAsia="Times New Roman"/>
          <w:sz w:val="24"/>
          <w:szCs w:val="24"/>
        </w:rPr>
      </w:pPr>
      <w:r>
        <w:rPr>
          <w:rFonts w:eastAsia="Times New Roman"/>
          <w:sz w:val="24"/>
          <w:szCs w:val="24"/>
        </w:rPr>
        <w:t>сопоставлять развитие Руси и других стран в период Средневековья, показывать о</w:t>
      </w:r>
      <w:r>
        <w:rPr>
          <w:rFonts w:eastAsia="Times New Roman"/>
          <w:sz w:val="24"/>
          <w:szCs w:val="24"/>
        </w:rPr>
        <w:t>б</w:t>
      </w:r>
      <w:r>
        <w:rPr>
          <w:rFonts w:eastAsia="Times New Roman"/>
          <w:sz w:val="24"/>
          <w:szCs w:val="24"/>
        </w:rPr>
        <w:t>щие черты и особенности (в связи с понятиями «политическая раздробленность», «центр</w:t>
      </w:r>
      <w:r>
        <w:rPr>
          <w:rFonts w:eastAsia="Times New Roman"/>
          <w:sz w:val="24"/>
          <w:szCs w:val="24"/>
        </w:rPr>
        <w:t>а</w:t>
      </w:r>
      <w:r>
        <w:rPr>
          <w:rFonts w:eastAsia="Times New Roman"/>
          <w:sz w:val="24"/>
          <w:szCs w:val="24"/>
        </w:rPr>
        <w:t>лизованное государство» и др.);</w:t>
      </w:r>
    </w:p>
    <w:p w:rsidR="00895700" w:rsidRDefault="00895700" w:rsidP="00B977F1">
      <w:pPr>
        <w:tabs>
          <w:tab w:val="left" w:pos="567"/>
        </w:tabs>
        <w:spacing w:line="3" w:lineRule="exact"/>
        <w:rPr>
          <w:rFonts w:eastAsia="Times New Roman"/>
          <w:sz w:val="24"/>
          <w:szCs w:val="24"/>
        </w:rPr>
      </w:pPr>
    </w:p>
    <w:p w:rsidR="00895700" w:rsidRDefault="0099262C" w:rsidP="00B977F1">
      <w:pPr>
        <w:numPr>
          <w:ilvl w:val="0"/>
          <w:numId w:val="46"/>
        </w:numPr>
        <w:tabs>
          <w:tab w:val="left" w:pos="567"/>
        </w:tabs>
        <w:spacing w:line="275" w:lineRule="auto"/>
        <w:ind w:right="420"/>
        <w:rPr>
          <w:rFonts w:eastAsia="Times New Roman"/>
          <w:sz w:val="24"/>
          <w:szCs w:val="24"/>
        </w:rPr>
      </w:pPr>
      <w:r>
        <w:rPr>
          <w:rFonts w:eastAsia="Times New Roman"/>
          <w:sz w:val="24"/>
          <w:szCs w:val="24"/>
        </w:rPr>
        <w:t>давать оценку событиям и личностям отечественной и всеобщей истории Средних в</w:t>
      </w:r>
      <w:r>
        <w:rPr>
          <w:rFonts w:eastAsia="Times New Roman"/>
          <w:sz w:val="24"/>
          <w:szCs w:val="24"/>
        </w:rPr>
        <w:t>е</w:t>
      </w:r>
      <w:r>
        <w:rPr>
          <w:rFonts w:eastAsia="Times New Roman"/>
          <w:sz w:val="24"/>
          <w:szCs w:val="24"/>
        </w:rPr>
        <w:t>ков.</w:t>
      </w:r>
    </w:p>
    <w:p w:rsidR="00895700" w:rsidRDefault="00895700" w:rsidP="009217B5">
      <w:pPr>
        <w:spacing w:line="1" w:lineRule="exact"/>
        <w:rPr>
          <w:rFonts w:eastAsia="Times New Roman"/>
          <w:sz w:val="24"/>
          <w:szCs w:val="24"/>
        </w:rPr>
      </w:pPr>
    </w:p>
    <w:p w:rsidR="00895700" w:rsidRDefault="0099262C" w:rsidP="009217B5">
      <w:pPr>
        <w:rPr>
          <w:rFonts w:eastAsia="Times New Roman"/>
          <w:sz w:val="24"/>
          <w:szCs w:val="24"/>
        </w:rPr>
      </w:pPr>
      <w:r>
        <w:rPr>
          <w:rFonts w:eastAsia="Times New Roman"/>
          <w:b/>
          <w:bCs/>
          <w:sz w:val="24"/>
          <w:szCs w:val="24"/>
        </w:rPr>
        <w:t>Выпускник получит возможность научиться:</w:t>
      </w:r>
    </w:p>
    <w:p w:rsidR="00895700" w:rsidRDefault="00895700" w:rsidP="009217B5">
      <w:pPr>
        <w:spacing w:line="40" w:lineRule="exact"/>
        <w:rPr>
          <w:rFonts w:eastAsia="Times New Roman"/>
          <w:sz w:val="24"/>
          <w:szCs w:val="24"/>
        </w:rPr>
      </w:pPr>
    </w:p>
    <w:p w:rsidR="00895700" w:rsidRDefault="0099262C" w:rsidP="00B977F1">
      <w:pPr>
        <w:numPr>
          <w:ilvl w:val="0"/>
          <w:numId w:val="46"/>
        </w:numPr>
        <w:tabs>
          <w:tab w:val="left" w:pos="567"/>
        </w:tabs>
        <w:spacing w:line="273" w:lineRule="auto"/>
        <w:ind w:right="420"/>
        <w:rPr>
          <w:rFonts w:eastAsia="Times New Roman"/>
          <w:sz w:val="24"/>
          <w:szCs w:val="24"/>
        </w:rPr>
      </w:pPr>
      <w:r>
        <w:rPr>
          <w:rFonts w:eastAsia="Times New Roman"/>
          <w:i/>
          <w:iCs/>
          <w:sz w:val="24"/>
          <w:szCs w:val="24"/>
        </w:rPr>
        <w:t>давать сопоставительную характеристику политического устройства государств Средневековья (Русь, Запад, Восток);</w:t>
      </w:r>
    </w:p>
    <w:p w:rsidR="00895700" w:rsidRDefault="00895700" w:rsidP="00B977F1">
      <w:pPr>
        <w:tabs>
          <w:tab w:val="left" w:pos="567"/>
        </w:tabs>
        <w:spacing w:line="1" w:lineRule="exact"/>
        <w:rPr>
          <w:rFonts w:eastAsia="Times New Roman"/>
          <w:sz w:val="24"/>
          <w:szCs w:val="24"/>
        </w:rPr>
      </w:pPr>
    </w:p>
    <w:p w:rsidR="00895700" w:rsidRDefault="0099262C" w:rsidP="00B977F1">
      <w:pPr>
        <w:numPr>
          <w:ilvl w:val="0"/>
          <w:numId w:val="46"/>
        </w:numPr>
        <w:tabs>
          <w:tab w:val="left" w:pos="567"/>
        </w:tabs>
        <w:spacing w:line="277" w:lineRule="auto"/>
        <w:ind w:right="420"/>
        <w:rPr>
          <w:rFonts w:eastAsia="Times New Roman"/>
          <w:sz w:val="24"/>
          <w:szCs w:val="24"/>
        </w:rPr>
      </w:pPr>
      <w:r>
        <w:rPr>
          <w:rFonts w:eastAsia="Times New Roman"/>
          <w:i/>
          <w:iCs/>
          <w:sz w:val="24"/>
          <w:szCs w:val="24"/>
        </w:rPr>
        <w:t>сравнивать свидетельства различных исторических источников, выявляя в них общее и различия;</w:t>
      </w:r>
    </w:p>
    <w:p w:rsidR="00895700" w:rsidRDefault="00895700" w:rsidP="00B977F1">
      <w:pPr>
        <w:tabs>
          <w:tab w:val="left" w:pos="567"/>
        </w:tabs>
        <w:spacing w:line="1" w:lineRule="exact"/>
        <w:rPr>
          <w:rFonts w:eastAsia="Times New Roman"/>
          <w:sz w:val="24"/>
          <w:szCs w:val="24"/>
        </w:rPr>
      </w:pPr>
    </w:p>
    <w:p w:rsidR="00895700" w:rsidRDefault="0099262C" w:rsidP="00B977F1">
      <w:pPr>
        <w:numPr>
          <w:ilvl w:val="0"/>
          <w:numId w:val="46"/>
        </w:numPr>
        <w:tabs>
          <w:tab w:val="left" w:pos="567"/>
        </w:tabs>
        <w:spacing w:line="275" w:lineRule="auto"/>
        <w:ind w:right="420"/>
        <w:jc w:val="both"/>
        <w:rPr>
          <w:rFonts w:eastAsia="Times New Roman"/>
          <w:sz w:val="24"/>
          <w:szCs w:val="24"/>
        </w:rPr>
      </w:pPr>
      <w:r>
        <w:rPr>
          <w:rFonts w:eastAsia="Times New Roman"/>
          <w:i/>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95700" w:rsidRDefault="00895700" w:rsidP="009217B5">
      <w:pPr>
        <w:spacing w:line="1" w:lineRule="exact"/>
        <w:rPr>
          <w:rFonts w:eastAsia="Times New Roman"/>
          <w:sz w:val="24"/>
          <w:szCs w:val="24"/>
        </w:rPr>
      </w:pPr>
    </w:p>
    <w:p w:rsidR="00895700" w:rsidRDefault="0099262C" w:rsidP="009217B5">
      <w:pPr>
        <w:spacing w:line="277" w:lineRule="auto"/>
        <w:ind w:right="1880"/>
        <w:rPr>
          <w:rFonts w:eastAsia="Times New Roman"/>
          <w:sz w:val="24"/>
          <w:szCs w:val="24"/>
        </w:rPr>
      </w:pPr>
      <w:r>
        <w:rPr>
          <w:rFonts w:eastAsia="Times New Roman"/>
          <w:b/>
          <w:bCs/>
          <w:sz w:val="24"/>
          <w:szCs w:val="24"/>
        </w:rPr>
        <w:t>История Нового времени. Россия в XVI – ХIХ веках (7</w:t>
      </w:r>
      <w:r>
        <w:rPr>
          <w:rFonts w:eastAsia="Times New Roman"/>
          <w:sz w:val="24"/>
          <w:szCs w:val="24"/>
        </w:rPr>
        <w:t>–</w:t>
      </w:r>
      <w:r>
        <w:rPr>
          <w:rFonts w:eastAsia="Times New Roman"/>
          <w:b/>
          <w:bCs/>
          <w:sz w:val="24"/>
          <w:szCs w:val="24"/>
        </w:rPr>
        <w:t>9 класс) Выпус</w:t>
      </w:r>
      <w:r>
        <w:rPr>
          <w:rFonts w:eastAsia="Times New Roman"/>
          <w:b/>
          <w:bCs/>
          <w:sz w:val="24"/>
          <w:szCs w:val="24"/>
        </w:rPr>
        <w:t>к</w:t>
      </w:r>
      <w:r>
        <w:rPr>
          <w:rFonts w:eastAsia="Times New Roman"/>
          <w:b/>
          <w:bCs/>
          <w:sz w:val="24"/>
          <w:szCs w:val="24"/>
        </w:rPr>
        <w:t>ник научится:</w:t>
      </w:r>
    </w:p>
    <w:p w:rsidR="00895700" w:rsidRDefault="00895700" w:rsidP="009217B5">
      <w:pPr>
        <w:spacing w:line="1" w:lineRule="exact"/>
        <w:rPr>
          <w:rFonts w:eastAsia="Times New Roman"/>
          <w:sz w:val="24"/>
          <w:szCs w:val="24"/>
        </w:rPr>
      </w:pPr>
    </w:p>
    <w:p w:rsidR="00895700" w:rsidRDefault="0099262C" w:rsidP="00B977F1">
      <w:pPr>
        <w:numPr>
          <w:ilvl w:val="0"/>
          <w:numId w:val="46"/>
        </w:numPr>
        <w:tabs>
          <w:tab w:val="left" w:pos="567"/>
        </w:tabs>
        <w:spacing w:line="276" w:lineRule="auto"/>
        <w:ind w:right="420"/>
        <w:jc w:val="both"/>
        <w:rPr>
          <w:rFonts w:eastAsia="Times New Roman"/>
          <w:sz w:val="24"/>
          <w:szCs w:val="24"/>
        </w:rPr>
      </w:pPr>
      <w:r>
        <w:rPr>
          <w:rFonts w:eastAsia="Times New Roman"/>
          <w:sz w:val="24"/>
          <w:szCs w:val="24"/>
        </w:rPr>
        <w:lastRenderedPageBreak/>
        <w:t>локализовать во времени хронологические рамки и рубежные события Нового врем</w:t>
      </w:r>
      <w:r>
        <w:rPr>
          <w:rFonts w:eastAsia="Times New Roman"/>
          <w:sz w:val="24"/>
          <w:szCs w:val="24"/>
        </w:rPr>
        <w:t>е</w:t>
      </w:r>
      <w:r>
        <w:rPr>
          <w:rFonts w:eastAsia="Times New Roman"/>
          <w:sz w:val="24"/>
          <w:szCs w:val="24"/>
        </w:rPr>
        <w:t>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95700" w:rsidRDefault="00895700" w:rsidP="00B977F1">
      <w:pPr>
        <w:tabs>
          <w:tab w:val="left" w:pos="567"/>
        </w:tabs>
        <w:spacing w:line="2" w:lineRule="exact"/>
        <w:rPr>
          <w:rFonts w:eastAsia="Times New Roman"/>
          <w:sz w:val="24"/>
          <w:szCs w:val="24"/>
        </w:rPr>
      </w:pPr>
    </w:p>
    <w:p w:rsidR="00895700" w:rsidRDefault="0099262C" w:rsidP="00B977F1">
      <w:pPr>
        <w:numPr>
          <w:ilvl w:val="0"/>
          <w:numId w:val="46"/>
        </w:numPr>
        <w:tabs>
          <w:tab w:val="left" w:pos="567"/>
        </w:tabs>
        <w:spacing w:line="275" w:lineRule="auto"/>
        <w:ind w:right="420"/>
        <w:jc w:val="both"/>
        <w:rPr>
          <w:rFonts w:eastAsia="Times New Roman"/>
          <w:sz w:val="24"/>
          <w:szCs w:val="24"/>
        </w:rPr>
      </w:pPr>
      <w:r>
        <w:rPr>
          <w:rFonts w:eastAsia="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w:t>
      </w:r>
      <w:r>
        <w:rPr>
          <w:rFonts w:eastAsia="Times New Roman"/>
          <w:sz w:val="24"/>
          <w:szCs w:val="24"/>
        </w:rPr>
        <w:t>з</w:t>
      </w:r>
      <w:r>
        <w:rPr>
          <w:rFonts w:eastAsia="Times New Roman"/>
          <w:sz w:val="24"/>
          <w:szCs w:val="24"/>
        </w:rPr>
        <w:t>вития, о местах важнейших событий, направлениях значительных передвижений – походов, завоеваний, колонизации и др.;</w:t>
      </w:r>
    </w:p>
    <w:p w:rsidR="00895700" w:rsidRDefault="00895700" w:rsidP="00B977F1">
      <w:pPr>
        <w:tabs>
          <w:tab w:val="left" w:pos="567"/>
        </w:tabs>
        <w:spacing w:line="2" w:lineRule="exact"/>
        <w:rPr>
          <w:rFonts w:eastAsia="Times New Roman"/>
          <w:sz w:val="24"/>
          <w:szCs w:val="24"/>
        </w:rPr>
      </w:pPr>
    </w:p>
    <w:p w:rsidR="00895700" w:rsidRDefault="0099262C" w:rsidP="00B977F1">
      <w:pPr>
        <w:numPr>
          <w:ilvl w:val="0"/>
          <w:numId w:val="46"/>
        </w:numPr>
        <w:tabs>
          <w:tab w:val="left" w:pos="567"/>
        </w:tabs>
        <w:spacing w:line="275" w:lineRule="auto"/>
        <w:ind w:right="420"/>
        <w:rPr>
          <w:rFonts w:eastAsia="Times New Roman"/>
          <w:sz w:val="24"/>
          <w:szCs w:val="24"/>
        </w:rPr>
      </w:pPr>
      <w:r>
        <w:rPr>
          <w:rFonts w:eastAsia="Times New Roman"/>
          <w:sz w:val="24"/>
          <w:szCs w:val="24"/>
        </w:rPr>
        <w:t>анализировать информацию различных источников по отечественной и всеобщей и</w:t>
      </w:r>
      <w:r>
        <w:rPr>
          <w:rFonts w:eastAsia="Times New Roman"/>
          <w:sz w:val="24"/>
          <w:szCs w:val="24"/>
        </w:rPr>
        <w:t>с</w:t>
      </w:r>
      <w:r>
        <w:rPr>
          <w:rFonts w:eastAsia="Times New Roman"/>
          <w:sz w:val="24"/>
          <w:szCs w:val="24"/>
        </w:rPr>
        <w:t>тории Нового времени;</w:t>
      </w:r>
    </w:p>
    <w:p w:rsidR="00895700" w:rsidRDefault="00895700" w:rsidP="00B977F1">
      <w:pPr>
        <w:tabs>
          <w:tab w:val="left" w:pos="567"/>
        </w:tabs>
        <w:spacing w:line="1" w:lineRule="exact"/>
        <w:rPr>
          <w:rFonts w:eastAsia="Times New Roman"/>
          <w:sz w:val="24"/>
          <w:szCs w:val="24"/>
        </w:rPr>
      </w:pPr>
    </w:p>
    <w:p w:rsidR="00895700" w:rsidRDefault="0099262C" w:rsidP="00B977F1">
      <w:pPr>
        <w:numPr>
          <w:ilvl w:val="0"/>
          <w:numId w:val="46"/>
        </w:numPr>
        <w:tabs>
          <w:tab w:val="left" w:pos="567"/>
        </w:tabs>
        <w:spacing w:line="276" w:lineRule="auto"/>
        <w:ind w:right="420"/>
        <w:jc w:val="both"/>
        <w:rPr>
          <w:rFonts w:eastAsia="Times New Roman"/>
          <w:sz w:val="24"/>
          <w:szCs w:val="24"/>
        </w:rPr>
      </w:pPr>
      <w:r>
        <w:rPr>
          <w:rFonts w:eastAsia="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95700" w:rsidRDefault="00895700" w:rsidP="00B977F1">
      <w:pPr>
        <w:tabs>
          <w:tab w:val="left" w:pos="567"/>
        </w:tabs>
        <w:spacing w:line="2" w:lineRule="exact"/>
        <w:rPr>
          <w:rFonts w:eastAsia="Times New Roman"/>
          <w:sz w:val="24"/>
          <w:szCs w:val="24"/>
        </w:rPr>
      </w:pPr>
    </w:p>
    <w:p w:rsidR="00895700" w:rsidRDefault="0099262C" w:rsidP="00B977F1">
      <w:pPr>
        <w:numPr>
          <w:ilvl w:val="0"/>
          <w:numId w:val="46"/>
        </w:numPr>
        <w:tabs>
          <w:tab w:val="left" w:pos="567"/>
        </w:tabs>
        <w:spacing w:line="275" w:lineRule="auto"/>
        <w:ind w:right="420"/>
        <w:rPr>
          <w:rFonts w:eastAsia="Times New Roman"/>
          <w:sz w:val="24"/>
          <w:szCs w:val="24"/>
        </w:rPr>
      </w:pPr>
      <w:r>
        <w:rPr>
          <w:rFonts w:eastAsia="Times New Roman"/>
          <w:sz w:val="24"/>
          <w:szCs w:val="24"/>
        </w:rPr>
        <w:t>систематизировать исторический материал, содержащийся в учебной и дополнител</w:t>
      </w:r>
      <w:r>
        <w:rPr>
          <w:rFonts w:eastAsia="Times New Roman"/>
          <w:sz w:val="24"/>
          <w:szCs w:val="24"/>
        </w:rPr>
        <w:t>ь</w:t>
      </w:r>
      <w:r>
        <w:rPr>
          <w:rFonts w:eastAsia="Times New Roman"/>
          <w:sz w:val="24"/>
          <w:szCs w:val="24"/>
        </w:rPr>
        <w:t>ной литературе по отечественной и всеобщей истории Нового времени;</w:t>
      </w:r>
    </w:p>
    <w:p w:rsidR="00895700" w:rsidRDefault="00895700" w:rsidP="00B977F1">
      <w:pPr>
        <w:tabs>
          <w:tab w:val="left" w:pos="567"/>
        </w:tabs>
        <w:spacing w:line="1" w:lineRule="exact"/>
        <w:rPr>
          <w:rFonts w:eastAsia="Times New Roman"/>
          <w:sz w:val="24"/>
          <w:szCs w:val="24"/>
        </w:rPr>
      </w:pPr>
    </w:p>
    <w:p w:rsidR="00895700" w:rsidRPr="008375F5" w:rsidRDefault="0099262C" w:rsidP="00B977F1">
      <w:pPr>
        <w:numPr>
          <w:ilvl w:val="0"/>
          <w:numId w:val="46"/>
        </w:numPr>
        <w:tabs>
          <w:tab w:val="left" w:pos="567"/>
        </w:tabs>
        <w:spacing w:line="287" w:lineRule="auto"/>
        <w:ind w:right="420"/>
        <w:jc w:val="both"/>
        <w:rPr>
          <w:rFonts w:eastAsia="Times New Roman"/>
          <w:sz w:val="24"/>
          <w:szCs w:val="24"/>
        </w:rPr>
      </w:pPr>
      <w:r>
        <w:rPr>
          <w:rFonts w:eastAsia="Times New Roman"/>
          <w:sz w:val="24"/>
          <w:szCs w:val="24"/>
        </w:rPr>
        <w:t>раскрывать характерные, существенные черты: а) экономического и социального ра</w:t>
      </w:r>
      <w:r>
        <w:rPr>
          <w:rFonts w:eastAsia="Times New Roman"/>
          <w:sz w:val="24"/>
          <w:szCs w:val="24"/>
        </w:rPr>
        <w:t>з</w:t>
      </w:r>
      <w:r>
        <w:rPr>
          <w:rFonts w:eastAsia="Times New Roman"/>
          <w:sz w:val="24"/>
          <w:szCs w:val="24"/>
        </w:rPr>
        <w:t>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w:t>
      </w:r>
      <w:r w:rsidR="008375F5">
        <w:rPr>
          <w:rFonts w:eastAsia="Times New Roman"/>
          <w:sz w:val="24"/>
          <w:szCs w:val="24"/>
        </w:rPr>
        <w:t xml:space="preserve"> </w:t>
      </w:r>
      <w:r w:rsidRPr="008375F5">
        <w:rPr>
          <w:rFonts w:eastAsia="Times New Roman"/>
          <w:sz w:val="24"/>
          <w:szCs w:val="24"/>
        </w:rPr>
        <w:t>«социализм»); г) представлений о мире и общ</w:t>
      </w:r>
      <w:r w:rsidRPr="008375F5">
        <w:rPr>
          <w:rFonts w:eastAsia="Times New Roman"/>
          <w:sz w:val="24"/>
          <w:szCs w:val="24"/>
        </w:rPr>
        <w:t>е</w:t>
      </w:r>
      <w:r w:rsidRPr="008375F5">
        <w:rPr>
          <w:rFonts w:eastAsia="Times New Roman"/>
          <w:sz w:val="24"/>
          <w:szCs w:val="24"/>
        </w:rPr>
        <w:t>ственных ценностях; д) художественной культуры Нового времени;</w:t>
      </w:r>
    </w:p>
    <w:p w:rsidR="00895700" w:rsidRDefault="00895700" w:rsidP="00B977F1">
      <w:pPr>
        <w:tabs>
          <w:tab w:val="left" w:pos="567"/>
        </w:tabs>
        <w:spacing w:line="1" w:lineRule="exact"/>
        <w:rPr>
          <w:sz w:val="20"/>
          <w:szCs w:val="20"/>
        </w:rPr>
      </w:pPr>
    </w:p>
    <w:p w:rsidR="00895700" w:rsidRDefault="0099262C" w:rsidP="00B977F1">
      <w:pPr>
        <w:numPr>
          <w:ilvl w:val="1"/>
          <w:numId w:val="47"/>
        </w:numPr>
        <w:tabs>
          <w:tab w:val="left" w:pos="567"/>
        </w:tabs>
        <w:rPr>
          <w:rFonts w:eastAsia="Times New Roman"/>
          <w:sz w:val="24"/>
          <w:szCs w:val="24"/>
        </w:rPr>
      </w:pPr>
      <w:r>
        <w:rPr>
          <w:rFonts w:eastAsia="Times New Roman"/>
          <w:sz w:val="24"/>
          <w:szCs w:val="24"/>
        </w:rPr>
        <w:t>объяснятьпричины и следствия ключевых событий и процессов отечественной</w:t>
      </w:r>
    </w:p>
    <w:p w:rsidR="00895700" w:rsidRDefault="00895700" w:rsidP="00B977F1">
      <w:pPr>
        <w:tabs>
          <w:tab w:val="left" w:pos="567"/>
        </w:tabs>
        <w:spacing w:line="45" w:lineRule="exact"/>
        <w:rPr>
          <w:rFonts w:eastAsia="Times New Roman"/>
          <w:sz w:val="24"/>
          <w:szCs w:val="24"/>
        </w:rPr>
      </w:pPr>
    </w:p>
    <w:p w:rsidR="00895700" w:rsidRDefault="0099262C" w:rsidP="00B977F1">
      <w:pPr>
        <w:numPr>
          <w:ilvl w:val="0"/>
          <w:numId w:val="47"/>
        </w:numPr>
        <w:tabs>
          <w:tab w:val="left" w:pos="567"/>
          <w:tab w:val="left" w:pos="645"/>
        </w:tabs>
        <w:spacing w:line="275" w:lineRule="auto"/>
        <w:ind w:right="420"/>
        <w:rPr>
          <w:rFonts w:eastAsia="Times New Roman"/>
          <w:sz w:val="24"/>
          <w:szCs w:val="24"/>
        </w:rPr>
      </w:pPr>
      <w:r>
        <w:rPr>
          <w:rFonts w:eastAsia="Times New Roman"/>
          <w:sz w:val="24"/>
          <w:szCs w:val="24"/>
        </w:rPr>
        <w:t>всеобщей истории Нового времени (социальных движений, реформ и революций, вз</w:t>
      </w:r>
      <w:r>
        <w:rPr>
          <w:rFonts w:eastAsia="Times New Roman"/>
          <w:sz w:val="24"/>
          <w:szCs w:val="24"/>
        </w:rPr>
        <w:t>а</w:t>
      </w:r>
      <w:r>
        <w:rPr>
          <w:rFonts w:eastAsia="Times New Roman"/>
          <w:sz w:val="24"/>
          <w:szCs w:val="24"/>
        </w:rPr>
        <w:t>имодействий между народами и др.);</w:t>
      </w:r>
    </w:p>
    <w:p w:rsidR="00895700" w:rsidRDefault="00895700" w:rsidP="00B977F1">
      <w:pPr>
        <w:tabs>
          <w:tab w:val="left" w:pos="567"/>
        </w:tabs>
        <w:spacing w:line="1" w:lineRule="exact"/>
        <w:rPr>
          <w:rFonts w:eastAsia="Times New Roman"/>
          <w:sz w:val="24"/>
          <w:szCs w:val="24"/>
        </w:rPr>
      </w:pPr>
    </w:p>
    <w:p w:rsidR="00895700" w:rsidRDefault="0099262C" w:rsidP="00B977F1">
      <w:pPr>
        <w:numPr>
          <w:ilvl w:val="1"/>
          <w:numId w:val="47"/>
        </w:numPr>
        <w:tabs>
          <w:tab w:val="left" w:pos="567"/>
        </w:tabs>
        <w:spacing w:line="275" w:lineRule="auto"/>
        <w:ind w:right="420"/>
        <w:rPr>
          <w:rFonts w:eastAsia="Times New Roman"/>
          <w:sz w:val="24"/>
          <w:szCs w:val="24"/>
        </w:rPr>
      </w:pPr>
      <w:r>
        <w:rPr>
          <w:rFonts w:eastAsia="Times New Roman"/>
          <w:sz w:val="24"/>
          <w:szCs w:val="24"/>
        </w:rPr>
        <w:t>сопоставлятьразвитие России и других стран в Новое время, сравнивать исторические ситуации и события;</w:t>
      </w:r>
    </w:p>
    <w:p w:rsidR="00895700" w:rsidRDefault="00895700" w:rsidP="00B977F1">
      <w:pPr>
        <w:tabs>
          <w:tab w:val="left" w:pos="567"/>
        </w:tabs>
        <w:spacing w:line="1" w:lineRule="exact"/>
        <w:rPr>
          <w:rFonts w:eastAsia="Times New Roman"/>
          <w:sz w:val="24"/>
          <w:szCs w:val="24"/>
        </w:rPr>
      </w:pPr>
    </w:p>
    <w:p w:rsidR="00895700" w:rsidRDefault="0099262C" w:rsidP="00B977F1">
      <w:pPr>
        <w:numPr>
          <w:ilvl w:val="1"/>
          <w:numId w:val="47"/>
        </w:numPr>
        <w:tabs>
          <w:tab w:val="left" w:pos="567"/>
        </w:tabs>
        <w:spacing w:line="275" w:lineRule="auto"/>
        <w:ind w:right="420"/>
        <w:rPr>
          <w:rFonts w:eastAsia="Times New Roman"/>
          <w:sz w:val="24"/>
          <w:szCs w:val="24"/>
        </w:rPr>
      </w:pPr>
      <w:r>
        <w:rPr>
          <w:rFonts w:eastAsia="Times New Roman"/>
          <w:sz w:val="24"/>
          <w:szCs w:val="24"/>
        </w:rPr>
        <w:t>давать оценку событиям и личностям отечественной и всеобщей истории Нового вр</w:t>
      </w:r>
      <w:r>
        <w:rPr>
          <w:rFonts w:eastAsia="Times New Roman"/>
          <w:sz w:val="24"/>
          <w:szCs w:val="24"/>
        </w:rPr>
        <w:t>е</w:t>
      </w:r>
      <w:r>
        <w:rPr>
          <w:rFonts w:eastAsia="Times New Roman"/>
          <w:sz w:val="24"/>
          <w:szCs w:val="24"/>
        </w:rPr>
        <w:t>мени.</w:t>
      </w:r>
    </w:p>
    <w:p w:rsidR="00895700" w:rsidRDefault="00895700" w:rsidP="009217B5">
      <w:pPr>
        <w:spacing w:line="1" w:lineRule="exact"/>
        <w:rPr>
          <w:rFonts w:eastAsia="Times New Roman"/>
          <w:sz w:val="24"/>
          <w:szCs w:val="24"/>
        </w:rPr>
      </w:pPr>
    </w:p>
    <w:p w:rsidR="00895700" w:rsidRDefault="0099262C" w:rsidP="009217B5">
      <w:pPr>
        <w:rPr>
          <w:rFonts w:eastAsia="Times New Roman"/>
          <w:sz w:val="24"/>
          <w:szCs w:val="24"/>
        </w:rPr>
      </w:pPr>
      <w:r>
        <w:rPr>
          <w:rFonts w:eastAsia="Times New Roman"/>
          <w:b/>
          <w:bCs/>
          <w:sz w:val="24"/>
          <w:szCs w:val="24"/>
        </w:rPr>
        <w:t>Выпускник получит возможность научиться:</w:t>
      </w:r>
    </w:p>
    <w:p w:rsidR="00895700" w:rsidRDefault="00895700" w:rsidP="009217B5">
      <w:pPr>
        <w:spacing w:line="40" w:lineRule="exact"/>
        <w:rPr>
          <w:rFonts w:eastAsia="Times New Roman"/>
          <w:sz w:val="24"/>
          <w:szCs w:val="24"/>
        </w:rPr>
      </w:pPr>
    </w:p>
    <w:p w:rsidR="00895700" w:rsidRDefault="0099262C" w:rsidP="00B977F1">
      <w:pPr>
        <w:numPr>
          <w:ilvl w:val="1"/>
          <w:numId w:val="47"/>
        </w:numPr>
        <w:tabs>
          <w:tab w:val="left" w:pos="567"/>
        </w:tabs>
        <w:spacing w:line="275" w:lineRule="auto"/>
        <w:ind w:right="420"/>
        <w:rPr>
          <w:rFonts w:eastAsia="Times New Roman"/>
          <w:sz w:val="24"/>
          <w:szCs w:val="24"/>
        </w:rPr>
      </w:pPr>
      <w:r>
        <w:rPr>
          <w:rFonts w:eastAsia="Times New Roman"/>
          <w:i/>
          <w:iCs/>
          <w:sz w:val="24"/>
          <w:szCs w:val="24"/>
        </w:rPr>
        <w:t>используя историческую карту, характеризовать социально-экономическое и пол</w:t>
      </w:r>
      <w:r>
        <w:rPr>
          <w:rFonts w:eastAsia="Times New Roman"/>
          <w:i/>
          <w:iCs/>
          <w:sz w:val="24"/>
          <w:szCs w:val="24"/>
        </w:rPr>
        <w:t>и</w:t>
      </w:r>
      <w:r>
        <w:rPr>
          <w:rFonts w:eastAsia="Times New Roman"/>
          <w:i/>
          <w:iCs/>
          <w:sz w:val="24"/>
          <w:szCs w:val="24"/>
        </w:rPr>
        <w:t>тическое развитие России, других государств в Новое время;</w:t>
      </w:r>
    </w:p>
    <w:p w:rsidR="00895700" w:rsidRDefault="00895700" w:rsidP="00B977F1">
      <w:pPr>
        <w:tabs>
          <w:tab w:val="left" w:pos="567"/>
        </w:tabs>
        <w:spacing w:line="1" w:lineRule="exact"/>
        <w:rPr>
          <w:rFonts w:eastAsia="Times New Roman"/>
          <w:sz w:val="24"/>
          <w:szCs w:val="24"/>
        </w:rPr>
      </w:pPr>
    </w:p>
    <w:p w:rsidR="00895700" w:rsidRDefault="0099262C" w:rsidP="00B977F1">
      <w:pPr>
        <w:numPr>
          <w:ilvl w:val="1"/>
          <w:numId w:val="47"/>
        </w:numPr>
        <w:tabs>
          <w:tab w:val="left" w:pos="567"/>
        </w:tabs>
        <w:spacing w:line="275" w:lineRule="auto"/>
        <w:ind w:right="420"/>
        <w:jc w:val="both"/>
        <w:rPr>
          <w:rFonts w:eastAsia="Times New Roman"/>
          <w:sz w:val="24"/>
          <w:szCs w:val="24"/>
        </w:rPr>
      </w:pPr>
      <w:r>
        <w:rPr>
          <w:rFonts w:eastAsia="Times New Roman"/>
          <w:i/>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95700" w:rsidRDefault="00895700" w:rsidP="00B977F1">
      <w:pPr>
        <w:tabs>
          <w:tab w:val="left" w:pos="567"/>
        </w:tabs>
        <w:spacing w:line="1" w:lineRule="exact"/>
        <w:rPr>
          <w:rFonts w:eastAsia="Times New Roman"/>
          <w:sz w:val="24"/>
          <w:szCs w:val="24"/>
        </w:rPr>
      </w:pPr>
    </w:p>
    <w:p w:rsidR="00895700" w:rsidRDefault="0099262C" w:rsidP="00B977F1">
      <w:pPr>
        <w:numPr>
          <w:ilvl w:val="1"/>
          <w:numId w:val="47"/>
        </w:numPr>
        <w:tabs>
          <w:tab w:val="left" w:pos="567"/>
        </w:tabs>
        <w:spacing w:line="275" w:lineRule="auto"/>
        <w:ind w:right="420"/>
        <w:rPr>
          <w:rFonts w:eastAsia="Times New Roman"/>
          <w:sz w:val="24"/>
          <w:szCs w:val="24"/>
        </w:rPr>
      </w:pPr>
      <w:r>
        <w:rPr>
          <w:rFonts w:eastAsia="Times New Roman"/>
          <w:i/>
          <w:iCs/>
          <w:sz w:val="24"/>
          <w:szCs w:val="24"/>
        </w:rPr>
        <w:t>сравнивать развитие России и других стран в Новое время, объяснять, в чем закл</w:t>
      </w:r>
      <w:r>
        <w:rPr>
          <w:rFonts w:eastAsia="Times New Roman"/>
          <w:i/>
          <w:iCs/>
          <w:sz w:val="24"/>
          <w:szCs w:val="24"/>
        </w:rPr>
        <w:t>ю</w:t>
      </w:r>
      <w:r>
        <w:rPr>
          <w:rFonts w:eastAsia="Times New Roman"/>
          <w:i/>
          <w:iCs/>
          <w:sz w:val="24"/>
          <w:szCs w:val="24"/>
        </w:rPr>
        <w:t>чались общие черты и особенности;</w:t>
      </w:r>
    </w:p>
    <w:p w:rsidR="00895700" w:rsidRDefault="00895700" w:rsidP="00B977F1">
      <w:pPr>
        <w:tabs>
          <w:tab w:val="left" w:pos="567"/>
        </w:tabs>
        <w:spacing w:line="1" w:lineRule="exact"/>
        <w:rPr>
          <w:rFonts w:eastAsia="Times New Roman"/>
          <w:sz w:val="24"/>
          <w:szCs w:val="24"/>
        </w:rPr>
      </w:pPr>
    </w:p>
    <w:p w:rsidR="00895700" w:rsidRDefault="0099262C" w:rsidP="00B977F1">
      <w:pPr>
        <w:numPr>
          <w:ilvl w:val="1"/>
          <w:numId w:val="47"/>
        </w:numPr>
        <w:tabs>
          <w:tab w:val="left" w:pos="567"/>
        </w:tabs>
        <w:spacing w:line="295" w:lineRule="auto"/>
        <w:ind w:right="420"/>
        <w:jc w:val="both"/>
        <w:rPr>
          <w:rFonts w:eastAsia="Times New Roman"/>
          <w:sz w:val="24"/>
          <w:szCs w:val="24"/>
        </w:rPr>
      </w:pPr>
      <w:r>
        <w:rPr>
          <w:rFonts w:eastAsia="Times New Roman"/>
          <w:i/>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95700" w:rsidRDefault="00895700" w:rsidP="009217B5">
      <w:pPr>
        <w:spacing w:line="139" w:lineRule="exact"/>
        <w:rPr>
          <w:sz w:val="20"/>
          <w:szCs w:val="20"/>
        </w:rPr>
      </w:pPr>
    </w:p>
    <w:p w:rsidR="00895700" w:rsidRDefault="0099262C" w:rsidP="009217B5">
      <w:pPr>
        <w:rPr>
          <w:sz w:val="20"/>
          <w:szCs w:val="20"/>
        </w:rPr>
      </w:pPr>
      <w:r>
        <w:rPr>
          <w:rFonts w:eastAsia="Times New Roman"/>
          <w:b/>
          <w:bCs/>
          <w:sz w:val="24"/>
          <w:szCs w:val="24"/>
        </w:rPr>
        <w:t>Обществознание</w:t>
      </w:r>
    </w:p>
    <w:p w:rsidR="00895700" w:rsidRDefault="00895700" w:rsidP="009217B5">
      <w:pPr>
        <w:spacing w:line="41" w:lineRule="exact"/>
        <w:rPr>
          <w:sz w:val="20"/>
          <w:szCs w:val="20"/>
        </w:rPr>
      </w:pPr>
    </w:p>
    <w:p w:rsidR="00895700" w:rsidRDefault="0099262C" w:rsidP="009217B5">
      <w:pPr>
        <w:rPr>
          <w:sz w:val="20"/>
          <w:szCs w:val="20"/>
        </w:rPr>
      </w:pPr>
      <w:r>
        <w:rPr>
          <w:rFonts w:eastAsia="Times New Roman"/>
          <w:b/>
          <w:bCs/>
          <w:sz w:val="24"/>
          <w:szCs w:val="24"/>
        </w:rPr>
        <w:t>Человек. Деятельность человека</w:t>
      </w:r>
    </w:p>
    <w:p w:rsidR="00895700" w:rsidRDefault="00895700" w:rsidP="009217B5">
      <w:pPr>
        <w:spacing w:line="46" w:lineRule="exact"/>
        <w:rPr>
          <w:sz w:val="20"/>
          <w:szCs w:val="20"/>
        </w:rPr>
      </w:pPr>
    </w:p>
    <w:p w:rsidR="00895700" w:rsidRDefault="0099262C" w:rsidP="009217B5">
      <w:pPr>
        <w:rPr>
          <w:sz w:val="20"/>
          <w:szCs w:val="20"/>
        </w:rPr>
      </w:pPr>
      <w:r>
        <w:rPr>
          <w:rFonts w:eastAsia="Times New Roman"/>
          <w:b/>
          <w:bCs/>
          <w:sz w:val="24"/>
          <w:szCs w:val="24"/>
        </w:rPr>
        <w:t>Выпускник научится:</w:t>
      </w:r>
    </w:p>
    <w:p w:rsidR="00895700" w:rsidRDefault="00895700" w:rsidP="009217B5">
      <w:pPr>
        <w:spacing w:line="55" w:lineRule="exact"/>
        <w:rPr>
          <w:sz w:val="20"/>
          <w:szCs w:val="20"/>
        </w:rPr>
      </w:pPr>
    </w:p>
    <w:p w:rsidR="00895700" w:rsidRDefault="0099262C" w:rsidP="00B977F1">
      <w:pPr>
        <w:numPr>
          <w:ilvl w:val="1"/>
          <w:numId w:val="48"/>
        </w:numPr>
        <w:tabs>
          <w:tab w:val="left" w:pos="567"/>
        </w:tabs>
        <w:spacing w:line="272" w:lineRule="auto"/>
        <w:ind w:right="420"/>
        <w:rPr>
          <w:rFonts w:ascii="Symbol" w:eastAsia="Symbol" w:hAnsi="Symbol" w:cs="Symbol"/>
          <w:sz w:val="24"/>
          <w:szCs w:val="24"/>
        </w:rPr>
      </w:pPr>
      <w:r>
        <w:rPr>
          <w:rFonts w:eastAsia="Times New Roman"/>
          <w:sz w:val="24"/>
          <w:szCs w:val="24"/>
        </w:rPr>
        <w:t>использовать знания о биологическом и социальном в человеке для характеристики его природы;</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1"/>
          <w:numId w:val="48"/>
        </w:numPr>
        <w:tabs>
          <w:tab w:val="left" w:pos="567"/>
        </w:tabs>
        <w:spacing w:line="274" w:lineRule="auto"/>
        <w:ind w:right="420"/>
        <w:rPr>
          <w:rFonts w:ascii="Symbol" w:eastAsia="Symbol" w:hAnsi="Symbol" w:cs="Symbol"/>
          <w:sz w:val="24"/>
          <w:szCs w:val="24"/>
        </w:rPr>
      </w:pPr>
      <w:r>
        <w:rPr>
          <w:rFonts w:eastAsia="Times New Roman"/>
          <w:sz w:val="24"/>
          <w:szCs w:val="24"/>
        </w:rPr>
        <w:t>характеризовать основные возрастные периоды жизни человека, особенности по</w:t>
      </w:r>
      <w:r>
        <w:rPr>
          <w:rFonts w:eastAsia="Times New Roman"/>
          <w:sz w:val="24"/>
          <w:szCs w:val="24"/>
        </w:rPr>
        <w:t>д</w:t>
      </w:r>
      <w:r>
        <w:rPr>
          <w:rFonts w:eastAsia="Times New Roman"/>
          <w:sz w:val="24"/>
          <w:szCs w:val="24"/>
        </w:rPr>
        <w:t>росткового возраста;</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1"/>
          <w:numId w:val="48"/>
        </w:numPr>
        <w:tabs>
          <w:tab w:val="left" w:pos="567"/>
        </w:tabs>
        <w:spacing w:line="274" w:lineRule="auto"/>
        <w:ind w:right="420"/>
        <w:rPr>
          <w:rFonts w:ascii="Symbol" w:eastAsia="Symbol" w:hAnsi="Symbol" w:cs="Symbol"/>
          <w:sz w:val="24"/>
          <w:szCs w:val="24"/>
        </w:rPr>
      </w:pPr>
      <w:r>
        <w:rPr>
          <w:rFonts w:eastAsia="Times New Roman"/>
          <w:sz w:val="24"/>
          <w:szCs w:val="24"/>
        </w:rPr>
        <w:lastRenderedPageBreak/>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1"/>
          <w:numId w:val="48"/>
        </w:numPr>
        <w:tabs>
          <w:tab w:val="left" w:pos="567"/>
        </w:tabs>
        <w:spacing w:line="274" w:lineRule="auto"/>
        <w:ind w:right="420"/>
        <w:rPr>
          <w:rFonts w:ascii="Symbol" w:eastAsia="Symbol" w:hAnsi="Symbol" w:cs="Symbol"/>
          <w:sz w:val="24"/>
          <w:szCs w:val="24"/>
        </w:rPr>
      </w:pPr>
      <w:r>
        <w:rPr>
          <w:rFonts w:eastAsia="Times New Roman"/>
          <w:sz w:val="24"/>
          <w:szCs w:val="24"/>
        </w:rPr>
        <w:t>характеризовать и иллюстрировать конкретными примерами группы потребностей человека;</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1"/>
          <w:numId w:val="48"/>
        </w:numPr>
        <w:tabs>
          <w:tab w:val="left" w:pos="567"/>
        </w:tabs>
        <w:rPr>
          <w:rFonts w:ascii="Symbol" w:eastAsia="Symbol" w:hAnsi="Symbol" w:cs="Symbol"/>
          <w:sz w:val="24"/>
          <w:szCs w:val="24"/>
        </w:rPr>
      </w:pPr>
      <w:r>
        <w:rPr>
          <w:rFonts w:eastAsia="Times New Roman"/>
          <w:sz w:val="24"/>
          <w:szCs w:val="24"/>
        </w:rPr>
        <w:t>приводить примеры основных видов деятельности человека;</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1"/>
          <w:numId w:val="48"/>
        </w:numPr>
        <w:tabs>
          <w:tab w:val="left" w:pos="567"/>
        </w:tabs>
        <w:rPr>
          <w:rFonts w:ascii="Symbol" w:eastAsia="Symbol" w:hAnsi="Symbol" w:cs="Symbol"/>
          <w:sz w:val="24"/>
          <w:szCs w:val="24"/>
        </w:rPr>
      </w:pPr>
      <w:r>
        <w:rPr>
          <w:rFonts w:eastAsia="Times New Roman"/>
          <w:sz w:val="24"/>
          <w:szCs w:val="24"/>
        </w:rPr>
        <w:t>выполнять несложные практические задания по анализу ситуаций, связанных</w:t>
      </w:r>
    </w:p>
    <w:p w:rsidR="00895700" w:rsidRDefault="00895700" w:rsidP="00B977F1">
      <w:pPr>
        <w:tabs>
          <w:tab w:val="left" w:pos="567"/>
        </w:tabs>
        <w:spacing w:line="22" w:lineRule="exact"/>
        <w:rPr>
          <w:rFonts w:ascii="Symbol" w:eastAsia="Symbol" w:hAnsi="Symbol" w:cs="Symbol"/>
          <w:sz w:val="24"/>
          <w:szCs w:val="24"/>
        </w:rPr>
      </w:pPr>
    </w:p>
    <w:p w:rsidR="00895700" w:rsidRDefault="0099262C" w:rsidP="00B977F1">
      <w:pPr>
        <w:numPr>
          <w:ilvl w:val="0"/>
          <w:numId w:val="48"/>
        </w:numPr>
        <w:tabs>
          <w:tab w:val="left" w:pos="567"/>
          <w:tab w:val="left" w:pos="751"/>
        </w:tabs>
        <w:spacing w:line="277" w:lineRule="auto"/>
        <w:ind w:right="420"/>
        <w:jc w:val="both"/>
        <w:rPr>
          <w:rFonts w:eastAsia="Times New Roman"/>
          <w:sz w:val="24"/>
          <w:szCs w:val="24"/>
        </w:rPr>
      </w:pPr>
      <w:r>
        <w:rPr>
          <w:rFonts w:eastAsia="Times New Roman"/>
          <w:sz w:val="24"/>
          <w:szCs w:val="24"/>
        </w:rPr>
        <w:t>различными способами разрешения межличностных конфликтов; выражать собстве</w:t>
      </w:r>
      <w:r>
        <w:rPr>
          <w:rFonts w:eastAsia="Times New Roman"/>
          <w:sz w:val="24"/>
          <w:szCs w:val="24"/>
        </w:rPr>
        <w:t>н</w:t>
      </w:r>
      <w:r>
        <w:rPr>
          <w:rFonts w:eastAsia="Times New Roman"/>
          <w:sz w:val="24"/>
          <w:szCs w:val="24"/>
        </w:rPr>
        <w:t>ное отношение к различным способам разрешения межличностных конфликтов.</w:t>
      </w:r>
    </w:p>
    <w:p w:rsidR="00895700" w:rsidRDefault="0099262C" w:rsidP="009217B5">
      <w:pPr>
        <w:rPr>
          <w:rFonts w:eastAsia="Times New Roman"/>
          <w:sz w:val="24"/>
          <w:szCs w:val="24"/>
        </w:rPr>
      </w:pPr>
      <w:r>
        <w:rPr>
          <w:rFonts w:eastAsia="Times New Roman"/>
          <w:b/>
          <w:bCs/>
          <w:sz w:val="24"/>
          <w:szCs w:val="24"/>
        </w:rPr>
        <w:t>Выпускник получит возможность научиться:</w:t>
      </w:r>
    </w:p>
    <w:p w:rsidR="00895700" w:rsidRDefault="00895700" w:rsidP="009217B5">
      <w:pPr>
        <w:spacing w:line="50" w:lineRule="exact"/>
        <w:rPr>
          <w:rFonts w:eastAsia="Times New Roman"/>
          <w:sz w:val="24"/>
          <w:szCs w:val="24"/>
        </w:rPr>
      </w:pPr>
    </w:p>
    <w:p w:rsidR="00895700" w:rsidRDefault="0099262C" w:rsidP="00B977F1">
      <w:pPr>
        <w:numPr>
          <w:ilvl w:val="1"/>
          <w:numId w:val="48"/>
        </w:numPr>
        <w:tabs>
          <w:tab w:val="left" w:pos="567"/>
        </w:tabs>
        <w:spacing w:line="274" w:lineRule="auto"/>
        <w:ind w:right="420"/>
        <w:rPr>
          <w:rFonts w:ascii="Symbol" w:eastAsia="Symbol" w:hAnsi="Symbol" w:cs="Symbol"/>
          <w:sz w:val="24"/>
          <w:szCs w:val="24"/>
        </w:rPr>
      </w:pPr>
      <w:r>
        <w:rPr>
          <w:rFonts w:eastAsia="Times New Roman"/>
          <w:i/>
          <w:iCs/>
          <w:sz w:val="24"/>
          <w:szCs w:val="24"/>
        </w:rPr>
        <w:t>выполнять несложные практические задания, основанные на ситуациях, связанных с деятельностью человека;</w:t>
      </w:r>
    </w:p>
    <w:p w:rsidR="00895700" w:rsidRDefault="00895700" w:rsidP="009217B5">
      <w:pPr>
        <w:spacing w:line="2" w:lineRule="exact"/>
        <w:rPr>
          <w:rFonts w:ascii="Symbol" w:eastAsia="Symbol" w:hAnsi="Symbol" w:cs="Symbol"/>
          <w:sz w:val="24"/>
          <w:szCs w:val="24"/>
        </w:rPr>
      </w:pPr>
    </w:p>
    <w:p w:rsidR="00895700" w:rsidRDefault="0099262C" w:rsidP="00B977F1">
      <w:pPr>
        <w:numPr>
          <w:ilvl w:val="1"/>
          <w:numId w:val="48"/>
        </w:numPr>
        <w:tabs>
          <w:tab w:val="left" w:pos="567"/>
        </w:tabs>
        <w:rPr>
          <w:rFonts w:ascii="Symbol" w:eastAsia="Symbol" w:hAnsi="Symbol" w:cs="Symbol"/>
          <w:sz w:val="24"/>
          <w:szCs w:val="24"/>
        </w:rPr>
      </w:pPr>
      <w:r>
        <w:rPr>
          <w:rFonts w:eastAsia="Times New Roman"/>
          <w:i/>
          <w:iCs/>
          <w:sz w:val="24"/>
          <w:szCs w:val="24"/>
        </w:rPr>
        <w:t>оценивать роль деятельности в жизни человека и общества;</w:t>
      </w:r>
    </w:p>
    <w:p w:rsidR="00895700" w:rsidRDefault="00895700" w:rsidP="00B977F1">
      <w:pPr>
        <w:tabs>
          <w:tab w:val="left" w:pos="567"/>
        </w:tabs>
        <w:spacing w:line="37" w:lineRule="exact"/>
        <w:rPr>
          <w:rFonts w:ascii="Symbol" w:eastAsia="Symbol" w:hAnsi="Symbol" w:cs="Symbol"/>
          <w:sz w:val="24"/>
          <w:szCs w:val="24"/>
        </w:rPr>
      </w:pPr>
    </w:p>
    <w:p w:rsidR="00895700" w:rsidRDefault="0099262C" w:rsidP="00B977F1">
      <w:pPr>
        <w:numPr>
          <w:ilvl w:val="1"/>
          <w:numId w:val="48"/>
        </w:numPr>
        <w:tabs>
          <w:tab w:val="left" w:pos="567"/>
        </w:tabs>
        <w:spacing w:line="285" w:lineRule="auto"/>
        <w:ind w:right="420"/>
        <w:jc w:val="both"/>
        <w:rPr>
          <w:rFonts w:ascii="Symbol" w:eastAsia="Symbol" w:hAnsi="Symbol" w:cs="Symbol"/>
          <w:sz w:val="24"/>
          <w:szCs w:val="24"/>
        </w:rPr>
      </w:pPr>
      <w:r>
        <w:rPr>
          <w:rFonts w:eastAsia="Times New Roman"/>
          <w:i/>
          <w:iCs/>
          <w:sz w:val="24"/>
          <w:szCs w:val="24"/>
        </w:rPr>
        <w:t>оценивать последствия удовлетворения мнимых потребностей, на примерах показ</w:t>
      </w:r>
      <w:r>
        <w:rPr>
          <w:rFonts w:eastAsia="Times New Roman"/>
          <w:i/>
          <w:iCs/>
          <w:sz w:val="24"/>
          <w:szCs w:val="24"/>
        </w:rPr>
        <w:t>ы</w:t>
      </w:r>
      <w:r>
        <w:rPr>
          <w:rFonts w:eastAsia="Times New Roman"/>
          <w:i/>
          <w:iCs/>
          <w:sz w:val="24"/>
          <w:szCs w:val="24"/>
        </w:rPr>
        <w:t>вать опасность удовлетворения мнимых потребностей, угрожающих здоровью;</w:t>
      </w:r>
    </w:p>
    <w:p w:rsidR="00895700" w:rsidRDefault="00895700" w:rsidP="00B977F1">
      <w:pPr>
        <w:tabs>
          <w:tab w:val="left" w:pos="567"/>
        </w:tabs>
        <w:spacing w:line="200" w:lineRule="exact"/>
        <w:rPr>
          <w:sz w:val="20"/>
          <w:szCs w:val="20"/>
        </w:rPr>
      </w:pPr>
    </w:p>
    <w:p w:rsidR="00895700" w:rsidRDefault="0099262C" w:rsidP="00B977F1">
      <w:pPr>
        <w:tabs>
          <w:tab w:val="left" w:pos="567"/>
        </w:tabs>
        <w:spacing w:line="274" w:lineRule="auto"/>
        <w:ind w:right="420"/>
        <w:rPr>
          <w:sz w:val="20"/>
          <w:szCs w:val="20"/>
        </w:rPr>
      </w:pPr>
      <w:r>
        <w:rPr>
          <w:rFonts w:ascii="Symbol" w:eastAsia="Symbol" w:hAnsi="Symbol" w:cs="Symbol"/>
          <w:sz w:val="24"/>
          <w:szCs w:val="24"/>
        </w:rPr>
        <w:t></w:t>
      </w:r>
      <w:r>
        <w:rPr>
          <w:rFonts w:eastAsia="Times New Roman"/>
          <w:i/>
          <w:iCs/>
          <w:sz w:val="24"/>
          <w:szCs w:val="24"/>
        </w:rPr>
        <w:t xml:space="preserve"> использовать элементы причинно-следственного анализа при характеристике межли</w:t>
      </w:r>
      <w:r>
        <w:rPr>
          <w:rFonts w:eastAsia="Times New Roman"/>
          <w:i/>
          <w:iCs/>
          <w:sz w:val="24"/>
          <w:szCs w:val="24"/>
        </w:rPr>
        <w:t>ч</w:t>
      </w:r>
      <w:r>
        <w:rPr>
          <w:rFonts w:eastAsia="Times New Roman"/>
          <w:i/>
          <w:iCs/>
          <w:sz w:val="24"/>
          <w:szCs w:val="24"/>
        </w:rPr>
        <w:t>ностных конфликтов;</w:t>
      </w:r>
    </w:p>
    <w:p w:rsidR="00895700" w:rsidRDefault="00895700" w:rsidP="00B977F1">
      <w:pPr>
        <w:tabs>
          <w:tab w:val="left" w:pos="567"/>
        </w:tabs>
        <w:spacing w:line="2" w:lineRule="exact"/>
        <w:rPr>
          <w:sz w:val="20"/>
          <w:szCs w:val="20"/>
        </w:rPr>
      </w:pPr>
    </w:p>
    <w:p w:rsidR="00895700" w:rsidRDefault="0099262C" w:rsidP="00B977F1">
      <w:pPr>
        <w:numPr>
          <w:ilvl w:val="0"/>
          <w:numId w:val="49"/>
        </w:numPr>
        <w:tabs>
          <w:tab w:val="left" w:pos="567"/>
        </w:tabs>
        <w:spacing w:line="270" w:lineRule="auto"/>
        <w:ind w:right="420"/>
        <w:rPr>
          <w:rFonts w:ascii="Symbol" w:eastAsia="Symbol" w:hAnsi="Symbol" w:cs="Symbol"/>
          <w:sz w:val="24"/>
          <w:szCs w:val="24"/>
        </w:rPr>
      </w:pPr>
      <w:r>
        <w:rPr>
          <w:rFonts w:eastAsia="Times New Roman"/>
          <w:i/>
          <w:iCs/>
          <w:sz w:val="24"/>
          <w:szCs w:val="24"/>
        </w:rPr>
        <w:t>моделировать возможные последствия позитивного и негативного воздействия группы на человека, делать выводы.</w:t>
      </w:r>
    </w:p>
    <w:p w:rsidR="00895700" w:rsidRDefault="00895700" w:rsidP="009217B5">
      <w:pPr>
        <w:spacing w:line="2" w:lineRule="exact"/>
        <w:rPr>
          <w:rFonts w:ascii="Symbol" w:eastAsia="Symbol" w:hAnsi="Symbol" w:cs="Symbol"/>
          <w:sz w:val="24"/>
          <w:szCs w:val="24"/>
        </w:rPr>
      </w:pPr>
    </w:p>
    <w:p w:rsidR="00895700" w:rsidRDefault="0099262C" w:rsidP="009217B5">
      <w:pPr>
        <w:spacing w:line="293" w:lineRule="auto"/>
        <w:ind w:right="6380"/>
        <w:rPr>
          <w:rFonts w:ascii="Symbol" w:eastAsia="Symbol" w:hAnsi="Symbol" w:cs="Symbol"/>
          <w:sz w:val="24"/>
          <w:szCs w:val="24"/>
        </w:rPr>
      </w:pPr>
      <w:r>
        <w:rPr>
          <w:rFonts w:eastAsia="Times New Roman"/>
          <w:b/>
          <w:bCs/>
          <w:sz w:val="23"/>
          <w:szCs w:val="23"/>
        </w:rPr>
        <w:t>Общество Выпускник научится:</w:t>
      </w:r>
    </w:p>
    <w:p w:rsidR="00895700" w:rsidRDefault="00895700" w:rsidP="009217B5">
      <w:pPr>
        <w:spacing w:line="1" w:lineRule="exact"/>
        <w:rPr>
          <w:rFonts w:ascii="Symbol" w:eastAsia="Symbol" w:hAnsi="Symbol" w:cs="Symbol"/>
          <w:sz w:val="24"/>
          <w:szCs w:val="24"/>
        </w:rPr>
      </w:pPr>
    </w:p>
    <w:p w:rsidR="00895700" w:rsidRDefault="0099262C" w:rsidP="00B977F1">
      <w:pPr>
        <w:numPr>
          <w:ilvl w:val="0"/>
          <w:numId w:val="49"/>
        </w:numPr>
        <w:tabs>
          <w:tab w:val="left" w:pos="567"/>
        </w:tabs>
        <w:spacing w:line="274" w:lineRule="auto"/>
        <w:ind w:right="420"/>
        <w:rPr>
          <w:rFonts w:ascii="Symbol" w:eastAsia="Symbol" w:hAnsi="Symbol" w:cs="Symbol"/>
          <w:sz w:val="24"/>
          <w:szCs w:val="24"/>
        </w:rPr>
      </w:pPr>
      <w:r>
        <w:rPr>
          <w:rFonts w:eastAsia="Times New Roman"/>
          <w:sz w:val="24"/>
          <w:szCs w:val="24"/>
        </w:rPr>
        <w:t>демонстрировать на примерах взаимосвязь природы и общества, раскрывать роль природы в жизни человека;</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49"/>
        </w:numPr>
        <w:tabs>
          <w:tab w:val="left" w:pos="567"/>
        </w:tabs>
        <w:rPr>
          <w:rFonts w:ascii="Symbol" w:eastAsia="Symbol" w:hAnsi="Symbol" w:cs="Symbol"/>
          <w:sz w:val="24"/>
          <w:szCs w:val="24"/>
        </w:rPr>
      </w:pPr>
      <w:r>
        <w:rPr>
          <w:rFonts w:eastAsia="Times New Roman"/>
          <w:sz w:val="24"/>
          <w:szCs w:val="24"/>
        </w:rPr>
        <w:t>распознавать на основе приведенных данных основные типы обществ;</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0"/>
          <w:numId w:val="49"/>
        </w:numPr>
        <w:tabs>
          <w:tab w:val="left" w:pos="567"/>
        </w:tabs>
        <w:spacing w:line="274" w:lineRule="auto"/>
        <w:ind w:right="420"/>
        <w:rPr>
          <w:rFonts w:ascii="Symbol" w:eastAsia="Symbol" w:hAnsi="Symbol" w:cs="Symbol"/>
          <w:sz w:val="24"/>
          <w:szCs w:val="24"/>
        </w:rPr>
      </w:pPr>
      <w:r>
        <w:rPr>
          <w:rFonts w:eastAsia="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49"/>
        </w:numPr>
        <w:tabs>
          <w:tab w:val="left" w:pos="567"/>
        </w:tabs>
        <w:spacing w:line="272" w:lineRule="auto"/>
        <w:ind w:right="420"/>
        <w:rPr>
          <w:rFonts w:ascii="Symbol" w:eastAsia="Symbol" w:hAnsi="Symbol" w:cs="Symbol"/>
          <w:sz w:val="24"/>
          <w:szCs w:val="24"/>
        </w:rPr>
      </w:pPr>
      <w:r>
        <w:rPr>
          <w:rFonts w:eastAsia="Times New Roman"/>
          <w:sz w:val="24"/>
          <w:szCs w:val="24"/>
        </w:rPr>
        <w:t>различать экономические, социальные, политические, культурные явления и проце</w:t>
      </w:r>
      <w:r>
        <w:rPr>
          <w:rFonts w:eastAsia="Times New Roman"/>
          <w:sz w:val="24"/>
          <w:szCs w:val="24"/>
        </w:rPr>
        <w:t>с</w:t>
      </w:r>
      <w:r>
        <w:rPr>
          <w:rFonts w:eastAsia="Times New Roman"/>
          <w:sz w:val="24"/>
          <w:szCs w:val="24"/>
        </w:rPr>
        <w:t>сы общественной жизни;</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49"/>
        </w:numPr>
        <w:tabs>
          <w:tab w:val="left" w:pos="567"/>
        </w:tabs>
        <w:spacing w:line="274" w:lineRule="auto"/>
        <w:ind w:right="420"/>
        <w:rPr>
          <w:rFonts w:ascii="Symbol" w:eastAsia="Symbol" w:hAnsi="Symbol" w:cs="Symbol"/>
          <w:sz w:val="24"/>
          <w:szCs w:val="24"/>
        </w:rPr>
      </w:pPr>
      <w:r>
        <w:rPr>
          <w:rFonts w:eastAsia="Times New Roman"/>
          <w:sz w:val="24"/>
          <w:szCs w:val="24"/>
        </w:rPr>
        <w:t>выполнять несложные познавательные и практические задания, основанные на ситу</w:t>
      </w:r>
      <w:r>
        <w:rPr>
          <w:rFonts w:eastAsia="Times New Roman"/>
          <w:sz w:val="24"/>
          <w:szCs w:val="24"/>
        </w:rPr>
        <w:t>а</w:t>
      </w:r>
      <w:r>
        <w:rPr>
          <w:rFonts w:eastAsia="Times New Roman"/>
          <w:sz w:val="24"/>
          <w:szCs w:val="24"/>
        </w:rPr>
        <w:t>циях жизнедеятельности человека в разных сферах общества;</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49"/>
        </w:numPr>
        <w:tabs>
          <w:tab w:val="left" w:pos="567"/>
        </w:tabs>
        <w:spacing w:line="274" w:lineRule="auto"/>
        <w:ind w:right="420"/>
        <w:rPr>
          <w:rFonts w:ascii="Symbol" w:eastAsia="Symbol" w:hAnsi="Symbol" w:cs="Symbol"/>
          <w:sz w:val="24"/>
          <w:szCs w:val="24"/>
        </w:rPr>
      </w:pPr>
      <w:r>
        <w:rPr>
          <w:rFonts w:eastAsia="Times New Roman"/>
          <w:sz w:val="24"/>
          <w:szCs w:val="24"/>
        </w:rPr>
        <w:t>характеризовать экологический кризис как глобальную проблему человечества, ра</w:t>
      </w:r>
      <w:r>
        <w:rPr>
          <w:rFonts w:eastAsia="Times New Roman"/>
          <w:sz w:val="24"/>
          <w:szCs w:val="24"/>
        </w:rPr>
        <w:t>с</w:t>
      </w:r>
      <w:r>
        <w:rPr>
          <w:rFonts w:eastAsia="Times New Roman"/>
          <w:sz w:val="24"/>
          <w:szCs w:val="24"/>
        </w:rPr>
        <w:t>крывать причины экологического кризиса;</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49"/>
        </w:numPr>
        <w:tabs>
          <w:tab w:val="left" w:pos="567"/>
        </w:tabs>
        <w:spacing w:line="274" w:lineRule="auto"/>
        <w:ind w:right="420"/>
        <w:rPr>
          <w:rFonts w:ascii="Symbol" w:eastAsia="Symbol" w:hAnsi="Symbol" w:cs="Symbol"/>
          <w:sz w:val="24"/>
          <w:szCs w:val="24"/>
        </w:rPr>
      </w:pPr>
      <w:r>
        <w:rPr>
          <w:rFonts w:eastAsia="Times New Roman"/>
          <w:sz w:val="24"/>
          <w:szCs w:val="24"/>
        </w:rPr>
        <w:t>на основе полученных знаний выбирать в предлагаемых модельных ситуациях и ос</w:t>
      </w:r>
      <w:r>
        <w:rPr>
          <w:rFonts w:eastAsia="Times New Roman"/>
          <w:sz w:val="24"/>
          <w:szCs w:val="24"/>
        </w:rPr>
        <w:t>у</w:t>
      </w:r>
      <w:r>
        <w:rPr>
          <w:rFonts w:eastAsia="Times New Roman"/>
          <w:sz w:val="24"/>
          <w:szCs w:val="24"/>
        </w:rPr>
        <w:t>ществлять на практике экологически рациональное поведение;</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49"/>
        </w:numPr>
        <w:tabs>
          <w:tab w:val="left" w:pos="567"/>
        </w:tabs>
        <w:spacing w:line="274" w:lineRule="auto"/>
        <w:ind w:right="420"/>
        <w:rPr>
          <w:rFonts w:ascii="Symbol" w:eastAsia="Symbol" w:hAnsi="Symbol" w:cs="Symbol"/>
          <w:sz w:val="24"/>
          <w:szCs w:val="24"/>
        </w:rPr>
      </w:pPr>
      <w:r>
        <w:rPr>
          <w:rFonts w:eastAsia="Times New Roman"/>
          <w:sz w:val="24"/>
          <w:szCs w:val="24"/>
        </w:rPr>
        <w:t>раскрывать влияние современных средств массовой коммуникации на общество и личность;</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49"/>
        </w:numPr>
        <w:tabs>
          <w:tab w:val="left" w:pos="567"/>
        </w:tabs>
        <w:rPr>
          <w:rFonts w:ascii="Symbol" w:eastAsia="Symbol" w:hAnsi="Symbol" w:cs="Symbol"/>
          <w:sz w:val="24"/>
          <w:szCs w:val="24"/>
        </w:rPr>
      </w:pPr>
      <w:r>
        <w:rPr>
          <w:rFonts w:eastAsia="Times New Roman"/>
          <w:sz w:val="24"/>
          <w:szCs w:val="24"/>
        </w:rPr>
        <w:t>конкретизировать примерами опасность международного терроризма.</w:t>
      </w:r>
    </w:p>
    <w:p w:rsidR="00895700" w:rsidRDefault="00895700" w:rsidP="009217B5">
      <w:pPr>
        <w:spacing w:line="23" w:lineRule="exact"/>
        <w:rPr>
          <w:rFonts w:ascii="Symbol" w:eastAsia="Symbol" w:hAnsi="Symbol" w:cs="Symbol"/>
          <w:sz w:val="24"/>
          <w:szCs w:val="24"/>
        </w:rPr>
      </w:pPr>
    </w:p>
    <w:p w:rsidR="00895700" w:rsidRDefault="0099262C" w:rsidP="009217B5">
      <w:pPr>
        <w:rPr>
          <w:rFonts w:ascii="Symbol" w:eastAsia="Symbol" w:hAnsi="Symbol" w:cs="Symbol"/>
          <w:sz w:val="24"/>
          <w:szCs w:val="24"/>
        </w:rPr>
      </w:pPr>
      <w:r>
        <w:rPr>
          <w:rFonts w:eastAsia="Times New Roman"/>
          <w:b/>
          <w:bCs/>
          <w:sz w:val="24"/>
          <w:szCs w:val="24"/>
        </w:rPr>
        <w:t>Выпускник получит возможность научиться:</w:t>
      </w:r>
    </w:p>
    <w:p w:rsidR="00895700" w:rsidRDefault="00895700" w:rsidP="009217B5">
      <w:pPr>
        <w:spacing w:line="50" w:lineRule="exact"/>
        <w:rPr>
          <w:rFonts w:ascii="Symbol" w:eastAsia="Symbol" w:hAnsi="Symbol" w:cs="Symbol"/>
          <w:sz w:val="24"/>
          <w:szCs w:val="24"/>
        </w:rPr>
      </w:pPr>
    </w:p>
    <w:p w:rsidR="00895700" w:rsidRDefault="0099262C" w:rsidP="00B977F1">
      <w:pPr>
        <w:numPr>
          <w:ilvl w:val="0"/>
          <w:numId w:val="49"/>
        </w:numPr>
        <w:tabs>
          <w:tab w:val="left" w:pos="567"/>
        </w:tabs>
        <w:spacing w:line="274" w:lineRule="auto"/>
        <w:ind w:right="420"/>
        <w:rPr>
          <w:rFonts w:ascii="Symbol" w:eastAsia="Symbol" w:hAnsi="Symbol" w:cs="Symbol"/>
          <w:sz w:val="24"/>
          <w:szCs w:val="24"/>
        </w:rPr>
      </w:pPr>
      <w:r>
        <w:rPr>
          <w:rFonts w:eastAsia="Times New Roman"/>
          <w:i/>
          <w:iCs/>
          <w:sz w:val="24"/>
          <w:szCs w:val="24"/>
        </w:rPr>
        <w:t>наблюдать и характеризовать явления и события, происходящие в различных сферах общественной жизни;</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49"/>
        </w:numPr>
        <w:tabs>
          <w:tab w:val="left" w:pos="567"/>
        </w:tabs>
        <w:spacing w:line="274" w:lineRule="auto"/>
        <w:ind w:right="420"/>
        <w:rPr>
          <w:rFonts w:ascii="Symbol" w:eastAsia="Symbol" w:hAnsi="Symbol" w:cs="Symbol"/>
          <w:sz w:val="24"/>
          <w:szCs w:val="24"/>
        </w:rPr>
      </w:pPr>
      <w:r>
        <w:rPr>
          <w:rFonts w:eastAsia="Times New Roman"/>
          <w:i/>
          <w:iCs/>
          <w:sz w:val="24"/>
          <w:szCs w:val="24"/>
        </w:rPr>
        <w:t>выявлять причинно-следственные связи общественных явлений и характеризовать основные направления общественного развития;</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49"/>
        </w:numPr>
        <w:tabs>
          <w:tab w:val="left" w:pos="567"/>
        </w:tabs>
        <w:rPr>
          <w:rFonts w:ascii="Symbol" w:eastAsia="Symbol" w:hAnsi="Symbol" w:cs="Symbol"/>
          <w:sz w:val="24"/>
          <w:szCs w:val="24"/>
        </w:rPr>
      </w:pPr>
      <w:r>
        <w:rPr>
          <w:rFonts w:eastAsia="Times New Roman"/>
          <w:i/>
          <w:iCs/>
          <w:sz w:val="24"/>
          <w:szCs w:val="24"/>
        </w:rPr>
        <w:t>осознанно содействовать защите природы.</w:t>
      </w:r>
    </w:p>
    <w:p w:rsidR="00895700" w:rsidRDefault="00895700" w:rsidP="009217B5">
      <w:pPr>
        <w:spacing w:line="32" w:lineRule="exact"/>
        <w:rPr>
          <w:sz w:val="20"/>
          <w:szCs w:val="20"/>
        </w:rPr>
      </w:pPr>
    </w:p>
    <w:p w:rsidR="00483373" w:rsidRDefault="00483373" w:rsidP="009217B5">
      <w:pPr>
        <w:rPr>
          <w:rFonts w:eastAsia="Times New Roman"/>
          <w:b/>
          <w:bCs/>
          <w:sz w:val="24"/>
          <w:szCs w:val="24"/>
        </w:rPr>
      </w:pPr>
    </w:p>
    <w:p w:rsidR="00483373" w:rsidRDefault="00483373" w:rsidP="009217B5">
      <w:pPr>
        <w:rPr>
          <w:rFonts w:eastAsia="Times New Roman"/>
          <w:b/>
          <w:bCs/>
          <w:sz w:val="24"/>
          <w:szCs w:val="24"/>
        </w:rPr>
      </w:pPr>
    </w:p>
    <w:p w:rsidR="00483373" w:rsidRDefault="00483373" w:rsidP="009217B5">
      <w:pPr>
        <w:rPr>
          <w:rFonts w:eastAsia="Times New Roman"/>
          <w:b/>
          <w:bCs/>
          <w:sz w:val="24"/>
          <w:szCs w:val="24"/>
        </w:rPr>
      </w:pPr>
    </w:p>
    <w:p w:rsidR="00483373" w:rsidRDefault="00483373" w:rsidP="009217B5">
      <w:pPr>
        <w:rPr>
          <w:rFonts w:eastAsia="Times New Roman"/>
          <w:b/>
          <w:bCs/>
          <w:sz w:val="24"/>
          <w:szCs w:val="24"/>
        </w:rPr>
      </w:pPr>
    </w:p>
    <w:p w:rsidR="00895700" w:rsidRDefault="0099262C" w:rsidP="009217B5">
      <w:pPr>
        <w:rPr>
          <w:sz w:val="20"/>
          <w:szCs w:val="20"/>
        </w:rPr>
      </w:pPr>
      <w:r>
        <w:rPr>
          <w:rFonts w:eastAsia="Times New Roman"/>
          <w:b/>
          <w:bCs/>
          <w:sz w:val="24"/>
          <w:szCs w:val="24"/>
        </w:rPr>
        <w:lastRenderedPageBreak/>
        <w:t>Социальные нормы</w:t>
      </w:r>
    </w:p>
    <w:p w:rsidR="00895700" w:rsidRDefault="00895700" w:rsidP="009217B5">
      <w:pPr>
        <w:spacing w:line="41" w:lineRule="exact"/>
        <w:rPr>
          <w:sz w:val="20"/>
          <w:szCs w:val="20"/>
        </w:rPr>
      </w:pPr>
    </w:p>
    <w:p w:rsidR="00895700" w:rsidRDefault="0099262C" w:rsidP="009217B5">
      <w:pPr>
        <w:rPr>
          <w:sz w:val="20"/>
          <w:szCs w:val="20"/>
        </w:rPr>
      </w:pPr>
      <w:r>
        <w:rPr>
          <w:rFonts w:eastAsia="Times New Roman"/>
          <w:b/>
          <w:bCs/>
          <w:sz w:val="24"/>
          <w:szCs w:val="24"/>
        </w:rPr>
        <w:t>Выпускник научится:</w:t>
      </w:r>
    </w:p>
    <w:p w:rsidR="00895700" w:rsidRDefault="00895700" w:rsidP="009217B5">
      <w:pPr>
        <w:spacing w:line="55" w:lineRule="exact"/>
        <w:rPr>
          <w:sz w:val="20"/>
          <w:szCs w:val="20"/>
        </w:rPr>
      </w:pPr>
    </w:p>
    <w:p w:rsidR="00895700" w:rsidRDefault="0099262C" w:rsidP="00B977F1">
      <w:pPr>
        <w:numPr>
          <w:ilvl w:val="0"/>
          <w:numId w:val="50"/>
        </w:numPr>
        <w:tabs>
          <w:tab w:val="left" w:pos="567"/>
        </w:tabs>
        <w:spacing w:line="274" w:lineRule="auto"/>
        <w:ind w:right="420"/>
        <w:rPr>
          <w:rFonts w:ascii="Symbol" w:eastAsia="Symbol" w:hAnsi="Symbol" w:cs="Symbol"/>
          <w:sz w:val="24"/>
          <w:szCs w:val="24"/>
        </w:rPr>
      </w:pPr>
      <w:r>
        <w:rPr>
          <w:rFonts w:eastAsia="Times New Roman"/>
          <w:sz w:val="24"/>
          <w:szCs w:val="24"/>
        </w:rPr>
        <w:t>раскрывать роль социальных норм как регуляторов общественной жизни и поведения человека;</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50"/>
        </w:numPr>
        <w:tabs>
          <w:tab w:val="left" w:pos="567"/>
        </w:tabs>
        <w:rPr>
          <w:rFonts w:ascii="Symbol" w:eastAsia="Symbol" w:hAnsi="Symbol" w:cs="Symbol"/>
          <w:sz w:val="24"/>
          <w:szCs w:val="24"/>
        </w:rPr>
      </w:pPr>
      <w:r>
        <w:rPr>
          <w:rFonts w:eastAsia="Times New Roman"/>
          <w:sz w:val="24"/>
          <w:szCs w:val="24"/>
        </w:rPr>
        <w:t>различать отдельные виды социальных норм;</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0"/>
          <w:numId w:val="50"/>
        </w:numPr>
        <w:tabs>
          <w:tab w:val="left" w:pos="567"/>
        </w:tabs>
        <w:rPr>
          <w:rFonts w:ascii="Symbol" w:eastAsia="Symbol" w:hAnsi="Symbol" w:cs="Symbol"/>
          <w:sz w:val="24"/>
          <w:szCs w:val="24"/>
        </w:rPr>
      </w:pPr>
      <w:r>
        <w:rPr>
          <w:rFonts w:eastAsia="Times New Roman"/>
          <w:sz w:val="24"/>
          <w:szCs w:val="24"/>
        </w:rPr>
        <w:t>характеризовать основные нормы морали;</w:t>
      </w:r>
    </w:p>
    <w:p w:rsidR="00895700" w:rsidRDefault="00895700" w:rsidP="00B977F1">
      <w:pPr>
        <w:tabs>
          <w:tab w:val="left" w:pos="567"/>
        </w:tabs>
        <w:spacing w:line="37" w:lineRule="exact"/>
        <w:rPr>
          <w:rFonts w:ascii="Symbol" w:eastAsia="Symbol" w:hAnsi="Symbol" w:cs="Symbol"/>
          <w:sz w:val="24"/>
          <w:szCs w:val="24"/>
        </w:rPr>
      </w:pPr>
    </w:p>
    <w:p w:rsidR="00895700" w:rsidRDefault="0099262C" w:rsidP="00B977F1">
      <w:pPr>
        <w:numPr>
          <w:ilvl w:val="0"/>
          <w:numId w:val="50"/>
        </w:numPr>
        <w:tabs>
          <w:tab w:val="left" w:pos="567"/>
        </w:tabs>
        <w:spacing w:line="276" w:lineRule="auto"/>
        <w:ind w:right="420"/>
        <w:jc w:val="both"/>
        <w:rPr>
          <w:rFonts w:ascii="Symbol" w:eastAsia="Symbol" w:hAnsi="Symbol" w:cs="Symbol"/>
          <w:sz w:val="24"/>
          <w:szCs w:val="24"/>
        </w:rPr>
      </w:pPr>
      <w:r>
        <w:rPr>
          <w:rFonts w:eastAsia="Times New Roman"/>
          <w:sz w:val="24"/>
          <w:szCs w:val="24"/>
        </w:rPr>
        <w:t>критически осмысливать информацию морально-нравственного характера, получе</w:t>
      </w:r>
      <w:r>
        <w:rPr>
          <w:rFonts w:eastAsia="Times New Roman"/>
          <w:sz w:val="24"/>
          <w:szCs w:val="24"/>
        </w:rPr>
        <w:t>н</w:t>
      </w:r>
      <w:r>
        <w:rPr>
          <w:rFonts w:eastAsia="Times New Roman"/>
          <w:sz w:val="24"/>
          <w:szCs w:val="24"/>
        </w:rPr>
        <w:t>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w:t>
      </w:r>
      <w:r>
        <w:rPr>
          <w:rFonts w:eastAsia="Times New Roman"/>
          <w:sz w:val="24"/>
          <w:szCs w:val="24"/>
        </w:rPr>
        <w:t>е</w:t>
      </w:r>
      <w:r>
        <w:rPr>
          <w:rFonts w:eastAsia="Times New Roman"/>
          <w:sz w:val="24"/>
          <w:szCs w:val="24"/>
        </w:rPr>
        <w:t>ния своего поведения и поступков других людей с нравственными ценностями;</w:t>
      </w:r>
    </w:p>
    <w:p w:rsidR="00895700" w:rsidRDefault="0099262C" w:rsidP="00B977F1">
      <w:pPr>
        <w:numPr>
          <w:ilvl w:val="0"/>
          <w:numId w:val="50"/>
        </w:numPr>
        <w:tabs>
          <w:tab w:val="left" w:pos="567"/>
        </w:tabs>
        <w:spacing w:line="272" w:lineRule="auto"/>
        <w:ind w:right="420"/>
        <w:rPr>
          <w:rFonts w:ascii="Symbol" w:eastAsia="Symbol" w:hAnsi="Symbol" w:cs="Symbol"/>
          <w:sz w:val="24"/>
          <w:szCs w:val="24"/>
        </w:rPr>
      </w:pPr>
      <w:r>
        <w:rPr>
          <w:rFonts w:eastAsia="Times New Roman"/>
          <w:sz w:val="24"/>
          <w:szCs w:val="24"/>
        </w:rPr>
        <w:t>раскрывать сущность патриотизма, гражданственности; приводить примеры проявл</w:t>
      </w:r>
      <w:r>
        <w:rPr>
          <w:rFonts w:eastAsia="Times New Roman"/>
          <w:sz w:val="24"/>
          <w:szCs w:val="24"/>
        </w:rPr>
        <w:t>е</w:t>
      </w:r>
      <w:r>
        <w:rPr>
          <w:rFonts w:eastAsia="Times New Roman"/>
          <w:sz w:val="24"/>
          <w:szCs w:val="24"/>
        </w:rPr>
        <w:t>ния этих качеств из истории и жизни современного общества;</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50"/>
        </w:numPr>
        <w:tabs>
          <w:tab w:val="left" w:pos="567"/>
        </w:tabs>
        <w:rPr>
          <w:rFonts w:ascii="Symbol" w:eastAsia="Symbol" w:hAnsi="Symbol" w:cs="Symbol"/>
          <w:sz w:val="24"/>
          <w:szCs w:val="24"/>
        </w:rPr>
      </w:pPr>
      <w:r>
        <w:rPr>
          <w:rFonts w:eastAsia="Times New Roman"/>
          <w:sz w:val="24"/>
          <w:szCs w:val="24"/>
        </w:rPr>
        <w:t>характеризовать специфику норм права;</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0"/>
          <w:numId w:val="50"/>
        </w:numPr>
        <w:tabs>
          <w:tab w:val="left" w:pos="567"/>
        </w:tabs>
        <w:rPr>
          <w:rFonts w:ascii="Symbol" w:eastAsia="Symbol" w:hAnsi="Symbol" w:cs="Symbol"/>
          <w:sz w:val="24"/>
          <w:szCs w:val="24"/>
        </w:rPr>
      </w:pPr>
      <w:r>
        <w:rPr>
          <w:rFonts w:eastAsia="Times New Roman"/>
          <w:sz w:val="24"/>
          <w:szCs w:val="24"/>
        </w:rPr>
        <w:t>сравнивать нормы морали и права, выявлять их общие черты и особенности;</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0"/>
          <w:numId w:val="50"/>
        </w:numPr>
        <w:tabs>
          <w:tab w:val="left" w:pos="567"/>
        </w:tabs>
        <w:rPr>
          <w:rFonts w:ascii="Symbol" w:eastAsia="Symbol" w:hAnsi="Symbol" w:cs="Symbol"/>
          <w:sz w:val="24"/>
          <w:szCs w:val="24"/>
        </w:rPr>
      </w:pPr>
      <w:r>
        <w:rPr>
          <w:rFonts w:eastAsia="Times New Roman"/>
          <w:sz w:val="24"/>
          <w:szCs w:val="24"/>
        </w:rPr>
        <w:t>раскрывать сущность процесса социализации личности;</w:t>
      </w:r>
    </w:p>
    <w:p w:rsidR="00895700" w:rsidRDefault="00895700" w:rsidP="00B977F1">
      <w:pPr>
        <w:tabs>
          <w:tab w:val="left" w:pos="567"/>
        </w:tabs>
        <w:spacing w:line="176" w:lineRule="exact"/>
        <w:rPr>
          <w:sz w:val="20"/>
          <w:szCs w:val="20"/>
        </w:rPr>
      </w:pPr>
    </w:p>
    <w:p w:rsidR="00895700" w:rsidRDefault="0099262C" w:rsidP="00B977F1">
      <w:pPr>
        <w:numPr>
          <w:ilvl w:val="0"/>
          <w:numId w:val="51"/>
        </w:numPr>
        <w:tabs>
          <w:tab w:val="left" w:pos="567"/>
        </w:tabs>
        <w:rPr>
          <w:rFonts w:ascii="Symbol" w:eastAsia="Symbol" w:hAnsi="Symbol" w:cs="Symbol"/>
          <w:sz w:val="24"/>
          <w:szCs w:val="24"/>
        </w:rPr>
      </w:pPr>
      <w:r>
        <w:rPr>
          <w:rFonts w:eastAsia="Times New Roman"/>
          <w:sz w:val="24"/>
          <w:szCs w:val="24"/>
        </w:rPr>
        <w:t>объяснять причины отклоняющегося поведения;</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0"/>
          <w:numId w:val="51"/>
        </w:numPr>
        <w:tabs>
          <w:tab w:val="left" w:pos="567"/>
        </w:tabs>
        <w:spacing w:line="269" w:lineRule="auto"/>
        <w:ind w:right="420"/>
        <w:rPr>
          <w:rFonts w:ascii="Symbol" w:eastAsia="Symbol" w:hAnsi="Symbol" w:cs="Symbol"/>
          <w:sz w:val="24"/>
          <w:szCs w:val="24"/>
        </w:rPr>
      </w:pPr>
      <w:r>
        <w:rPr>
          <w:rFonts w:eastAsia="Times New Roman"/>
          <w:sz w:val="24"/>
          <w:szCs w:val="24"/>
        </w:rPr>
        <w:t>описывать негативные последствия наиболее опасных форм отклоняющегося повед</w:t>
      </w:r>
      <w:r>
        <w:rPr>
          <w:rFonts w:eastAsia="Times New Roman"/>
          <w:sz w:val="24"/>
          <w:szCs w:val="24"/>
        </w:rPr>
        <w:t>е</w:t>
      </w:r>
      <w:r>
        <w:rPr>
          <w:rFonts w:eastAsia="Times New Roman"/>
          <w:sz w:val="24"/>
          <w:szCs w:val="24"/>
        </w:rPr>
        <w:t>ния.</w:t>
      </w:r>
    </w:p>
    <w:p w:rsidR="00895700" w:rsidRDefault="0099262C" w:rsidP="009217B5">
      <w:pPr>
        <w:rPr>
          <w:rFonts w:ascii="Symbol" w:eastAsia="Symbol" w:hAnsi="Symbol" w:cs="Symbol"/>
          <w:sz w:val="24"/>
          <w:szCs w:val="24"/>
        </w:rPr>
      </w:pPr>
      <w:r>
        <w:rPr>
          <w:rFonts w:eastAsia="Times New Roman"/>
          <w:b/>
          <w:bCs/>
          <w:sz w:val="24"/>
          <w:szCs w:val="24"/>
        </w:rPr>
        <w:t>Выпускник получит возможность научиться:</w:t>
      </w:r>
    </w:p>
    <w:p w:rsidR="00895700" w:rsidRDefault="00895700" w:rsidP="009217B5">
      <w:pPr>
        <w:spacing w:line="50" w:lineRule="exact"/>
        <w:rPr>
          <w:rFonts w:ascii="Symbol" w:eastAsia="Symbol" w:hAnsi="Symbol" w:cs="Symbol"/>
          <w:sz w:val="24"/>
          <w:szCs w:val="24"/>
        </w:rPr>
      </w:pPr>
    </w:p>
    <w:p w:rsidR="00895700" w:rsidRDefault="0099262C" w:rsidP="00B977F1">
      <w:pPr>
        <w:numPr>
          <w:ilvl w:val="0"/>
          <w:numId w:val="51"/>
        </w:numPr>
        <w:tabs>
          <w:tab w:val="left" w:pos="567"/>
        </w:tabs>
        <w:spacing w:line="274" w:lineRule="auto"/>
        <w:ind w:right="420"/>
        <w:rPr>
          <w:rFonts w:ascii="Symbol" w:eastAsia="Symbol" w:hAnsi="Symbol" w:cs="Symbol"/>
          <w:sz w:val="24"/>
          <w:szCs w:val="24"/>
        </w:rPr>
      </w:pPr>
      <w:r>
        <w:rPr>
          <w:rFonts w:eastAsia="Times New Roman"/>
          <w:i/>
          <w:iCs/>
          <w:sz w:val="24"/>
          <w:szCs w:val="24"/>
        </w:rPr>
        <w:t>использовать элементы причинно-следственного анализа для понимания влияния м</w:t>
      </w:r>
      <w:r>
        <w:rPr>
          <w:rFonts w:eastAsia="Times New Roman"/>
          <w:i/>
          <w:iCs/>
          <w:sz w:val="24"/>
          <w:szCs w:val="24"/>
        </w:rPr>
        <w:t>о</w:t>
      </w:r>
      <w:r>
        <w:rPr>
          <w:rFonts w:eastAsia="Times New Roman"/>
          <w:i/>
          <w:iCs/>
          <w:sz w:val="24"/>
          <w:szCs w:val="24"/>
        </w:rPr>
        <w:t>ральных устоев на развитие общества и человека;</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51"/>
        </w:numPr>
        <w:tabs>
          <w:tab w:val="left" w:pos="567"/>
        </w:tabs>
        <w:rPr>
          <w:rFonts w:ascii="Symbol" w:eastAsia="Symbol" w:hAnsi="Symbol" w:cs="Symbol"/>
          <w:sz w:val="24"/>
          <w:szCs w:val="24"/>
        </w:rPr>
      </w:pPr>
      <w:r>
        <w:rPr>
          <w:rFonts w:eastAsia="Times New Roman"/>
          <w:i/>
          <w:iCs/>
          <w:sz w:val="24"/>
          <w:szCs w:val="24"/>
        </w:rPr>
        <w:t>оценивать социальную значимость здорового образа жизни.</w:t>
      </w:r>
    </w:p>
    <w:p w:rsidR="00895700" w:rsidRDefault="00895700" w:rsidP="009217B5">
      <w:pPr>
        <w:spacing w:line="28" w:lineRule="exact"/>
        <w:rPr>
          <w:sz w:val="20"/>
          <w:szCs w:val="20"/>
        </w:rPr>
      </w:pPr>
    </w:p>
    <w:p w:rsidR="00895700" w:rsidRDefault="0099262C" w:rsidP="009217B5">
      <w:pPr>
        <w:rPr>
          <w:sz w:val="20"/>
          <w:szCs w:val="20"/>
        </w:rPr>
      </w:pPr>
      <w:r>
        <w:rPr>
          <w:rFonts w:eastAsia="Times New Roman"/>
          <w:b/>
          <w:bCs/>
          <w:sz w:val="24"/>
          <w:szCs w:val="24"/>
        </w:rPr>
        <w:t>Сфера духовной культуры</w:t>
      </w:r>
    </w:p>
    <w:p w:rsidR="00895700" w:rsidRDefault="00895700" w:rsidP="009217B5">
      <w:pPr>
        <w:spacing w:line="46" w:lineRule="exact"/>
        <w:rPr>
          <w:sz w:val="20"/>
          <w:szCs w:val="20"/>
        </w:rPr>
      </w:pPr>
    </w:p>
    <w:p w:rsidR="00895700" w:rsidRDefault="0099262C" w:rsidP="009217B5">
      <w:pPr>
        <w:rPr>
          <w:sz w:val="20"/>
          <w:szCs w:val="20"/>
        </w:rPr>
      </w:pPr>
      <w:r>
        <w:rPr>
          <w:rFonts w:eastAsia="Times New Roman"/>
          <w:b/>
          <w:bCs/>
          <w:sz w:val="24"/>
          <w:szCs w:val="24"/>
        </w:rPr>
        <w:t>Выпускник научится:</w:t>
      </w:r>
    </w:p>
    <w:p w:rsidR="00895700" w:rsidRDefault="00895700" w:rsidP="009217B5">
      <w:pPr>
        <w:spacing w:line="55" w:lineRule="exact"/>
        <w:rPr>
          <w:sz w:val="20"/>
          <w:szCs w:val="20"/>
        </w:rPr>
      </w:pPr>
    </w:p>
    <w:p w:rsidR="00895700" w:rsidRDefault="0099262C" w:rsidP="00B977F1">
      <w:pPr>
        <w:numPr>
          <w:ilvl w:val="0"/>
          <w:numId w:val="52"/>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характеризовать развитие отдельных областей и форм культуры, выражать свое мн</w:t>
      </w:r>
      <w:r>
        <w:rPr>
          <w:rFonts w:eastAsia="Times New Roman"/>
          <w:sz w:val="24"/>
          <w:szCs w:val="24"/>
        </w:rPr>
        <w:t>е</w:t>
      </w:r>
      <w:r>
        <w:rPr>
          <w:rFonts w:eastAsia="Times New Roman"/>
          <w:sz w:val="24"/>
          <w:szCs w:val="24"/>
        </w:rPr>
        <w:t>ние о явлениях культуры;</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52"/>
        </w:numPr>
        <w:tabs>
          <w:tab w:val="left" w:pos="567"/>
          <w:tab w:val="left" w:pos="1400"/>
        </w:tabs>
        <w:rPr>
          <w:rFonts w:ascii="Symbol" w:eastAsia="Symbol" w:hAnsi="Symbol" w:cs="Symbol"/>
          <w:sz w:val="24"/>
          <w:szCs w:val="24"/>
        </w:rPr>
      </w:pPr>
      <w:r>
        <w:rPr>
          <w:rFonts w:eastAsia="Times New Roman"/>
          <w:sz w:val="24"/>
          <w:szCs w:val="24"/>
        </w:rPr>
        <w:t>описывать явления духовной культуры;</w:t>
      </w:r>
    </w:p>
    <w:p w:rsidR="00895700" w:rsidRDefault="00895700" w:rsidP="00B977F1">
      <w:pPr>
        <w:tabs>
          <w:tab w:val="left" w:pos="567"/>
        </w:tabs>
        <w:spacing w:line="37" w:lineRule="exact"/>
        <w:rPr>
          <w:rFonts w:ascii="Symbol" w:eastAsia="Symbol" w:hAnsi="Symbol" w:cs="Symbol"/>
          <w:sz w:val="24"/>
          <w:szCs w:val="24"/>
        </w:rPr>
      </w:pPr>
    </w:p>
    <w:p w:rsidR="00895700" w:rsidRDefault="0099262C" w:rsidP="00B977F1">
      <w:pPr>
        <w:numPr>
          <w:ilvl w:val="0"/>
          <w:numId w:val="52"/>
        </w:numPr>
        <w:tabs>
          <w:tab w:val="left" w:pos="567"/>
          <w:tab w:val="left" w:pos="1400"/>
        </w:tabs>
        <w:rPr>
          <w:rFonts w:ascii="Symbol" w:eastAsia="Symbol" w:hAnsi="Symbol" w:cs="Symbol"/>
          <w:sz w:val="24"/>
          <w:szCs w:val="24"/>
        </w:rPr>
      </w:pPr>
      <w:r>
        <w:rPr>
          <w:rFonts w:eastAsia="Times New Roman"/>
          <w:sz w:val="24"/>
          <w:szCs w:val="24"/>
        </w:rPr>
        <w:t>объяснять причины возрастания роли науки в современном мире;</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0"/>
          <w:numId w:val="52"/>
        </w:numPr>
        <w:tabs>
          <w:tab w:val="left" w:pos="567"/>
          <w:tab w:val="left" w:pos="1400"/>
        </w:tabs>
        <w:rPr>
          <w:rFonts w:ascii="Symbol" w:eastAsia="Symbol" w:hAnsi="Symbol" w:cs="Symbol"/>
          <w:sz w:val="24"/>
          <w:szCs w:val="24"/>
        </w:rPr>
      </w:pPr>
      <w:r>
        <w:rPr>
          <w:rFonts w:eastAsia="Times New Roman"/>
          <w:sz w:val="24"/>
          <w:szCs w:val="24"/>
        </w:rPr>
        <w:t>оценивать роль образования в современном обществе;</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0"/>
          <w:numId w:val="52"/>
        </w:numPr>
        <w:tabs>
          <w:tab w:val="left" w:pos="567"/>
          <w:tab w:val="left" w:pos="1400"/>
        </w:tabs>
        <w:rPr>
          <w:rFonts w:ascii="Symbol" w:eastAsia="Symbol" w:hAnsi="Symbol" w:cs="Symbol"/>
          <w:sz w:val="24"/>
          <w:szCs w:val="24"/>
        </w:rPr>
      </w:pPr>
      <w:r>
        <w:rPr>
          <w:rFonts w:eastAsia="Times New Roman"/>
          <w:sz w:val="24"/>
          <w:szCs w:val="24"/>
        </w:rPr>
        <w:t>различать уровни общего образования в России;</w:t>
      </w:r>
    </w:p>
    <w:p w:rsidR="00895700" w:rsidRDefault="00895700" w:rsidP="00B977F1">
      <w:pPr>
        <w:tabs>
          <w:tab w:val="left" w:pos="567"/>
        </w:tabs>
        <w:spacing w:line="37" w:lineRule="exact"/>
        <w:rPr>
          <w:rFonts w:ascii="Symbol" w:eastAsia="Symbol" w:hAnsi="Symbol" w:cs="Symbol"/>
          <w:sz w:val="24"/>
          <w:szCs w:val="24"/>
        </w:rPr>
      </w:pPr>
    </w:p>
    <w:p w:rsidR="00895700" w:rsidRDefault="0099262C" w:rsidP="00B977F1">
      <w:pPr>
        <w:numPr>
          <w:ilvl w:val="0"/>
          <w:numId w:val="52"/>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52"/>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описывать духовные ценности российского народа и выражать собственное отнош</w:t>
      </w:r>
      <w:r>
        <w:rPr>
          <w:rFonts w:eastAsia="Times New Roman"/>
          <w:sz w:val="24"/>
          <w:szCs w:val="24"/>
        </w:rPr>
        <w:t>е</w:t>
      </w:r>
      <w:r>
        <w:rPr>
          <w:rFonts w:eastAsia="Times New Roman"/>
          <w:sz w:val="24"/>
          <w:szCs w:val="24"/>
        </w:rPr>
        <w:t>ние к ним;</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52"/>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объяснять необходимость непрерывного образования в современных условиях;</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52"/>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учитывать общественные потребности при выборе направления своей будущей пр</w:t>
      </w:r>
      <w:r>
        <w:rPr>
          <w:rFonts w:eastAsia="Times New Roman"/>
          <w:sz w:val="24"/>
          <w:szCs w:val="24"/>
        </w:rPr>
        <w:t>о</w:t>
      </w:r>
      <w:r>
        <w:rPr>
          <w:rFonts w:eastAsia="Times New Roman"/>
          <w:sz w:val="24"/>
          <w:szCs w:val="24"/>
        </w:rPr>
        <w:t>фессиональной деятельности;</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52"/>
        </w:numPr>
        <w:tabs>
          <w:tab w:val="left" w:pos="567"/>
          <w:tab w:val="left" w:pos="1400"/>
        </w:tabs>
        <w:rPr>
          <w:rFonts w:ascii="Symbol" w:eastAsia="Symbol" w:hAnsi="Symbol" w:cs="Symbol"/>
          <w:sz w:val="24"/>
          <w:szCs w:val="24"/>
        </w:rPr>
      </w:pPr>
      <w:r>
        <w:rPr>
          <w:rFonts w:eastAsia="Times New Roman"/>
          <w:sz w:val="24"/>
          <w:szCs w:val="24"/>
        </w:rPr>
        <w:t>раскрывать роль религии в современном обществе;</w:t>
      </w:r>
    </w:p>
    <w:p w:rsidR="00895700" w:rsidRDefault="00895700" w:rsidP="00B977F1">
      <w:pPr>
        <w:tabs>
          <w:tab w:val="left" w:pos="567"/>
        </w:tabs>
        <w:spacing w:line="33" w:lineRule="exact"/>
        <w:rPr>
          <w:rFonts w:ascii="Symbol" w:eastAsia="Symbol" w:hAnsi="Symbol" w:cs="Symbol"/>
          <w:sz w:val="24"/>
          <w:szCs w:val="24"/>
        </w:rPr>
      </w:pPr>
    </w:p>
    <w:p w:rsidR="00895700" w:rsidRDefault="0099262C" w:rsidP="00B977F1">
      <w:pPr>
        <w:numPr>
          <w:ilvl w:val="0"/>
          <w:numId w:val="52"/>
        </w:numPr>
        <w:tabs>
          <w:tab w:val="left" w:pos="567"/>
          <w:tab w:val="left" w:pos="1400"/>
        </w:tabs>
        <w:rPr>
          <w:rFonts w:ascii="Symbol" w:eastAsia="Symbol" w:hAnsi="Symbol" w:cs="Symbol"/>
          <w:sz w:val="24"/>
          <w:szCs w:val="24"/>
        </w:rPr>
      </w:pPr>
      <w:r>
        <w:rPr>
          <w:rFonts w:eastAsia="Times New Roman"/>
          <w:sz w:val="24"/>
          <w:szCs w:val="24"/>
        </w:rPr>
        <w:t>характеризовать особенности искусства как формы духовной культуры</w:t>
      </w:r>
      <w:r>
        <w:rPr>
          <w:rFonts w:eastAsia="Times New Roman"/>
          <w:b/>
          <w:bCs/>
          <w:sz w:val="24"/>
          <w:szCs w:val="24"/>
        </w:rPr>
        <w:t>.</w:t>
      </w:r>
    </w:p>
    <w:p w:rsidR="00895700" w:rsidRDefault="00895700" w:rsidP="009217B5">
      <w:pPr>
        <w:spacing w:line="32" w:lineRule="exact"/>
        <w:rPr>
          <w:sz w:val="20"/>
          <w:szCs w:val="20"/>
        </w:rPr>
      </w:pPr>
    </w:p>
    <w:p w:rsidR="00895700" w:rsidRDefault="0099262C" w:rsidP="009217B5">
      <w:pPr>
        <w:rPr>
          <w:sz w:val="20"/>
          <w:szCs w:val="20"/>
        </w:rPr>
      </w:pPr>
      <w:r>
        <w:rPr>
          <w:rFonts w:eastAsia="Times New Roman"/>
          <w:b/>
          <w:bCs/>
          <w:sz w:val="24"/>
          <w:szCs w:val="24"/>
        </w:rPr>
        <w:t>Выпускник получит возможность научиться:</w:t>
      </w:r>
    </w:p>
    <w:p w:rsidR="00895700" w:rsidRDefault="00895700" w:rsidP="009217B5">
      <w:pPr>
        <w:spacing w:line="50" w:lineRule="exact"/>
        <w:rPr>
          <w:sz w:val="20"/>
          <w:szCs w:val="20"/>
        </w:rPr>
      </w:pPr>
    </w:p>
    <w:p w:rsidR="00895700" w:rsidRDefault="0099262C" w:rsidP="00B977F1">
      <w:pPr>
        <w:numPr>
          <w:ilvl w:val="0"/>
          <w:numId w:val="53"/>
        </w:numPr>
        <w:tabs>
          <w:tab w:val="left" w:pos="567"/>
        </w:tabs>
        <w:spacing w:line="274" w:lineRule="auto"/>
        <w:ind w:right="420"/>
        <w:rPr>
          <w:rFonts w:ascii="Symbol" w:eastAsia="Symbol" w:hAnsi="Symbol" w:cs="Symbol"/>
          <w:sz w:val="24"/>
          <w:szCs w:val="24"/>
        </w:rPr>
      </w:pPr>
      <w:r>
        <w:rPr>
          <w:rFonts w:eastAsia="Times New Roman"/>
          <w:i/>
          <w:iCs/>
          <w:sz w:val="24"/>
          <w:szCs w:val="24"/>
        </w:rPr>
        <w:t>описывать процессы создания, сохранения, трансляции и усвоения достижений культуры;</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53"/>
        </w:numPr>
        <w:tabs>
          <w:tab w:val="left" w:pos="567"/>
        </w:tabs>
        <w:spacing w:line="274" w:lineRule="auto"/>
        <w:ind w:right="420"/>
        <w:rPr>
          <w:rFonts w:ascii="Symbol" w:eastAsia="Symbol" w:hAnsi="Symbol" w:cs="Symbol"/>
          <w:sz w:val="24"/>
          <w:szCs w:val="24"/>
        </w:rPr>
      </w:pPr>
      <w:r>
        <w:rPr>
          <w:rFonts w:eastAsia="Times New Roman"/>
          <w:i/>
          <w:iCs/>
          <w:sz w:val="24"/>
          <w:szCs w:val="24"/>
        </w:rPr>
        <w:t>характеризовать основные направления развития отечественной культуры в совр</w:t>
      </w:r>
      <w:r>
        <w:rPr>
          <w:rFonts w:eastAsia="Times New Roman"/>
          <w:i/>
          <w:iCs/>
          <w:sz w:val="24"/>
          <w:szCs w:val="24"/>
        </w:rPr>
        <w:t>е</w:t>
      </w:r>
      <w:r>
        <w:rPr>
          <w:rFonts w:eastAsia="Times New Roman"/>
          <w:i/>
          <w:iCs/>
          <w:sz w:val="24"/>
          <w:szCs w:val="24"/>
        </w:rPr>
        <w:t>менных условиях;</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53"/>
        </w:numPr>
        <w:tabs>
          <w:tab w:val="left" w:pos="567"/>
        </w:tabs>
        <w:spacing w:line="270" w:lineRule="auto"/>
        <w:ind w:right="420"/>
        <w:rPr>
          <w:rFonts w:ascii="Symbol" w:eastAsia="Symbol" w:hAnsi="Symbol" w:cs="Symbol"/>
          <w:sz w:val="24"/>
          <w:szCs w:val="24"/>
        </w:rPr>
      </w:pPr>
      <w:r>
        <w:rPr>
          <w:rFonts w:eastAsia="Times New Roman"/>
          <w:i/>
          <w:iCs/>
          <w:sz w:val="24"/>
          <w:szCs w:val="24"/>
        </w:rPr>
        <w:lastRenderedPageBreak/>
        <w:t>критически воспринимать сообщения и рекламу в СМИ и Интернете о таких направлениях массовой культуры, как шоу-бизнес и мода.</w:t>
      </w:r>
    </w:p>
    <w:p w:rsidR="00895700" w:rsidRDefault="00895700" w:rsidP="009217B5">
      <w:pPr>
        <w:spacing w:line="2" w:lineRule="exact"/>
        <w:rPr>
          <w:rFonts w:ascii="Symbol" w:eastAsia="Symbol" w:hAnsi="Symbol" w:cs="Symbol"/>
          <w:sz w:val="24"/>
          <w:szCs w:val="24"/>
        </w:rPr>
      </w:pPr>
    </w:p>
    <w:p w:rsidR="00895700" w:rsidRDefault="0099262C" w:rsidP="009217B5">
      <w:pPr>
        <w:spacing w:line="293" w:lineRule="auto"/>
        <w:ind w:right="6380"/>
        <w:rPr>
          <w:rFonts w:ascii="Symbol" w:eastAsia="Symbol" w:hAnsi="Symbol" w:cs="Symbol"/>
          <w:sz w:val="24"/>
          <w:szCs w:val="24"/>
        </w:rPr>
      </w:pPr>
      <w:r>
        <w:rPr>
          <w:rFonts w:eastAsia="Times New Roman"/>
          <w:b/>
          <w:bCs/>
          <w:sz w:val="23"/>
          <w:szCs w:val="23"/>
        </w:rPr>
        <w:t>Социальная сфера Выпускник научится:</w:t>
      </w:r>
    </w:p>
    <w:p w:rsidR="00895700" w:rsidRDefault="00895700" w:rsidP="009217B5">
      <w:pPr>
        <w:spacing w:line="1" w:lineRule="exact"/>
        <w:rPr>
          <w:rFonts w:ascii="Symbol" w:eastAsia="Symbol" w:hAnsi="Symbol" w:cs="Symbol"/>
          <w:sz w:val="24"/>
          <w:szCs w:val="24"/>
        </w:rPr>
      </w:pPr>
    </w:p>
    <w:p w:rsidR="00895700" w:rsidRDefault="0099262C" w:rsidP="00B977F1">
      <w:pPr>
        <w:numPr>
          <w:ilvl w:val="0"/>
          <w:numId w:val="53"/>
        </w:numPr>
        <w:tabs>
          <w:tab w:val="left" w:pos="567"/>
        </w:tabs>
        <w:spacing w:line="274" w:lineRule="auto"/>
        <w:ind w:right="420"/>
        <w:rPr>
          <w:rFonts w:ascii="Symbol" w:eastAsia="Symbol" w:hAnsi="Symbol" w:cs="Symbol"/>
          <w:sz w:val="24"/>
          <w:szCs w:val="24"/>
        </w:rPr>
      </w:pPr>
      <w:r>
        <w:rPr>
          <w:rFonts w:eastAsia="Times New Roman"/>
          <w:sz w:val="24"/>
          <w:szCs w:val="24"/>
        </w:rPr>
        <w:t>описывать социальную структуру в обществах разного типа, характеризовать осно</w:t>
      </w:r>
      <w:r>
        <w:rPr>
          <w:rFonts w:eastAsia="Times New Roman"/>
          <w:sz w:val="24"/>
          <w:szCs w:val="24"/>
        </w:rPr>
        <w:t>в</w:t>
      </w:r>
      <w:r>
        <w:rPr>
          <w:rFonts w:eastAsia="Times New Roman"/>
          <w:sz w:val="24"/>
          <w:szCs w:val="24"/>
        </w:rPr>
        <w:t>ные социальные общности и группы;</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53"/>
        </w:numPr>
        <w:tabs>
          <w:tab w:val="left" w:pos="567"/>
        </w:tabs>
        <w:rPr>
          <w:rFonts w:ascii="Symbol" w:eastAsia="Symbol" w:hAnsi="Symbol" w:cs="Symbol"/>
          <w:sz w:val="24"/>
          <w:szCs w:val="24"/>
        </w:rPr>
      </w:pPr>
      <w:r>
        <w:rPr>
          <w:rFonts w:eastAsia="Times New Roman"/>
          <w:sz w:val="24"/>
          <w:szCs w:val="24"/>
        </w:rPr>
        <w:t>объяснять взаимодействие социальных общностей и групп;</w:t>
      </w:r>
    </w:p>
    <w:p w:rsidR="00895700" w:rsidRDefault="00895700" w:rsidP="00B977F1">
      <w:pPr>
        <w:tabs>
          <w:tab w:val="left" w:pos="567"/>
        </w:tabs>
        <w:spacing w:line="37" w:lineRule="exact"/>
        <w:rPr>
          <w:rFonts w:ascii="Symbol" w:eastAsia="Symbol" w:hAnsi="Symbol" w:cs="Symbol"/>
          <w:sz w:val="24"/>
          <w:szCs w:val="24"/>
        </w:rPr>
      </w:pPr>
    </w:p>
    <w:p w:rsidR="00895700" w:rsidRDefault="0099262C" w:rsidP="00B977F1">
      <w:pPr>
        <w:numPr>
          <w:ilvl w:val="0"/>
          <w:numId w:val="53"/>
        </w:numPr>
        <w:tabs>
          <w:tab w:val="left" w:pos="567"/>
        </w:tabs>
        <w:spacing w:line="274" w:lineRule="auto"/>
        <w:ind w:right="420"/>
        <w:rPr>
          <w:rFonts w:ascii="Symbol" w:eastAsia="Symbol" w:hAnsi="Symbol" w:cs="Symbol"/>
          <w:sz w:val="24"/>
          <w:szCs w:val="24"/>
        </w:rPr>
      </w:pPr>
      <w:r>
        <w:rPr>
          <w:rFonts w:eastAsia="Times New Roman"/>
          <w:sz w:val="24"/>
          <w:szCs w:val="24"/>
        </w:rPr>
        <w:t>характеризовать ведущие направления социальной политики Российского госуда</w:t>
      </w:r>
      <w:r>
        <w:rPr>
          <w:rFonts w:eastAsia="Times New Roman"/>
          <w:sz w:val="24"/>
          <w:szCs w:val="24"/>
        </w:rPr>
        <w:t>р</w:t>
      </w:r>
      <w:r>
        <w:rPr>
          <w:rFonts w:eastAsia="Times New Roman"/>
          <w:sz w:val="24"/>
          <w:szCs w:val="24"/>
        </w:rPr>
        <w:t>ства;</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53"/>
        </w:numPr>
        <w:tabs>
          <w:tab w:val="left" w:pos="567"/>
        </w:tabs>
        <w:rPr>
          <w:rFonts w:ascii="Symbol" w:eastAsia="Symbol" w:hAnsi="Symbol" w:cs="Symbol"/>
          <w:sz w:val="24"/>
          <w:szCs w:val="24"/>
        </w:rPr>
      </w:pPr>
      <w:r>
        <w:rPr>
          <w:rFonts w:eastAsia="Times New Roman"/>
          <w:sz w:val="24"/>
          <w:szCs w:val="24"/>
        </w:rPr>
        <w:t>выделять параметры, определяющие социальный статус личности;</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0"/>
          <w:numId w:val="53"/>
        </w:numPr>
        <w:tabs>
          <w:tab w:val="left" w:pos="567"/>
        </w:tabs>
        <w:rPr>
          <w:rFonts w:ascii="Symbol" w:eastAsia="Symbol" w:hAnsi="Symbol" w:cs="Symbol"/>
          <w:sz w:val="24"/>
          <w:szCs w:val="24"/>
        </w:rPr>
      </w:pPr>
      <w:r>
        <w:rPr>
          <w:rFonts w:eastAsia="Times New Roman"/>
          <w:sz w:val="24"/>
          <w:szCs w:val="24"/>
        </w:rPr>
        <w:t>приводить примеры предписанных и достигаемых статусов;</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0"/>
          <w:numId w:val="53"/>
        </w:numPr>
        <w:tabs>
          <w:tab w:val="left" w:pos="567"/>
        </w:tabs>
        <w:rPr>
          <w:rFonts w:ascii="Symbol" w:eastAsia="Symbol" w:hAnsi="Symbol" w:cs="Symbol"/>
          <w:sz w:val="24"/>
          <w:szCs w:val="24"/>
        </w:rPr>
      </w:pPr>
      <w:r>
        <w:rPr>
          <w:rFonts w:eastAsia="Times New Roman"/>
          <w:sz w:val="24"/>
          <w:szCs w:val="24"/>
        </w:rPr>
        <w:t>описывать основные социальные роли подростка;</w:t>
      </w:r>
    </w:p>
    <w:p w:rsidR="00895700" w:rsidRDefault="00895700" w:rsidP="00B977F1">
      <w:pPr>
        <w:tabs>
          <w:tab w:val="left" w:pos="567"/>
        </w:tabs>
        <w:spacing w:line="37" w:lineRule="exact"/>
        <w:rPr>
          <w:rFonts w:ascii="Symbol" w:eastAsia="Symbol" w:hAnsi="Symbol" w:cs="Symbol"/>
          <w:sz w:val="24"/>
          <w:szCs w:val="24"/>
        </w:rPr>
      </w:pPr>
    </w:p>
    <w:p w:rsidR="00895700" w:rsidRDefault="0099262C" w:rsidP="00B977F1">
      <w:pPr>
        <w:numPr>
          <w:ilvl w:val="0"/>
          <w:numId w:val="53"/>
        </w:numPr>
        <w:tabs>
          <w:tab w:val="left" w:pos="567"/>
        </w:tabs>
        <w:rPr>
          <w:rFonts w:ascii="Symbol" w:eastAsia="Symbol" w:hAnsi="Symbol" w:cs="Symbol"/>
          <w:sz w:val="24"/>
          <w:szCs w:val="24"/>
        </w:rPr>
      </w:pPr>
      <w:r>
        <w:rPr>
          <w:rFonts w:eastAsia="Times New Roman"/>
          <w:sz w:val="24"/>
          <w:szCs w:val="24"/>
        </w:rPr>
        <w:t>конкретизировать примерами процесс социальной мобильности;</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0"/>
          <w:numId w:val="53"/>
        </w:numPr>
        <w:tabs>
          <w:tab w:val="left" w:pos="567"/>
        </w:tabs>
        <w:rPr>
          <w:rFonts w:ascii="Symbol" w:eastAsia="Symbol" w:hAnsi="Symbol" w:cs="Symbol"/>
          <w:sz w:val="24"/>
          <w:szCs w:val="24"/>
        </w:rPr>
      </w:pPr>
      <w:r>
        <w:rPr>
          <w:rFonts w:eastAsia="Times New Roman"/>
          <w:sz w:val="24"/>
          <w:szCs w:val="24"/>
        </w:rPr>
        <w:t>характеризовать межнациональные отношения в современном мире;</w:t>
      </w:r>
    </w:p>
    <w:p w:rsidR="00895700" w:rsidRDefault="00895700" w:rsidP="00B977F1">
      <w:pPr>
        <w:tabs>
          <w:tab w:val="left" w:pos="567"/>
        </w:tabs>
        <w:spacing w:line="109" w:lineRule="exact"/>
        <w:rPr>
          <w:sz w:val="20"/>
          <w:szCs w:val="20"/>
        </w:rPr>
      </w:pPr>
    </w:p>
    <w:p w:rsidR="00895700" w:rsidRDefault="00895700" w:rsidP="00B977F1">
      <w:pPr>
        <w:tabs>
          <w:tab w:val="left" w:pos="567"/>
        </w:tabs>
        <w:sectPr w:rsidR="00895700">
          <w:pgSz w:w="11900" w:h="16840"/>
          <w:pgMar w:top="1124" w:right="560" w:bottom="348" w:left="1440" w:header="0" w:footer="0" w:gutter="0"/>
          <w:cols w:space="720" w:equalWidth="0">
            <w:col w:w="9900"/>
          </w:cols>
        </w:sectPr>
      </w:pPr>
    </w:p>
    <w:p w:rsidR="00895700" w:rsidRDefault="0099262C" w:rsidP="00B977F1">
      <w:pPr>
        <w:numPr>
          <w:ilvl w:val="1"/>
          <w:numId w:val="54"/>
        </w:numPr>
        <w:tabs>
          <w:tab w:val="left" w:pos="567"/>
        </w:tabs>
        <w:spacing w:line="274" w:lineRule="auto"/>
        <w:ind w:right="420"/>
        <w:rPr>
          <w:rFonts w:ascii="Symbol" w:eastAsia="Symbol" w:hAnsi="Symbol" w:cs="Symbol"/>
          <w:sz w:val="24"/>
          <w:szCs w:val="24"/>
        </w:rPr>
      </w:pPr>
      <w:r>
        <w:rPr>
          <w:rFonts w:eastAsia="Times New Roman"/>
          <w:sz w:val="24"/>
          <w:szCs w:val="24"/>
        </w:rPr>
        <w:lastRenderedPageBreak/>
        <w:t>объяснять причины межнациональных конфликтов и основные пути их разрешения;</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1"/>
          <w:numId w:val="54"/>
        </w:numPr>
        <w:tabs>
          <w:tab w:val="left" w:pos="567"/>
        </w:tabs>
        <w:spacing w:line="274" w:lineRule="auto"/>
        <w:ind w:right="420"/>
        <w:rPr>
          <w:rFonts w:ascii="Symbol" w:eastAsia="Symbol" w:hAnsi="Symbol" w:cs="Symbol"/>
          <w:sz w:val="24"/>
          <w:szCs w:val="24"/>
        </w:rPr>
      </w:pPr>
      <w:r>
        <w:rPr>
          <w:rFonts w:eastAsia="Times New Roman"/>
          <w:sz w:val="24"/>
          <w:szCs w:val="24"/>
        </w:rPr>
        <w:t>характеризовать, раскрывать на конкретных примерах основные функции семьи в обществе;</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1"/>
          <w:numId w:val="54"/>
        </w:numPr>
        <w:tabs>
          <w:tab w:val="left" w:pos="567"/>
        </w:tabs>
        <w:rPr>
          <w:rFonts w:ascii="Symbol" w:eastAsia="Symbol" w:hAnsi="Symbol" w:cs="Symbol"/>
          <w:sz w:val="24"/>
          <w:szCs w:val="24"/>
        </w:rPr>
      </w:pPr>
      <w:r>
        <w:rPr>
          <w:rFonts w:eastAsia="Times New Roman"/>
          <w:sz w:val="24"/>
          <w:szCs w:val="24"/>
        </w:rPr>
        <w:t>раскрывать основные роли членов семьи;</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1"/>
          <w:numId w:val="54"/>
        </w:numPr>
        <w:tabs>
          <w:tab w:val="left" w:pos="567"/>
          <w:tab w:val="left" w:pos="1394"/>
        </w:tabs>
        <w:spacing w:line="272" w:lineRule="auto"/>
        <w:ind w:right="420"/>
        <w:rPr>
          <w:rFonts w:ascii="Symbol" w:eastAsia="Symbol" w:hAnsi="Symbol" w:cs="Symbol"/>
          <w:sz w:val="24"/>
          <w:szCs w:val="24"/>
        </w:rPr>
      </w:pPr>
      <w:r>
        <w:rPr>
          <w:rFonts w:eastAsia="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895700" w:rsidRDefault="00895700" w:rsidP="00B977F1">
      <w:pPr>
        <w:tabs>
          <w:tab w:val="left" w:pos="567"/>
        </w:tabs>
        <w:spacing w:line="1" w:lineRule="exact"/>
        <w:rPr>
          <w:rFonts w:ascii="Symbol" w:eastAsia="Symbol" w:hAnsi="Symbol" w:cs="Symbol"/>
          <w:sz w:val="24"/>
          <w:szCs w:val="24"/>
        </w:rPr>
      </w:pPr>
    </w:p>
    <w:p w:rsidR="00895700" w:rsidRDefault="0099262C" w:rsidP="00B977F1">
      <w:pPr>
        <w:numPr>
          <w:ilvl w:val="1"/>
          <w:numId w:val="54"/>
        </w:numPr>
        <w:tabs>
          <w:tab w:val="left" w:pos="567"/>
        </w:tabs>
        <w:rPr>
          <w:rFonts w:ascii="Symbol" w:eastAsia="Symbol" w:hAnsi="Symbol" w:cs="Symbol"/>
          <w:sz w:val="24"/>
          <w:szCs w:val="24"/>
        </w:rPr>
      </w:pPr>
      <w:r>
        <w:rPr>
          <w:rFonts w:eastAsia="Times New Roman"/>
          <w:sz w:val="24"/>
          <w:szCs w:val="24"/>
        </w:rPr>
        <w:t>выполнять несложные практические задания по анализу ситуаций, связанных</w:t>
      </w:r>
    </w:p>
    <w:p w:rsidR="00895700" w:rsidRDefault="00895700" w:rsidP="00B977F1">
      <w:pPr>
        <w:tabs>
          <w:tab w:val="left" w:pos="567"/>
        </w:tabs>
        <w:spacing w:line="27" w:lineRule="exact"/>
        <w:rPr>
          <w:rFonts w:ascii="Symbol" w:eastAsia="Symbol" w:hAnsi="Symbol" w:cs="Symbol"/>
          <w:sz w:val="24"/>
          <w:szCs w:val="24"/>
        </w:rPr>
      </w:pPr>
    </w:p>
    <w:p w:rsidR="00895700" w:rsidRDefault="0099262C" w:rsidP="00B977F1">
      <w:pPr>
        <w:numPr>
          <w:ilvl w:val="0"/>
          <w:numId w:val="54"/>
        </w:numPr>
        <w:tabs>
          <w:tab w:val="left" w:pos="567"/>
          <w:tab w:val="left" w:pos="621"/>
        </w:tabs>
        <w:spacing w:line="275" w:lineRule="auto"/>
        <w:ind w:right="420"/>
        <w:rPr>
          <w:rFonts w:eastAsia="Times New Roman"/>
          <w:sz w:val="24"/>
          <w:szCs w:val="24"/>
        </w:rPr>
      </w:pPr>
      <w:r>
        <w:rPr>
          <w:rFonts w:eastAsia="Times New Roman"/>
          <w:sz w:val="24"/>
          <w:szCs w:val="24"/>
        </w:rPr>
        <w:t>различными способами разрешения семейных конфликтов. Выражать собственное отношение к различным способам разрешения семейных конфликтов.</w:t>
      </w:r>
    </w:p>
    <w:p w:rsidR="00895700" w:rsidRDefault="00895700" w:rsidP="009217B5">
      <w:pPr>
        <w:spacing w:line="1" w:lineRule="exact"/>
        <w:rPr>
          <w:rFonts w:eastAsia="Times New Roman"/>
          <w:sz w:val="24"/>
          <w:szCs w:val="24"/>
        </w:rPr>
      </w:pPr>
    </w:p>
    <w:p w:rsidR="00895700" w:rsidRDefault="0099262C" w:rsidP="009217B5">
      <w:pPr>
        <w:rPr>
          <w:rFonts w:eastAsia="Times New Roman"/>
          <w:sz w:val="24"/>
          <w:szCs w:val="24"/>
        </w:rPr>
      </w:pPr>
      <w:r>
        <w:rPr>
          <w:rFonts w:eastAsia="Times New Roman"/>
          <w:b/>
          <w:bCs/>
          <w:sz w:val="24"/>
          <w:szCs w:val="24"/>
        </w:rPr>
        <w:t>Выпускник получит возможность научиться:</w:t>
      </w:r>
    </w:p>
    <w:p w:rsidR="00895700" w:rsidRDefault="00895700" w:rsidP="009217B5">
      <w:pPr>
        <w:spacing w:line="55" w:lineRule="exact"/>
        <w:rPr>
          <w:rFonts w:eastAsia="Times New Roman"/>
          <w:sz w:val="24"/>
          <w:szCs w:val="24"/>
        </w:rPr>
      </w:pPr>
    </w:p>
    <w:p w:rsidR="00895700" w:rsidRDefault="0099262C" w:rsidP="00B977F1">
      <w:pPr>
        <w:numPr>
          <w:ilvl w:val="1"/>
          <w:numId w:val="54"/>
        </w:numPr>
        <w:tabs>
          <w:tab w:val="left" w:pos="567"/>
        </w:tabs>
        <w:spacing w:line="272" w:lineRule="auto"/>
        <w:ind w:right="420"/>
        <w:rPr>
          <w:rFonts w:ascii="Symbol" w:eastAsia="Symbol" w:hAnsi="Symbol" w:cs="Symbol"/>
          <w:sz w:val="24"/>
          <w:szCs w:val="24"/>
        </w:rPr>
      </w:pPr>
      <w:r>
        <w:rPr>
          <w:rFonts w:eastAsia="Times New Roman"/>
          <w:i/>
          <w:iCs/>
          <w:sz w:val="24"/>
          <w:szCs w:val="24"/>
        </w:rPr>
        <w:t>раскрывать понятия «равенство» и «социальная справедливость» с позиций ист</w:t>
      </w:r>
      <w:r>
        <w:rPr>
          <w:rFonts w:eastAsia="Times New Roman"/>
          <w:i/>
          <w:iCs/>
          <w:sz w:val="24"/>
          <w:szCs w:val="24"/>
        </w:rPr>
        <w:t>о</w:t>
      </w:r>
      <w:r>
        <w:rPr>
          <w:rFonts w:eastAsia="Times New Roman"/>
          <w:i/>
          <w:iCs/>
          <w:sz w:val="24"/>
          <w:szCs w:val="24"/>
        </w:rPr>
        <w:t>ризма;</w:t>
      </w:r>
    </w:p>
    <w:p w:rsidR="00895700" w:rsidRDefault="00895700" w:rsidP="00B977F1">
      <w:pPr>
        <w:tabs>
          <w:tab w:val="left" w:pos="567"/>
        </w:tabs>
        <w:spacing w:line="1" w:lineRule="exact"/>
        <w:rPr>
          <w:rFonts w:ascii="Symbol" w:eastAsia="Symbol" w:hAnsi="Symbol" w:cs="Symbol"/>
          <w:sz w:val="24"/>
          <w:szCs w:val="24"/>
        </w:rPr>
      </w:pPr>
    </w:p>
    <w:p w:rsidR="00895700" w:rsidRDefault="0099262C" w:rsidP="00B977F1">
      <w:pPr>
        <w:numPr>
          <w:ilvl w:val="1"/>
          <w:numId w:val="54"/>
        </w:numPr>
        <w:tabs>
          <w:tab w:val="left" w:pos="567"/>
        </w:tabs>
        <w:spacing w:line="274" w:lineRule="auto"/>
        <w:ind w:right="420"/>
        <w:rPr>
          <w:rFonts w:ascii="Symbol" w:eastAsia="Symbol" w:hAnsi="Symbol" w:cs="Symbol"/>
          <w:sz w:val="24"/>
          <w:szCs w:val="24"/>
        </w:rPr>
      </w:pPr>
      <w:r>
        <w:rPr>
          <w:rFonts w:eastAsia="Times New Roman"/>
          <w:i/>
          <w:iCs/>
          <w:sz w:val="24"/>
          <w:szCs w:val="24"/>
        </w:rPr>
        <w:t>выражать и обосновывать собственную позицию по актуальным проблемам мол</w:t>
      </w:r>
      <w:r>
        <w:rPr>
          <w:rFonts w:eastAsia="Times New Roman"/>
          <w:i/>
          <w:iCs/>
          <w:sz w:val="24"/>
          <w:szCs w:val="24"/>
        </w:rPr>
        <w:t>о</w:t>
      </w:r>
      <w:r>
        <w:rPr>
          <w:rFonts w:eastAsia="Times New Roman"/>
          <w:i/>
          <w:iCs/>
          <w:sz w:val="24"/>
          <w:szCs w:val="24"/>
        </w:rPr>
        <w:t>дежи;</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1"/>
          <w:numId w:val="54"/>
        </w:numPr>
        <w:tabs>
          <w:tab w:val="left" w:pos="567"/>
        </w:tabs>
        <w:spacing w:line="275" w:lineRule="auto"/>
        <w:ind w:right="420"/>
        <w:jc w:val="both"/>
        <w:rPr>
          <w:rFonts w:ascii="Symbol" w:eastAsia="Symbol" w:hAnsi="Symbol" w:cs="Symbol"/>
          <w:sz w:val="24"/>
          <w:szCs w:val="24"/>
        </w:rPr>
      </w:pPr>
      <w:r>
        <w:rPr>
          <w:rFonts w:eastAsia="Times New Roman"/>
          <w:i/>
          <w:iCs/>
          <w:sz w:val="24"/>
          <w:szCs w:val="24"/>
        </w:rPr>
        <w:t>выполнять несложные практические задания по анализу ситуаций, связанных с ра</w:t>
      </w:r>
      <w:r>
        <w:rPr>
          <w:rFonts w:eastAsia="Times New Roman"/>
          <w:i/>
          <w:iCs/>
          <w:sz w:val="24"/>
          <w:szCs w:val="24"/>
        </w:rPr>
        <w:t>з</w:t>
      </w:r>
      <w:r>
        <w:rPr>
          <w:rFonts w:eastAsia="Times New Roman"/>
          <w:i/>
          <w:iCs/>
          <w:sz w:val="24"/>
          <w:szCs w:val="24"/>
        </w:rPr>
        <w:t>личными способами разрешения семейных конфликтов;выражать собственное отношение к различным способам разрешения семейных конфликтов;</w:t>
      </w:r>
    </w:p>
    <w:p w:rsidR="00895700" w:rsidRDefault="0099262C" w:rsidP="00B977F1">
      <w:pPr>
        <w:numPr>
          <w:ilvl w:val="1"/>
          <w:numId w:val="54"/>
        </w:numPr>
        <w:tabs>
          <w:tab w:val="left" w:pos="567"/>
        </w:tabs>
        <w:spacing w:line="275" w:lineRule="auto"/>
        <w:ind w:right="420"/>
        <w:jc w:val="both"/>
        <w:rPr>
          <w:rFonts w:ascii="Symbol" w:eastAsia="Symbol" w:hAnsi="Symbol" w:cs="Symbol"/>
          <w:sz w:val="24"/>
          <w:szCs w:val="24"/>
        </w:rPr>
      </w:pPr>
      <w:r>
        <w:rPr>
          <w:rFonts w:eastAsia="Times New Roman"/>
          <w:i/>
          <w:iCs/>
          <w:sz w:val="24"/>
          <w:szCs w:val="24"/>
        </w:rPr>
        <w:t>формировать положительное отношение к необходимости соблюдать здоровый о</w:t>
      </w:r>
      <w:r>
        <w:rPr>
          <w:rFonts w:eastAsia="Times New Roman"/>
          <w:i/>
          <w:iCs/>
          <w:sz w:val="24"/>
          <w:szCs w:val="24"/>
        </w:rPr>
        <w:t>б</w:t>
      </w:r>
      <w:r>
        <w:rPr>
          <w:rFonts w:eastAsia="Times New Roman"/>
          <w:i/>
          <w:iCs/>
          <w:sz w:val="24"/>
          <w:szCs w:val="24"/>
        </w:rPr>
        <w:t>раз жизни; корректировать собственное поведение в соответствии с требованиями бе</w:t>
      </w:r>
      <w:r>
        <w:rPr>
          <w:rFonts w:eastAsia="Times New Roman"/>
          <w:i/>
          <w:iCs/>
          <w:sz w:val="24"/>
          <w:szCs w:val="24"/>
        </w:rPr>
        <w:t>з</w:t>
      </w:r>
      <w:r>
        <w:rPr>
          <w:rFonts w:eastAsia="Times New Roman"/>
          <w:i/>
          <w:iCs/>
          <w:sz w:val="24"/>
          <w:szCs w:val="24"/>
        </w:rPr>
        <w:t>опасности жизнедеятельности;</w:t>
      </w:r>
    </w:p>
    <w:p w:rsidR="00895700" w:rsidRDefault="0099262C" w:rsidP="00B977F1">
      <w:pPr>
        <w:numPr>
          <w:ilvl w:val="1"/>
          <w:numId w:val="54"/>
        </w:numPr>
        <w:tabs>
          <w:tab w:val="left" w:pos="567"/>
        </w:tabs>
        <w:spacing w:line="274" w:lineRule="auto"/>
        <w:ind w:right="420"/>
        <w:rPr>
          <w:rFonts w:ascii="Symbol" w:eastAsia="Symbol" w:hAnsi="Symbol" w:cs="Symbol"/>
          <w:sz w:val="24"/>
          <w:szCs w:val="24"/>
        </w:rPr>
      </w:pPr>
      <w:r>
        <w:rPr>
          <w:rFonts w:eastAsia="Times New Roman"/>
          <w:i/>
          <w:iCs/>
          <w:sz w:val="24"/>
          <w:szCs w:val="24"/>
        </w:rPr>
        <w:t>использовать элементы причинно-следственного анализа при характеристике семе</w:t>
      </w:r>
      <w:r>
        <w:rPr>
          <w:rFonts w:eastAsia="Times New Roman"/>
          <w:i/>
          <w:iCs/>
          <w:sz w:val="24"/>
          <w:szCs w:val="24"/>
        </w:rPr>
        <w:t>й</w:t>
      </w:r>
      <w:r>
        <w:rPr>
          <w:rFonts w:eastAsia="Times New Roman"/>
          <w:i/>
          <w:iCs/>
          <w:sz w:val="24"/>
          <w:szCs w:val="24"/>
        </w:rPr>
        <w:t>ных конфликтов;</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1"/>
          <w:numId w:val="54"/>
        </w:numPr>
        <w:tabs>
          <w:tab w:val="left" w:pos="567"/>
        </w:tabs>
        <w:spacing w:line="270" w:lineRule="auto"/>
        <w:ind w:right="420"/>
        <w:rPr>
          <w:rFonts w:ascii="Symbol" w:eastAsia="Symbol" w:hAnsi="Symbol" w:cs="Symbol"/>
          <w:sz w:val="24"/>
          <w:szCs w:val="24"/>
        </w:rPr>
      </w:pPr>
      <w:r>
        <w:rPr>
          <w:rFonts w:eastAsia="Times New Roman"/>
          <w:i/>
          <w:iCs/>
          <w:sz w:val="24"/>
          <w:szCs w:val="24"/>
        </w:rPr>
        <w:t>находить и извлекать социальную информацию о государственной семейной полит</w:t>
      </w:r>
      <w:r>
        <w:rPr>
          <w:rFonts w:eastAsia="Times New Roman"/>
          <w:i/>
          <w:iCs/>
          <w:sz w:val="24"/>
          <w:szCs w:val="24"/>
        </w:rPr>
        <w:t>и</w:t>
      </w:r>
      <w:r>
        <w:rPr>
          <w:rFonts w:eastAsia="Times New Roman"/>
          <w:i/>
          <w:iCs/>
          <w:sz w:val="24"/>
          <w:szCs w:val="24"/>
        </w:rPr>
        <w:t>ке из адаптированных источников различного типа</w:t>
      </w:r>
      <w:r>
        <w:rPr>
          <w:rFonts w:eastAsia="Times New Roman"/>
          <w:b/>
          <w:bCs/>
          <w:i/>
          <w:iCs/>
          <w:sz w:val="24"/>
          <w:szCs w:val="24"/>
        </w:rPr>
        <w:t>.</w:t>
      </w:r>
    </w:p>
    <w:p w:rsidR="00895700" w:rsidRDefault="00895700" w:rsidP="009217B5">
      <w:pPr>
        <w:spacing w:line="2" w:lineRule="exact"/>
        <w:rPr>
          <w:rFonts w:ascii="Symbol" w:eastAsia="Symbol" w:hAnsi="Symbol" w:cs="Symbol"/>
          <w:sz w:val="24"/>
          <w:szCs w:val="24"/>
        </w:rPr>
      </w:pPr>
    </w:p>
    <w:p w:rsidR="00895700" w:rsidRDefault="0099262C" w:rsidP="009217B5">
      <w:pPr>
        <w:spacing w:line="281" w:lineRule="auto"/>
        <w:ind w:right="4700"/>
        <w:rPr>
          <w:rFonts w:ascii="Symbol" w:eastAsia="Symbol" w:hAnsi="Symbol" w:cs="Symbol"/>
          <w:sz w:val="24"/>
          <w:szCs w:val="24"/>
        </w:rPr>
      </w:pPr>
      <w:r>
        <w:rPr>
          <w:rFonts w:eastAsia="Times New Roman"/>
          <w:b/>
          <w:bCs/>
          <w:sz w:val="24"/>
          <w:szCs w:val="24"/>
        </w:rPr>
        <w:t>Политическая сфера жизни общества Выпус</w:t>
      </w:r>
      <w:r>
        <w:rPr>
          <w:rFonts w:eastAsia="Times New Roman"/>
          <w:b/>
          <w:bCs/>
          <w:sz w:val="24"/>
          <w:szCs w:val="24"/>
        </w:rPr>
        <w:t>к</w:t>
      </w:r>
      <w:r>
        <w:rPr>
          <w:rFonts w:eastAsia="Times New Roman"/>
          <w:b/>
          <w:bCs/>
          <w:sz w:val="24"/>
          <w:szCs w:val="24"/>
        </w:rPr>
        <w:t>ник научится:</w:t>
      </w:r>
    </w:p>
    <w:p w:rsidR="00895700" w:rsidRDefault="00895700" w:rsidP="009217B5">
      <w:pPr>
        <w:spacing w:line="1" w:lineRule="exact"/>
        <w:rPr>
          <w:rFonts w:ascii="Symbol" w:eastAsia="Symbol" w:hAnsi="Symbol" w:cs="Symbol"/>
          <w:sz w:val="24"/>
          <w:szCs w:val="24"/>
        </w:rPr>
      </w:pPr>
    </w:p>
    <w:p w:rsidR="00895700" w:rsidRDefault="0099262C" w:rsidP="00B977F1">
      <w:pPr>
        <w:numPr>
          <w:ilvl w:val="1"/>
          <w:numId w:val="54"/>
        </w:numPr>
        <w:tabs>
          <w:tab w:val="left" w:pos="567"/>
        </w:tabs>
        <w:rPr>
          <w:rFonts w:ascii="Symbol" w:eastAsia="Symbol" w:hAnsi="Symbol" w:cs="Symbol"/>
          <w:sz w:val="24"/>
          <w:szCs w:val="24"/>
        </w:rPr>
      </w:pPr>
      <w:r>
        <w:rPr>
          <w:rFonts w:eastAsia="Times New Roman"/>
          <w:sz w:val="24"/>
          <w:szCs w:val="24"/>
        </w:rPr>
        <w:t>объяснять роль политики в жизни общества;</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1"/>
          <w:numId w:val="54"/>
        </w:numPr>
        <w:tabs>
          <w:tab w:val="left" w:pos="567"/>
        </w:tabs>
        <w:spacing w:line="272" w:lineRule="auto"/>
        <w:ind w:right="420"/>
        <w:rPr>
          <w:rFonts w:ascii="Symbol" w:eastAsia="Symbol" w:hAnsi="Symbol" w:cs="Symbol"/>
          <w:sz w:val="24"/>
          <w:szCs w:val="24"/>
        </w:rPr>
      </w:pPr>
      <w:r>
        <w:rPr>
          <w:rFonts w:eastAsia="Times New Roman"/>
          <w:sz w:val="24"/>
          <w:szCs w:val="24"/>
        </w:rPr>
        <w:t>различать и сравнивать различные формы правления, иллюстрировать их примерами;</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1"/>
          <w:numId w:val="54"/>
        </w:numPr>
        <w:tabs>
          <w:tab w:val="left" w:pos="567"/>
        </w:tabs>
        <w:spacing w:line="258" w:lineRule="auto"/>
        <w:ind w:right="420"/>
        <w:rPr>
          <w:rFonts w:ascii="Symbol" w:eastAsia="Symbol" w:hAnsi="Symbol" w:cs="Symbol"/>
          <w:sz w:val="24"/>
          <w:szCs w:val="24"/>
        </w:rPr>
      </w:pPr>
      <w:r>
        <w:rPr>
          <w:rFonts w:eastAsia="Times New Roman"/>
          <w:sz w:val="24"/>
          <w:szCs w:val="24"/>
        </w:rPr>
        <w:t>давать характеристику формам государственно-территориального устройства;</w:t>
      </w:r>
    </w:p>
    <w:p w:rsidR="00895700" w:rsidRDefault="00895700" w:rsidP="00B977F1">
      <w:pPr>
        <w:tabs>
          <w:tab w:val="left" w:pos="567"/>
        </w:tabs>
        <w:spacing w:line="336" w:lineRule="exact"/>
        <w:rPr>
          <w:rFonts w:ascii="Symbol" w:eastAsia="Symbol" w:hAnsi="Symbol" w:cs="Symbol"/>
          <w:sz w:val="24"/>
          <w:szCs w:val="24"/>
        </w:rPr>
      </w:pPr>
    </w:p>
    <w:p w:rsidR="00895700" w:rsidRDefault="0099262C" w:rsidP="00B977F1">
      <w:pPr>
        <w:numPr>
          <w:ilvl w:val="1"/>
          <w:numId w:val="54"/>
        </w:numPr>
        <w:tabs>
          <w:tab w:val="left" w:pos="567"/>
        </w:tabs>
        <w:rPr>
          <w:rFonts w:ascii="Symbol" w:eastAsia="Symbol" w:hAnsi="Symbol" w:cs="Symbol"/>
          <w:sz w:val="24"/>
          <w:szCs w:val="24"/>
        </w:rPr>
      </w:pPr>
      <w:r>
        <w:rPr>
          <w:rFonts w:eastAsia="Times New Roman"/>
          <w:sz w:val="24"/>
          <w:szCs w:val="24"/>
        </w:rPr>
        <w:t>различать различные типы политических режимов, раскрывать их основные</w:t>
      </w:r>
    </w:p>
    <w:p w:rsidR="00895700" w:rsidRDefault="00895700" w:rsidP="00B977F1">
      <w:pPr>
        <w:tabs>
          <w:tab w:val="left" w:pos="567"/>
        </w:tabs>
        <w:spacing w:line="27" w:lineRule="exact"/>
        <w:rPr>
          <w:rFonts w:ascii="Symbol" w:eastAsia="Symbol" w:hAnsi="Symbol" w:cs="Symbol"/>
          <w:sz w:val="24"/>
          <w:szCs w:val="24"/>
        </w:rPr>
      </w:pPr>
    </w:p>
    <w:p w:rsidR="00895700" w:rsidRDefault="0099262C" w:rsidP="00B977F1">
      <w:pPr>
        <w:tabs>
          <w:tab w:val="left" w:pos="567"/>
        </w:tabs>
        <w:rPr>
          <w:rFonts w:ascii="Symbol" w:eastAsia="Symbol" w:hAnsi="Symbol" w:cs="Symbol"/>
          <w:sz w:val="24"/>
          <w:szCs w:val="24"/>
        </w:rPr>
      </w:pPr>
      <w:r>
        <w:rPr>
          <w:rFonts w:eastAsia="Times New Roman"/>
          <w:sz w:val="24"/>
          <w:szCs w:val="24"/>
        </w:rPr>
        <w:t>признаки;</w:t>
      </w:r>
    </w:p>
    <w:p w:rsidR="00895700" w:rsidRDefault="00895700" w:rsidP="00B977F1">
      <w:pPr>
        <w:tabs>
          <w:tab w:val="left" w:pos="567"/>
        </w:tabs>
        <w:spacing w:line="55" w:lineRule="exact"/>
        <w:rPr>
          <w:rFonts w:ascii="Symbol" w:eastAsia="Symbol" w:hAnsi="Symbol" w:cs="Symbol"/>
          <w:sz w:val="24"/>
          <w:szCs w:val="24"/>
        </w:rPr>
      </w:pPr>
    </w:p>
    <w:p w:rsidR="00895700" w:rsidRDefault="0099262C" w:rsidP="00B977F1">
      <w:pPr>
        <w:numPr>
          <w:ilvl w:val="1"/>
          <w:numId w:val="54"/>
        </w:numPr>
        <w:tabs>
          <w:tab w:val="left" w:pos="567"/>
        </w:tabs>
        <w:spacing w:line="274" w:lineRule="auto"/>
        <w:ind w:right="420"/>
        <w:rPr>
          <w:rFonts w:ascii="Symbol" w:eastAsia="Symbol" w:hAnsi="Symbol" w:cs="Symbol"/>
          <w:sz w:val="24"/>
          <w:szCs w:val="24"/>
        </w:rPr>
      </w:pPr>
      <w:r>
        <w:rPr>
          <w:rFonts w:eastAsia="Times New Roman"/>
          <w:sz w:val="24"/>
          <w:szCs w:val="24"/>
        </w:rPr>
        <w:t>раскрывать на конкретных примерах основные черты и принципы демократии;</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1"/>
          <w:numId w:val="54"/>
        </w:numPr>
        <w:tabs>
          <w:tab w:val="left" w:pos="567"/>
        </w:tabs>
        <w:spacing w:line="274" w:lineRule="auto"/>
        <w:ind w:right="420"/>
        <w:rPr>
          <w:rFonts w:ascii="Symbol" w:eastAsia="Symbol" w:hAnsi="Symbol" w:cs="Symbol"/>
          <w:sz w:val="24"/>
          <w:szCs w:val="24"/>
        </w:rPr>
      </w:pPr>
      <w:r>
        <w:rPr>
          <w:rFonts w:eastAsia="Times New Roman"/>
          <w:sz w:val="24"/>
          <w:szCs w:val="24"/>
        </w:rPr>
        <w:t>называть признаки политической партии, раскрывать их на конкретных примерах;</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1"/>
          <w:numId w:val="54"/>
        </w:numPr>
        <w:tabs>
          <w:tab w:val="left" w:pos="567"/>
        </w:tabs>
        <w:rPr>
          <w:rFonts w:ascii="Symbol" w:eastAsia="Symbol" w:hAnsi="Symbol" w:cs="Symbol"/>
          <w:sz w:val="24"/>
          <w:szCs w:val="24"/>
        </w:rPr>
      </w:pPr>
      <w:r>
        <w:rPr>
          <w:rFonts w:eastAsia="Times New Roman"/>
          <w:sz w:val="24"/>
          <w:szCs w:val="24"/>
        </w:rPr>
        <w:t>характеризовать различные формы участия граждан в политической жизни.</w:t>
      </w:r>
    </w:p>
    <w:p w:rsidR="00895700" w:rsidRDefault="00895700" w:rsidP="009217B5">
      <w:pPr>
        <w:spacing w:line="28" w:lineRule="exact"/>
        <w:rPr>
          <w:sz w:val="20"/>
          <w:szCs w:val="20"/>
        </w:rPr>
      </w:pPr>
    </w:p>
    <w:p w:rsidR="00895700" w:rsidRDefault="0099262C" w:rsidP="009217B5">
      <w:pPr>
        <w:rPr>
          <w:sz w:val="20"/>
          <w:szCs w:val="20"/>
        </w:rPr>
      </w:pPr>
      <w:r>
        <w:rPr>
          <w:rFonts w:eastAsia="Times New Roman"/>
          <w:b/>
          <w:bCs/>
          <w:sz w:val="24"/>
          <w:szCs w:val="24"/>
        </w:rPr>
        <w:t>Выпускник получит возможность научиться:</w:t>
      </w:r>
    </w:p>
    <w:p w:rsidR="00895700" w:rsidRDefault="00895700" w:rsidP="009217B5">
      <w:pPr>
        <w:spacing w:line="55" w:lineRule="exact"/>
        <w:rPr>
          <w:sz w:val="20"/>
          <w:szCs w:val="20"/>
        </w:rPr>
      </w:pPr>
    </w:p>
    <w:p w:rsidR="00895700" w:rsidRDefault="0099262C" w:rsidP="00B977F1">
      <w:pPr>
        <w:numPr>
          <w:ilvl w:val="0"/>
          <w:numId w:val="55"/>
        </w:numPr>
        <w:tabs>
          <w:tab w:val="left" w:pos="567"/>
        </w:tabs>
        <w:spacing w:line="271" w:lineRule="auto"/>
        <w:ind w:right="420"/>
        <w:rPr>
          <w:rFonts w:ascii="Symbol" w:eastAsia="Symbol" w:hAnsi="Symbol" w:cs="Symbol"/>
          <w:sz w:val="24"/>
          <w:szCs w:val="24"/>
        </w:rPr>
      </w:pPr>
      <w:r>
        <w:rPr>
          <w:rFonts w:eastAsia="Times New Roman"/>
          <w:sz w:val="24"/>
          <w:szCs w:val="24"/>
        </w:rPr>
        <w:t>осознавать значение гражданской активности и патриотической позиции в укрепл</w:t>
      </w:r>
      <w:r>
        <w:rPr>
          <w:rFonts w:eastAsia="Times New Roman"/>
          <w:sz w:val="24"/>
          <w:szCs w:val="24"/>
        </w:rPr>
        <w:t>е</w:t>
      </w:r>
      <w:r>
        <w:rPr>
          <w:rFonts w:eastAsia="Times New Roman"/>
          <w:sz w:val="24"/>
          <w:szCs w:val="24"/>
        </w:rPr>
        <w:t>нии нашего государства;</w:t>
      </w:r>
    </w:p>
    <w:p w:rsidR="00895700" w:rsidRDefault="0099262C" w:rsidP="00B977F1">
      <w:pPr>
        <w:numPr>
          <w:ilvl w:val="0"/>
          <w:numId w:val="55"/>
        </w:numPr>
        <w:tabs>
          <w:tab w:val="left" w:pos="567"/>
        </w:tabs>
        <w:spacing w:line="299" w:lineRule="auto"/>
        <w:ind w:right="420"/>
        <w:rPr>
          <w:rFonts w:ascii="Symbol" w:eastAsia="Symbol" w:hAnsi="Symbol" w:cs="Symbol"/>
          <w:sz w:val="24"/>
          <w:szCs w:val="24"/>
        </w:rPr>
      </w:pPr>
      <w:r>
        <w:rPr>
          <w:rFonts w:eastAsia="Times New Roman"/>
          <w:i/>
          <w:iCs/>
          <w:sz w:val="24"/>
          <w:szCs w:val="24"/>
        </w:rPr>
        <w:t>соотносить различные оценки политических событий и процессов и делать обосн</w:t>
      </w:r>
      <w:r>
        <w:rPr>
          <w:rFonts w:eastAsia="Times New Roman"/>
          <w:i/>
          <w:iCs/>
          <w:sz w:val="24"/>
          <w:szCs w:val="24"/>
        </w:rPr>
        <w:t>о</w:t>
      </w:r>
      <w:r>
        <w:rPr>
          <w:rFonts w:eastAsia="Times New Roman"/>
          <w:i/>
          <w:iCs/>
          <w:sz w:val="24"/>
          <w:szCs w:val="24"/>
        </w:rPr>
        <w:t>ванные выводы.</w:t>
      </w:r>
    </w:p>
    <w:p w:rsidR="00895700" w:rsidRDefault="00895700" w:rsidP="009217B5">
      <w:pPr>
        <w:spacing w:line="120" w:lineRule="exact"/>
        <w:rPr>
          <w:sz w:val="20"/>
          <w:szCs w:val="20"/>
        </w:rPr>
      </w:pPr>
    </w:p>
    <w:p w:rsidR="00895700" w:rsidRDefault="00895700" w:rsidP="009217B5">
      <w:pPr>
        <w:sectPr w:rsidR="00895700">
          <w:pgSz w:w="11900" w:h="16840"/>
          <w:pgMar w:top="1124" w:right="560" w:bottom="348" w:left="1440" w:header="0" w:footer="0" w:gutter="0"/>
          <w:cols w:space="720" w:equalWidth="0">
            <w:col w:w="9900"/>
          </w:cols>
        </w:sectPr>
      </w:pPr>
    </w:p>
    <w:p w:rsidR="00895700" w:rsidRDefault="0099262C" w:rsidP="009217B5">
      <w:pPr>
        <w:rPr>
          <w:sz w:val="20"/>
          <w:szCs w:val="20"/>
        </w:rPr>
      </w:pPr>
      <w:r>
        <w:rPr>
          <w:rFonts w:eastAsia="Times New Roman"/>
          <w:b/>
          <w:bCs/>
          <w:sz w:val="24"/>
          <w:szCs w:val="24"/>
        </w:rPr>
        <w:lastRenderedPageBreak/>
        <w:t>Гражданин и государство</w:t>
      </w:r>
    </w:p>
    <w:p w:rsidR="00895700" w:rsidRDefault="00895700" w:rsidP="009217B5">
      <w:pPr>
        <w:spacing w:line="41" w:lineRule="exact"/>
        <w:rPr>
          <w:sz w:val="20"/>
          <w:szCs w:val="20"/>
        </w:rPr>
      </w:pPr>
    </w:p>
    <w:p w:rsidR="00895700" w:rsidRDefault="0099262C" w:rsidP="009217B5">
      <w:pPr>
        <w:rPr>
          <w:sz w:val="20"/>
          <w:szCs w:val="20"/>
        </w:rPr>
      </w:pPr>
      <w:r>
        <w:rPr>
          <w:rFonts w:eastAsia="Times New Roman"/>
          <w:b/>
          <w:bCs/>
          <w:sz w:val="24"/>
          <w:szCs w:val="24"/>
        </w:rPr>
        <w:t>Выпускник научится:</w:t>
      </w:r>
    </w:p>
    <w:p w:rsidR="00895700" w:rsidRDefault="00895700" w:rsidP="009217B5">
      <w:pPr>
        <w:spacing w:line="55" w:lineRule="exact"/>
        <w:rPr>
          <w:sz w:val="20"/>
          <w:szCs w:val="20"/>
        </w:rPr>
      </w:pPr>
    </w:p>
    <w:p w:rsidR="00895700" w:rsidRDefault="0099262C" w:rsidP="00B977F1">
      <w:pPr>
        <w:numPr>
          <w:ilvl w:val="0"/>
          <w:numId w:val="56"/>
        </w:numPr>
        <w:tabs>
          <w:tab w:val="left" w:pos="567"/>
        </w:tabs>
        <w:spacing w:line="275" w:lineRule="auto"/>
        <w:ind w:right="420"/>
        <w:jc w:val="both"/>
        <w:rPr>
          <w:rFonts w:ascii="Symbol" w:eastAsia="Symbol" w:hAnsi="Symbol" w:cs="Symbol"/>
          <w:sz w:val="24"/>
          <w:szCs w:val="24"/>
        </w:rPr>
      </w:pPr>
      <w:r>
        <w:rPr>
          <w:rFonts w:eastAsia="Times New Roman"/>
          <w:sz w:val="24"/>
          <w:szCs w:val="24"/>
        </w:rPr>
        <w:t>характеризовать государственное устройство Российской Федерации, называть орг</w:t>
      </w:r>
      <w:r>
        <w:rPr>
          <w:rFonts w:eastAsia="Times New Roman"/>
          <w:sz w:val="24"/>
          <w:szCs w:val="24"/>
        </w:rPr>
        <w:t>а</w:t>
      </w:r>
      <w:r>
        <w:rPr>
          <w:rFonts w:eastAsia="Times New Roman"/>
          <w:sz w:val="24"/>
          <w:szCs w:val="24"/>
        </w:rPr>
        <w:t>ны государственной власти страны, описывать их полномочия и компетенцию;</w:t>
      </w:r>
    </w:p>
    <w:p w:rsidR="00895700" w:rsidRDefault="0099262C" w:rsidP="00B977F1">
      <w:pPr>
        <w:numPr>
          <w:ilvl w:val="0"/>
          <w:numId w:val="56"/>
        </w:numPr>
        <w:tabs>
          <w:tab w:val="left" w:pos="567"/>
        </w:tabs>
        <w:rPr>
          <w:rFonts w:ascii="Symbol" w:eastAsia="Symbol" w:hAnsi="Symbol" w:cs="Symbol"/>
          <w:sz w:val="24"/>
          <w:szCs w:val="24"/>
        </w:rPr>
      </w:pPr>
      <w:r>
        <w:rPr>
          <w:rFonts w:eastAsia="Times New Roman"/>
          <w:sz w:val="24"/>
          <w:szCs w:val="24"/>
        </w:rPr>
        <w:t>объяснять порядок формирования органов государственной власти РФ;</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0"/>
          <w:numId w:val="56"/>
        </w:numPr>
        <w:tabs>
          <w:tab w:val="left" w:pos="567"/>
        </w:tabs>
        <w:rPr>
          <w:rFonts w:ascii="Symbol" w:eastAsia="Symbol" w:hAnsi="Symbol" w:cs="Symbol"/>
          <w:sz w:val="24"/>
          <w:szCs w:val="24"/>
        </w:rPr>
      </w:pPr>
      <w:r>
        <w:rPr>
          <w:rFonts w:eastAsia="Times New Roman"/>
          <w:sz w:val="24"/>
          <w:szCs w:val="24"/>
        </w:rPr>
        <w:t>раскрывать достижения российского народа;</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0"/>
          <w:numId w:val="56"/>
        </w:numPr>
        <w:tabs>
          <w:tab w:val="left" w:pos="567"/>
        </w:tabs>
        <w:rPr>
          <w:rFonts w:ascii="Symbol" w:eastAsia="Symbol" w:hAnsi="Symbol" w:cs="Symbol"/>
          <w:sz w:val="24"/>
          <w:szCs w:val="24"/>
        </w:rPr>
      </w:pPr>
      <w:r>
        <w:rPr>
          <w:rFonts w:eastAsia="Times New Roman"/>
          <w:sz w:val="24"/>
          <w:szCs w:val="24"/>
        </w:rPr>
        <w:t>объяснять и конкретизировать примерами смысл понятия «гражданство»;</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0"/>
          <w:numId w:val="56"/>
        </w:numPr>
        <w:tabs>
          <w:tab w:val="left" w:pos="567"/>
        </w:tabs>
        <w:spacing w:line="272" w:lineRule="auto"/>
        <w:ind w:right="420"/>
        <w:rPr>
          <w:rFonts w:ascii="Symbol" w:eastAsia="Symbol" w:hAnsi="Symbol" w:cs="Symbol"/>
          <w:sz w:val="24"/>
          <w:szCs w:val="24"/>
        </w:rPr>
      </w:pPr>
      <w:r>
        <w:rPr>
          <w:rFonts w:eastAsia="Times New Roman"/>
          <w:sz w:val="24"/>
          <w:szCs w:val="24"/>
        </w:rPr>
        <w:t>называть и иллюстрировать примерами основные права и свободы граждан, гарант</w:t>
      </w:r>
      <w:r>
        <w:rPr>
          <w:rFonts w:eastAsia="Times New Roman"/>
          <w:sz w:val="24"/>
          <w:szCs w:val="24"/>
        </w:rPr>
        <w:t>и</w:t>
      </w:r>
      <w:r>
        <w:rPr>
          <w:rFonts w:eastAsia="Times New Roman"/>
          <w:sz w:val="24"/>
          <w:szCs w:val="24"/>
        </w:rPr>
        <w:t>рованные Конституцией РФ;</w:t>
      </w:r>
    </w:p>
    <w:p w:rsidR="00895700" w:rsidRDefault="00895700" w:rsidP="00B977F1">
      <w:pPr>
        <w:tabs>
          <w:tab w:val="left" w:pos="567"/>
        </w:tabs>
        <w:spacing w:line="1" w:lineRule="exact"/>
        <w:rPr>
          <w:rFonts w:ascii="Symbol" w:eastAsia="Symbol" w:hAnsi="Symbol" w:cs="Symbol"/>
          <w:sz w:val="24"/>
          <w:szCs w:val="24"/>
        </w:rPr>
      </w:pPr>
    </w:p>
    <w:p w:rsidR="00895700" w:rsidRDefault="0099262C" w:rsidP="00B977F1">
      <w:pPr>
        <w:numPr>
          <w:ilvl w:val="0"/>
          <w:numId w:val="56"/>
        </w:numPr>
        <w:tabs>
          <w:tab w:val="left" w:pos="567"/>
        </w:tabs>
        <w:spacing w:line="274" w:lineRule="auto"/>
        <w:ind w:right="420"/>
        <w:rPr>
          <w:rFonts w:ascii="Symbol" w:eastAsia="Symbol" w:hAnsi="Symbol" w:cs="Symbol"/>
          <w:sz w:val="24"/>
          <w:szCs w:val="24"/>
        </w:rPr>
      </w:pPr>
      <w:r>
        <w:rPr>
          <w:rFonts w:eastAsia="Times New Roman"/>
          <w:sz w:val="24"/>
          <w:szCs w:val="24"/>
        </w:rPr>
        <w:t>осознавать значение патриотической позиции в укреплении нашего государства;</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0"/>
          <w:numId w:val="56"/>
        </w:numPr>
        <w:tabs>
          <w:tab w:val="left" w:pos="567"/>
        </w:tabs>
        <w:rPr>
          <w:rFonts w:ascii="Symbol" w:eastAsia="Symbol" w:hAnsi="Symbol" w:cs="Symbol"/>
          <w:sz w:val="24"/>
          <w:szCs w:val="24"/>
        </w:rPr>
      </w:pPr>
      <w:r>
        <w:rPr>
          <w:rFonts w:eastAsia="Times New Roman"/>
          <w:sz w:val="24"/>
          <w:szCs w:val="24"/>
        </w:rPr>
        <w:t>характеризовать конституционные обязанности гражданина.</w:t>
      </w:r>
    </w:p>
    <w:p w:rsidR="00895700" w:rsidRDefault="00895700" w:rsidP="009217B5">
      <w:pPr>
        <w:spacing w:line="28" w:lineRule="exact"/>
        <w:rPr>
          <w:sz w:val="20"/>
          <w:szCs w:val="20"/>
        </w:rPr>
      </w:pPr>
    </w:p>
    <w:p w:rsidR="00895700" w:rsidRDefault="0099262C" w:rsidP="009217B5">
      <w:pPr>
        <w:rPr>
          <w:sz w:val="20"/>
          <w:szCs w:val="20"/>
        </w:rPr>
      </w:pPr>
      <w:r>
        <w:rPr>
          <w:rFonts w:eastAsia="Times New Roman"/>
          <w:b/>
          <w:bCs/>
          <w:sz w:val="24"/>
          <w:szCs w:val="24"/>
        </w:rPr>
        <w:t>Выпускник получит возможность научиться:</w:t>
      </w:r>
    </w:p>
    <w:p w:rsidR="00895700" w:rsidRDefault="00895700" w:rsidP="009217B5">
      <w:pPr>
        <w:spacing w:line="50" w:lineRule="exact"/>
        <w:rPr>
          <w:sz w:val="20"/>
          <w:szCs w:val="20"/>
        </w:rPr>
      </w:pPr>
    </w:p>
    <w:p w:rsidR="00895700" w:rsidRDefault="0099262C" w:rsidP="00B977F1">
      <w:pPr>
        <w:numPr>
          <w:ilvl w:val="1"/>
          <w:numId w:val="57"/>
        </w:numPr>
        <w:tabs>
          <w:tab w:val="left" w:pos="567"/>
        </w:tabs>
        <w:spacing w:line="274" w:lineRule="auto"/>
        <w:ind w:right="420"/>
        <w:rPr>
          <w:rFonts w:ascii="Symbol" w:eastAsia="Symbol" w:hAnsi="Symbol" w:cs="Symbol"/>
          <w:sz w:val="24"/>
          <w:szCs w:val="24"/>
        </w:rPr>
      </w:pPr>
      <w:r>
        <w:rPr>
          <w:rFonts w:eastAsia="Times New Roman"/>
          <w:i/>
          <w:iCs/>
          <w:sz w:val="24"/>
          <w:szCs w:val="24"/>
        </w:rPr>
        <w:t>аргументированно обосновыватьвлияние происходящих в обществе изменений на п</w:t>
      </w:r>
      <w:r>
        <w:rPr>
          <w:rFonts w:eastAsia="Times New Roman"/>
          <w:i/>
          <w:iCs/>
          <w:sz w:val="24"/>
          <w:szCs w:val="24"/>
        </w:rPr>
        <w:t>о</w:t>
      </w:r>
      <w:r>
        <w:rPr>
          <w:rFonts w:eastAsia="Times New Roman"/>
          <w:i/>
          <w:iCs/>
          <w:sz w:val="24"/>
          <w:szCs w:val="24"/>
        </w:rPr>
        <w:t>ложение России в мире;</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1"/>
          <w:numId w:val="57"/>
        </w:numPr>
        <w:tabs>
          <w:tab w:val="left" w:pos="567"/>
        </w:tabs>
        <w:spacing w:line="270" w:lineRule="auto"/>
        <w:ind w:right="420"/>
        <w:rPr>
          <w:rFonts w:ascii="Symbol" w:eastAsia="Symbol" w:hAnsi="Symbol" w:cs="Symbol"/>
          <w:sz w:val="24"/>
          <w:szCs w:val="24"/>
        </w:rPr>
      </w:pPr>
      <w:r>
        <w:rPr>
          <w:rFonts w:eastAsia="Times New Roman"/>
          <w:i/>
          <w:iCs/>
          <w:sz w:val="24"/>
          <w:szCs w:val="24"/>
        </w:rPr>
        <w:t>использовать знания и умения для формирования способности уважать права других людей, выполнять свои обязанности гражданина РФ</w:t>
      </w:r>
      <w:r>
        <w:rPr>
          <w:rFonts w:eastAsia="Times New Roman"/>
          <w:b/>
          <w:bCs/>
          <w:i/>
          <w:iCs/>
          <w:sz w:val="24"/>
          <w:szCs w:val="24"/>
        </w:rPr>
        <w:t>.</w:t>
      </w:r>
    </w:p>
    <w:p w:rsidR="00895700" w:rsidRDefault="00895700" w:rsidP="009217B5">
      <w:pPr>
        <w:spacing w:line="2" w:lineRule="exact"/>
        <w:rPr>
          <w:rFonts w:ascii="Symbol" w:eastAsia="Symbol" w:hAnsi="Symbol" w:cs="Symbol"/>
          <w:sz w:val="24"/>
          <w:szCs w:val="24"/>
        </w:rPr>
      </w:pPr>
    </w:p>
    <w:p w:rsidR="00895700" w:rsidRDefault="0099262C" w:rsidP="009217B5">
      <w:pPr>
        <w:spacing w:line="293" w:lineRule="auto"/>
        <w:ind w:right="4520"/>
        <w:rPr>
          <w:rFonts w:ascii="Symbol" w:eastAsia="Symbol" w:hAnsi="Symbol" w:cs="Symbol"/>
          <w:sz w:val="24"/>
          <w:szCs w:val="24"/>
        </w:rPr>
      </w:pPr>
      <w:r>
        <w:rPr>
          <w:rFonts w:eastAsia="Times New Roman"/>
          <w:b/>
          <w:bCs/>
          <w:sz w:val="23"/>
          <w:szCs w:val="23"/>
        </w:rPr>
        <w:t>Основы российского законодательства Выпускник научится:</w:t>
      </w:r>
    </w:p>
    <w:p w:rsidR="00895700" w:rsidRDefault="00895700" w:rsidP="009217B5">
      <w:pPr>
        <w:spacing w:line="1" w:lineRule="exact"/>
        <w:rPr>
          <w:rFonts w:ascii="Symbol" w:eastAsia="Symbol" w:hAnsi="Symbol" w:cs="Symbol"/>
          <w:sz w:val="24"/>
          <w:szCs w:val="24"/>
        </w:rPr>
      </w:pPr>
    </w:p>
    <w:p w:rsidR="00895700" w:rsidRDefault="0099262C" w:rsidP="00B977F1">
      <w:pPr>
        <w:numPr>
          <w:ilvl w:val="1"/>
          <w:numId w:val="57"/>
        </w:numPr>
        <w:tabs>
          <w:tab w:val="left" w:pos="567"/>
        </w:tabs>
        <w:rPr>
          <w:rFonts w:ascii="Symbol" w:eastAsia="Symbol" w:hAnsi="Symbol" w:cs="Symbol"/>
          <w:sz w:val="24"/>
          <w:szCs w:val="24"/>
        </w:rPr>
      </w:pPr>
      <w:r>
        <w:rPr>
          <w:rFonts w:eastAsia="Times New Roman"/>
          <w:sz w:val="24"/>
          <w:szCs w:val="24"/>
        </w:rPr>
        <w:t>характеризовать систему российского законодательства;</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1"/>
          <w:numId w:val="57"/>
        </w:numPr>
        <w:tabs>
          <w:tab w:val="left" w:pos="567"/>
        </w:tabs>
        <w:rPr>
          <w:rFonts w:ascii="Symbol" w:eastAsia="Symbol" w:hAnsi="Symbol" w:cs="Symbol"/>
          <w:sz w:val="24"/>
          <w:szCs w:val="24"/>
        </w:rPr>
      </w:pPr>
      <w:r>
        <w:rPr>
          <w:rFonts w:eastAsia="Times New Roman"/>
          <w:sz w:val="24"/>
          <w:szCs w:val="24"/>
        </w:rPr>
        <w:t>раскрывать особенности гражданской дееспособности несовершеннолетних;</w:t>
      </w:r>
    </w:p>
    <w:p w:rsidR="00895700" w:rsidRDefault="00895700" w:rsidP="00B977F1">
      <w:pPr>
        <w:tabs>
          <w:tab w:val="left" w:pos="567"/>
        </w:tabs>
        <w:spacing w:line="37" w:lineRule="exact"/>
        <w:rPr>
          <w:rFonts w:ascii="Symbol" w:eastAsia="Symbol" w:hAnsi="Symbol" w:cs="Symbol"/>
          <w:sz w:val="24"/>
          <w:szCs w:val="24"/>
        </w:rPr>
      </w:pPr>
    </w:p>
    <w:p w:rsidR="00895700" w:rsidRDefault="0099262C" w:rsidP="00B977F1">
      <w:pPr>
        <w:numPr>
          <w:ilvl w:val="1"/>
          <w:numId w:val="57"/>
        </w:numPr>
        <w:tabs>
          <w:tab w:val="left" w:pos="567"/>
        </w:tabs>
        <w:rPr>
          <w:rFonts w:ascii="Symbol" w:eastAsia="Symbol" w:hAnsi="Symbol" w:cs="Symbol"/>
          <w:sz w:val="24"/>
          <w:szCs w:val="24"/>
        </w:rPr>
      </w:pPr>
      <w:r>
        <w:rPr>
          <w:rFonts w:eastAsia="Times New Roman"/>
          <w:sz w:val="24"/>
          <w:szCs w:val="24"/>
        </w:rPr>
        <w:t>характеризовать гражданские правоотношения;</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1"/>
          <w:numId w:val="57"/>
        </w:numPr>
        <w:tabs>
          <w:tab w:val="left" w:pos="567"/>
        </w:tabs>
        <w:rPr>
          <w:rFonts w:ascii="Symbol" w:eastAsia="Symbol" w:hAnsi="Symbol" w:cs="Symbol"/>
          <w:sz w:val="24"/>
          <w:szCs w:val="24"/>
        </w:rPr>
      </w:pPr>
      <w:r>
        <w:rPr>
          <w:rFonts w:eastAsia="Times New Roman"/>
          <w:sz w:val="24"/>
          <w:szCs w:val="24"/>
        </w:rPr>
        <w:t>раскрывать смысл права на труд;</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1"/>
          <w:numId w:val="57"/>
        </w:numPr>
        <w:tabs>
          <w:tab w:val="left" w:pos="567"/>
        </w:tabs>
        <w:rPr>
          <w:rFonts w:ascii="Symbol" w:eastAsia="Symbol" w:hAnsi="Symbol" w:cs="Symbol"/>
          <w:sz w:val="24"/>
          <w:szCs w:val="24"/>
        </w:rPr>
      </w:pPr>
      <w:r>
        <w:rPr>
          <w:rFonts w:eastAsia="Times New Roman"/>
          <w:sz w:val="24"/>
          <w:szCs w:val="24"/>
        </w:rPr>
        <w:t>объяснять роль трудового договора;</w:t>
      </w:r>
    </w:p>
    <w:p w:rsidR="00895700" w:rsidRDefault="00895700" w:rsidP="00B977F1">
      <w:pPr>
        <w:tabs>
          <w:tab w:val="left" w:pos="567"/>
        </w:tabs>
        <w:spacing w:line="37" w:lineRule="exact"/>
        <w:rPr>
          <w:rFonts w:ascii="Symbol" w:eastAsia="Symbol" w:hAnsi="Symbol" w:cs="Symbol"/>
          <w:sz w:val="24"/>
          <w:szCs w:val="24"/>
        </w:rPr>
      </w:pPr>
    </w:p>
    <w:p w:rsidR="00895700" w:rsidRDefault="0099262C" w:rsidP="00B977F1">
      <w:pPr>
        <w:numPr>
          <w:ilvl w:val="1"/>
          <w:numId w:val="57"/>
        </w:numPr>
        <w:tabs>
          <w:tab w:val="left" w:pos="567"/>
        </w:tabs>
        <w:spacing w:line="274" w:lineRule="auto"/>
        <w:ind w:right="420"/>
        <w:rPr>
          <w:rFonts w:ascii="Symbol" w:eastAsia="Symbol" w:hAnsi="Symbol" w:cs="Symbol"/>
          <w:sz w:val="24"/>
          <w:szCs w:val="24"/>
        </w:rPr>
      </w:pPr>
      <w:r>
        <w:rPr>
          <w:rFonts w:eastAsia="Times New Roman"/>
          <w:sz w:val="24"/>
          <w:szCs w:val="24"/>
        </w:rPr>
        <w:t>разъяснять на примерах особенности положения несовершеннолетних в трудовых о</w:t>
      </w:r>
      <w:r>
        <w:rPr>
          <w:rFonts w:eastAsia="Times New Roman"/>
          <w:sz w:val="24"/>
          <w:szCs w:val="24"/>
        </w:rPr>
        <w:t>т</w:t>
      </w:r>
      <w:r>
        <w:rPr>
          <w:rFonts w:eastAsia="Times New Roman"/>
          <w:sz w:val="24"/>
          <w:szCs w:val="24"/>
        </w:rPr>
        <w:t>ношениях;</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1"/>
          <w:numId w:val="57"/>
        </w:numPr>
        <w:tabs>
          <w:tab w:val="left" w:pos="567"/>
        </w:tabs>
        <w:rPr>
          <w:rFonts w:ascii="Symbol" w:eastAsia="Symbol" w:hAnsi="Symbol" w:cs="Symbol"/>
          <w:sz w:val="24"/>
          <w:szCs w:val="24"/>
        </w:rPr>
      </w:pPr>
      <w:r>
        <w:rPr>
          <w:rFonts w:eastAsia="Times New Roman"/>
          <w:sz w:val="24"/>
          <w:szCs w:val="24"/>
        </w:rPr>
        <w:t>характеризовать права и обязанности супругов, родителей, детей;</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1"/>
          <w:numId w:val="57"/>
        </w:numPr>
        <w:tabs>
          <w:tab w:val="left" w:pos="567"/>
        </w:tabs>
        <w:spacing w:line="274" w:lineRule="auto"/>
        <w:ind w:right="420"/>
        <w:rPr>
          <w:rFonts w:ascii="Symbol" w:eastAsia="Symbol" w:hAnsi="Symbol" w:cs="Symbol"/>
          <w:sz w:val="24"/>
          <w:szCs w:val="24"/>
        </w:rPr>
      </w:pPr>
      <w:r>
        <w:rPr>
          <w:rFonts w:eastAsia="Times New Roman"/>
          <w:sz w:val="24"/>
          <w:szCs w:val="24"/>
        </w:rPr>
        <w:t>характеризовать особенности уголовного права и уголовных правоотношений;</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1"/>
          <w:numId w:val="57"/>
        </w:numPr>
        <w:tabs>
          <w:tab w:val="left" w:pos="567"/>
        </w:tabs>
        <w:rPr>
          <w:rFonts w:ascii="Symbol" w:eastAsia="Symbol" w:hAnsi="Symbol" w:cs="Symbol"/>
          <w:sz w:val="24"/>
          <w:szCs w:val="24"/>
        </w:rPr>
      </w:pPr>
      <w:r>
        <w:rPr>
          <w:rFonts w:eastAsia="Times New Roman"/>
          <w:sz w:val="24"/>
          <w:szCs w:val="24"/>
        </w:rPr>
        <w:t>конкретизировать примерами виды преступлений и наказания за них;</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1"/>
          <w:numId w:val="57"/>
        </w:numPr>
        <w:tabs>
          <w:tab w:val="left" w:pos="567"/>
        </w:tabs>
        <w:rPr>
          <w:rFonts w:ascii="Symbol" w:eastAsia="Symbol" w:hAnsi="Symbol" w:cs="Symbol"/>
          <w:sz w:val="24"/>
          <w:szCs w:val="24"/>
        </w:rPr>
      </w:pPr>
      <w:r>
        <w:rPr>
          <w:rFonts w:eastAsia="Times New Roman"/>
          <w:sz w:val="24"/>
          <w:szCs w:val="24"/>
        </w:rPr>
        <w:t>характеризовать специфику уголовной ответственности несовершеннолетних;</w:t>
      </w:r>
    </w:p>
    <w:p w:rsidR="00895700" w:rsidRDefault="00895700" w:rsidP="00B977F1">
      <w:pPr>
        <w:tabs>
          <w:tab w:val="left" w:pos="567"/>
        </w:tabs>
        <w:spacing w:line="37" w:lineRule="exact"/>
        <w:rPr>
          <w:rFonts w:ascii="Symbol" w:eastAsia="Symbol" w:hAnsi="Symbol" w:cs="Symbol"/>
          <w:sz w:val="24"/>
          <w:szCs w:val="24"/>
        </w:rPr>
      </w:pPr>
    </w:p>
    <w:p w:rsidR="00895700" w:rsidRDefault="0099262C" w:rsidP="00B977F1">
      <w:pPr>
        <w:numPr>
          <w:ilvl w:val="1"/>
          <w:numId w:val="57"/>
        </w:numPr>
        <w:tabs>
          <w:tab w:val="left" w:pos="567"/>
        </w:tabs>
        <w:rPr>
          <w:rFonts w:ascii="Symbol" w:eastAsia="Symbol" w:hAnsi="Symbol" w:cs="Symbol"/>
          <w:sz w:val="24"/>
          <w:szCs w:val="24"/>
        </w:rPr>
      </w:pPr>
      <w:r>
        <w:rPr>
          <w:rFonts w:eastAsia="Times New Roman"/>
          <w:sz w:val="24"/>
          <w:szCs w:val="24"/>
        </w:rPr>
        <w:t>раскрывать связь права на образование и обязанности получить образование;</w:t>
      </w:r>
    </w:p>
    <w:p w:rsidR="00895700" w:rsidRDefault="00895700" w:rsidP="00B977F1">
      <w:pPr>
        <w:tabs>
          <w:tab w:val="left" w:pos="567"/>
        </w:tabs>
        <w:spacing w:line="41" w:lineRule="exact"/>
        <w:rPr>
          <w:rFonts w:ascii="Symbol" w:eastAsia="Symbol" w:hAnsi="Symbol" w:cs="Symbol"/>
          <w:sz w:val="24"/>
          <w:szCs w:val="24"/>
        </w:rPr>
      </w:pPr>
    </w:p>
    <w:p w:rsidR="00895700" w:rsidRDefault="0099262C" w:rsidP="00B977F1">
      <w:pPr>
        <w:numPr>
          <w:ilvl w:val="1"/>
          <w:numId w:val="57"/>
        </w:numPr>
        <w:tabs>
          <w:tab w:val="left" w:pos="567"/>
        </w:tabs>
        <w:spacing w:line="275" w:lineRule="auto"/>
        <w:ind w:right="420"/>
        <w:jc w:val="both"/>
        <w:rPr>
          <w:rFonts w:ascii="Symbol" w:eastAsia="Symbol" w:hAnsi="Symbol" w:cs="Symbol"/>
          <w:sz w:val="24"/>
          <w:szCs w:val="24"/>
        </w:rPr>
      </w:pPr>
      <w:r>
        <w:rPr>
          <w:rFonts w:eastAsia="Times New Roman"/>
          <w:sz w:val="24"/>
          <w:szCs w:val="24"/>
        </w:rPr>
        <w:t>анализировать несложные практические ситуации, связанные с гражданскими, семе</w:t>
      </w:r>
      <w:r>
        <w:rPr>
          <w:rFonts w:eastAsia="Times New Roman"/>
          <w:sz w:val="24"/>
          <w:szCs w:val="24"/>
        </w:rPr>
        <w:t>й</w:t>
      </w:r>
      <w:r>
        <w:rPr>
          <w:rFonts w:eastAsia="Times New Roman"/>
          <w:sz w:val="24"/>
          <w:szCs w:val="24"/>
        </w:rPr>
        <w:t>ными, трудовыми правоотношениями; в предлагаемых модельных ситуациях определять признаки правонарушения, проступка, преступления;</w:t>
      </w:r>
    </w:p>
    <w:p w:rsidR="00895700" w:rsidRDefault="0099262C" w:rsidP="00B977F1">
      <w:pPr>
        <w:numPr>
          <w:ilvl w:val="1"/>
          <w:numId w:val="57"/>
        </w:numPr>
        <w:tabs>
          <w:tab w:val="left" w:pos="567"/>
        </w:tabs>
        <w:spacing w:line="274" w:lineRule="auto"/>
        <w:ind w:right="420"/>
        <w:rPr>
          <w:rFonts w:ascii="Symbol" w:eastAsia="Symbol" w:hAnsi="Symbol" w:cs="Symbol"/>
          <w:sz w:val="24"/>
          <w:szCs w:val="24"/>
        </w:rPr>
      </w:pPr>
      <w:r>
        <w:rPr>
          <w:rFonts w:eastAsia="Times New Roman"/>
          <w:sz w:val="24"/>
          <w:szCs w:val="24"/>
        </w:rPr>
        <w:t>исследовать несложные практические ситуации, связанные с защитой прав и интер</w:t>
      </w:r>
      <w:r>
        <w:rPr>
          <w:rFonts w:eastAsia="Times New Roman"/>
          <w:sz w:val="24"/>
          <w:szCs w:val="24"/>
        </w:rPr>
        <w:t>е</w:t>
      </w:r>
      <w:r>
        <w:rPr>
          <w:rFonts w:eastAsia="Times New Roman"/>
          <w:sz w:val="24"/>
          <w:szCs w:val="24"/>
        </w:rPr>
        <w:t>сов детей, оставшихся без попечения родителей;</w:t>
      </w:r>
    </w:p>
    <w:p w:rsidR="00895700" w:rsidRDefault="00895700" w:rsidP="00B977F1">
      <w:pPr>
        <w:tabs>
          <w:tab w:val="left" w:pos="567"/>
        </w:tabs>
        <w:spacing w:line="2" w:lineRule="exact"/>
        <w:rPr>
          <w:rFonts w:ascii="Symbol" w:eastAsia="Symbol" w:hAnsi="Symbol" w:cs="Symbol"/>
          <w:sz w:val="24"/>
          <w:szCs w:val="24"/>
        </w:rPr>
      </w:pPr>
    </w:p>
    <w:p w:rsidR="00895700" w:rsidRDefault="0099262C" w:rsidP="00B977F1">
      <w:pPr>
        <w:numPr>
          <w:ilvl w:val="1"/>
          <w:numId w:val="57"/>
        </w:numPr>
        <w:tabs>
          <w:tab w:val="left" w:pos="567"/>
        </w:tabs>
        <w:spacing w:line="270" w:lineRule="auto"/>
        <w:ind w:right="420"/>
        <w:jc w:val="both"/>
        <w:rPr>
          <w:rFonts w:ascii="Symbol" w:eastAsia="Symbol" w:hAnsi="Symbol" w:cs="Symbol"/>
          <w:sz w:val="24"/>
          <w:szCs w:val="24"/>
        </w:rPr>
      </w:pPr>
      <w:r>
        <w:rPr>
          <w:rFonts w:eastAsia="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w:t>
      </w:r>
    </w:p>
    <w:p w:rsidR="00895700" w:rsidRDefault="00895700" w:rsidP="00B977F1">
      <w:pPr>
        <w:tabs>
          <w:tab w:val="left" w:pos="567"/>
        </w:tabs>
        <w:spacing w:line="3" w:lineRule="exact"/>
        <w:rPr>
          <w:rFonts w:ascii="Symbol" w:eastAsia="Symbol" w:hAnsi="Symbol" w:cs="Symbol"/>
          <w:sz w:val="24"/>
          <w:szCs w:val="24"/>
        </w:rPr>
      </w:pPr>
    </w:p>
    <w:p w:rsidR="00895700" w:rsidRDefault="0099262C" w:rsidP="00B977F1">
      <w:pPr>
        <w:numPr>
          <w:ilvl w:val="0"/>
          <w:numId w:val="57"/>
        </w:numPr>
        <w:tabs>
          <w:tab w:val="left" w:pos="567"/>
          <w:tab w:val="left" w:pos="600"/>
        </w:tabs>
        <w:rPr>
          <w:rFonts w:eastAsia="Times New Roman"/>
          <w:sz w:val="24"/>
          <w:szCs w:val="24"/>
        </w:rPr>
      </w:pPr>
      <w:r>
        <w:rPr>
          <w:rFonts w:eastAsia="Times New Roman"/>
          <w:sz w:val="24"/>
          <w:szCs w:val="24"/>
        </w:rPr>
        <w:t>поступков других людей с нормами поведения, установленными законом.</w:t>
      </w:r>
    </w:p>
    <w:p w:rsidR="00895700" w:rsidRDefault="00895700" w:rsidP="009217B5">
      <w:pPr>
        <w:spacing w:line="41" w:lineRule="exact"/>
        <w:rPr>
          <w:rFonts w:eastAsia="Times New Roman"/>
          <w:sz w:val="24"/>
          <w:szCs w:val="24"/>
        </w:rPr>
      </w:pPr>
    </w:p>
    <w:p w:rsidR="00895700" w:rsidRDefault="0099262C" w:rsidP="009217B5">
      <w:pPr>
        <w:rPr>
          <w:rFonts w:eastAsia="Times New Roman"/>
          <w:sz w:val="24"/>
          <w:szCs w:val="24"/>
        </w:rPr>
      </w:pPr>
      <w:r>
        <w:rPr>
          <w:rFonts w:eastAsia="Times New Roman"/>
          <w:b/>
          <w:bCs/>
          <w:sz w:val="24"/>
          <w:szCs w:val="24"/>
        </w:rPr>
        <w:t>Выпускник получит возможность научиться:</w:t>
      </w:r>
    </w:p>
    <w:p w:rsidR="00895700" w:rsidRDefault="00895700" w:rsidP="009217B5">
      <w:pPr>
        <w:spacing w:line="200" w:lineRule="exact"/>
        <w:rPr>
          <w:sz w:val="20"/>
          <w:szCs w:val="20"/>
        </w:rPr>
      </w:pPr>
    </w:p>
    <w:p w:rsidR="00895700" w:rsidRDefault="00895700" w:rsidP="009217B5">
      <w:pPr>
        <w:spacing w:line="291" w:lineRule="exact"/>
        <w:rPr>
          <w:sz w:val="20"/>
          <w:szCs w:val="20"/>
        </w:rPr>
      </w:pPr>
    </w:p>
    <w:p w:rsidR="00895700" w:rsidRDefault="00895700" w:rsidP="009217B5">
      <w:pPr>
        <w:sectPr w:rsidR="00895700">
          <w:pgSz w:w="11900" w:h="16840"/>
          <w:pgMar w:top="1110" w:right="560" w:bottom="348" w:left="1440" w:header="0" w:footer="0" w:gutter="0"/>
          <w:cols w:space="720" w:equalWidth="0">
            <w:col w:w="9900"/>
          </w:cols>
        </w:sectPr>
      </w:pPr>
    </w:p>
    <w:p w:rsidR="00895700" w:rsidRDefault="0099262C" w:rsidP="00C27090">
      <w:pPr>
        <w:numPr>
          <w:ilvl w:val="0"/>
          <w:numId w:val="58"/>
        </w:numPr>
        <w:tabs>
          <w:tab w:val="left" w:pos="567"/>
        </w:tabs>
        <w:spacing w:line="275" w:lineRule="auto"/>
        <w:ind w:right="420"/>
        <w:jc w:val="both"/>
        <w:rPr>
          <w:rFonts w:ascii="Symbol" w:eastAsia="Symbol" w:hAnsi="Symbol" w:cs="Symbol"/>
          <w:sz w:val="24"/>
          <w:szCs w:val="24"/>
        </w:rPr>
      </w:pPr>
      <w:r>
        <w:rPr>
          <w:rFonts w:eastAsia="Times New Roman"/>
          <w:i/>
          <w:iCs/>
          <w:sz w:val="24"/>
          <w:szCs w:val="24"/>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w:t>
      </w:r>
      <w:r>
        <w:rPr>
          <w:rFonts w:eastAsia="Times New Roman"/>
          <w:i/>
          <w:iCs/>
          <w:sz w:val="24"/>
          <w:szCs w:val="24"/>
        </w:rPr>
        <w:t>с</w:t>
      </w:r>
      <w:r>
        <w:rPr>
          <w:rFonts w:eastAsia="Times New Roman"/>
          <w:i/>
          <w:iCs/>
          <w:sz w:val="24"/>
          <w:szCs w:val="24"/>
        </w:rPr>
        <w:t>нованного на уважении к закону и правопорядку;</w:t>
      </w:r>
    </w:p>
    <w:p w:rsidR="00895700" w:rsidRDefault="0099262C" w:rsidP="00C27090">
      <w:pPr>
        <w:numPr>
          <w:ilvl w:val="0"/>
          <w:numId w:val="58"/>
        </w:numPr>
        <w:tabs>
          <w:tab w:val="left" w:pos="567"/>
        </w:tabs>
        <w:spacing w:line="274" w:lineRule="auto"/>
        <w:ind w:right="420"/>
        <w:rPr>
          <w:rFonts w:ascii="Symbol" w:eastAsia="Symbol" w:hAnsi="Symbol" w:cs="Symbol"/>
          <w:sz w:val="24"/>
          <w:szCs w:val="24"/>
        </w:rPr>
      </w:pPr>
      <w:r>
        <w:rPr>
          <w:rFonts w:eastAsia="Times New Roman"/>
          <w:i/>
          <w:iCs/>
          <w:sz w:val="24"/>
          <w:szCs w:val="24"/>
        </w:rPr>
        <w:t>оценивать сущность и значение правопорядка и законности, собственный возмо</w:t>
      </w:r>
      <w:r>
        <w:rPr>
          <w:rFonts w:eastAsia="Times New Roman"/>
          <w:i/>
          <w:iCs/>
          <w:sz w:val="24"/>
          <w:szCs w:val="24"/>
        </w:rPr>
        <w:t>ж</w:t>
      </w:r>
      <w:r>
        <w:rPr>
          <w:rFonts w:eastAsia="Times New Roman"/>
          <w:i/>
          <w:iCs/>
          <w:sz w:val="24"/>
          <w:szCs w:val="24"/>
        </w:rPr>
        <w:t>ный вклад в их становление и развитие;</w:t>
      </w:r>
    </w:p>
    <w:p w:rsidR="00895700" w:rsidRDefault="00895700" w:rsidP="00C27090">
      <w:pPr>
        <w:tabs>
          <w:tab w:val="left" w:pos="567"/>
        </w:tabs>
        <w:spacing w:line="2" w:lineRule="exact"/>
        <w:rPr>
          <w:rFonts w:ascii="Symbol" w:eastAsia="Symbol" w:hAnsi="Symbol" w:cs="Symbol"/>
          <w:sz w:val="24"/>
          <w:szCs w:val="24"/>
        </w:rPr>
      </w:pPr>
    </w:p>
    <w:p w:rsidR="00895700" w:rsidRDefault="0099262C" w:rsidP="00C27090">
      <w:pPr>
        <w:numPr>
          <w:ilvl w:val="0"/>
          <w:numId w:val="58"/>
        </w:numPr>
        <w:tabs>
          <w:tab w:val="left" w:pos="567"/>
        </w:tabs>
        <w:spacing w:line="270" w:lineRule="auto"/>
        <w:ind w:right="420"/>
        <w:rPr>
          <w:rFonts w:ascii="Symbol" w:eastAsia="Symbol" w:hAnsi="Symbol" w:cs="Symbol"/>
          <w:sz w:val="24"/>
          <w:szCs w:val="24"/>
        </w:rPr>
      </w:pPr>
      <w:r>
        <w:rPr>
          <w:rFonts w:eastAsia="Times New Roman"/>
          <w:i/>
          <w:iCs/>
          <w:sz w:val="24"/>
          <w:szCs w:val="24"/>
        </w:rPr>
        <w:t>осознанно содействовать защите правопорядка в обществе правовыми способами и средствами.</w:t>
      </w:r>
    </w:p>
    <w:p w:rsidR="00895700" w:rsidRDefault="00895700" w:rsidP="009217B5">
      <w:pPr>
        <w:spacing w:line="2" w:lineRule="exact"/>
        <w:rPr>
          <w:rFonts w:ascii="Symbol" w:eastAsia="Symbol" w:hAnsi="Symbol" w:cs="Symbol"/>
          <w:sz w:val="24"/>
          <w:szCs w:val="24"/>
        </w:rPr>
      </w:pPr>
    </w:p>
    <w:p w:rsidR="00895700" w:rsidRDefault="0099262C" w:rsidP="009217B5">
      <w:pPr>
        <w:spacing w:line="293" w:lineRule="auto"/>
        <w:ind w:right="6380"/>
        <w:rPr>
          <w:rFonts w:ascii="Symbol" w:eastAsia="Symbol" w:hAnsi="Symbol" w:cs="Symbol"/>
          <w:sz w:val="24"/>
          <w:szCs w:val="24"/>
        </w:rPr>
      </w:pPr>
      <w:r>
        <w:rPr>
          <w:rFonts w:eastAsia="Times New Roman"/>
          <w:b/>
          <w:bCs/>
          <w:sz w:val="23"/>
          <w:szCs w:val="23"/>
        </w:rPr>
        <w:t>Экономика Выпускник научи</w:t>
      </w:r>
      <w:r>
        <w:rPr>
          <w:rFonts w:eastAsia="Times New Roman"/>
          <w:b/>
          <w:bCs/>
          <w:sz w:val="23"/>
          <w:szCs w:val="23"/>
        </w:rPr>
        <w:t>т</w:t>
      </w:r>
      <w:r>
        <w:rPr>
          <w:rFonts w:eastAsia="Times New Roman"/>
          <w:b/>
          <w:bCs/>
          <w:sz w:val="23"/>
          <w:szCs w:val="23"/>
        </w:rPr>
        <w:t>ся:</w:t>
      </w:r>
    </w:p>
    <w:p w:rsidR="00895700" w:rsidRDefault="00895700" w:rsidP="009217B5">
      <w:pPr>
        <w:spacing w:line="1" w:lineRule="exact"/>
        <w:rPr>
          <w:rFonts w:ascii="Symbol" w:eastAsia="Symbol" w:hAnsi="Symbol" w:cs="Symbol"/>
          <w:sz w:val="24"/>
          <w:szCs w:val="24"/>
        </w:rPr>
      </w:pPr>
    </w:p>
    <w:p w:rsidR="00895700" w:rsidRDefault="0099262C" w:rsidP="004B4437">
      <w:pPr>
        <w:numPr>
          <w:ilvl w:val="0"/>
          <w:numId w:val="58"/>
        </w:numPr>
        <w:tabs>
          <w:tab w:val="left" w:pos="1400"/>
        </w:tabs>
        <w:ind w:firstLine="709"/>
        <w:rPr>
          <w:rFonts w:ascii="Symbol" w:eastAsia="Symbol" w:hAnsi="Symbol" w:cs="Symbol"/>
          <w:sz w:val="24"/>
          <w:szCs w:val="24"/>
        </w:rPr>
      </w:pPr>
      <w:r>
        <w:rPr>
          <w:rFonts w:eastAsia="Times New Roman"/>
          <w:sz w:val="24"/>
          <w:szCs w:val="24"/>
        </w:rPr>
        <w:t>объяснять проблему ограниченности экономических ресурсов;</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0"/>
          <w:numId w:val="58"/>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различать основных участников экономической деятельности: производит</w:t>
      </w:r>
      <w:r>
        <w:rPr>
          <w:rFonts w:eastAsia="Times New Roman"/>
          <w:sz w:val="24"/>
          <w:szCs w:val="24"/>
        </w:rPr>
        <w:t>е</w:t>
      </w:r>
      <w:r>
        <w:rPr>
          <w:rFonts w:eastAsia="Times New Roman"/>
          <w:sz w:val="24"/>
          <w:szCs w:val="24"/>
        </w:rPr>
        <w:t>лей и потребителей, предпринимателей и наемных работников; раскрывать рациональное поведение субъектов экономической деятельности;</w:t>
      </w:r>
    </w:p>
    <w:p w:rsidR="00895700" w:rsidRDefault="0099262C" w:rsidP="004B4437">
      <w:pPr>
        <w:numPr>
          <w:ilvl w:val="0"/>
          <w:numId w:val="58"/>
        </w:numPr>
        <w:tabs>
          <w:tab w:val="left" w:pos="1400"/>
        </w:tabs>
        <w:ind w:firstLine="709"/>
        <w:rPr>
          <w:rFonts w:ascii="Symbol" w:eastAsia="Symbol" w:hAnsi="Symbol" w:cs="Symbol"/>
          <w:sz w:val="24"/>
          <w:szCs w:val="24"/>
        </w:rPr>
      </w:pPr>
      <w:r>
        <w:rPr>
          <w:rFonts w:eastAsia="Times New Roman"/>
          <w:sz w:val="24"/>
          <w:szCs w:val="24"/>
        </w:rPr>
        <w:t>раскрывать факторы, влияющие на производительность труда;</w:t>
      </w:r>
    </w:p>
    <w:p w:rsidR="00895700" w:rsidRDefault="00895700" w:rsidP="009217B5">
      <w:pPr>
        <w:spacing w:line="37" w:lineRule="exact"/>
        <w:rPr>
          <w:rFonts w:ascii="Symbol" w:eastAsia="Symbol" w:hAnsi="Symbol" w:cs="Symbol"/>
          <w:sz w:val="24"/>
          <w:szCs w:val="24"/>
        </w:rPr>
      </w:pPr>
    </w:p>
    <w:p w:rsidR="00895700" w:rsidRDefault="0099262C" w:rsidP="004B4437">
      <w:pPr>
        <w:numPr>
          <w:ilvl w:val="0"/>
          <w:numId w:val="58"/>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w:t>
      </w:r>
      <w:r>
        <w:rPr>
          <w:rFonts w:eastAsia="Times New Roman"/>
          <w:sz w:val="24"/>
          <w:szCs w:val="24"/>
        </w:rPr>
        <w:t>о</w:t>
      </w:r>
      <w:r>
        <w:rPr>
          <w:rFonts w:eastAsia="Times New Roman"/>
          <w:sz w:val="24"/>
          <w:szCs w:val="24"/>
        </w:rPr>
        <w:t>номических системах;</w:t>
      </w:r>
    </w:p>
    <w:p w:rsidR="00895700" w:rsidRDefault="0099262C" w:rsidP="004B4437">
      <w:pPr>
        <w:numPr>
          <w:ilvl w:val="0"/>
          <w:numId w:val="58"/>
        </w:numPr>
        <w:tabs>
          <w:tab w:val="left" w:pos="1394"/>
        </w:tabs>
        <w:spacing w:line="274" w:lineRule="auto"/>
        <w:ind w:right="420" w:firstLine="714"/>
        <w:rPr>
          <w:rFonts w:ascii="Symbol" w:eastAsia="Symbol" w:hAnsi="Symbol" w:cs="Symbol"/>
          <w:sz w:val="24"/>
          <w:szCs w:val="24"/>
        </w:rPr>
      </w:pPr>
      <w:r>
        <w:rPr>
          <w:rFonts w:eastAsia="Times New Roman"/>
          <w:sz w:val="24"/>
          <w:szCs w:val="24"/>
        </w:rPr>
        <w:t>характеризовать механизм рыночного регулирования экономики; анализир</w:t>
      </w:r>
      <w:r>
        <w:rPr>
          <w:rFonts w:eastAsia="Times New Roman"/>
          <w:sz w:val="24"/>
          <w:szCs w:val="24"/>
        </w:rPr>
        <w:t>о</w:t>
      </w:r>
      <w:r>
        <w:rPr>
          <w:rFonts w:eastAsia="Times New Roman"/>
          <w:sz w:val="24"/>
          <w:szCs w:val="24"/>
        </w:rPr>
        <w:t>вать действие рыночных законов, выявлять роль конкуренции;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58"/>
        </w:numPr>
        <w:tabs>
          <w:tab w:val="left" w:pos="1394"/>
        </w:tabs>
        <w:spacing w:line="274" w:lineRule="auto"/>
        <w:ind w:right="420" w:firstLine="714"/>
        <w:rPr>
          <w:rFonts w:ascii="Symbol" w:eastAsia="Symbol" w:hAnsi="Symbol" w:cs="Symbol"/>
          <w:sz w:val="24"/>
          <w:szCs w:val="24"/>
        </w:rPr>
      </w:pPr>
      <w:r>
        <w:rPr>
          <w:rFonts w:eastAsia="Times New Roman"/>
          <w:sz w:val="24"/>
          <w:szCs w:val="24"/>
        </w:rPr>
        <w:t>объяснять роль государства в регулировании рыночной экономики; анализ</w:t>
      </w:r>
      <w:r>
        <w:rPr>
          <w:rFonts w:eastAsia="Times New Roman"/>
          <w:sz w:val="24"/>
          <w:szCs w:val="24"/>
        </w:rPr>
        <w:t>и</w:t>
      </w:r>
      <w:r>
        <w:rPr>
          <w:rFonts w:eastAsia="Times New Roman"/>
          <w:sz w:val="24"/>
          <w:szCs w:val="24"/>
        </w:rPr>
        <w:t>ровать структуру бюджета государства;</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58"/>
        </w:numPr>
        <w:tabs>
          <w:tab w:val="left" w:pos="1400"/>
        </w:tabs>
        <w:ind w:firstLine="709"/>
        <w:rPr>
          <w:rFonts w:ascii="Symbol" w:eastAsia="Symbol" w:hAnsi="Symbol" w:cs="Symbol"/>
          <w:sz w:val="24"/>
          <w:szCs w:val="24"/>
        </w:rPr>
      </w:pPr>
      <w:r>
        <w:rPr>
          <w:rFonts w:eastAsia="Times New Roman"/>
          <w:sz w:val="24"/>
          <w:szCs w:val="24"/>
        </w:rPr>
        <w:t>называть и конкретизировать примерами виды налогов;</w:t>
      </w:r>
    </w:p>
    <w:p w:rsidR="00895700" w:rsidRDefault="00895700" w:rsidP="008375F5">
      <w:pPr>
        <w:spacing w:line="41" w:lineRule="exact"/>
        <w:ind w:firstLine="709"/>
        <w:rPr>
          <w:rFonts w:ascii="Symbol" w:eastAsia="Symbol" w:hAnsi="Symbol" w:cs="Symbol"/>
          <w:sz w:val="24"/>
          <w:szCs w:val="24"/>
        </w:rPr>
      </w:pPr>
    </w:p>
    <w:p w:rsidR="00895700" w:rsidRDefault="0099262C" w:rsidP="004B4437">
      <w:pPr>
        <w:numPr>
          <w:ilvl w:val="0"/>
          <w:numId w:val="58"/>
        </w:numPr>
        <w:tabs>
          <w:tab w:val="left" w:pos="1400"/>
        </w:tabs>
        <w:ind w:firstLine="709"/>
        <w:rPr>
          <w:rFonts w:ascii="Symbol" w:eastAsia="Symbol" w:hAnsi="Symbol" w:cs="Symbol"/>
          <w:sz w:val="24"/>
          <w:szCs w:val="24"/>
        </w:rPr>
      </w:pPr>
      <w:r>
        <w:rPr>
          <w:rFonts w:eastAsia="Times New Roman"/>
          <w:sz w:val="24"/>
          <w:szCs w:val="24"/>
        </w:rPr>
        <w:t>характеризовать функции денег и их роль в экономике;</w:t>
      </w:r>
    </w:p>
    <w:p w:rsidR="00895700" w:rsidRDefault="00895700" w:rsidP="008375F5">
      <w:pPr>
        <w:spacing w:line="37" w:lineRule="exact"/>
        <w:ind w:firstLine="709"/>
        <w:rPr>
          <w:rFonts w:ascii="Symbol" w:eastAsia="Symbol" w:hAnsi="Symbol" w:cs="Symbol"/>
          <w:sz w:val="24"/>
          <w:szCs w:val="24"/>
        </w:rPr>
      </w:pPr>
    </w:p>
    <w:p w:rsidR="00895700" w:rsidRDefault="0099262C" w:rsidP="004B4437">
      <w:pPr>
        <w:numPr>
          <w:ilvl w:val="0"/>
          <w:numId w:val="58"/>
        </w:numPr>
        <w:tabs>
          <w:tab w:val="left" w:pos="1400"/>
        </w:tabs>
        <w:ind w:firstLine="709"/>
        <w:rPr>
          <w:rFonts w:ascii="Symbol" w:eastAsia="Symbol" w:hAnsi="Symbol" w:cs="Symbol"/>
          <w:sz w:val="24"/>
          <w:szCs w:val="24"/>
        </w:rPr>
      </w:pPr>
      <w:r>
        <w:rPr>
          <w:rFonts w:eastAsia="Times New Roman"/>
          <w:sz w:val="24"/>
          <w:szCs w:val="24"/>
        </w:rPr>
        <w:t>раскрывать социально-экономическую роль и функции предпринимательства;</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0"/>
          <w:numId w:val="58"/>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анализировать информацию об экономической жизни общества из адаптир</w:t>
      </w:r>
      <w:r>
        <w:rPr>
          <w:rFonts w:eastAsia="Times New Roman"/>
          <w:sz w:val="24"/>
          <w:szCs w:val="24"/>
        </w:rPr>
        <w:t>о</w:t>
      </w:r>
      <w:r>
        <w:rPr>
          <w:rFonts w:eastAsia="Times New Roman"/>
          <w:sz w:val="24"/>
          <w:szCs w:val="24"/>
        </w:rPr>
        <w:t>ванных источников различного типа; анализировать несложные статистические данные, отражающие экономические явления и процессы;</w:t>
      </w:r>
    </w:p>
    <w:p w:rsidR="00895700" w:rsidRDefault="0099262C" w:rsidP="004B4437">
      <w:pPr>
        <w:numPr>
          <w:ilvl w:val="0"/>
          <w:numId w:val="58"/>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формулировать и аргументировать собственные суждения, касающиеся о</w:t>
      </w:r>
      <w:r>
        <w:rPr>
          <w:rFonts w:eastAsia="Times New Roman"/>
          <w:sz w:val="24"/>
          <w:szCs w:val="24"/>
        </w:rPr>
        <w:t>т</w:t>
      </w:r>
      <w:r>
        <w:rPr>
          <w:rFonts w:eastAsia="Times New Roman"/>
          <w:sz w:val="24"/>
          <w:szCs w:val="24"/>
        </w:rPr>
        <w:t>дельных вопросов экономической жизни и опирающиеся на экономические знания и ли</w:t>
      </w:r>
      <w:r>
        <w:rPr>
          <w:rFonts w:eastAsia="Times New Roman"/>
          <w:sz w:val="24"/>
          <w:szCs w:val="24"/>
        </w:rPr>
        <w:t>ч</w:t>
      </w:r>
      <w:r>
        <w:rPr>
          <w:rFonts w:eastAsia="Times New Roman"/>
          <w:sz w:val="24"/>
          <w:szCs w:val="24"/>
        </w:rPr>
        <w:t>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w:t>
      </w:r>
      <w:r>
        <w:rPr>
          <w:rFonts w:eastAsia="Times New Roman"/>
          <w:sz w:val="24"/>
          <w:szCs w:val="24"/>
        </w:rPr>
        <w:t>ь</w:t>
      </w:r>
      <w:r>
        <w:rPr>
          <w:rFonts w:eastAsia="Times New Roman"/>
          <w:sz w:val="24"/>
          <w:szCs w:val="24"/>
        </w:rPr>
        <w:t>ской деятельности;</w:t>
      </w:r>
    </w:p>
    <w:p w:rsidR="00895700" w:rsidRDefault="00895700" w:rsidP="009217B5">
      <w:pPr>
        <w:spacing w:line="1" w:lineRule="exact"/>
        <w:rPr>
          <w:rFonts w:ascii="Symbol" w:eastAsia="Symbol" w:hAnsi="Symbol" w:cs="Symbol"/>
          <w:sz w:val="24"/>
          <w:szCs w:val="24"/>
        </w:rPr>
      </w:pPr>
    </w:p>
    <w:p w:rsidR="00895700" w:rsidRDefault="0099262C" w:rsidP="004B4437">
      <w:pPr>
        <w:numPr>
          <w:ilvl w:val="0"/>
          <w:numId w:val="58"/>
        </w:numPr>
        <w:tabs>
          <w:tab w:val="left" w:pos="1400"/>
        </w:tabs>
        <w:ind w:firstLine="709"/>
        <w:rPr>
          <w:rFonts w:ascii="Symbol" w:eastAsia="Symbol" w:hAnsi="Symbol" w:cs="Symbol"/>
          <w:sz w:val="24"/>
          <w:szCs w:val="24"/>
        </w:rPr>
      </w:pPr>
      <w:r>
        <w:rPr>
          <w:rFonts w:eastAsia="Times New Roman"/>
          <w:sz w:val="24"/>
          <w:szCs w:val="24"/>
        </w:rPr>
        <w:t>раскрывать рациональное поведение субъектов экономической деятельности;</w:t>
      </w:r>
    </w:p>
    <w:p w:rsidR="00895700" w:rsidRDefault="00895700" w:rsidP="008375F5">
      <w:pPr>
        <w:spacing w:line="41" w:lineRule="exact"/>
        <w:ind w:firstLine="709"/>
        <w:rPr>
          <w:rFonts w:ascii="Symbol" w:eastAsia="Symbol" w:hAnsi="Symbol" w:cs="Symbol"/>
          <w:sz w:val="24"/>
          <w:szCs w:val="24"/>
        </w:rPr>
      </w:pPr>
    </w:p>
    <w:p w:rsidR="00895700" w:rsidRDefault="0099262C" w:rsidP="004B4437">
      <w:pPr>
        <w:numPr>
          <w:ilvl w:val="0"/>
          <w:numId w:val="58"/>
        </w:numPr>
        <w:tabs>
          <w:tab w:val="left" w:pos="1400"/>
        </w:tabs>
        <w:ind w:firstLine="709"/>
        <w:rPr>
          <w:rFonts w:ascii="Symbol" w:eastAsia="Symbol" w:hAnsi="Symbol" w:cs="Symbol"/>
          <w:sz w:val="24"/>
          <w:szCs w:val="24"/>
        </w:rPr>
      </w:pPr>
      <w:r>
        <w:rPr>
          <w:rFonts w:eastAsia="Times New Roman"/>
          <w:sz w:val="24"/>
          <w:szCs w:val="24"/>
        </w:rPr>
        <w:t>характеризовать  экономику  семьи;  анализировать  структуру  семейного</w:t>
      </w:r>
    </w:p>
    <w:p w:rsidR="00895700" w:rsidRDefault="00895700" w:rsidP="009217B5">
      <w:pPr>
        <w:spacing w:line="27" w:lineRule="exact"/>
        <w:rPr>
          <w:rFonts w:ascii="Symbol" w:eastAsia="Symbol" w:hAnsi="Symbol" w:cs="Symbol"/>
          <w:sz w:val="24"/>
          <w:szCs w:val="24"/>
        </w:rPr>
      </w:pPr>
    </w:p>
    <w:p w:rsidR="00895700" w:rsidRDefault="0099262C" w:rsidP="009217B5">
      <w:pPr>
        <w:rPr>
          <w:rFonts w:ascii="Symbol" w:eastAsia="Symbol" w:hAnsi="Symbol" w:cs="Symbol"/>
          <w:sz w:val="24"/>
          <w:szCs w:val="24"/>
        </w:rPr>
      </w:pPr>
      <w:r>
        <w:rPr>
          <w:rFonts w:eastAsia="Times New Roman"/>
          <w:sz w:val="24"/>
          <w:szCs w:val="24"/>
        </w:rPr>
        <w:t>бюджета;</w:t>
      </w:r>
    </w:p>
    <w:p w:rsidR="00895700" w:rsidRDefault="00895700" w:rsidP="009217B5">
      <w:pPr>
        <w:spacing w:line="55" w:lineRule="exact"/>
        <w:rPr>
          <w:rFonts w:ascii="Symbol" w:eastAsia="Symbol" w:hAnsi="Symbol" w:cs="Symbol"/>
          <w:sz w:val="24"/>
          <w:szCs w:val="24"/>
        </w:rPr>
      </w:pPr>
    </w:p>
    <w:p w:rsidR="00895700" w:rsidRDefault="0099262C" w:rsidP="004B4437">
      <w:pPr>
        <w:numPr>
          <w:ilvl w:val="0"/>
          <w:numId w:val="58"/>
        </w:numPr>
        <w:tabs>
          <w:tab w:val="left" w:pos="1394"/>
        </w:tabs>
        <w:spacing w:line="274" w:lineRule="auto"/>
        <w:ind w:right="420" w:firstLine="714"/>
        <w:rPr>
          <w:rFonts w:ascii="Symbol" w:eastAsia="Symbol" w:hAnsi="Symbol" w:cs="Symbol"/>
          <w:sz w:val="24"/>
          <w:szCs w:val="24"/>
        </w:rPr>
      </w:pPr>
      <w:r>
        <w:rPr>
          <w:rFonts w:eastAsia="Times New Roman"/>
          <w:sz w:val="24"/>
          <w:szCs w:val="24"/>
        </w:rPr>
        <w:t>использовать полученные знания при анализе фактов поведения участников экономической деятельности;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58"/>
        </w:numPr>
        <w:tabs>
          <w:tab w:val="left" w:pos="1400"/>
        </w:tabs>
        <w:ind w:firstLine="709"/>
        <w:rPr>
          <w:rFonts w:ascii="Symbol" w:eastAsia="Symbol" w:hAnsi="Symbol" w:cs="Symbol"/>
          <w:sz w:val="24"/>
          <w:szCs w:val="24"/>
        </w:rPr>
      </w:pPr>
      <w:r>
        <w:rPr>
          <w:rFonts w:eastAsia="Times New Roman"/>
          <w:sz w:val="24"/>
          <w:szCs w:val="24"/>
        </w:rPr>
        <w:t>обосновывать связь профессионализма и жизненного успеха.</w:t>
      </w:r>
    </w:p>
    <w:p w:rsidR="00895700" w:rsidRDefault="00895700" w:rsidP="009217B5">
      <w:pPr>
        <w:spacing w:line="23" w:lineRule="exact"/>
        <w:rPr>
          <w:sz w:val="20"/>
          <w:szCs w:val="20"/>
        </w:rPr>
      </w:pPr>
    </w:p>
    <w:p w:rsidR="00895700" w:rsidRDefault="0099262C" w:rsidP="009217B5">
      <w:pPr>
        <w:rPr>
          <w:sz w:val="20"/>
          <w:szCs w:val="20"/>
        </w:rPr>
      </w:pPr>
      <w:r>
        <w:rPr>
          <w:rFonts w:eastAsia="Times New Roman"/>
          <w:b/>
          <w:bCs/>
          <w:sz w:val="24"/>
          <w:szCs w:val="24"/>
        </w:rPr>
        <w:t>Выпускник получит возможность научиться:</w:t>
      </w:r>
    </w:p>
    <w:p w:rsidR="00895700" w:rsidRDefault="00895700" w:rsidP="009217B5">
      <w:pPr>
        <w:spacing w:line="55" w:lineRule="exact"/>
        <w:rPr>
          <w:sz w:val="20"/>
          <w:szCs w:val="20"/>
        </w:rPr>
      </w:pPr>
    </w:p>
    <w:p w:rsidR="00895700" w:rsidRDefault="0099262C" w:rsidP="004B4437">
      <w:pPr>
        <w:numPr>
          <w:ilvl w:val="0"/>
          <w:numId w:val="59"/>
        </w:numPr>
        <w:tabs>
          <w:tab w:val="left" w:pos="1394"/>
        </w:tabs>
        <w:spacing w:line="272" w:lineRule="auto"/>
        <w:ind w:right="420" w:firstLine="714"/>
        <w:rPr>
          <w:rFonts w:ascii="Symbol" w:eastAsia="Symbol" w:hAnsi="Symbol" w:cs="Symbol"/>
          <w:sz w:val="24"/>
          <w:szCs w:val="24"/>
        </w:rPr>
      </w:pPr>
      <w:r>
        <w:rPr>
          <w:rFonts w:eastAsia="Times New Roman"/>
          <w:i/>
          <w:i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895700" w:rsidRDefault="00895700" w:rsidP="009217B5">
      <w:pPr>
        <w:spacing w:line="1" w:lineRule="exact"/>
        <w:rPr>
          <w:rFonts w:ascii="Symbol" w:eastAsia="Symbol" w:hAnsi="Symbol" w:cs="Symbol"/>
          <w:sz w:val="24"/>
          <w:szCs w:val="24"/>
        </w:rPr>
      </w:pPr>
    </w:p>
    <w:p w:rsidR="00895700" w:rsidRDefault="0099262C" w:rsidP="004B4437">
      <w:pPr>
        <w:numPr>
          <w:ilvl w:val="0"/>
          <w:numId w:val="59"/>
        </w:numPr>
        <w:tabs>
          <w:tab w:val="left" w:pos="1394"/>
        </w:tabs>
        <w:spacing w:line="299" w:lineRule="auto"/>
        <w:ind w:right="420" w:firstLine="714"/>
        <w:rPr>
          <w:rFonts w:ascii="Symbol" w:eastAsia="Symbol" w:hAnsi="Symbol" w:cs="Symbol"/>
          <w:sz w:val="24"/>
          <w:szCs w:val="24"/>
        </w:rPr>
      </w:pPr>
      <w:r>
        <w:rPr>
          <w:rFonts w:eastAsia="Times New Roman"/>
          <w:i/>
          <w:iCs/>
          <w:sz w:val="24"/>
          <w:szCs w:val="24"/>
        </w:rPr>
        <w:t>выполнять практические задания, основанные на ситуациях, связанных с описанием состояния российской экономики;</w:t>
      </w:r>
    </w:p>
    <w:p w:rsidR="00895700" w:rsidRDefault="0099262C" w:rsidP="004B4437">
      <w:pPr>
        <w:numPr>
          <w:ilvl w:val="0"/>
          <w:numId w:val="60"/>
        </w:numPr>
        <w:tabs>
          <w:tab w:val="left" w:pos="1394"/>
        </w:tabs>
        <w:spacing w:line="274" w:lineRule="auto"/>
        <w:ind w:right="420" w:firstLine="714"/>
        <w:rPr>
          <w:rFonts w:ascii="Symbol" w:eastAsia="Symbol" w:hAnsi="Symbol" w:cs="Symbol"/>
          <w:sz w:val="24"/>
          <w:szCs w:val="24"/>
        </w:rPr>
      </w:pPr>
      <w:r>
        <w:rPr>
          <w:rFonts w:eastAsia="Times New Roman"/>
          <w:i/>
          <w:iCs/>
          <w:sz w:val="24"/>
          <w:szCs w:val="24"/>
        </w:rPr>
        <w:t>анализировать и оценивать с позиций экономических знаний сложившиеся практики и модели поведения потребителя;</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60"/>
        </w:numPr>
        <w:tabs>
          <w:tab w:val="left" w:pos="1394"/>
        </w:tabs>
        <w:spacing w:line="274" w:lineRule="auto"/>
        <w:ind w:right="420" w:firstLine="714"/>
        <w:rPr>
          <w:rFonts w:ascii="Symbol" w:eastAsia="Symbol" w:hAnsi="Symbol" w:cs="Symbol"/>
          <w:sz w:val="24"/>
          <w:szCs w:val="24"/>
        </w:rPr>
      </w:pPr>
      <w:r>
        <w:rPr>
          <w:rFonts w:eastAsia="Times New Roman"/>
          <w:i/>
          <w:iCs/>
          <w:sz w:val="24"/>
          <w:szCs w:val="24"/>
        </w:rPr>
        <w:lastRenderedPageBreak/>
        <w:t>решать с опорой на полученные знания познавательные задачи, отража</w:t>
      </w:r>
      <w:r>
        <w:rPr>
          <w:rFonts w:eastAsia="Times New Roman"/>
          <w:i/>
          <w:iCs/>
          <w:sz w:val="24"/>
          <w:szCs w:val="24"/>
        </w:rPr>
        <w:t>ю</w:t>
      </w:r>
      <w:r>
        <w:rPr>
          <w:rFonts w:eastAsia="Times New Roman"/>
          <w:i/>
          <w:iCs/>
          <w:sz w:val="24"/>
          <w:szCs w:val="24"/>
        </w:rPr>
        <w:t>щие типичные ситуации в экономической сфере деятельности человека;</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60"/>
        </w:numPr>
        <w:tabs>
          <w:tab w:val="left" w:pos="1394"/>
        </w:tabs>
        <w:spacing w:line="274" w:lineRule="auto"/>
        <w:ind w:right="420" w:firstLine="714"/>
        <w:rPr>
          <w:rFonts w:ascii="Symbol" w:eastAsia="Symbol" w:hAnsi="Symbol" w:cs="Symbol"/>
          <w:sz w:val="24"/>
          <w:szCs w:val="24"/>
        </w:rPr>
      </w:pPr>
      <w:r>
        <w:rPr>
          <w:rFonts w:eastAsia="Times New Roman"/>
          <w:i/>
          <w:iCs/>
          <w:sz w:val="24"/>
          <w:szCs w:val="24"/>
        </w:rPr>
        <w:t>грамотно применять полученные знания для определения экономически рац</w:t>
      </w:r>
      <w:r>
        <w:rPr>
          <w:rFonts w:eastAsia="Times New Roman"/>
          <w:i/>
          <w:iCs/>
          <w:sz w:val="24"/>
          <w:szCs w:val="24"/>
        </w:rPr>
        <w:t>и</w:t>
      </w:r>
      <w:r>
        <w:rPr>
          <w:rFonts w:eastAsia="Times New Roman"/>
          <w:i/>
          <w:iCs/>
          <w:sz w:val="24"/>
          <w:szCs w:val="24"/>
        </w:rPr>
        <w:t>онального поведения и порядка действий в конкретных ситуациях;</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60"/>
        </w:numPr>
        <w:tabs>
          <w:tab w:val="left" w:pos="1394"/>
        </w:tabs>
        <w:spacing w:line="270" w:lineRule="auto"/>
        <w:ind w:right="420" w:firstLine="714"/>
        <w:rPr>
          <w:rFonts w:ascii="Symbol" w:eastAsia="Symbol" w:hAnsi="Symbol" w:cs="Symbol"/>
          <w:sz w:val="24"/>
          <w:szCs w:val="24"/>
        </w:rPr>
      </w:pPr>
      <w:r>
        <w:rPr>
          <w:rFonts w:eastAsia="Times New Roman"/>
          <w:i/>
          <w:iCs/>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895700" w:rsidRDefault="00895700" w:rsidP="009217B5">
      <w:pPr>
        <w:spacing w:line="2" w:lineRule="exact"/>
        <w:rPr>
          <w:sz w:val="20"/>
          <w:szCs w:val="20"/>
        </w:rPr>
      </w:pPr>
    </w:p>
    <w:p w:rsidR="00895700" w:rsidRDefault="0099262C" w:rsidP="009217B5">
      <w:pPr>
        <w:rPr>
          <w:sz w:val="20"/>
          <w:szCs w:val="20"/>
        </w:rPr>
      </w:pPr>
      <w:r>
        <w:rPr>
          <w:rFonts w:eastAsia="Times New Roman"/>
          <w:b/>
          <w:bCs/>
          <w:sz w:val="24"/>
          <w:szCs w:val="24"/>
        </w:rPr>
        <w:t>География</w:t>
      </w:r>
    </w:p>
    <w:p w:rsidR="00895700" w:rsidRDefault="00895700" w:rsidP="009217B5">
      <w:pPr>
        <w:spacing w:line="41" w:lineRule="exact"/>
        <w:rPr>
          <w:sz w:val="20"/>
          <w:szCs w:val="20"/>
        </w:rPr>
      </w:pPr>
    </w:p>
    <w:p w:rsidR="00895700" w:rsidRDefault="0099262C" w:rsidP="009217B5">
      <w:pPr>
        <w:rPr>
          <w:sz w:val="20"/>
          <w:szCs w:val="20"/>
        </w:rPr>
      </w:pPr>
      <w:r>
        <w:rPr>
          <w:rFonts w:eastAsia="Times New Roman"/>
          <w:b/>
          <w:bCs/>
          <w:sz w:val="24"/>
          <w:szCs w:val="24"/>
        </w:rPr>
        <w:t>Выпускник научится:</w:t>
      </w:r>
    </w:p>
    <w:p w:rsidR="00895700" w:rsidRDefault="00895700" w:rsidP="009217B5">
      <w:pPr>
        <w:spacing w:line="55" w:lineRule="exact"/>
        <w:rPr>
          <w:sz w:val="20"/>
          <w:szCs w:val="20"/>
        </w:rPr>
      </w:pPr>
    </w:p>
    <w:p w:rsidR="00895700" w:rsidRDefault="0099262C" w:rsidP="004B4437">
      <w:pPr>
        <w:numPr>
          <w:ilvl w:val="0"/>
          <w:numId w:val="61"/>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выбирать источники географической информации (картографические, стат</w:t>
      </w:r>
      <w:r>
        <w:rPr>
          <w:rFonts w:eastAsia="Times New Roman"/>
          <w:sz w:val="24"/>
          <w:szCs w:val="24"/>
        </w:rPr>
        <w:t>и</w:t>
      </w:r>
      <w:r>
        <w:rPr>
          <w:rFonts w:eastAsia="Times New Roman"/>
          <w:sz w:val="24"/>
          <w:szCs w:val="24"/>
        </w:rPr>
        <w:t>стические, текстовые, видео- и фотоизображения, компьютерные базы данных), адекватные решаемым задачам;</w:t>
      </w:r>
    </w:p>
    <w:p w:rsidR="00895700" w:rsidRDefault="0099262C" w:rsidP="004B4437">
      <w:pPr>
        <w:numPr>
          <w:ilvl w:val="0"/>
          <w:numId w:val="61"/>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ориентироваться в источниках географической информации (картографич</w:t>
      </w:r>
      <w:r>
        <w:rPr>
          <w:rFonts w:eastAsia="Times New Roman"/>
          <w:sz w:val="24"/>
          <w:szCs w:val="24"/>
        </w:rPr>
        <w:t>е</w:t>
      </w:r>
      <w:r>
        <w:rPr>
          <w:rFonts w:eastAsia="Times New Roman"/>
          <w:sz w:val="24"/>
          <w:szCs w:val="24"/>
        </w:rPr>
        <w:t>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w:t>
      </w:r>
      <w:r>
        <w:rPr>
          <w:rFonts w:eastAsia="Times New Roman"/>
          <w:sz w:val="24"/>
          <w:szCs w:val="24"/>
        </w:rPr>
        <w:t>е</w:t>
      </w:r>
      <w:r>
        <w:rPr>
          <w:rFonts w:eastAsia="Times New Roman"/>
          <w:sz w:val="24"/>
          <w:szCs w:val="24"/>
        </w:rPr>
        <w:t>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w:t>
      </w:r>
      <w:r>
        <w:rPr>
          <w:rFonts w:eastAsia="Times New Roman"/>
          <w:sz w:val="24"/>
          <w:szCs w:val="24"/>
        </w:rPr>
        <w:t>а</w:t>
      </w:r>
      <w:r>
        <w:rPr>
          <w:rFonts w:eastAsia="Times New Roman"/>
          <w:sz w:val="24"/>
          <w:szCs w:val="24"/>
        </w:rPr>
        <w:t>фическую информацию, представленную в одном или нескольких источниках;</w:t>
      </w:r>
    </w:p>
    <w:p w:rsidR="00895700" w:rsidRDefault="00895700" w:rsidP="009217B5">
      <w:pPr>
        <w:spacing w:line="3" w:lineRule="exact"/>
        <w:rPr>
          <w:rFonts w:ascii="Symbol" w:eastAsia="Symbol" w:hAnsi="Symbol" w:cs="Symbol"/>
          <w:sz w:val="24"/>
          <w:szCs w:val="24"/>
        </w:rPr>
      </w:pPr>
    </w:p>
    <w:p w:rsidR="00895700" w:rsidRDefault="0099262C" w:rsidP="004B4437">
      <w:pPr>
        <w:numPr>
          <w:ilvl w:val="0"/>
          <w:numId w:val="61"/>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представлять в различных формах (в виде карты, таблицы, графика, геогр</w:t>
      </w:r>
      <w:r>
        <w:rPr>
          <w:rFonts w:eastAsia="Times New Roman"/>
          <w:sz w:val="24"/>
          <w:szCs w:val="24"/>
        </w:rPr>
        <w:t>а</w:t>
      </w:r>
      <w:r>
        <w:rPr>
          <w:rFonts w:eastAsia="Times New Roman"/>
          <w:sz w:val="24"/>
          <w:szCs w:val="24"/>
        </w:rPr>
        <w:t>фического описания) географическую информацию, необходимую для решения учебных и практико-ориентированных задач;</w:t>
      </w:r>
    </w:p>
    <w:p w:rsidR="00895700" w:rsidRDefault="0099262C" w:rsidP="004B4437">
      <w:pPr>
        <w:numPr>
          <w:ilvl w:val="0"/>
          <w:numId w:val="61"/>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использовать различные источники географической информации (картогр</w:t>
      </w:r>
      <w:r>
        <w:rPr>
          <w:rFonts w:eastAsia="Times New Roman"/>
          <w:sz w:val="24"/>
          <w:szCs w:val="24"/>
        </w:rPr>
        <w:t>а</w:t>
      </w:r>
      <w:r>
        <w:rPr>
          <w:rFonts w:eastAsia="Times New Roman"/>
          <w:sz w:val="24"/>
          <w:szCs w:val="24"/>
        </w:rPr>
        <w:t>фические, статистические, текстовые, видео- и фотоизображения, компьютерные базы да</w:t>
      </w:r>
      <w:r>
        <w:rPr>
          <w:rFonts w:eastAsia="Times New Roman"/>
          <w:sz w:val="24"/>
          <w:szCs w:val="24"/>
        </w:rPr>
        <w:t>н</w:t>
      </w:r>
      <w:r>
        <w:rPr>
          <w:rFonts w:eastAsia="Times New Roman"/>
          <w:sz w:val="24"/>
          <w:szCs w:val="24"/>
        </w:rPr>
        <w:t>ных) для решения различных учебных и практико-ориентированных задач: выявление ге</w:t>
      </w:r>
      <w:r>
        <w:rPr>
          <w:rFonts w:eastAsia="Times New Roman"/>
          <w:sz w:val="24"/>
          <w:szCs w:val="24"/>
        </w:rPr>
        <w:t>о</w:t>
      </w:r>
      <w:r>
        <w:rPr>
          <w:rFonts w:eastAsia="Times New Roman"/>
          <w:sz w:val="24"/>
          <w:szCs w:val="24"/>
        </w:rPr>
        <w:t>графических зависимостей и закономерностей на основе результатов наблюдений, на осн</w:t>
      </w:r>
      <w:r>
        <w:rPr>
          <w:rFonts w:eastAsia="Times New Roman"/>
          <w:sz w:val="24"/>
          <w:szCs w:val="24"/>
        </w:rPr>
        <w:t>о</w:t>
      </w:r>
      <w:r>
        <w:rPr>
          <w:rFonts w:eastAsia="Times New Roman"/>
          <w:sz w:val="24"/>
          <w:szCs w:val="24"/>
        </w:rPr>
        <w:t>ве анализа, обобщения и интерпретации географической информации объяснение геогр</w:t>
      </w:r>
      <w:r>
        <w:rPr>
          <w:rFonts w:eastAsia="Times New Roman"/>
          <w:sz w:val="24"/>
          <w:szCs w:val="24"/>
        </w:rPr>
        <w:t>а</w:t>
      </w:r>
      <w:r>
        <w:rPr>
          <w:rFonts w:eastAsia="Times New Roman"/>
          <w:sz w:val="24"/>
          <w:szCs w:val="24"/>
        </w:rPr>
        <w:t>фических явлений и процессов (их свойств, условий протекания и географических разл</w:t>
      </w:r>
      <w:r>
        <w:rPr>
          <w:rFonts w:eastAsia="Times New Roman"/>
          <w:sz w:val="24"/>
          <w:szCs w:val="24"/>
        </w:rPr>
        <w:t>и</w:t>
      </w:r>
      <w:r>
        <w:rPr>
          <w:rFonts w:eastAsia="Times New Roman"/>
          <w:sz w:val="24"/>
          <w:szCs w:val="24"/>
        </w:rPr>
        <w:t>чий); расчет количественных показателей, характеризующих географические объекты, я</w:t>
      </w:r>
      <w:r>
        <w:rPr>
          <w:rFonts w:eastAsia="Times New Roman"/>
          <w:sz w:val="24"/>
          <w:szCs w:val="24"/>
        </w:rPr>
        <w:t>в</w:t>
      </w:r>
      <w:r>
        <w:rPr>
          <w:rFonts w:eastAsia="Times New Roman"/>
          <w:sz w:val="24"/>
          <w:szCs w:val="24"/>
        </w:rPr>
        <w:t>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895700" w:rsidRDefault="00895700" w:rsidP="009217B5">
      <w:pPr>
        <w:spacing w:line="9" w:lineRule="exact"/>
        <w:rPr>
          <w:rFonts w:ascii="Symbol" w:eastAsia="Symbol" w:hAnsi="Symbol" w:cs="Symbol"/>
          <w:sz w:val="24"/>
          <w:szCs w:val="24"/>
        </w:rPr>
      </w:pPr>
    </w:p>
    <w:p w:rsidR="00895700" w:rsidRDefault="0099262C" w:rsidP="004B4437">
      <w:pPr>
        <w:numPr>
          <w:ilvl w:val="0"/>
          <w:numId w:val="61"/>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95700" w:rsidRDefault="0099262C" w:rsidP="004B4437">
      <w:pPr>
        <w:numPr>
          <w:ilvl w:val="0"/>
          <w:numId w:val="61"/>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различать изученные географические объекты, процессы и явления, сравн</w:t>
      </w:r>
      <w:r>
        <w:rPr>
          <w:rFonts w:eastAsia="Times New Roman"/>
          <w:sz w:val="24"/>
          <w:szCs w:val="24"/>
        </w:rPr>
        <w:t>и</w:t>
      </w:r>
      <w:r>
        <w:rPr>
          <w:rFonts w:eastAsia="Times New Roman"/>
          <w:sz w:val="24"/>
          <w:szCs w:val="24"/>
        </w:rPr>
        <w:t>вать географические объекты, процессы и явления на основе известных характерных свойств и проводить их простейшую классификацию;</w:t>
      </w:r>
    </w:p>
    <w:p w:rsidR="00895700" w:rsidRDefault="0099262C" w:rsidP="004B4437">
      <w:pPr>
        <w:numPr>
          <w:ilvl w:val="0"/>
          <w:numId w:val="61"/>
        </w:numPr>
        <w:tabs>
          <w:tab w:val="left" w:pos="1394"/>
        </w:tabs>
        <w:spacing w:line="284" w:lineRule="auto"/>
        <w:ind w:right="420" w:firstLine="714"/>
        <w:jc w:val="both"/>
        <w:rPr>
          <w:rFonts w:ascii="Symbol" w:eastAsia="Symbol" w:hAnsi="Symbol" w:cs="Symbol"/>
          <w:sz w:val="24"/>
          <w:szCs w:val="24"/>
        </w:rPr>
      </w:pPr>
      <w:r>
        <w:rPr>
          <w:rFonts w:eastAsia="Times New Roman"/>
          <w:sz w:val="24"/>
          <w:szCs w:val="24"/>
        </w:rPr>
        <w:t>использовать знания о географических законах и закономерностях, о взаим</w:t>
      </w:r>
      <w:r>
        <w:rPr>
          <w:rFonts w:eastAsia="Times New Roman"/>
          <w:sz w:val="24"/>
          <w:szCs w:val="24"/>
        </w:rPr>
        <w:t>о</w:t>
      </w:r>
      <w:r>
        <w:rPr>
          <w:rFonts w:eastAsia="Times New Roman"/>
          <w:sz w:val="24"/>
          <w:szCs w:val="24"/>
        </w:rPr>
        <w:t>связях между изученными географическими объектами, процессами и явлениями для об</w:t>
      </w:r>
      <w:r>
        <w:rPr>
          <w:rFonts w:eastAsia="Times New Roman"/>
          <w:sz w:val="24"/>
          <w:szCs w:val="24"/>
        </w:rPr>
        <w:t>ъ</w:t>
      </w:r>
      <w:r>
        <w:rPr>
          <w:rFonts w:eastAsia="Times New Roman"/>
          <w:sz w:val="24"/>
          <w:szCs w:val="24"/>
        </w:rPr>
        <w:t>яснения их свойств, условий протекания и различий;</w:t>
      </w:r>
    </w:p>
    <w:p w:rsidR="00895700" w:rsidRDefault="0099262C" w:rsidP="004B4437">
      <w:pPr>
        <w:numPr>
          <w:ilvl w:val="1"/>
          <w:numId w:val="62"/>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w:t>
      </w:r>
      <w:r>
        <w:rPr>
          <w:rFonts w:eastAsia="Times New Roman"/>
          <w:sz w:val="24"/>
          <w:szCs w:val="24"/>
        </w:rPr>
        <w:t>и</w:t>
      </w:r>
      <w:r>
        <w:rPr>
          <w:rFonts w:eastAsia="Times New Roman"/>
          <w:sz w:val="24"/>
          <w:szCs w:val="24"/>
        </w:rPr>
        <w:t>тия;</w:t>
      </w:r>
    </w:p>
    <w:p w:rsidR="00895700" w:rsidRDefault="0099262C" w:rsidP="004B4437">
      <w:pPr>
        <w:numPr>
          <w:ilvl w:val="1"/>
          <w:numId w:val="62"/>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w:t>
      </w:r>
      <w:r>
        <w:rPr>
          <w:rFonts w:eastAsia="Times New Roman"/>
          <w:sz w:val="24"/>
          <w:szCs w:val="24"/>
        </w:rPr>
        <w:t>ь</w:t>
      </w:r>
      <w:r>
        <w:rPr>
          <w:rFonts w:eastAsia="Times New Roman"/>
          <w:sz w:val="24"/>
          <w:szCs w:val="24"/>
        </w:rPr>
        <w:t>ных регионов и стран;</w:t>
      </w:r>
    </w:p>
    <w:p w:rsidR="00895700" w:rsidRDefault="0099262C" w:rsidP="004B4437">
      <w:pPr>
        <w:numPr>
          <w:ilvl w:val="1"/>
          <w:numId w:val="62"/>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lastRenderedPageBreak/>
        <w:t>использовать знания о населении и взаимосвязях между изученными дем</w:t>
      </w:r>
      <w:r>
        <w:rPr>
          <w:rFonts w:eastAsia="Times New Roman"/>
          <w:sz w:val="24"/>
          <w:szCs w:val="24"/>
        </w:rPr>
        <w:t>о</w:t>
      </w:r>
      <w:r>
        <w:rPr>
          <w:rFonts w:eastAsia="Times New Roman"/>
          <w:sz w:val="24"/>
          <w:szCs w:val="24"/>
        </w:rPr>
        <w:t>графическими процессами и явлениями для решения различных учебных и практико-ориентированных задач;</w:t>
      </w:r>
    </w:p>
    <w:p w:rsidR="00895700" w:rsidRDefault="0099262C" w:rsidP="004B4437">
      <w:pPr>
        <w:numPr>
          <w:ilvl w:val="1"/>
          <w:numId w:val="62"/>
        </w:numPr>
        <w:tabs>
          <w:tab w:val="left" w:pos="1394"/>
        </w:tabs>
        <w:spacing w:line="274" w:lineRule="auto"/>
        <w:ind w:right="420" w:firstLine="714"/>
        <w:rPr>
          <w:rFonts w:ascii="Symbol" w:eastAsia="Symbol" w:hAnsi="Symbol" w:cs="Symbol"/>
          <w:sz w:val="24"/>
          <w:szCs w:val="24"/>
        </w:rPr>
      </w:pPr>
      <w:r>
        <w:rPr>
          <w:rFonts w:eastAsia="Times New Roman"/>
          <w:sz w:val="24"/>
          <w:szCs w:val="24"/>
        </w:rPr>
        <w:t>описывать по карте положение и взаиморасположение географических объе</w:t>
      </w:r>
      <w:r>
        <w:rPr>
          <w:rFonts w:eastAsia="Times New Roman"/>
          <w:sz w:val="24"/>
          <w:szCs w:val="24"/>
        </w:rPr>
        <w:t>к</w:t>
      </w:r>
      <w:r>
        <w:rPr>
          <w:rFonts w:eastAsia="Times New Roman"/>
          <w:sz w:val="24"/>
          <w:szCs w:val="24"/>
        </w:rPr>
        <w:t>тов;</w:t>
      </w:r>
    </w:p>
    <w:p w:rsidR="00895700" w:rsidRDefault="00895700" w:rsidP="009217B5">
      <w:pPr>
        <w:spacing w:line="2" w:lineRule="exact"/>
        <w:rPr>
          <w:rFonts w:ascii="Symbol" w:eastAsia="Symbol" w:hAnsi="Symbol" w:cs="Symbol"/>
          <w:sz w:val="24"/>
          <w:szCs w:val="24"/>
        </w:rPr>
      </w:pPr>
    </w:p>
    <w:p w:rsidR="00895700" w:rsidRDefault="0099262C" w:rsidP="004B4437">
      <w:pPr>
        <w:numPr>
          <w:ilvl w:val="1"/>
          <w:numId w:val="62"/>
        </w:numPr>
        <w:tabs>
          <w:tab w:val="left" w:pos="1394"/>
        </w:tabs>
        <w:spacing w:line="274" w:lineRule="auto"/>
        <w:ind w:right="420" w:firstLine="714"/>
        <w:rPr>
          <w:rFonts w:ascii="Symbol" w:eastAsia="Symbol" w:hAnsi="Symbol" w:cs="Symbol"/>
          <w:sz w:val="24"/>
          <w:szCs w:val="24"/>
        </w:rPr>
      </w:pPr>
      <w:r>
        <w:rPr>
          <w:rFonts w:eastAsia="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95700" w:rsidRDefault="00895700" w:rsidP="009217B5">
      <w:pPr>
        <w:spacing w:line="2" w:lineRule="exact"/>
        <w:rPr>
          <w:rFonts w:ascii="Symbol" w:eastAsia="Symbol" w:hAnsi="Symbol" w:cs="Symbol"/>
          <w:sz w:val="24"/>
          <w:szCs w:val="24"/>
        </w:rPr>
      </w:pPr>
    </w:p>
    <w:p w:rsidR="00895700" w:rsidRDefault="0099262C" w:rsidP="004B4437">
      <w:pPr>
        <w:numPr>
          <w:ilvl w:val="1"/>
          <w:numId w:val="62"/>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895700" w:rsidRDefault="0099262C" w:rsidP="004B4437">
      <w:pPr>
        <w:numPr>
          <w:ilvl w:val="1"/>
          <w:numId w:val="62"/>
        </w:numPr>
        <w:tabs>
          <w:tab w:val="left" w:pos="1400"/>
        </w:tabs>
        <w:ind w:firstLine="709"/>
        <w:rPr>
          <w:rFonts w:ascii="Symbol" w:eastAsia="Symbol" w:hAnsi="Symbol" w:cs="Symbol"/>
          <w:sz w:val="24"/>
          <w:szCs w:val="24"/>
        </w:rPr>
      </w:pPr>
      <w:r>
        <w:rPr>
          <w:rFonts w:eastAsia="Times New Roman"/>
          <w:sz w:val="24"/>
          <w:szCs w:val="24"/>
        </w:rPr>
        <w:t>объяснять особенности компонентов природы отдельных территорий;</w:t>
      </w:r>
    </w:p>
    <w:p w:rsidR="00895700" w:rsidRDefault="00895700" w:rsidP="009217B5">
      <w:pPr>
        <w:spacing w:line="37" w:lineRule="exact"/>
        <w:rPr>
          <w:rFonts w:ascii="Symbol" w:eastAsia="Symbol" w:hAnsi="Symbol" w:cs="Symbol"/>
          <w:sz w:val="24"/>
          <w:szCs w:val="24"/>
        </w:rPr>
      </w:pPr>
    </w:p>
    <w:p w:rsidR="00895700" w:rsidRDefault="0099262C" w:rsidP="004B4437">
      <w:pPr>
        <w:numPr>
          <w:ilvl w:val="1"/>
          <w:numId w:val="62"/>
        </w:numPr>
        <w:tabs>
          <w:tab w:val="left" w:pos="1394"/>
        </w:tabs>
        <w:spacing w:line="274" w:lineRule="auto"/>
        <w:ind w:right="420" w:firstLine="714"/>
        <w:rPr>
          <w:rFonts w:ascii="Symbol" w:eastAsia="Symbol" w:hAnsi="Symbol" w:cs="Symbol"/>
          <w:sz w:val="24"/>
          <w:szCs w:val="24"/>
        </w:rPr>
      </w:pPr>
      <w:r>
        <w:rPr>
          <w:rFonts w:eastAsia="Times New Roman"/>
          <w:sz w:val="24"/>
          <w:szCs w:val="24"/>
        </w:rPr>
        <w:t>приводить примеры взаимодействия природы и общества в пределах отдел</w:t>
      </w:r>
      <w:r>
        <w:rPr>
          <w:rFonts w:eastAsia="Times New Roman"/>
          <w:sz w:val="24"/>
          <w:szCs w:val="24"/>
        </w:rPr>
        <w:t>ь</w:t>
      </w:r>
      <w:r>
        <w:rPr>
          <w:rFonts w:eastAsia="Times New Roman"/>
          <w:sz w:val="24"/>
          <w:szCs w:val="24"/>
        </w:rPr>
        <w:t>ных территорий;</w:t>
      </w:r>
    </w:p>
    <w:p w:rsidR="00895700" w:rsidRDefault="00895700" w:rsidP="009217B5">
      <w:pPr>
        <w:spacing w:line="2" w:lineRule="exact"/>
        <w:rPr>
          <w:rFonts w:ascii="Symbol" w:eastAsia="Symbol" w:hAnsi="Symbol" w:cs="Symbol"/>
          <w:sz w:val="24"/>
          <w:szCs w:val="24"/>
        </w:rPr>
      </w:pPr>
    </w:p>
    <w:p w:rsidR="00895700" w:rsidRDefault="0099262C" w:rsidP="004B4437">
      <w:pPr>
        <w:numPr>
          <w:ilvl w:val="1"/>
          <w:numId w:val="62"/>
        </w:numPr>
        <w:tabs>
          <w:tab w:val="left" w:pos="1394"/>
        </w:tabs>
        <w:spacing w:line="274" w:lineRule="auto"/>
        <w:ind w:right="420" w:firstLine="714"/>
        <w:rPr>
          <w:rFonts w:ascii="Symbol" w:eastAsia="Symbol" w:hAnsi="Symbol" w:cs="Symbol"/>
          <w:sz w:val="24"/>
          <w:szCs w:val="24"/>
        </w:rPr>
      </w:pPr>
      <w:r>
        <w:rPr>
          <w:rFonts w:eastAsia="Times New Roman"/>
          <w:sz w:val="24"/>
          <w:szCs w:val="24"/>
        </w:rPr>
        <w:t>различать принципы выделения и устанавливать соотношения между гос</w:t>
      </w:r>
      <w:r>
        <w:rPr>
          <w:rFonts w:eastAsia="Times New Roman"/>
          <w:sz w:val="24"/>
          <w:szCs w:val="24"/>
        </w:rPr>
        <w:t>у</w:t>
      </w:r>
      <w:r>
        <w:rPr>
          <w:rFonts w:eastAsia="Times New Roman"/>
          <w:sz w:val="24"/>
          <w:szCs w:val="24"/>
        </w:rPr>
        <w:t>дарственной территорией и исключительной экономической зоной России;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1"/>
          <w:numId w:val="62"/>
        </w:numPr>
        <w:tabs>
          <w:tab w:val="left" w:pos="1394"/>
        </w:tabs>
        <w:spacing w:line="274" w:lineRule="auto"/>
        <w:ind w:right="420" w:firstLine="714"/>
        <w:rPr>
          <w:rFonts w:ascii="Symbol" w:eastAsia="Symbol" w:hAnsi="Symbol" w:cs="Symbol"/>
          <w:sz w:val="24"/>
          <w:szCs w:val="24"/>
        </w:rPr>
      </w:pPr>
      <w:r>
        <w:rPr>
          <w:rFonts w:eastAsia="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895700" w:rsidRDefault="00895700" w:rsidP="009217B5">
      <w:pPr>
        <w:spacing w:line="2" w:lineRule="exact"/>
        <w:rPr>
          <w:rFonts w:ascii="Symbol" w:eastAsia="Symbol" w:hAnsi="Symbol" w:cs="Symbol"/>
          <w:sz w:val="24"/>
          <w:szCs w:val="24"/>
        </w:rPr>
      </w:pPr>
    </w:p>
    <w:p w:rsidR="00895700" w:rsidRDefault="0099262C" w:rsidP="004B4437">
      <w:pPr>
        <w:numPr>
          <w:ilvl w:val="1"/>
          <w:numId w:val="62"/>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895700" w:rsidRDefault="0099262C" w:rsidP="004B4437">
      <w:pPr>
        <w:numPr>
          <w:ilvl w:val="1"/>
          <w:numId w:val="62"/>
        </w:numPr>
        <w:tabs>
          <w:tab w:val="left" w:pos="1394"/>
        </w:tabs>
        <w:spacing w:line="274" w:lineRule="auto"/>
        <w:ind w:right="420" w:firstLine="714"/>
        <w:rPr>
          <w:rFonts w:ascii="Symbol" w:eastAsia="Symbol" w:hAnsi="Symbol" w:cs="Symbol"/>
          <w:sz w:val="24"/>
          <w:szCs w:val="24"/>
        </w:rPr>
      </w:pPr>
      <w:r>
        <w:rPr>
          <w:rFonts w:eastAsia="Times New Roman"/>
          <w:sz w:val="24"/>
          <w:szCs w:val="24"/>
        </w:rPr>
        <w:t>различать географические процессы и явления, определяющие особенности природы России и ее отдельных регионов;</w:t>
      </w:r>
    </w:p>
    <w:p w:rsidR="00895700" w:rsidRDefault="00895700" w:rsidP="009217B5">
      <w:pPr>
        <w:spacing w:line="2" w:lineRule="exact"/>
        <w:rPr>
          <w:rFonts w:ascii="Symbol" w:eastAsia="Symbol" w:hAnsi="Symbol" w:cs="Symbol"/>
          <w:sz w:val="24"/>
          <w:szCs w:val="24"/>
        </w:rPr>
      </w:pPr>
    </w:p>
    <w:p w:rsidR="00895700" w:rsidRDefault="0099262C" w:rsidP="004B4437">
      <w:pPr>
        <w:numPr>
          <w:ilvl w:val="1"/>
          <w:numId w:val="62"/>
        </w:numPr>
        <w:tabs>
          <w:tab w:val="left" w:pos="1394"/>
        </w:tabs>
        <w:spacing w:line="272" w:lineRule="auto"/>
        <w:ind w:right="420" w:firstLine="714"/>
        <w:rPr>
          <w:rFonts w:ascii="Symbol" w:eastAsia="Symbol" w:hAnsi="Symbol" w:cs="Symbol"/>
          <w:sz w:val="24"/>
          <w:szCs w:val="24"/>
        </w:rPr>
      </w:pPr>
      <w:r>
        <w:rPr>
          <w:rFonts w:eastAsia="Times New Roman"/>
          <w:sz w:val="24"/>
          <w:szCs w:val="24"/>
        </w:rPr>
        <w:t>оценивать особенности взаимодействия природы и общества в пределах о</w:t>
      </w:r>
      <w:r>
        <w:rPr>
          <w:rFonts w:eastAsia="Times New Roman"/>
          <w:sz w:val="24"/>
          <w:szCs w:val="24"/>
        </w:rPr>
        <w:t>т</w:t>
      </w:r>
      <w:r>
        <w:rPr>
          <w:rFonts w:eastAsia="Times New Roman"/>
          <w:sz w:val="24"/>
          <w:szCs w:val="24"/>
        </w:rPr>
        <w:t>дельных территорий России;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1"/>
          <w:numId w:val="62"/>
        </w:numPr>
        <w:tabs>
          <w:tab w:val="left" w:pos="1400"/>
        </w:tabs>
        <w:ind w:firstLine="709"/>
        <w:rPr>
          <w:rFonts w:ascii="Symbol" w:eastAsia="Symbol" w:hAnsi="Symbol" w:cs="Symbol"/>
          <w:sz w:val="24"/>
          <w:szCs w:val="24"/>
        </w:rPr>
      </w:pPr>
      <w:r>
        <w:rPr>
          <w:rFonts w:eastAsia="Times New Roman"/>
          <w:sz w:val="24"/>
          <w:szCs w:val="24"/>
        </w:rPr>
        <w:t>объяснять особенности компонентов природы отдельных частей страны;</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1"/>
          <w:numId w:val="62"/>
        </w:numPr>
        <w:tabs>
          <w:tab w:val="left" w:pos="1394"/>
        </w:tabs>
        <w:spacing w:line="274" w:lineRule="auto"/>
        <w:ind w:right="420" w:firstLine="714"/>
        <w:rPr>
          <w:rFonts w:ascii="Symbol" w:eastAsia="Symbol" w:hAnsi="Symbol" w:cs="Symbol"/>
          <w:sz w:val="24"/>
          <w:szCs w:val="24"/>
        </w:rPr>
      </w:pPr>
      <w:r>
        <w:rPr>
          <w:rFonts w:eastAsia="Times New Roman"/>
          <w:sz w:val="24"/>
          <w:szCs w:val="24"/>
        </w:rPr>
        <w:t>оценивать природные условия и обеспеченность природными ресурсами о</w:t>
      </w:r>
      <w:r>
        <w:rPr>
          <w:rFonts w:eastAsia="Times New Roman"/>
          <w:sz w:val="24"/>
          <w:szCs w:val="24"/>
        </w:rPr>
        <w:t>т</w:t>
      </w:r>
      <w:r>
        <w:rPr>
          <w:rFonts w:eastAsia="Times New Roman"/>
          <w:sz w:val="24"/>
          <w:szCs w:val="24"/>
        </w:rPr>
        <w:t>дельных территорий России;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1"/>
          <w:numId w:val="62"/>
        </w:numPr>
        <w:tabs>
          <w:tab w:val="left" w:pos="1394"/>
        </w:tabs>
        <w:spacing w:line="270" w:lineRule="auto"/>
        <w:ind w:right="420" w:firstLine="714"/>
        <w:jc w:val="both"/>
        <w:rPr>
          <w:rFonts w:ascii="Symbol" w:eastAsia="Symbol" w:hAnsi="Symbol" w:cs="Symbol"/>
          <w:sz w:val="24"/>
          <w:szCs w:val="24"/>
        </w:rPr>
      </w:pPr>
      <w:r>
        <w:rPr>
          <w:rFonts w:eastAsia="Times New Roman"/>
          <w:sz w:val="24"/>
          <w:szCs w:val="24"/>
        </w:rPr>
        <w:t>использовать знания об особенностях компонентов природы России и ее о</w:t>
      </w:r>
      <w:r>
        <w:rPr>
          <w:rFonts w:eastAsia="Times New Roman"/>
          <w:sz w:val="24"/>
          <w:szCs w:val="24"/>
        </w:rPr>
        <w:t>т</w:t>
      </w:r>
      <w:r>
        <w:rPr>
          <w:rFonts w:eastAsia="Times New Roman"/>
          <w:sz w:val="24"/>
          <w:szCs w:val="24"/>
        </w:rPr>
        <w:t>дельных территорий, об особенностях взаимодействия природы и общества в пределах о</w:t>
      </w:r>
      <w:r>
        <w:rPr>
          <w:rFonts w:eastAsia="Times New Roman"/>
          <w:sz w:val="24"/>
          <w:szCs w:val="24"/>
        </w:rPr>
        <w:t>т</w:t>
      </w:r>
      <w:r>
        <w:rPr>
          <w:rFonts w:eastAsia="Times New Roman"/>
          <w:sz w:val="24"/>
          <w:szCs w:val="24"/>
        </w:rPr>
        <w:t>дельных территорий России для решения практико-ориентированных задач</w:t>
      </w:r>
    </w:p>
    <w:p w:rsidR="00895700" w:rsidRDefault="00895700" w:rsidP="009217B5">
      <w:pPr>
        <w:spacing w:line="3" w:lineRule="exact"/>
        <w:rPr>
          <w:rFonts w:ascii="Symbol" w:eastAsia="Symbol" w:hAnsi="Symbol" w:cs="Symbol"/>
          <w:sz w:val="24"/>
          <w:szCs w:val="24"/>
        </w:rPr>
      </w:pPr>
    </w:p>
    <w:p w:rsidR="00895700" w:rsidRDefault="0099262C" w:rsidP="004B4437">
      <w:pPr>
        <w:numPr>
          <w:ilvl w:val="0"/>
          <w:numId w:val="62"/>
        </w:numPr>
        <w:tabs>
          <w:tab w:val="left" w:pos="580"/>
        </w:tabs>
        <w:ind w:hanging="177"/>
        <w:rPr>
          <w:rFonts w:eastAsia="Times New Roman"/>
          <w:sz w:val="24"/>
          <w:szCs w:val="24"/>
        </w:rPr>
      </w:pPr>
      <w:r>
        <w:rPr>
          <w:rFonts w:eastAsia="Times New Roman"/>
          <w:sz w:val="24"/>
          <w:szCs w:val="24"/>
        </w:rPr>
        <w:t>контексте реальной жизни;</w:t>
      </w:r>
    </w:p>
    <w:p w:rsidR="00895700" w:rsidRDefault="00895700" w:rsidP="009217B5">
      <w:pPr>
        <w:spacing w:line="55" w:lineRule="exact"/>
        <w:rPr>
          <w:rFonts w:eastAsia="Times New Roman"/>
          <w:sz w:val="24"/>
          <w:szCs w:val="24"/>
        </w:rPr>
      </w:pPr>
    </w:p>
    <w:p w:rsidR="00895700" w:rsidRDefault="0099262C" w:rsidP="004B4437">
      <w:pPr>
        <w:numPr>
          <w:ilvl w:val="1"/>
          <w:numId w:val="62"/>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w:t>
      </w:r>
      <w:r>
        <w:rPr>
          <w:rFonts w:eastAsia="Times New Roman"/>
          <w:sz w:val="24"/>
          <w:szCs w:val="24"/>
        </w:rPr>
        <w:t>о</w:t>
      </w:r>
      <w:r>
        <w:rPr>
          <w:rFonts w:eastAsia="Times New Roman"/>
          <w:sz w:val="24"/>
          <w:szCs w:val="24"/>
        </w:rPr>
        <w:t>нов; факторы, определяющие динамику населения России, половозрастную структуру, ос</w:t>
      </w:r>
      <w:r>
        <w:rPr>
          <w:rFonts w:eastAsia="Times New Roman"/>
          <w:sz w:val="24"/>
          <w:szCs w:val="24"/>
        </w:rPr>
        <w:t>о</w:t>
      </w:r>
      <w:r>
        <w:rPr>
          <w:rFonts w:eastAsia="Times New Roman"/>
          <w:sz w:val="24"/>
          <w:szCs w:val="24"/>
        </w:rPr>
        <w:t>бенности размещения населения по территории страны, географические различия в уровне занятости, качестве и уровне жизни населения;</w:t>
      </w:r>
    </w:p>
    <w:p w:rsidR="00895700" w:rsidRDefault="00895700" w:rsidP="009217B5">
      <w:pPr>
        <w:spacing w:line="1" w:lineRule="exact"/>
        <w:rPr>
          <w:rFonts w:ascii="Symbol" w:eastAsia="Symbol" w:hAnsi="Symbol" w:cs="Symbol"/>
          <w:sz w:val="24"/>
          <w:szCs w:val="24"/>
        </w:rPr>
      </w:pPr>
    </w:p>
    <w:p w:rsidR="00895700" w:rsidRPr="00A82285" w:rsidRDefault="0099262C" w:rsidP="004B4437">
      <w:pPr>
        <w:numPr>
          <w:ilvl w:val="1"/>
          <w:numId w:val="62"/>
        </w:numPr>
        <w:tabs>
          <w:tab w:val="left" w:pos="1394"/>
        </w:tabs>
        <w:spacing w:line="295" w:lineRule="auto"/>
        <w:ind w:right="420" w:firstLine="714"/>
        <w:jc w:val="both"/>
        <w:rPr>
          <w:rFonts w:ascii="Symbol" w:eastAsia="Symbol" w:hAnsi="Symbol" w:cs="Symbol"/>
          <w:sz w:val="24"/>
          <w:szCs w:val="24"/>
        </w:rPr>
      </w:pPr>
      <w:r>
        <w:rPr>
          <w:rFonts w:eastAsia="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w:t>
      </w:r>
      <w:r w:rsidR="00A82285">
        <w:rPr>
          <w:rFonts w:eastAsia="Times New Roman"/>
          <w:sz w:val="24"/>
          <w:szCs w:val="24"/>
        </w:rPr>
        <w:t xml:space="preserve">нии, </w:t>
      </w:r>
      <w:r w:rsidRPr="00A82285">
        <w:rPr>
          <w:rFonts w:eastAsia="Times New Roman"/>
          <w:sz w:val="24"/>
          <w:szCs w:val="24"/>
        </w:rPr>
        <w:t>этнич</w:t>
      </w:r>
      <w:r w:rsidRPr="00A82285">
        <w:rPr>
          <w:rFonts w:eastAsia="Times New Roman"/>
          <w:sz w:val="24"/>
          <w:szCs w:val="24"/>
        </w:rPr>
        <w:t>е</w:t>
      </w:r>
      <w:r w:rsidRPr="00A82285">
        <w:rPr>
          <w:rFonts w:eastAsia="Times New Roman"/>
          <w:sz w:val="24"/>
          <w:szCs w:val="24"/>
        </w:rPr>
        <w:t>ском и религиозном составе населения России для решения практико-ориентированных з</w:t>
      </w:r>
      <w:r w:rsidRPr="00A82285">
        <w:rPr>
          <w:rFonts w:eastAsia="Times New Roman"/>
          <w:sz w:val="24"/>
          <w:szCs w:val="24"/>
        </w:rPr>
        <w:t>а</w:t>
      </w:r>
      <w:r w:rsidRPr="00A82285">
        <w:rPr>
          <w:rFonts w:eastAsia="Times New Roman"/>
          <w:sz w:val="24"/>
          <w:szCs w:val="24"/>
        </w:rPr>
        <w:t>дач в контексте реальной жизни;</w:t>
      </w:r>
    </w:p>
    <w:p w:rsidR="00895700" w:rsidRDefault="00895700" w:rsidP="009217B5">
      <w:pPr>
        <w:spacing w:line="2" w:lineRule="exact"/>
        <w:rPr>
          <w:sz w:val="20"/>
          <w:szCs w:val="20"/>
        </w:rPr>
      </w:pPr>
    </w:p>
    <w:p w:rsidR="00895700" w:rsidRDefault="0099262C" w:rsidP="004B4437">
      <w:pPr>
        <w:numPr>
          <w:ilvl w:val="0"/>
          <w:numId w:val="63"/>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находить и распознавать ответы на вопросы, возникающие в ситуациях п</w:t>
      </w:r>
      <w:r>
        <w:rPr>
          <w:rFonts w:eastAsia="Times New Roman"/>
          <w:sz w:val="24"/>
          <w:szCs w:val="24"/>
        </w:rPr>
        <w:t>о</w:t>
      </w:r>
      <w:r>
        <w:rPr>
          <w:rFonts w:eastAsia="Times New Roman"/>
          <w:sz w:val="24"/>
          <w:szCs w:val="24"/>
        </w:rPr>
        <w:t>вседневного характера, узнавать в них проявление тех или иных демографических и соц</w:t>
      </w:r>
      <w:r>
        <w:rPr>
          <w:rFonts w:eastAsia="Times New Roman"/>
          <w:sz w:val="24"/>
          <w:szCs w:val="24"/>
        </w:rPr>
        <w:t>и</w:t>
      </w:r>
      <w:r>
        <w:rPr>
          <w:rFonts w:eastAsia="Times New Roman"/>
          <w:sz w:val="24"/>
          <w:szCs w:val="24"/>
        </w:rPr>
        <w:t>альных процессов или закономерностей;</w:t>
      </w:r>
    </w:p>
    <w:p w:rsidR="00895700" w:rsidRDefault="0099262C" w:rsidP="004B4437">
      <w:pPr>
        <w:numPr>
          <w:ilvl w:val="0"/>
          <w:numId w:val="63"/>
        </w:numPr>
        <w:tabs>
          <w:tab w:val="left" w:pos="1394"/>
        </w:tabs>
        <w:spacing w:line="274" w:lineRule="auto"/>
        <w:ind w:right="420" w:firstLine="714"/>
        <w:rPr>
          <w:rFonts w:ascii="Symbol" w:eastAsia="Symbol" w:hAnsi="Symbol" w:cs="Symbol"/>
          <w:sz w:val="24"/>
          <w:szCs w:val="24"/>
        </w:rPr>
      </w:pPr>
      <w:r>
        <w:rPr>
          <w:rFonts w:eastAsia="Times New Roman"/>
          <w:sz w:val="24"/>
          <w:szCs w:val="24"/>
        </w:rPr>
        <w:t>различать (распознавать) показатели, характеризующие отраслевую; функц</w:t>
      </w:r>
      <w:r>
        <w:rPr>
          <w:rFonts w:eastAsia="Times New Roman"/>
          <w:sz w:val="24"/>
          <w:szCs w:val="24"/>
        </w:rPr>
        <w:t>и</w:t>
      </w:r>
      <w:r>
        <w:rPr>
          <w:rFonts w:eastAsia="Times New Roman"/>
          <w:sz w:val="24"/>
          <w:szCs w:val="24"/>
        </w:rPr>
        <w:t>ональную и территориальную структуру хозяйства России;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63"/>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lastRenderedPageBreak/>
        <w:t>использовать знания о факторах размещения хозяйства и особенностях ра</w:t>
      </w:r>
      <w:r>
        <w:rPr>
          <w:rFonts w:eastAsia="Times New Roman"/>
          <w:sz w:val="24"/>
          <w:szCs w:val="24"/>
        </w:rPr>
        <w:t>з</w:t>
      </w:r>
      <w:r>
        <w:rPr>
          <w:rFonts w:eastAsia="Times New Roman"/>
          <w:sz w:val="24"/>
          <w:szCs w:val="24"/>
        </w:rPr>
        <w:t>мещения отраслей экономики России для объяснения особенностей отраслевой, функци</w:t>
      </w:r>
      <w:r>
        <w:rPr>
          <w:rFonts w:eastAsia="Times New Roman"/>
          <w:sz w:val="24"/>
          <w:szCs w:val="24"/>
        </w:rPr>
        <w:t>о</w:t>
      </w:r>
      <w:r>
        <w:rPr>
          <w:rFonts w:eastAsia="Times New Roman"/>
          <w:sz w:val="24"/>
          <w:szCs w:val="24"/>
        </w:rPr>
        <w:t>нальной и территориальной структуры хозяйства России на основе анализа факторов, вл</w:t>
      </w:r>
      <w:r>
        <w:rPr>
          <w:rFonts w:eastAsia="Times New Roman"/>
          <w:sz w:val="24"/>
          <w:szCs w:val="24"/>
        </w:rPr>
        <w:t>и</w:t>
      </w:r>
      <w:r>
        <w:rPr>
          <w:rFonts w:eastAsia="Times New Roman"/>
          <w:sz w:val="24"/>
          <w:szCs w:val="24"/>
        </w:rPr>
        <w:t>яющих на размещение отраслей и отдельных предприятий по территории страны;</w:t>
      </w:r>
    </w:p>
    <w:p w:rsidR="00895700" w:rsidRDefault="00895700" w:rsidP="009217B5">
      <w:pPr>
        <w:spacing w:line="1" w:lineRule="exact"/>
        <w:rPr>
          <w:rFonts w:ascii="Symbol" w:eastAsia="Symbol" w:hAnsi="Symbol" w:cs="Symbol"/>
          <w:sz w:val="24"/>
          <w:szCs w:val="24"/>
        </w:rPr>
      </w:pPr>
    </w:p>
    <w:p w:rsidR="00895700" w:rsidRDefault="0099262C" w:rsidP="004B4437">
      <w:pPr>
        <w:numPr>
          <w:ilvl w:val="0"/>
          <w:numId w:val="63"/>
        </w:numPr>
        <w:tabs>
          <w:tab w:val="left" w:pos="1394"/>
        </w:tabs>
        <w:spacing w:line="274" w:lineRule="auto"/>
        <w:ind w:right="420" w:firstLine="714"/>
        <w:rPr>
          <w:rFonts w:ascii="Symbol" w:eastAsia="Symbol" w:hAnsi="Symbol" w:cs="Symbol"/>
          <w:sz w:val="24"/>
          <w:szCs w:val="24"/>
        </w:rPr>
      </w:pPr>
      <w:r>
        <w:rPr>
          <w:rFonts w:eastAsia="Times New Roman"/>
          <w:sz w:val="24"/>
          <w:szCs w:val="24"/>
        </w:rPr>
        <w:t>объяснять и сравнивать особенности природы, населения и хозяйства отдел</w:t>
      </w:r>
      <w:r>
        <w:rPr>
          <w:rFonts w:eastAsia="Times New Roman"/>
          <w:sz w:val="24"/>
          <w:szCs w:val="24"/>
        </w:rPr>
        <w:t>ь</w:t>
      </w:r>
      <w:r>
        <w:rPr>
          <w:rFonts w:eastAsia="Times New Roman"/>
          <w:sz w:val="24"/>
          <w:szCs w:val="24"/>
        </w:rPr>
        <w:t>ных регионов России;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63"/>
        </w:numPr>
        <w:tabs>
          <w:tab w:val="left" w:pos="1400"/>
        </w:tabs>
        <w:ind w:firstLine="709"/>
        <w:rPr>
          <w:rFonts w:ascii="Symbol" w:eastAsia="Symbol" w:hAnsi="Symbol" w:cs="Symbol"/>
          <w:sz w:val="24"/>
          <w:szCs w:val="24"/>
        </w:rPr>
      </w:pPr>
      <w:r>
        <w:rPr>
          <w:rFonts w:eastAsia="Times New Roman"/>
          <w:sz w:val="24"/>
          <w:szCs w:val="24"/>
        </w:rPr>
        <w:t>сравнивать особенности природы, населения и хозяйства отдельных регионов</w:t>
      </w:r>
    </w:p>
    <w:p w:rsidR="00895700" w:rsidRDefault="00895700" w:rsidP="009217B5">
      <w:pPr>
        <w:spacing w:line="27" w:lineRule="exact"/>
        <w:rPr>
          <w:rFonts w:ascii="Symbol" w:eastAsia="Symbol" w:hAnsi="Symbol" w:cs="Symbol"/>
          <w:sz w:val="24"/>
          <w:szCs w:val="24"/>
        </w:rPr>
      </w:pPr>
    </w:p>
    <w:p w:rsidR="00895700" w:rsidRDefault="0099262C" w:rsidP="009217B5">
      <w:pPr>
        <w:rPr>
          <w:rFonts w:ascii="Symbol" w:eastAsia="Symbol" w:hAnsi="Symbol" w:cs="Symbol"/>
          <w:sz w:val="24"/>
          <w:szCs w:val="24"/>
        </w:rPr>
      </w:pPr>
      <w:r>
        <w:rPr>
          <w:rFonts w:eastAsia="Times New Roman"/>
          <w:sz w:val="24"/>
          <w:szCs w:val="24"/>
        </w:rPr>
        <w:t>России;</w:t>
      </w:r>
    </w:p>
    <w:p w:rsidR="00895700" w:rsidRDefault="00895700" w:rsidP="009217B5">
      <w:pPr>
        <w:spacing w:line="55" w:lineRule="exact"/>
        <w:rPr>
          <w:rFonts w:ascii="Symbol" w:eastAsia="Symbol" w:hAnsi="Symbol" w:cs="Symbol"/>
          <w:sz w:val="24"/>
          <w:szCs w:val="24"/>
        </w:rPr>
      </w:pPr>
    </w:p>
    <w:p w:rsidR="00895700" w:rsidRDefault="0099262C" w:rsidP="004B4437">
      <w:pPr>
        <w:numPr>
          <w:ilvl w:val="0"/>
          <w:numId w:val="63"/>
        </w:numPr>
        <w:tabs>
          <w:tab w:val="left" w:pos="1394"/>
        </w:tabs>
        <w:spacing w:line="275" w:lineRule="auto"/>
        <w:ind w:right="420" w:firstLine="714"/>
        <w:jc w:val="both"/>
        <w:rPr>
          <w:rFonts w:ascii="Symbol" w:eastAsia="Symbol" w:hAnsi="Symbol" w:cs="Symbol"/>
          <w:sz w:val="24"/>
          <w:szCs w:val="24"/>
        </w:rPr>
      </w:pPr>
      <w:r>
        <w:rPr>
          <w:rFonts w:eastAsia="Times New Roman"/>
          <w:sz w:val="24"/>
          <w:szCs w:val="24"/>
        </w:rPr>
        <w:t>сравнивать показатели воспроизводства населения, средней продолжительн</w:t>
      </w:r>
      <w:r>
        <w:rPr>
          <w:rFonts w:eastAsia="Times New Roman"/>
          <w:sz w:val="24"/>
          <w:szCs w:val="24"/>
        </w:rPr>
        <w:t>о</w:t>
      </w:r>
      <w:r>
        <w:rPr>
          <w:rFonts w:eastAsia="Times New Roman"/>
          <w:sz w:val="24"/>
          <w:szCs w:val="24"/>
        </w:rPr>
        <w:t>сти жизни, качества населения России с мировыми показателями и показателями других стран;</w:t>
      </w:r>
    </w:p>
    <w:p w:rsidR="00895700" w:rsidRDefault="0099262C" w:rsidP="004B4437">
      <w:pPr>
        <w:numPr>
          <w:ilvl w:val="0"/>
          <w:numId w:val="63"/>
        </w:numPr>
        <w:tabs>
          <w:tab w:val="left" w:pos="1394"/>
        </w:tabs>
        <w:spacing w:line="274" w:lineRule="auto"/>
        <w:ind w:right="420" w:firstLine="714"/>
        <w:rPr>
          <w:rFonts w:ascii="Symbol" w:eastAsia="Symbol" w:hAnsi="Symbol" w:cs="Symbol"/>
          <w:sz w:val="24"/>
          <w:szCs w:val="24"/>
        </w:rPr>
      </w:pPr>
      <w:r>
        <w:rPr>
          <w:rFonts w:eastAsia="Times New Roman"/>
          <w:sz w:val="24"/>
          <w:szCs w:val="24"/>
        </w:rPr>
        <w:t>уметь ориентироваться при помощи компаса, определять стороны горизонта, использовать компас для определения азимута;</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63"/>
        </w:numPr>
        <w:tabs>
          <w:tab w:val="left" w:pos="1400"/>
        </w:tabs>
        <w:ind w:firstLine="709"/>
        <w:rPr>
          <w:rFonts w:ascii="Symbol" w:eastAsia="Symbol" w:hAnsi="Symbol" w:cs="Symbol"/>
          <w:sz w:val="24"/>
          <w:szCs w:val="24"/>
        </w:rPr>
      </w:pPr>
      <w:r>
        <w:rPr>
          <w:rFonts w:eastAsia="Times New Roman"/>
          <w:sz w:val="24"/>
          <w:szCs w:val="24"/>
        </w:rPr>
        <w:t>описывать погоду своей местности;</w:t>
      </w:r>
    </w:p>
    <w:p w:rsidR="00895700" w:rsidRDefault="00895700" w:rsidP="00A82285">
      <w:pPr>
        <w:spacing w:line="41" w:lineRule="exact"/>
        <w:ind w:firstLine="709"/>
        <w:rPr>
          <w:rFonts w:ascii="Symbol" w:eastAsia="Symbol" w:hAnsi="Symbol" w:cs="Symbol"/>
          <w:sz w:val="24"/>
          <w:szCs w:val="24"/>
        </w:rPr>
      </w:pPr>
    </w:p>
    <w:p w:rsidR="00895700" w:rsidRDefault="0099262C" w:rsidP="004B4437">
      <w:pPr>
        <w:numPr>
          <w:ilvl w:val="0"/>
          <w:numId w:val="63"/>
        </w:numPr>
        <w:tabs>
          <w:tab w:val="left" w:pos="1400"/>
        </w:tabs>
        <w:ind w:firstLine="709"/>
        <w:rPr>
          <w:rFonts w:ascii="Symbol" w:eastAsia="Symbol" w:hAnsi="Symbol" w:cs="Symbol"/>
          <w:sz w:val="24"/>
          <w:szCs w:val="24"/>
        </w:rPr>
      </w:pPr>
      <w:r>
        <w:rPr>
          <w:rFonts w:eastAsia="Times New Roman"/>
          <w:sz w:val="24"/>
          <w:szCs w:val="24"/>
        </w:rPr>
        <w:t>объяснять расовые отличия разных народов мира;</w:t>
      </w:r>
    </w:p>
    <w:p w:rsidR="00895700" w:rsidRDefault="00895700" w:rsidP="00A82285">
      <w:pPr>
        <w:spacing w:line="37" w:lineRule="exact"/>
        <w:ind w:firstLine="709"/>
        <w:rPr>
          <w:rFonts w:ascii="Symbol" w:eastAsia="Symbol" w:hAnsi="Symbol" w:cs="Symbol"/>
          <w:sz w:val="24"/>
          <w:szCs w:val="24"/>
        </w:rPr>
      </w:pPr>
    </w:p>
    <w:p w:rsidR="00895700" w:rsidRDefault="0099262C" w:rsidP="004B4437">
      <w:pPr>
        <w:numPr>
          <w:ilvl w:val="0"/>
          <w:numId w:val="63"/>
        </w:numPr>
        <w:tabs>
          <w:tab w:val="left" w:pos="1400"/>
        </w:tabs>
        <w:ind w:firstLine="709"/>
        <w:rPr>
          <w:rFonts w:ascii="Symbol" w:eastAsia="Symbol" w:hAnsi="Symbol" w:cs="Symbol"/>
          <w:sz w:val="24"/>
          <w:szCs w:val="24"/>
        </w:rPr>
      </w:pPr>
      <w:r>
        <w:rPr>
          <w:rFonts w:eastAsia="Times New Roman"/>
          <w:sz w:val="24"/>
          <w:szCs w:val="24"/>
        </w:rPr>
        <w:t>давать характеристику рельефа своей местности;</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0"/>
          <w:numId w:val="63"/>
        </w:numPr>
        <w:tabs>
          <w:tab w:val="left" w:pos="1394"/>
        </w:tabs>
        <w:spacing w:line="274" w:lineRule="auto"/>
        <w:ind w:right="420" w:firstLine="714"/>
        <w:rPr>
          <w:rFonts w:ascii="Symbol" w:eastAsia="Symbol" w:hAnsi="Symbol" w:cs="Symbol"/>
          <w:sz w:val="24"/>
          <w:szCs w:val="24"/>
        </w:rPr>
      </w:pPr>
      <w:r>
        <w:rPr>
          <w:rFonts w:eastAsia="Times New Roman"/>
          <w:sz w:val="24"/>
          <w:szCs w:val="24"/>
        </w:rPr>
        <w:t>уметь выделять в записках путешественников географические особенности территории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63"/>
        </w:numPr>
        <w:tabs>
          <w:tab w:val="left" w:pos="1394"/>
        </w:tabs>
        <w:spacing w:line="274" w:lineRule="auto"/>
        <w:ind w:right="420" w:firstLine="714"/>
        <w:rPr>
          <w:rFonts w:ascii="Symbol" w:eastAsia="Symbol" w:hAnsi="Symbol" w:cs="Symbol"/>
          <w:sz w:val="24"/>
          <w:szCs w:val="24"/>
        </w:rPr>
      </w:pPr>
      <w:r>
        <w:rPr>
          <w:rFonts w:eastAsia="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63"/>
        </w:numPr>
        <w:tabs>
          <w:tab w:val="left" w:pos="1400"/>
        </w:tabs>
        <w:ind w:firstLine="709"/>
        <w:rPr>
          <w:rFonts w:ascii="Symbol" w:eastAsia="Symbol" w:hAnsi="Symbol" w:cs="Symbol"/>
          <w:sz w:val="24"/>
          <w:szCs w:val="24"/>
        </w:rPr>
      </w:pPr>
      <w:r>
        <w:rPr>
          <w:rFonts w:eastAsia="Times New Roman"/>
          <w:sz w:val="24"/>
          <w:szCs w:val="24"/>
        </w:rPr>
        <w:t>оценивать место и роль России в мировом хозяйстве.</w:t>
      </w:r>
    </w:p>
    <w:p w:rsidR="00895700" w:rsidRDefault="00895700" w:rsidP="009217B5">
      <w:pPr>
        <w:spacing w:line="23" w:lineRule="exact"/>
        <w:rPr>
          <w:sz w:val="20"/>
          <w:szCs w:val="20"/>
        </w:rPr>
      </w:pPr>
    </w:p>
    <w:p w:rsidR="00895700" w:rsidRDefault="0099262C" w:rsidP="009217B5">
      <w:pPr>
        <w:rPr>
          <w:sz w:val="20"/>
          <w:szCs w:val="20"/>
        </w:rPr>
      </w:pPr>
      <w:r>
        <w:rPr>
          <w:rFonts w:eastAsia="Times New Roman"/>
          <w:b/>
          <w:bCs/>
          <w:sz w:val="24"/>
          <w:szCs w:val="24"/>
        </w:rPr>
        <w:t>Выпускник получит возможность научиться:</w:t>
      </w:r>
    </w:p>
    <w:p w:rsidR="00895700" w:rsidRDefault="00895700" w:rsidP="009217B5">
      <w:pPr>
        <w:spacing w:line="50" w:lineRule="exact"/>
        <w:rPr>
          <w:sz w:val="20"/>
          <w:szCs w:val="20"/>
        </w:rPr>
      </w:pPr>
    </w:p>
    <w:p w:rsidR="00895700" w:rsidRDefault="0099262C" w:rsidP="004B4437">
      <w:pPr>
        <w:numPr>
          <w:ilvl w:val="1"/>
          <w:numId w:val="64"/>
        </w:numPr>
        <w:tabs>
          <w:tab w:val="left" w:pos="1400"/>
        </w:tabs>
        <w:ind w:firstLine="709"/>
        <w:rPr>
          <w:rFonts w:ascii="Symbol" w:eastAsia="Symbol" w:hAnsi="Symbol" w:cs="Symbol"/>
          <w:sz w:val="24"/>
          <w:szCs w:val="24"/>
        </w:rPr>
      </w:pPr>
      <w:r>
        <w:rPr>
          <w:rFonts w:eastAsia="Times New Roman"/>
          <w:i/>
          <w:iCs/>
          <w:sz w:val="24"/>
          <w:szCs w:val="24"/>
        </w:rPr>
        <w:t>создавать простейшие географические карты различного содержания;</w:t>
      </w:r>
    </w:p>
    <w:p w:rsidR="00895700" w:rsidRDefault="00895700" w:rsidP="00A82285">
      <w:pPr>
        <w:spacing w:line="41" w:lineRule="exact"/>
        <w:ind w:firstLine="709"/>
        <w:rPr>
          <w:rFonts w:ascii="Symbol" w:eastAsia="Symbol" w:hAnsi="Symbol" w:cs="Symbol"/>
          <w:sz w:val="24"/>
          <w:szCs w:val="24"/>
        </w:rPr>
      </w:pPr>
    </w:p>
    <w:p w:rsidR="00895700" w:rsidRDefault="0099262C" w:rsidP="004B4437">
      <w:pPr>
        <w:numPr>
          <w:ilvl w:val="1"/>
          <w:numId w:val="64"/>
        </w:numPr>
        <w:tabs>
          <w:tab w:val="left" w:pos="1400"/>
        </w:tabs>
        <w:ind w:firstLine="709"/>
        <w:rPr>
          <w:rFonts w:ascii="Symbol" w:eastAsia="Symbol" w:hAnsi="Symbol" w:cs="Symbol"/>
          <w:sz w:val="24"/>
          <w:szCs w:val="24"/>
        </w:rPr>
      </w:pPr>
      <w:r>
        <w:rPr>
          <w:rFonts w:eastAsia="Times New Roman"/>
          <w:i/>
          <w:iCs/>
          <w:sz w:val="24"/>
          <w:szCs w:val="24"/>
        </w:rPr>
        <w:t>моделировать географические объекты и явления;</w:t>
      </w:r>
    </w:p>
    <w:p w:rsidR="00895700" w:rsidRDefault="00895700" w:rsidP="00A82285">
      <w:pPr>
        <w:spacing w:line="41" w:lineRule="exact"/>
        <w:ind w:firstLine="709"/>
        <w:rPr>
          <w:rFonts w:ascii="Symbol" w:eastAsia="Symbol" w:hAnsi="Symbol" w:cs="Symbol"/>
          <w:sz w:val="24"/>
          <w:szCs w:val="24"/>
        </w:rPr>
      </w:pPr>
    </w:p>
    <w:p w:rsidR="00895700" w:rsidRDefault="0099262C" w:rsidP="004B4437">
      <w:pPr>
        <w:numPr>
          <w:ilvl w:val="1"/>
          <w:numId w:val="64"/>
        </w:numPr>
        <w:tabs>
          <w:tab w:val="left" w:pos="1394"/>
        </w:tabs>
        <w:spacing w:line="274" w:lineRule="auto"/>
        <w:ind w:right="420" w:firstLine="714"/>
        <w:rPr>
          <w:rFonts w:ascii="Symbol" w:eastAsia="Symbol" w:hAnsi="Symbol" w:cs="Symbol"/>
          <w:sz w:val="24"/>
          <w:szCs w:val="24"/>
        </w:rPr>
      </w:pPr>
      <w:r>
        <w:rPr>
          <w:rFonts w:eastAsia="Times New Roman"/>
          <w:i/>
          <w:iCs/>
          <w:sz w:val="24"/>
          <w:szCs w:val="24"/>
        </w:rPr>
        <w:t>работать с записками, отчетами, дневниками путешественников как и</w:t>
      </w:r>
      <w:r>
        <w:rPr>
          <w:rFonts w:eastAsia="Times New Roman"/>
          <w:i/>
          <w:iCs/>
          <w:sz w:val="24"/>
          <w:szCs w:val="24"/>
        </w:rPr>
        <w:t>с</w:t>
      </w:r>
      <w:r>
        <w:rPr>
          <w:rFonts w:eastAsia="Times New Roman"/>
          <w:i/>
          <w:iCs/>
          <w:sz w:val="24"/>
          <w:szCs w:val="24"/>
        </w:rPr>
        <w:t>точниками географической информации;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1"/>
          <w:numId w:val="64"/>
        </w:numPr>
        <w:tabs>
          <w:tab w:val="left" w:pos="1400"/>
        </w:tabs>
        <w:ind w:firstLine="709"/>
        <w:rPr>
          <w:rFonts w:ascii="Symbol" w:eastAsia="Symbol" w:hAnsi="Symbol" w:cs="Symbol"/>
          <w:sz w:val="24"/>
          <w:szCs w:val="24"/>
        </w:rPr>
      </w:pPr>
      <w:r>
        <w:rPr>
          <w:rFonts w:eastAsia="Times New Roman"/>
          <w:i/>
          <w:iCs/>
          <w:sz w:val="24"/>
          <w:szCs w:val="24"/>
        </w:rPr>
        <w:t>подготавливать сообщения (презентации) о выдающихся путешественниках,</w:t>
      </w:r>
    </w:p>
    <w:p w:rsidR="00895700" w:rsidRDefault="00895700" w:rsidP="00A82285">
      <w:pPr>
        <w:spacing w:line="22" w:lineRule="exact"/>
        <w:ind w:firstLine="709"/>
        <w:rPr>
          <w:rFonts w:ascii="Symbol" w:eastAsia="Symbol" w:hAnsi="Symbol" w:cs="Symbol"/>
          <w:sz w:val="24"/>
          <w:szCs w:val="24"/>
        </w:rPr>
      </w:pPr>
    </w:p>
    <w:p w:rsidR="00895700" w:rsidRDefault="0099262C" w:rsidP="004B4437">
      <w:pPr>
        <w:numPr>
          <w:ilvl w:val="0"/>
          <w:numId w:val="64"/>
        </w:numPr>
        <w:tabs>
          <w:tab w:val="left" w:pos="580"/>
        </w:tabs>
        <w:ind w:firstLine="709"/>
        <w:rPr>
          <w:rFonts w:eastAsia="Times New Roman"/>
          <w:i/>
          <w:iCs/>
          <w:sz w:val="24"/>
          <w:szCs w:val="24"/>
        </w:rPr>
      </w:pPr>
      <w:r>
        <w:rPr>
          <w:rFonts w:eastAsia="Times New Roman"/>
          <w:i/>
          <w:iCs/>
          <w:sz w:val="24"/>
          <w:szCs w:val="24"/>
        </w:rPr>
        <w:t>современных исследованиях Земли;</w:t>
      </w:r>
    </w:p>
    <w:p w:rsidR="00895700" w:rsidRDefault="00895700" w:rsidP="00A82285">
      <w:pPr>
        <w:spacing w:line="60" w:lineRule="exact"/>
        <w:ind w:firstLine="709"/>
        <w:rPr>
          <w:rFonts w:eastAsia="Times New Roman"/>
          <w:i/>
          <w:iCs/>
          <w:sz w:val="24"/>
          <w:szCs w:val="24"/>
        </w:rPr>
      </w:pPr>
    </w:p>
    <w:p w:rsidR="00895700" w:rsidRDefault="0099262C" w:rsidP="004B4437">
      <w:pPr>
        <w:numPr>
          <w:ilvl w:val="1"/>
          <w:numId w:val="64"/>
        </w:numPr>
        <w:tabs>
          <w:tab w:val="left" w:pos="1400"/>
        </w:tabs>
        <w:ind w:firstLine="709"/>
        <w:rPr>
          <w:rFonts w:ascii="Symbol" w:eastAsia="Symbol" w:hAnsi="Symbol" w:cs="Symbol"/>
          <w:sz w:val="24"/>
          <w:szCs w:val="24"/>
        </w:rPr>
      </w:pPr>
      <w:r>
        <w:rPr>
          <w:rFonts w:eastAsia="Times New Roman"/>
          <w:i/>
          <w:iCs/>
          <w:sz w:val="24"/>
          <w:szCs w:val="24"/>
        </w:rPr>
        <w:t>ориентироваться на местности: в мегаполисе и в природе;</w:t>
      </w:r>
    </w:p>
    <w:p w:rsidR="00895700" w:rsidRDefault="00895700" w:rsidP="009217B5">
      <w:pPr>
        <w:spacing w:line="37" w:lineRule="exact"/>
        <w:rPr>
          <w:rFonts w:ascii="Symbol" w:eastAsia="Symbol" w:hAnsi="Symbol" w:cs="Symbol"/>
          <w:sz w:val="24"/>
          <w:szCs w:val="24"/>
        </w:rPr>
      </w:pPr>
    </w:p>
    <w:p w:rsidR="00895700" w:rsidRDefault="0099262C" w:rsidP="004B4437">
      <w:pPr>
        <w:numPr>
          <w:ilvl w:val="1"/>
          <w:numId w:val="64"/>
        </w:numPr>
        <w:tabs>
          <w:tab w:val="left" w:pos="1394"/>
        </w:tabs>
        <w:spacing w:line="275" w:lineRule="auto"/>
        <w:ind w:right="420" w:firstLine="714"/>
        <w:jc w:val="both"/>
        <w:rPr>
          <w:rFonts w:ascii="Symbol" w:eastAsia="Symbol" w:hAnsi="Symbol" w:cs="Symbol"/>
          <w:sz w:val="24"/>
          <w:szCs w:val="24"/>
        </w:rPr>
      </w:pPr>
      <w:r>
        <w:rPr>
          <w:rFonts w:eastAsia="Times New Roman"/>
          <w:i/>
          <w:iCs/>
          <w:sz w:val="24"/>
          <w:szCs w:val="24"/>
        </w:rPr>
        <w:t>использовать знания о географических явлениях в повседневной жизни для с</w:t>
      </w:r>
      <w:r>
        <w:rPr>
          <w:rFonts w:eastAsia="Times New Roman"/>
          <w:i/>
          <w:iCs/>
          <w:sz w:val="24"/>
          <w:szCs w:val="24"/>
        </w:rPr>
        <w:t>о</w:t>
      </w:r>
      <w:r>
        <w:rPr>
          <w:rFonts w:eastAsia="Times New Roman"/>
          <w:i/>
          <w:iCs/>
          <w:sz w:val="24"/>
          <w:szCs w:val="24"/>
        </w:rPr>
        <w:t>хранения здоровья и соблюдения норм экологического поведения в быту и окружающей среде;</w:t>
      </w:r>
    </w:p>
    <w:p w:rsidR="00895700" w:rsidRDefault="0099262C" w:rsidP="004B4437">
      <w:pPr>
        <w:numPr>
          <w:ilvl w:val="1"/>
          <w:numId w:val="64"/>
        </w:numPr>
        <w:tabs>
          <w:tab w:val="left" w:pos="1394"/>
        </w:tabs>
        <w:spacing w:line="282" w:lineRule="auto"/>
        <w:ind w:right="420" w:firstLine="714"/>
        <w:jc w:val="both"/>
        <w:rPr>
          <w:rFonts w:ascii="Symbol" w:eastAsia="Symbol" w:hAnsi="Symbol" w:cs="Symbol"/>
          <w:sz w:val="24"/>
          <w:szCs w:val="24"/>
        </w:rPr>
      </w:pPr>
      <w:r>
        <w:rPr>
          <w:rFonts w:eastAsia="Times New Roman"/>
          <w:i/>
          <w:iCs/>
          <w:sz w:val="24"/>
          <w:szCs w:val="24"/>
        </w:rPr>
        <w:t>приводить примеры, показывающие роль географической науки в решении с</w:t>
      </w:r>
      <w:r>
        <w:rPr>
          <w:rFonts w:eastAsia="Times New Roman"/>
          <w:i/>
          <w:iCs/>
          <w:sz w:val="24"/>
          <w:szCs w:val="24"/>
        </w:rPr>
        <w:t>о</w:t>
      </w:r>
      <w:r>
        <w:rPr>
          <w:rFonts w:eastAsia="Times New Roman"/>
          <w:i/>
          <w:iCs/>
          <w:sz w:val="24"/>
          <w:szCs w:val="24"/>
        </w:rPr>
        <w:t>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95700" w:rsidRDefault="00895700" w:rsidP="009217B5">
      <w:pPr>
        <w:spacing w:line="145" w:lineRule="exact"/>
        <w:rPr>
          <w:sz w:val="20"/>
          <w:szCs w:val="20"/>
        </w:rPr>
      </w:pPr>
    </w:p>
    <w:p w:rsidR="00895700" w:rsidRDefault="0099262C" w:rsidP="004B4437">
      <w:pPr>
        <w:numPr>
          <w:ilvl w:val="0"/>
          <w:numId w:val="65"/>
        </w:numPr>
        <w:tabs>
          <w:tab w:val="left" w:pos="1394"/>
        </w:tabs>
        <w:spacing w:line="274" w:lineRule="auto"/>
        <w:ind w:right="420" w:firstLine="714"/>
        <w:rPr>
          <w:rFonts w:ascii="Symbol" w:eastAsia="Symbol" w:hAnsi="Symbol" w:cs="Symbol"/>
          <w:sz w:val="24"/>
          <w:szCs w:val="24"/>
        </w:rPr>
      </w:pPr>
      <w:r>
        <w:rPr>
          <w:rFonts w:eastAsia="Times New Roman"/>
          <w:i/>
          <w:iCs/>
          <w:sz w:val="24"/>
          <w:szCs w:val="24"/>
        </w:rPr>
        <w:t>воспринимать и критически оценивать информацию географического с</w:t>
      </w:r>
      <w:r>
        <w:rPr>
          <w:rFonts w:eastAsia="Times New Roman"/>
          <w:i/>
          <w:iCs/>
          <w:sz w:val="24"/>
          <w:szCs w:val="24"/>
        </w:rPr>
        <w:t>о</w:t>
      </w:r>
      <w:r>
        <w:rPr>
          <w:rFonts w:eastAsia="Times New Roman"/>
          <w:i/>
          <w:iCs/>
          <w:sz w:val="24"/>
          <w:szCs w:val="24"/>
        </w:rPr>
        <w:t>держания в научно-популярной литературе и средствах массовой информации;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65"/>
        </w:numPr>
        <w:tabs>
          <w:tab w:val="left" w:pos="1394"/>
        </w:tabs>
        <w:spacing w:line="275" w:lineRule="auto"/>
        <w:ind w:right="420" w:firstLine="714"/>
        <w:jc w:val="both"/>
        <w:rPr>
          <w:rFonts w:ascii="Symbol" w:eastAsia="Symbol" w:hAnsi="Symbol" w:cs="Symbol"/>
          <w:sz w:val="24"/>
          <w:szCs w:val="24"/>
        </w:rPr>
      </w:pPr>
      <w:r>
        <w:rPr>
          <w:rFonts w:eastAsia="Times New Roman"/>
          <w:i/>
          <w:iCs/>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w:t>
      </w:r>
      <w:r>
        <w:rPr>
          <w:rFonts w:eastAsia="Times New Roman"/>
          <w:i/>
          <w:iCs/>
          <w:sz w:val="24"/>
          <w:szCs w:val="24"/>
        </w:rPr>
        <w:t>ч</w:t>
      </w:r>
      <w:r>
        <w:rPr>
          <w:rFonts w:eastAsia="Times New Roman"/>
          <w:i/>
          <w:iCs/>
          <w:sz w:val="24"/>
          <w:szCs w:val="24"/>
        </w:rPr>
        <w:t>ке;</w:t>
      </w:r>
    </w:p>
    <w:p w:rsidR="00895700" w:rsidRDefault="0099262C" w:rsidP="004B4437">
      <w:pPr>
        <w:numPr>
          <w:ilvl w:val="0"/>
          <w:numId w:val="65"/>
        </w:numPr>
        <w:tabs>
          <w:tab w:val="left" w:pos="1394"/>
        </w:tabs>
        <w:spacing w:line="274" w:lineRule="auto"/>
        <w:ind w:right="420" w:firstLine="714"/>
        <w:rPr>
          <w:rFonts w:ascii="Symbol" w:eastAsia="Symbol" w:hAnsi="Symbol" w:cs="Symbol"/>
          <w:sz w:val="24"/>
          <w:szCs w:val="24"/>
        </w:rPr>
      </w:pPr>
      <w:r>
        <w:rPr>
          <w:rFonts w:eastAsia="Times New Roman"/>
          <w:i/>
          <w:iCs/>
          <w:sz w:val="24"/>
          <w:szCs w:val="24"/>
        </w:rPr>
        <w:t>сопоставлять существующие в науке точки зрения о причинах происходящих глобальных изменений климата;</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65"/>
        </w:numPr>
        <w:tabs>
          <w:tab w:val="left" w:pos="1394"/>
        </w:tabs>
        <w:spacing w:line="274" w:lineRule="auto"/>
        <w:ind w:right="420" w:firstLine="714"/>
        <w:rPr>
          <w:rFonts w:ascii="Symbol" w:eastAsia="Symbol" w:hAnsi="Symbol" w:cs="Symbol"/>
          <w:sz w:val="24"/>
          <w:szCs w:val="24"/>
        </w:rPr>
      </w:pPr>
      <w:r>
        <w:rPr>
          <w:rFonts w:eastAsia="Times New Roman"/>
          <w:i/>
          <w:iCs/>
          <w:sz w:val="24"/>
          <w:szCs w:val="24"/>
        </w:rPr>
        <w:t>оценивать положительные и негативные последствия глобальных изменений климата для отдельных регионов и стран;</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65"/>
        </w:numPr>
        <w:tabs>
          <w:tab w:val="left" w:pos="1394"/>
        </w:tabs>
        <w:spacing w:line="274" w:lineRule="auto"/>
        <w:ind w:right="420" w:firstLine="714"/>
        <w:rPr>
          <w:rFonts w:ascii="Symbol" w:eastAsia="Symbol" w:hAnsi="Symbol" w:cs="Symbol"/>
          <w:sz w:val="24"/>
          <w:szCs w:val="24"/>
        </w:rPr>
      </w:pPr>
      <w:r>
        <w:rPr>
          <w:rFonts w:eastAsia="Times New Roman"/>
          <w:i/>
          <w:iCs/>
          <w:sz w:val="24"/>
          <w:szCs w:val="24"/>
        </w:rPr>
        <w:lastRenderedPageBreak/>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65"/>
        </w:numPr>
        <w:tabs>
          <w:tab w:val="left" w:pos="1394"/>
        </w:tabs>
        <w:spacing w:line="275" w:lineRule="auto"/>
        <w:ind w:right="420" w:firstLine="714"/>
        <w:jc w:val="both"/>
        <w:rPr>
          <w:rFonts w:ascii="Symbol" w:eastAsia="Symbol" w:hAnsi="Symbol" w:cs="Symbol"/>
          <w:sz w:val="24"/>
          <w:szCs w:val="24"/>
        </w:rPr>
      </w:pPr>
      <w:r>
        <w:rPr>
          <w:rFonts w:eastAsia="Times New Roman"/>
          <w:i/>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w:t>
      </w:r>
      <w:r>
        <w:rPr>
          <w:rFonts w:eastAsia="Times New Roman"/>
          <w:i/>
          <w:iCs/>
          <w:sz w:val="24"/>
          <w:szCs w:val="24"/>
        </w:rPr>
        <w:t>и</w:t>
      </w:r>
      <w:r>
        <w:rPr>
          <w:rFonts w:eastAsia="Times New Roman"/>
          <w:i/>
          <w:iCs/>
          <w:sz w:val="24"/>
          <w:szCs w:val="24"/>
        </w:rPr>
        <w:t>ческими изменениями, а также развитием глобальной коммуникационной системы;</w:t>
      </w:r>
    </w:p>
    <w:p w:rsidR="00895700" w:rsidRDefault="0099262C" w:rsidP="004B4437">
      <w:pPr>
        <w:numPr>
          <w:ilvl w:val="0"/>
          <w:numId w:val="65"/>
        </w:numPr>
        <w:tabs>
          <w:tab w:val="left" w:pos="1394"/>
        </w:tabs>
        <w:spacing w:line="272" w:lineRule="auto"/>
        <w:ind w:right="420" w:firstLine="714"/>
        <w:rPr>
          <w:rFonts w:ascii="Symbol" w:eastAsia="Symbol" w:hAnsi="Symbol" w:cs="Symbol"/>
          <w:sz w:val="24"/>
          <w:szCs w:val="24"/>
        </w:rPr>
      </w:pPr>
      <w:r>
        <w:rPr>
          <w:rFonts w:eastAsia="Times New Roman"/>
          <w:i/>
          <w:iCs/>
          <w:sz w:val="24"/>
          <w:szCs w:val="24"/>
        </w:rPr>
        <w:t>давать оценку и приводить примеры изменения значения границ во времени, оценивать границы с точки зрения их доступности;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65"/>
        </w:numPr>
        <w:tabs>
          <w:tab w:val="left" w:pos="1394"/>
        </w:tabs>
        <w:spacing w:line="274" w:lineRule="auto"/>
        <w:ind w:right="420" w:firstLine="714"/>
        <w:rPr>
          <w:rFonts w:ascii="Symbol" w:eastAsia="Symbol" w:hAnsi="Symbol" w:cs="Symbol"/>
          <w:sz w:val="24"/>
          <w:szCs w:val="24"/>
        </w:rPr>
      </w:pPr>
      <w:r>
        <w:rPr>
          <w:rFonts w:eastAsia="Times New Roman"/>
          <w:i/>
          <w:iCs/>
          <w:sz w:val="24"/>
          <w:szCs w:val="24"/>
        </w:rPr>
        <w:t>делать прогнозы трансформации географических систем и комплексов в р</w:t>
      </w:r>
      <w:r>
        <w:rPr>
          <w:rFonts w:eastAsia="Times New Roman"/>
          <w:i/>
          <w:iCs/>
          <w:sz w:val="24"/>
          <w:szCs w:val="24"/>
        </w:rPr>
        <w:t>е</w:t>
      </w:r>
      <w:r>
        <w:rPr>
          <w:rFonts w:eastAsia="Times New Roman"/>
          <w:i/>
          <w:iCs/>
          <w:sz w:val="24"/>
          <w:szCs w:val="24"/>
        </w:rPr>
        <w:t>зультате изменения их компонентов;</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65"/>
        </w:numPr>
        <w:tabs>
          <w:tab w:val="left" w:pos="851"/>
          <w:tab w:val="left" w:pos="1400"/>
        </w:tabs>
        <w:ind w:firstLine="709"/>
        <w:rPr>
          <w:rFonts w:ascii="Symbol" w:eastAsia="Symbol" w:hAnsi="Symbol" w:cs="Symbol"/>
          <w:sz w:val="24"/>
          <w:szCs w:val="24"/>
        </w:rPr>
      </w:pPr>
      <w:r>
        <w:rPr>
          <w:rFonts w:eastAsia="Times New Roman"/>
          <w:i/>
          <w:iCs/>
          <w:sz w:val="24"/>
          <w:szCs w:val="24"/>
        </w:rPr>
        <w:t>наносить на контурные карты основные формы рельефа;</w:t>
      </w:r>
    </w:p>
    <w:p w:rsidR="00895700" w:rsidRDefault="00895700" w:rsidP="00A82285">
      <w:pPr>
        <w:tabs>
          <w:tab w:val="left" w:pos="851"/>
        </w:tabs>
        <w:spacing w:line="41" w:lineRule="exact"/>
        <w:ind w:firstLine="709"/>
        <w:rPr>
          <w:rFonts w:ascii="Symbol" w:eastAsia="Symbol" w:hAnsi="Symbol" w:cs="Symbol"/>
          <w:sz w:val="24"/>
          <w:szCs w:val="24"/>
        </w:rPr>
      </w:pPr>
    </w:p>
    <w:p w:rsidR="00895700" w:rsidRDefault="0099262C" w:rsidP="004B4437">
      <w:pPr>
        <w:numPr>
          <w:ilvl w:val="0"/>
          <w:numId w:val="65"/>
        </w:numPr>
        <w:tabs>
          <w:tab w:val="left" w:pos="851"/>
          <w:tab w:val="left" w:pos="1400"/>
        </w:tabs>
        <w:ind w:firstLine="709"/>
        <w:rPr>
          <w:rFonts w:ascii="Symbol" w:eastAsia="Symbol" w:hAnsi="Symbol" w:cs="Symbol"/>
          <w:sz w:val="24"/>
          <w:szCs w:val="24"/>
        </w:rPr>
      </w:pPr>
      <w:r>
        <w:rPr>
          <w:rFonts w:eastAsia="Times New Roman"/>
          <w:i/>
          <w:iCs/>
          <w:sz w:val="24"/>
          <w:szCs w:val="24"/>
        </w:rPr>
        <w:t>давать характеристику климата своей области (края, республики);</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0"/>
          <w:numId w:val="65"/>
        </w:numPr>
        <w:tabs>
          <w:tab w:val="left" w:pos="1394"/>
        </w:tabs>
        <w:spacing w:line="272" w:lineRule="auto"/>
        <w:ind w:right="420" w:firstLine="714"/>
        <w:rPr>
          <w:rFonts w:ascii="Symbol" w:eastAsia="Symbol" w:hAnsi="Symbol" w:cs="Symbol"/>
          <w:sz w:val="24"/>
          <w:szCs w:val="24"/>
        </w:rPr>
      </w:pPr>
      <w:r>
        <w:rPr>
          <w:rFonts w:eastAsia="Times New Roman"/>
          <w:i/>
          <w:iCs/>
          <w:sz w:val="24"/>
          <w:szCs w:val="24"/>
        </w:rPr>
        <w:t>показывать на карте артезианские бассейны и области распространения многолетней мерзлоты;</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65"/>
        </w:numPr>
        <w:tabs>
          <w:tab w:val="left" w:pos="1394"/>
        </w:tabs>
        <w:spacing w:line="275" w:lineRule="auto"/>
        <w:ind w:right="420" w:firstLine="714"/>
        <w:jc w:val="both"/>
        <w:rPr>
          <w:rFonts w:ascii="Symbol" w:eastAsia="Symbol" w:hAnsi="Symbol" w:cs="Symbol"/>
          <w:sz w:val="24"/>
          <w:szCs w:val="24"/>
        </w:rPr>
      </w:pPr>
      <w:r>
        <w:rPr>
          <w:rFonts w:eastAsia="Times New Roman"/>
          <w:i/>
          <w:iCs/>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w:t>
      </w:r>
      <w:r>
        <w:rPr>
          <w:rFonts w:eastAsia="Times New Roman"/>
          <w:i/>
          <w:iCs/>
          <w:sz w:val="24"/>
          <w:szCs w:val="24"/>
        </w:rPr>
        <w:t>о</w:t>
      </w:r>
      <w:r>
        <w:rPr>
          <w:rFonts w:eastAsia="Times New Roman"/>
          <w:i/>
          <w:iCs/>
          <w:sz w:val="24"/>
          <w:szCs w:val="24"/>
        </w:rPr>
        <w:t>веческого капитала;</w:t>
      </w:r>
    </w:p>
    <w:p w:rsidR="00895700" w:rsidRDefault="0099262C" w:rsidP="004B4437">
      <w:pPr>
        <w:numPr>
          <w:ilvl w:val="0"/>
          <w:numId w:val="65"/>
        </w:numPr>
        <w:tabs>
          <w:tab w:val="left" w:pos="1400"/>
        </w:tabs>
        <w:ind w:firstLine="709"/>
        <w:rPr>
          <w:rFonts w:ascii="Symbol" w:eastAsia="Symbol" w:hAnsi="Symbol" w:cs="Symbol"/>
          <w:sz w:val="24"/>
          <w:szCs w:val="24"/>
        </w:rPr>
      </w:pPr>
      <w:r>
        <w:rPr>
          <w:rFonts w:eastAsia="Times New Roman"/>
          <w:i/>
          <w:iCs/>
          <w:sz w:val="24"/>
          <w:szCs w:val="24"/>
        </w:rPr>
        <w:t>оценивать ситуацию на рынке труда и ее динамику;</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0"/>
          <w:numId w:val="65"/>
        </w:numPr>
        <w:tabs>
          <w:tab w:val="left" w:pos="1394"/>
        </w:tabs>
        <w:spacing w:line="274" w:lineRule="auto"/>
        <w:ind w:right="420" w:firstLine="714"/>
        <w:rPr>
          <w:rFonts w:ascii="Symbol" w:eastAsia="Symbol" w:hAnsi="Symbol" w:cs="Symbol"/>
          <w:sz w:val="24"/>
          <w:szCs w:val="24"/>
        </w:rPr>
      </w:pPr>
      <w:r>
        <w:rPr>
          <w:rFonts w:eastAsia="Times New Roman"/>
          <w:i/>
          <w:iCs/>
          <w:sz w:val="24"/>
          <w:szCs w:val="24"/>
        </w:rPr>
        <w:t>объяснять различия в обеспеченности трудовыми ресурсами отдельных р</w:t>
      </w:r>
      <w:r>
        <w:rPr>
          <w:rFonts w:eastAsia="Times New Roman"/>
          <w:i/>
          <w:iCs/>
          <w:sz w:val="24"/>
          <w:szCs w:val="24"/>
        </w:rPr>
        <w:t>е</w:t>
      </w:r>
      <w:r>
        <w:rPr>
          <w:rFonts w:eastAsia="Times New Roman"/>
          <w:i/>
          <w:iCs/>
          <w:sz w:val="24"/>
          <w:szCs w:val="24"/>
        </w:rPr>
        <w:t>гионов России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65"/>
        </w:numPr>
        <w:tabs>
          <w:tab w:val="left" w:pos="1394"/>
        </w:tabs>
        <w:spacing w:line="275" w:lineRule="auto"/>
        <w:ind w:right="420" w:firstLine="714"/>
        <w:jc w:val="both"/>
        <w:rPr>
          <w:rFonts w:ascii="Symbol" w:eastAsia="Symbol" w:hAnsi="Symbol" w:cs="Symbol"/>
          <w:sz w:val="24"/>
          <w:szCs w:val="24"/>
        </w:rPr>
      </w:pPr>
      <w:r>
        <w:rPr>
          <w:rFonts w:eastAsia="Times New Roman"/>
          <w:i/>
          <w:iCs/>
          <w:sz w:val="24"/>
          <w:szCs w:val="24"/>
        </w:rPr>
        <w:t>выдвигать и обосновывать на основе анализа комплекса источников инфо</w:t>
      </w:r>
      <w:r>
        <w:rPr>
          <w:rFonts w:eastAsia="Times New Roman"/>
          <w:i/>
          <w:iCs/>
          <w:sz w:val="24"/>
          <w:szCs w:val="24"/>
        </w:rPr>
        <w:t>р</w:t>
      </w:r>
      <w:r>
        <w:rPr>
          <w:rFonts w:eastAsia="Times New Roman"/>
          <w:i/>
          <w:iCs/>
          <w:sz w:val="24"/>
          <w:szCs w:val="24"/>
        </w:rPr>
        <w:t>мации гипотезы об изменении отраслевой и территориальной структуры хозяйства страны;</w:t>
      </w:r>
    </w:p>
    <w:p w:rsidR="00895700" w:rsidRDefault="0099262C" w:rsidP="004B4437">
      <w:pPr>
        <w:numPr>
          <w:ilvl w:val="0"/>
          <w:numId w:val="65"/>
        </w:numPr>
        <w:tabs>
          <w:tab w:val="left" w:pos="1400"/>
        </w:tabs>
        <w:ind w:firstLine="709"/>
        <w:rPr>
          <w:rFonts w:ascii="Symbol" w:eastAsia="Symbol" w:hAnsi="Symbol" w:cs="Symbol"/>
          <w:sz w:val="24"/>
          <w:szCs w:val="24"/>
        </w:rPr>
      </w:pPr>
      <w:r>
        <w:rPr>
          <w:rFonts w:eastAsia="Times New Roman"/>
          <w:i/>
          <w:iCs/>
          <w:sz w:val="24"/>
          <w:szCs w:val="24"/>
        </w:rPr>
        <w:t>обосновывать  возможные  пути  решения  проблем  развития  хозяйства</w:t>
      </w:r>
    </w:p>
    <w:p w:rsidR="00895700" w:rsidRDefault="00895700" w:rsidP="009217B5">
      <w:pPr>
        <w:spacing w:line="27" w:lineRule="exact"/>
        <w:rPr>
          <w:rFonts w:ascii="Symbol" w:eastAsia="Symbol" w:hAnsi="Symbol" w:cs="Symbol"/>
          <w:sz w:val="24"/>
          <w:szCs w:val="24"/>
        </w:rPr>
      </w:pPr>
    </w:p>
    <w:p w:rsidR="00895700" w:rsidRDefault="0099262C" w:rsidP="009217B5">
      <w:pPr>
        <w:rPr>
          <w:rFonts w:ascii="Symbol" w:eastAsia="Symbol" w:hAnsi="Symbol" w:cs="Symbol"/>
          <w:sz w:val="24"/>
          <w:szCs w:val="24"/>
        </w:rPr>
      </w:pPr>
      <w:r>
        <w:rPr>
          <w:rFonts w:eastAsia="Times New Roman"/>
          <w:i/>
          <w:iCs/>
          <w:sz w:val="24"/>
          <w:szCs w:val="24"/>
        </w:rPr>
        <w:t>России;</w:t>
      </w:r>
    </w:p>
    <w:p w:rsidR="00895700" w:rsidRDefault="00895700" w:rsidP="009217B5">
      <w:pPr>
        <w:spacing w:line="55" w:lineRule="exact"/>
        <w:rPr>
          <w:rFonts w:ascii="Symbol" w:eastAsia="Symbol" w:hAnsi="Symbol" w:cs="Symbol"/>
          <w:sz w:val="24"/>
          <w:szCs w:val="24"/>
        </w:rPr>
      </w:pPr>
    </w:p>
    <w:p w:rsidR="00895700" w:rsidRDefault="0099262C" w:rsidP="004B4437">
      <w:pPr>
        <w:numPr>
          <w:ilvl w:val="0"/>
          <w:numId w:val="65"/>
        </w:numPr>
        <w:tabs>
          <w:tab w:val="left" w:pos="1394"/>
        </w:tabs>
        <w:spacing w:line="274" w:lineRule="auto"/>
        <w:ind w:right="420" w:firstLine="714"/>
        <w:rPr>
          <w:rFonts w:ascii="Symbol" w:eastAsia="Symbol" w:hAnsi="Symbol" w:cs="Symbol"/>
          <w:sz w:val="24"/>
          <w:szCs w:val="24"/>
        </w:rPr>
      </w:pPr>
      <w:r>
        <w:rPr>
          <w:rFonts w:eastAsia="Times New Roman"/>
          <w:i/>
          <w:iCs/>
          <w:sz w:val="24"/>
          <w:szCs w:val="24"/>
        </w:rPr>
        <w:t>выбирать критерии для сравнения, сопоставления, места страны в мировой экономике;</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65"/>
        </w:numPr>
        <w:tabs>
          <w:tab w:val="left" w:pos="1394"/>
        </w:tabs>
        <w:spacing w:line="272" w:lineRule="auto"/>
        <w:ind w:right="420" w:firstLine="714"/>
        <w:rPr>
          <w:rFonts w:ascii="Symbol" w:eastAsia="Symbol" w:hAnsi="Symbol" w:cs="Symbol"/>
          <w:sz w:val="24"/>
          <w:szCs w:val="24"/>
        </w:rPr>
      </w:pPr>
      <w:r>
        <w:rPr>
          <w:rFonts w:eastAsia="Times New Roman"/>
          <w:i/>
          <w:iCs/>
          <w:sz w:val="24"/>
          <w:szCs w:val="24"/>
        </w:rPr>
        <w:t>объяснять возможности России в решении современных глобальных проблем человечества;</w:t>
      </w:r>
    </w:p>
    <w:p w:rsidR="00895700" w:rsidRDefault="00895700" w:rsidP="009217B5">
      <w:pPr>
        <w:spacing w:line="1" w:lineRule="exact"/>
        <w:rPr>
          <w:rFonts w:ascii="Symbol" w:eastAsia="Symbol" w:hAnsi="Symbol" w:cs="Symbol"/>
          <w:sz w:val="24"/>
          <w:szCs w:val="24"/>
        </w:rPr>
      </w:pPr>
    </w:p>
    <w:p w:rsidR="00895700" w:rsidRDefault="0099262C" w:rsidP="004B4437">
      <w:pPr>
        <w:numPr>
          <w:ilvl w:val="0"/>
          <w:numId w:val="65"/>
        </w:numPr>
        <w:tabs>
          <w:tab w:val="left" w:pos="1400"/>
        </w:tabs>
        <w:ind w:firstLine="709"/>
        <w:rPr>
          <w:rFonts w:ascii="Symbol" w:eastAsia="Symbol" w:hAnsi="Symbol" w:cs="Symbol"/>
          <w:sz w:val="24"/>
          <w:szCs w:val="24"/>
        </w:rPr>
      </w:pPr>
      <w:r>
        <w:rPr>
          <w:rFonts w:eastAsia="Times New Roman"/>
          <w:i/>
          <w:iCs/>
          <w:sz w:val="24"/>
          <w:szCs w:val="24"/>
        </w:rPr>
        <w:t>оценивать социально-экономическое положение и перспективы развития</w:t>
      </w:r>
    </w:p>
    <w:p w:rsidR="00895700" w:rsidRDefault="00895700" w:rsidP="009217B5">
      <w:pPr>
        <w:spacing w:line="27" w:lineRule="exact"/>
        <w:rPr>
          <w:rFonts w:ascii="Symbol" w:eastAsia="Symbol" w:hAnsi="Symbol" w:cs="Symbol"/>
          <w:sz w:val="24"/>
          <w:szCs w:val="24"/>
        </w:rPr>
      </w:pPr>
    </w:p>
    <w:p w:rsidR="00895700" w:rsidRDefault="0099262C" w:rsidP="009217B5">
      <w:pPr>
        <w:rPr>
          <w:rFonts w:ascii="Symbol" w:eastAsia="Symbol" w:hAnsi="Symbol" w:cs="Symbol"/>
          <w:sz w:val="24"/>
          <w:szCs w:val="24"/>
        </w:rPr>
      </w:pPr>
      <w:r>
        <w:rPr>
          <w:rFonts w:eastAsia="Times New Roman"/>
          <w:i/>
          <w:iCs/>
          <w:sz w:val="24"/>
          <w:szCs w:val="24"/>
        </w:rPr>
        <w:t>России.</w:t>
      </w:r>
    </w:p>
    <w:p w:rsidR="00895700" w:rsidRDefault="00895700" w:rsidP="009217B5">
      <w:pPr>
        <w:spacing w:line="243" w:lineRule="exact"/>
        <w:rPr>
          <w:sz w:val="20"/>
          <w:szCs w:val="20"/>
        </w:rPr>
      </w:pPr>
    </w:p>
    <w:p w:rsidR="00895700" w:rsidRDefault="0099262C" w:rsidP="009217B5">
      <w:pPr>
        <w:rPr>
          <w:sz w:val="20"/>
          <w:szCs w:val="20"/>
        </w:rPr>
      </w:pPr>
      <w:r>
        <w:rPr>
          <w:rFonts w:eastAsia="Times New Roman"/>
          <w:b/>
          <w:bCs/>
          <w:sz w:val="24"/>
          <w:szCs w:val="24"/>
        </w:rPr>
        <w:t>Математика</w:t>
      </w:r>
    </w:p>
    <w:p w:rsidR="00895700" w:rsidRDefault="00895700" w:rsidP="009217B5">
      <w:pPr>
        <w:spacing w:line="46" w:lineRule="exact"/>
        <w:rPr>
          <w:sz w:val="20"/>
          <w:szCs w:val="20"/>
        </w:rPr>
      </w:pPr>
    </w:p>
    <w:p w:rsidR="00895700" w:rsidRDefault="0099262C" w:rsidP="009217B5">
      <w:pPr>
        <w:spacing w:line="276" w:lineRule="auto"/>
        <w:ind w:right="420" w:firstLine="710"/>
        <w:jc w:val="both"/>
        <w:rPr>
          <w:sz w:val="20"/>
          <w:szCs w:val="20"/>
        </w:rPr>
      </w:pPr>
      <w:r>
        <w:rPr>
          <w:rFonts w:eastAsia="Times New Roman"/>
          <w:b/>
          <w:bCs/>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895700" w:rsidRDefault="00895700" w:rsidP="009217B5">
      <w:pPr>
        <w:spacing w:line="2" w:lineRule="exact"/>
        <w:rPr>
          <w:sz w:val="20"/>
          <w:szCs w:val="20"/>
        </w:rPr>
      </w:pPr>
    </w:p>
    <w:p w:rsidR="00895700" w:rsidRDefault="0099262C" w:rsidP="004B4437">
      <w:pPr>
        <w:numPr>
          <w:ilvl w:val="2"/>
          <w:numId w:val="66"/>
        </w:numPr>
        <w:tabs>
          <w:tab w:val="left" w:pos="3290"/>
        </w:tabs>
        <w:spacing w:line="258" w:lineRule="auto"/>
        <w:ind w:right="420" w:firstLine="699"/>
        <w:rPr>
          <w:rFonts w:ascii="Symbol" w:eastAsia="Symbol" w:hAnsi="Symbol" w:cs="Symbol"/>
          <w:sz w:val="24"/>
          <w:szCs w:val="24"/>
        </w:rPr>
      </w:pPr>
      <w:r>
        <w:rPr>
          <w:rFonts w:eastAsia="Times New Roman"/>
          <w:sz w:val="24"/>
          <w:szCs w:val="24"/>
        </w:rPr>
        <w:t xml:space="preserve">Оперировать на </w:t>
      </w:r>
      <w:proofErr w:type="gramStart"/>
      <w:r>
        <w:rPr>
          <w:rFonts w:eastAsia="Times New Roman"/>
          <w:sz w:val="24"/>
          <w:szCs w:val="24"/>
        </w:rPr>
        <w:t>базовом</w:t>
      </w:r>
      <w:proofErr w:type="gramEnd"/>
      <w:r>
        <w:rPr>
          <w:rFonts w:eastAsia="Times New Roman"/>
          <w:sz w:val="24"/>
          <w:szCs w:val="24"/>
        </w:rPr>
        <w:t xml:space="preserve"> уровне</w:t>
      </w:r>
      <w:r>
        <w:rPr>
          <w:rFonts w:eastAsia="Times New Roman"/>
          <w:sz w:val="31"/>
          <w:szCs w:val="31"/>
          <w:vertAlign w:val="superscript"/>
        </w:rPr>
        <w:t>3</w:t>
      </w:r>
      <w:r>
        <w:rPr>
          <w:rFonts w:eastAsia="Times New Roman"/>
          <w:sz w:val="24"/>
          <w:szCs w:val="24"/>
        </w:rPr>
        <w:t xml:space="preserve"> понятиями: множество, элемент множества, подмножество, принадлежность;</w:t>
      </w:r>
    </w:p>
    <w:p w:rsidR="00895700" w:rsidRDefault="0099262C" w:rsidP="004B4437">
      <w:pPr>
        <w:numPr>
          <w:ilvl w:val="2"/>
          <w:numId w:val="66"/>
        </w:numPr>
        <w:tabs>
          <w:tab w:val="left" w:pos="3280"/>
        </w:tabs>
        <w:ind w:firstLine="709"/>
        <w:rPr>
          <w:rFonts w:ascii="Symbol" w:eastAsia="Symbol" w:hAnsi="Symbol" w:cs="Symbol"/>
          <w:sz w:val="24"/>
          <w:szCs w:val="24"/>
        </w:rPr>
      </w:pPr>
      <w:r>
        <w:rPr>
          <w:rFonts w:eastAsia="Times New Roman"/>
          <w:sz w:val="24"/>
          <w:szCs w:val="24"/>
        </w:rPr>
        <w:t>задавать множества перечислением их элементов;</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2"/>
          <w:numId w:val="66"/>
        </w:numPr>
        <w:tabs>
          <w:tab w:val="left" w:pos="3290"/>
        </w:tabs>
        <w:spacing w:line="269" w:lineRule="auto"/>
        <w:ind w:right="420" w:firstLine="699"/>
        <w:rPr>
          <w:rFonts w:ascii="Symbol" w:eastAsia="Symbol" w:hAnsi="Symbol" w:cs="Symbol"/>
          <w:sz w:val="24"/>
          <w:szCs w:val="24"/>
        </w:rPr>
      </w:pPr>
      <w:r>
        <w:rPr>
          <w:rFonts w:eastAsia="Times New Roman"/>
          <w:sz w:val="24"/>
          <w:szCs w:val="24"/>
        </w:rPr>
        <w:t>находить пересечение, объединение, подмножество в пр</w:t>
      </w:r>
      <w:r>
        <w:rPr>
          <w:rFonts w:eastAsia="Times New Roman"/>
          <w:sz w:val="24"/>
          <w:szCs w:val="24"/>
        </w:rPr>
        <w:t>о</w:t>
      </w:r>
      <w:r>
        <w:rPr>
          <w:rFonts w:eastAsia="Times New Roman"/>
          <w:sz w:val="24"/>
          <w:szCs w:val="24"/>
        </w:rPr>
        <w:t>стейших ситуациях.</w:t>
      </w:r>
    </w:p>
    <w:p w:rsidR="00895700" w:rsidRDefault="0099262C" w:rsidP="004B4437">
      <w:pPr>
        <w:numPr>
          <w:ilvl w:val="0"/>
          <w:numId w:val="66"/>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895700" w:rsidRDefault="00895700" w:rsidP="009217B5">
      <w:pPr>
        <w:spacing w:line="54" w:lineRule="exact"/>
        <w:rPr>
          <w:rFonts w:eastAsia="Times New Roman"/>
          <w:b/>
          <w:bCs/>
          <w:sz w:val="24"/>
          <w:szCs w:val="24"/>
        </w:rPr>
      </w:pPr>
    </w:p>
    <w:p w:rsidR="00895700" w:rsidRDefault="0099262C" w:rsidP="004B4437">
      <w:pPr>
        <w:numPr>
          <w:ilvl w:val="1"/>
          <w:numId w:val="66"/>
        </w:numPr>
        <w:tabs>
          <w:tab w:val="left" w:pos="1840"/>
        </w:tabs>
        <w:ind w:firstLine="709"/>
        <w:rPr>
          <w:rFonts w:ascii="Symbol" w:eastAsia="Symbol" w:hAnsi="Symbol" w:cs="Symbol"/>
          <w:sz w:val="24"/>
          <w:szCs w:val="24"/>
        </w:rPr>
      </w:pPr>
      <w:r>
        <w:rPr>
          <w:rFonts w:eastAsia="Times New Roman"/>
          <w:sz w:val="24"/>
          <w:szCs w:val="24"/>
        </w:rPr>
        <w:t>распознавать логически некорректные высказывания.</w:t>
      </w:r>
    </w:p>
    <w:p w:rsidR="00895700" w:rsidRDefault="00895700" w:rsidP="009217B5">
      <w:pPr>
        <w:spacing w:line="23" w:lineRule="exact"/>
        <w:rPr>
          <w:sz w:val="20"/>
          <w:szCs w:val="20"/>
        </w:rPr>
      </w:pPr>
    </w:p>
    <w:p w:rsidR="00895700" w:rsidRDefault="0099262C" w:rsidP="009217B5">
      <w:pPr>
        <w:rPr>
          <w:sz w:val="20"/>
          <w:szCs w:val="20"/>
        </w:rPr>
      </w:pPr>
      <w:r>
        <w:rPr>
          <w:rFonts w:eastAsia="Times New Roman"/>
          <w:b/>
          <w:bCs/>
          <w:sz w:val="24"/>
          <w:szCs w:val="24"/>
        </w:rPr>
        <w:t>Числа</w:t>
      </w:r>
    </w:p>
    <w:p w:rsidR="00895700" w:rsidRDefault="00895700" w:rsidP="009217B5">
      <w:pPr>
        <w:spacing w:line="59" w:lineRule="exact"/>
        <w:rPr>
          <w:sz w:val="20"/>
          <w:szCs w:val="20"/>
        </w:rPr>
      </w:pPr>
    </w:p>
    <w:p w:rsidR="00895700" w:rsidRDefault="0099262C" w:rsidP="004B4437">
      <w:pPr>
        <w:numPr>
          <w:ilvl w:val="1"/>
          <w:numId w:val="67"/>
        </w:numPr>
        <w:tabs>
          <w:tab w:val="left" w:pos="1840"/>
        </w:tabs>
        <w:spacing w:line="275" w:lineRule="auto"/>
        <w:ind w:right="420" w:firstLine="714"/>
        <w:jc w:val="both"/>
        <w:rPr>
          <w:rFonts w:ascii="Symbol" w:eastAsia="Symbol" w:hAnsi="Symbol" w:cs="Symbol"/>
          <w:sz w:val="24"/>
          <w:szCs w:val="24"/>
        </w:rPr>
      </w:pPr>
      <w:r>
        <w:rPr>
          <w:rFonts w:eastAsia="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895700" w:rsidRDefault="0099262C" w:rsidP="004B4437">
      <w:pPr>
        <w:numPr>
          <w:ilvl w:val="1"/>
          <w:numId w:val="67"/>
        </w:numPr>
        <w:tabs>
          <w:tab w:val="left" w:pos="1840"/>
        </w:tabs>
        <w:spacing w:line="272" w:lineRule="auto"/>
        <w:ind w:right="420" w:firstLine="714"/>
        <w:rPr>
          <w:rFonts w:ascii="Symbol" w:eastAsia="Symbol" w:hAnsi="Symbol" w:cs="Symbol"/>
          <w:sz w:val="24"/>
          <w:szCs w:val="24"/>
        </w:rPr>
      </w:pPr>
      <w:r>
        <w:rPr>
          <w:rFonts w:eastAsia="Times New Roman"/>
          <w:sz w:val="24"/>
          <w:szCs w:val="24"/>
        </w:rPr>
        <w:lastRenderedPageBreak/>
        <w:t>использовать свойства чисел и правила действий с рациональными чи</w:t>
      </w:r>
      <w:r>
        <w:rPr>
          <w:rFonts w:eastAsia="Times New Roman"/>
          <w:sz w:val="24"/>
          <w:szCs w:val="24"/>
        </w:rPr>
        <w:t>с</w:t>
      </w:r>
      <w:r>
        <w:rPr>
          <w:rFonts w:eastAsia="Times New Roman"/>
          <w:sz w:val="24"/>
          <w:szCs w:val="24"/>
        </w:rPr>
        <w:t>лами при выполнении вычислений;</w:t>
      </w:r>
    </w:p>
    <w:p w:rsidR="00895700" w:rsidRDefault="00895700" w:rsidP="009217B5">
      <w:pPr>
        <w:spacing w:line="2" w:lineRule="exact"/>
        <w:rPr>
          <w:rFonts w:ascii="Symbol" w:eastAsia="Symbol" w:hAnsi="Symbol" w:cs="Symbol"/>
          <w:sz w:val="24"/>
          <w:szCs w:val="24"/>
        </w:rPr>
      </w:pPr>
    </w:p>
    <w:p w:rsidR="00895700" w:rsidRDefault="0099262C" w:rsidP="004B4437">
      <w:pPr>
        <w:numPr>
          <w:ilvl w:val="1"/>
          <w:numId w:val="67"/>
        </w:numPr>
        <w:tabs>
          <w:tab w:val="left" w:pos="1840"/>
        </w:tabs>
        <w:spacing w:line="274" w:lineRule="auto"/>
        <w:ind w:right="420" w:firstLine="714"/>
        <w:rPr>
          <w:rFonts w:ascii="Symbol" w:eastAsia="Symbol" w:hAnsi="Symbol" w:cs="Symbol"/>
          <w:sz w:val="24"/>
          <w:szCs w:val="24"/>
        </w:rPr>
      </w:pPr>
      <w:r>
        <w:rPr>
          <w:rFonts w:eastAsia="Times New Roman"/>
          <w:sz w:val="24"/>
          <w:szCs w:val="24"/>
        </w:rPr>
        <w:t>использовать признаки делимости на 2, 5, 3, 9, 10 при выполнении в</w:t>
      </w:r>
      <w:r>
        <w:rPr>
          <w:rFonts w:eastAsia="Times New Roman"/>
          <w:sz w:val="24"/>
          <w:szCs w:val="24"/>
        </w:rPr>
        <w:t>ы</w:t>
      </w:r>
      <w:r>
        <w:rPr>
          <w:rFonts w:eastAsia="Times New Roman"/>
          <w:sz w:val="24"/>
          <w:szCs w:val="24"/>
        </w:rPr>
        <w:t>числений и решении несложных задач;</w:t>
      </w:r>
    </w:p>
    <w:p w:rsidR="00895700" w:rsidRDefault="00895700" w:rsidP="009217B5">
      <w:pPr>
        <w:spacing w:line="2" w:lineRule="exact"/>
        <w:rPr>
          <w:rFonts w:ascii="Symbol" w:eastAsia="Symbol" w:hAnsi="Symbol" w:cs="Symbol"/>
          <w:sz w:val="24"/>
          <w:szCs w:val="24"/>
        </w:rPr>
      </w:pPr>
    </w:p>
    <w:p w:rsidR="00895700" w:rsidRDefault="0099262C" w:rsidP="004B4437">
      <w:pPr>
        <w:numPr>
          <w:ilvl w:val="1"/>
          <w:numId w:val="67"/>
        </w:numPr>
        <w:tabs>
          <w:tab w:val="left" w:pos="1840"/>
        </w:tabs>
        <w:ind w:firstLine="709"/>
        <w:rPr>
          <w:rFonts w:ascii="Symbol" w:eastAsia="Symbol" w:hAnsi="Symbol" w:cs="Symbol"/>
          <w:sz w:val="24"/>
          <w:szCs w:val="24"/>
        </w:rPr>
      </w:pPr>
      <w:r>
        <w:rPr>
          <w:rFonts w:eastAsia="Times New Roman"/>
          <w:sz w:val="24"/>
          <w:szCs w:val="24"/>
        </w:rPr>
        <w:t>выполнять округление рациональных чисел в соответствии с правилами;</w:t>
      </w:r>
    </w:p>
    <w:p w:rsidR="00895700" w:rsidRDefault="00895700" w:rsidP="009217B5">
      <w:pPr>
        <w:spacing w:line="37" w:lineRule="exact"/>
        <w:rPr>
          <w:rFonts w:ascii="Symbol" w:eastAsia="Symbol" w:hAnsi="Symbol" w:cs="Symbol"/>
          <w:sz w:val="24"/>
          <w:szCs w:val="24"/>
        </w:rPr>
      </w:pPr>
    </w:p>
    <w:p w:rsidR="00895700" w:rsidRDefault="0099262C" w:rsidP="004B4437">
      <w:pPr>
        <w:numPr>
          <w:ilvl w:val="1"/>
          <w:numId w:val="67"/>
        </w:numPr>
        <w:tabs>
          <w:tab w:val="left" w:pos="1840"/>
        </w:tabs>
        <w:ind w:firstLine="709"/>
        <w:rPr>
          <w:rFonts w:ascii="Symbol" w:eastAsia="Symbol" w:hAnsi="Symbol" w:cs="Symbol"/>
          <w:sz w:val="24"/>
          <w:szCs w:val="24"/>
        </w:rPr>
      </w:pPr>
      <w:r>
        <w:rPr>
          <w:rFonts w:eastAsia="Times New Roman"/>
          <w:sz w:val="24"/>
          <w:szCs w:val="24"/>
        </w:rPr>
        <w:t>сравнивать рациональные числа</w:t>
      </w:r>
      <w:r>
        <w:rPr>
          <w:rFonts w:eastAsia="Times New Roman"/>
          <w:b/>
          <w:bCs/>
          <w:sz w:val="24"/>
          <w:szCs w:val="24"/>
        </w:rPr>
        <w:t>.</w:t>
      </w:r>
    </w:p>
    <w:p w:rsidR="00895700" w:rsidRDefault="00895700" w:rsidP="009217B5">
      <w:pPr>
        <w:spacing w:line="32" w:lineRule="exact"/>
        <w:rPr>
          <w:rFonts w:ascii="Symbol" w:eastAsia="Symbol" w:hAnsi="Symbol" w:cs="Symbol"/>
          <w:sz w:val="24"/>
          <w:szCs w:val="24"/>
        </w:rPr>
      </w:pPr>
    </w:p>
    <w:p w:rsidR="00895700" w:rsidRDefault="0099262C" w:rsidP="004B4437">
      <w:pPr>
        <w:numPr>
          <w:ilvl w:val="0"/>
          <w:numId w:val="67"/>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895700" w:rsidRDefault="00895700" w:rsidP="009217B5">
      <w:pPr>
        <w:spacing w:line="54" w:lineRule="exact"/>
        <w:rPr>
          <w:rFonts w:eastAsia="Times New Roman"/>
          <w:b/>
          <w:bCs/>
          <w:sz w:val="24"/>
          <w:szCs w:val="24"/>
        </w:rPr>
      </w:pPr>
    </w:p>
    <w:p w:rsidR="00895700" w:rsidRDefault="0099262C" w:rsidP="004B4437">
      <w:pPr>
        <w:numPr>
          <w:ilvl w:val="1"/>
          <w:numId w:val="67"/>
        </w:numPr>
        <w:tabs>
          <w:tab w:val="left" w:pos="1840"/>
        </w:tabs>
        <w:ind w:firstLine="709"/>
        <w:rPr>
          <w:rFonts w:ascii="Symbol" w:eastAsia="Symbol" w:hAnsi="Symbol" w:cs="Symbol"/>
          <w:sz w:val="24"/>
          <w:szCs w:val="24"/>
        </w:rPr>
      </w:pPr>
      <w:r>
        <w:rPr>
          <w:rFonts w:eastAsia="Times New Roman"/>
          <w:sz w:val="24"/>
          <w:szCs w:val="24"/>
        </w:rPr>
        <w:t>оценивать результаты вычислений при решении практических задач;</w:t>
      </w:r>
    </w:p>
    <w:p w:rsidR="00895700" w:rsidRDefault="00895700" w:rsidP="00A82285">
      <w:pPr>
        <w:spacing w:line="37" w:lineRule="exact"/>
        <w:ind w:firstLine="709"/>
        <w:rPr>
          <w:rFonts w:ascii="Symbol" w:eastAsia="Symbol" w:hAnsi="Symbol" w:cs="Symbol"/>
          <w:sz w:val="24"/>
          <w:szCs w:val="24"/>
        </w:rPr>
      </w:pPr>
    </w:p>
    <w:p w:rsidR="00895700" w:rsidRDefault="0099262C" w:rsidP="004B4437">
      <w:pPr>
        <w:numPr>
          <w:ilvl w:val="1"/>
          <w:numId w:val="67"/>
        </w:numPr>
        <w:tabs>
          <w:tab w:val="left" w:pos="1840"/>
        </w:tabs>
        <w:ind w:firstLine="709"/>
        <w:rPr>
          <w:rFonts w:ascii="Symbol" w:eastAsia="Symbol" w:hAnsi="Symbol" w:cs="Symbol"/>
          <w:sz w:val="24"/>
          <w:szCs w:val="24"/>
        </w:rPr>
      </w:pPr>
      <w:r>
        <w:rPr>
          <w:rFonts w:eastAsia="Times New Roman"/>
          <w:sz w:val="24"/>
          <w:szCs w:val="24"/>
        </w:rPr>
        <w:t>выполнять сравнение чисел в реальных ситуациях;</w:t>
      </w:r>
    </w:p>
    <w:p w:rsidR="00895700" w:rsidRDefault="00895700" w:rsidP="009217B5">
      <w:pPr>
        <w:spacing w:line="41" w:lineRule="exact"/>
        <w:rPr>
          <w:rFonts w:ascii="Symbol" w:eastAsia="Symbol" w:hAnsi="Symbol" w:cs="Symbol"/>
          <w:sz w:val="24"/>
          <w:szCs w:val="24"/>
        </w:rPr>
      </w:pPr>
    </w:p>
    <w:p w:rsidR="00895700" w:rsidRDefault="0099262C" w:rsidP="004B4437">
      <w:pPr>
        <w:numPr>
          <w:ilvl w:val="1"/>
          <w:numId w:val="67"/>
        </w:numPr>
        <w:tabs>
          <w:tab w:val="left" w:pos="1840"/>
        </w:tabs>
        <w:spacing w:line="269" w:lineRule="auto"/>
        <w:ind w:right="420" w:firstLine="714"/>
        <w:rPr>
          <w:rFonts w:ascii="Symbol" w:eastAsia="Symbol" w:hAnsi="Symbol" w:cs="Symbol"/>
          <w:sz w:val="24"/>
          <w:szCs w:val="24"/>
        </w:rPr>
      </w:pPr>
      <w:r>
        <w:rPr>
          <w:rFonts w:eastAsia="Times New Roman"/>
          <w:sz w:val="24"/>
          <w:szCs w:val="24"/>
        </w:rPr>
        <w:t>составлять числовые выражения при решении практических задач и задач из других учебных предметов.</w:t>
      </w:r>
    </w:p>
    <w:p w:rsidR="00895700" w:rsidRDefault="0099262C" w:rsidP="009217B5">
      <w:pPr>
        <w:rPr>
          <w:sz w:val="20"/>
          <w:szCs w:val="20"/>
        </w:rPr>
      </w:pPr>
      <w:r>
        <w:rPr>
          <w:rFonts w:eastAsia="Times New Roman"/>
          <w:b/>
          <w:bCs/>
          <w:sz w:val="24"/>
          <w:szCs w:val="24"/>
        </w:rPr>
        <w:t>Статистика и теория вероятностей</w:t>
      </w:r>
    </w:p>
    <w:p w:rsidR="00895700" w:rsidRDefault="00895700" w:rsidP="009217B5">
      <w:pPr>
        <w:spacing w:line="55" w:lineRule="exact"/>
        <w:rPr>
          <w:sz w:val="20"/>
          <w:szCs w:val="20"/>
        </w:rPr>
      </w:pPr>
    </w:p>
    <w:p w:rsidR="00895700" w:rsidRDefault="0099262C" w:rsidP="004B4437">
      <w:pPr>
        <w:numPr>
          <w:ilvl w:val="0"/>
          <w:numId w:val="68"/>
        </w:numPr>
        <w:tabs>
          <w:tab w:val="left" w:pos="1840"/>
        </w:tabs>
        <w:ind w:firstLine="709"/>
        <w:rPr>
          <w:rFonts w:ascii="Symbol" w:eastAsia="Symbol" w:hAnsi="Symbol" w:cs="Symbol"/>
          <w:sz w:val="24"/>
          <w:szCs w:val="24"/>
        </w:rPr>
      </w:pPr>
      <w:r>
        <w:rPr>
          <w:rFonts w:eastAsia="Times New Roman"/>
          <w:sz w:val="24"/>
          <w:szCs w:val="24"/>
        </w:rPr>
        <w:t>Представлять данные в виде таблиц, диаграмм,</w:t>
      </w:r>
    </w:p>
    <w:p w:rsidR="00895700" w:rsidRDefault="00895700" w:rsidP="00A82285">
      <w:pPr>
        <w:spacing w:line="41" w:lineRule="exact"/>
        <w:ind w:firstLine="709"/>
        <w:rPr>
          <w:rFonts w:ascii="Symbol" w:eastAsia="Symbol" w:hAnsi="Symbol" w:cs="Symbol"/>
          <w:sz w:val="24"/>
          <w:szCs w:val="24"/>
        </w:rPr>
      </w:pPr>
    </w:p>
    <w:p w:rsidR="00895700" w:rsidRDefault="0099262C" w:rsidP="004B4437">
      <w:pPr>
        <w:numPr>
          <w:ilvl w:val="0"/>
          <w:numId w:val="68"/>
        </w:numPr>
        <w:tabs>
          <w:tab w:val="left" w:pos="1840"/>
        </w:tabs>
        <w:ind w:firstLine="709"/>
        <w:rPr>
          <w:rFonts w:ascii="Symbol" w:eastAsia="Symbol" w:hAnsi="Symbol" w:cs="Symbol"/>
          <w:sz w:val="24"/>
          <w:szCs w:val="24"/>
        </w:rPr>
      </w:pPr>
      <w:r>
        <w:rPr>
          <w:rFonts w:eastAsia="Times New Roman"/>
          <w:sz w:val="24"/>
          <w:szCs w:val="24"/>
        </w:rPr>
        <w:t>читать информацию, представленную в виде таблицы, диаграммы.</w:t>
      </w:r>
    </w:p>
    <w:p w:rsidR="00895700" w:rsidRDefault="00895700" w:rsidP="009217B5">
      <w:pPr>
        <w:spacing w:line="23" w:lineRule="exact"/>
        <w:rPr>
          <w:rFonts w:ascii="Symbol" w:eastAsia="Symbol" w:hAnsi="Symbol" w:cs="Symbol"/>
          <w:sz w:val="24"/>
          <w:szCs w:val="24"/>
        </w:rPr>
      </w:pPr>
    </w:p>
    <w:p w:rsidR="00895700" w:rsidRDefault="0099262C" w:rsidP="009217B5">
      <w:pPr>
        <w:rPr>
          <w:rFonts w:ascii="Symbol" w:eastAsia="Symbol" w:hAnsi="Symbol" w:cs="Symbol"/>
          <w:sz w:val="24"/>
          <w:szCs w:val="24"/>
        </w:rPr>
      </w:pPr>
      <w:r>
        <w:rPr>
          <w:rFonts w:eastAsia="Times New Roman"/>
          <w:b/>
          <w:bCs/>
          <w:sz w:val="24"/>
          <w:szCs w:val="24"/>
        </w:rPr>
        <w:t>Текстовые задачи</w:t>
      </w:r>
    </w:p>
    <w:p w:rsidR="00895700" w:rsidRDefault="00895700" w:rsidP="009217B5">
      <w:pPr>
        <w:spacing w:line="59" w:lineRule="exact"/>
        <w:rPr>
          <w:rFonts w:ascii="Symbol" w:eastAsia="Symbol" w:hAnsi="Symbol" w:cs="Symbol"/>
          <w:sz w:val="24"/>
          <w:szCs w:val="24"/>
        </w:rPr>
      </w:pPr>
    </w:p>
    <w:p w:rsidR="00895700" w:rsidRDefault="0099262C" w:rsidP="004B4437">
      <w:pPr>
        <w:numPr>
          <w:ilvl w:val="0"/>
          <w:numId w:val="68"/>
        </w:numPr>
        <w:tabs>
          <w:tab w:val="left" w:pos="1840"/>
        </w:tabs>
        <w:spacing w:line="272" w:lineRule="auto"/>
        <w:ind w:right="420" w:firstLine="714"/>
        <w:rPr>
          <w:rFonts w:ascii="Symbol" w:eastAsia="Symbol" w:hAnsi="Symbol" w:cs="Symbol"/>
          <w:sz w:val="24"/>
          <w:szCs w:val="24"/>
        </w:rPr>
      </w:pPr>
      <w:r>
        <w:rPr>
          <w:rFonts w:eastAsia="Times New Roman"/>
          <w:sz w:val="24"/>
          <w:szCs w:val="24"/>
        </w:rPr>
        <w:t>Решать несложные сюжетные задачи разных типов на все арифметич</w:t>
      </w:r>
      <w:r>
        <w:rPr>
          <w:rFonts w:eastAsia="Times New Roman"/>
          <w:sz w:val="24"/>
          <w:szCs w:val="24"/>
        </w:rPr>
        <w:t>е</w:t>
      </w:r>
      <w:r>
        <w:rPr>
          <w:rFonts w:eastAsia="Times New Roman"/>
          <w:sz w:val="24"/>
          <w:szCs w:val="24"/>
        </w:rPr>
        <w:t>ские действия;</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68"/>
        </w:numPr>
        <w:tabs>
          <w:tab w:val="left" w:pos="1840"/>
        </w:tabs>
        <w:spacing w:line="275" w:lineRule="auto"/>
        <w:ind w:right="420" w:firstLine="714"/>
        <w:jc w:val="both"/>
        <w:rPr>
          <w:rFonts w:ascii="Symbol" w:eastAsia="Symbol" w:hAnsi="Symbol" w:cs="Symbol"/>
          <w:sz w:val="24"/>
          <w:szCs w:val="24"/>
        </w:rPr>
      </w:pPr>
      <w:r>
        <w:rPr>
          <w:rFonts w:eastAsia="Times New Roman"/>
          <w:sz w:val="24"/>
          <w:szCs w:val="24"/>
        </w:rPr>
        <w:t>строить модель условия задачи (в виде таблицы, схемы, рисунка), в кот</w:t>
      </w:r>
      <w:r>
        <w:rPr>
          <w:rFonts w:eastAsia="Times New Roman"/>
          <w:sz w:val="24"/>
          <w:szCs w:val="24"/>
        </w:rPr>
        <w:t>о</w:t>
      </w:r>
      <w:r>
        <w:rPr>
          <w:rFonts w:eastAsia="Times New Roman"/>
          <w:sz w:val="24"/>
          <w:szCs w:val="24"/>
        </w:rPr>
        <w:t>рой даны значения двух из трёх взаимосвязанных величин, с целью поиска решения задачи;</w:t>
      </w:r>
    </w:p>
    <w:p w:rsidR="00895700" w:rsidRDefault="0099262C" w:rsidP="004B4437">
      <w:pPr>
        <w:numPr>
          <w:ilvl w:val="0"/>
          <w:numId w:val="68"/>
        </w:numPr>
        <w:tabs>
          <w:tab w:val="left" w:pos="1840"/>
        </w:tabs>
        <w:spacing w:line="274" w:lineRule="auto"/>
        <w:ind w:right="420" w:firstLine="714"/>
        <w:rPr>
          <w:rFonts w:ascii="Symbol" w:eastAsia="Symbol" w:hAnsi="Symbol" w:cs="Symbol"/>
          <w:sz w:val="24"/>
          <w:szCs w:val="24"/>
        </w:rPr>
      </w:pPr>
      <w:r>
        <w:rPr>
          <w:rFonts w:eastAsia="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895700" w:rsidRDefault="00895700" w:rsidP="009217B5">
      <w:pPr>
        <w:spacing w:line="2" w:lineRule="exact"/>
        <w:rPr>
          <w:rFonts w:ascii="Symbol" w:eastAsia="Symbol" w:hAnsi="Symbol" w:cs="Symbol"/>
          <w:sz w:val="24"/>
          <w:szCs w:val="24"/>
        </w:rPr>
      </w:pPr>
    </w:p>
    <w:p w:rsidR="00895700" w:rsidRDefault="0099262C" w:rsidP="00483373">
      <w:pPr>
        <w:numPr>
          <w:ilvl w:val="0"/>
          <w:numId w:val="68"/>
        </w:numPr>
        <w:tabs>
          <w:tab w:val="left" w:pos="567"/>
        </w:tabs>
        <w:rPr>
          <w:rFonts w:ascii="Symbol" w:eastAsia="Symbol" w:hAnsi="Symbol" w:cs="Symbol"/>
          <w:sz w:val="24"/>
          <w:szCs w:val="24"/>
        </w:rPr>
      </w:pPr>
      <w:r>
        <w:rPr>
          <w:rFonts w:eastAsia="Times New Roman"/>
          <w:sz w:val="24"/>
          <w:szCs w:val="24"/>
        </w:rPr>
        <w:t>составлять план решения задачи;</w:t>
      </w:r>
    </w:p>
    <w:p w:rsidR="00895700" w:rsidRDefault="00895700" w:rsidP="00483373">
      <w:pPr>
        <w:tabs>
          <w:tab w:val="left" w:pos="567"/>
        </w:tabs>
        <w:spacing w:line="41" w:lineRule="exact"/>
        <w:rPr>
          <w:rFonts w:ascii="Symbol" w:eastAsia="Symbol" w:hAnsi="Symbol" w:cs="Symbol"/>
          <w:sz w:val="24"/>
          <w:szCs w:val="24"/>
        </w:rPr>
      </w:pPr>
    </w:p>
    <w:p w:rsidR="00895700" w:rsidRDefault="0099262C" w:rsidP="00483373">
      <w:pPr>
        <w:numPr>
          <w:ilvl w:val="0"/>
          <w:numId w:val="68"/>
        </w:numPr>
        <w:tabs>
          <w:tab w:val="left" w:pos="567"/>
        </w:tabs>
        <w:rPr>
          <w:rFonts w:ascii="Symbol" w:eastAsia="Symbol" w:hAnsi="Symbol" w:cs="Symbol"/>
          <w:sz w:val="24"/>
          <w:szCs w:val="24"/>
        </w:rPr>
      </w:pPr>
      <w:r>
        <w:rPr>
          <w:rFonts w:eastAsia="Times New Roman"/>
          <w:sz w:val="24"/>
          <w:szCs w:val="24"/>
        </w:rPr>
        <w:t>выделять этапы решения задачи;</w:t>
      </w:r>
    </w:p>
    <w:p w:rsidR="00895700" w:rsidRDefault="00895700" w:rsidP="00483373">
      <w:pPr>
        <w:tabs>
          <w:tab w:val="left" w:pos="567"/>
        </w:tabs>
        <w:spacing w:line="41" w:lineRule="exact"/>
        <w:rPr>
          <w:rFonts w:ascii="Symbol" w:eastAsia="Symbol" w:hAnsi="Symbol" w:cs="Symbol"/>
          <w:sz w:val="24"/>
          <w:szCs w:val="24"/>
        </w:rPr>
      </w:pPr>
    </w:p>
    <w:p w:rsidR="00895700" w:rsidRDefault="0099262C" w:rsidP="00483373">
      <w:pPr>
        <w:numPr>
          <w:ilvl w:val="0"/>
          <w:numId w:val="68"/>
        </w:numPr>
        <w:tabs>
          <w:tab w:val="left" w:pos="567"/>
        </w:tabs>
        <w:spacing w:line="272" w:lineRule="auto"/>
        <w:ind w:right="420"/>
        <w:rPr>
          <w:rFonts w:ascii="Symbol" w:eastAsia="Symbol" w:hAnsi="Symbol" w:cs="Symbol"/>
          <w:sz w:val="24"/>
          <w:szCs w:val="24"/>
        </w:rPr>
      </w:pPr>
      <w:r>
        <w:rPr>
          <w:rFonts w:eastAsia="Times New Roman"/>
          <w:sz w:val="24"/>
          <w:szCs w:val="24"/>
        </w:rPr>
        <w:t>интерпретировать вычислительные результаты в задаче, исследовать полученное р</w:t>
      </w:r>
      <w:r>
        <w:rPr>
          <w:rFonts w:eastAsia="Times New Roman"/>
          <w:sz w:val="24"/>
          <w:szCs w:val="24"/>
        </w:rPr>
        <w:t>е</w:t>
      </w:r>
      <w:r>
        <w:rPr>
          <w:rFonts w:eastAsia="Times New Roman"/>
          <w:sz w:val="24"/>
          <w:szCs w:val="24"/>
        </w:rPr>
        <w:t>шение задачи;</w:t>
      </w:r>
    </w:p>
    <w:p w:rsidR="00895700" w:rsidRDefault="00895700" w:rsidP="00483373">
      <w:pPr>
        <w:tabs>
          <w:tab w:val="left" w:pos="567"/>
        </w:tabs>
        <w:spacing w:line="2" w:lineRule="exact"/>
        <w:rPr>
          <w:rFonts w:ascii="Symbol" w:eastAsia="Symbol" w:hAnsi="Symbol" w:cs="Symbol"/>
          <w:sz w:val="24"/>
          <w:szCs w:val="24"/>
        </w:rPr>
      </w:pPr>
    </w:p>
    <w:p w:rsidR="00895700" w:rsidRDefault="0099262C" w:rsidP="00483373">
      <w:pPr>
        <w:numPr>
          <w:ilvl w:val="0"/>
          <w:numId w:val="68"/>
        </w:numPr>
        <w:tabs>
          <w:tab w:val="left" w:pos="567"/>
        </w:tabs>
        <w:spacing w:line="274" w:lineRule="auto"/>
        <w:ind w:right="420"/>
        <w:rPr>
          <w:rFonts w:ascii="Symbol" w:eastAsia="Symbol" w:hAnsi="Symbol" w:cs="Symbol"/>
          <w:sz w:val="24"/>
          <w:szCs w:val="24"/>
        </w:rPr>
      </w:pPr>
      <w:r>
        <w:rPr>
          <w:rFonts w:eastAsia="Times New Roman"/>
          <w:sz w:val="24"/>
          <w:szCs w:val="24"/>
        </w:rPr>
        <w:t>знать различие скоростей объекта в стоячей воде, против течения и по т</w:t>
      </w:r>
      <w:r>
        <w:rPr>
          <w:rFonts w:eastAsia="Times New Roman"/>
          <w:sz w:val="24"/>
          <w:szCs w:val="24"/>
        </w:rPr>
        <w:t>е</w:t>
      </w:r>
      <w:r>
        <w:rPr>
          <w:rFonts w:eastAsia="Times New Roman"/>
          <w:sz w:val="24"/>
          <w:szCs w:val="24"/>
        </w:rPr>
        <w:t>чению реки;</w:t>
      </w:r>
    </w:p>
    <w:p w:rsidR="00895700" w:rsidRDefault="00895700" w:rsidP="00483373">
      <w:pPr>
        <w:tabs>
          <w:tab w:val="left" w:pos="567"/>
        </w:tabs>
        <w:spacing w:line="2" w:lineRule="exact"/>
        <w:rPr>
          <w:rFonts w:ascii="Symbol" w:eastAsia="Symbol" w:hAnsi="Symbol" w:cs="Symbol"/>
          <w:sz w:val="24"/>
          <w:szCs w:val="24"/>
        </w:rPr>
      </w:pPr>
    </w:p>
    <w:p w:rsidR="00895700" w:rsidRDefault="0099262C" w:rsidP="00483373">
      <w:pPr>
        <w:numPr>
          <w:ilvl w:val="0"/>
          <w:numId w:val="68"/>
        </w:numPr>
        <w:tabs>
          <w:tab w:val="left" w:pos="567"/>
        </w:tabs>
        <w:rPr>
          <w:rFonts w:ascii="Symbol" w:eastAsia="Symbol" w:hAnsi="Symbol" w:cs="Symbol"/>
          <w:sz w:val="24"/>
          <w:szCs w:val="24"/>
        </w:rPr>
      </w:pPr>
      <w:r>
        <w:rPr>
          <w:rFonts w:eastAsia="Times New Roman"/>
          <w:sz w:val="24"/>
          <w:szCs w:val="24"/>
        </w:rPr>
        <w:t>решать задачи на нахождение части числа и числа по его части;</w:t>
      </w:r>
    </w:p>
    <w:p w:rsidR="00D2432D" w:rsidRDefault="00D2432D" w:rsidP="00483373">
      <w:pPr>
        <w:tabs>
          <w:tab w:val="left" w:pos="567"/>
        </w:tabs>
        <w:spacing w:line="200" w:lineRule="exact"/>
        <w:rPr>
          <w:sz w:val="20"/>
          <w:szCs w:val="20"/>
        </w:rPr>
      </w:pPr>
    </w:p>
    <w:p w:rsidR="00895700" w:rsidRDefault="00895700" w:rsidP="00483373">
      <w:pPr>
        <w:tabs>
          <w:tab w:val="left" w:pos="567"/>
        </w:tabs>
        <w:spacing w:line="1" w:lineRule="exact"/>
        <w:rPr>
          <w:sz w:val="20"/>
          <w:szCs w:val="20"/>
        </w:rPr>
      </w:pPr>
    </w:p>
    <w:p w:rsidR="00895700" w:rsidRDefault="0099262C" w:rsidP="00483373">
      <w:pPr>
        <w:numPr>
          <w:ilvl w:val="1"/>
          <w:numId w:val="69"/>
        </w:numPr>
        <w:tabs>
          <w:tab w:val="left" w:pos="567"/>
        </w:tabs>
        <w:spacing w:line="274" w:lineRule="auto"/>
        <w:ind w:right="420"/>
        <w:rPr>
          <w:rFonts w:ascii="Symbol" w:eastAsia="Symbol" w:hAnsi="Symbol" w:cs="Symbol"/>
          <w:sz w:val="24"/>
          <w:szCs w:val="24"/>
        </w:rPr>
      </w:pPr>
      <w:r>
        <w:rPr>
          <w:rFonts w:eastAsia="Times New Roman"/>
          <w:sz w:val="24"/>
          <w:szCs w:val="24"/>
        </w:rPr>
        <w:t>решать задачи разных типов (на работу, на покупки, на движение), связ</w:t>
      </w:r>
      <w:r>
        <w:rPr>
          <w:rFonts w:eastAsia="Times New Roman"/>
          <w:sz w:val="24"/>
          <w:szCs w:val="24"/>
        </w:rPr>
        <w:t>ы</w:t>
      </w:r>
      <w:r>
        <w:rPr>
          <w:rFonts w:eastAsia="Times New Roman"/>
          <w:sz w:val="24"/>
          <w:szCs w:val="24"/>
        </w:rPr>
        <w:t>вающих три величины, выделять эти величины и отношения между ними;</w:t>
      </w:r>
    </w:p>
    <w:p w:rsidR="00895700" w:rsidRDefault="00895700" w:rsidP="00483373">
      <w:pPr>
        <w:tabs>
          <w:tab w:val="left" w:pos="567"/>
        </w:tabs>
        <w:spacing w:line="2" w:lineRule="exact"/>
        <w:rPr>
          <w:rFonts w:ascii="Symbol" w:eastAsia="Symbol" w:hAnsi="Symbol" w:cs="Symbol"/>
          <w:sz w:val="24"/>
          <w:szCs w:val="24"/>
        </w:rPr>
      </w:pPr>
    </w:p>
    <w:p w:rsidR="00895700" w:rsidRDefault="0099262C" w:rsidP="00483373">
      <w:pPr>
        <w:numPr>
          <w:ilvl w:val="1"/>
          <w:numId w:val="69"/>
        </w:numPr>
        <w:tabs>
          <w:tab w:val="left" w:pos="567"/>
        </w:tabs>
        <w:spacing w:line="275" w:lineRule="auto"/>
        <w:ind w:right="420"/>
        <w:jc w:val="both"/>
        <w:rPr>
          <w:rFonts w:ascii="Symbol" w:eastAsia="Symbol" w:hAnsi="Symbol" w:cs="Symbol"/>
          <w:sz w:val="24"/>
          <w:szCs w:val="24"/>
        </w:rPr>
      </w:pPr>
      <w:r>
        <w:rPr>
          <w:rFonts w:eastAsia="Times New Roman"/>
          <w:sz w:val="24"/>
          <w:szCs w:val="24"/>
        </w:rPr>
        <w:t>находить процент от числа, число по проценту от него, находить процентное отнош</w:t>
      </w:r>
      <w:r>
        <w:rPr>
          <w:rFonts w:eastAsia="Times New Roman"/>
          <w:sz w:val="24"/>
          <w:szCs w:val="24"/>
        </w:rPr>
        <w:t>е</w:t>
      </w:r>
      <w:r>
        <w:rPr>
          <w:rFonts w:eastAsia="Times New Roman"/>
          <w:sz w:val="24"/>
          <w:szCs w:val="24"/>
        </w:rPr>
        <w:t>ние двух чисел, находить процентное снижение или процентное повыш</w:t>
      </w:r>
      <w:r>
        <w:rPr>
          <w:rFonts w:eastAsia="Times New Roman"/>
          <w:sz w:val="24"/>
          <w:szCs w:val="24"/>
        </w:rPr>
        <w:t>е</w:t>
      </w:r>
      <w:r>
        <w:rPr>
          <w:rFonts w:eastAsia="Times New Roman"/>
          <w:sz w:val="24"/>
          <w:szCs w:val="24"/>
        </w:rPr>
        <w:t>ние величины;</w:t>
      </w:r>
    </w:p>
    <w:p w:rsidR="00895700" w:rsidRDefault="0099262C" w:rsidP="00483373">
      <w:pPr>
        <w:numPr>
          <w:ilvl w:val="1"/>
          <w:numId w:val="69"/>
        </w:numPr>
        <w:tabs>
          <w:tab w:val="left" w:pos="567"/>
        </w:tabs>
        <w:rPr>
          <w:rFonts w:ascii="Symbol" w:eastAsia="Symbol" w:hAnsi="Symbol" w:cs="Symbol"/>
          <w:sz w:val="24"/>
          <w:szCs w:val="24"/>
        </w:rPr>
      </w:pPr>
      <w:r>
        <w:rPr>
          <w:rFonts w:eastAsia="Times New Roman"/>
          <w:sz w:val="24"/>
          <w:szCs w:val="24"/>
        </w:rPr>
        <w:t>решать несложные логические задачи методом рассуждений.</w:t>
      </w:r>
    </w:p>
    <w:p w:rsidR="00895700" w:rsidRDefault="00895700" w:rsidP="009217B5">
      <w:pPr>
        <w:spacing w:line="28" w:lineRule="exact"/>
        <w:rPr>
          <w:rFonts w:ascii="Symbol" w:eastAsia="Symbol" w:hAnsi="Symbol" w:cs="Symbol"/>
          <w:sz w:val="24"/>
          <w:szCs w:val="24"/>
        </w:rPr>
      </w:pPr>
    </w:p>
    <w:p w:rsidR="00895700" w:rsidRDefault="0099262C" w:rsidP="004B4437">
      <w:pPr>
        <w:numPr>
          <w:ilvl w:val="0"/>
          <w:numId w:val="69"/>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895700" w:rsidRDefault="00895700" w:rsidP="009217B5">
      <w:pPr>
        <w:spacing w:line="54" w:lineRule="exact"/>
        <w:rPr>
          <w:rFonts w:eastAsia="Times New Roman"/>
          <w:b/>
          <w:bCs/>
          <w:sz w:val="24"/>
          <w:szCs w:val="24"/>
        </w:rPr>
      </w:pPr>
    </w:p>
    <w:p w:rsidR="00895700" w:rsidRDefault="0099262C" w:rsidP="0008499E">
      <w:pPr>
        <w:numPr>
          <w:ilvl w:val="1"/>
          <w:numId w:val="69"/>
        </w:numPr>
        <w:tabs>
          <w:tab w:val="left" w:pos="567"/>
        </w:tabs>
        <w:spacing w:line="269" w:lineRule="auto"/>
        <w:ind w:right="420"/>
        <w:rPr>
          <w:rFonts w:ascii="Symbol" w:eastAsia="Symbol" w:hAnsi="Symbol" w:cs="Symbol"/>
          <w:sz w:val="24"/>
          <w:szCs w:val="24"/>
        </w:rPr>
      </w:pPr>
      <w:r>
        <w:rPr>
          <w:rFonts w:eastAsia="Times New Roman"/>
          <w:sz w:val="24"/>
          <w:szCs w:val="24"/>
        </w:rPr>
        <w:t>выдвигать гипотезы о возможных предельных значениях искомых вел</w:t>
      </w:r>
      <w:r>
        <w:rPr>
          <w:rFonts w:eastAsia="Times New Roman"/>
          <w:sz w:val="24"/>
          <w:szCs w:val="24"/>
        </w:rPr>
        <w:t>и</w:t>
      </w:r>
      <w:r>
        <w:rPr>
          <w:rFonts w:eastAsia="Times New Roman"/>
          <w:sz w:val="24"/>
          <w:szCs w:val="24"/>
        </w:rPr>
        <w:t>чин в задаче (делать прикидку)</w:t>
      </w:r>
    </w:p>
    <w:p w:rsidR="00895700" w:rsidRDefault="0099262C" w:rsidP="009217B5">
      <w:pPr>
        <w:rPr>
          <w:sz w:val="20"/>
          <w:szCs w:val="20"/>
        </w:rPr>
      </w:pPr>
      <w:r>
        <w:rPr>
          <w:rFonts w:eastAsia="Times New Roman"/>
          <w:b/>
          <w:bCs/>
          <w:sz w:val="24"/>
          <w:szCs w:val="24"/>
        </w:rPr>
        <w:t>Наглядная геометрия</w:t>
      </w:r>
    </w:p>
    <w:p w:rsidR="00895700" w:rsidRDefault="00895700" w:rsidP="009217B5">
      <w:pPr>
        <w:spacing w:line="41" w:lineRule="exact"/>
        <w:rPr>
          <w:sz w:val="20"/>
          <w:szCs w:val="20"/>
        </w:rPr>
      </w:pPr>
    </w:p>
    <w:p w:rsidR="00895700" w:rsidRDefault="0099262C" w:rsidP="009217B5">
      <w:pPr>
        <w:rPr>
          <w:sz w:val="20"/>
          <w:szCs w:val="20"/>
        </w:rPr>
      </w:pPr>
      <w:r>
        <w:rPr>
          <w:rFonts w:eastAsia="Times New Roman"/>
          <w:b/>
          <w:bCs/>
          <w:sz w:val="24"/>
          <w:szCs w:val="24"/>
        </w:rPr>
        <w:t>Геометрические фигуры</w:t>
      </w:r>
    </w:p>
    <w:p w:rsidR="00895700" w:rsidRDefault="00895700" w:rsidP="009217B5">
      <w:pPr>
        <w:spacing w:line="55" w:lineRule="exact"/>
        <w:rPr>
          <w:sz w:val="20"/>
          <w:szCs w:val="20"/>
        </w:rPr>
      </w:pPr>
    </w:p>
    <w:p w:rsidR="00895700" w:rsidRDefault="0099262C" w:rsidP="0008499E">
      <w:pPr>
        <w:numPr>
          <w:ilvl w:val="1"/>
          <w:numId w:val="70"/>
        </w:numPr>
        <w:tabs>
          <w:tab w:val="left" w:pos="567"/>
        </w:tabs>
        <w:spacing w:line="272" w:lineRule="auto"/>
        <w:ind w:right="420"/>
        <w:jc w:val="both"/>
        <w:rPr>
          <w:rFonts w:ascii="Symbol" w:eastAsia="Symbol" w:hAnsi="Symbol" w:cs="Symbol"/>
          <w:sz w:val="24"/>
          <w:szCs w:val="24"/>
        </w:rPr>
      </w:pPr>
      <w:r>
        <w:rPr>
          <w:rFonts w:eastAsia="Times New Roman"/>
          <w:sz w:val="24"/>
          <w:szCs w:val="24"/>
        </w:rPr>
        <w:t>Оперировать на базовом уровне понятиями: фигура,точка, отрезок, прямая, луч, л</w:t>
      </w:r>
      <w:r>
        <w:rPr>
          <w:rFonts w:eastAsia="Times New Roman"/>
          <w:sz w:val="24"/>
          <w:szCs w:val="24"/>
        </w:rPr>
        <w:t>о</w:t>
      </w:r>
      <w:r>
        <w:rPr>
          <w:rFonts w:eastAsia="Times New Roman"/>
          <w:sz w:val="24"/>
          <w:szCs w:val="24"/>
        </w:rPr>
        <w:t>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w:t>
      </w:r>
      <w:r>
        <w:rPr>
          <w:rFonts w:eastAsia="Times New Roman"/>
          <w:sz w:val="24"/>
          <w:szCs w:val="24"/>
        </w:rPr>
        <w:t>и</w:t>
      </w:r>
      <w:r>
        <w:rPr>
          <w:rFonts w:eastAsia="Times New Roman"/>
          <w:sz w:val="24"/>
          <w:szCs w:val="24"/>
        </w:rPr>
        <w:t>гуры от руки и с помощью линейки и циркуля.</w:t>
      </w:r>
    </w:p>
    <w:p w:rsidR="00895700" w:rsidRDefault="00895700" w:rsidP="009217B5">
      <w:pPr>
        <w:spacing w:line="1" w:lineRule="exact"/>
        <w:rPr>
          <w:rFonts w:ascii="Symbol" w:eastAsia="Symbol" w:hAnsi="Symbol" w:cs="Symbol"/>
          <w:sz w:val="24"/>
          <w:szCs w:val="24"/>
        </w:rPr>
      </w:pPr>
    </w:p>
    <w:p w:rsidR="00895700" w:rsidRDefault="0099262C" w:rsidP="0008499E">
      <w:pPr>
        <w:numPr>
          <w:ilvl w:val="0"/>
          <w:numId w:val="70"/>
        </w:numPr>
        <w:tabs>
          <w:tab w:val="left" w:pos="567"/>
        </w:tabs>
        <w:rPr>
          <w:rFonts w:eastAsia="Times New Roman"/>
          <w:b/>
          <w:bCs/>
          <w:sz w:val="24"/>
          <w:szCs w:val="24"/>
        </w:rPr>
      </w:pPr>
      <w:r>
        <w:rPr>
          <w:rFonts w:eastAsia="Times New Roman"/>
          <w:b/>
          <w:bCs/>
          <w:sz w:val="24"/>
          <w:szCs w:val="24"/>
        </w:rPr>
        <w:t>повседневной жизни и при изучении других предметов:</w:t>
      </w:r>
    </w:p>
    <w:p w:rsidR="00895700" w:rsidRDefault="00895700" w:rsidP="009217B5">
      <w:pPr>
        <w:spacing w:line="54" w:lineRule="exact"/>
        <w:rPr>
          <w:rFonts w:eastAsia="Times New Roman"/>
          <w:b/>
          <w:bCs/>
          <w:sz w:val="24"/>
          <w:szCs w:val="24"/>
        </w:rPr>
      </w:pPr>
    </w:p>
    <w:p w:rsidR="00895700" w:rsidRDefault="0099262C" w:rsidP="0008499E">
      <w:pPr>
        <w:numPr>
          <w:ilvl w:val="1"/>
          <w:numId w:val="70"/>
        </w:numPr>
        <w:tabs>
          <w:tab w:val="left" w:pos="567"/>
        </w:tabs>
        <w:rPr>
          <w:rFonts w:ascii="Symbol" w:eastAsia="Symbol" w:hAnsi="Symbol" w:cs="Symbol"/>
          <w:sz w:val="24"/>
          <w:szCs w:val="24"/>
        </w:rPr>
      </w:pPr>
      <w:r>
        <w:rPr>
          <w:rFonts w:eastAsia="Times New Roman"/>
          <w:sz w:val="24"/>
          <w:szCs w:val="24"/>
        </w:rPr>
        <w:t>решать практические задачи с применением простейших свойств фигур.</w:t>
      </w:r>
    </w:p>
    <w:p w:rsidR="00895700" w:rsidRDefault="00895700" w:rsidP="009217B5">
      <w:pPr>
        <w:spacing w:line="28" w:lineRule="exact"/>
        <w:rPr>
          <w:sz w:val="20"/>
          <w:szCs w:val="20"/>
        </w:rPr>
      </w:pPr>
    </w:p>
    <w:p w:rsidR="0008499E" w:rsidRDefault="0008499E" w:rsidP="009217B5">
      <w:pPr>
        <w:rPr>
          <w:rFonts w:eastAsia="Times New Roman"/>
          <w:b/>
          <w:bCs/>
          <w:sz w:val="24"/>
          <w:szCs w:val="24"/>
        </w:rPr>
      </w:pPr>
    </w:p>
    <w:p w:rsidR="00895700" w:rsidRDefault="0099262C" w:rsidP="009217B5">
      <w:pPr>
        <w:rPr>
          <w:sz w:val="20"/>
          <w:szCs w:val="20"/>
        </w:rPr>
      </w:pPr>
      <w:r>
        <w:rPr>
          <w:rFonts w:eastAsia="Times New Roman"/>
          <w:b/>
          <w:bCs/>
          <w:sz w:val="24"/>
          <w:szCs w:val="24"/>
        </w:rPr>
        <w:lastRenderedPageBreak/>
        <w:t>Измерения и вычисления</w:t>
      </w:r>
    </w:p>
    <w:p w:rsidR="00895700" w:rsidRDefault="00895700" w:rsidP="009217B5">
      <w:pPr>
        <w:spacing w:line="55" w:lineRule="exact"/>
        <w:rPr>
          <w:sz w:val="20"/>
          <w:szCs w:val="20"/>
        </w:rPr>
      </w:pPr>
    </w:p>
    <w:p w:rsidR="00895700" w:rsidRDefault="0099262C" w:rsidP="0008499E">
      <w:pPr>
        <w:numPr>
          <w:ilvl w:val="1"/>
          <w:numId w:val="71"/>
        </w:numPr>
        <w:tabs>
          <w:tab w:val="left" w:pos="567"/>
          <w:tab w:val="left" w:pos="1840"/>
        </w:tabs>
        <w:spacing w:line="274" w:lineRule="auto"/>
        <w:ind w:right="420"/>
        <w:rPr>
          <w:rFonts w:ascii="Symbol" w:eastAsia="Symbol" w:hAnsi="Symbol" w:cs="Symbol"/>
          <w:sz w:val="24"/>
          <w:szCs w:val="24"/>
        </w:rPr>
      </w:pPr>
      <w:r>
        <w:rPr>
          <w:rFonts w:eastAsia="Times New Roman"/>
          <w:sz w:val="24"/>
          <w:szCs w:val="24"/>
        </w:rPr>
        <w:t>выполнять измерение длин, расстояний, величин углов, с помощью инстр</w:t>
      </w:r>
      <w:r>
        <w:rPr>
          <w:rFonts w:eastAsia="Times New Roman"/>
          <w:sz w:val="24"/>
          <w:szCs w:val="24"/>
        </w:rPr>
        <w:t>у</w:t>
      </w:r>
      <w:r>
        <w:rPr>
          <w:rFonts w:eastAsia="Times New Roman"/>
          <w:sz w:val="24"/>
          <w:szCs w:val="24"/>
        </w:rPr>
        <w:t>ментов для измерений длин и углов;</w:t>
      </w:r>
    </w:p>
    <w:p w:rsidR="00895700" w:rsidRDefault="00895700" w:rsidP="0008499E">
      <w:pPr>
        <w:tabs>
          <w:tab w:val="left" w:pos="567"/>
        </w:tabs>
        <w:spacing w:line="2" w:lineRule="exact"/>
        <w:rPr>
          <w:rFonts w:ascii="Symbol" w:eastAsia="Symbol" w:hAnsi="Symbol" w:cs="Symbol"/>
          <w:sz w:val="24"/>
          <w:szCs w:val="24"/>
        </w:rPr>
      </w:pPr>
    </w:p>
    <w:p w:rsidR="00895700" w:rsidRDefault="0099262C" w:rsidP="0008499E">
      <w:pPr>
        <w:numPr>
          <w:ilvl w:val="1"/>
          <w:numId w:val="71"/>
        </w:numPr>
        <w:tabs>
          <w:tab w:val="left" w:pos="567"/>
          <w:tab w:val="left" w:pos="1840"/>
        </w:tabs>
        <w:rPr>
          <w:rFonts w:ascii="Symbol" w:eastAsia="Symbol" w:hAnsi="Symbol" w:cs="Symbol"/>
          <w:sz w:val="24"/>
          <w:szCs w:val="24"/>
        </w:rPr>
      </w:pPr>
      <w:r>
        <w:rPr>
          <w:rFonts w:eastAsia="Times New Roman"/>
          <w:sz w:val="24"/>
          <w:szCs w:val="24"/>
        </w:rPr>
        <w:t>вычислять площади прямоугольников.</w:t>
      </w:r>
    </w:p>
    <w:p w:rsidR="00895700" w:rsidRDefault="00895700" w:rsidP="0008499E">
      <w:pPr>
        <w:tabs>
          <w:tab w:val="left" w:pos="567"/>
        </w:tabs>
        <w:spacing w:line="23" w:lineRule="exact"/>
        <w:rPr>
          <w:rFonts w:ascii="Symbol" w:eastAsia="Symbol" w:hAnsi="Symbol" w:cs="Symbol"/>
          <w:sz w:val="24"/>
          <w:szCs w:val="24"/>
        </w:rPr>
      </w:pPr>
    </w:p>
    <w:p w:rsidR="00895700" w:rsidRDefault="0099262C" w:rsidP="0008499E">
      <w:pPr>
        <w:numPr>
          <w:ilvl w:val="0"/>
          <w:numId w:val="71"/>
        </w:numPr>
        <w:tabs>
          <w:tab w:val="left" w:pos="567"/>
          <w:tab w:val="left" w:pos="620"/>
        </w:tabs>
        <w:rPr>
          <w:rFonts w:eastAsia="Times New Roman"/>
          <w:b/>
          <w:bCs/>
          <w:sz w:val="24"/>
          <w:szCs w:val="24"/>
        </w:rPr>
      </w:pPr>
      <w:r>
        <w:rPr>
          <w:rFonts w:eastAsia="Times New Roman"/>
          <w:b/>
          <w:bCs/>
          <w:sz w:val="24"/>
          <w:szCs w:val="24"/>
        </w:rPr>
        <w:t>повседневной жизни и при изучении других предметов:</w:t>
      </w:r>
    </w:p>
    <w:p w:rsidR="00895700" w:rsidRDefault="00895700" w:rsidP="0008499E">
      <w:pPr>
        <w:tabs>
          <w:tab w:val="left" w:pos="567"/>
        </w:tabs>
        <w:spacing w:line="59" w:lineRule="exact"/>
        <w:rPr>
          <w:rFonts w:eastAsia="Times New Roman"/>
          <w:b/>
          <w:bCs/>
          <w:sz w:val="24"/>
          <w:szCs w:val="24"/>
        </w:rPr>
      </w:pPr>
    </w:p>
    <w:p w:rsidR="00895700" w:rsidRDefault="0099262C" w:rsidP="0008499E">
      <w:pPr>
        <w:numPr>
          <w:ilvl w:val="1"/>
          <w:numId w:val="71"/>
        </w:numPr>
        <w:tabs>
          <w:tab w:val="left" w:pos="567"/>
          <w:tab w:val="left" w:pos="1840"/>
        </w:tabs>
        <w:spacing w:line="272" w:lineRule="auto"/>
        <w:ind w:right="420"/>
        <w:rPr>
          <w:rFonts w:ascii="Symbol" w:eastAsia="Symbol" w:hAnsi="Symbol" w:cs="Symbol"/>
          <w:sz w:val="24"/>
          <w:szCs w:val="24"/>
        </w:rPr>
      </w:pPr>
      <w:r>
        <w:rPr>
          <w:rFonts w:eastAsia="Times New Roman"/>
          <w:sz w:val="24"/>
          <w:szCs w:val="24"/>
        </w:rPr>
        <w:t>вычислять расстояния на местности в стандартных ситуациях, площади прямоугол</w:t>
      </w:r>
      <w:r>
        <w:rPr>
          <w:rFonts w:eastAsia="Times New Roman"/>
          <w:sz w:val="24"/>
          <w:szCs w:val="24"/>
        </w:rPr>
        <w:t>ь</w:t>
      </w:r>
      <w:r>
        <w:rPr>
          <w:rFonts w:eastAsia="Times New Roman"/>
          <w:sz w:val="24"/>
          <w:szCs w:val="24"/>
        </w:rPr>
        <w:t>ников;</w:t>
      </w:r>
    </w:p>
    <w:p w:rsidR="00895700" w:rsidRDefault="00895700" w:rsidP="0008499E">
      <w:pPr>
        <w:tabs>
          <w:tab w:val="left" w:pos="567"/>
        </w:tabs>
        <w:spacing w:line="2" w:lineRule="exact"/>
        <w:rPr>
          <w:rFonts w:ascii="Symbol" w:eastAsia="Symbol" w:hAnsi="Symbol" w:cs="Symbol"/>
          <w:sz w:val="24"/>
          <w:szCs w:val="24"/>
        </w:rPr>
      </w:pPr>
    </w:p>
    <w:p w:rsidR="00895700" w:rsidRDefault="0099262C" w:rsidP="0008499E">
      <w:pPr>
        <w:numPr>
          <w:ilvl w:val="1"/>
          <w:numId w:val="71"/>
        </w:numPr>
        <w:tabs>
          <w:tab w:val="left" w:pos="567"/>
          <w:tab w:val="left" w:pos="1840"/>
        </w:tabs>
        <w:spacing w:line="269" w:lineRule="auto"/>
        <w:ind w:right="420"/>
        <w:rPr>
          <w:rFonts w:ascii="Symbol" w:eastAsia="Symbol" w:hAnsi="Symbol" w:cs="Symbol"/>
          <w:sz w:val="24"/>
          <w:szCs w:val="24"/>
        </w:rPr>
      </w:pPr>
      <w:r>
        <w:rPr>
          <w:rFonts w:eastAsia="Times New Roman"/>
          <w:sz w:val="24"/>
          <w:szCs w:val="24"/>
        </w:rPr>
        <w:t>выполнять простейшие построения и измерения на местности, необходимые в реал</w:t>
      </w:r>
      <w:r>
        <w:rPr>
          <w:rFonts w:eastAsia="Times New Roman"/>
          <w:sz w:val="24"/>
          <w:szCs w:val="24"/>
        </w:rPr>
        <w:t>ь</w:t>
      </w:r>
      <w:r>
        <w:rPr>
          <w:rFonts w:eastAsia="Times New Roman"/>
          <w:sz w:val="24"/>
          <w:szCs w:val="24"/>
        </w:rPr>
        <w:t>ной жизни.</w:t>
      </w:r>
    </w:p>
    <w:p w:rsidR="00895700" w:rsidRDefault="0099262C" w:rsidP="009217B5">
      <w:pPr>
        <w:rPr>
          <w:sz w:val="20"/>
          <w:szCs w:val="20"/>
        </w:rPr>
      </w:pPr>
      <w:r>
        <w:rPr>
          <w:rFonts w:eastAsia="Times New Roman"/>
          <w:b/>
          <w:bCs/>
          <w:sz w:val="24"/>
          <w:szCs w:val="24"/>
        </w:rPr>
        <w:t>История математики</w:t>
      </w:r>
    </w:p>
    <w:p w:rsidR="00895700" w:rsidRDefault="00895700" w:rsidP="009217B5">
      <w:pPr>
        <w:spacing w:line="55" w:lineRule="exact"/>
        <w:rPr>
          <w:sz w:val="20"/>
          <w:szCs w:val="20"/>
        </w:rPr>
      </w:pPr>
    </w:p>
    <w:p w:rsidR="00895700" w:rsidRDefault="0099262C" w:rsidP="0008499E">
      <w:pPr>
        <w:numPr>
          <w:ilvl w:val="0"/>
          <w:numId w:val="72"/>
        </w:numPr>
        <w:tabs>
          <w:tab w:val="left" w:pos="567"/>
        </w:tabs>
        <w:spacing w:line="274" w:lineRule="auto"/>
        <w:ind w:right="420"/>
        <w:rPr>
          <w:rFonts w:ascii="Symbol" w:eastAsia="Symbol" w:hAnsi="Symbol" w:cs="Symbol"/>
          <w:sz w:val="24"/>
          <w:szCs w:val="24"/>
        </w:rPr>
      </w:pPr>
      <w:r>
        <w:rPr>
          <w:rFonts w:eastAsia="Times New Roman"/>
          <w:sz w:val="24"/>
          <w:szCs w:val="24"/>
        </w:rPr>
        <w:t>описывать отдельные выдающиеся результаты, полученные в ходе развития матем</w:t>
      </w:r>
      <w:r>
        <w:rPr>
          <w:rFonts w:eastAsia="Times New Roman"/>
          <w:sz w:val="24"/>
          <w:szCs w:val="24"/>
        </w:rPr>
        <w:t>а</w:t>
      </w:r>
      <w:r>
        <w:rPr>
          <w:rFonts w:eastAsia="Times New Roman"/>
          <w:sz w:val="24"/>
          <w:szCs w:val="24"/>
        </w:rPr>
        <w:t>тики как науки;</w:t>
      </w:r>
    </w:p>
    <w:p w:rsidR="00895700" w:rsidRDefault="00895700" w:rsidP="0008499E">
      <w:pPr>
        <w:tabs>
          <w:tab w:val="left" w:pos="567"/>
        </w:tabs>
        <w:spacing w:line="2" w:lineRule="exact"/>
        <w:rPr>
          <w:rFonts w:ascii="Symbol" w:eastAsia="Symbol" w:hAnsi="Symbol" w:cs="Symbol"/>
          <w:sz w:val="24"/>
          <w:szCs w:val="24"/>
        </w:rPr>
      </w:pPr>
    </w:p>
    <w:p w:rsidR="00895700" w:rsidRDefault="0099262C" w:rsidP="0008499E">
      <w:pPr>
        <w:numPr>
          <w:ilvl w:val="0"/>
          <w:numId w:val="72"/>
        </w:numPr>
        <w:tabs>
          <w:tab w:val="left" w:pos="567"/>
        </w:tabs>
        <w:spacing w:line="269" w:lineRule="auto"/>
        <w:ind w:right="420"/>
        <w:rPr>
          <w:rFonts w:ascii="Symbol" w:eastAsia="Symbol" w:hAnsi="Symbol" w:cs="Symbol"/>
          <w:sz w:val="24"/>
          <w:szCs w:val="24"/>
        </w:rPr>
      </w:pPr>
      <w:r>
        <w:rPr>
          <w:rFonts w:eastAsia="Times New Roman"/>
          <w:sz w:val="24"/>
          <w:szCs w:val="24"/>
        </w:rPr>
        <w:t>знать примеры математических открытий и их авторов, в связи с отечественной и всемирной историей.</w:t>
      </w:r>
    </w:p>
    <w:p w:rsidR="00895700" w:rsidRDefault="0099262C" w:rsidP="009217B5">
      <w:pPr>
        <w:spacing w:line="275" w:lineRule="auto"/>
        <w:ind w:right="1000"/>
        <w:rPr>
          <w:sz w:val="20"/>
          <w:szCs w:val="20"/>
        </w:rPr>
      </w:pPr>
      <w:r>
        <w:rPr>
          <w:rFonts w:eastAsia="Times New Roman"/>
          <w:b/>
          <w:bCs/>
          <w:sz w:val="24"/>
          <w:szCs w:val="24"/>
        </w:rPr>
        <w:t>Выпускник получит возможность научиться в 5-6 классах (для обеспечения во</w:t>
      </w:r>
      <w:r>
        <w:rPr>
          <w:rFonts w:eastAsia="Times New Roman"/>
          <w:b/>
          <w:bCs/>
          <w:sz w:val="24"/>
          <w:szCs w:val="24"/>
        </w:rPr>
        <w:t>з</w:t>
      </w:r>
      <w:r>
        <w:rPr>
          <w:rFonts w:eastAsia="Times New Roman"/>
          <w:b/>
          <w:bCs/>
          <w:sz w:val="24"/>
          <w:szCs w:val="24"/>
        </w:rPr>
        <w:t>можности успешного продолжения образования на базовом и углублённом уро</w:t>
      </w:r>
      <w:r>
        <w:rPr>
          <w:rFonts w:eastAsia="Times New Roman"/>
          <w:b/>
          <w:bCs/>
          <w:sz w:val="24"/>
          <w:szCs w:val="24"/>
        </w:rPr>
        <w:t>в</w:t>
      </w:r>
      <w:r>
        <w:rPr>
          <w:rFonts w:eastAsia="Times New Roman"/>
          <w:b/>
          <w:bCs/>
          <w:sz w:val="24"/>
          <w:szCs w:val="24"/>
        </w:rPr>
        <w:t>нях)</w:t>
      </w:r>
    </w:p>
    <w:p w:rsidR="00895700" w:rsidRDefault="00895700" w:rsidP="009217B5">
      <w:pPr>
        <w:spacing w:line="2" w:lineRule="exact"/>
        <w:rPr>
          <w:sz w:val="20"/>
          <w:szCs w:val="20"/>
        </w:rPr>
      </w:pPr>
    </w:p>
    <w:p w:rsidR="00895700" w:rsidRDefault="0099262C" w:rsidP="009217B5">
      <w:pPr>
        <w:rPr>
          <w:sz w:val="20"/>
          <w:szCs w:val="20"/>
        </w:rPr>
      </w:pPr>
      <w:r>
        <w:rPr>
          <w:rFonts w:eastAsia="Times New Roman"/>
          <w:b/>
          <w:bCs/>
          <w:sz w:val="24"/>
          <w:szCs w:val="24"/>
        </w:rPr>
        <w:t>Элементы теории множеств и математической логики</w:t>
      </w:r>
    </w:p>
    <w:p w:rsidR="00895700" w:rsidRDefault="00895700" w:rsidP="009217B5">
      <w:pPr>
        <w:spacing w:line="41" w:lineRule="exact"/>
        <w:rPr>
          <w:sz w:val="20"/>
          <w:szCs w:val="20"/>
        </w:rPr>
      </w:pPr>
    </w:p>
    <w:p w:rsidR="00895700" w:rsidRPr="00A95C9D" w:rsidRDefault="00A95C9D" w:rsidP="0008499E">
      <w:pPr>
        <w:numPr>
          <w:ilvl w:val="1"/>
          <w:numId w:val="73"/>
        </w:numPr>
        <w:tabs>
          <w:tab w:val="left" w:pos="567"/>
        </w:tabs>
        <w:spacing w:line="258" w:lineRule="auto"/>
        <w:ind w:right="420"/>
        <w:jc w:val="both"/>
        <w:rPr>
          <w:rFonts w:ascii="Symbol" w:eastAsia="Symbol" w:hAnsi="Symbol" w:cs="Symbol"/>
          <w:sz w:val="24"/>
          <w:szCs w:val="24"/>
        </w:rPr>
      </w:pPr>
      <w:r w:rsidRPr="00A95C9D">
        <w:rPr>
          <w:rFonts w:eastAsia="Times New Roman"/>
          <w:iCs/>
          <w:sz w:val="24"/>
          <w:szCs w:val="24"/>
        </w:rPr>
        <w:t xml:space="preserve"> </w:t>
      </w:r>
      <w:proofErr w:type="gramStart"/>
      <w:r w:rsidR="0099262C" w:rsidRPr="00A95C9D">
        <w:rPr>
          <w:rFonts w:eastAsia="Times New Roman"/>
          <w:iCs/>
          <w:sz w:val="24"/>
          <w:szCs w:val="24"/>
        </w:rPr>
        <w:t>Оперировать понятиями: множество, характеристики множества, элемент множ</w:t>
      </w:r>
      <w:r w:rsidR="0099262C" w:rsidRPr="00A95C9D">
        <w:rPr>
          <w:rFonts w:eastAsia="Times New Roman"/>
          <w:iCs/>
          <w:sz w:val="24"/>
          <w:szCs w:val="24"/>
        </w:rPr>
        <w:t>е</w:t>
      </w:r>
      <w:r w:rsidR="0099262C" w:rsidRPr="00A95C9D">
        <w:rPr>
          <w:rFonts w:eastAsia="Times New Roman"/>
          <w:iCs/>
          <w:sz w:val="24"/>
          <w:szCs w:val="24"/>
        </w:rPr>
        <w:t>ства, пустое, конечное и бесконечное множество, подмножество, принадлежность,</w:t>
      </w:r>
      <w:proofErr w:type="gramEnd"/>
    </w:p>
    <w:p w:rsidR="00895700" w:rsidRPr="00A95C9D" w:rsidRDefault="00895700" w:rsidP="0008499E">
      <w:pPr>
        <w:tabs>
          <w:tab w:val="left" w:pos="567"/>
        </w:tabs>
        <w:spacing w:line="2" w:lineRule="exact"/>
        <w:rPr>
          <w:rFonts w:ascii="Symbol" w:eastAsia="Symbol" w:hAnsi="Symbol" w:cs="Symbol"/>
          <w:sz w:val="24"/>
          <w:szCs w:val="24"/>
        </w:rPr>
      </w:pPr>
    </w:p>
    <w:p w:rsidR="00895700" w:rsidRPr="00A95C9D" w:rsidRDefault="0099262C" w:rsidP="0008499E">
      <w:pPr>
        <w:numPr>
          <w:ilvl w:val="1"/>
          <w:numId w:val="73"/>
        </w:numPr>
        <w:tabs>
          <w:tab w:val="left" w:pos="567"/>
          <w:tab w:val="left" w:pos="1843"/>
        </w:tabs>
        <w:spacing w:line="272" w:lineRule="auto"/>
        <w:ind w:right="420"/>
        <w:jc w:val="both"/>
        <w:rPr>
          <w:rFonts w:ascii="Symbol" w:eastAsia="Symbol" w:hAnsi="Symbol" w:cs="Symbol"/>
          <w:sz w:val="24"/>
          <w:szCs w:val="24"/>
        </w:rPr>
      </w:pPr>
      <w:r w:rsidRPr="00A95C9D">
        <w:rPr>
          <w:rFonts w:eastAsia="Times New Roman"/>
          <w:iCs/>
          <w:sz w:val="24"/>
          <w:szCs w:val="24"/>
        </w:rPr>
        <w:t>определять принадлежность элемента множеству, объединению и пересечению мн</w:t>
      </w:r>
      <w:r w:rsidRPr="00A95C9D">
        <w:rPr>
          <w:rFonts w:eastAsia="Times New Roman"/>
          <w:iCs/>
          <w:sz w:val="24"/>
          <w:szCs w:val="24"/>
        </w:rPr>
        <w:t>о</w:t>
      </w:r>
      <w:r w:rsidRPr="00A95C9D">
        <w:rPr>
          <w:rFonts w:eastAsia="Times New Roman"/>
          <w:iCs/>
          <w:sz w:val="24"/>
          <w:szCs w:val="24"/>
        </w:rPr>
        <w:t>жеств; задавать множество с помощью перечисления элементов, словесного описания.</w:t>
      </w:r>
    </w:p>
    <w:p w:rsidR="00895700" w:rsidRDefault="00895700" w:rsidP="009217B5">
      <w:pPr>
        <w:spacing w:line="1" w:lineRule="exact"/>
        <w:rPr>
          <w:rFonts w:ascii="Symbol" w:eastAsia="Symbol" w:hAnsi="Symbol" w:cs="Symbol"/>
          <w:sz w:val="24"/>
          <w:szCs w:val="24"/>
        </w:rPr>
      </w:pPr>
    </w:p>
    <w:p w:rsidR="0008499E" w:rsidRPr="0008499E" w:rsidRDefault="0008499E" w:rsidP="0008499E">
      <w:pPr>
        <w:tabs>
          <w:tab w:val="left" w:pos="620"/>
        </w:tabs>
        <w:ind w:left="492"/>
        <w:rPr>
          <w:rFonts w:ascii="Symbol" w:eastAsia="Symbol" w:hAnsi="Symbol" w:cs="Symbol"/>
          <w:sz w:val="24"/>
          <w:szCs w:val="24"/>
        </w:rPr>
      </w:pPr>
      <w:r>
        <w:rPr>
          <w:rFonts w:eastAsia="Times New Roman"/>
          <w:b/>
          <w:bCs/>
          <w:sz w:val="24"/>
          <w:szCs w:val="24"/>
        </w:rPr>
        <w:t xml:space="preserve">В </w:t>
      </w:r>
      <w:r w:rsidR="0099262C" w:rsidRPr="0008499E">
        <w:rPr>
          <w:rFonts w:eastAsia="Times New Roman"/>
          <w:b/>
          <w:bCs/>
          <w:sz w:val="24"/>
          <w:szCs w:val="24"/>
        </w:rPr>
        <w:t>повседневной жизни и при изучении други</w:t>
      </w:r>
      <w:r w:rsidRPr="0008499E">
        <w:rPr>
          <w:rFonts w:eastAsia="Times New Roman"/>
          <w:b/>
          <w:bCs/>
          <w:sz w:val="24"/>
          <w:szCs w:val="24"/>
        </w:rPr>
        <w:t>х предметов</w:t>
      </w:r>
    </w:p>
    <w:p w:rsidR="00A95C9D" w:rsidRPr="0008499E" w:rsidRDefault="0099262C" w:rsidP="0008499E">
      <w:pPr>
        <w:numPr>
          <w:ilvl w:val="0"/>
          <w:numId w:val="73"/>
        </w:numPr>
        <w:tabs>
          <w:tab w:val="left" w:pos="567"/>
        </w:tabs>
        <w:rPr>
          <w:rFonts w:ascii="Symbol" w:eastAsia="Symbol" w:hAnsi="Symbol" w:cs="Symbol"/>
          <w:sz w:val="24"/>
          <w:szCs w:val="24"/>
        </w:rPr>
      </w:pPr>
      <w:r w:rsidRPr="0008499E">
        <w:rPr>
          <w:rFonts w:eastAsia="Times New Roman"/>
          <w:iCs/>
          <w:sz w:val="24"/>
          <w:szCs w:val="24"/>
        </w:rPr>
        <w:t>распознавать логически н</w:t>
      </w:r>
      <w:r w:rsidRPr="0008499E">
        <w:rPr>
          <w:rFonts w:eastAsia="Times New Roman"/>
          <w:iCs/>
          <w:sz w:val="24"/>
          <w:szCs w:val="24"/>
        </w:rPr>
        <w:t>е</w:t>
      </w:r>
      <w:r w:rsidRPr="0008499E">
        <w:rPr>
          <w:rFonts w:eastAsia="Times New Roman"/>
          <w:iCs/>
          <w:sz w:val="24"/>
          <w:szCs w:val="24"/>
        </w:rPr>
        <w:t>корректные высказывания;</w:t>
      </w:r>
    </w:p>
    <w:p w:rsidR="00895700" w:rsidRPr="00A95C9D" w:rsidRDefault="0099262C" w:rsidP="0008499E">
      <w:pPr>
        <w:numPr>
          <w:ilvl w:val="0"/>
          <w:numId w:val="74"/>
        </w:numPr>
        <w:tabs>
          <w:tab w:val="left" w:pos="567"/>
        </w:tabs>
        <w:rPr>
          <w:rFonts w:ascii="Symbol" w:eastAsia="Symbol" w:hAnsi="Symbol" w:cs="Symbol"/>
          <w:sz w:val="24"/>
          <w:szCs w:val="24"/>
        </w:rPr>
      </w:pPr>
      <w:r w:rsidRPr="00A95C9D">
        <w:rPr>
          <w:rFonts w:eastAsia="Times New Roman"/>
          <w:iCs/>
          <w:sz w:val="24"/>
          <w:szCs w:val="24"/>
        </w:rPr>
        <w:t>строить цепочки умозаключений на основе использования правил логики.</w:t>
      </w:r>
    </w:p>
    <w:p w:rsidR="00895700" w:rsidRPr="00A95C9D" w:rsidRDefault="0099262C" w:rsidP="009217B5">
      <w:pPr>
        <w:rPr>
          <w:sz w:val="20"/>
          <w:szCs w:val="20"/>
        </w:rPr>
      </w:pPr>
      <w:r w:rsidRPr="00A95C9D">
        <w:rPr>
          <w:rFonts w:eastAsia="Times New Roman"/>
          <w:b/>
          <w:bCs/>
          <w:iCs/>
          <w:sz w:val="24"/>
          <w:szCs w:val="24"/>
        </w:rPr>
        <w:t>Числа</w:t>
      </w:r>
    </w:p>
    <w:p w:rsidR="00895700" w:rsidRPr="00A95C9D" w:rsidRDefault="00895700" w:rsidP="009217B5">
      <w:pPr>
        <w:spacing w:line="52" w:lineRule="exact"/>
        <w:rPr>
          <w:sz w:val="20"/>
          <w:szCs w:val="20"/>
        </w:rPr>
      </w:pPr>
    </w:p>
    <w:p w:rsidR="00895700" w:rsidRPr="00A95C9D" w:rsidRDefault="0099262C" w:rsidP="0008499E">
      <w:pPr>
        <w:numPr>
          <w:ilvl w:val="1"/>
          <w:numId w:val="75"/>
        </w:numPr>
        <w:tabs>
          <w:tab w:val="left" w:pos="567"/>
        </w:tabs>
        <w:spacing w:line="275" w:lineRule="auto"/>
        <w:ind w:right="420"/>
        <w:jc w:val="both"/>
        <w:rPr>
          <w:rFonts w:ascii="Symbol" w:eastAsia="Symbol" w:hAnsi="Symbol" w:cs="Symbol"/>
          <w:sz w:val="24"/>
          <w:szCs w:val="24"/>
        </w:rPr>
      </w:pPr>
      <w:proofErr w:type="gramStart"/>
      <w:r w:rsidRPr="00A95C9D">
        <w:rPr>
          <w:rFonts w:eastAsia="Times New Roman"/>
          <w:iCs/>
          <w:sz w:val="24"/>
          <w:szCs w:val="24"/>
        </w:rPr>
        <w:t>Оперировать понятиями: натуральное число, множество натуральных ч</w:t>
      </w:r>
      <w:r w:rsidRPr="00A95C9D">
        <w:rPr>
          <w:rFonts w:eastAsia="Times New Roman"/>
          <w:iCs/>
          <w:sz w:val="24"/>
          <w:szCs w:val="24"/>
        </w:rPr>
        <w:t>и</w:t>
      </w:r>
      <w:r w:rsidRPr="00A95C9D">
        <w:rPr>
          <w:rFonts w:eastAsia="Times New Roman"/>
          <w:iCs/>
          <w:sz w:val="24"/>
          <w:szCs w:val="24"/>
        </w:rPr>
        <w:t>сел, целое число, множество целых чисел, обыкновенная дробь, десятичная дробь, смеша</w:t>
      </w:r>
      <w:r w:rsidRPr="00A95C9D">
        <w:rPr>
          <w:rFonts w:eastAsia="Times New Roman"/>
          <w:iCs/>
          <w:sz w:val="24"/>
          <w:szCs w:val="24"/>
        </w:rPr>
        <w:t>н</w:t>
      </w:r>
      <w:r w:rsidRPr="00A95C9D">
        <w:rPr>
          <w:rFonts w:eastAsia="Times New Roman"/>
          <w:iCs/>
          <w:sz w:val="24"/>
          <w:szCs w:val="24"/>
        </w:rPr>
        <w:t>ное число, рациональное число, множество рациональных чисел, геометрическая интерпретация нат</w:t>
      </w:r>
      <w:r w:rsidRPr="00A95C9D">
        <w:rPr>
          <w:rFonts w:eastAsia="Times New Roman"/>
          <w:iCs/>
          <w:sz w:val="24"/>
          <w:szCs w:val="24"/>
        </w:rPr>
        <w:t>у</w:t>
      </w:r>
      <w:r w:rsidRPr="00A95C9D">
        <w:rPr>
          <w:rFonts w:eastAsia="Times New Roman"/>
          <w:iCs/>
          <w:sz w:val="24"/>
          <w:szCs w:val="24"/>
        </w:rPr>
        <w:t>ральных, целых, рациональных;</w:t>
      </w:r>
      <w:proofErr w:type="gramEnd"/>
    </w:p>
    <w:p w:rsidR="00895700" w:rsidRPr="00A95C9D" w:rsidRDefault="0099262C" w:rsidP="0008499E">
      <w:pPr>
        <w:numPr>
          <w:ilvl w:val="1"/>
          <w:numId w:val="75"/>
        </w:numPr>
        <w:tabs>
          <w:tab w:val="left" w:pos="567"/>
        </w:tabs>
        <w:rPr>
          <w:rFonts w:ascii="Symbol" w:eastAsia="Symbol" w:hAnsi="Symbol" w:cs="Symbol"/>
          <w:sz w:val="24"/>
          <w:szCs w:val="24"/>
        </w:rPr>
      </w:pPr>
      <w:r w:rsidRPr="00A95C9D">
        <w:rPr>
          <w:rFonts w:eastAsia="Times New Roman"/>
          <w:iCs/>
          <w:sz w:val="24"/>
          <w:szCs w:val="24"/>
        </w:rPr>
        <w:t>понимать и объяснять смысл позиционной записи натурального числа;</w:t>
      </w:r>
    </w:p>
    <w:p w:rsidR="00895700" w:rsidRPr="00A95C9D" w:rsidRDefault="00895700" w:rsidP="0008499E">
      <w:pPr>
        <w:tabs>
          <w:tab w:val="left" w:pos="567"/>
        </w:tabs>
        <w:spacing w:line="41" w:lineRule="exact"/>
        <w:rPr>
          <w:rFonts w:ascii="Symbol" w:eastAsia="Symbol" w:hAnsi="Symbol" w:cs="Symbol"/>
          <w:sz w:val="24"/>
          <w:szCs w:val="24"/>
        </w:rPr>
      </w:pPr>
    </w:p>
    <w:p w:rsidR="00895700" w:rsidRPr="00A95C9D" w:rsidRDefault="0099262C" w:rsidP="0008499E">
      <w:pPr>
        <w:numPr>
          <w:ilvl w:val="1"/>
          <w:numId w:val="75"/>
        </w:numPr>
        <w:tabs>
          <w:tab w:val="left" w:pos="567"/>
        </w:tabs>
        <w:spacing w:line="274" w:lineRule="auto"/>
        <w:ind w:right="420"/>
        <w:rPr>
          <w:rFonts w:ascii="Symbol" w:eastAsia="Symbol" w:hAnsi="Symbol" w:cs="Symbol"/>
          <w:sz w:val="24"/>
          <w:szCs w:val="24"/>
        </w:rPr>
      </w:pPr>
      <w:r w:rsidRPr="00A95C9D">
        <w:rPr>
          <w:rFonts w:eastAsia="Times New Roman"/>
          <w:iCs/>
          <w:sz w:val="24"/>
          <w:szCs w:val="24"/>
        </w:rPr>
        <w:t>выполнять вычисления, в том числе с использованием приёмов рациональных вычи</w:t>
      </w:r>
      <w:r w:rsidRPr="00A95C9D">
        <w:rPr>
          <w:rFonts w:eastAsia="Times New Roman"/>
          <w:iCs/>
          <w:sz w:val="24"/>
          <w:szCs w:val="24"/>
        </w:rPr>
        <w:t>с</w:t>
      </w:r>
      <w:r w:rsidRPr="00A95C9D">
        <w:rPr>
          <w:rFonts w:eastAsia="Times New Roman"/>
          <w:iCs/>
          <w:sz w:val="24"/>
          <w:szCs w:val="24"/>
        </w:rPr>
        <w:t>лений, обосновывать алгоритмы выполнения действий;</w:t>
      </w:r>
    </w:p>
    <w:p w:rsidR="00895700" w:rsidRPr="00A95C9D" w:rsidRDefault="00895700" w:rsidP="0008499E">
      <w:pPr>
        <w:tabs>
          <w:tab w:val="left" w:pos="567"/>
        </w:tabs>
        <w:spacing w:line="2" w:lineRule="exact"/>
        <w:rPr>
          <w:rFonts w:ascii="Symbol" w:eastAsia="Symbol" w:hAnsi="Symbol" w:cs="Symbol"/>
          <w:sz w:val="24"/>
          <w:szCs w:val="24"/>
        </w:rPr>
      </w:pPr>
    </w:p>
    <w:p w:rsidR="00895700" w:rsidRPr="00A95C9D" w:rsidRDefault="0099262C" w:rsidP="0008499E">
      <w:pPr>
        <w:numPr>
          <w:ilvl w:val="1"/>
          <w:numId w:val="75"/>
        </w:numPr>
        <w:tabs>
          <w:tab w:val="left" w:pos="567"/>
        </w:tabs>
        <w:spacing w:line="273" w:lineRule="auto"/>
        <w:ind w:right="420"/>
        <w:jc w:val="both"/>
        <w:rPr>
          <w:rFonts w:ascii="Symbol" w:eastAsia="Symbol" w:hAnsi="Symbol" w:cs="Symbol"/>
          <w:sz w:val="24"/>
          <w:szCs w:val="24"/>
        </w:rPr>
      </w:pPr>
      <w:r w:rsidRPr="00A95C9D">
        <w:rPr>
          <w:rFonts w:eastAsia="Times New Roman"/>
          <w:iCs/>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895700" w:rsidRPr="00A95C9D" w:rsidRDefault="00895700" w:rsidP="0008499E">
      <w:pPr>
        <w:tabs>
          <w:tab w:val="left" w:pos="567"/>
        </w:tabs>
        <w:spacing w:line="2" w:lineRule="exact"/>
        <w:rPr>
          <w:rFonts w:ascii="Symbol" w:eastAsia="Symbol" w:hAnsi="Symbol" w:cs="Symbol"/>
          <w:sz w:val="24"/>
          <w:szCs w:val="24"/>
        </w:rPr>
      </w:pPr>
    </w:p>
    <w:p w:rsidR="00895700" w:rsidRPr="00A95C9D" w:rsidRDefault="0099262C" w:rsidP="0008499E">
      <w:pPr>
        <w:numPr>
          <w:ilvl w:val="1"/>
          <w:numId w:val="75"/>
        </w:numPr>
        <w:tabs>
          <w:tab w:val="left" w:pos="567"/>
        </w:tabs>
        <w:rPr>
          <w:rFonts w:ascii="Symbol" w:eastAsia="Symbol" w:hAnsi="Symbol" w:cs="Symbol"/>
          <w:sz w:val="24"/>
          <w:szCs w:val="24"/>
        </w:rPr>
      </w:pPr>
      <w:r w:rsidRPr="00A95C9D">
        <w:rPr>
          <w:rFonts w:eastAsia="Times New Roman"/>
          <w:iCs/>
          <w:sz w:val="24"/>
          <w:szCs w:val="24"/>
        </w:rPr>
        <w:t>выполнять округление рациональных чисел с заданной точностью;</w:t>
      </w:r>
    </w:p>
    <w:p w:rsidR="00895700" w:rsidRPr="00A95C9D" w:rsidRDefault="00895700" w:rsidP="0008499E">
      <w:pPr>
        <w:tabs>
          <w:tab w:val="left" w:pos="567"/>
        </w:tabs>
        <w:spacing w:line="41" w:lineRule="exact"/>
        <w:rPr>
          <w:rFonts w:ascii="Symbol" w:eastAsia="Symbol" w:hAnsi="Symbol" w:cs="Symbol"/>
          <w:sz w:val="24"/>
          <w:szCs w:val="24"/>
        </w:rPr>
      </w:pPr>
    </w:p>
    <w:p w:rsidR="00895700" w:rsidRPr="00A95C9D" w:rsidRDefault="0099262C" w:rsidP="0008499E">
      <w:pPr>
        <w:numPr>
          <w:ilvl w:val="1"/>
          <w:numId w:val="75"/>
        </w:numPr>
        <w:tabs>
          <w:tab w:val="left" w:pos="567"/>
        </w:tabs>
        <w:rPr>
          <w:rFonts w:ascii="Symbol" w:eastAsia="Symbol" w:hAnsi="Symbol" w:cs="Symbol"/>
          <w:sz w:val="24"/>
          <w:szCs w:val="24"/>
        </w:rPr>
      </w:pPr>
      <w:r w:rsidRPr="00A95C9D">
        <w:rPr>
          <w:rFonts w:eastAsia="Times New Roman"/>
          <w:iCs/>
          <w:sz w:val="24"/>
          <w:szCs w:val="24"/>
        </w:rPr>
        <w:t xml:space="preserve">упорядочивать числа, записанные в виде </w:t>
      </w:r>
      <w:proofErr w:type="gramStart"/>
      <w:r w:rsidRPr="00A95C9D">
        <w:rPr>
          <w:rFonts w:eastAsia="Times New Roman"/>
          <w:iCs/>
          <w:sz w:val="24"/>
          <w:szCs w:val="24"/>
        </w:rPr>
        <w:t>обыкновенных</w:t>
      </w:r>
      <w:proofErr w:type="gramEnd"/>
      <w:r w:rsidRPr="00A95C9D">
        <w:rPr>
          <w:rFonts w:eastAsia="Times New Roman"/>
          <w:iCs/>
          <w:sz w:val="24"/>
          <w:szCs w:val="24"/>
        </w:rPr>
        <w:t xml:space="preserve"> и десятичных</w:t>
      </w:r>
    </w:p>
    <w:p w:rsidR="00895700" w:rsidRPr="00A95C9D" w:rsidRDefault="00895700" w:rsidP="0008499E">
      <w:pPr>
        <w:tabs>
          <w:tab w:val="left" w:pos="567"/>
        </w:tabs>
        <w:spacing w:line="27" w:lineRule="exact"/>
        <w:rPr>
          <w:rFonts w:ascii="Symbol" w:eastAsia="Symbol" w:hAnsi="Symbol" w:cs="Symbol"/>
          <w:sz w:val="24"/>
          <w:szCs w:val="24"/>
        </w:rPr>
      </w:pPr>
    </w:p>
    <w:p w:rsidR="00895700" w:rsidRPr="00A95C9D" w:rsidRDefault="0099262C" w:rsidP="0008499E">
      <w:pPr>
        <w:tabs>
          <w:tab w:val="left" w:pos="567"/>
        </w:tabs>
        <w:rPr>
          <w:rFonts w:ascii="Symbol" w:eastAsia="Symbol" w:hAnsi="Symbol" w:cs="Symbol"/>
          <w:sz w:val="24"/>
          <w:szCs w:val="24"/>
        </w:rPr>
      </w:pPr>
      <w:r w:rsidRPr="00A95C9D">
        <w:rPr>
          <w:rFonts w:eastAsia="Times New Roman"/>
          <w:iCs/>
          <w:sz w:val="24"/>
          <w:szCs w:val="24"/>
        </w:rPr>
        <w:t>дробей;</w:t>
      </w:r>
    </w:p>
    <w:p w:rsidR="00895700" w:rsidRPr="00A95C9D" w:rsidRDefault="00895700" w:rsidP="0008499E">
      <w:pPr>
        <w:tabs>
          <w:tab w:val="left" w:pos="567"/>
        </w:tabs>
        <w:spacing w:line="55" w:lineRule="exact"/>
        <w:rPr>
          <w:rFonts w:ascii="Symbol" w:eastAsia="Symbol" w:hAnsi="Symbol" w:cs="Symbol"/>
          <w:sz w:val="24"/>
          <w:szCs w:val="24"/>
        </w:rPr>
      </w:pPr>
    </w:p>
    <w:p w:rsidR="00895700" w:rsidRPr="00A95C9D" w:rsidRDefault="0099262C" w:rsidP="0008499E">
      <w:pPr>
        <w:numPr>
          <w:ilvl w:val="1"/>
          <w:numId w:val="75"/>
        </w:numPr>
        <w:tabs>
          <w:tab w:val="left" w:pos="567"/>
        </w:tabs>
        <w:rPr>
          <w:rFonts w:ascii="Symbol" w:eastAsia="Symbol" w:hAnsi="Symbol" w:cs="Symbol"/>
          <w:sz w:val="24"/>
          <w:szCs w:val="24"/>
        </w:rPr>
      </w:pPr>
      <w:r w:rsidRPr="00A95C9D">
        <w:rPr>
          <w:rFonts w:eastAsia="Times New Roman"/>
          <w:iCs/>
          <w:sz w:val="24"/>
          <w:szCs w:val="24"/>
        </w:rPr>
        <w:t>находить НОД и НОК чисел и использовать их при решении зада</w:t>
      </w:r>
      <w:proofErr w:type="gramStart"/>
      <w:r w:rsidRPr="00A95C9D">
        <w:rPr>
          <w:rFonts w:eastAsia="Times New Roman"/>
          <w:iCs/>
          <w:sz w:val="24"/>
          <w:szCs w:val="24"/>
        </w:rPr>
        <w:t>;.</w:t>
      </w:r>
      <w:proofErr w:type="gramEnd"/>
    </w:p>
    <w:p w:rsidR="00895700" w:rsidRPr="00A95C9D" w:rsidRDefault="00895700" w:rsidP="0008499E">
      <w:pPr>
        <w:tabs>
          <w:tab w:val="left" w:pos="567"/>
        </w:tabs>
        <w:spacing w:line="41" w:lineRule="exact"/>
        <w:rPr>
          <w:rFonts w:ascii="Symbol" w:eastAsia="Symbol" w:hAnsi="Symbol" w:cs="Symbol"/>
          <w:sz w:val="24"/>
          <w:szCs w:val="24"/>
        </w:rPr>
      </w:pPr>
    </w:p>
    <w:p w:rsidR="00895700" w:rsidRPr="00A95C9D" w:rsidRDefault="0099262C" w:rsidP="0008499E">
      <w:pPr>
        <w:numPr>
          <w:ilvl w:val="1"/>
          <w:numId w:val="75"/>
        </w:numPr>
        <w:tabs>
          <w:tab w:val="left" w:pos="567"/>
        </w:tabs>
        <w:spacing w:line="270" w:lineRule="auto"/>
        <w:ind w:right="420"/>
        <w:rPr>
          <w:rFonts w:ascii="Symbol" w:eastAsia="Symbol" w:hAnsi="Symbol" w:cs="Symbol"/>
          <w:sz w:val="24"/>
          <w:szCs w:val="24"/>
        </w:rPr>
      </w:pPr>
      <w:r w:rsidRPr="00A95C9D">
        <w:rPr>
          <w:rFonts w:eastAsia="Times New Roman"/>
          <w:iCs/>
          <w:sz w:val="24"/>
          <w:szCs w:val="24"/>
        </w:rPr>
        <w:t>оперировать понятием модуль числа, геометрическая интерпретация м</w:t>
      </w:r>
      <w:r w:rsidRPr="00A95C9D">
        <w:rPr>
          <w:rFonts w:eastAsia="Times New Roman"/>
          <w:iCs/>
          <w:sz w:val="24"/>
          <w:szCs w:val="24"/>
        </w:rPr>
        <w:t>о</w:t>
      </w:r>
      <w:r w:rsidRPr="00A95C9D">
        <w:rPr>
          <w:rFonts w:eastAsia="Times New Roman"/>
          <w:iCs/>
          <w:sz w:val="24"/>
          <w:szCs w:val="24"/>
        </w:rPr>
        <w:t>дуля числа.</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75"/>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895700" w:rsidRDefault="00895700" w:rsidP="009217B5">
      <w:pPr>
        <w:spacing w:line="50" w:lineRule="exact"/>
        <w:rPr>
          <w:rFonts w:eastAsia="Times New Roman"/>
          <w:b/>
          <w:bCs/>
          <w:sz w:val="24"/>
          <w:szCs w:val="24"/>
        </w:rPr>
      </w:pPr>
    </w:p>
    <w:p w:rsidR="00895700" w:rsidRPr="00A95C9D" w:rsidRDefault="0099262C" w:rsidP="0008499E">
      <w:pPr>
        <w:numPr>
          <w:ilvl w:val="1"/>
          <w:numId w:val="75"/>
        </w:numPr>
        <w:tabs>
          <w:tab w:val="left" w:pos="567"/>
        </w:tabs>
        <w:spacing w:line="272" w:lineRule="auto"/>
        <w:ind w:right="420"/>
        <w:rPr>
          <w:rFonts w:ascii="Symbol" w:eastAsia="Symbol" w:hAnsi="Symbol" w:cs="Symbol"/>
          <w:sz w:val="24"/>
          <w:szCs w:val="24"/>
        </w:rPr>
      </w:pPr>
      <w:r w:rsidRPr="00A95C9D">
        <w:rPr>
          <w:rFonts w:eastAsia="Times New Roman"/>
          <w:iCs/>
          <w:sz w:val="24"/>
          <w:szCs w:val="24"/>
        </w:rPr>
        <w:t>применять правила приближенных вычислений при решении практич</w:t>
      </w:r>
      <w:r w:rsidRPr="00A95C9D">
        <w:rPr>
          <w:rFonts w:eastAsia="Times New Roman"/>
          <w:iCs/>
          <w:sz w:val="24"/>
          <w:szCs w:val="24"/>
        </w:rPr>
        <w:t>е</w:t>
      </w:r>
      <w:r w:rsidRPr="00A95C9D">
        <w:rPr>
          <w:rFonts w:eastAsia="Times New Roman"/>
          <w:iCs/>
          <w:sz w:val="24"/>
          <w:szCs w:val="24"/>
        </w:rPr>
        <w:t>ских задач и решении задач других учебных предметов;</w:t>
      </w:r>
    </w:p>
    <w:p w:rsidR="00895700" w:rsidRPr="00A95C9D" w:rsidRDefault="00895700" w:rsidP="0008499E">
      <w:pPr>
        <w:tabs>
          <w:tab w:val="left" w:pos="567"/>
        </w:tabs>
        <w:spacing w:line="2" w:lineRule="exact"/>
        <w:rPr>
          <w:rFonts w:ascii="Symbol" w:eastAsia="Symbol" w:hAnsi="Symbol" w:cs="Symbol"/>
          <w:sz w:val="24"/>
          <w:szCs w:val="24"/>
        </w:rPr>
      </w:pPr>
    </w:p>
    <w:p w:rsidR="00895700" w:rsidRPr="00A95C9D" w:rsidRDefault="0099262C" w:rsidP="0008499E">
      <w:pPr>
        <w:numPr>
          <w:ilvl w:val="1"/>
          <w:numId w:val="75"/>
        </w:numPr>
        <w:tabs>
          <w:tab w:val="left" w:pos="567"/>
        </w:tabs>
        <w:spacing w:line="274" w:lineRule="auto"/>
        <w:ind w:right="420"/>
        <w:rPr>
          <w:rFonts w:ascii="Symbol" w:eastAsia="Symbol" w:hAnsi="Symbol" w:cs="Symbol"/>
          <w:sz w:val="24"/>
          <w:szCs w:val="24"/>
        </w:rPr>
      </w:pPr>
      <w:r w:rsidRPr="00A95C9D">
        <w:rPr>
          <w:rFonts w:eastAsia="Times New Roman"/>
          <w:iCs/>
          <w:sz w:val="24"/>
          <w:szCs w:val="24"/>
        </w:rPr>
        <w:t>выполнять сравнение результатов вычислений при решении практических задач, в том числе приближенных вычислений;</w:t>
      </w:r>
    </w:p>
    <w:p w:rsidR="00895700" w:rsidRPr="00A95C9D" w:rsidRDefault="00895700" w:rsidP="009217B5">
      <w:pPr>
        <w:spacing w:line="2" w:lineRule="exact"/>
        <w:rPr>
          <w:rFonts w:ascii="Symbol" w:eastAsia="Symbol" w:hAnsi="Symbol" w:cs="Symbol"/>
          <w:sz w:val="24"/>
          <w:szCs w:val="24"/>
        </w:rPr>
      </w:pPr>
    </w:p>
    <w:p w:rsidR="00895700" w:rsidRPr="00A95C9D" w:rsidRDefault="0099262C" w:rsidP="006D6853">
      <w:pPr>
        <w:numPr>
          <w:ilvl w:val="1"/>
          <w:numId w:val="75"/>
        </w:numPr>
        <w:tabs>
          <w:tab w:val="left" w:pos="567"/>
        </w:tabs>
        <w:spacing w:line="270" w:lineRule="auto"/>
        <w:ind w:right="420"/>
        <w:rPr>
          <w:rFonts w:ascii="Symbol" w:eastAsia="Symbol" w:hAnsi="Symbol" w:cs="Symbol"/>
          <w:sz w:val="24"/>
          <w:szCs w:val="24"/>
        </w:rPr>
      </w:pPr>
      <w:r w:rsidRPr="00A95C9D">
        <w:rPr>
          <w:rFonts w:eastAsia="Times New Roman"/>
          <w:iCs/>
          <w:sz w:val="24"/>
          <w:szCs w:val="24"/>
        </w:rPr>
        <w:lastRenderedPageBreak/>
        <w:t>составлять числовые выражения и оценивать их значения при решении практических задач и задач из других учебных предметов.</w:t>
      </w:r>
    </w:p>
    <w:p w:rsidR="00895700" w:rsidRPr="00A95C9D" w:rsidRDefault="00895700" w:rsidP="006D6853">
      <w:pPr>
        <w:tabs>
          <w:tab w:val="left" w:pos="567"/>
        </w:tabs>
        <w:spacing w:line="2" w:lineRule="exact"/>
        <w:rPr>
          <w:sz w:val="20"/>
          <w:szCs w:val="20"/>
        </w:rPr>
      </w:pPr>
    </w:p>
    <w:p w:rsidR="00895700" w:rsidRPr="00A95C9D" w:rsidRDefault="0099262C" w:rsidP="006D6853">
      <w:pPr>
        <w:tabs>
          <w:tab w:val="left" w:pos="567"/>
        </w:tabs>
        <w:rPr>
          <w:sz w:val="20"/>
          <w:szCs w:val="20"/>
        </w:rPr>
      </w:pPr>
      <w:r w:rsidRPr="00A95C9D">
        <w:rPr>
          <w:rFonts w:eastAsia="Times New Roman"/>
          <w:b/>
          <w:bCs/>
          <w:sz w:val="24"/>
          <w:szCs w:val="24"/>
        </w:rPr>
        <w:t>Уравнения и неравенства</w:t>
      </w:r>
    </w:p>
    <w:p w:rsidR="00895700" w:rsidRPr="00A95C9D" w:rsidRDefault="00895700" w:rsidP="006D6853">
      <w:pPr>
        <w:tabs>
          <w:tab w:val="left" w:pos="567"/>
        </w:tabs>
        <w:spacing w:line="50" w:lineRule="exact"/>
        <w:rPr>
          <w:sz w:val="20"/>
          <w:szCs w:val="20"/>
        </w:rPr>
      </w:pPr>
    </w:p>
    <w:p w:rsidR="00895700" w:rsidRPr="00A95C9D" w:rsidRDefault="0099262C" w:rsidP="006D6853">
      <w:pPr>
        <w:numPr>
          <w:ilvl w:val="0"/>
          <w:numId w:val="76"/>
        </w:numPr>
        <w:tabs>
          <w:tab w:val="left" w:pos="567"/>
        </w:tabs>
        <w:spacing w:line="270" w:lineRule="auto"/>
        <w:ind w:right="420"/>
        <w:rPr>
          <w:rFonts w:ascii="Symbol" w:eastAsia="Symbol" w:hAnsi="Symbol" w:cs="Symbol"/>
          <w:sz w:val="24"/>
          <w:szCs w:val="24"/>
        </w:rPr>
      </w:pPr>
      <w:r w:rsidRPr="00A95C9D">
        <w:rPr>
          <w:rFonts w:eastAsia="Times New Roman"/>
          <w:iCs/>
          <w:sz w:val="24"/>
          <w:szCs w:val="24"/>
        </w:rPr>
        <w:t>Оперировать понятиями: равенство, числовое равенство, уравнение, корень уравн</w:t>
      </w:r>
      <w:r w:rsidRPr="00A95C9D">
        <w:rPr>
          <w:rFonts w:eastAsia="Times New Roman"/>
          <w:iCs/>
          <w:sz w:val="24"/>
          <w:szCs w:val="24"/>
        </w:rPr>
        <w:t>е</w:t>
      </w:r>
      <w:r w:rsidRPr="00A95C9D">
        <w:rPr>
          <w:rFonts w:eastAsia="Times New Roman"/>
          <w:iCs/>
          <w:sz w:val="24"/>
          <w:szCs w:val="24"/>
        </w:rPr>
        <w:t>ния, решение уравнения, числовое неравенство.</w:t>
      </w:r>
    </w:p>
    <w:p w:rsidR="00895700" w:rsidRPr="00A95C9D" w:rsidRDefault="00895700" w:rsidP="009217B5">
      <w:pPr>
        <w:spacing w:line="2" w:lineRule="exact"/>
        <w:rPr>
          <w:sz w:val="20"/>
          <w:szCs w:val="20"/>
        </w:rPr>
      </w:pPr>
    </w:p>
    <w:p w:rsidR="00895700" w:rsidRPr="00A95C9D" w:rsidRDefault="0099262C" w:rsidP="009217B5">
      <w:pPr>
        <w:rPr>
          <w:sz w:val="20"/>
          <w:szCs w:val="20"/>
        </w:rPr>
      </w:pPr>
      <w:r w:rsidRPr="00A95C9D">
        <w:rPr>
          <w:rFonts w:eastAsia="Times New Roman"/>
          <w:b/>
          <w:bCs/>
          <w:sz w:val="24"/>
          <w:szCs w:val="24"/>
        </w:rPr>
        <w:t>Статистика и теория вероятностей</w:t>
      </w:r>
    </w:p>
    <w:p w:rsidR="00895700" w:rsidRPr="00A95C9D" w:rsidRDefault="00895700" w:rsidP="009217B5">
      <w:pPr>
        <w:spacing w:line="50" w:lineRule="exact"/>
        <w:rPr>
          <w:sz w:val="20"/>
          <w:szCs w:val="20"/>
        </w:rPr>
      </w:pPr>
    </w:p>
    <w:p w:rsidR="00895700" w:rsidRPr="00A95C9D" w:rsidRDefault="0099262C" w:rsidP="006D6853">
      <w:pPr>
        <w:numPr>
          <w:ilvl w:val="1"/>
          <w:numId w:val="77"/>
        </w:numPr>
        <w:tabs>
          <w:tab w:val="left" w:pos="567"/>
          <w:tab w:val="left" w:pos="1276"/>
        </w:tabs>
        <w:spacing w:line="274" w:lineRule="auto"/>
        <w:ind w:right="420"/>
        <w:rPr>
          <w:rFonts w:ascii="Symbol" w:eastAsia="Symbol" w:hAnsi="Symbol" w:cs="Symbol"/>
          <w:sz w:val="24"/>
          <w:szCs w:val="24"/>
        </w:rPr>
      </w:pPr>
      <w:r w:rsidRPr="00A95C9D">
        <w:rPr>
          <w:rFonts w:eastAsia="Times New Roman"/>
          <w:iCs/>
          <w:sz w:val="24"/>
          <w:szCs w:val="24"/>
        </w:rPr>
        <w:t>Оперировать понятиями: столбчатые и круговые диаграммы, таблицы данных, сре</w:t>
      </w:r>
      <w:r w:rsidRPr="00A95C9D">
        <w:rPr>
          <w:rFonts w:eastAsia="Times New Roman"/>
          <w:iCs/>
          <w:sz w:val="24"/>
          <w:szCs w:val="24"/>
        </w:rPr>
        <w:t>д</w:t>
      </w:r>
      <w:r w:rsidRPr="00A95C9D">
        <w:rPr>
          <w:rFonts w:eastAsia="Times New Roman"/>
          <w:iCs/>
          <w:sz w:val="24"/>
          <w:szCs w:val="24"/>
        </w:rPr>
        <w:t>нее арифметическое,</w:t>
      </w:r>
    </w:p>
    <w:p w:rsidR="00895700" w:rsidRPr="00A95C9D" w:rsidRDefault="00895700" w:rsidP="006D6853">
      <w:pPr>
        <w:tabs>
          <w:tab w:val="left" w:pos="567"/>
          <w:tab w:val="left" w:pos="1276"/>
        </w:tabs>
        <w:spacing w:line="2" w:lineRule="exact"/>
        <w:rPr>
          <w:rFonts w:ascii="Symbol" w:eastAsia="Symbol" w:hAnsi="Symbol" w:cs="Symbol"/>
          <w:sz w:val="24"/>
          <w:szCs w:val="24"/>
        </w:rPr>
      </w:pPr>
    </w:p>
    <w:p w:rsidR="00895700" w:rsidRPr="00A95C9D" w:rsidRDefault="0099262C" w:rsidP="006D6853">
      <w:pPr>
        <w:numPr>
          <w:ilvl w:val="1"/>
          <w:numId w:val="77"/>
        </w:numPr>
        <w:tabs>
          <w:tab w:val="left" w:pos="567"/>
          <w:tab w:val="left" w:pos="1276"/>
        </w:tabs>
        <w:rPr>
          <w:rFonts w:ascii="Symbol" w:eastAsia="Symbol" w:hAnsi="Symbol" w:cs="Symbol"/>
          <w:sz w:val="24"/>
          <w:szCs w:val="24"/>
        </w:rPr>
      </w:pPr>
      <w:r w:rsidRPr="00A95C9D">
        <w:rPr>
          <w:rFonts w:eastAsia="Times New Roman"/>
          <w:iCs/>
          <w:sz w:val="24"/>
          <w:szCs w:val="24"/>
        </w:rPr>
        <w:t>извлекать, информацию, представленную в таблицах, на диаграммах;</w:t>
      </w:r>
    </w:p>
    <w:p w:rsidR="00895700" w:rsidRPr="00A95C9D" w:rsidRDefault="00895700" w:rsidP="006D6853">
      <w:pPr>
        <w:tabs>
          <w:tab w:val="left" w:pos="567"/>
          <w:tab w:val="left" w:pos="1276"/>
        </w:tabs>
        <w:spacing w:line="41" w:lineRule="exact"/>
        <w:rPr>
          <w:rFonts w:ascii="Symbol" w:eastAsia="Symbol" w:hAnsi="Symbol" w:cs="Symbol"/>
          <w:sz w:val="24"/>
          <w:szCs w:val="24"/>
        </w:rPr>
      </w:pPr>
    </w:p>
    <w:p w:rsidR="00895700" w:rsidRPr="00A95C9D" w:rsidRDefault="0099262C" w:rsidP="006D6853">
      <w:pPr>
        <w:numPr>
          <w:ilvl w:val="1"/>
          <w:numId w:val="77"/>
        </w:numPr>
        <w:tabs>
          <w:tab w:val="left" w:pos="567"/>
          <w:tab w:val="left" w:pos="1276"/>
        </w:tabs>
        <w:rPr>
          <w:rFonts w:ascii="Symbol" w:eastAsia="Symbol" w:hAnsi="Symbol" w:cs="Symbol"/>
          <w:sz w:val="24"/>
          <w:szCs w:val="24"/>
        </w:rPr>
      </w:pPr>
      <w:r w:rsidRPr="00A95C9D">
        <w:rPr>
          <w:rFonts w:eastAsia="Times New Roman"/>
          <w:iCs/>
          <w:sz w:val="24"/>
          <w:szCs w:val="24"/>
        </w:rPr>
        <w:t>составлять таблицы, строить диаграммы на основе данных.</w:t>
      </w:r>
    </w:p>
    <w:p w:rsidR="00895700" w:rsidRPr="00A95C9D" w:rsidRDefault="00895700" w:rsidP="00A95C9D">
      <w:pPr>
        <w:spacing w:line="27" w:lineRule="exact"/>
        <w:ind w:left="709"/>
        <w:rPr>
          <w:rFonts w:ascii="Symbol" w:eastAsia="Symbol" w:hAnsi="Symbol" w:cs="Symbol"/>
          <w:sz w:val="24"/>
          <w:szCs w:val="24"/>
        </w:rPr>
      </w:pPr>
    </w:p>
    <w:p w:rsidR="00895700" w:rsidRPr="00A95C9D" w:rsidRDefault="0099262C" w:rsidP="004B4437">
      <w:pPr>
        <w:numPr>
          <w:ilvl w:val="0"/>
          <w:numId w:val="77"/>
        </w:numPr>
        <w:tabs>
          <w:tab w:val="left" w:pos="620"/>
        </w:tabs>
        <w:ind w:hanging="217"/>
        <w:rPr>
          <w:rFonts w:eastAsia="Times New Roman"/>
          <w:b/>
          <w:bCs/>
          <w:sz w:val="24"/>
          <w:szCs w:val="24"/>
        </w:rPr>
      </w:pPr>
      <w:r w:rsidRPr="00A95C9D">
        <w:rPr>
          <w:rFonts w:eastAsia="Times New Roman"/>
          <w:b/>
          <w:bCs/>
          <w:sz w:val="24"/>
          <w:szCs w:val="24"/>
        </w:rPr>
        <w:t>повседневной жизни и при изучении других предметов:</w:t>
      </w:r>
    </w:p>
    <w:p w:rsidR="00895700" w:rsidRPr="00A95C9D" w:rsidRDefault="00895700" w:rsidP="009217B5">
      <w:pPr>
        <w:spacing w:line="55" w:lineRule="exact"/>
        <w:rPr>
          <w:rFonts w:eastAsia="Times New Roman"/>
          <w:b/>
          <w:bCs/>
          <w:sz w:val="24"/>
          <w:szCs w:val="24"/>
        </w:rPr>
      </w:pPr>
    </w:p>
    <w:p w:rsidR="00895700" w:rsidRPr="00A95C9D" w:rsidRDefault="0099262C" w:rsidP="006D6853">
      <w:pPr>
        <w:numPr>
          <w:ilvl w:val="1"/>
          <w:numId w:val="77"/>
        </w:numPr>
        <w:tabs>
          <w:tab w:val="left" w:pos="567"/>
        </w:tabs>
        <w:spacing w:line="272" w:lineRule="auto"/>
        <w:ind w:right="420"/>
        <w:jc w:val="both"/>
        <w:rPr>
          <w:rFonts w:ascii="Symbol" w:eastAsia="Symbol" w:hAnsi="Symbol" w:cs="Symbol"/>
          <w:sz w:val="24"/>
          <w:szCs w:val="24"/>
        </w:rPr>
      </w:pPr>
      <w:r w:rsidRPr="00A95C9D">
        <w:rPr>
          <w:rFonts w:eastAsia="Times New Roman"/>
          <w:iCs/>
          <w:sz w:val="24"/>
          <w:szCs w:val="24"/>
        </w:rPr>
        <w:t>извлекать, интерпретировать и преобразовывать информацию, представленную в та</w:t>
      </w:r>
      <w:r w:rsidRPr="00A95C9D">
        <w:rPr>
          <w:rFonts w:eastAsia="Times New Roman"/>
          <w:iCs/>
          <w:sz w:val="24"/>
          <w:szCs w:val="24"/>
        </w:rPr>
        <w:t>б</w:t>
      </w:r>
      <w:r w:rsidRPr="00A95C9D">
        <w:rPr>
          <w:rFonts w:eastAsia="Times New Roman"/>
          <w:iCs/>
          <w:sz w:val="24"/>
          <w:szCs w:val="24"/>
        </w:rPr>
        <w:t>лицах и на диаграммах, отражающую свойства и характеристики реальных процессов и я</w:t>
      </w:r>
      <w:r w:rsidRPr="00A95C9D">
        <w:rPr>
          <w:rFonts w:eastAsia="Times New Roman"/>
          <w:iCs/>
          <w:sz w:val="24"/>
          <w:szCs w:val="24"/>
        </w:rPr>
        <w:t>в</w:t>
      </w:r>
      <w:r w:rsidRPr="00A95C9D">
        <w:rPr>
          <w:rFonts w:eastAsia="Times New Roman"/>
          <w:iCs/>
          <w:sz w:val="24"/>
          <w:szCs w:val="24"/>
        </w:rPr>
        <w:t>лений.</w:t>
      </w:r>
    </w:p>
    <w:p w:rsidR="00895700" w:rsidRPr="00A95C9D" w:rsidRDefault="00895700" w:rsidP="009217B5">
      <w:pPr>
        <w:spacing w:line="1" w:lineRule="exact"/>
        <w:rPr>
          <w:sz w:val="20"/>
          <w:szCs w:val="20"/>
        </w:rPr>
      </w:pPr>
    </w:p>
    <w:p w:rsidR="00895700" w:rsidRPr="00A95C9D" w:rsidRDefault="0099262C" w:rsidP="009217B5">
      <w:pPr>
        <w:rPr>
          <w:sz w:val="20"/>
          <w:szCs w:val="20"/>
        </w:rPr>
      </w:pPr>
      <w:r w:rsidRPr="00A95C9D">
        <w:rPr>
          <w:rFonts w:eastAsia="Times New Roman"/>
          <w:b/>
          <w:bCs/>
          <w:sz w:val="24"/>
          <w:szCs w:val="24"/>
        </w:rPr>
        <w:t>Текстовые задачи</w:t>
      </w:r>
    </w:p>
    <w:p w:rsidR="00895700" w:rsidRPr="00A95C9D" w:rsidRDefault="00895700" w:rsidP="009217B5">
      <w:pPr>
        <w:spacing w:line="50" w:lineRule="exact"/>
        <w:rPr>
          <w:sz w:val="20"/>
          <w:szCs w:val="20"/>
        </w:rPr>
      </w:pPr>
    </w:p>
    <w:p w:rsidR="00895700" w:rsidRPr="00A95C9D" w:rsidRDefault="0099262C" w:rsidP="006D6853">
      <w:pPr>
        <w:numPr>
          <w:ilvl w:val="0"/>
          <w:numId w:val="78"/>
        </w:numPr>
        <w:tabs>
          <w:tab w:val="left" w:pos="567"/>
        </w:tabs>
        <w:spacing w:line="272" w:lineRule="auto"/>
        <w:ind w:right="420"/>
        <w:rPr>
          <w:rFonts w:ascii="Symbol" w:eastAsia="Symbol" w:hAnsi="Symbol" w:cs="Symbol"/>
          <w:sz w:val="24"/>
          <w:szCs w:val="24"/>
        </w:rPr>
      </w:pPr>
      <w:r w:rsidRPr="00A95C9D">
        <w:rPr>
          <w:rFonts w:eastAsia="Times New Roman"/>
          <w:iCs/>
          <w:sz w:val="24"/>
          <w:szCs w:val="24"/>
        </w:rPr>
        <w:t>Решать простые и сложные задачи разных типов, а также задачи повышенной трудн</w:t>
      </w:r>
      <w:r w:rsidRPr="00A95C9D">
        <w:rPr>
          <w:rFonts w:eastAsia="Times New Roman"/>
          <w:iCs/>
          <w:sz w:val="24"/>
          <w:szCs w:val="24"/>
        </w:rPr>
        <w:t>о</w:t>
      </w:r>
      <w:r w:rsidRPr="00A95C9D">
        <w:rPr>
          <w:rFonts w:eastAsia="Times New Roman"/>
          <w:iCs/>
          <w:sz w:val="24"/>
          <w:szCs w:val="24"/>
        </w:rPr>
        <w:t>сти;</w:t>
      </w:r>
    </w:p>
    <w:p w:rsidR="00895700" w:rsidRPr="00A95C9D" w:rsidRDefault="00895700" w:rsidP="006D6853">
      <w:pPr>
        <w:tabs>
          <w:tab w:val="left" w:pos="567"/>
        </w:tabs>
        <w:spacing w:line="2" w:lineRule="exact"/>
        <w:rPr>
          <w:rFonts w:ascii="Symbol" w:eastAsia="Symbol" w:hAnsi="Symbol" w:cs="Symbol"/>
          <w:sz w:val="24"/>
          <w:szCs w:val="24"/>
        </w:rPr>
      </w:pPr>
    </w:p>
    <w:p w:rsidR="00895700" w:rsidRDefault="0099262C" w:rsidP="006D6853">
      <w:pPr>
        <w:pStyle w:val="a4"/>
        <w:numPr>
          <w:ilvl w:val="0"/>
          <w:numId w:val="73"/>
        </w:numPr>
        <w:tabs>
          <w:tab w:val="left" w:pos="567"/>
        </w:tabs>
        <w:spacing w:line="299" w:lineRule="auto"/>
        <w:ind w:left="0" w:right="420"/>
        <w:sectPr w:rsidR="00895700">
          <w:pgSz w:w="11900" w:h="16840"/>
          <w:pgMar w:top="1120" w:right="560" w:bottom="348" w:left="1440" w:header="0" w:footer="0" w:gutter="0"/>
          <w:cols w:space="720" w:equalWidth="0">
            <w:col w:w="9900"/>
          </w:cols>
        </w:sectPr>
      </w:pPr>
      <w:r w:rsidRPr="006D6853">
        <w:rPr>
          <w:rFonts w:eastAsia="Times New Roman"/>
          <w:iCs/>
          <w:sz w:val="24"/>
          <w:szCs w:val="24"/>
        </w:rPr>
        <w:t xml:space="preserve">использовать разные краткие записи как модели текстов сложных задач </w:t>
      </w:r>
      <w:proofErr w:type="gramStart"/>
      <w:r w:rsidRPr="006D6853">
        <w:rPr>
          <w:rFonts w:eastAsia="Times New Roman"/>
          <w:iCs/>
          <w:sz w:val="24"/>
          <w:szCs w:val="24"/>
        </w:rPr>
        <w:t>для</w:t>
      </w:r>
      <w:proofErr w:type="gramEnd"/>
      <w:r w:rsidRPr="006D6853">
        <w:rPr>
          <w:rFonts w:eastAsia="Times New Roman"/>
          <w:iCs/>
          <w:sz w:val="24"/>
          <w:szCs w:val="24"/>
        </w:rPr>
        <w:t xml:space="preserve"> постро</w:t>
      </w:r>
      <w:r w:rsidRPr="006D6853">
        <w:rPr>
          <w:rFonts w:eastAsia="Times New Roman"/>
          <w:iCs/>
          <w:sz w:val="24"/>
          <w:szCs w:val="24"/>
        </w:rPr>
        <w:t>е</w:t>
      </w:r>
      <w:r w:rsidRPr="006D6853">
        <w:rPr>
          <w:rFonts w:eastAsia="Times New Roman"/>
          <w:iCs/>
          <w:sz w:val="24"/>
          <w:szCs w:val="24"/>
        </w:rPr>
        <w:t>ния поисковой схемы и решения задач;</w:t>
      </w:r>
    </w:p>
    <w:p w:rsidR="00895700" w:rsidRPr="00A95C9D" w:rsidRDefault="0099262C" w:rsidP="006D6853">
      <w:pPr>
        <w:tabs>
          <w:tab w:val="left" w:pos="567"/>
        </w:tabs>
        <w:spacing w:line="274" w:lineRule="auto"/>
        <w:ind w:right="420"/>
        <w:rPr>
          <w:rFonts w:ascii="Symbol" w:eastAsia="Symbol" w:hAnsi="Symbol" w:cs="Symbol"/>
          <w:sz w:val="24"/>
          <w:szCs w:val="24"/>
        </w:rPr>
      </w:pPr>
      <w:r w:rsidRPr="00A95C9D">
        <w:rPr>
          <w:rFonts w:eastAsia="Times New Roman"/>
          <w:iCs/>
          <w:sz w:val="24"/>
          <w:szCs w:val="24"/>
        </w:rPr>
        <w:lastRenderedPageBreak/>
        <w:t>знать и применять оба способа поиска решения задач (от требования к условию и от усл</w:t>
      </w:r>
      <w:r w:rsidRPr="00A95C9D">
        <w:rPr>
          <w:rFonts w:eastAsia="Times New Roman"/>
          <w:iCs/>
          <w:sz w:val="24"/>
          <w:szCs w:val="24"/>
        </w:rPr>
        <w:t>о</w:t>
      </w:r>
      <w:r w:rsidRPr="00A95C9D">
        <w:rPr>
          <w:rFonts w:eastAsia="Times New Roman"/>
          <w:iCs/>
          <w:sz w:val="24"/>
          <w:szCs w:val="24"/>
        </w:rPr>
        <w:t>вия к требованию);</w:t>
      </w:r>
    </w:p>
    <w:p w:rsidR="00895700" w:rsidRPr="00A95C9D" w:rsidRDefault="00895700" w:rsidP="00A95C9D">
      <w:pPr>
        <w:spacing w:line="2" w:lineRule="exact"/>
        <w:ind w:left="709"/>
        <w:rPr>
          <w:rFonts w:ascii="Symbol" w:eastAsia="Symbol" w:hAnsi="Symbol" w:cs="Symbol"/>
          <w:sz w:val="24"/>
          <w:szCs w:val="24"/>
        </w:rPr>
      </w:pPr>
    </w:p>
    <w:p w:rsidR="00895700" w:rsidRPr="00A95C9D" w:rsidRDefault="0099262C" w:rsidP="006D6853">
      <w:pPr>
        <w:numPr>
          <w:ilvl w:val="2"/>
          <w:numId w:val="79"/>
        </w:numPr>
        <w:tabs>
          <w:tab w:val="left" w:pos="567"/>
        </w:tabs>
        <w:rPr>
          <w:rFonts w:ascii="Symbol" w:eastAsia="Symbol" w:hAnsi="Symbol" w:cs="Symbol"/>
          <w:sz w:val="24"/>
          <w:szCs w:val="24"/>
        </w:rPr>
      </w:pPr>
      <w:r w:rsidRPr="00A95C9D">
        <w:rPr>
          <w:rFonts w:eastAsia="Times New Roman"/>
          <w:iCs/>
          <w:sz w:val="24"/>
          <w:szCs w:val="24"/>
        </w:rPr>
        <w:t>моделировать рассуждения при поиске решения задач с помощью граф-</w:t>
      </w:r>
    </w:p>
    <w:p w:rsidR="00895700" w:rsidRPr="00A95C9D" w:rsidRDefault="00895700" w:rsidP="006D6853">
      <w:pPr>
        <w:tabs>
          <w:tab w:val="left" w:pos="567"/>
        </w:tabs>
        <w:spacing w:line="27" w:lineRule="exact"/>
        <w:rPr>
          <w:rFonts w:ascii="Symbol" w:eastAsia="Symbol" w:hAnsi="Symbol" w:cs="Symbol"/>
          <w:sz w:val="24"/>
          <w:szCs w:val="24"/>
        </w:rPr>
      </w:pPr>
    </w:p>
    <w:p w:rsidR="00895700" w:rsidRPr="00A95C9D" w:rsidRDefault="0099262C" w:rsidP="006D6853">
      <w:pPr>
        <w:tabs>
          <w:tab w:val="left" w:pos="567"/>
        </w:tabs>
        <w:rPr>
          <w:rFonts w:ascii="Symbol" w:eastAsia="Symbol" w:hAnsi="Symbol" w:cs="Symbol"/>
          <w:sz w:val="24"/>
          <w:szCs w:val="24"/>
        </w:rPr>
      </w:pPr>
      <w:r w:rsidRPr="00A95C9D">
        <w:rPr>
          <w:rFonts w:eastAsia="Times New Roman"/>
          <w:iCs/>
          <w:sz w:val="24"/>
          <w:szCs w:val="24"/>
        </w:rPr>
        <w:t>схемы;</w:t>
      </w:r>
    </w:p>
    <w:p w:rsidR="00895700" w:rsidRPr="00A95C9D" w:rsidRDefault="00895700" w:rsidP="006D6853">
      <w:pPr>
        <w:tabs>
          <w:tab w:val="left" w:pos="567"/>
        </w:tabs>
        <w:spacing w:line="55" w:lineRule="exact"/>
        <w:rPr>
          <w:rFonts w:ascii="Symbol" w:eastAsia="Symbol" w:hAnsi="Symbol" w:cs="Symbol"/>
          <w:sz w:val="24"/>
          <w:szCs w:val="24"/>
        </w:rPr>
      </w:pPr>
    </w:p>
    <w:p w:rsidR="00895700" w:rsidRPr="00A95C9D" w:rsidRDefault="0099262C" w:rsidP="006D6853">
      <w:pPr>
        <w:numPr>
          <w:ilvl w:val="2"/>
          <w:numId w:val="79"/>
        </w:numPr>
        <w:tabs>
          <w:tab w:val="left" w:pos="567"/>
        </w:tabs>
        <w:rPr>
          <w:rFonts w:ascii="Symbol" w:eastAsia="Symbol" w:hAnsi="Symbol" w:cs="Symbol"/>
          <w:sz w:val="24"/>
          <w:szCs w:val="24"/>
        </w:rPr>
      </w:pPr>
      <w:r w:rsidRPr="00A95C9D">
        <w:rPr>
          <w:rFonts w:eastAsia="Times New Roman"/>
          <w:iCs/>
          <w:sz w:val="24"/>
          <w:szCs w:val="24"/>
        </w:rPr>
        <w:t>выделять этапы решения задачи и содержание каждого этапа;</w:t>
      </w:r>
    </w:p>
    <w:p w:rsidR="00895700" w:rsidRPr="00A95C9D" w:rsidRDefault="00895700" w:rsidP="006D6853">
      <w:pPr>
        <w:tabs>
          <w:tab w:val="left" w:pos="567"/>
        </w:tabs>
        <w:spacing w:line="41" w:lineRule="exact"/>
        <w:rPr>
          <w:rFonts w:ascii="Symbol" w:eastAsia="Symbol" w:hAnsi="Symbol" w:cs="Symbol"/>
          <w:sz w:val="24"/>
          <w:szCs w:val="24"/>
        </w:rPr>
      </w:pPr>
    </w:p>
    <w:p w:rsidR="00895700" w:rsidRPr="00A95C9D" w:rsidRDefault="0099262C" w:rsidP="006D6853">
      <w:pPr>
        <w:numPr>
          <w:ilvl w:val="2"/>
          <w:numId w:val="79"/>
        </w:numPr>
        <w:tabs>
          <w:tab w:val="left" w:pos="567"/>
        </w:tabs>
        <w:spacing w:line="272" w:lineRule="auto"/>
        <w:ind w:right="420"/>
        <w:rPr>
          <w:rFonts w:ascii="Symbol" w:eastAsia="Symbol" w:hAnsi="Symbol" w:cs="Symbol"/>
          <w:sz w:val="24"/>
          <w:szCs w:val="24"/>
        </w:rPr>
      </w:pPr>
      <w:r w:rsidRPr="00A95C9D">
        <w:rPr>
          <w:rFonts w:eastAsia="Times New Roman"/>
          <w:iCs/>
          <w:sz w:val="24"/>
          <w:szCs w:val="24"/>
        </w:rPr>
        <w:t>интерпретировать вычислительные результаты в задаче, исследовать полученное р</w:t>
      </w:r>
      <w:r w:rsidRPr="00A95C9D">
        <w:rPr>
          <w:rFonts w:eastAsia="Times New Roman"/>
          <w:iCs/>
          <w:sz w:val="24"/>
          <w:szCs w:val="24"/>
        </w:rPr>
        <w:t>е</w:t>
      </w:r>
      <w:r w:rsidRPr="00A95C9D">
        <w:rPr>
          <w:rFonts w:eastAsia="Times New Roman"/>
          <w:iCs/>
          <w:sz w:val="24"/>
          <w:szCs w:val="24"/>
        </w:rPr>
        <w:t>шение задачи;</w:t>
      </w:r>
    </w:p>
    <w:p w:rsidR="00895700" w:rsidRPr="00A95C9D" w:rsidRDefault="00895700" w:rsidP="006D6853">
      <w:pPr>
        <w:tabs>
          <w:tab w:val="left" w:pos="567"/>
        </w:tabs>
        <w:spacing w:line="2" w:lineRule="exact"/>
        <w:rPr>
          <w:rFonts w:ascii="Symbol" w:eastAsia="Symbol" w:hAnsi="Symbol" w:cs="Symbol"/>
          <w:sz w:val="24"/>
          <w:szCs w:val="24"/>
        </w:rPr>
      </w:pPr>
    </w:p>
    <w:p w:rsidR="00895700" w:rsidRPr="00A95C9D" w:rsidRDefault="0099262C" w:rsidP="006D6853">
      <w:pPr>
        <w:numPr>
          <w:ilvl w:val="2"/>
          <w:numId w:val="79"/>
        </w:numPr>
        <w:tabs>
          <w:tab w:val="left" w:pos="567"/>
        </w:tabs>
        <w:spacing w:line="270" w:lineRule="auto"/>
        <w:ind w:right="420"/>
        <w:jc w:val="both"/>
        <w:rPr>
          <w:rFonts w:ascii="Symbol" w:eastAsia="Symbol" w:hAnsi="Symbol" w:cs="Symbol"/>
          <w:sz w:val="24"/>
          <w:szCs w:val="24"/>
        </w:rPr>
      </w:pPr>
      <w:r w:rsidRPr="00A95C9D">
        <w:rPr>
          <w:rFonts w:eastAsia="Times New Roman"/>
          <w:iCs/>
          <w:sz w:val="24"/>
          <w:szCs w:val="24"/>
        </w:rPr>
        <w:t>анализировать всевозможные ситуации взаимного расположения двух объектов и и</w:t>
      </w:r>
      <w:r w:rsidRPr="00A95C9D">
        <w:rPr>
          <w:rFonts w:eastAsia="Times New Roman"/>
          <w:iCs/>
          <w:sz w:val="24"/>
          <w:szCs w:val="24"/>
        </w:rPr>
        <w:t>з</w:t>
      </w:r>
      <w:r w:rsidRPr="00A95C9D">
        <w:rPr>
          <w:rFonts w:eastAsia="Times New Roman"/>
          <w:iCs/>
          <w:sz w:val="24"/>
          <w:szCs w:val="24"/>
        </w:rPr>
        <w:t>менение их характеристик при совместном движении (скорость, время, расстояние) при решении задач на движение двух объектов как в одном, так</w:t>
      </w:r>
    </w:p>
    <w:p w:rsidR="00895700" w:rsidRPr="00A95C9D" w:rsidRDefault="00895700" w:rsidP="006D6853">
      <w:pPr>
        <w:tabs>
          <w:tab w:val="left" w:pos="567"/>
        </w:tabs>
        <w:spacing w:line="3" w:lineRule="exact"/>
        <w:rPr>
          <w:rFonts w:ascii="Symbol" w:eastAsia="Symbol" w:hAnsi="Symbol" w:cs="Symbol"/>
          <w:sz w:val="24"/>
          <w:szCs w:val="24"/>
        </w:rPr>
      </w:pPr>
    </w:p>
    <w:p w:rsidR="00895700" w:rsidRPr="00A95C9D" w:rsidRDefault="0099262C" w:rsidP="006D6853">
      <w:pPr>
        <w:numPr>
          <w:ilvl w:val="1"/>
          <w:numId w:val="79"/>
        </w:numPr>
        <w:tabs>
          <w:tab w:val="left" w:pos="567"/>
          <w:tab w:val="left" w:pos="940"/>
        </w:tabs>
        <w:rPr>
          <w:rFonts w:eastAsia="Times New Roman"/>
          <w:iCs/>
          <w:sz w:val="24"/>
          <w:szCs w:val="24"/>
        </w:rPr>
      </w:pPr>
      <w:r w:rsidRPr="00A95C9D">
        <w:rPr>
          <w:rFonts w:eastAsia="Times New Roman"/>
          <w:iCs/>
          <w:sz w:val="24"/>
          <w:szCs w:val="24"/>
        </w:rPr>
        <w:t>в противоположных направлениях;</w:t>
      </w:r>
    </w:p>
    <w:p w:rsidR="00895700" w:rsidRPr="00A95C9D" w:rsidRDefault="00895700" w:rsidP="006D6853">
      <w:pPr>
        <w:tabs>
          <w:tab w:val="left" w:pos="567"/>
        </w:tabs>
        <w:spacing w:line="60" w:lineRule="exact"/>
        <w:rPr>
          <w:rFonts w:eastAsia="Times New Roman"/>
          <w:iCs/>
          <w:sz w:val="24"/>
          <w:szCs w:val="24"/>
        </w:rPr>
      </w:pPr>
    </w:p>
    <w:p w:rsidR="00895700" w:rsidRPr="00A95C9D" w:rsidRDefault="0099262C" w:rsidP="006D6853">
      <w:pPr>
        <w:numPr>
          <w:ilvl w:val="2"/>
          <w:numId w:val="79"/>
        </w:numPr>
        <w:tabs>
          <w:tab w:val="left" w:pos="567"/>
        </w:tabs>
        <w:spacing w:line="272" w:lineRule="auto"/>
        <w:ind w:right="420"/>
        <w:rPr>
          <w:rFonts w:ascii="Symbol" w:eastAsia="Symbol" w:hAnsi="Symbol" w:cs="Symbol"/>
          <w:sz w:val="24"/>
          <w:szCs w:val="24"/>
        </w:rPr>
      </w:pPr>
      <w:r w:rsidRPr="00A95C9D">
        <w:rPr>
          <w:rFonts w:eastAsia="Times New Roman"/>
          <w:iCs/>
          <w:sz w:val="24"/>
          <w:szCs w:val="24"/>
        </w:rPr>
        <w:t>исследовать всевозможные ситуации при решении задач на движение по реке, ра</w:t>
      </w:r>
      <w:r w:rsidRPr="00A95C9D">
        <w:rPr>
          <w:rFonts w:eastAsia="Times New Roman"/>
          <w:iCs/>
          <w:sz w:val="24"/>
          <w:szCs w:val="24"/>
        </w:rPr>
        <w:t>с</w:t>
      </w:r>
      <w:r w:rsidRPr="00A95C9D">
        <w:rPr>
          <w:rFonts w:eastAsia="Times New Roman"/>
          <w:iCs/>
          <w:sz w:val="24"/>
          <w:szCs w:val="24"/>
        </w:rPr>
        <w:t>сматривать разные системы отсчёта;</w:t>
      </w:r>
    </w:p>
    <w:p w:rsidR="00895700" w:rsidRPr="00A95C9D" w:rsidRDefault="00895700" w:rsidP="006D6853">
      <w:pPr>
        <w:tabs>
          <w:tab w:val="left" w:pos="567"/>
        </w:tabs>
        <w:spacing w:line="1" w:lineRule="exact"/>
        <w:rPr>
          <w:rFonts w:ascii="Symbol" w:eastAsia="Symbol" w:hAnsi="Symbol" w:cs="Symbol"/>
          <w:sz w:val="24"/>
          <w:szCs w:val="24"/>
        </w:rPr>
      </w:pPr>
    </w:p>
    <w:p w:rsidR="00895700" w:rsidRPr="00A95C9D" w:rsidRDefault="0099262C" w:rsidP="006D6853">
      <w:pPr>
        <w:numPr>
          <w:ilvl w:val="2"/>
          <w:numId w:val="79"/>
        </w:numPr>
        <w:tabs>
          <w:tab w:val="left" w:pos="567"/>
        </w:tabs>
        <w:rPr>
          <w:rFonts w:ascii="Symbol" w:eastAsia="Symbol" w:hAnsi="Symbol" w:cs="Symbol"/>
          <w:sz w:val="24"/>
          <w:szCs w:val="24"/>
        </w:rPr>
      </w:pPr>
      <w:r w:rsidRPr="00A95C9D">
        <w:rPr>
          <w:rFonts w:eastAsia="Times New Roman"/>
          <w:iCs/>
          <w:sz w:val="24"/>
          <w:szCs w:val="24"/>
        </w:rPr>
        <w:t>решать разнообразные задачи «на части»,</w:t>
      </w:r>
    </w:p>
    <w:p w:rsidR="00895700" w:rsidRPr="00A95C9D" w:rsidRDefault="00895700" w:rsidP="006D6853">
      <w:pPr>
        <w:tabs>
          <w:tab w:val="left" w:pos="567"/>
        </w:tabs>
        <w:spacing w:line="41" w:lineRule="exact"/>
        <w:rPr>
          <w:rFonts w:ascii="Symbol" w:eastAsia="Symbol" w:hAnsi="Symbol" w:cs="Symbol"/>
          <w:sz w:val="24"/>
          <w:szCs w:val="24"/>
        </w:rPr>
      </w:pPr>
    </w:p>
    <w:p w:rsidR="00895700" w:rsidRPr="00A95C9D" w:rsidRDefault="0099262C" w:rsidP="006D6853">
      <w:pPr>
        <w:numPr>
          <w:ilvl w:val="2"/>
          <w:numId w:val="79"/>
        </w:numPr>
        <w:tabs>
          <w:tab w:val="left" w:pos="567"/>
        </w:tabs>
        <w:spacing w:line="275" w:lineRule="auto"/>
        <w:ind w:right="420"/>
        <w:jc w:val="both"/>
        <w:rPr>
          <w:rFonts w:ascii="Symbol" w:eastAsia="Symbol" w:hAnsi="Symbol" w:cs="Symbol"/>
          <w:sz w:val="24"/>
          <w:szCs w:val="24"/>
        </w:rPr>
      </w:pPr>
      <w:r w:rsidRPr="00A95C9D">
        <w:rPr>
          <w:rFonts w:eastAsia="Times New Roman"/>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95700" w:rsidRPr="00A95C9D" w:rsidRDefault="0099262C" w:rsidP="006D6853">
      <w:pPr>
        <w:numPr>
          <w:ilvl w:val="2"/>
          <w:numId w:val="79"/>
        </w:numPr>
        <w:tabs>
          <w:tab w:val="left" w:pos="567"/>
        </w:tabs>
        <w:spacing w:line="273" w:lineRule="auto"/>
        <w:ind w:right="420"/>
        <w:jc w:val="both"/>
        <w:rPr>
          <w:rFonts w:ascii="Symbol" w:eastAsia="Symbol" w:hAnsi="Symbol" w:cs="Symbol"/>
          <w:sz w:val="24"/>
          <w:szCs w:val="24"/>
        </w:rPr>
      </w:pPr>
      <w:r w:rsidRPr="00A95C9D">
        <w:rPr>
          <w:rFonts w:eastAsia="Times New Roman"/>
          <w:iCs/>
          <w:sz w:val="24"/>
          <w:szCs w:val="24"/>
        </w:rPr>
        <w:t>осознавать и объяснять идентичность задач разных типов, связывающих три велич</w:t>
      </w:r>
      <w:r w:rsidRPr="00A95C9D">
        <w:rPr>
          <w:rFonts w:eastAsia="Times New Roman"/>
          <w:iCs/>
          <w:sz w:val="24"/>
          <w:szCs w:val="24"/>
        </w:rPr>
        <w:t>и</w:t>
      </w:r>
      <w:r w:rsidRPr="00A95C9D">
        <w:rPr>
          <w:rFonts w:eastAsia="Times New Roman"/>
          <w:iCs/>
          <w:sz w:val="24"/>
          <w:szCs w:val="24"/>
        </w:rPr>
        <w:t>ны (на работу, на покупки, на движение); выделять эти величины и отношения между н</w:t>
      </w:r>
      <w:r w:rsidRPr="00A95C9D">
        <w:rPr>
          <w:rFonts w:eastAsia="Times New Roman"/>
          <w:iCs/>
          <w:sz w:val="24"/>
          <w:szCs w:val="24"/>
        </w:rPr>
        <w:t>и</w:t>
      </w:r>
      <w:r w:rsidRPr="00A95C9D">
        <w:rPr>
          <w:rFonts w:eastAsia="Times New Roman"/>
          <w:iCs/>
          <w:sz w:val="24"/>
          <w:szCs w:val="24"/>
        </w:rPr>
        <w:t>ми, применять их при решении задач, конструировать собственные задачи указанных т</w:t>
      </w:r>
      <w:r w:rsidRPr="00A95C9D">
        <w:rPr>
          <w:rFonts w:eastAsia="Times New Roman"/>
          <w:iCs/>
          <w:sz w:val="24"/>
          <w:szCs w:val="24"/>
        </w:rPr>
        <w:t>и</w:t>
      </w:r>
      <w:r w:rsidRPr="00A95C9D">
        <w:rPr>
          <w:rFonts w:eastAsia="Times New Roman"/>
          <w:iCs/>
          <w:sz w:val="24"/>
          <w:szCs w:val="24"/>
        </w:rPr>
        <w:t>пов.</w:t>
      </w:r>
    </w:p>
    <w:p w:rsidR="00895700" w:rsidRDefault="0099262C" w:rsidP="004B4437">
      <w:pPr>
        <w:numPr>
          <w:ilvl w:val="0"/>
          <w:numId w:val="79"/>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895700" w:rsidRDefault="00895700" w:rsidP="009217B5">
      <w:pPr>
        <w:spacing w:line="50" w:lineRule="exact"/>
        <w:rPr>
          <w:rFonts w:eastAsia="Times New Roman"/>
          <w:b/>
          <w:bCs/>
          <w:sz w:val="24"/>
          <w:szCs w:val="24"/>
        </w:rPr>
      </w:pPr>
    </w:p>
    <w:p w:rsidR="00895700" w:rsidRPr="00A95C9D" w:rsidRDefault="0099262C" w:rsidP="006D6853">
      <w:pPr>
        <w:numPr>
          <w:ilvl w:val="2"/>
          <w:numId w:val="79"/>
        </w:numPr>
        <w:tabs>
          <w:tab w:val="left" w:pos="567"/>
        </w:tabs>
        <w:spacing w:line="275" w:lineRule="auto"/>
        <w:ind w:right="420"/>
        <w:jc w:val="both"/>
        <w:rPr>
          <w:rFonts w:ascii="Symbol" w:eastAsia="Symbol" w:hAnsi="Symbol" w:cs="Symbol"/>
          <w:sz w:val="24"/>
          <w:szCs w:val="24"/>
        </w:rPr>
      </w:pPr>
      <w:r w:rsidRPr="00A95C9D">
        <w:rPr>
          <w:rFonts w:eastAsia="Times New Roman"/>
          <w:iCs/>
          <w:sz w:val="24"/>
          <w:szCs w:val="24"/>
        </w:rPr>
        <w:t>выделять при решении задач характеристики рассматриваемой в задаче ситуации, о</w:t>
      </w:r>
      <w:r w:rsidRPr="00A95C9D">
        <w:rPr>
          <w:rFonts w:eastAsia="Times New Roman"/>
          <w:iCs/>
          <w:sz w:val="24"/>
          <w:szCs w:val="24"/>
        </w:rPr>
        <w:t>т</w:t>
      </w:r>
      <w:r w:rsidRPr="00A95C9D">
        <w:rPr>
          <w:rFonts w:eastAsia="Times New Roman"/>
          <w:iCs/>
          <w:sz w:val="24"/>
          <w:szCs w:val="24"/>
        </w:rPr>
        <w:t>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95700" w:rsidRPr="00A95C9D" w:rsidRDefault="0099262C" w:rsidP="006D6853">
      <w:pPr>
        <w:numPr>
          <w:ilvl w:val="2"/>
          <w:numId w:val="79"/>
        </w:numPr>
        <w:tabs>
          <w:tab w:val="left" w:pos="567"/>
        </w:tabs>
        <w:spacing w:line="274" w:lineRule="auto"/>
        <w:ind w:right="420"/>
        <w:rPr>
          <w:rFonts w:ascii="Symbol" w:eastAsia="Symbol" w:hAnsi="Symbol" w:cs="Symbol"/>
          <w:sz w:val="24"/>
          <w:szCs w:val="24"/>
        </w:rPr>
      </w:pPr>
      <w:r w:rsidRPr="00A95C9D">
        <w:rPr>
          <w:rFonts w:eastAsia="Times New Roman"/>
          <w:iCs/>
          <w:sz w:val="24"/>
          <w:szCs w:val="24"/>
        </w:rPr>
        <w:t>решать и конструировать задачи на основе рассмотрения реальных ситуаций, в кот</w:t>
      </w:r>
      <w:r w:rsidRPr="00A95C9D">
        <w:rPr>
          <w:rFonts w:eastAsia="Times New Roman"/>
          <w:iCs/>
          <w:sz w:val="24"/>
          <w:szCs w:val="24"/>
        </w:rPr>
        <w:t>о</w:t>
      </w:r>
      <w:r w:rsidRPr="00A95C9D">
        <w:rPr>
          <w:rFonts w:eastAsia="Times New Roman"/>
          <w:iCs/>
          <w:sz w:val="24"/>
          <w:szCs w:val="24"/>
        </w:rPr>
        <w:t>рых не требуется точный вычислительный результат;</w:t>
      </w:r>
    </w:p>
    <w:p w:rsidR="00895700" w:rsidRPr="00A95C9D" w:rsidRDefault="00895700" w:rsidP="006D6853">
      <w:pPr>
        <w:tabs>
          <w:tab w:val="left" w:pos="567"/>
        </w:tabs>
        <w:spacing w:line="2" w:lineRule="exact"/>
        <w:rPr>
          <w:rFonts w:ascii="Symbol" w:eastAsia="Symbol" w:hAnsi="Symbol" w:cs="Symbol"/>
          <w:sz w:val="24"/>
          <w:szCs w:val="24"/>
        </w:rPr>
      </w:pPr>
    </w:p>
    <w:p w:rsidR="00895700" w:rsidRPr="00A95C9D" w:rsidRDefault="0099262C" w:rsidP="006D6853">
      <w:pPr>
        <w:numPr>
          <w:ilvl w:val="2"/>
          <w:numId w:val="79"/>
        </w:numPr>
        <w:tabs>
          <w:tab w:val="left" w:pos="567"/>
        </w:tabs>
        <w:rPr>
          <w:rFonts w:ascii="Symbol" w:eastAsia="Symbol" w:hAnsi="Symbol" w:cs="Symbol"/>
          <w:sz w:val="24"/>
          <w:szCs w:val="24"/>
        </w:rPr>
      </w:pPr>
      <w:r w:rsidRPr="00A95C9D">
        <w:rPr>
          <w:rFonts w:eastAsia="Times New Roman"/>
          <w:iCs/>
          <w:sz w:val="24"/>
          <w:szCs w:val="24"/>
        </w:rPr>
        <w:t>решать задачи на движение по реке, рассматривая разные системы</w:t>
      </w:r>
    </w:p>
    <w:p w:rsidR="00895700" w:rsidRPr="00A95C9D" w:rsidRDefault="00895700" w:rsidP="006D6853">
      <w:pPr>
        <w:tabs>
          <w:tab w:val="left" w:pos="567"/>
        </w:tabs>
        <w:spacing w:line="27" w:lineRule="exact"/>
        <w:rPr>
          <w:rFonts w:ascii="Symbol" w:eastAsia="Symbol" w:hAnsi="Symbol" w:cs="Symbol"/>
          <w:sz w:val="24"/>
          <w:szCs w:val="24"/>
        </w:rPr>
      </w:pPr>
    </w:p>
    <w:p w:rsidR="00895700" w:rsidRDefault="0099262C" w:rsidP="006D6853">
      <w:pPr>
        <w:tabs>
          <w:tab w:val="left" w:pos="567"/>
        </w:tabs>
        <w:rPr>
          <w:rFonts w:ascii="Symbol" w:eastAsia="Symbol" w:hAnsi="Symbol" w:cs="Symbol"/>
          <w:sz w:val="24"/>
          <w:szCs w:val="24"/>
        </w:rPr>
      </w:pPr>
      <w:r w:rsidRPr="00A95C9D">
        <w:rPr>
          <w:rFonts w:eastAsia="Times New Roman"/>
          <w:iCs/>
          <w:sz w:val="24"/>
          <w:szCs w:val="24"/>
        </w:rPr>
        <w:t>отсчета</w:t>
      </w:r>
      <w:r>
        <w:rPr>
          <w:rFonts w:eastAsia="Times New Roman"/>
          <w:i/>
          <w:iCs/>
          <w:sz w:val="24"/>
          <w:szCs w:val="24"/>
        </w:rPr>
        <w:t>.</w:t>
      </w:r>
    </w:p>
    <w:p w:rsidR="00895700" w:rsidRDefault="00895700" w:rsidP="009217B5">
      <w:pPr>
        <w:spacing w:line="46" w:lineRule="exact"/>
        <w:rPr>
          <w:sz w:val="20"/>
          <w:szCs w:val="20"/>
        </w:rPr>
      </w:pPr>
    </w:p>
    <w:p w:rsidR="00895700" w:rsidRDefault="0099262C" w:rsidP="009217B5">
      <w:pPr>
        <w:rPr>
          <w:sz w:val="20"/>
          <w:szCs w:val="20"/>
        </w:rPr>
      </w:pPr>
      <w:r>
        <w:rPr>
          <w:rFonts w:eastAsia="Times New Roman"/>
          <w:b/>
          <w:bCs/>
          <w:sz w:val="24"/>
          <w:szCs w:val="24"/>
        </w:rPr>
        <w:t>Наглядная геометрия</w:t>
      </w:r>
    </w:p>
    <w:p w:rsidR="00895700" w:rsidRDefault="00895700" w:rsidP="009217B5">
      <w:pPr>
        <w:spacing w:line="41" w:lineRule="exact"/>
        <w:rPr>
          <w:sz w:val="20"/>
          <w:szCs w:val="20"/>
        </w:rPr>
      </w:pPr>
    </w:p>
    <w:p w:rsidR="00895700" w:rsidRDefault="0099262C" w:rsidP="009217B5">
      <w:pPr>
        <w:rPr>
          <w:sz w:val="20"/>
          <w:szCs w:val="20"/>
        </w:rPr>
      </w:pPr>
      <w:r>
        <w:rPr>
          <w:rFonts w:eastAsia="Times New Roman"/>
          <w:b/>
          <w:bCs/>
          <w:sz w:val="24"/>
          <w:szCs w:val="24"/>
        </w:rPr>
        <w:t>Геометрические фигуры</w:t>
      </w:r>
    </w:p>
    <w:p w:rsidR="00895700" w:rsidRDefault="00895700" w:rsidP="009217B5">
      <w:pPr>
        <w:spacing w:line="50" w:lineRule="exact"/>
        <w:rPr>
          <w:sz w:val="20"/>
          <w:szCs w:val="20"/>
        </w:rPr>
      </w:pPr>
    </w:p>
    <w:p w:rsidR="00895700" w:rsidRPr="00A95C9D" w:rsidRDefault="0099262C" w:rsidP="006D6853">
      <w:pPr>
        <w:numPr>
          <w:ilvl w:val="0"/>
          <w:numId w:val="80"/>
        </w:numPr>
        <w:tabs>
          <w:tab w:val="left" w:pos="567"/>
        </w:tabs>
        <w:spacing w:line="274" w:lineRule="auto"/>
        <w:ind w:right="420"/>
        <w:rPr>
          <w:rFonts w:ascii="Symbol" w:eastAsia="Symbol" w:hAnsi="Symbol" w:cs="Symbol"/>
          <w:sz w:val="24"/>
          <w:szCs w:val="24"/>
        </w:rPr>
      </w:pPr>
      <w:r w:rsidRPr="00A95C9D">
        <w:rPr>
          <w:rFonts w:eastAsia="Times New Roman"/>
          <w:iCs/>
          <w:sz w:val="24"/>
          <w:szCs w:val="24"/>
        </w:rPr>
        <w:t>Извлекать, интерпретировать и преобразовывать информацию о геометрических ф</w:t>
      </w:r>
      <w:r w:rsidRPr="00A95C9D">
        <w:rPr>
          <w:rFonts w:eastAsia="Times New Roman"/>
          <w:iCs/>
          <w:sz w:val="24"/>
          <w:szCs w:val="24"/>
        </w:rPr>
        <w:t>и</w:t>
      </w:r>
      <w:r w:rsidRPr="00A95C9D">
        <w:rPr>
          <w:rFonts w:eastAsia="Times New Roman"/>
          <w:iCs/>
          <w:sz w:val="24"/>
          <w:szCs w:val="24"/>
        </w:rPr>
        <w:t>гурах, представленную на чертежах;</w:t>
      </w:r>
    </w:p>
    <w:p w:rsidR="00895700" w:rsidRPr="00A95C9D" w:rsidRDefault="00895700" w:rsidP="006D6853">
      <w:pPr>
        <w:tabs>
          <w:tab w:val="left" w:pos="567"/>
        </w:tabs>
        <w:spacing w:line="2" w:lineRule="exact"/>
        <w:rPr>
          <w:rFonts w:ascii="Symbol" w:eastAsia="Symbol" w:hAnsi="Symbol" w:cs="Symbol"/>
          <w:sz w:val="24"/>
          <w:szCs w:val="24"/>
        </w:rPr>
      </w:pPr>
    </w:p>
    <w:p w:rsidR="00895700" w:rsidRPr="00A95C9D" w:rsidRDefault="0099262C" w:rsidP="006D6853">
      <w:pPr>
        <w:numPr>
          <w:ilvl w:val="0"/>
          <w:numId w:val="80"/>
        </w:numPr>
        <w:tabs>
          <w:tab w:val="left" w:pos="567"/>
        </w:tabs>
        <w:spacing w:line="270" w:lineRule="auto"/>
        <w:ind w:right="420"/>
        <w:rPr>
          <w:rFonts w:ascii="Symbol" w:eastAsia="Symbol" w:hAnsi="Symbol" w:cs="Symbol"/>
          <w:sz w:val="24"/>
          <w:szCs w:val="24"/>
        </w:rPr>
      </w:pPr>
      <w:r w:rsidRPr="00A95C9D">
        <w:rPr>
          <w:rFonts w:eastAsia="Times New Roman"/>
          <w:iCs/>
          <w:sz w:val="24"/>
          <w:szCs w:val="24"/>
        </w:rPr>
        <w:t>изображать изучаемые фигуры от руки и с помощью компьютерных инстр</w:t>
      </w:r>
      <w:r w:rsidRPr="00A95C9D">
        <w:rPr>
          <w:rFonts w:eastAsia="Times New Roman"/>
          <w:iCs/>
          <w:sz w:val="24"/>
          <w:szCs w:val="24"/>
        </w:rPr>
        <w:t>у</w:t>
      </w:r>
      <w:r w:rsidRPr="00A95C9D">
        <w:rPr>
          <w:rFonts w:eastAsia="Times New Roman"/>
          <w:iCs/>
          <w:sz w:val="24"/>
          <w:szCs w:val="24"/>
        </w:rPr>
        <w:t>ментов.</w:t>
      </w:r>
    </w:p>
    <w:p w:rsidR="00895700" w:rsidRPr="00A95C9D" w:rsidRDefault="00895700" w:rsidP="006D6853">
      <w:pPr>
        <w:tabs>
          <w:tab w:val="left" w:pos="567"/>
        </w:tabs>
        <w:spacing w:line="2" w:lineRule="exact"/>
        <w:rPr>
          <w:sz w:val="20"/>
          <w:szCs w:val="20"/>
        </w:rPr>
      </w:pPr>
    </w:p>
    <w:p w:rsidR="00895700" w:rsidRPr="00A95C9D" w:rsidRDefault="0099262C" w:rsidP="006D6853">
      <w:pPr>
        <w:tabs>
          <w:tab w:val="left" w:pos="567"/>
        </w:tabs>
        <w:rPr>
          <w:sz w:val="20"/>
          <w:szCs w:val="20"/>
        </w:rPr>
      </w:pPr>
      <w:r w:rsidRPr="00A95C9D">
        <w:rPr>
          <w:rFonts w:eastAsia="Times New Roman"/>
          <w:b/>
          <w:bCs/>
          <w:sz w:val="24"/>
          <w:szCs w:val="24"/>
        </w:rPr>
        <w:t>Измерения и вычисления</w:t>
      </w:r>
    </w:p>
    <w:p w:rsidR="00895700" w:rsidRPr="00A95C9D" w:rsidRDefault="00895700" w:rsidP="006D6853">
      <w:pPr>
        <w:tabs>
          <w:tab w:val="left" w:pos="567"/>
        </w:tabs>
        <w:spacing w:line="50" w:lineRule="exact"/>
        <w:rPr>
          <w:sz w:val="20"/>
          <w:szCs w:val="20"/>
        </w:rPr>
      </w:pPr>
    </w:p>
    <w:p w:rsidR="00895700" w:rsidRPr="00A95C9D" w:rsidRDefault="0099262C" w:rsidP="006D6853">
      <w:pPr>
        <w:numPr>
          <w:ilvl w:val="1"/>
          <w:numId w:val="81"/>
        </w:numPr>
        <w:tabs>
          <w:tab w:val="left" w:pos="567"/>
        </w:tabs>
        <w:spacing w:line="274" w:lineRule="auto"/>
        <w:ind w:right="420"/>
        <w:rPr>
          <w:rFonts w:ascii="Symbol" w:eastAsia="Symbol" w:hAnsi="Symbol" w:cs="Symbol"/>
          <w:sz w:val="24"/>
          <w:szCs w:val="24"/>
        </w:rPr>
      </w:pPr>
      <w:r w:rsidRPr="00A95C9D">
        <w:rPr>
          <w:rFonts w:eastAsia="Times New Roman"/>
          <w:iCs/>
          <w:sz w:val="24"/>
          <w:szCs w:val="24"/>
        </w:rPr>
        <w:t>выполнять измерение длин, расстояний, величин углов, с помощью инстр</w:t>
      </w:r>
      <w:r w:rsidRPr="00A95C9D">
        <w:rPr>
          <w:rFonts w:eastAsia="Times New Roman"/>
          <w:iCs/>
          <w:sz w:val="24"/>
          <w:szCs w:val="24"/>
        </w:rPr>
        <w:t>у</w:t>
      </w:r>
      <w:r w:rsidRPr="00A95C9D">
        <w:rPr>
          <w:rFonts w:eastAsia="Times New Roman"/>
          <w:iCs/>
          <w:sz w:val="24"/>
          <w:szCs w:val="24"/>
        </w:rPr>
        <w:t>ментов для измерений длин и углов;</w:t>
      </w:r>
    </w:p>
    <w:p w:rsidR="00895700" w:rsidRPr="00A95C9D" w:rsidRDefault="00895700" w:rsidP="006D6853">
      <w:pPr>
        <w:tabs>
          <w:tab w:val="left" w:pos="567"/>
        </w:tabs>
        <w:spacing w:line="2" w:lineRule="exact"/>
        <w:rPr>
          <w:rFonts w:ascii="Symbol" w:eastAsia="Symbol" w:hAnsi="Symbol" w:cs="Symbol"/>
          <w:sz w:val="24"/>
          <w:szCs w:val="24"/>
        </w:rPr>
      </w:pPr>
    </w:p>
    <w:p w:rsidR="00895700" w:rsidRPr="00A95C9D" w:rsidRDefault="0099262C" w:rsidP="006D6853">
      <w:pPr>
        <w:numPr>
          <w:ilvl w:val="1"/>
          <w:numId w:val="81"/>
        </w:numPr>
        <w:tabs>
          <w:tab w:val="left" w:pos="567"/>
        </w:tabs>
        <w:spacing w:line="270" w:lineRule="auto"/>
        <w:ind w:right="420"/>
        <w:rPr>
          <w:rFonts w:ascii="Symbol" w:eastAsia="Symbol" w:hAnsi="Symbol" w:cs="Symbol"/>
          <w:sz w:val="24"/>
          <w:szCs w:val="24"/>
        </w:rPr>
      </w:pPr>
      <w:r w:rsidRPr="00A95C9D">
        <w:rPr>
          <w:rFonts w:eastAsia="Times New Roman"/>
          <w:iCs/>
          <w:sz w:val="24"/>
          <w:szCs w:val="24"/>
        </w:rPr>
        <w:t>вычислять площади прямоугольников, квадратов, объёмы прямоугольных параллел</w:t>
      </w:r>
      <w:r w:rsidRPr="00A95C9D">
        <w:rPr>
          <w:rFonts w:eastAsia="Times New Roman"/>
          <w:iCs/>
          <w:sz w:val="24"/>
          <w:szCs w:val="24"/>
        </w:rPr>
        <w:t>е</w:t>
      </w:r>
      <w:r w:rsidRPr="00A95C9D">
        <w:rPr>
          <w:rFonts w:eastAsia="Times New Roman"/>
          <w:iCs/>
          <w:sz w:val="24"/>
          <w:szCs w:val="24"/>
        </w:rPr>
        <w:t>пипедов, кубов.</w:t>
      </w:r>
    </w:p>
    <w:p w:rsidR="00895700" w:rsidRPr="00A95C9D" w:rsidRDefault="00895700" w:rsidP="009217B5">
      <w:pPr>
        <w:spacing w:line="2" w:lineRule="exact"/>
        <w:rPr>
          <w:rFonts w:ascii="Symbol" w:eastAsia="Symbol" w:hAnsi="Symbol" w:cs="Symbol"/>
          <w:sz w:val="24"/>
          <w:szCs w:val="24"/>
        </w:rPr>
      </w:pPr>
    </w:p>
    <w:p w:rsidR="00895700" w:rsidRPr="00A95C9D" w:rsidRDefault="0099262C" w:rsidP="004B4437">
      <w:pPr>
        <w:numPr>
          <w:ilvl w:val="0"/>
          <w:numId w:val="81"/>
        </w:numPr>
        <w:tabs>
          <w:tab w:val="left" w:pos="620"/>
        </w:tabs>
        <w:ind w:hanging="217"/>
        <w:rPr>
          <w:rFonts w:eastAsia="Times New Roman"/>
          <w:b/>
          <w:bCs/>
          <w:sz w:val="24"/>
          <w:szCs w:val="24"/>
        </w:rPr>
      </w:pPr>
      <w:r w:rsidRPr="00A95C9D">
        <w:rPr>
          <w:rFonts w:eastAsia="Times New Roman"/>
          <w:b/>
          <w:bCs/>
          <w:sz w:val="24"/>
          <w:szCs w:val="24"/>
        </w:rPr>
        <w:t>повседневной жизни и при изучении других предметов:</w:t>
      </w:r>
    </w:p>
    <w:p w:rsidR="00895700" w:rsidRPr="00A95C9D" w:rsidRDefault="00895700" w:rsidP="009217B5">
      <w:pPr>
        <w:spacing w:line="50" w:lineRule="exact"/>
        <w:rPr>
          <w:rFonts w:eastAsia="Times New Roman"/>
          <w:b/>
          <w:bCs/>
          <w:sz w:val="24"/>
          <w:szCs w:val="24"/>
        </w:rPr>
      </w:pPr>
    </w:p>
    <w:p w:rsidR="00895700" w:rsidRPr="00A95C9D" w:rsidRDefault="0099262C" w:rsidP="006D6853">
      <w:pPr>
        <w:numPr>
          <w:ilvl w:val="1"/>
          <w:numId w:val="81"/>
        </w:numPr>
        <w:tabs>
          <w:tab w:val="left" w:pos="567"/>
        </w:tabs>
        <w:spacing w:line="295" w:lineRule="auto"/>
        <w:ind w:right="420"/>
        <w:rPr>
          <w:rFonts w:ascii="Symbol" w:eastAsia="Symbol" w:hAnsi="Symbol" w:cs="Symbol"/>
          <w:sz w:val="24"/>
          <w:szCs w:val="24"/>
        </w:rPr>
      </w:pPr>
      <w:r w:rsidRPr="00A95C9D">
        <w:rPr>
          <w:rFonts w:eastAsia="Times New Roman"/>
          <w:iCs/>
          <w:sz w:val="24"/>
          <w:szCs w:val="24"/>
        </w:rPr>
        <w:t>вычислять расстояния на местности в стандартных ситуациях, площади участков прямоугольной формы, объёмы комнат;</w:t>
      </w:r>
    </w:p>
    <w:p w:rsidR="00895700" w:rsidRPr="00A95C9D" w:rsidRDefault="00895700" w:rsidP="006D6853">
      <w:pPr>
        <w:tabs>
          <w:tab w:val="left" w:pos="567"/>
        </w:tabs>
        <w:spacing w:line="177" w:lineRule="exact"/>
        <w:rPr>
          <w:sz w:val="20"/>
          <w:szCs w:val="20"/>
        </w:rPr>
      </w:pPr>
    </w:p>
    <w:p w:rsidR="00895700" w:rsidRDefault="00895700" w:rsidP="009217B5">
      <w:pPr>
        <w:jc w:val="right"/>
        <w:rPr>
          <w:sz w:val="20"/>
          <w:szCs w:val="20"/>
        </w:rPr>
      </w:pPr>
    </w:p>
    <w:p w:rsidR="00895700" w:rsidRDefault="00895700" w:rsidP="009217B5">
      <w:pPr>
        <w:sectPr w:rsidR="00895700">
          <w:pgSz w:w="11900" w:h="16840"/>
          <w:pgMar w:top="1120" w:right="560" w:bottom="348" w:left="1440" w:header="0" w:footer="0" w:gutter="0"/>
          <w:cols w:space="720" w:equalWidth="0">
            <w:col w:w="9900"/>
          </w:cols>
        </w:sectPr>
      </w:pPr>
    </w:p>
    <w:p w:rsidR="00895700" w:rsidRPr="00A95C9D" w:rsidRDefault="0099262C" w:rsidP="004B4437">
      <w:pPr>
        <w:numPr>
          <w:ilvl w:val="0"/>
          <w:numId w:val="82"/>
        </w:numPr>
        <w:spacing w:line="274" w:lineRule="auto"/>
        <w:ind w:right="420"/>
        <w:rPr>
          <w:rFonts w:ascii="Symbol" w:eastAsia="Symbol" w:hAnsi="Symbol" w:cs="Symbol"/>
          <w:sz w:val="24"/>
          <w:szCs w:val="24"/>
        </w:rPr>
      </w:pPr>
      <w:r w:rsidRPr="00A95C9D">
        <w:rPr>
          <w:rFonts w:eastAsia="Times New Roman"/>
          <w:iCs/>
          <w:sz w:val="24"/>
          <w:szCs w:val="24"/>
        </w:rPr>
        <w:lastRenderedPageBreak/>
        <w:t>выполнять простейшие построения на местности, необходимые в реальной жизни;</w:t>
      </w:r>
    </w:p>
    <w:p w:rsidR="00895700" w:rsidRPr="00A95C9D" w:rsidRDefault="00895700" w:rsidP="00A95C9D">
      <w:pPr>
        <w:spacing w:line="2" w:lineRule="exact"/>
        <w:rPr>
          <w:sz w:val="20"/>
          <w:szCs w:val="20"/>
        </w:rPr>
      </w:pPr>
    </w:p>
    <w:p w:rsidR="00895700" w:rsidRPr="00A95C9D" w:rsidRDefault="0099262C" w:rsidP="004B4437">
      <w:pPr>
        <w:numPr>
          <w:ilvl w:val="0"/>
          <w:numId w:val="83"/>
        </w:numPr>
        <w:rPr>
          <w:rFonts w:ascii="Symbol" w:eastAsia="Symbol" w:hAnsi="Symbol" w:cs="Symbol"/>
          <w:sz w:val="24"/>
          <w:szCs w:val="24"/>
        </w:rPr>
      </w:pPr>
      <w:r w:rsidRPr="00A95C9D">
        <w:rPr>
          <w:rFonts w:eastAsia="Times New Roman"/>
          <w:iCs/>
          <w:sz w:val="24"/>
          <w:szCs w:val="24"/>
        </w:rPr>
        <w:t>оценивать размеры реальных объектов окружающего мира.</w:t>
      </w:r>
    </w:p>
    <w:p w:rsidR="00895700" w:rsidRPr="00A95C9D" w:rsidRDefault="00895700" w:rsidP="00A95C9D">
      <w:pPr>
        <w:spacing w:line="32" w:lineRule="exact"/>
        <w:rPr>
          <w:sz w:val="20"/>
          <w:szCs w:val="20"/>
        </w:rPr>
      </w:pPr>
    </w:p>
    <w:p w:rsidR="00895700" w:rsidRPr="00A95C9D" w:rsidRDefault="0099262C" w:rsidP="00A95C9D">
      <w:pPr>
        <w:rPr>
          <w:sz w:val="20"/>
          <w:szCs w:val="20"/>
        </w:rPr>
      </w:pPr>
      <w:r w:rsidRPr="00A95C9D">
        <w:rPr>
          <w:rFonts w:eastAsia="Times New Roman"/>
          <w:b/>
          <w:bCs/>
          <w:sz w:val="24"/>
          <w:szCs w:val="24"/>
        </w:rPr>
        <w:t>История математики</w:t>
      </w:r>
    </w:p>
    <w:p w:rsidR="00895700" w:rsidRDefault="00895700" w:rsidP="009217B5">
      <w:pPr>
        <w:spacing w:line="50" w:lineRule="exact"/>
        <w:rPr>
          <w:sz w:val="20"/>
          <w:szCs w:val="20"/>
        </w:rPr>
      </w:pPr>
    </w:p>
    <w:p w:rsidR="00895700" w:rsidRPr="00A95C9D" w:rsidRDefault="0099262C" w:rsidP="004B4437">
      <w:pPr>
        <w:numPr>
          <w:ilvl w:val="0"/>
          <w:numId w:val="84"/>
        </w:numPr>
        <w:tabs>
          <w:tab w:val="left" w:pos="709"/>
        </w:tabs>
        <w:spacing w:line="299" w:lineRule="auto"/>
        <w:ind w:right="420"/>
        <w:rPr>
          <w:rFonts w:ascii="Symbol" w:eastAsia="Symbol" w:hAnsi="Symbol" w:cs="Symbol"/>
          <w:sz w:val="24"/>
          <w:szCs w:val="24"/>
        </w:rPr>
      </w:pPr>
      <w:r w:rsidRPr="00A95C9D">
        <w:rPr>
          <w:rFonts w:eastAsia="Times New Roman"/>
          <w:iCs/>
          <w:sz w:val="24"/>
          <w:szCs w:val="24"/>
        </w:rPr>
        <w:t>Характеризовать вклад выдающихся математиков в развитие математики и иных научных областей.</w:t>
      </w:r>
    </w:p>
    <w:p w:rsidR="00895700" w:rsidRPr="00A95C9D" w:rsidRDefault="00895700" w:rsidP="00A95C9D">
      <w:pPr>
        <w:tabs>
          <w:tab w:val="left" w:pos="709"/>
        </w:tabs>
        <w:spacing w:line="250" w:lineRule="exact"/>
        <w:rPr>
          <w:sz w:val="20"/>
          <w:szCs w:val="20"/>
        </w:rPr>
      </w:pPr>
    </w:p>
    <w:p w:rsidR="00895700" w:rsidRDefault="0099262C" w:rsidP="004F46D1">
      <w:pPr>
        <w:spacing w:line="275" w:lineRule="auto"/>
        <w:ind w:right="780"/>
        <w:jc w:val="both"/>
        <w:rPr>
          <w:sz w:val="20"/>
          <w:szCs w:val="20"/>
        </w:rPr>
      </w:pPr>
      <w:r>
        <w:rPr>
          <w:rFonts w:eastAsia="Times New Roman"/>
          <w:b/>
          <w:bCs/>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895700" w:rsidRDefault="00895700" w:rsidP="009217B5">
      <w:pPr>
        <w:spacing w:line="2" w:lineRule="exact"/>
        <w:rPr>
          <w:sz w:val="20"/>
          <w:szCs w:val="20"/>
        </w:rPr>
      </w:pPr>
    </w:p>
    <w:p w:rsidR="00895700" w:rsidRDefault="0099262C" w:rsidP="009217B5">
      <w:pPr>
        <w:rPr>
          <w:sz w:val="20"/>
          <w:szCs w:val="20"/>
        </w:rPr>
      </w:pPr>
      <w:r>
        <w:rPr>
          <w:rFonts w:eastAsia="Times New Roman"/>
          <w:b/>
          <w:bCs/>
          <w:sz w:val="24"/>
          <w:szCs w:val="24"/>
        </w:rPr>
        <w:t>Элементы теории множеств и математической логики</w:t>
      </w:r>
    </w:p>
    <w:p w:rsidR="00895700" w:rsidRDefault="00895700" w:rsidP="009217B5">
      <w:pPr>
        <w:spacing w:line="41" w:lineRule="exact"/>
        <w:rPr>
          <w:sz w:val="20"/>
          <w:szCs w:val="20"/>
        </w:rPr>
      </w:pPr>
    </w:p>
    <w:p w:rsidR="00895700" w:rsidRDefault="0099262C" w:rsidP="004B4437">
      <w:pPr>
        <w:numPr>
          <w:ilvl w:val="2"/>
          <w:numId w:val="85"/>
        </w:numPr>
        <w:tabs>
          <w:tab w:val="left" w:pos="709"/>
        </w:tabs>
        <w:spacing w:line="253" w:lineRule="auto"/>
        <w:ind w:right="420"/>
        <w:rPr>
          <w:rFonts w:ascii="Symbol" w:eastAsia="Symbol" w:hAnsi="Symbol" w:cs="Symbol"/>
          <w:sz w:val="24"/>
          <w:szCs w:val="24"/>
        </w:rPr>
      </w:pPr>
      <w:r>
        <w:rPr>
          <w:rFonts w:eastAsia="Times New Roman"/>
          <w:sz w:val="24"/>
          <w:szCs w:val="24"/>
        </w:rPr>
        <w:t>Оперировать на базовом уровне понятиями: множество, элемент множества, по</w:t>
      </w:r>
      <w:r>
        <w:rPr>
          <w:rFonts w:eastAsia="Times New Roman"/>
          <w:sz w:val="24"/>
          <w:szCs w:val="24"/>
        </w:rPr>
        <w:t>д</w:t>
      </w:r>
      <w:r>
        <w:rPr>
          <w:rFonts w:eastAsia="Times New Roman"/>
          <w:sz w:val="24"/>
          <w:szCs w:val="24"/>
        </w:rPr>
        <w:t>множество, принадлежность;</w:t>
      </w:r>
    </w:p>
    <w:p w:rsidR="00895700" w:rsidRDefault="0099262C" w:rsidP="004B4437">
      <w:pPr>
        <w:numPr>
          <w:ilvl w:val="2"/>
          <w:numId w:val="85"/>
        </w:numPr>
        <w:tabs>
          <w:tab w:val="left" w:pos="709"/>
        </w:tabs>
        <w:rPr>
          <w:rFonts w:ascii="Symbol" w:eastAsia="Symbol" w:hAnsi="Symbol" w:cs="Symbol"/>
          <w:sz w:val="24"/>
          <w:szCs w:val="24"/>
        </w:rPr>
      </w:pPr>
      <w:r>
        <w:rPr>
          <w:rFonts w:eastAsia="Times New Roman"/>
          <w:sz w:val="24"/>
          <w:szCs w:val="24"/>
        </w:rPr>
        <w:t>задавать множества перечислением их элементов;</w:t>
      </w:r>
    </w:p>
    <w:p w:rsidR="00895700" w:rsidRDefault="00895700" w:rsidP="004F46D1">
      <w:pPr>
        <w:tabs>
          <w:tab w:val="left" w:pos="709"/>
        </w:tabs>
        <w:spacing w:line="41" w:lineRule="exact"/>
        <w:rPr>
          <w:rFonts w:ascii="Symbol" w:eastAsia="Symbol" w:hAnsi="Symbol" w:cs="Symbol"/>
          <w:sz w:val="24"/>
          <w:szCs w:val="24"/>
        </w:rPr>
      </w:pPr>
    </w:p>
    <w:p w:rsidR="00895700" w:rsidRDefault="0099262C" w:rsidP="004B4437">
      <w:pPr>
        <w:numPr>
          <w:ilvl w:val="2"/>
          <w:numId w:val="85"/>
        </w:numPr>
        <w:tabs>
          <w:tab w:val="left" w:pos="709"/>
        </w:tabs>
        <w:spacing w:line="274" w:lineRule="auto"/>
        <w:ind w:right="420"/>
        <w:rPr>
          <w:rFonts w:ascii="Symbol" w:eastAsia="Symbol" w:hAnsi="Symbol" w:cs="Symbol"/>
          <w:sz w:val="24"/>
          <w:szCs w:val="24"/>
        </w:rPr>
      </w:pPr>
      <w:r>
        <w:rPr>
          <w:rFonts w:eastAsia="Times New Roman"/>
          <w:sz w:val="24"/>
          <w:szCs w:val="24"/>
        </w:rPr>
        <w:t>находить пересечение, объединение, подмножество в простейших ситуациях;</w:t>
      </w:r>
    </w:p>
    <w:p w:rsidR="00895700" w:rsidRDefault="00895700" w:rsidP="004F46D1">
      <w:pPr>
        <w:tabs>
          <w:tab w:val="left" w:pos="709"/>
        </w:tabs>
        <w:spacing w:line="2" w:lineRule="exact"/>
        <w:rPr>
          <w:rFonts w:ascii="Symbol" w:eastAsia="Symbol" w:hAnsi="Symbol" w:cs="Symbol"/>
          <w:sz w:val="24"/>
          <w:szCs w:val="24"/>
        </w:rPr>
      </w:pPr>
    </w:p>
    <w:p w:rsidR="00895700" w:rsidRDefault="0099262C" w:rsidP="004B4437">
      <w:pPr>
        <w:numPr>
          <w:ilvl w:val="2"/>
          <w:numId w:val="85"/>
        </w:numPr>
        <w:tabs>
          <w:tab w:val="left" w:pos="709"/>
        </w:tabs>
        <w:spacing w:line="274" w:lineRule="auto"/>
        <w:ind w:right="420"/>
        <w:rPr>
          <w:rFonts w:ascii="Symbol" w:eastAsia="Symbol" w:hAnsi="Symbol" w:cs="Symbol"/>
          <w:sz w:val="24"/>
          <w:szCs w:val="24"/>
        </w:rPr>
      </w:pPr>
      <w:r>
        <w:rPr>
          <w:rFonts w:eastAsia="Times New Roman"/>
          <w:sz w:val="24"/>
          <w:szCs w:val="24"/>
        </w:rPr>
        <w:t>оперировать на базовом уровне понятиями: определение, аксиома, теорема, доказ</w:t>
      </w:r>
      <w:r>
        <w:rPr>
          <w:rFonts w:eastAsia="Times New Roman"/>
          <w:sz w:val="24"/>
          <w:szCs w:val="24"/>
        </w:rPr>
        <w:t>а</w:t>
      </w:r>
      <w:r>
        <w:rPr>
          <w:rFonts w:eastAsia="Times New Roman"/>
          <w:sz w:val="24"/>
          <w:szCs w:val="24"/>
        </w:rPr>
        <w:t>тельство;</w:t>
      </w:r>
    </w:p>
    <w:p w:rsidR="00895700" w:rsidRDefault="00895700" w:rsidP="004F46D1">
      <w:pPr>
        <w:tabs>
          <w:tab w:val="left" w:pos="709"/>
        </w:tabs>
        <w:spacing w:line="2" w:lineRule="exact"/>
        <w:rPr>
          <w:rFonts w:ascii="Symbol" w:eastAsia="Symbol" w:hAnsi="Symbol" w:cs="Symbol"/>
          <w:sz w:val="24"/>
          <w:szCs w:val="24"/>
        </w:rPr>
      </w:pPr>
    </w:p>
    <w:p w:rsidR="00895700" w:rsidRDefault="0099262C" w:rsidP="004B4437">
      <w:pPr>
        <w:numPr>
          <w:ilvl w:val="2"/>
          <w:numId w:val="85"/>
        </w:numPr>
        <w:tabs>
          <w:tab w:val="left" w:pos="709"/>
        </w:tabs>
        <w:spacing w:line="267" w:lineRule="auto"/>
        <w:ind w:right="420"/>
        <w:rPr>
          <w:rFonts w:ascii="Symbol" w:eastAsia="Symbol" w:hAnsi="Symbol" w:cs="Symbol"/>
          <w:sz w:val="24"/>
          <w:szCs w:val="24"/>
        </w:rPr>
      </w:pPr>
      <w:r>
        <w:rPr>
          <w:rFonts w:eastAsia="Times New Roman"/>
          <w:sz w:val="24"/>
          <w:szCs w:val="24"/>
        </w:rPr>
        <w:t>приводить примеры и контрпримеры для подтвержнения своих высказываний.</w:t>
      </w:r>
    </w:p>
    <w:p w:rsidR="00895700" w:rsidRDefault="0099262C" w:rsidP="004B4437">
      <w:pPr>
        <w:numPr>
          <w:ilvl w:val="0"/>
          <w:numId w:val="85"/>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895700" w:rsidRDefault="00895700" w:rsidP="009217B5">
      <w:pPr>
        <w:spacing w:line="54" w:lineRule="exact"/>
        <w:rPr>
          <w:rFonts w:eastAsia="Times New Roman"/>
          <w:b/>
          <w:bCs/>
          <w:sz w:val="24"/>
          <w:szCs w:val="24"/>
        </w:rPr>
      </w:pPr>
    </w:p>
    <w:p w:rsidR="00895700" w:rsidRDefault="0099262C" w:rsidP="004B4437">
      <w:pPr>
        <w:numPr>
          <w:ilvl w:val="1"/>
          <w:numId w:val="85"/>
        </w:numPr>
        <w:tabs>
          <w:tab w:val="left" w:pos="709"/>
        </w:tabs>
        <w:spacing w:line="269" w:lineRule="auto"/>
        <w:ind w:right="420"/>
        <w:rPr>
          <w:rFonts w:ascii="Symbol" w:eastAsia="Symbol" w:hAnsi="Symbol" w:cs="Symbol"/>
          <w:sz w:val="24"/>
          <w:szCs w:val="24"/>
        </w:rPr>
      </w:pPr>
      <w:r>
        <w:rPr>
          <w:rFonts w:eastAsia="Times New Roman"/>
          <w:sz w:val="24"/>
          <w:szCs w:val="24"/>
        </w:rPr>
        <w:t>использовать графическое представление множеств для описания реальных проце</w:t>
      </w:r>
      <w:r>
        <w:rPr>
          <w:rFonts w:eastAsia="Times New Roman"/>
          <w:sz w:val="24"/>
          <w:szCs w:val="24"/>
        </w:rPr>
        <w:t>с</w:t>
      </w:r>
      <w:r>
        <w:rPr>
          <w:rFonts w:eastAsia="Times New Roman"/>
          <w:sz w:val="24"/>
          <w:szCs w:val="24"/>
        </w:rPr>
        <w:t>сов и явлений, при решении задач других учебных предметов.</w:t>
      </w:r>
    </w:p>
    <w:p w:rsidR="00895700" w:rsidRDefault="0099262C" w:rsidP="009217B5">
      <w:pPr>
        <w:rPr>
          <w:sz w:val="20"/>
          <w:szCs w:val="20"/>
        </w:rPr>
      </w:pPr>
      <w:r>
        <w:rPr>
          <w:rFonts w:eastAsia="Times New Roman"/>
          <w:b/>
          <w:bCs/>
          <w:sz w:val="24"/>
          <w:szCs w:val="24"/>
        </w:rPr>
        <w:t>Числа</w:t>
      </w:r>
    </w:p>
    <w:p w:rsidR="00895700" w:rsidRDefault="00895700" w:rsidP="009217B5">
      <w:pPr>
        <w:spacing w:line="55" w:lineRule="exact"/>
        <w:rPr>
          <w:sz w:val="20"/>
          <w:szCs w:val="20"/>
        </w:rPr>
      </w:pPr>
    </w:p>
    <w:p w:rsidR="00895700" w:rsidRDefault="0099262C" w:rsidP="004B4437">
      <w:pPr>
        <w:numPr>
          <w:ilvl w:val="1"/>
          <w:numId w:val="86"/>
        </w:numPr>
        <w:tabs>
          <w:tab w:val="left" w:pos="567"/>
        </w:tabs>
        <w:spacing w:line="275" w:lineRule="auto"/>
        <w:ind w:right="420"/>
        <w:jc w:val="both"/>
        <w:rPr>
          <w:rFonts w:ascii="Symbol" w:eastAsia="Symbol" w:hAnsi="Symbol" w:cs="Symbol"/>
          <w:sz w:val="24"/>
          <w:szCs w:val="24"/>
        </w:rPr>
      </w:pPr>
      <w:r>
        <w:rPr>
          <w:rFonts w:eastAsia="Times New Roman"/>
          <w:sz w:val="24"/>
          <w:szCs w:val="24"/>
        </w:rPr>
        <w:t>Оперировать на базовом уровне понятиями: натуральное число, целое число, обыкн</w:t>
      </w:r>
      <w:r>
        <w:rPr>
          <w:rFonts w:eastAsia="Times New Roman"/>
          <w:sz w:val="24"/>
          <w:szCs w:val="24"/>
        </w:rPr>
        <w:t>о</w:t>
      </w:r>
      <w:r>
        <w:rPr>
          <w:rFonts w:eastAsia="Times New Roman"/>
          <w:sz w:val="24"/>
          <w:szCs w:val="24"/>
        </w:rPr>
        <w:t>венная дробь, десятичная дробь, смешанная дробь, рациональное число, арифметический квадратный корень;</w:t>
      </w:r>
    </w:p>
    <w:p w:rsidR="00895700" w:rsidRDefault="0099262C" w:rsidP="004B4437">
      <w:pPr>
        <w:numPr>
          <w:ilvl w:val="1"/>
          <w:numId w:val="86"/>
        </w:numPr>
        <w:tabs>
          <w:tab w:val="left" w:pos="567"/>
        </w:tabs>
        <w:spacing w:line="274" w:lineRule="auto"/>
        <w:ind w:right="420"/>
        <w:rPr>
          <w:rFonts w:ascii="Symbol" w:eastAsia="Symbol" w:hAnsi="Symbol" w:cs="Symbol"/>
          <w:sz w:val="24"/>
          <w:szCs w:val="24"/>
        </w:rPr>
      </w:pPr>
      <w:r>
        <w:rPr>
          <w:rFonts w:eastAsia="Times New Roman"/>
          <w:sz w:val="24"/>
          <w:szCs w:val="24"/>
        </w:rPr>
        <w:t>использовать свойства чисел и правила действий при выполнении вычислений;</w:t>
      </w:r>
    </w:p>
    <w:p w:rsidR="00895700" w:rsidRDefault="00895700" w:rsidP="004F46D1">
      <w:pPr>
        <w:tabs>
          <w:tab w:val="left" w:pos="567"/>
        </w:tabs>
        <w:spacing w:line="2" w:lineRule="exact"/>
        <w:rPr>
          <w:rFonts w:ascii="Symbol" w:eastAsia="Symbol" w:hAnsi="Symbol" w:cs="Symbol"/>
          <w:sz w:val="24"/>
          <w:szCs w:val="24"/>
        </w:rPr>
      </w:pPr>
    </w:p>
    <w:p w:rsidR="00895700" w:rsidRDefault="0099262C" w:rsidP="004B4437">
      <w:pPr>
        <w:numPr>
          <w:ilvl w:val="1"/>
          <w:numId w:val="86"/>
        </w:numPr>
        <w:tabs>
          <w:tab w:val="left" w:pos="567"/>
        </w:tabs>
        <w:spacing w:line="274" w:lineRule="auto"/>
        <w:ind w:right="420"/>
        <w:rPr>
          <w:rFonts w:ascii="Symbol" w:eastAsia="Symbol" w:hAnsi="Symbol" w:cs="Symbol"/>
          <w:sz w:val="24"/>
          <w:szCs w:val="24"/>
        </w:rPr>
      </w:pPr>
      <w:r>
        <w:rPr>
          <w:rFonts w:eastAsia="Times New Roman"/>
          <w:sz w:val="24"/>
          <w:szCs w:val="24"/>
        </w:rPr>
        <w:t>использовать признаки делимости на 2, 5, 3, 9, 10 при выполнении вычислений и р</w:t>
      </w:r>
      <w:r>
        <w:rPr>
          <w:rFonts w:eastAsia="Times New Roman"/>
          <w:sz w:val="24"/>
          <w:szCs w:val="24"/>
        </w:rPr>
        <w:t>е</w:t>
      </w:r>
      <w:r>
        <w:rPr>
          <w:rFonts w:eastAsia="Times New Roman"/>
          <w:sz w:val="24"/>
          <w:szCs w:val="24"/>
        </w:rPr>
        <w:t>шении несложных задач;</w:t>
      </w:r>
    </w:p>
    <w:p w:rsidR="00895700" w:rsidRDefault="00895700" w:rsidP="004F46D1">
      <w:pPr>
        <w:tabs>
          <w:tab w:val="left" w:pos="567"/>
        </w:tabs>
        <w:spacing w:line="2" w:lineRule="exact"/>
        <w:rPr>
          <w:rFonts w:ascii="Symbol" w:eastAsia="Symbol" w:hAnsi="Symbol" w:cs="Symbol"/>
          <w:sz w:val="24"/>
          <w:szCs w:val="24"/>
        </w:rPr>
      </w:pPr>
    </w:p>
    <w:p w:rsidR="00895700" w:rsidRDefault="0099262C" w:rsidP="004B4437">
      <w:pPr>
        <w:numPr>
          <w:ilvl w:val="1"/>
          <w:numId w:val="86"/>
        </w:numPr>
        <w:tabs>
          <w:tab w:val="left" w:pos="567"/>
        </w:tabs>
        <w:rPr>
          <w:rFonts w:ascii="Symbol" w:eastAsia="Symbol" w:hAnsi="Symbol" w:cs="Symbol"/>
          <w:sz w:val="24"/>
          <w:szCs w:val="24"/>
        </w:rPr>
      </w:pPr>
      <w:r>
        <w:rPr>
          <w:rFonts w:eastAsia="Times New Roman"/>
          <w:sz w:val="24"/>
          <w:szCs w:val="24"/>
        </w:rPr>
        <w:t>выполнять округление рациональных чисел в соответствии с правилами;</w:t>
      </w:r>
    </w:p>
    <w:p w:rsidR="00895700" w:rsidRDefault="00895700" w:rsidP="004F46D1">
      <w:pPr>
        <w:tabs>
          <w:tab w:val="left" w:pos="567"/>
        </w:tabs>
        <w:spacing w:line="41" w:lineRule="exact"/>
        <w:rPr>
          <w:rFonts w:ascii="Symbol" w:eastAsia="Symbol" w:hAnsi="Symbol" w:cs="Symbol"/>
          <w:sz w:val="24"/>
          <w:szCs w:val="24"/>
        </w:rPr>
      </w:pPr>
    </w:p>
    <w:p w:rsidR="00895700" w:rsidRDefault="0099262C" w:rsidP="004B4437">
      <w:pPr>
        <w:numPr>
          <w:ilvl w:val="1"/>
          <w:numId w:val="86"/>
        </w:numPr>
        <w:tabs>
          <w:tab w:val="left" w:pos="567"/>
        </w:tabs>
        <w:rPr>
          <w:rFonts w:ascii="Symbol" w:eastAsia="Symbol" w:hAnsi="Symbol" w:cs="Symbol"/>
          <w:sz w:val="24"/>
          <w:szCs w:val="24"/>
        </w:rPr>
      </w:pPr>
      <w:r>
        <w:rPr>
          <w:rFonts w:eastAsia="Times New Roman"/>
          <w:sz w:val="24"/>
          <w:szCs w:val="24"/>
        </w:rPr>
        <w:t>оценивать значение квадратного корня из положительного целого числа;</w:t>
      </w:r>
    </w:p>
    <w:p w:rsidR="00895700" w:rsidRDefault="00895700" w:rsidP="004F46D1">
      <w:pPr>
        <w:tabs>
          <w:tab w:val="left" w:pos="567"/>
        </w:tabs>
        <w:spacing w:line="37" w:lineRule="exact"/>
        <w:rPr>
          <w:rFonts w:ascii="Symbol" w:eastAsia="Symbol" w:hAnsi="Symbol" w:cs="Symbol"/>
          <w:sz w:val="24"/>
          <w:szCs w:val="24"/>
        </w:rPr>
      </w:pPr>
    </w:p>
    <w:p w:rsidR="00895700" w:rsidRDefault="0099262C" w:rsidP="004B4437">
      <w:pPr>
        <w:numPr>
          <w:ilvl w:val="1"/>
          <w:numId w:val="86"/>
        </w:numPr>
        <w:tabs>
          <w:tab w:val="left" w:pos="567"/>
        </w:tabs>
        <w:rPr>
          <w:rFonts w:ascii="Symbol" w:eastAsia="Symbol" w:hAnsi="Symbol" w:cs="Symbol"/>
          <w:sz w:val="24"/>
          <w:szCs w:val="24"/>
        </w:rPr>
      </w:pPr>
      <w:r>
        <w:rPr>
          <w:rFonts w:eastAsia="Times New Roman"/>
          <w:sz w:val="24"/>
          <w:szCs w:val="24"/>
        </w:rPr>
        <w:t>распознавать рациональные и иррациональные числа;</w:t>
      </w:r>
    </w:p>
    <w:p w:rsidR="00895700" w:rsidRDefault="00895700" w:rsidP="004F46D1">
      <w:pPr>
        <w:tabs>
          <w:tab w:val="left" w:pos="567"/>
        </w:tabs>
        <w:spacing w:line="41" w:lineRule="exact"/>
        <w:rPr>
          <w:rFonts w:ascii="Symbol" w:eastAsia="Symbol" w:hAnsi="Symbol" w:cs="Symbol"/>
          <w:sz w:val="24"/>
          <w:szCs w:val="24"/>
        </w:rPr>
      </w:pPr>
    </w:p>
    <w:p w:rsidR="00895700" w:rsidRDefault="0099262C" w:rsidP="004B4437">
      <w:pPr>
        <w:numPr>
          <w:ilvl w:val="1"/>
          <w:numId w:val="86"/>
        </w:numPr>
        <w:tabs>
          <w:tab w:val="left" w:pos="567"/>
        </w:tabs>
        <w:rPr>
          <w:rFonts w:ascii="Symbol" w:eastAsia="Symbol" w:hAnsi="Symbol" w:cs="Symbol"/>
          <w:sz w:val="24"/>
          <w:szCs w:val="24"/>
        </w:rPr>
      </w:pPr>
      <w:r>
        <w:rPr>
          <w:rFonts w:eastAsia="Times New Roman"/>
          <w:sz w:val="24"/>
          <w:szCs w:val="24"/>
        </w:rPr>
        <w:t>сравнивать числа.</w:t>
      </w:r>
    </w:p>
    <w:p w:rsidR="00895700" w:rsidRDefault="00895700" w:rsidP="004F46D1">
      <w:pPr>
        <w:tabs>
          <w:tab w:val="left" w:pos="567"/>
        </w:tabs>
        <w:spacing w:line="28" w:lineRule="exact"/>
        <w:rPr>
          <w:rFonts w:ascii="Symbol" w:eastAsia="Symbol" w:hAnsi="Symbol" w:cs="Symbol"/>
          <w:sz w:val="24"/>
          <w:szCs w:val="24"/>
        </w:rPr>
      </w:pPr>
    </w:p>
    <w:p w:rsidR="00895700" w:rsidRDefault="0099262C" w:rsidP="004B4437">
      <w:pPr>
        <w:numPr>
          <w:ilvl w:val="0"/>
          <w:numId w:val="86"/>
        </w:numPr>
        <w:tabs>
          <w:tab w:val="left" w:pos="567"/>
          <w:tab w:val="left" w:pos="620"/>
        </w:tabs>
        <w:rPr>
          <w:rFonts w:eastAsia="Times New Roman"/>
          <w:b/>
          <w:bCs/>
          <w:sz w:val="24"/>
          <w:szCs w:val="24"/>
        </w:rPr>
      </w:pPr>
      <w:r>
        <w:rPr>
          <w:rFonts w:eastAsia="Times New Roman"/>
          <w:b/>
          <w:bCs/>
          <w:sz w:val="24"/>
          <w:szCs w:val="24"/>
        </w:rPr>
        <w:t>повседневной жизни и при изучении других предметов:</w:t>
      </w:r>
    </w:p>
    <w:p w:rsidR="00895700" w:rsidRDefault="00895700" w:rsidP="009217B5">
      <w:pPr>
        <w:spacing w:line="54" w:lineRule="exact"/>
        <w:rPr>
          <w:rFonts w:eastAsia="Times New Roman"/>
          <w:b/>
          <w:bCs/>
          <w:sz w:val="24"/>
          <w:szCs w:val="24"/>
        </w:rPr>
      </w:pPr>
    </w:p>
    <w:p w:rsidR="00895700" w:rsidRDefault="0099262C" w:rsidP="004B4437">
      <w:pPr>
        <w:numPr>
          <w:ilvl w:val="1"/>
          <w:numId w:val="86"/>
        </w:numPr>
        <w:tabs>
          <w:tab w:val="left" w:pos="567"/>
        </w:tabs>
        <w:rPr>
          <w:rFonts w:ascii="Symbol" w:eastAsia="Symbol" w:hAnsi="Symbol" w:cs="Symbol"/>
          <w:sz w:val="24"/>
          <w:szCs w:val="24"/>
        </w:rPr>
      </w:pPr>
      <w:r>
        <w:rPr>
          <w:rFonts w:eastAsia="Times New Roman"/>
          <w:sz w:val="24"/>
          <w:szCs w:val="24"/>
        </w:rPr>
        <w:t>оценивать результаты вычислений при решении практических задач;</w:t>
      </w:r>
    </w:p>
    <w:p w:rsidR="00895700" w:rsidRDefault="00895700" w:rsidP="004F46D1">
      <w:pPr>
        <w:tabs>
          <w:tab w:val="left" w:pos="567"/>
        </w:tabs>
        <w:spacing w:line="41" w:lineRule="exact"/>
        <w:rPr>
          <w:rFonts w:ascii="Symbol" w:eastAsia="Symbol" w:hAnsi="Symbol" w:cs="Symbol"/>
          <w:sz w:val="24"/>
          <w:szCs w:val="24"/>
        </w:rPr>
      </w:pPr>
    </w:p>
    <w:p w:rsidR="004F46D1" w:rsidRPr="004F46D1" w:rsidRDefault="0099262C" w:rsidP="004B4437">
      <w:pPr>
        <w:numPr>
          <w:ilvl w:val="1"/>
          <w:numId w:val="86"/>
        </w:numPr>
        <w:tabs>
          <w:tab w:val="left" w:pos="567"/>
        </w:tabs>
        <w:rPr>
          <w:rFonts w:ascii="Symbol" w:eastAsia="Symbol" w:hAnsi="Symbol" w:cs="Symbol"/>
          <w:sz w:val="24"/>
          <w:szCs w:val="24"/>
        </w:rPr>
      </w:pPr>
      <w:r>
        <w:rPr>
          <w:rFonts w:eastAsia="Times New Roman"/>
          <w:sz w:val="24"/>
          <w:szCs w:val="24"/>
        </w:rPr>
        <w:t>выполнять сравнение чисел в реальных ситуациях;</w:t>
      </w:r>
      <w:r w:rsidR="004F46D1" w:rsidRPr="004F46D1">
        <w:rPr>
          <w:rFonts w:eastAsia="Times New Roman"/>
          <w:b/>
          <w:bCs/>
          <w:sz w:val="24"/>
          <w:szCs w:val="24"/>
        </w:rPr>
        <w:t xml:space="preserve"> </w:t>
      </w:r>
    </w:p>
    <w:p w:rsidR="00895700" w:rsidRDefault="004F46D1" w:rsidP="004F46D1">
      <w:pPr>
        <w:tabs>
          <w:tab w:val="left" w:pos="1840"/>
        </w:tabs>
        <w:rPr>
          <w:rFonts w:ascii="Symbol" w:eastAsia="Symbol" w:hAnsi="Symbol" w:cs="Symbol"/>
          <w:sz w:val="24"/>
          <w:szCs w:val="24"/>
        </w:rPr>
      </w:pPr>
      <w:r>
        <w:rPr>
          <w:rFonts w:eastAsia="Times New Roman"/>
          <w:b/>
          <w:bCs/>
          <w:sz w:val="24"/>
          <w:szCs w:val="24"/>
        </w:rPr>
        <w:t>Тождественные преобразования</w:t>
      </w:r>
    </w:p>
    <w:p w:rsidR="00895700" w:rsidRDefault="00895700" w:rsidP="009217B5">
      <w:pPr>
        <w:spacing w:line="37" w:lineRule="exact"/>
        <w:rPr>
          <w:rFonts w:ascii="Symbol" w:eastAsia="Symbol" w:hAnsi="Symbol" w:cs="Symbol"/>
          <w:sz w:val="24"/>
          <w:szCs w:val="24"/>
        </w:rPr>
      </w:pPr>
    </w:p>
    <w:p w:rsidR="00895700" w:rsidRDefault="0099262C" w:rsidP="004B4437">
      <w:pPr>
        <w:numPr>
          <w:ilvl w:val="1"/>
          <w:numId w:val="86"/>
        </w:numPr>
        <w:spacing w:line="269" w:lineRule="auto"/>
        <w:ind w:right="420"/>
        <w:rPr>
          <w:rFonts w:ascii="Symbol" w:eastAsia="Symbol" w:hAnsi="Symbol" w:cs="Symbol"/>
          <w:sz w:val="24"/>
          <w:szCs w:val="24"/>
        </w:rPr>
      </w:pPr>
      <w:r>
        <w:rPr>
          <w:rFonts w:eastAsia="Times New Roman"/>
          <w:sz w:val="24"/>
          <w:szCs w:val="24"/>
        </w:rPr>
        <w:t>составлять числовые выражения при решении практических задач и задач из других учебных предметов.</w:t>
      </w:r>
    </w:p>
    <w:p w:rsidR="004F46D1" w:rsidRDefault="004F46D1" w:rsidP="004F46D1">
      <w:pPr>
        <w:spacing w:line="275" w:lineRule="auto"/>
        <w:ind w:right="420"/>
        <w:jc w:val="both"/>
        <w:rPr>
          <w:rFonts w:ascii="Symbol" w:eastAsia="Symbol" w:hAnsi="Symbol" w:cs="Symbol"/>
          <w:sz w:val="24"/>
          <w:szCs w:val="24"/>
        </w:rPr>
      </w:pPr>
      <w:r>
        <w:rPr>
          <w:rFonts w:eastAsia="Times New Roman"/>
          <w:sz w:val="24"/>
          <w:szCs w:val="24"/>
        </w:rPr>
        <w:t>Выполнять несложные преобразования для вычисления значений числовых выражений, с</w:t>
      </w:r>
      <w:r>
        <w:rPr>
          <w:rFonts w:eastAsia="Times New Roman"/>
          <w:sz w:val="24"/>
          <w:szCs w:val="24"/>
        </w:rPr>
        <w:t>о</w:t>
      </w:r>
      <w:r>
        <w:rPr>
          <w:rFonts w:eastAsia="Times New Roman"/>
          <w:sz w:val="24"/>
          <w:szCs w:val="24"/>
        </w:rPr>
        <w:t>держащих степени с натуральным показателем, степени с целым отрицательным показат</w:t>
      </w:r>
      <w:r>
        <w:rPr>
          <w:rFonts w:eastAsia="Times New Roman"/>
          <w:sz w:val="24"/>
          <w:szCs w:val="24"/>
        </w:rPr>
        <w:t>е</w:t>
      </w:r>
      <w:r>
        <w:rPr>
          <w:rFonts w:eastAsia="Times New Roman"/>
          <w:sz w:val="24"/>
          <w:szCs w:val="24"/>
        </w:rPr>
        <w:t>лем;</w:t>
      </w:r>
    </w:p>
    <w:p w:rsidR="004F46D1" w:rsidRDefault="004F46D1" w:rsidP="004B4437">
      <w:pPr>
        <w:numPr>
          <w:ilvl w:val="2"/>
          <w:numId w:val="87"/>
        </w:numPr>
        <w:spacing w:line="274" w:lineRule="auto"/>
        <w:ind w:right="420"/>
        <w:rPr>
          <w:rFonts w:ascii="Symbol" w:eastAsia="Symbol" w:hAnsi="Symbol" w:cs="Symbol"/>
          <w:sz w:val="24"/>
          <w:szCs w:val="24"/>
        </w:rPr>
      </w:pPr>
      <w:r>
        <w:rPr>
          <w:rFonts w:eastAsia="Times New Roman"/>
          <w:sz w:val="24"/>
          <w:szCs w:val="24"/>
        </w:rPr>
        <w:t>выполнять несложные преобразования целых выражений: раскрывать скобки, пр</w:t>
      </w:r>
      <w:r>
        <w:rPr>
          <w:rFonts w:eastAsia="Times New Roman"/>
          <w:sz w:val="24"/>
          <w:szCs w:val="24"/>
        </w:rPr>
        <w:t>и</w:t>
      </w:r>
      <w:r>
        <w:rPr>
          <w:rFonts w:eastAsia="Times New Roman"/>
          <w:sz w:val="24"/>
          <w:szCs w:val="24"/>
        </w:rPr>
        <w:t>водить подобные слагаемые;</w:t>
      </w:r>
    </w:p>
    <w:p w:rsidR="004F46D1" w:rsidRDefault="004F46D1" w:rsidP="004F46D1">
      <w:pPr>
        <w:spacing w:line="2" w:lineRule="exact"/>
        <w:rPr>
          <w:rFonts w:ascii="Symbol" w:eastAsia="Symbol" w:hAnsi="Symbol" w:cs="Symbol"/>
          <w:sz w:val="24"/>
          <w:szCs w:val="24"/>
        </w:rPr>
      </w:pPr>
    </w:p>
    <w:p w:rsidR="004F46D1" w:rsidRDefault="004F46D1" w:rsidP="004B4437">
      <w:pPr>
        <w:numPr>
          <w:ilvl w:val="2"/>
          <w:numId w:val="87"/>
        </w:numPr>
        <w:spacing w:line="275" w:lineRule="auto"/>
        <w:ind w:right="420"/>
        <w:jc w:val="both"/>
        <w:rPr>
          <w:rFonts w:ascii="Symbol" w:eastAsia="Symbol" w:hAnsi="Symbol" w:cs="Symbol"/>
          <w:sz w:val="24"/>
          <w:szCs w:val="24"/>
        </w:rPr>
      </w:pPr>
      <w:r>
        <w:rPr>
          <w:rFonts w:eastAsia="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895700" w:rsidRDefault="004F46D1" w:rsidP="006D6853">
      <w:pPr>
        <w:rPr>
          <w:rFonts w:ascii="Symbol" w:eastAsia="Symbol" w:hAnsi="Symbol" w:cs="Symbol"/>
          <w:sz w:val="24"/>
          <w:szCs w:val="24"/>
        </w:rPr>
      </w:pPr>
      <w:r>
        <w:rPr>
          <w:rFonts w:eastAsia="Times New Roman"/>
          <w:sz w:val="24"/>
          <w:szCs w:val="24"/>
        </w:rPr>
        <w:lastRenderedPageBreak/>
        <w:t>выполнять несложные преобразования дробно-линейных выражений и выражений с квадра</w:t>
      </w:r>
      <w:r>
        <w:rPr>
          <w:rFonts w:eastAsia="Times New Roman"/>
          <w:sz w:val="24"/>
          <w:szCs w:val="24"/>
        </w:rPr>
        <w:t>т</w:t>
      </w:r>
      <w:r>
        <w:rPr>
          <w:rFonts w:eastAsia="Times New Roman"/>
          <w:sz w:val="24"/>
          <w:szCs w:val="24"/>
        </w:rPr>
        <w:t>ными корнями</w:t>
      </w:r>
      <w:r w:rsidR="0099262C">
        <w:rPr>
          <w:rFonts w:eastAsia="Times New Roman"/>
          <w:sz w:val="24"/>
          <w:szCs w:val="24"/>
        </w:rPr>
        <w:t>.</w:t>
      </w:r>
    </w:p>
    <w:p w:rsidR="00895700" w:rsidRDefault="0099262C" w:rsidP="004B4437">
      <w:pPr>
        <w:numPr>
          <w:ilvl w:val="0"/>
          <w:numId w:val="87"/>
        </w:numPr>
        <w:tabs>
          <w:tab w:val="left" w:pos="709"/>
        </w:tabs>
        <w:ind w:left="142" w:hanging="142"/>
        <w:rPr>
          <w:rFonts w:eastAsia="Times New Roman"/>
          <w:b/>
          <w:bCs/>
          <w:sz w:val="24"/>
          <w:szCs w:val="24"/>
        </w:rPr>
      </w:pPr>
      <w:r>
        <w:rPr>
          <w:rFonts w:eastAsia="Times New Roman"/>
          <w:b/>
          <w:bCs/>
          <w:sz w:val="24"/>
          <w:szCs w:val="24"/>
        </w:rPr>
        <w:t>повседневной жизни и при изучении других предметов:</w:t>
      </w:r>
    </w:p>
    <w:p w:rsidR="00895700" w:rsidRDefault="00895700" w:rsidP="004F46D1">
      <w:pPr>
        <w:spacing w:line="54" w:lineRule="exact"/>
        <w:ind w:left="142" w:hanging="142"/>
        <w:rPr>
          <w:rFonts w:eastAsia="Times New Roman"/>
          <w:b/>
          <w:bCs/>
          <w:sz w:val="24"/>
          <w:szCs w:val="24"/>
        </w:rPr>
      </w:pPr>
    </w:p>
    <w:p w:rsidR="00895700" w:rsidRDefault="0099262C" w:rsidP="004B4437">
      <w:pPr>
        <w:numPr>
          <w:ilvl w:val="1"/>
          <w:numId w:val="87"/>
        </w:numPr>
        <w:tabs>
          <w:tab w:val="left" w:pos="1840"/>
        </w:tabs>
        <w:ind w:left="142" w:hanging="142"/>
        <w:rPr>
          <w:rFonts w:ascii="Symbol" w:eastAsia="Symbol" w:hAnsi="Symbol" w:cs="Symbol"/>
          <w:sz w:val="24"/>
          <w:szCs w:val="24"/>
        </w:rPr>
      </w:pPr>
      <w:r>
        <w:rPr>
          <w:rFonts w:eastAsia="Times New Roman"/>
          <w:sz w:val="24"/>
          <w:szCs w:val="24"/>
        </w:rPr>
        <w:t>понимать смысл записи числа в стандартном виде;</w:t>
      </w:r>
    </w:p>
    <w:p w:rsidR="00895700" w:rsidRDefault="00895700" w:rsidP="004F46D1">
      <w:pPr>
        <w:spacing w:line="41" w:lineRule="exact"/>
        <w:ind w:left="142" w:hanging="142"/>
        <w:rPr>
          <w:rFonts w:ascii="Symbol" w:eastAsia="Symbol" w:hAnsi="Symbol" w:cs="Symbol"/>
          <w:sz w:val="24"/>
          <w:szCs w:val="24"/>
        </w:rPr>
      </w:pPr>
    </w:p>
    <w:p w:rsidR="00895700" w:rsidRDefault="0099262C" w:rsidP="004B4437">
      <w:pPr>
        <w:numPr>
          <w:ilvl w:val="1"/>
          <w:numId w:val="87"/>
        </w:numPr>
        <w:tabs>
          <w:tab w:val="left" w:pos="1840"/>
        </w:tabs>
        <w:ind w:left="142" w:hanging="142"/>
        <w:rPr>
          <w:rFonts w:ascii="Symbol" w:eastAsia="Symbol" w:hAnsi="Symbol" w:cs="Symbol"/>
          <w:sz w:val="24"/>
          <w:szCs w:val="24"/>
        </w:rPr>
      </w:pPr>
      <w:r>
        <w:rPr>
          <w:rFonts w:eastAsia="Times New Roman"/>
          <w:sz w:val="24"/>
          <w:szCs w:val="24"/>
        </w:rPr>
        <w:t>оперировать на базовом уровне понятием «стандартная запись числа».</w:t>
      </w:r>
    </w:p>
    <w:p w:rsidR="00895700" w:rsidRDefault="00895700" w:rsidP="009217B5">
      <w:pPr>
        <w:spacing w:line="23" w:lineRule="exact"/>
        <w:rPr>
          <w:rFonts w:ascii="Symbol" w:eastAsia="Symbol" w:hAnsi="Symbol" w:cs="Symbol"/>
          <w:sz w:val="24"/>
          <w:szCs w:val="24"/>
        </w:rPr>
      </w:pPr>
    </w:p>
    <w:p w:rsidR="00895700" w:rsidRDefault="0099262C" w:rsidP="009217B5">
      <w:pPr>
        <w:rPr>
          <w:rFonts w:ascii="Symbol" w:eastAsia="Symbol" w:hAnsi="Symbol" w:cs="Symbol"/>
          <w:sz w:val="24"/>
          <w:szCs w:val="24"/>
        </w:rPr>
      </w:pPr>
      <w:r>
        <w:rPr>
          <w:rFonts w:eastAsia="Times New Roman"/>
          <w:b/>
          <w:bCs/>
          <w:sz w:val="24"/>
          <w:szCs w:val="24"/>
        </w:rPr>
        <w:t>Уравнения и неравенства</w:t>
      </w:r>
    </w:p>
    <w:p w:rsidR="00895700" w:rsidRDefault="00895700" w:rsidP="009217B5">
      <w:pPr>
        <w:spacing w:line="54" w:lineRule="exact"/>
        <w:rPr>
          <w:rFonts w:ascii="Symbol" w:eastAsia="Symbol" w:hAnsi="Symbol" w:cs="Symbol"/>
          <w:sz w:val="24"/>
          <w:szCs w:val="24"/>
        </w:rPr>
      </w:pPr>
    </w:p>
    <w:p w:rsidR="00895700" w:rsidRDefault="0099262C" w:rsidP="004B4437">
      <w:pPr>
        <w:numPr>
          <w:ilvl w:val="1"/>
          <w:numId w:val="87"/>
        </w:numPr>
        <w:tabs>
          <w:tab w:val="left" w:pos="709"/>
        </w:tabs>
        <w:spacing w:line="275" w:lineRule="auto"/>
        <w:ind w:right="420"/>
        <w:jc w:val="both"/>
        <w:rPr>
          <w:rFonts w:ascii="Symbol" w:eastAsia="Symbol" w:hAnsi="Symbol" w:cs="Symbol"/>
          <w:sz w:val="24"/>
          <w:szCs w:val="24"/>
        </w:rPr>
      </w:pPr>
      <w:r>
        <w:rPr>
          <w:rFonts w:eastAsia="Times New Roman"/>
          <w:sz w:val="24"/>
          <w:szCs w:val="24"/>
        </w:rPr>
        <w:t>Оперировать на базовом уровне понятиями: равенство, числовое равенство, уравн</w:t>
      </w:r>
      <w:r>
        <w:rPr>
          <w:rFonts w:eastAsia="Times New Roman"/>
          <w:sz w:val="24"/>
          <w:szCs w:val="24"/>
        </w:rPr>
        <w:t>е</w:t>
      </w:r>
      <w:r>
        <w:rPr>
          <w:rFonts w:eastAsia="Times New Roman"/>
          <w:sz w:val="24"/>
          <w:szCs w:val="24"/>
        </w:rPr>
        <w:t>ние, корень уравнения, решение уравнения, числовое неравенство, неравенство, решение неравенства;</w:t>
      </w:r>
    </w:p>
    <w:p w:rsidR="00895700" w:rsidRDefault="0099262C" w:rsidP="004B4437">
      <w:pPr>
        <w:numPr>
          <w:ilvl w:val="1"/>
          <w:numId w:val="87"/>
        </w:numPr>
        <w:tabs>
          <w:tab w:val="left" w:pos="709"/>
        </w:tabs>
        <w:rPr>
          <w:rFonts w:ascii="Symbol" w:eastAsia="Symbol" w:hAnsi="Symbol" w:cs="Symbol"/>
          <w:sz w:val="24"/>
          <w:szCs w:val="24"/>
        </w:rPr>
      </w:pPr>
      <w:r>
        <w:rPr>
          <w:rFonts w:eastAsia="Times New Roman"/>
          <w:sz w:val="24"/>
          <w:szCs w:val="24"/>
        </w:rPr>
        <w:t>проверять справедливость числовых равенств и неравенств;</w:t>
      </w:r>
    </w:p>
    <w:p w:rsidR="00895700" w:rsidRDefault="00895700" w:rsidP="004F46D1">
      <w:pPr>
        <w:tabs>
          <w:tab w:val="left" w:pos="709"/>
        </w:tabs>
        <w:spacing w:line="41" w:lineRule="exact"/>
        <w:rPr>
          <w:rFonts w:ascii="Symbol" w:eastAsia="Symbol" w:hAnsi="Symbol" w:cs="Symbol"/>
          <w:sz w:val="24"/>
          <w:szCs w:val="24"/>
        </w:rPr>
      </w:pPr>
    </w:p>
    <w:p w:rsidR="00895700" w:rsidRDefault="0099262C" w:rsidP="004B4437">
      <w:pPr>
        <w:numPr>
          <w:ilvl w:val="1"/>
          <w:numId w:val="87"/>
        </w:numPr>
        <w:tabs>
          <w:tab w:val="left" w:pos="709"/>
        </w:tabs>
        <w:spacing w:line="274" w:lineRule="auto"/>
        <w:ind w:right="420"/>
        <w:rPr>
          <w:rFonts w:ascii="Symbol" w:eastAsia="Symbol" w:hAnsi="Symbol" w:cs="Symbol"/>
          <w:sz w:val="24"/>
          <w:szCs w:val="24"/>
        </w:rPr>
      </w:pPr>
      <w:r>
        <w:rPr>
          <w:rFonts w:eastAsia="Times New Roman"/>
          <w:sz w:val="24"/>
          <w:szCs w:val="24"/>
        </w:rPr>
        <w:t>решать линейные неравенства и несложные неравенства, сводящиеся к линейным;</w:t>
      </w:r>
    </w:p>
    <w:p w:rsidR="00895700" w:rsidRDefault="00895700" w:rsidP="004F46D1">
      <w:pPr>
        <w:tabs>
          <w:tab w:val="left" w:pos="709"/>
        </w:tabs>
        <w:spacing w:line="2" w:lineRule="exact"/>
        <w:rPr>
          <w:rFonts w:ascii="Symbol" w:eastAsia="Symbol" w:hAnsi="Symbol" w:cs="Symbol"/>
          <w:sz w:val="24"/>
          <w:szCs w:val="24"/>
        </w:rPr>
      </w:pPr>
    </w:p>
    <w:p w:rsidR="00895700" w:rsidRDefault="0099262C" w:rsidP="004B4437">
      <w:pPr>
        <w:numPr>
          <w:ilvl w:val="1"/>
          <w:numId w:val="87"/>
        </w:numPr>
        <w:tabs>
          <w:tab w:val="left" w:pos="709"/>
        </w:tabs>
        <w:rPr>
          <w:rFonts w:ascii="Symbol" w:eastAsia="Symbol" w:hAnsi="Symbol" w:cs="Symbol"/>
          <w:sz w:val="24"/>
          <w:szCs w:val="24"/>
        </w:rPr>
      </w:pPr>
      <w:r>
        <w:rPr>
          <w:rFonts w:eastAsia="Times New Roman"/>
          <w:sz w:val="24"/>
          <w:szCs w:val="24"/>
        </w:rPr>
        <w:t>решать системы несложных линейных уравнений, неравенств;</w:t>
      </w:r>
    </w:p>
    <w:p w:rsidR="00895700" w:rsidRDefault="00895700" w:rsidP="004F46D1">
      <w:pPr>
        <w:tabs>
          <w:tab w:val="left" w:pos="709"/>
        </w:tabs>
        <w:spacing w:line="41" w:lineRule="exact"/>
        <w:rPr>
          <w:rFonts w:ascii="Symbol" w:eastAsia="Symbol" w:hAnsi="Symbol" w:cs="Symbol"/>
          <w:sz w:val="24"/>
          <w:szCs w:val="24"/>
        </w:rPr>
      </w:pPr>
    </w:p>
    <w:p w:rsidR="00895700" w:rsidRDefault="0099262C" w:rsidP="004B4437">
      <w:pPr>
        <w:numPr>
          <w:ilvl w:val="1"/>
          <w:numId w:val="87"/>
        </w:numPr>
        <w:tabs>
          <w:tab w:val="left" w:pos="709"/>
        </w:tabs>
        <w:rPr>
          <w:rFonts w:ascii="Symbol" w:eastAsia="Symbol" w:hAnsi="Symbol" w:cs="Symbol"/>
          <w:sz w:val="24"/>
          <w:szCs w:val="24"/>
        </w:rPr>
      </w:pPr>
      <w:r>
        <w:rPr>
          <w:rFonts w:eastAsia="Times New Roman"/>
          <w:sz w:val="24"/>
          <w:szCs w:val="24"/>
        </w:rPr>
        <w:t>проверять, является ли данное число решением уравнения (неравенства);</w:t>
      </w:r>
    </w:p>
    <w:p w:rsidR="00895700" w:rsidRDefault="00895700" w:rsidP="004F46D1">
      <w:pPr>
        <w:tabs>
          <w:tab w:val="left" w:pos="709"/>
        </w:tabs>
        <w:spacing w:line="37" w:lineRule="exact"/>
        <w:rPr>
          <w:rFonts w:ascii="Symbol" w:eastAsia="Symbol" w:hAnsi="Symbol" w:cs="Symbol"/>
          <w:sz w:val="24"/>
          <w:szCs w:val="24"/>
        </w:rPr>
      </w:pPr>
    </w:p>
    <w:p w:rsidR="00895700" w:rsidRDefault="0099262C" w:rsidP="004B4437">
      <w:pPr>
        <w:numPr>
          <w:ilvl w:val="1"/>
          <w:numId w:val="87"/>
        </w:numPr>
        <w:tabs>
          <w:tab w:val="left" w:pos="709"/>
        </w:tabs>
        <w:spacing w:line="274" w:lineRule="auto"/>
        <w:ind w:right="420"/>
        <w:rPr>
          <w:rFonts w:ascii="Symbol" w:eastAsia="Symbol" w:hAnsi="Symbol" w:cs="Symbol"/>
          <w:sz w:val="24"/>
          <w:szCs w:val="24"/>
        </w:rPr>
      </w:pPr>
      <w:r>
        <w:rPr>
          <w:rFonts w:eastAsia="Times New Roman"/>
          <w:sz w:val="24"/>
          <w:szCs w:val="24"/>
        </w:rPr>
        <w:t>решать квадратные уравнения по формуле корней квадратного уравнения;</w:t>
      </w:r>
    </w:p>
    <w:p w:rsidR="00895700" w:rsidRDefault="00895700" w:rsidP="004F46D1">
      <w:pPr>
        <w:tabs>
          <w:tab w:val="left" w:pos="709"/>
        </w:tabs>
        <w:spacing w:line="2" w:lineRule="exact"/>
        <w:rPr>
          <w:rFonts w:ascii="Symbol" w:eastAsia="Symbol" w:hAnsi="Symbol" w:cs="Symbol"/>
          <w:sz w:val="24"/>
          <w:szCs w:val="24"/>
        </w:rPr>
      </w:pPr>
    </w:p>
    <w:p w:rsidR="00895700" w:rsidRDefault="0099262C" w:rsidP="004B4437">
      <w:pPr>
        <w:numPr>
          <w:ilvl w:val="1"/>
          <w:numId w:val="87"/>
        </w:numPr>
        <w:tabs>
          <w:tab w:val="left" w:pos="709"/>
        </w:tabs>
        <w:rPr>
          <w:rFonts w:ascii="Symbol" w:eastAsia="Symbol" w:hAnsi="Symbol" w:cs="Symbol"/>
          <w:sz w:val="24"/>
          <w:szCs w:val="24"/>
        </w:rPr>
      </w:pPr>
      <w:r>
        <w:rPr>
          <w:rFonts w:eastAsia="Times New Roman"/>
          <w:sz w:val="24"/>
          <w:szCs w:val="24"/>
        </w:rPr>
        <w:t>изображать решения неравенств и их систем на числовой прямой.</w:t>
      </w:r>
    </w:p>
    <w:p w:rsidR="00895700" w:rsidRDefault="00895700" w:rsidP="009217B5">
      <w:pPr>
        <w:spacing w:line="28" w:lineRule="exact"/>
        <w:rPr>
          <w:rFonts w:ascii="Symbol" w:eastAsia="Symbol" w:hAnsi="Symbol" w:cs="Symbol"/>
          <w:sz w:val="24"/>
          <w:szCs w:val="24"/>
        </w:rPr>
      </w:pPr>
    </w:p>
    <w:p w:rsidR="00895700" w:rsidRDefault="0099262C" w:rsidP="004B4437">
      <w:pPr>
        <w:numPr>
          <w:ilvl w:val="0"/>
          <w:numId w:val="87"/>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895700" w:rsidRDefault="00895700" w:rsidP="009217B5">
      <w:pPr>
        <w:spacing w:line="54" w:lineRule="exact"/>
        <w:rPr>
          <w:rFonts w:eastAsia="Times New Roman"/>
          <w:b/>
          <w:bCs/>
          <w:sz w:val="24"/>
          <w:szCs w:val="24"/>
        </w:rPr>
      </w:pPr>
    </w:p>
    <w:p w:rsidR="00895700" w:rsidRDefault="0099262C" w:rsidP="004B4437">
      <w:pPr>
        <w:numPr>
          <w:ilvl w:val="1"/>
          <w:numId w:val="87"/>
        </w:numPr>
        <w:spacing w:line="269" w:lineRule="auto"/>
        <w:ind w:right="420"/>
        <w:rPr>
          <w:rFonts w:ascii="Symbol" w:eastAsia="Symbol" w:hAnsi="Symbol" w:cs="Symbol"/>
          <w:sz w:val="24"/>
          <w:szCs w:val="24"/>
        </w:rPr>
      </w:pPr>
      <w:r>
        <w:rPr>
          <w:rFonts w:eastAsia="Times New Roman"/>
          <w:sz w:val="24"/>
          <w:szCs w:val="24"/>
        </w:rPr>
        <w:t>составлять и решать линейные уравнения при решении задач, возникающих в др</w:t>
      </w:r>
      <w:r>
        <w:rPr>
          <w:rFonts w:eastAsia="Times New Roman"/>
          <w:sz w:val="24"/>
          <w:szCs w:val="24"/>
        </w:rPr>
        <w:t>у</w:t>
      </w:r>
      <w:r>
        <w:rPr>
          <w:rFonts w:eastAsia="Times New Roman"/>
          <w:sz w:val="24"/>
          <w:szCs w:val="24"/>
        </w:rPr>
        <w:t>гих учебных предметах.</w:t>
      </w:r>
    </w:p>
    <w:p w:rsidR="00895700" w:rsidRDefault="0099262C" w:rsidP="009217B5">
      <w:pPr>
        <w:rPr>
          <w:sz w:val="20"/>
          <w:szCs w:val="20"/>
        </w:rPr>
      </w:pPr>
      <w:r>
        <w:rPr>
          <w:rFonts w:eastAsia="Times New Roman"/>
          <w:b/>
          <w:bCs/>
          <w:sz w:val="24"/>
          <w:szCs w:val="24"/>
        </w:rPr>
        <w:t>Функции</w:t>
      </w:r>
    </w:p>
    <w:p w:rsidR="00895700" w:rsidRDefault="00895700" w:rsidP="009217B5">
      <w:pPr>
        <w:spacing w:line="55" w:lineRule="exact"/>
        <w:rPr>
          <w:sz w:val="20"/>
          <w:szCs w:val="20"/>
        </w:rPr>
      </w:pPr>
    </w:p>
    <w:p w:rsidR="00895700" w:rsidRDefault="0099262C" w:rsidP="004B4437">
      <w:pPr>
        <w:numPr>
          <w:ilvl w:val="0"/>
          <w:numId w:val="88"/>
        </w:numPr>
        <w:tabs>
          <w:tab w:val="left" w:pos="709"/>
        </w:tabs>
        <w:rPr>
          <w:rFonts w:ascii="Symbol" w:eastAsia="Symbol" w:hAnsi="Symbol" w:cs="Symbol"/>
          <w:sz w:val="24"/>
          <w:szCs w:val="24"/>
        </w:rPr>
      </w:pPr>
      <w:r>
        <w:rPr>
          <w:rFonts w:eastAsia="Times New Roman"/>
          <w:sz w:val="24"/>
          <w:szCs w:val="24"/>
        </w:rPr>
        <w:t>Находить значение функции по заданному значению аргумента;</w:t>
      </w:r>
    </w:p>
    <w:p w:rsidR="00895700" w:rsidRDefault="00895700" w:rsidP="004F46D1">
      <w:pPr>
        <w:tabs>
          <w:tab w:val="left" w:pos="709"/>
        </w:tabs>
        <w:spacing w:line="41" w:lineRule="exact"/>
        <w:rPr>
          <w:rFonts w:ascii="Symbol" w:eastAsia="Symbol" w:hAnsi="Symbol" w:cs="Symbol"/>
          <w:sz w:val="24"/>
          <w:szCs w:val="24"/>
        </w:rPr>
      </w:pPr>
    </w:p>
    <w:p w:rsidR="00895700" w:rsidRDefault="0099262C" w:rsidP="004B4437">
      <w:pPr>
        <w:numPr>
          <w:ilvl w:val="0"/>
          <w:numId w:val="88"/>
        </w:numPr>
        <w:tabs>
          <w:tab w:val="left" w:pos="709"/>
        </w:tabs>
        <w:spacing w:line="272" w:lineRule="auto"/>
        <w:ind w:right="420"/>
        <w:rPr>
          <w:rFonts w:ascii="Symbol" w:eastAsia="Symbol" w:hAnsi="Symbol" w:cs="Symbol"/>
          <w:sz w:val="24"/>
          <w:szCs w:val="24"/>
        </w:rPr>
      </w:pPr>
      <w:r>
        <w:rPr>
          <w:rFonts w:eastAsia="Times New Roman"/>
          <w:sz w:val="24"/>
          <w:szCs w:val="24"/>
        </w:rPr>
        <w:t>находить значение аргумента по заданному значению функции в несложных ситу</w:t>
      </w:r>
      <w:r>
        <w:rPr>
          <w:rFonts w:eastAsia="Times New Roman"/>
          <w:sz w:val="24"/>
          <w:szCs w:val="24"/>
        </w:rPr>
        <w:t>а</w:t>
      </w:r>
      <w:r>
        <w:rPr>
          <w:rFonts w:eastAsia="Times New Roman"/>
          <w:sz w:val="24"/>
          <w:szCs w:val="24"/>
        </w:rPr>
        <w:t>циях;</w:t>
      </w:r>
    </w:p>
    <w:p w:rsidR="00895700" w:rsidRDefault="00895700" w:rsidP="004F46D1">
      <w:pPr>
        <w:tabs>
          <w:tab w:val="left" w:pos="709"/>
        </w:tabs>
        <w:spacing w:line="2" w:lineRule="exact"/>
        <w:rPr>
          <w:rFonts w:ascii="Symbol" w:eastAsia="Symbol" w:hAnsi="Symbol" w:cs="Symbol"/>
          <w:sz w:val="24"/>
          <w:szCs w:val="24"/>
        </w:rPr>
      </w:pPr>
    </w:p>
    <w:p w:rsidR="00895700" w:rsidRDefault="0099262C" w:rsidP="004B4437">
      <w:pPr>
        <w:numPr>
          <w:ilvl w:val="0"/>
          <w:numId w:val="88"/>
        </w:numPr>
        <w:tabs>
          <w:tab w:val="left" w:pos="709"/>
        </w:tabs>
        <w:spacing w:line="274" w:lineRule="auto"/>
        <w:ind w:right="420"/>
        <w:rPr>
          <w:rFonts w:ascii="Symbol" w:eastAsia="Symbol" w:hAnsi="Symbol" w:cs="Symbol"/>
          <w:sz w:val="24"/>
          <w:szCs w:val="24"/>
        </w:rPr>
      </w:pPr>
      <w:r>
        <w:rPr>
          <w:rFonts w:eastAsia="Times New Roman"/>
          <w:sz w:val="24"/>
          <w:szCs w:val="24"/>
        </w:rPr>
        <w:t>определять положение точки по её координатам, координаты точки по её полож</w:t>
      </w:r>
      <w:r>
        <w:rPr>
          <w:rFonts w:eastAsia="Times New Roman"/>
          <w:sz w:val="24"/>
          <w:szCs w:val="24"/>
        </w:rPr>
        <w:t>е</w:t>
      </w:r>
      <w:r>
        <w:rPr>
          <w:rFonts w:eastAsia="Times New Roman"/>
          <w:sz w:val="24"/>
          <w:szCs w:val="24"/>
        </w:rPr>
        <w:t>нию на координатной плоскости;</w:t>
      </w:r>
    </w:p>
    <w:p w:rsidR="00895700" w:rsidRDefault="00895700" w:rsidP="004F46D1">
      <w:pPr>
        <w:tabs>
          <w:tab w:val="left" w:pos="709"/>
        </w:tabs>
        <w:spacing w:line="2" w:lineRule="exact"/>
        <w:rPr>
          <w:rFonts w:ascii="Symbol" w:eastAsia="Symbol" w:hAnsi="Symbol" w:cs="Symbol"/>
          <w:sz w:val="24"/>
          <w:szCs w:val="24"/>
        </w:rPr>
      </w:pPr>
    </w:p>
    <w:p w:rsidR="00895700" w:rsidRDefault="0099262C" w:rsidP="004B4437">
      <w:pPr>
        <w:numPr>
          <w:ilvl w:val="0"/>
          <w:numId w:val="88"/>
        </w:numPr>
        <w:tabs>
          <w:tab w:val="left" w:pos="709"/>
        </w:tabs>
        <w:spacing w:line="275" w:lineRule="auto"/>
        <w:ind w:right="420"/>
        <w:jc w:val="both"/>
        <w:rPr>
          <w:rFonts w:ascii="Symbol" w:eastAsia="Symbol" w:hAnsi="Symbol" w:cs="Symbol"/>
          <w:sz w:val="24"/>
          <w:szCs w:val="24"/>
        </w:rPr>
      </w:pPr>
      <w:r>
        <w:rPr>
          <w:rFonts w:eastAsia="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895700" w:rsidRDefault="0099262C" w:rsidP="004B4437">
      <w:pPr>
        <w:numPr>
          <w:ilvl w:val="0"/>
          <w:numId w:val="88"/>
        </w:numPr>
        <w:tabs>
          <w:tab w:val="left" w:pos="709"/>
        </w:tabs>
        <w:rPr>
          <w:rFonts w:ascii="Symbol" w:eastAsia="Symbol" w:hAnsi="Symbol" w:cs="Symbol"/>
          <w:sz w:val="24"/>
          <w:szCs w:val="24"/>
        </w:rPr>
      </w:pPr>
      <w:r>
        <w:rPr>
          <w:rFonts w:eastAsia="Times New Roman"/>
          <w:sz w:val="24"/>
          <w:szCs w:val="24"/>
        </w:rPr>
        <w:t>строить график линейной функции;</w:t>
      </w:r>
    </w:p>
    <w:p w:rsidR="00895700" w:rsidRDefault="00895700" w:rsidP="004F46D1">
      <w:pPr>
        <w:tabs>
          <w:tab w:val="left" w:pos="709"/>
        </w:tabs>
        <w:spacing w:line="41" w:lineRule="exact"/>
        <w:rPr>
          <w:rFonts w:ascii="Symbol" w:eastAsia="Symbol" w:hAnsi="Symbol" w:cs="Symbol"/>
          <w:sz w:val="24"/>
          <w:szCs w:val="24"/>
        </w:rPr>
      </w:pPr>
    </w:p>
    <w:p w:rsidR="00895700" w:rsidRDefault="0099262C" w:rsidP="004B4437">
      <w:pPr>
        <w:numPr>
          <w:ilvl w:val="0"/>
          <w:numId w:val="88"/>
        </w:numPr>
        <w:tabs>
          <w:tab w:val="left" w:pos="709"/>
        </w:tabs>
        <w:spacing w:line="274" w:lineRule="auto"/>
        <w:ind w:right="420"/>
        <w:rPr>
          <w:rFonts w:ascii="Symbol" w:eastAsia="Symbol" w:hAnsi="Symbol" w:cs="Symbol"/>
          <w:sz w:val="24"/>
          <w:szCs w:val="24"/>
        </w:rPr>
      </w:pPr>
      <w:r>
        <w:rPr>
          <w:rFonts w:eastAsia="Times New Roman"/>
          <w:sz w:val="24"/>
          <w:szCs w:val="24"/>
        </w:rPr>
        <w:t>проверять, является ли данный график графиком заданной функции (линейной, квадратичной, обратной пропорциональности);</w:t>
      </w:r>
    </w:p>
    <w:p w:rsidR="00895700" w:rsidRDefault="00895700" w:rsidP="004F46D1">
      <w:pPr>
        <w:tabs>
          <w:tab w:val="left" w:pos="709"/>
        </w:tabs>
        <w:spacing w:line="2" w:lineRule="exact"/>
        <w:rPr>
          <w:rFonts w:ascii="Symbol" w:eastAsia="Symbol" w:hAnsi="Symbol" w:cs="Symbol"/>
          <w:sz w:val="24"/>
          <w:szCs w:val="24"/>
        </w:rPr>
      </w:pPr>
    </w:p>
    <w:p w:rsidR="00895700" w:rsidRPr="00E8069C" w:rsidRDefault="0099262C" w:rsidP="004B4437">
      <w:pPr>
        <w:numPr>
          <w:ilvl w:val="0"/>
          <w:numId w:val="88"/>
        </w:numPr>
        <w:tabs>
          <w:tab w:val="left" w:pos="709"/>
        </w:tabs>
        <w:ind w:right="420"/>
        <w:rPr>
          <w:rFonts w:ascii="Symbol" w:eastAsia="Symbol" w:hAnsi="Symbol" w:cs="Symbol"/>
          <w:sz w:val="24"/>
          <w:szCs w:val="24"/>
        </w:rPr>
      </w:pPr>
      <w:r>
        <w:rPr>
          <w:rFonts w:eastAsia="Times New Roman"/>
          <w:sz w:val="24"/>
          <w:szCs w:val="24"/>
        </w:rPr>
        <w:t xml:space="preserve">определять приближённые значения </w:t>
      </w:r>
      <w:proofErr w:type="gramStart"/>
      <w:r>
        <w:rPr>
          <w:rFonts w:eastAsia="Times New Roman"/>
          <w:sz w:val="24"/>
          <w:szCs w:val="24"/>
        </w:rPr>
        <w:t>координат точки пересечения графиков фун</w:t>
      </w:r>
      <w:r>
        <w:rPr>
          <w:rFonts w:eastAsia="Times New Roman"/>
          <w:sz w:val="24"/>
          <w:szCs w:val="24"/>
        </w:rPr>
        <w:t>к</w:t>
      </w:r>
      <w:r>
        <w:rPr>
          <w:rFonts w:eastAsia="Times New Roman"/>
          <w:sz w:val="24"/>
          <w:szCs w:val="24"/>
        </w:rPr>
        <w:t>ций</w:t>
      </w:r>
      <w:proofErr w:type="gramEnd"/>
      <w:r>
        <w:rPr>
          <w:rFonts w:eastAsia="Times New Roman"/>
          <w:sz w:val="24"/>
          <w:szCs w:val="24"/>
        </w:rPr>
        <w:t>;</w:t>
      </w:r>
    </w:p>
    <w:p w:rsidR="004F46D1" w:rsidRPr="00E8069C" w:rsidRDefault="0099262C" w:rsidP="004B4437">
      <w:pPr>
        <w:numPr>
          <w:ilvl w:val="0"/>
          <w:numId w:val="88"/>
        </w:numPr>
        <w:tabs>
          <w:tab w:val="left" w:pos="709"/>
        </w:tabs>
        <w:ind w:right="420"/>
        <w:rPr>
          <w:rFonts w:ascii="Symbol" w:eastAsia="Symbol" w:hAnsi="Symbol" w:cs="Symbol"/>
          <w:sz w:val="24"/>
          <w:szCs w:val="24"/>
        </w:rPr>
      </w:pPr>
      <w:r>
        <w:rPr>
          <w:rFonts w:eastAsia="Times New Roman"/>
          <w:sz w:val="24"/>
          <w:szCs w:val="24"/>
        </w:rPr>
        <w:t>оперировать на базовом уровне понятиями: последовательность, арифметическая прогрессия, геометрическая прогрессия;</w:t>
      </w:r>
    </w:p>
    <w:p w:rsidR="004F46D1" w:rsidRPr="004F46D1" w:rsidRDefault="004F46D1" w:rsidP="004B4437">
      <w:pPr>
        <w:numPr>
          <w:ilvl w:val="0"/>
          <w:numId w:val="88"/>
        </w:numPr>
        <w:tabs>
          <w:tab w:val="left" w:pos="709"/>
        </w:tabs>
        <w:ind w:right="420"/>
        <w:rPr>
          <w:rFonts w:ascii="Symbol" w:eastAsia="Symbol" w:hAnsi="Symbol" w:cs="Symbol"/>
          <w:sz w:val="24"/>
          <w:szCs w:val="24"/>
        </w:rPr>
      </w:pPr>
      <w:r w:rsidRPr="004F46D1">
        <w:rPr>
          <w:rFonts w:eastAsia="Times New Roman"/>
          <w:sz w:val="24"/>
          <w:szCs w:val="24"/>
        </w:rPr>
        <w:t>решать задачи на прогрессии, в которых ответ может быть получен непосредстве</w:t>
      </w:r>
      <w:r w:rsidRPr="004F46D1">
        <w:rPr>
          <w:rFonts w:eastAsia="Times New Roman"/>
          <w:sz w:val="24"/>
          <w:szCs w:val="24"/>
        </w:rPr>
        <w:t>н</w:t>
      </w:r>
      <w:r w:rsidRPr="004F46D1">
        <w:rPr>
          <w:rFonts w:eastAsia="Times New Roman"/>
          <w:sz w:val="24"/>
          <w:szCs w:val="24"/>
        </w:rPr>
        <w:t>ным подсчётом без применения формул.</w:t>
      </w:r>
    </w:p>
    <w:p w:rsidR="004F46D1" w:rsidRDefault="00E8069C" w:rsidP="00E8069C">
      <w:pPr>
        <w:tabs>
          <w:tab w:val="left" w:pos="620"/>
        </w:tabs>
        <w:rPr>
          <w:rFonts w:eastAsia="Times New Roman"/>
          <w:b/>
          <w:bCs/>
          <w:sz w:val="24"/>
          <w:szCs w:val="24"/>
        </w:rPr>
      </w:pPr>
      <w:r>
        <w:rPr>
          <w:rFonts w:eastAsia="Times New Roman"/>
          <w:b/>
          <w:bCs/>
          <w:sz w:val="24"/>
          <w:szCs w:val="24"/>
        </w:rPr>
        <w:t xml:space="preserve">В </w:t>
      </w:r>
      <w:r w:rsidR="004F46D1">
        <w:rPr>
          <w:rFonts w:eastAsia="Times New Roman"/>
          <w:b/>
          <w:bCs/>
          <w:sz w:val="24"/>
          <w:szCs w:val="24"/>
        </w:rPr>
        <w:t>повседневной жизни и при изучении других предметов:</w:t>
      </w:r>
    </w:p>
    <w:p w:rsidR="004F46D1" w:rsidRDefault="004F46D1" w:rsidP="004F46D1">
      <w:pPr>
        <w:spacing w:line="54" w:lineRule="exact"/>
        <w:rPr>
          <w:rFonts w:eastAsia="Times New Roman"/>
          <w:b/>
          <w:bCs/>
          <w:sz w:val="24"/>
          <w:szCs w:val="24"/>
        </w:rPr>
      </w:pPr>
    </w:p>
    <w:p w:rsidR="004F46D1" w:rsidRDefault="004F46D1" w:rsidP="004B4437">
      <w:pPr>
        <w:numPr>
          <w:ilvl w:val="1"/>
          <w:numId w:val="88"/>
        </w:numPr>
        <w:tabs>
          <w:tab w:val="left" w:pos="709"/>
        </w:tabs>
        <w:spacing w:line="275" w:lineRule="auto"/>
        <w:ind w:right="420"/>
        <w:jc w:val="both"/>
        <w:rPr>
          <w:rFonts w:ascii="Symbol" w:eastAsia="Symbol" w:hAnsi="Symbol" w:cs="Symbol"/>
          <w:sz w:val="24"/>
          <w:szCs w:val="24"/>
        </w:rPr>
      </w:pPr>
      <w:r>
        <w:rPr>
          <w:rFonts w:eastAsia="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w:t>
      </w:r>
      <w:r>
        <w:rPr>
          <w:rFonts w:eastAsia="Times New Roman"/>
          <w:sz w:val="24"/>
          <w:szCs w:val="24"/>
        </w:rPr>
        <w:t>а</w:t>
      </w:r>
      <w:r>
        <w:rPr>
          <w:rFonts w:eastAsia="Times New Roman"/>
          <w:sz w:val="24"/>
          <w:szCs w:val="24"/>
        </w:rPr>
        <w:t>сти положительных и отрицательных значений и т.п.);</w:t>
      </w:r>
    </w:p>
    <w:p w:rsidR="004F46D1" w:rsidRDefault="004F46D1" w:rsidP="004B4437">
      <w:pPr>
        <w:numPr>
          <w:ilvl w:val="1"/>
          <w:numId w:val="88"/>
        </w:numPr>
        <w:tabs>
          <w:tab w:val="left" w:pos="709"/>
        </w:tabs>
        <w:spacing w:line="269" w:lineRule="auto"/>
        <w:ind w:right="420"/>
        <w:rPr>
          <w:rFonts w:ascii="Symbol" w:eastAsia="Symbol" w:hAnsi="Symbol" w:cs="Symbol"/>
          <w:sz w:val="24"/>
          <w:szCs w:val="24"/>
        </w:rPr>
      </w:pPr>
      <w:r>
        <w:rPr>
          <w:rFonts w:eastAsia="Times New Roman"/>
          <w:sz w:val="24"/>
          <w:szCs w:val="24"/>
        </w:rPr>
        <w:t>использовать свойства линейной функц</w:t>
      </w:r>
      <w:proofErr w:type="gramStart"/>
      <w:r>
        <w:rPr>
          <w:rFonts w:eastAsia="Times New Roman"/>
          <w:sz w:val="24"/>
          <w:szCs w:val="24"/>
        </w:rPr>
        <w:t>ии и ее</w:t>
      </w:r>
      <w:proofErr w:type="gramEnd"/>
      <w:r>
        <w:rPr>
          <w:rFonts w:eastAsia="Times New Roman"/>
          <w:sz w:val="24"/>
          <w:szCs w:val="24"/>
        </w:rPr>
        <w:t xml:space="preserve"> график при решении задач из других учебных предметов.</w:t>
      </w:r>
    </w:p>
    <w:p w:rsidR="00895700" w:rsidRDefault="00895700" w:rsidP="004F46D1">
      <w:pPr>
        <w:tabs>
          <w:tab w:val="left" w:pos="709"/>
        </w:tabs>
        <w:sectPr w:rsidR="00895700">
          <w:pgSz w:w="11900" w:h="16840"/>
          <w:pgMar w:top="1124" w:right="560" w:bottom="348" w:left="1440" w:header="0" w:footer="0" w:gutter="0"/>
          <w:cols w:space="720" w:equalWidth="0">
            <w:col w:w="9900"/>
          </w:cols>
        </w:sectPr>
      </w:pPr>
    </w:p>
    <w:p w:rsidR="00895700" w:rsidRDefault="0099262C" w:rsidP="009217B5">
      <w:pPr>
        <w:rPr>
          <w:sz w:val="20"/>
          <w:szCs w:val="20"/>
        </w:rPr>
      </w:pPr>
      <w:r>
        <w:rPr>
          <w:rFonts w:eastAsia="Times New Roman"/>
          <w:b/>
          <w:bCs/>
          <w:sz w:val="24"/>
          <w:szCs w:val="24"/>
        </w:rPr>
        <w:lastRenderedPageBreak/>
        <w:t>Статистика и теория вероятностей</w:t>
      </w:r>
    </w:p>
    <w:p w:rsidR="00895700" w:rsidRDefault="00895700" w:rsidP="009217B5">
      <w:pPr>
        <w:spacing w:line="55" w:lineRule="exact"/>
        <w:rPr>
          <w:sz w:val="20"/>
          <w:szCs w:val="20"/>
        </w:rPr>
      </w:pPr>
    </w:p>
    <w:p w:rsidR="00895700" w:rsidRDefault="0099262C" w:rsidP="004B4437">
      <w:pPr>
        <w:numPr>
          <w:ilvl w:val="1"/>
          <w:numId w:val="89"/>
        </w:numPr>
        <w:tabs>
          <w:tab w:val="left" w:pos="993"/>
          <w:tab w:val="left" w:pos="1840"/>
        </w:tabs>
        <w:spacing w:line="274" w:lineRule="auto"/>
        <w:ind w:right="420"/>
        <w:rPr>
          <w:rFonts w:ascii="Symbol" w:eastAsia="Symbol" w:hAnsi="Symbol" w:cs="Symbol"/>
          <w:sz w:val="24"/>
          <w:szCs w:val="24"/>
        </w:rPr>
      </w:pPr>
      <w:r>
        <w:rPr>
          <w:rFonts w:eastAsia="Times New Roman"/>
          <w:sz w:val="24"/>
          <w:szCs w:val="24"/>
        </w:rPr>
        <w:t>Иметь представление о статистических характеристиках, вероятности случайного события, комбинаторных задачах;</w:t>
      </w:r>
    </w:p>
    <w:p w:rsidR="00895700" w:rsidRDefault="00895700" w:rsidP="00E8069C">
      <w:pPr>
        <w:tabs>
          <w:tab w:val="left" w:pos="993"/>
        </w:tabs>
        <w:spacing w:line="2" w:lineRule="exact"/>
        <w:rPr>
          <w:rFonts w:ascii="Symbol" w:eastAsia="Symbol" w:hAnsi="Symbol" w:cs="Symbol"/>
          <w:sz w:val="24"/>
          <w:szCs w:val="24"/>
        </w:rPr>
      </w:pPr>
    </w:p>
    <w:p w:rsidR="00895700" w:rsidRDefault="0099262C" w:rsidP="004B4437">
      <w:pPr>
        <w:numPr>
          <w:ilvl w:val="1"/>
          <w:numId w:val="89"/>
        </w:numPr>
        <w:tabs>
          <w:tab w:val="left" w:pos="993"/>
          <w:tab w:val="left" w:pos="1840"/>
        </w:tabs>
        <w:spacing w:line="274" w:lineRule="auto"/>
        <w:ind w:right="420"/>
        <w:rPr>
          <w:rFonts w:ascii="Symbol" w:eastAsia="Symbol" w:hAnsi="Symbol" w:cs="Symbol"/>
          <w:sz w:val="24"/>
          <w:szCs w:val="24"/>
        </w:rPr>
      </w:pPr>
      <w:r>
        <w:rPr>
          <w:rFonts w:eastAsia="Times New Roman"/>
          <w:sz w:val="24"/>
          <w:szCs w:val="24"/>
        </w:rPr>
        <w:t>решать простейшие комбинаторные задачи методом прямого и организованного перебора;</w:t>
      </w:r>
    </w:p>
    <w:p w:rsidR="00895700" w:rsidRDefault="00895700" w:rsidP="00E8069C">
      <w:pPr>
        <w:tabs>
          <w:tab w:val="left" w:pos="993"/>
        </w:tabs>
        <w:spacing w:line="2" w:lineRule="exact"/>
        <w:rPr>
          <w:rFonts w:ascii="Symbol" w:eastAsia="Symbol" w:hAnsi="Symbol" w:cs="Symbol"/>
          <w:sz w:val="24"/>
          <w:szCs w:val="24"/>
        </w:rPr>
      </w:pPr>
    </w:p>
    <w:p w:rsidR="00895700" w:rsidRDefault="0099262C" w:rsidP="004B4437">
      <w:pPr>
        <w:numPr>
          <w:ilvl w:val="1"/>
          <w:numId w:val="89"/>
        </w:numPr>
        <w:tabs>
          <w:tab w:val="left" w:pos="993"/>
          <w:tab w:val="left" w:pos="1840"/>
        </w:tabs>
        <w:rPr>
          <w:rFonts w:ascii="Symbol" w:eastAsia="Symbol" w:hAnsi="Symbol" w:cs="Symbol"/>
          <w:sz w:val="24"/>
          <w:szCs w:val="24"/>
        </w:rPr>
      </w:pPr>
      <w:r>
        <w:rPr>
          <w:rFonts w:eastAsia="Times New Roman"/>
          <w:sz w:val="24"/>
          <w:szCs w:val="24"/>
        </w:rPr>
        <w:t>представлять данные в виде таблиц, диаграмм, графиков;</w:t>
      </w:r>
    </w:p>
    <w:p w:rsidR="00895700" w:rsidRDefault="00895700" w:rsidP="00E8069C">
      <w:pPr>
        <w:tabs>
          <w:tab w:val="left" w:pos="993"/>
        </w:tabs>
        <w:spacing w:line="37" w:lineRule="exact"/>
        <w:rPr>
          <w:rFonts w:ascii="Symbol" w:eastAsia="Symbol" w:hAnsi="Symbol" w:cs="Symbol"/>
          <w:sz w:val="24"/>
          <w:szCs w:val="24"/>
        </w:rPr>
      </w:pPr>
    </w:p>
    <w:p w:rsidR="00895700" w:rsidRDefault="0099262C" w:rsidP="004B4437">
      <w:pPr>
        <w:numPr>
          <w:ilvl w:val="1"/>
          <w:numId w:val="89"/>
        </w:numPr>
        <w:tabs>
          <w:tab w:val="left" w:pos="993"/>
          <w:tab w:val="left" w:pos="1840"/>
        </w:tabs>
        <w:rPr>
          <w:rFonts w:ascii="Symbol" w:eastAsia="Symbol" w:hAnsi="Symbol" w:cs="Symbol"/>
          <w:sz w:val="24"/>
          <w:szCs w:val="24"/>
        </w:rPr>
      </w:pPr>
      <w:r>
        <w:rPr>
          <w:rFonts w:eastAsia="Times New Roman"/>
          <w:sz w:val="24"/>
          <w:szCs w:val="24"/>
        </w:rPr>
        <w:t>читать  информацию,  представленную  в  виде  таблицы,  диаграммы,</w:t>
      </w:r>
    </w:p>
    <w:p w:rsidR="00895700" w:rsidRDefault="00895700" w:rsidP="00E8069C">
      <w:pPr>
        <w:tabs>
          <w:tab w:val="left" w:pos="993"/>
        </w:tabs>
        <w:spacing w:line="27" w:lineRule="exact"/>
        <w:rPr>
          <w:rFonts w:ascii="Symbol" w:eastAsia="Symbol" w:hAnsi="Symbol" w:cs="Symbol"/>
          <w:sz w:val="24"/>
          <w:szCs w:val="24"/>
        </w:rPr>
      </w:pPr>
    </w:p>
    <w:p w:rsidR="00895700" w:rsidRDefault="0099262C" w:rsidP="00E8069C">
      <w:pPr>
        <w:tabs>
          <w:tab w:val="left" w:pos="993"/>
        </w:tabs>
        <w:rPr>
          <w:rFonts w:ascii="Symbol" w:eastAsia="Symbol" w:hAnsi="Symbol" w:cs="Symbol"/>
          <w:sz w:val="24"/>
          <w:szCs w:val="24"/>
        </w:rPr>
      </w:pPr>
      <w:r>
        <w:rPr>
          <w:rFonts w:eastAsia="Times New Roman"/>
          <w:sz w:val="24"/>
          <w:szCs w:val="24"/>
        </w:rPr>
        <w:t>графика;</w:t>
      </w:r>
    </w:p>
    <w:p w:rsidR="00895700" w:rsidRDefault="00895700" w:rsidP="00E8069C">
      <w:pPr>
        <w:tabs>
          <w:tab w:val="left" w:pos="993"/>
        </w:tabs>
        <w:spacing w:line="55" w:lineRule="exact"/>
        <w:rPr>
          <w:rFonts w:ascii="Symbol" w:eastAsia="Symbol" w:hAnsi="Symbol" w:cs="Symbol"/>
          <w:sz w:val="24"/>
          <w:szCs w:val="24"/>
        </w:rPr>
      </w:pPr>
    </w:p>
    <w:p w:rsidR="00895700" w:rsidRDefault="0099262C" w:rsidP="004B4437">
      <w:pPr>
        <w:numPr>
          <w:ilvl w:val="1"/>
          <w:numId w:val="89"/>
        </w:numPr>
        <w:tabs>
          <w:tab w:val="left" w:pos="993"/>
          <w:tab w:val="left" w:pos="1840"/>
        </w:tabs>
        <w:rPr>
          <w:rFonts w:ascii="Symbol" w:eastAsia="Symbol" w:hAnsi="Symbol" w:cs="Symbol"/>
          <w:sz w:val="24"/>
          <w:szCs w:val="24"/>
        </w:rPr>
      </w:pPr>
      <w:r>
        <w:rPr>
          <w:rFonts w:eastAsia="Times New Roman"/>
          <w:sz w:val="24"/>
          <w:szCs w:val="24"/>
        </w:rPr>
        <w:t>определять основные статистические характеристики числовых наборов;</w:t>
      </w:r>
    </w:p>
    <w:p w:rsidR="00895700" w:rsidRDefault="00895700" w:rsidP="00E8069C">
      <w:pPr>
        <w:tabs>
          <w:tab w:val="left" w:pos="993"/>
        </w:tabs>
        <w:spacing w:line="41" w:lineRule="exact"/>
        <w:rPr>
          <w:rFonts w:ascii="Symbol" w:eastAsia="Symbol" w:hAnsi="Symbol" w:cs="Symbol"/>
          <w:sz w:val="24"/>
          <w:szCs w:val="24"/>
        </w:rPr>
      </w:pPr>
    </w:p>
    <w:p w:rsidR="00895700" w:rsidRDefault="0099262C" w:rsidP="004B4437">
      <w:pPr>
        <w:numPr>
          <w:ilvl w:val="1"/>
          <w:numId w:val="89"/>
        </w:numPr>
        <w:tabs>
          <w:tab w:val="left" w:pos="993"/>
          <w:tab w:val="left" w:pos="1840"/>
        </w:tabs>
        <w:rPr>
          <w:rFonts w:ascii="Symbol" w:eastAsia="Symbol" w:hAnsi="Symbol" w:cs="Symbol"/>
          <w:sz w:val="24"/>
          <w:szCs w:val="24"/>
        </w:rPr>
      </w:pPr>
      <w:r>
        <w:rPr>
          <w:rFonts w:eastAsia="Times New Roman"/>
          <w:sz w:val="24"/>
          <w:szCs w:val="24"/>
        </w:rPr>
        <w:t>оценивать вероятность события в простейших случаях;</w:t>
      </w:r>
    </w:p>
    <w:p w:rsidR="00895700" w:rsidRDefault="00895700" w:rsidP="00E8069C">
      <w:pPr>
        <w:tabs>
          <w:tab w:val="left" w:pos="993"/>
        </w:tabs>
        <w:spacing w:line="41" w:lineRule="exact"/>
        <w:rPr>
          <w:rFonts w:ascii="Symbol" w:eastAsia="Symbol" w:hAnsi="Symbol" w:cs="Symbol"/>
          <w:sz w:val="24"/>
          <w:szCs w:val="24"/>
        </w:rPr>
      </w:pPr>
    </w:p>
    <w:p w:rsidR="00895700" w:rsidRDefault="0099262C" w:rsidP="004B4437">
      <w:pPr>
        <w:numPr>
          <w:ilvl w:val="1"/>
          <w:numId w:val="89"/>
        </w:numPr>
        <w:tabs>
          <w:tab w:val="left" w:pos="993"/>
          <w:tab w:val="left" w:pos="1840"/>
        </w:tabs>
        <w:rPr>
          <w:rFonts w:ascii="Symbol" w:eastAsia="Symbol" w:hAnsi="Symbol" w:cs="Symbol"/>
          <w:sz w:val="24"/>
          <w:szCs w:val="24"/>
        </w:rPr>
      </w:pPr>
      <w:r>
        <w:rPr>
          <w:rFonts w:eastAsia="Times New Roman"/>
          <w:sz w:val="24"/>
          <w:szCs w:val="24"/>
        </w:rPr>
        <w:t>иметь представление о роли закона больших чисел в массовых явлениях.</w:t>
      </w:r>
    </w:p>
    <w:p w:rsidR="00895700" w:rsidRDefault="00895700" w:rsidP="009217B5">
      <w:pPr>
        <w:spacing w:line="23" w:lineRule="exact"/>
        <w:rPr>
          <w:rFonts w:ascii="Symbol" w:eastAsia="Symbol" w:hAnsi="Symbol" w:cs="Symbol"/>
          <w:sz w:val="24"/>
          <w:szCs w:val="24"/>
        </w:rPr>
      </w:pPr>
    </w:p>
    <w:p w:rsidR="00895700" w:rsidRDefault="0099262C" w:rsidP="004B4437">
      <w:pPr>
        <w:numPr>
          <w:ilvl w:val="0"/>
          <w:numId w:val="89"/>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895700" w:rsidRDefault="00895700" w:rsidP="009217B5">
      <w:pPr>
        <w:spacing w:line="59" w:lineRule="exact"/>
        <w:rPr>
          <w:rFonts w:eastAsia="Times New Roman"/>
          <w:b/>
          <w:bCs/>
          <w:sz w:val="24"/>
          <w:szCs w:val="24"/>
        </w:rPr>
      </w:pPr>
    </w:p>
    <w:p w:rsidR="00895700" w:rsidRDefault="0099262C" w:rsidP="004B4437">
      <w:pPr>
        <w:numPr>
          <w:ilvl w:val="1"/>
          <w:numId w:val="89"/>
        </w:numPr>
        <w:rPr>
          <w:rFonts w:ascii="Symbol" w:eastAsia="Symbol" w:hAnsi="Symbol" w:cs="Symbol"/>
          <w:sz w:val="24"/>
          <w:szCs w:val="24"/>
        </w:rPr>
      </w:pPr>
      <w:r>
        <w:rPr>
          <w:rFonts w:eastAsia="Times New Roman"/>
          <w:sz w:val="24"/>
          <w:szCs w:val="24"/>
        </w:rPr>
        <w:t>оценивать количество возможных вариантов методом перебора;</w:t>
      </w:r>
    </w:p>
    <w:p w:rsidR="00895700" w:rsidRDefault="00895700" w:rsidP="00E8069C">
      <w:pPr>
        <w:spacing w:line="37" w:lineRule="exact"/>
        <w:rPr>
          <w:rFonts w:ascii="Symbol" w:eastAsia="Symbol" w:hAnsi="Symbol" w:cs="Symbol"/>
          <w:sz w:val="24"/>
          <w:szCs w:val="24"/>
        </w:rPr>
      </w:pPr>
    </w:p>
    <w:p w:rsidR="00895700" w:rsidRDefault="0099262C" w:rsidP="004B4437">
      <w:pPr>
        <w:numPr>
          <w:ilvl w:val="1"/>
          <w:numId w:val="89"/>
        </w:numPr>
        <w:rPr>
          <w:rFonts w:ascii="Symbol" w:eastAsia="Symbol" w:hAnsi="Symbol" w:cs="Symbol"/>
          <w:sz w:val="24"/>
          <w:szCs w:val="24"/>
        </w:rPr>
      </w:pPr>
      <w:r>
        <w:rPr>
          <w:rFonts w:eastAsia="Times New Roman"/>
          <w:sz w:val="24"/>
          <w:szCs w:val="24"/>
        </w:rPr>
        <w:t>иметь представление о роли практически достоверных и маловероятных</w:t>
      </w:r>
    </w:p>
    <w:p w:rsidR="00895700" w:rsidRDefault="00895700" w:rsidP="00E8069C">
      <w:pPr>
        <w:spacing w:line="27" w:lineRule="exact"/>
        <w:rPr>
          <w:rFonts w:ascii="Symbol" w:eastAsia="Symbol" w:hAnsi="Symbol" w:cs="Symbol"/>
          <w:sz w:val="24"/>
          <w:szCs w:val="24"/>
        </w:rPr>
      </w:pPr>
    </w:p>
    <w:p w:rsidR="00895700" w:rsidRDefault="0099262C" w:rsidP="00E8069C">
      <w:pPr>
        <w:rPr>
          <w:rFonts w:ascii="Symbol" w:eastAsia="Symbol" w:hAnsi="Symbol" w:cs="Symbol"/>
          <w:sz w:val="24"/>
          <w:szCs w:val="24"/>
        </w:rPr>
      </w:pPr>
      <w:r>
        <w:rPr>
          <w:rFonts w:eastAsia="Times New Roman"/>
          <w:sz w:val="24"/>
          <w:szCs w:val="24"/>
        </w:rPr>
        <w:t>событий;</w:t>
      </w:r>
    </w:p>
    <w:p w:rsidR="00895700" w:rsidRDefault="00895700" w:rsidP="00E8069C">
      <w:pPr>
        <w:spacing w:line="55" w:lineRule="exact"/>
        <w:rPr>
          <w:rFonts w:ascii="Symbol" w:eastAsia="Symbol" w:hAnsi="Symbol" w:cs="Symbol"/>
          <w:sz w:val="24"/>
          <w:szCs w:val="24"/>
        </w:rPr>
      </w:pPr>
    </w:p>
    <w:p w:rsidR="00895700" w:rsidRDefault="0099262C" w:rsidP="004B4437">
      <w:pPr>
        <w:numPr>
          <w:ilvl w:val="1"/>
          <w:numId w:val="89"/>
        </w:numPr>
        <w:spacing w:line="274" w:lineRule="auto"/>
        <w:ind w:right="420"/>
        <w:rPr>
          <w:rFonts w:ascii="Symbol" w:eastAsia="Symbol" w:hAnsi="Symbol" w:cs="Symbol"/>
          <w:sz w:val="24"/>
          <w:szCs w:val="24"/>
        </w:rPr>
      </w:pPr>
      <w:r>
        <w:rPr>
          <w:rFonts w:eastAsia="Times New Roman"/>
          <w:sz w:val="24"/>
          <w:szCs w:val="24"/>
        </w:rPr>
        <w:t>сравнивать основные статистические характеристики, полученные в процессе реш</w:t>
      </w:r>
      <w:r>
        <w:rPr>
          <w:rFonts w:eastAsia="Times New Roman"/>
          <w:sz w:val="24"/>
          <w:szCs w:val="24"/>
        </w:rPr>
        <w:t>е</w:t>
      </w:r>
      <w:r>
        <w:rPr>
          <w:rFonts w:eastAsia="Times New Roman"/>
          <w:sz w:val="24"/>
          <w:szCs w:val="24"/>
        </w:rPr>
        <w:t>ния прикладной задачи, изучения реального явления;</w:t>
      </w:r>
    </w:p>
    <w:p w:rsidR="00895700" w:rsidRDefault="00895700" w:rsidP="00E8069C">
      <w:pPr>
        <w:spacing w:line="2" w:lineRule="exact"/>
        <w:rPr>
          <w:rFonts w:ascii="Symbol" w:eastAsia="Symbol" w:hAnsi="Symbol" w:cs="Symbol"/>
          <w:sz w:val="24"/>
          <w:szCs w:val="24"/>
        </w:rPr>
      </w:pPr>
    </w:p>
    <w:p w:rsidR="00895700" w:rsidRDefault="0099262C" w:rsidP="004B4437">
      <w:pPr>
        <w:numPr>
          <w:ilvl w:val="1"/>
          <w:numId w:val="89"/>
        </w:numPr>
        <w:spacing w:line="269" w:lineRule="auto"/>
        <w:ind w:right="420"/>
        <w:rPr>
          <w:rFonts w:ascii="Symbol" w:eastAsia="Symbol" w:hAnsi="Symbol" w:cs="Symbol"/>
          <w:sz w:val="24"/>
          <w:szCs w:val="24"/>
        </w:rPr>
      </w:pPr>
      <w:r>
        <w:rPr>
          <w:rFonts w:eastAsia="Times New Roman"/>
          <w:sz w:val="24"/>
          <w:szCs w:val="24"/>
        </w:rPr>
        <w:t>оценивать вероятность реальных событий и явлений в несложных ситуациях.</w:t>
      </w:r>
    </w:p>
    <w:p w:rsidR="00895700" w:rsidRDefault="0099262C" w:rsidP="009217B5">
      <w:pPr>
        <w:rPr>
          <w:sz w:val="20"/>
          <w:szCs w:val="20"/>
        </w:rPr>
      </w:pPr>
      <w:r>
        <w:rPr>
          <w:rFonts w:eastAsia="Times New Roman"/>
          <w:b/>
          <w:bCs/>
          <w:sz w:val="24"/>
          <w:szCs w:val="24"/>
        </w:rPr>
        <w:t>Текстовые задачи</w:t>
      </w:r>
    </w:p>
    <w:p w:rsidR="00895700" w:rsidRDefault="00895700" w:rsidP="009217B5">
      <w:pPr>
        <w:spacing w:line="55" w:lineRule="exact"/>
        <w:rPr>
          <w:sz w:val="20"/>
          <w:szCs w:val="20"/>
        </w:rPr>
      </w:pPr>
    </w:p>
    <w:p w:rsidR="00895700" w:rsidRDefault="0099262C" w:rsidP="004B4437">
      <w:pPr>
        <w:numPr>
          <w:ilvl w:val="0"/>
          <w:numId w:val="90"/>
        </w:numPr>
        <w:tabs>
          <w:tab w:val="left" w:pos="709"/>
        </w:tabs>
        <w:spacing w:line="274" w:lineRule="auto"/>
        <w:ind w:right="420"/>
        <w:rPr>
          <w:rFonts w:ascii="Symbol" w:eastAsia="Symbol" w:hAnsi="Symbol" w:cs="Symbol"/>
          <w:sz w:val="24"/>
          <w:szCs w:val="24"/>
        </w:rPr>
      </w:pPr>
      <w:r>
        <w:rPr>
          <w:rFonts w:eastAsia="Times New Roman"/>
          <w:sz w:val="24"/>
          <w:szCs w:val="24"/>
        </w:rPr>
        <w:t>Решать несложные сюжетные задачи разных типов на все арифметические действия;</w:t>
      </w:r>
    </w:p>
    <w:p w:rsidR="00895700" w:rsidRDefault="00895700" w:rsidP="00E8069C">
      <w:pPr>
        <w:tabs>
          <w:tab w:val="left" w:pos="709"/>
        </w:tabs>
        <w:spacing w:line="2" w:lineRule="exact"/>
        <w:rPr>
          <w:rFonts w:ascii="Symbol" w:eastAsia="Symbol" w:hAnsi="Symbol" w:cs="Symbol"/>
          <w:sz w:val="24"/>
          <w:szCs w:val="24"/>
        </w:rPr>
      </w:pPr>
    </w:p>
    <w:p w:rsidR="00895700" w:rsidRDefault="0099262C" w:rsidP="004B4437">
      <w:pPr>
        <w:numPr>
          <w:ilvl w:val="0"/>
          <w:numId w:val="90"/>
        </w:numPr>
        <w:tabs>
          <w:tab w:val="left" w:pos="709"/>
        </w:tabs>
        <w:spacing w:line="275" w:lineRule="auto"/>
        <w:ind w:right="420"/>
        <w:jc w:val="both"/>
        <w:rPr>
          <w:rFonts w:ascii="Symbol" w:eastAsia="Symbol" w:hAnsi="Symbol" w:cs="Symbol"/>
          <w:sz w:val="24"/>
          <w:szCs w:val="24"/>
        </w:rPr>
      </w:pPr>
      <w:r>
        <w:rPr>
          <w:rFonts w:eastAsia="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895700" w:rsidRDefault="0099262C" w:rsidP="004B4437">
      <w:pPr>
        <w:numPr>
          <w:ilvl w:val="0"/>
          <w:numId w:val="90"/>
        </w:numPr>
        <w:tabs>
          <w:tab w:val="left" w:pos="709"/>
        </w:tabs>
        <w:spacing w:line="272" w:lineRule="auto"/>
        <w:ind w:right="420"/>
        <w:rPr>
          <w:rFonts w:ascii="Symbol" w:eastAsia="Symbol" w:hAnsi="Symbol" w:cs="Symbol"/>
          <w:sz w:val="24"/>
          <w:szCs w:val="24"/>
        </w:rPr>
      </w:pPr>
      <w:r>
        <w:rPr>
          <w:rFonts w:eastAsia="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895700" w:rsidRDefault="00895700" w:rsidP="00E8069C">
      <w:pPr>
        <w:tabs>
          <w:tab w:val="left" w:pos="709"/>
        </w:tabs>
        <w:spacing w:line="1" w:lineRule="exact"/>
        <w:rPr>
          <w:rFonts w:ascii="Symbol" w:eastAsia="Symbol" w:hAnsi="Symbol" w:cs="Symbol"/>
          <w:sz w:val="24"/>
          <w:szCs w:val="24"/>
        </w:rPr>
      </w:pPr>
    </w:p>
    <w:p w:rsidR="00895700" w:rsidRDefault="0099262C" w:rsidP="004B4437">
      <w:pPr>
        <w:numPr>
          <w:ilvl w:val="0"/>
          <w:numId w:val="90"/>
        </w:numPr>
        <w:tabs>
          <w:tab w:val="left" w:pos="709"/>
        </w:tabs>
        <w:rPr>
          <w:rFonts w:ascii="Symbol" w:eastAsia="Symbol" w:hAnsi="Symbol" w:cs="Symbol"/>
          <w:sz w:val="24"/>
          <w:szCs w:val="24"/>
        </w:rPr>
      </w:pPr>
      <w:r>
        <w:rPr>
          <w:rFonts w:eastAsia="Times New Roman"/>
          <w:sz w:val="24"/>
          <w:szCs w:val="24"/>
        </w:rPr>
        <w:t>составлять план решения задачи;</w:t>
      </w:r>
    </w:p>
    <w:p w:rsidR="00895700" w:rsidRDefault="00895700" w:rsidP="00E8069C">
      <w:pPr>
        <w:tabs>
          <w:tab w:val="left" w:pos="709"/>
        </w:tabs>
        <w:spacing w:line="41" w:lineRule="exact"/>
        <w:rPr>
          <w:rFonts w:ascii="Symbol" w:eastAsia="Symbol" w:hAnsi="Symbol" w:cs="Symbol"/>
          <w:sz w:val="24"/>
          <w:szCs w:val="24"/>
        </w:rPr>
      </w:pPr>
    </w:p>
    <w:p w:rsidR="00895700" w:rsidRDefault="0099262C" w:rsidP="004B4437">
      <w:pPr>
        <w:numPr>
          <w:ilvl w:val="0"/>
          <w:numId w:val="90"/>
        </w:numPr>
        <w:tabs>
          <w:tab w:val="left" w:pos="709"/>
        </w:tabs>
        <w:rPr>
          <w:rFonts w:ascii="Symbol" w:eastAsia="Symbol" w:hAnsi="Symbol" w:cs="Symbol"/>
          <w:sz w:val="24"/>
          <w:szCs w:val="24"/>
        </w:rPr>
      </w:pPr>
      <w:r>
        <w:rPr>
          <w:rFonts w:eastAsia="Times New Roman"/>
          <w:sz w:val="24"/>
          <w:szCs w:val="24"/>
        </w:rPr>
        <w:t>выделять этапы решения задачи;</w:t>
      </w:r>
    </w:p>
    <w:p w:rsidR="00895700" w:rsidRDefault="00895700" w:rsidP="00E8069C">
      <w:pPr>
        <w:tabs>
          <w:tab w:val="left" w:pos="709"/>
        </w:tabs>
        <w:spacing w:line="41" w:lineRule="exact"/>
        <w:rPr>
          <w:rFonts w:ascii="Symbol" w:eastAsia="Symbol" w:hAnsi="Symbol" w:cs="Symbol"/>
          <w:sz w:val="24"/>
          <w:szCs w:val="24"/>
        </w:rPr>
      </w:pPr>
    </w:p>
    <w:p w:rsidR="00895700" w:rsidRDefault="0099262C" w:rsidP="004B4437">
      <w:pPr>
        <w:numPr>
          <w:ilvl w:val="0"/>
          <w:numId w:val="90"/>
        </w:numPr>
        <w:tabs>
          <w:tab w:val="left" w:pos="709"/>
        </w:tabs>
        <w:spacing w:line="274" w:lineRule="auto"/>
        <w:ind w:right="420"/>
        <w:rPr>
          <w:rFonts w:ascii="Symbol" w:eastAsia="Symbol" w:hAnsi="Symbol" w:cs="Symbol"/>
          <w:sz w:val="24"/>
          <w:szCs w:val="24"/>
        </w:rPr>
      </w:pPr>
      <w:r>
        <w:rPr>
          <w:rFonts w:eastAsia="Times New Roman"/>
          <w:sz w:val="24"/>
          <w:szCs w:val="24"/>
        </w:rPr>
        <w:t>интерпретировать вычислительные результаты в задаче, исследовать полученное решение задачи;</w:t>
      </w:r>
    </w:p>
    <w:p w:rsidR="00895700" w:rsidRDefault="00895700" w:rsidP="00E8069C">
      <w:pPr>
        <w:tabs>
          <w:tab w:val="left" w:pos="709"/>
        </w:tabs>
        <w:spacing w:line="2" w:lineRule="exact"/>
        <w:rPr>
          <w:rFonts w:ascii="Symbol" w:eastAsia="Symbol" w:hAnsi="Symbol" w:cs="Symbol"/>
          <w:sz w:val="24"/>
          <w:szCs w:val="24"/>
        </w:rPr>
      </w:pPr>
    </w:p>
    <w:p w:rsidR="00895700" w:rsidRDefault="0099262C" w:rsidP="004B4437">
      <w:pPr>
        <w:numPr>
          <w:ilvl w:val="0"/>
          <w:numId w:val="90"/>
        </w:numPr>
        <w:tabs>
          <w:tab w:val="left" w:pos="709"/>
        </w:tabs>
        <w:spacing w:line="274" w:lineRule="auto"/>
        <w:ind w:right="420"/>
        <w:rPr>
          <w:rFonts w:ascii="Symbol" w:eastAsia="Symbol" w:hAnsi="Symbol" w:cs="Symbol"/>
          <w:sz w:val="24"/>
          <w:szCs w:val="24"/>
        </w:rPr>
      </w:pPr>
      <w:r>
        <w:rPr>
          <w:rFonts w:eastAsia="Times New Roman"/>
          <w:sz w:val="24"/>
          <w:szCs w:val="24"/>
        </w:rPr>
        <w:t>знать различие скоростей объекта в стоячей воде, против течения и по течению реки;</w:t>
      </w:r>
    </w:p>
    <w:p w:rsidR="00895700" w:rsidRDefault="00895700" w:rsidP="00E8069C">
      <w:pPr>
        <w:tabs>
          <w:tab w:val="left" w:pos="709"/>
        </w:tabs>
        <w:spacing w:line="2" w:lineRule="exact"/>
        <w:rPr>
          <w:rFonts w:ascii="Symbol" w:eastAsia="Symbol" w:hAnsi="Symbol" w:cs="Symbol"/>
          <w:sz w:val="24"/>
          <w:szCs w:val="24"/>
        </w:rPr>
      </w:pPr>
    </w:p>
    <w:p w:rsidR="00895700" w:rsidRDefault="0099262C" w:rsidP="004B4437">
      <w:pPr>
        <w:numPr>
          <w:ilvl w:val="0"/>
          <w:numId w:val="90"/>
        </w:numPr>
        <w:tabs>
          <w:tab w:val="left" w:pos="709"/>
        </w:tabs>
        <w:rPr>
          <w:rFonts w:ascii="Symbol" w:eastAsia="Symbol" w:hAnsi="Symbol" w:cs="Symbol"/>
          <w:sz w:val="24"/>
          <w:szCs w:val="24"/>
        </w:rPr>
      </w:pPr>
      <w:r>
        <w:rPr>
          <w:rFonts w:eastAsia="Times New Roman"/>
          <w:sz w:val="24"/>
          <w:szCs w:val="24"/>
        </w:rPr>
        <w:t>решать задачи на нахождение части числа и числа по его части;</w:t>
      </w:r>
    </w:p>
    <w:p w:rsidR="00895700" w:rsidRDefault="00895700" w:rsidP="00E8069C">
      <w:pPr>
        <w:tabs>
          <w:tab w:val="left" w:pos="709"/>
        </w:tabs>
        <w:spacing w:line="37" w:lineRule="exact"/>
        <w:rPr>
          <w:rFonts w:ascii="Symbol" w:eastAsia="Symbol" w:hAnsi="Symbol" w:cs="Symbol"/>
          <w:sz w:val="24"/>
          <w:szCs w:val="24"/>
        </w:rPr>
      </w:pPr>
    </w:p>
    <w:p w:rsidR="00895700" w:rsidRDefault="0099262C" w:rsidP="004B4437">
      <w:pPr>
        <w:numPr>
          <w:ilvl w:val="0"/>
          <w:numId w:val="90"/>
        </w:numPr>
        <w:tabs>
          <w:tab w:val="left" w:pos="709"/>
        </w:tabs>
        <w:spacing w:line="295" w:lineRule="auto"/>
        <w:ind w:right="420"/>
        <w:rPr>
          <w:rFonts w:ascii="Symbol" w:eastAsia="Symbol" w:hAnsi="Symbol" w:cs="Symbol"/>
          <w:sz w:val="24"/>
          <w:szCs w:val="24"/>
        </w:rPr>
      </w:pPr>
      <w:r>
        <w:rPr>
          <w:rFonts w:eastAsia="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895700" w:rsidRDefault="00895700" w:rsidP="00E8069C">
      <w:pPr>
        <w:spacing w:line="72" w:lineRule="exact"/>
        <w:rPr>
          <w:sz w:val="20"/>
          <w:szCs w:val="20"/>
        </w:rPr>
      </w:pPr>
    </w:p>
    <w:p w:rsidR="00E8069C" w:rsidRDefault="00E8069C" w:rsidP="004B4437">
      <w:pPr>
        <w:numPr>
          <w:ilvl w:val="1"/>
          <w:numId w:val="91"/>
        </w:numPr>
        <w:tabs>
          <w:tab w:val="left" w:pos="709"/>
        </w:tabs>
        <w:spacing w:line="274" w:lineRule="auto"/>
        <w:ind w:right="420"/>
        <w:rPr>
          <w:rFonts w:ascii="Symbol" w:eastAsia="Symbol" w:hAnsi="Symbol" w:cs="Symbol"/>
          <w:sz w:val="24"/>
          <w:szCs w:val="24"/>
        </w:rPr>
      </w:pPr>
      <w:r>
        <w:rPr>
          <w:rFonts w:eastAsia="Times New Roman"/>
          <w:sz w:val="24"/>
          <w:szCs w:val="24"/>
        </w:rPr>
        <w:t>находить процент от числа, число по проценту от него, находить процентное сниж</w:t>
      </w:r>
      <w:r>
        <w:rPr>
          <w:rFonts w:eastAsia="Times New Roman"/>
          <w:sz w:val="24"/>
          <w:szCs w:val="24"/>
        </w:rPr>
        <w:t>е</w:t>
      </w:r>
      <w:r>
        <w:rPr>
          <w:rFonts w:eastAsia="Times New Roman"/>
          <w:sz w:val="24"/>
          <w:szCs w:val="24"/>
        </w:rPr>
        <w:t>ние или процентное повышение величины;</w:t>
      </w:r>
    </w:p>
    <w:p w:rsidR="00E8069C" w:rsidRDefault="00E8069C" w:rsidP="00E8069C">
      <w:pPr>
        <w:spacing w:line="2" w:lineRule="exact"/>
        <w:rPr>
          <w:rFonts w:ascii="Symbol" w:eastAsia="Symbol" w:hAnsi="Symbol" w:cs="Symbol"/>
          <w:sz w:val="24"/>
          <w:szCs w:val="24"/>
        </w:rPr>
      </w:pPr>
    </w:p>
    <w:p w:rsidR="00E8069C" w:rsidRDefault="00E8069C" w:rsidP="004B4437">
      <w:pPr>
        <w:numPr>
          <w:ilvl w:val="1"/>
          <w:numId w:val="91"/>
        </w:numPr>
        <w:tabs>
          <w:tab w:val="left" w:pos="709"/>
        </w:tabs>
        <w:rPr>
          <w:rFonts w:ascii="Symbol" w:eastAsia="Symbol" w:hAnsi="Symbol" w:cs="Symbol"/>
          <w:sz w:val="24"/>
          <w:szCs w:val="24"/>
        </w:rPr>
      </w:pPr>
      <w:r>
        <w:rPr>
          <w:rFonts w:eastAsia="Times New Roman"/>
          <w:sz w:val="24"/>
          <w:szCs w:val="24"/>
        </w:rPr>
        <w:t>решать несложные логические задачи методом рассуждений.</w:t>
      </w:r>
    </w:p>
    <w:p w:rsidR="00E8069C" w:rsidRDefault="00E8069C" w:rsidP="00E8069C">
      <w:pPr>
        <w:tabs>
          <w:tab w:val="left" w:pos="1185"/>
        </w:tabs>
        <w:spacing w:line="28" w:lineRule="exact"/>
        <w:rPr>
          <w:rFonts w:ascii="Symbol" w:eastAsia="Symbol" w:hAnsi="Symbol" w:cs="Symbol"/>
          <w:sz w:val="24"/>
          <w:szCs w:val="24"/>
        </w:rPr>
      </w:pPr>
      <w:r>
        <w:rPr>
          <w:rFonts w:ascii="Symbol" w:eastAsia="Symbol" w:hAnsi="Symbol" w:cs="Symbol"/>
          <w:sz w:val="24"/>
          <w:szCs w:val="24"/>
        </w:rPr>
        <w:tab/>
      </w:r>
    </w:p>
    <w:p w:rsidR="00E8069C" w:rsidRDefault="00E8069C" w:rsidP="004B4437">
      <w:pPr>
        <w:numPr>
          <w:ilvl w:val="0"/>
          <w:numId w:val="91"/>
        </w:numPr>
        <w:tabs>
          <w:tab w:val="left" w:pos="620"/>
        </w:tabs>
        <w:rPr>
          <w:rFonts w:eastAsia="Times New Roman"/>
          <w:b/>
          <w:bCs/>
          <w:sz w:val="24"/>
          <w:szCs w:val="24"/>
        </w:rPr>
      </w:pPr>
      <w:r>
        <w:rPr>
          <w:rFonts w:eastAsia="Times New Roman"/>
          <w:b/>
          <w:bCs/>
          <w:sz w:val="24"/>
          <w:szCs w:val="24"/>
        </w:rPr>
        <w:t>повседневной жизни и при изучении других предметов:</w:t>
      </w:r>
    </w:p>
    <w:p w:rsidR="00E8069C" w:rsidRDefault="00E8069C" w:rsidP="00E8069C">
      <w:pPr>
        <w:spacing w:line="54" w:lineRule="exact"/>
        <w:rPr>
          <w:rFonts w:eastAsia="Times New Roman"/>
          <w:b/>
          <w:bCs/>
          <w:sz w:val="24"/>
          <w:szCs w:val="24"/>
        </w:rPr>
      </w:pPr>
    </w:p>
    <w:p w:rsidR="00E8069C" w:rsidRDefault="00E8069C" w:rsidP="004B4437">
      <w:pPr>
        <w:numPr>
          <w:ilvl w:val="1"/>
          <w:numId w:val="91"/>
        </w:numPr>
        <w:tabs>
          <w:tab w:val="left" w:pos="709"/>
        </w:tabs>
        <w:spacing w:line="269" w:lineRule="auto"/>
        <w:ind w:right="420"/>
        <w:rPr>
          <w:rFonts w:ascii="Symbol" w:eastAsia="Symbol" w:hAnsi="Symbol" w:cs="Symbol"/>
          <w:sz w:val="24"/>
          <w:szCs w:val="24"/>
        </w:rPr>
      </w:pPr>
      <w:r>
        <w:rPr>
          <w:rFonts w:eastAsia="Times New Roman"/>
          <w:sz w:val="24"/>
          <w:szCs w:val="24"/>
        </w:rPr>
        <w:t>выдвигать гипотезы о возможных предельных значениях искомых в задаче величин (делать прикидку).</w:t>
      </w:r>
    </w:p>
    <w:p w:rsidR="00895700" w:rsidRDefault="00895700" w:rsidP="00E8069C">
      <w:pPr>
        <w:tabs>
          <w:tab w:val="left" w:pos="709"/>
        </w:tabs>
        <w:sectPr w:rsidR="00895700">
          <w:pgSz w:w="11900" w:h="16840"/>
          <w:pgMar w:top="1124" w:right="560" w:bottom="348" w:left="1440" w:header="0" w:footer="0" w:gutter="0"/>
          <w:cols w:space="720" w:equalWidth="0">
            <w:col w:w="9900"/>
          </w:cols>
        </w:sectPr>
      </w:pPr>
    </w:p>
    <w:p w:rsidR="00895700" w:rsidRDefault="0099262C" w:rsidP="009217B5">
      <w:pPr>
        <w:rPr>
          <w:sz w:val="20"/>
          <w:szCs w:val="20"/>
        </w:rPr>
      </w:pPr>
      <w:r>
        <w:rPr>
          <w:rFonts w:eastAsia="Times New Roman"/>
          <w:b/>
          <w:bCs/>
          <w:sz w:val="24"/>
          <w:szCs w:val="24"/>
        </w:rPr>
        <w:lastRenderedPageBreak/>
        <w:t>Геометрические фигуры</w:t>
      </w:r>
    </w:p>
    <w:p w:rsidR="00895700" w:rsidRDefault="00895700" w:rsidP="009217B5">
      <w:pPr>
        <w:spacing w:line="55" w:lineRule="exact"/>
        <w:rPr>
          <w:sz w:val="20"/>
          <w:szCs w:val="20"/>
        </w:rPr>
      </w:pPr>
    </w:p>
    <w:p w:rsidR="00895700" w:rsidRDefault="0099262C" w:rsidP="004B4437">
      <w:pPr>
        <w:numPr>
          <w:ilvl w:val="1"/>
          <w:numId w:val="92"/>
        </w:numPr>
        <w:tabs>
          <w:tab w:val="left" w:pos="567"/>
        </w:tabs>
        <w:rPr>
          <w:rFonts w:ascii="Symbol" w:eastAsia="Symbol" w:hAnsi="Symbol" w:cs="Symbol"/>
          <w:sz w:val="24"/>
          <w:szCs w:val="24"/>
        </w:rPr>
      </w:pPr>
      <w:r>
        <w:rPr>
          <w:rFonts w:eastAsia="Times New Roman"/>
          <w:sz w:val="24"/>
          <w:szCs w:val="24"/>
        </w:rPr>
        <w:t>Оперировать на базовом уровне понятиями геометрических фигур;</w:t>
      </w:r>
    </w:p>
    <w:p w:rsidR="00895700" w:rsidRDefault="00895700" w:rsidP="00F522B9">
      <w:pPr>
        <w:tabs>
          <w:tab w:val="left" w:pos="567"/>
        </w:tabs>
        <w:spacing w:line="41" w:lineRule="exact"/>
        <w:rPr>
          <w:rFonts w:ascii="Symbol" w:eastAsia="Symbol" w:hAnsi="Symbol" w:cs="Symbol"/>
          <w:sz w:val="24"/>
          <w:szCs w:val="24"/>
        </w:rPr>
      </w:pPr>
    </w:p>
    <w:p w:rsidR="00895700" w:rsidRDefault="0099262C" w:rsidP="004B4437">
      <w:pPr>
        <w:numPr>
          <w:ilvl w:val="1"/>
          <w:numId w:val="92"/>
        </w:numPr>
        <w:tabs>
          <w:tab w:val="left" w:pos="567"/>
        </w:tabs>
        <w:spacing w:line="272" w:lineRule="auto"/>
        <w:ind w:right="420"/>
        <w:rPr>
          <w:rFonts w:ascii="Symbol" w:eastAsia="Symbol" w:hAnsi="Symbol" w:cs="Symbol"/>
          <w:sz w:val="24"/>
          <w:szCs w:val="24"/>
        </w:rPr>
      </w:pPr>
      <w:r>
        <w:rPr>
          <w:rFonts w:eastAsia="Times New Roman"/>
          <w:sz w:val="24"/>
          <w:szCs w:val="24"/>
        </w:rPr>
        <w:t>извлекать информацию о геометрических фигурах, представленную на чертежах в я</w:t>
      </w:r>
      <w:r>
        <w:rPr>
          <w:rFonts w:eastAsia="Times New Roman"/>
          <w:sz w:val="24"/>
          <w:szCs w:val="24"/>
        </w:rPr>
        <w:t>в</w:t>
      </w:r>
      <w:r>
        <w:rPr>
          <w:rFonts w:eastAsia="Times New Roman"/>
          <w:sz w:val="24"/>
          <w:szCs w:val="24"/>
        </w:rPr>
        <w:t>ном виде;</w:t>
      </w:r>
    </w:p>
    <w:p w:rsidR="00895700" w:rsidRDefault="00895700" w:rsidP="00F522B9">
      <w:pPr>
        <w:tabs>
          <w:tab w:val="left" w:pos="567"/>
        </w:tabs>
        <w:spacing w:line="1" w:lineRule="exact"/>
        <w:rPr>
          <w:rFonts w:ascii="Symbol" w:eastAsia="Symbol" w:hAnsi="Symbol" w:cs="Symbol"/>
          <w:sz w:val="24"/>
          <w:szCs w:val="24"/>
        </w:rPr>
      </w:pPr>
    </w:p>
    <w:p w:rsidR="00895700" w:rsidRDefault="0099262C" w:rsidP="004B4437">
      <w:pPr>
        <w:numPr>
          <w:ilvl w:val="1"/>
          <w:numId w:val="92"/>
        </w:numPr>
        <w:tabs>
          <w:tab w:val="left" w:pos="567"/>
        </w:tabs>
        <w:spacing w:line="274" w:lineRule="auto"/>
        <w:ind w:right="420"/>
        <w:rPr>
          <w:rFonts w:ascii="Symbol" w:eastAsia="Symbol" w:hAnsi="Symbol" w:cs="Symbol"/>
          <w:sz w:val="24"/>
          <w:szCs w:val="24"/>
        </w:rPr>
      </w:pPr>
      <w:r>
        <w:rPr>
          <w:rFonts w:eastAsia="Times New Roman"/>
          <w:sz w:val="24"/>
          <w:szCs w:val="24"/>
        </w:rPr>
        <w:t>применять для решения задач геометрические факты, если условия их применения заданы в явной форме;</w:t>
      </w:r>
    </w:p>
    <w:p w:rsidR="00895700" w:rsidRDefault="00895700" w:rsidP="00F522B9">
      <w:pPr>
        <w:tabs>
          <w:tab w:val="left" w:pos="567"/>
        </w:tabs>
        <w:spacing w:line="2" w:lineRule="exact"/>
        <w:rPr>
          <w:rFonts w:ascii="Symbol" w:eastAsia="Symbol" w:hAnsi="Symbol" w:cs="Symbol"/>
          <w:sz w:val="24"/>
          <w:szCs w:val="24"/>
        </w:rPr>
      </w:pPr>
    </w:p>
    <w:p w:rsidR="00895700" w:rsidRDefault="0099262C" w:rsidP="004B4437">
      <w:pPr>
        <w:numPr>
          <w:ilvl w:val="1"/>
          <w:numId w:val="92"/>
        </w:numPr>
        <w:tabs>
          <w:tab w:val="left" w:pos="567"/>
        </w:tabs>
        <w:spacing w:line="269" w:lineRule="auto"/>
        <w:ind w:right="420"/>
        <w:rPr>
          <w:rFonts w:ascii="Symbol" w:eastAsia="Symbol" w:hAnsi="Symbol" w:cs="Symbol"/>
          <w:sz w:val="24"/>
          <w:szCs w:val="24"/>
        </w:rPr>
      </w:pPr>
      <w:r>
        <w:rPr>
          <w:rFonts w:eastAsia="Times New Roman"/>
          <w:sz w:val="24"/>
          <w:szCs w:val="24"/>
        </w:rPr>
        <w:t>решать задачи на нахождение геометрических величин по образцам или алгоритмам.</w:t>
      </w:r>
    </w:p>
    <w:p w:rsidR="00895700" w:rsidRDefault="0099262C" w:rsidP="004B4437">
      <w:pPr>
        <w:numPr>
          <w:ilvl w:val="0"/>
          <w:numId w:val="92"/>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895700" w:rsidRDefault="00895700" w:rsidP="009217B5">
      <w:pPr>
        <w:spacing w:line="54" w:lineRule="exact"/>
        <w:rPr>
          <w:rFonts w:eastAsia="Times New Roman"/>
          <w:b/>
          <w:bCs/>
          <w:sz w:val="24"/>
          <w:szCs w:val="24"/>
        </w:rPr>
      </w:pPr>
    </w:p>
    <w:p w:rsidR="00895700" w:rsidRDefault="0099262C" w:rsidP="004B4437">
      <w:pPr>
        <w:numPr>
          <w:ilvl w:val="1"/>
          <w:numId w:val="92"/>
        </w:numPr>
        <w:spacing w:line="271" w:lineRule="auto"/>
        <w:ind w:right="420"/>
        <w:jc w:val="both"/>
        <w:rPr>
          <w:rFonts w:ascii="Symbol" w:eastAsia="Symbol" w:hAnsi="Symbol" w:cs="Symbol"/>
          <w:sz w:val="24"/>
          <w:szCs w:val="24"/>
        </w:rPr>
      </w:pPr>
      <w:r>
        <w:rPr>
          <w:rFonts w:eastAsia="Times New Roman"/>
          <w:sz w:val="24"/>
          <w:szCs w:val="24"/>
        </w:rPr>
        <w:t>использовать свойства геометрических фигур для решения типовых задач, возник</w:t>
      </w:r>
      <w:r>
        <w:rPr>
          <w:rFonts w:eastAsia="Times New Roman"/>
          <w:sz w:val="24"/>
          <w:szCs w:val="24"/>
        </w:rPr>
        <w:t>а</w:t>
      </w:r>
      <w:r>
        <w:rPr>
          <w:rFonts w:eastAsia="Times New Roman"/>
          <w:sz w:val="24"/>
          <w:szCs w:val="24"/>
        </w:rPr>
        <w:t>ющих в ситуациях повседневной жизни, задач практического содержания.</w:t>
      </w:r>
    </w:p>
    <w:p w:rsidR="00895700" w:rsidRDefault="00895700" w:rsidP="009217B5">
      <w:pPr>
        <w:spacing w:line="1" w:lineRule="exact"/>
        <w:rPr>
          <w:sz w:val="20"/>
          <w:szCs w:val="20"/>
        </w:rPr>
      </w:pPr>
    </w:p>
    <w:p w:rsidR="00895700" w:rsidRDefault="0099262C" w:rsidP="009217B5">
      <w:pPr>
        <w:rPr>
          <w:sz w:val="20"/>
          <w:szCs w:val="20"/>
        </w:rPr>
      </w:pPr>
      <w:r>
        <w:rPr>
          <w:rFonts w:eastAsia="Times New Roman"/>
          <w:b/>
          <w:bCs/>
          <w:sz w:val="24"/>
          <w:szCs w:val="24"/>
        </w:rPr>
        <w:t>Отношения</w:t>
      </w:r>
    </w:p>
    <w:p w:rsidR="00895700" w:rsidRDefault="00895700" w:rsidP="009217B5">
      <w:pPr>
        <w:spacing w:line="55" w:lineRule="exact"/>
        <w:rPr>
          <w:sz w:val="20"/>
          <w:szCs w:val="20"/>
        </w:rPr>
      </w:pPr>
    </w:p>
    <w:p w:rsidR="00895700" w:rsidRDefault="0099262C" w:rsidP="004B4437">
      <w:pPr>
        <w:numPr>
          <w:ilvl w:val="1"/>
          <w:numId w:val="93"/>
        </w:numPr>
        <w:tabs>
          <w:tab w:val="left" w:pos="567"/>
        </w:tabs>
        <w:spacing w:line="271" w:lineRule="auto"/>
        <w:ind w:right="420"/>
        <w:jc w:val="both"/>
        <w:rPr>
          <w:rFonts w:ascii="Symbol" w:eastAsia="Symbol" w:hAnsi="Symbol" w:cs="Symbol"/>
          <w:sz w:val="24"/>
          <w:szCs w:val="24"/>
        </w:rPr>
      </w:pPr>
      <w:r>
        <w:rPr>
          <w:rFonts w:eastAsia="Times New Roman"/>
          <w:sz w:val="24"/>
          <w:szCs w:val="24"/>
        </w:rPr>
        <w:t>Оперировать на базовом уровне понятиями: равенство фигур, равные фигуры, раве</w:t>
      </w:r>
      <w:r>
        <w:rPr>
          <w:rFonts w:eastAsia="Times New Roman"/>
          <w:sz w:val="24"/>
          <w:szCs w:val="24"/>
        </w:rPr>
        <w:t>н</w:t>
      </w:r>
      <w:r>
        <w:rPr>
          <w:rFonts w:eastAsia="Times New Roman"/>
          <w:sz w:val="24"/>
          <w:szCs w:val="24"/>
        </w:rPr>
        <w:t>ство треугольников, параллельность прямых, перпендикулярность прямых, углы между прямыми, перпендикуляр, наклонная, проекция.</w:t>
      </w:r>
    </w:p>
    <w:p w:rsidR="00895700" w:rsidRDefault="0099262C" w:rsidP="004B4437">
      <w:pPr>
        <w:numPr>
          <w:ilvl w:val="0"/>
          <w:numId w:val="93"/>
        </w:numPr>
        <w:tabs>
          <w:tab w:val="left" w:pos="709"/>
        </w:tabs>
        <w:rPr>
          <w:rFonts w:eastAsia="Times New Roman"/>
          <w:b/>
          <w:bCs/>
          <w:sz w:val="24"/>
          <w:szCs w:val="24"/>
        </w:rPr>
      </w:pPr>
      <w:r>
        <w:rPr>
          <w:rFonts w:eastAsia="Times New Roman"/>
          <w:b/>
          <w:bCs/>
          <w:sz w:val="24"/>
          <w:szCs w:val="24"/>
        </w:rPr>
        <w:t>повседневной жизни и при изучении других предметов:</w:t>
      </w:r>
    </w:p>
    <w:p w:rsidR="00895700" w:rsidRDefault="00895700" w:rsidP="009217B5">
      <w:pPr>
        <w:spacing w:line="54" w:lineRule="exact"/>
        <w:rPr>
          <w:rFonts w:eastAsia="Times New Roman"/>
          <w:b/>
          <w:bCs/>
          <w:sz w:val="24"/>
          <w:szCs w:val="24"/>
        </w:rPr>
      </w:pPr>
    </w:p>
    <w:p w:rsidR="00895700" w:rsidRDefault="0099262C" w:rsidP="004B4437">
      <w:pPr>
        <w:numPr>
          <w:ilvl w:val="1"/>
          <w:numId w:val="93"/>
        </w:numPr>
        <w:tabs>
          <w:tab w:val="left" w:pos="567"/>
        </w:tabs>
        <w:spacing w:line="269" w:lineRule="auto"/>
        <w:ind w:right="420"/>
        <w:rPr>
          <w:rFonts w:ascii="Symbol" w:eastAsia="Symbol" w:hAnsi="Symbol" w:cs="Symbol"/>
          <w:sz w:val="24"/>
          <w:szCs w:val="24"/>
        </w:rPr>
      </w:pPr>
      <w:r>
        <w:rPr>
          <w:rFonts w:eastAsia="Times New Roman"/>
          <w:sz w:val="24"/>
          <w:szCs w:val="24"/>
        </w:rPr>
        <w:t>использовать отношения для решения простейших задач, возникающих в реальной жизни.</w:t>
      </w:r>
    </w:p>
    <w:p w:rsidR="00895700" w:rsidRDefault="0099262C" w:rsidP="009217B5">
      <w:pPr>
        <w:rPr>
          <w:sz w:val="20"/>
          <w:szCs w:val="20"/>
        </w:rPr>
      </w:pPr>
      <w:r>
        <w:rPr>
          <w:rFonts w:eastAsia="Times New Roman"/>
          <w:b/>
          <w:bCs/>
          <w:sz w:val="24"/>
          <w:szCs w:val="24"/>
        </w:rPr>
        <w:t>Измерения и вычисления</w:t>
      </w:r>
    </w:p>
    <w:p w:rsidR="00895700" w:rsidRDefault="00895700" w:rsidP="009217B5">
      <w:pPr>
        <w:spacing w:line="55" w:lineRule="exact"/>
        <w:rPr>
          <w:sz w:val="20"/>
          <w:szCs w:val="20"/>
        </w:rPr>
      </w:pPr>
    </w:p>
    <w:p w:rsidR="00895700" w:rsidRDefault="0099262C" w:rsidP="004B4437">
      <w:pPr>
        <w:numPr>
          <w:ilvl w:val="1"/>
          <w:numId w:val="94"/>
        </w:numPr>
        <w:spacing w:line="274" w:lineRule="auto"/>
        <w:ind w:right="420"/>
        <w:rPr>
          <w:rFonts w:ascii="Symbol" w:eastAsia="Symbol" w:hAnsi="Symbol" w:cs="Symbol"/>
          <w:sz w:val="24"/>
          <w:szCs w:val="24"/>
        </w:rPr>
      </w:pPr>
      <w:r>
        <w:rPr>
          <w:rFonts w:eastAsia="Times New Roman"/>
          <w:sz w:val="24"/>
          <w:szCs w:val="24"/>
        </w:rPr>
        <w:t>Выполнять измерение длин, расстояний, величин углов, с помощью инструментов для измерений длин и углов;</w:t>
      </w:r>
    </w:p>
    <w:p w:rsidR="00895700" w:rsidRDefault="00895700" w:rsidP="00026438">
      <w:pPr>
        <w:spacing w:line="2" w:lineRule="exact"/>
        <w:rPr>
          <w:rFonts w:ascii="Symbol" w:eastAsia="Symbol" w:hAnsi="Symbol" w:cs="Symbol"/>
          <w:sz w:val="24"/>
          <w:szCs w:val="24"/>
        </w:rPr>
      </w:pPr>
    </w:p>
    <w:p w:rsidR="00895700" w:rsidRDefault="0099262C" w:rsidP="004B4437">
      <w:pPr>
        <w:numPr>
          <w:ilvl w:val="1"/>
          <w:numId w:val="94"/>
        </w:numPr>
        <w:spacing w:line="274" w:lineRule="auto"/>
        <w:ind w:right="420"/>
        <w:jc w:val="both"/>
        <w:rPr>
          <w:rFonts w:ascii="Symbol" w:eastAsia="Symbol" w:hAnsi="Symbol" w:cs="Symbol"/>
          <w:sz w:val="24"/>
          <w:szCs w:val="24"/>
        </w:rPr>
      </w:pPr>
      <w:r>
        <w:rPr>
          <w:rFonts w:eastAsia="Times New Roman"/>
          <w:sz w:val="24"/>
          <w:szCs w:val="24"/>
        </w:rPr>
        <w:t>применять формулы периметра, площади и объёма, площади поверхности отдел</w:t>
      </w:r>
      <w:r>
        <w:rPr>
          <w:rFonts w:eastAsia="Times New Roman"/>
          <w:sz w:val="24"/>
          <w:szCs w:val="24"/>
        </w:rPr>
        <w:t>ь</w:t>
      </w:r>
      <w:r>
        <w:rPr>
          <w:rFonts w:eastAsia="Times New Roman"/>
          <w:sz w:val="24"/>
          <w:szCs w:val="24"/>
        </w:rPr>
        <w:t>ных многогранников при вычислениях, когда все данные имеются в условии;</w:t>
      </w:r>
    </w:p>
    <w:p w:rsidR="00895700" w:rsidRDefault="00895700" w:rsidP="00026438">
      <w:pPr>
        <w:spacing w:line="2" w:lineRule="exact"/>
        <w:rPr>
          <w:rFonts w:ascii="Symbol" w:eastAsia="Symbol" w:hAnsi="Symbol" w:cs="Symbol"/>
          <w:sz w:val="24"/>
          <w:szCs w:val="24"/>
        </w:rPr>
      </w:pPr>
    </w:p>
    <w:p w:rsidR="00895700" w:rsidRDefault="0099262C" w:rsidP="004B4437">
      <w:pPr>
        <w:numPr>
          <w:ilvl w:val="1"/>
          <w:numId w:val="94"/>
        </w:numPr>
        <w:spacing w:line="269" w:lineRule="auto"/>
        <w:ind w:right="420"/>
        <w:rPr>
          <w:rFonts w:ascii="Symbol" w:eastAsia="Symbol" w:hAnsi="Symbol" w:cs="Symbol"/>
          <w:sz w:val="24"/>
          <w:szCs w:val="24"/>
        </w:rPr>
      </w:pPr>
      <w:r>
        <w:rPr>
          <w:rFonts w:eastAsia="Times New Roman"/>
          <w:sz w:val="24"/>
          <w:szCs w:val="24"/>
        </w:rPr>
        <w:t>применять теорему Пифагора, базовые тригонометрические соотношения для в</w:t>
      </w:r>
      <w:r>
        <w:rPr>
          <w:rFonts w:eastAsia="Times New Roman"/>
          <w:sz w:val="24"/>
          <w:szCs w:val="24"/>
        </w:rPr>
        <w:t>ы</w:t>
      </w:r>
      <w:r>
        <w:rPr>
          <w:rFonts w:eastAsia="Times New Roman"/>
          <w:sz w:val="24"/>
          <w:szCs w:val="24"/>
        </w:rPr>
        <w:t>числения длин, расстояний, площадей в простейших случаях.</w:t>
      </w:r>
    </w:p>
    <w:p w:rsidR="00895700" w:rsidRDefault="0099262C" w:rsidP="004B4437">
      <w:pPr>
        <w:numPr>
          <w:ilvl w:val="0"/>
          <w:numId w:val="94"/>
        </w:numPr>
        <w:tabs>
          <w:tab w:val="left" w:pos="620"/>
        </w:tabs>
        <w:rPr>
          <w:rFonts w:eastAsia="Times New Roman"/>
          <w:b/>
          <w:bCs/>
          <w:sz w:val="24"/>
          <w:szCs w:val="24"/>
        </w:rPr>
      </w:pPr>
      <w:r>
        <w:rPr>
          <w:rFonts w:eastAsia="Times New Roman"/>
          <w:b/>
          <w:bCs/>
          <w:sz w:val="24"/>
          <w:szCs w:val="24"/>
        </w:rPr>
        <w:t>повседневной жизни и при изучении других предметов:</w:t>
      </w:r>
    </w:p>
    <w:p w:rsidR="00895700" w:rsidRDefault="00895700" w:rsidP="009217B5">
      <w:pPr>
        <w:spacing w:line="54" w:lineRule="exact"/>
        <w:rPr>
          <w:rFonts w:eastAsia="Times New Roman"/>
          <w:b/>
          <w:bCs/>
          <w:sz w:val="24"/>
          <w:szCs w:val="24"/>
        </w:rPr>
      </w:pPr>
    </w:p>
    <w:p w:rsidR="00895700" w:rsidRDefault="0099262C" w:rsidP="004B4437">
      <w:pPr>
        <w:numPr>
          <w:ilvl w:val="1"/>
          <w:numId w:val="94"/>
        </w:numPr>
        <w:spacing w:line="271" w:lineRule="auto"/>
        <w:ind w:right="420"/>
        <w:jc w:val="both"/>
        <w:rPr>
          <w:rFonts w:ascii="Symbol" w:eastAsia="Symbol" w:hAnsi="Symbol" w:cs="Symbol"/>
          <w:sz w:val="24"/>
          <w:szCs w:val="24"/>
        </w:rPr>
      </w:pPr>
      <w:r>
        <w:rPr>
          <w:rFonts w:eastAsia="Times New Roman"/>
          <w:sz w:val="24"/>
          <w:szCs w:val="24"/>
        </w:rPr>
        <w:t>вычислять расстояния на местности в стандартных ситуациях, площади в просте</w:t>
      </w:r>
      <w:r>
        <w:rPr>
          <w:rFonts w:eastAsia="Times New Roman"/>
          <w:sz w:val="24"/>
          <w:szCs w:val="24"/>
        </w:rPr>
        <w:t>й</w:t>
      </w:r>
      <w:r>
        <w:rPr>
          <w:rFonts w:eastAsia="Times New Roman"/>
          <w:sz w:val="24"/>
          <w:szCs w:val="24"/>
        </w:rPr>
        <w:t>ших случаях, применять формулы в простейших ситуациях в повседневной жизни.</w:t>
      </w:r>
    </w:p>
    <w:p w:rsidR="00895700" w:rsidRDefault="00895700" w:rsidP="009217B5">
      <w:pPr>
        <w:spacing w:line="1" w:lineRule="exact"/>
        <w:rPr>
          <w:sz w:val="20"/>
          <w:szCs w:val="20"/>
        </w:rPr>
      </w:pPr>
    </w:p>
    <w:p w:rsidR="00895700" w:rsidRDefault="0099262C" w:rsidP="009217B5">
      <w:pPr>
        <w:rPr>
          <w:sz w:val="20"/>
          <w:szCs w:val="20"/>
        </w:rPr>
      </w:pPr>
      <w:r>
        <w:rPr>
          <w:rFonts w:eastAsia="Times New Roman"/>
          <w:b/>
          <w:bCs/>
          <w:sz w:val="24"/>
          <w:szCs w:val="24"/>
        </w:rPr>
        <w:t>Геометрические построения</w:t>
      </w:r>
    </w:p>
    <w:p w:rsidR="00895700" w:rsidRDefault="00895700" w:rsidP="009217B5">
      <w:pPr>
        <w:spacing w:line="55" w:lineRule="exact"/>
        <w:rPr>
          <w:sz w:val="20"/>
          <w:szCs w:val="20"/>
        </w:rPr>
      </w:pPr>
    </w:p>
    <w:p w:rsidR="00895700" w:rsidRDefault="0099262C" w:rsidP="004B4437">
      <w:pPr>
        <w:numPr>
          <w:ilvl w:val="2"/>
          <w:numId w:val="95"/>
        </w:numPr>
        <w:rPr>
          <w:rFonts w:ascii="Symbol" w:eastAsia="Symbol" w:hAnsi="Symbol" w:cs="Symbol"/>
          <w:sz w:val="24"/>
          <w:szCs w:val="24"/>
        </w:rPr>
      </w:pPr>
      <w:r>
        <w:rPr>
          <w:rFonts w:eastAsia="Times New Roman"/>
          <w:sz w:val="24"/>
          <w:szCs w:val="24"/>
        </w:rPr>
        <w:t>Изображать типовые плоские фигуры и фигуры в пространстве от руки и</w:t>
      </w:r>
      <w:r w:rsidR="00026438">
        <w:rPr>
          <w:rFonts w:eastAsia="Times New Roman"/>
          <w:sz w:val="24"/>
          <w:szCs w:val="24"/>
        </w:rPr>
        <w:t xml:space="preserve"> </w:t>
      </w:r>
      <w:proofErr w:type="gramStart"/>
      <w:r w:rsidR="00026438">
        <w:rPr>
          <w:rFonts w:eastAsia="Times New Roman"/>
          <w:sz w:val="24"/>
          <w:szCs w:val="24"/>
        </w:rPr>
        <w:t>с</w:t>
      </w:r>
      <w:proofErr w:type="gramEnd"/>
    </w:p>
    <w:p w:rsidR="00895700" w:rsidRDefault="0099262C" w:rsidP="00026438">
      <w:pPr>
        <w:tabs>
          <w:tab w:val="left" w:pos="940"/>
        </w:tabs>
        <w:rPr>
          <w:rFonts w:eastAsia="Times New Roman"/>
          <w:sz w:val="24"/>
          <w:szCs w:val="24"/>
        </w:rPr>
      </w:pPr>
      <w:r>
        <w:rPr>
          <w:rFonts w:eastAsia="Times New Roman"/>
          <w:sz w:val="24"/>
          <w:szCs w:val="24"/>
        </w:rPr>
        <w:t>помощью инструментов.</w:t>
      </w:r>
    </w:p>
    <w:p w:rsidR="00895700" w:rsidRDefault="00895700" w:rsidP="009217B5">
      <w:pPr>
        <w:spacing w:line="41" w:lineRule="exact"/>
        <w:rPr>
          <w:rFonts w:eastAsia="Times New Roman"/>
          <w:sz w:val="24"/>
          <w:szCs w:val="24"/>
        </w:rPr>
      </w:pPr>
    </w:p>
    <w:p w:rsidR="00895700" w:rsidRDefault="0099262C" w:rsidP="004B4437">
      <w:pPr>
        <w:numPr>
          <w:ilvl w:val="0"/>
          <w:numId w:val="95"/>
        </w:numPr>
        <w:tabs>
          <w:tab w:val="left" w:pos="620"/>
        </w:tabs>
        <w:rPr>
          <w:rFonts w:eastAsia="Times New Roman"/>
          <w:b/>
          <w:bCs/>
          <w:sz w:val="24"/>
          <w:szCs w:val="24"/>
        </w:rPr>
      </w:pPr>
      <w:r>
        <w:rPr>
          <w:rFonts w:eastAsia="Times New Roman"/>
          <w:b/>
          <w:bCs/>
          <w:sz w:val="24"/>
          <w:szCs w:val="24"/>
        </w:rPr>
        <w:t>повседневной жизни и при изучении других предметов:</w:t>
      </w:r>
    </w:p>
    <w:p w:rsidR="00895700" w:rsidRDefault="00895700" w:rsidP="009217B5">
      <w:pPr>
        <w:spacing w:line="54" w:lineRule="exact"/>
        <w:rPr>
          <w:rFonts w:eastAsia="Times New Roman"/>
          <w:b/>
          <w:bCs/>
          <w:sz w:val="24"/>
          <w:szCs w:val="24"/>
        </w:rPr>
      </w:pPr>
    </w:p>
    <w:p w:rsidR="00895700" w:rsidRDefault="0099262C" w:rsidP="004B4437">
      <w:pPr>
        <w:numPr>
          <w:ilvl w:val="2"/>
          <w:numId w:val="95"/>
        </w:numPr>
        <w:tabs>
          <w:tab w:val="left" w:pos="709"/>
        </w:tabs>
        <w:spacing w:line="269" w:lineRule="auto"/>
        <w:ind w:right="420"/>
        <w:rPr>
          <w:rFonts w:ascii="Symbol" w:eastAsia="Symbol" w:hAnsi="Symbol" w:cs="Symbol"/>
          <w:sz w:val="24"/>
          <w:szCs w:val="24"/>
        </w:rPr>
      </w:pPr>
      <w:r>
        <w:rPr>
          <w:rFonts w:eastAsia="Times New Roman"/>
          <w:sz w:val="24"/>
          <w:szCs w:val="24"/>
        </w:rPr>
        <w:t>выполнять простейшие построения на местности, необходимые в реальной жизни.</w:t>
      </w:r>
    </w:p>
    <w:p w:rsidR="00895700" w:rsidRDefault="0099262C" w:rsidP="009217B5">
      <w:pPr>
        <w:rPr>
          <w:sz w:val="20"/>
          <w:szCs w:val="20"/>
        </w:rPr>
      </w:pPr>
      <w:r>
        <w:rPr>
          <w:rFonts w:eastAsia="Times New Roman"/>
          <w:b/>
          <w:bCs/>
          <w:sz w:val="24"/>
          <w:szCs w:val="24"/>
        </w:rPr>
        <w:t>Геометрические преобразования</w:t>
      </w:r>
    </w:p>
    <w:p w:rsidR="00895700" w:rsidRDefault="00895700" w:rsidP="009217B5">
      <w:pPr>
        <w:spacing w:line="200" w:lineRule="exact"/>
        <w:rPr>
          <w:sz w:val="20"/>
          <w:szCs w:val="20"/>
        </w:rPr>
      </w:pPr>
    </w:p>
    <w:p w:rsidR="00895700" w:rsidRDefault="00895700" w:rsidP="009217B5">
      <w:pPr>
        <w:spacing w:line="211" w:lineRule="exact"/>
        <w:rPr>
          <w:sz w:val="20"/>
          <w:szCs w:val="20"/>
        </w:rPr>
      </w:pPr>
    </w:p>
    <w:p w:rsidR="008A53D3" w:rsidRDefault="008A53D3" w:rsidP="008A53D3">
      <w:pPr>
        <w:tabs>
          <w:tab w:val="left" w:pos="567"/>
        </w:tabs>
        <w:rPr>
          <w:sz w:val="20"/>
          <w:szCs w:val="20"/>
        </w:rPr>
      </w:pPr>
      <w:r>
        <w:rPr>
          <w:rFonts w:ascii="Symbol" w:eastAsia="Symbol" w:hAnsi="Symbol" w:cs="Symbol"/>
          <w:sz w:val="24"/>
          <w:szCs w:val="24"/>
        </w:rPr>
        <w:t></w:t>
      </w:r>
      <w:r>
        <w:rPr>
          <w:sz w:val="20"/>
          <w:szCs w:val="20"/>
        </w:rPr>
        <w:tab/>
      </w:r>
      <w:r>
        <w:rPr>
          <w:rFonts w:eastAsia="Times New Roman"/>
          <w:sz w:val="24"/>
          <w:szCs w:val="24"/>
        </w:rPr>
        <w:t>Строить фигуру, симметричную данной фигуре относительно оси и</w:t>
      </w:r>
    </w:p>
    <w:p w:rsidR="008A53D3" w:rsidRDefault="008A53D3" w:rsidP="008A53D3">
      <w:pPr>
        <w:spacing w:line="28" w:lineRule="exact"/>
        <w:rPr>
          <w:sz w:val="20"/>
          <w:szCs w:val="20"/>
        </w:rPr>
      </w:pPr>
    </w:p>
    <w:p w:rsidR="008A53D3" w:rsidRDefault="008A53D3" w:rsidP="008A53D3">
      <w:pPr>
        <w:rPr>
          <w:sz w:val="20"/>
          <w:szCs w:val="20"/>
        </w:rPr>
      </w:pPr>
      <w:r>
        <w:rPr>
          <w:rFonts w:eastAsia="Times New Roman"/>
          <w:sz w:val="24"/>
          <w:szCs w:val="24"/>
        </w:rPr>
        <w:t>точки.</w:t>
      </w:r>
    </w:p>
    <w:p w:rsidR="008A53D3" w:rsidRDefault="008A53D3" w:rsidP="008A53D3">
      <w:pPr>
        <w:spacing w:line="41" w:lineRule="exact"/>
        <w:rPr>
          <w:sz w:val="20"/>
          <w:szCs w:val="20"/>
        </w:rPr>
      </w:pPr>
    </w:p>
    <w:p w:rsidR="008A53D3" w:rsidRDefault="008A53D3" w:rsidP="004B4437">
      <w:pPr>
        <w:numPr>
          <w:ilvl w:val="0"/>
          <w:numId w:val="96"/>
        </w:numPr>
        <w:tabs>
          <w:tab w:val="left" w:pos="620"/>
        </w:tabs>
        <w:rPr>
          <w:rFonts w:eastAsia="Times New Roman"/>
          <w:b/>
          <w:bCs/>
          <w:sz w:val="24"/>
          <w:szCs w:val="24"/>
        </w:rPr>
      </w:pPr>
      <w:r>
        <w:rPr>
          <w:rFonts w:eastAsia="Times New Roman"/>
          <w:b/>
          <w:bCs/>
          <w:sz w:val="24"/>
          <w:szCs w:val="24"/>
        </w:rPr>
        <w:t>повседневной жизни и при изучении других предметов:</w:t>
      </w:r>
    </w:p>
    <w:p w:rsidR="008A53D3" w:rsidRDefault="008A53D3" w:rsidP="008A53D3">
      <w:pPr>
        <w:spacing w:line="54" w:lineRule="exact"/>
        <w:rPr>
          <w:rFonts w:eastAsia="Times New Roman"/>
          <w:b/>
          <w:bCs/>
          <w:sz w:val="24"/>
          <w:szCs w:val="24"/>
        </w:rPr>
      </w:pPr>
    </w:p>
    <w:p w:rsidR="008A53D3" w:rsidRDefault="008A53D3" w:rsidP="004B4437">
      <w:pPr>
        <w:numPr>
          <w:ilvl w:val="1"/>
          <w:numId w:val="96"/>
        </w:numPr>
        <w:tabs>
          <w:tab w:val="left" w:pos="567"/>
        </w:tabs>
        <w:rPr>
          <w:rFonts w:ascii="Symbol" w:eastAsia="Symbol" w:hAnsi="Symbol" w:cs="Symbol"/>
          <w:sz w:val="24"/>
          <w:szCs w:val="24"/>
        </w:rPr>
      </w:pPr>
      <w:r>
        <w:rPr>
          <w:rFonts w:eastAsia="Times New Roman"/>
          <w:sz w:val="24"/>
          <w:szCs w:val="24"/>
        </w:rPr>
        <w:t>распознавать движение объектов в окружающем мире;</w:t>
      </w:r>
    </w:p>
    <w:p w:rsidR="008A53D3" w:rsidRDefault="008A53D3" w:rsidP="008A53D3">
      <w:pPr>
        <w:tabs>
          <w:tab w:val="left" w:pos="567"/>
        </w:tabs>
        <w:spacing w:line="41" w:lineRule="exact"/>
        <w:rPr>
          <w:rFonts w:ascii="Symbol" w:eastAsia="Symbol" w:hAnsi="Symbol" w:cs="Symbol"/>
          <w:sz w:val="24"/>
          <w:szCs w:val="24"/>
        </w:rPr>
      </w:pPr>
    </w:p>
    <w:p w:rsidR="008A53D3" w:rsidRDefault="008A53D3" w:rsidP="004B4437">
      <w:pPr>
        <w:numPr>
          <w:ilvl w:val="1"/>
          <w:numId w:val="96"/>
        </w:numPr>
        <w:tabs>
          <w:tab w:val="left" w:pos="567"/>
        </w:tabs>
        <w:rPr>
          <w:rFonts w:ascii="Symbol" w:eastAsia="Symbol" w:hAnsi="Symbol" w:cs="Symbol"/>
          <w:sz w:val="24"/>
          <w:szCs w:val="24"/>
        </w:rPr>
      </w:pPr>
      <w:r>
        <w:rPr>
          <w:rFonts w:eastAsia="Times New Roman"/>
          <w:sz w:val="24"/>
          <w:szCs w:val="24"/>
        </w:rPr>
        <w:t>распознавать симметричные фигуры в окружающем мире.</w:t>
      </w:r>
    </w:p>
    <w:p w:rsidR="008A53D3" w:rsidRDefault="008A53D3" w:rsidP="008A53D3">
      <w:pPr>
        <w:tabs>
          <w:tab w:val="left" w:pos="567"/>
        </w:tabs>
        <w:spacing w:line="28" w:lineRule="exact"/>
        <w:rPr>
          <w:sz w:val="20"/>
          <w:szCs w:val="20"/>
        </w:rPr>
      </w:pPr>
    </w:p>
    <w:p w:rsidR="008A53D3" w:rsidRDefault="008A53D3" w:rsidP="008A53D3">
      <w:pPr>
        <w:rPr>
          <w:sz w:val="20"/>
          <w:szCs w:val="20"/>
        </w:rPr>
      </w:pPr>
      <w:r>
        <w:rPr>
          <w:rFonts w:eastAsia="Times New Roman"/>
          <w:b/>
          <w:bCs/>
          <w:sz w:val="24"/>
          <w:szCs w:val="24"/>
        </w:rPr>
        <w:t>Векторы и координаты на плоскости</w:t>
      </w:r>
    </w:p>
    <w:p w:rsidR="008A53D3" w:rsidRDefault="008A53D3" w:rsidP="008A53D3">
      <w:pPr>
        <w:spacing w:line="50" w:lineRule="exact"/>
        <w:rPr>
          <w:sz w:val="20"/>
          <w:szCs w:val="20"/>
        </w:rPr>
      </w:pPr>
    </w:p>
    <w:p w:rsidR="008A53D3" w:rsidRDefault="008A53D3" w:rsidP="004B4437">
      <w:pPr>
        <w:numPr>
          <w:ilvl w:val="1"/>
          <w:numId w:val="97"/>
        </w:numPr>
        <w:tabs>
          <w:tab w:val="left" w:pos="567"/>
          <w:tab w:val="left" w:pos="1840"/>
        </w:tabs>
        <w:spacing w:line="276" w:lineRule="auto"/>
        <w:ind w:right="420"/>
        <w:rPr>
          <w:rFonts w:ascii="Symbol" w:eastAsia="Symbol" w:hAnsi="Symbol" w:cs="Symbol"/>
          <w:sz w:val="24"/>
          <w:szCs w:val="24"/>
        </w:rPr>
      </w:pPr>
      <w:r>
        <w:rPr>
          <w:rFonts w:eastAsia="Times New Roman"/>
          <w:sz w:val="24"/>
          <w:szCs w:val="24"/>
        </w:rPr>
        <w:t>Оперировать на базовом уровне понятиями вектор, сумма векторов</w:t>
      </w:r>
      <w:r>
        <w:rPr>
          <w:rFonts w:eastAsia="Times New Roman"/>
          <w:i/>
          <w:iCs/>
          <w:sz w:val="24"/>
          <w:szCs w:val="24"/>
        </w:rPr>
        <w:t>,</w:t>
      </w:r>
      <w:r>
        <w:rPr>
          <w:rFonts w:eastAsia="Times New Roman"/>
          <w:sz w:val="24"/>
          <w:szCs w:val="24"/>
        </w:rPr>
        <w:t xml:space="preserve"> произведение вектора на число,координаты на плоскости;</w:t>
      </w:r>
    </w:p>
    <w:p w:rsidR="008A53D3" w:rsidRDefault="008A53D3" w:rsidP="008A53D3">
      <w:pPr>
        <w:tabs>
          <w:tab w:val="left" w:pos="567"/>
        </w:tabs>
        <w:spacing w:line="1" w:lineRule="exact"/>
        <w:rPr>
          <w:rFonts w:ascii="Symbol" w:eastAsia="Symbol" w:hAnsi="Symbol" w:cs="Symbol"/>
          <w:sz w:val="24"/>
          <w:szCs w:val="24"/>
        </w:rPr>
      </w:pPr>
    </w:p>
    <w:p w:rsidR="008A53D3" w:rsidRDefault="008A53D3" w:rsidP="004B4437">
      <w:pPr>
        <w:numPr>
          <w:ilvl w:val="1"/>
          <w:numId w:val="97"/>
        </w:numPr>
        <w:tabs>
          <w:tab w:val="left" w:pos="567"/>
          <w:tab w:val="left" w:pos="1840"/>
        </w:tabs>
        <w:spacing w:line="267" w:lineRule="auto"/>
        <w:ind w:right="420"/>
        <w:rPr>
          <w:rFonts w:ascii="Symbol" w:eastAsia="Symbol" w:hAnsi="Symbol" w:cs="Symbol"/>
          <w:sz w:val="24"/>
          <w:szCs w:val="24"/>
        </w:rPr>
      </w:pPr>
      <w:r>
        <w:rPr>
          <w:rFonts w:eastAsia="Times New Roman"/>
          <w:sz w:val="24"/>
          <w:szCs w:val="24"/>
        </w:rPr>
        <w:t>определять приближённо координаты точки по её изображению на координатной плоскости.</w:t>
      </w:r>
    </w:p>
    <w:p w:rsidR="00895700" w:rsidRDefault="00895700" w:rsidP="009217B5">
      <w:pPr>
        <w:sectPr w:rsidR="00895700">
          <w:pgSz w:w="11900" w:h="16840"/>
          <w:pgMar w:top="1124" w:right="560" w:bottom="348" w:left="1440" w:header="0" w:footer="0" w:gutter="0"/>
          <w:cols w:space="720" w:equalWidth="0">
            <w:col w:w="9900"/>
          </w:cols>
        </w:sectPr>
      </w:pPr>
    </w:p>
    <w:p w:rsidR="00895700" w:rsidRDefault="0099262C" w:rsidP="004B4437">
      <w:pPr>
        <w:numPr>
          <w:ilvl w:val="0"/>
          <w:numId w:val="97"/>
        </w:numPr>
        <w:tabs>
          <w:tab w:val="left" w:pos="620"/>
        </w:tabs>
        <w:rPr>
          <w:rFonts w:eastAsia="Times New Roman"/>
          <w:b/>
          <w:bCs/>
          <w:sz w:val="24"/>
          <w:szCs w:val="24"/>
        </w:rPr>
      </w:pPr>
      <w:r>
        <w:rPr>
          <w:rFonts w:eastAsia="Times New Roman"/>
          <w:b/>
          <w:bCs/>
          <w:sz w:val="24"/>
          <w:szCs w:val="24"/>
        </w:rPr>
        <w:lastRenderedPageBreak/>
        <w:t>повседневной жизни и при изучении других предметов:</w:t>
      </w:r>
    </w:p>
    <w:p w:rsidR="00895700" w:rsidRDefault="00895700" w:rsidP="009217B5">
      <w:pPr>
        <w:spacing w:line="59" w:lineRule="exact"/>
        <w:rPr>
          <w:rFonts w:eastAsia="Times New Roman"/>
          <w:b/>
          <w:bCs/>
          <w:sz w:val="24"/>
          <w:szCs w:val="24"/>
        </w:rPr>
      </w:pPr>
    </w:p>
    <w:p w:rsidR="00895700" w:rsidRDefault="0099262C" w:rsidP="004B4437">
      <w:pPr>
        <w:numPr>
          <w:ilvl w:val="1"/>
          <w:numId w:val="97"/>
        </w:numPr>
        <w:tabs>
          <w:tab w:val="left" w:pos="567"/>
        </w:tabs>
        <w:spacing w:line="267" w:lineRule="auto"/>
        <w:ind w:right="420"/>
        <w:rPr>
          <w:rFonts w:ascii="Symbol" w:eastAsia="Symbol" w:hAnsi="Symbol" w:cs="Symbol"/>
          <w:sz w:val="24"/>
          <w:szCs w:val="24"/>
        </w:rPr>
      </w:pPr>
      <w:r>
        <w:rPr>
          <w:rFonts w:eastAsia="Times New Roman"/>
          <w:sz w:val="24"/>
          <w:szCs w:val="24"/>
        </w:rPr>
        <w:t>использовать векторы для решения простейших задач на определение скорости отн</w:t>
      </w:r>
      <w:r>
        <w:rPr>
          <w:rFonts w:eastAsia="Times New Roman"/>
          <w:sz w:val="24"/>
          <w:szCs w:val="24"/>
        </w:rPr>
        <w:t>о</w:t>
      </w:r>
      <w:r>
        <w:rPr>
          <w:rFonts w:eastAsia="Times New Roman"/>
          <w:sz w:val="24"/>
          <w:szCs w:val="24"/>
        </w:rPr>
        <w:t>сительного движения.</w:t>
      </w:r>
    </w:p>
    <w:p w:rsidR="00895700" w:rsidRDefault="0099262C" w:rsidP="007B2AD7">
      <w:pPr>
        <w:tabs>
          <w:tab w:val="left" w:pos="567"/>
        </w:tabs>
        <w:rPr>
          <w:sz w:val="20"/>
          <w:szCs w:val="20"/>
        </w:rPr>
      </w:pPr>
      <w:r>
        <w:rPr>
          <w:rFonts w:eastAsia="Times New Roman"/>
          <w:b/>
          <w:bCs/>
          <w:sz w:val="24"/>
          <w:szCs w:val="24"/>
        </w:rPr>
        <w:t>История математики</w:t>
      </w:r>
    </w:p>
    <w:p w:rsidR="00895700" w:rsidRDefault="00895700" w:rsidP="007B2AD7">
      <w:pPr>
        <w:tabs>
          <w:tab w:val="left" w:pos="567"/>
        </w:tabs>
        <w:spacing w:line="55" w:lineRule="exact"/>
        <w:rPr>
          <w:sz w:val="20"/>
          <w:szCs w:val="20"/>
        </w:rPr>
      </w:pPr>
    </w:p>
    <w:p w:rsidR="00895700" w:rsidRDefault="0099262C" w:rsidP="004B4437">
      <w:pPr>
        <w:numPr>
          <w:ilvl w:val="0"/>
          <w:numId w:val="98"/>
        </w:numPr>
        <w:tabs>
          <w:tab w:val="left" w:pos="567"/>
        </w:tabs>
        <w:spacing w:line="274" w:lineRule="auto"/>
        <w:ind w:right="420"/>
        <w:rPr>
          <w:rFonts w:ascii="Symbol" w:eastAsia="Symbol" w:hAnsi="Symbol" w:cs="Symbol"/>
          <w:sz w:val="24"/>
          <w:szCs w:val="24"/>
        </w:rPr>
      </w:pPr>
      <w:r>
        <w:rPr>
          <w:rFonts w:eastAsia="Times New Roman"/>
          <w:sz w:val="24"/>
          <w:szCs w:val="24"/>
        </w:rPr>
        <w:t>Описывать отдельные выдающиеся результаты, полученные в ходе развития матем</w:t>
      </w:r>
      <w:r>
        <w:rPr>
          <w:rFonts w:eastAsia="Times New Roman"/>
          <w:sz w:val="24"/>
          <w:szCs w:val="24"/>
        </w:rPr>
        <w:t>а</w:t>
      </w:r>
      <w:r>
        <w:rPr>
          <w:rFonts w:eastAsia="Times New Roman"/>
          <w:sz w:val="24"/>
          <w:szCs w:val="24"/>
        </w:rPr>
        <w:t>тики как науки;</w:t>
      </w:r>
    </w:p>
    <w:p w:rsidR="00895700" w:rsidRDefault="00895700" w:rsidP="007B2AD7">
      <w:pPr>
        <w:tabs>
          <w:tab w:val="left" w:pos="567"/>
        </w:tabs>
        <w:spacing w:line="2" w:lineRule="exact"/>
        <w:rPr>
          <w:rFonts w:ascii="Symbol" w:eastAsia="Symbol" w:hAnsi="Symbol" w:cs="Symbol"/>
          <w:sz w:val="24"/>
          <w:szCs w:val="24"/>
        </w:rPr>
      </w:pPr>
    </w:p>
    <w:p w:rsidR="00895700" w:rsidRDefault="0099262C" w:rsidP="004B4437">
      <w:pPr>
        <w:numPr>
          <w:ilvl w:val="0"/>
          <w:numId w:val="98"/>
        </w:numPr>
        <w:tabs>
          <w:tab w:val="left" w:pos="567"/>
        </w:tabs>
        <w:spacing w:line="274" w:lineRule="auto"/>
        <w:ind w:right="420"/>
        <w:rPr>
          <w:rFonts w:ascii="Symbol" w:eastAsia="Symbol" w:hAnsi="Symbol" w:cs="Symbol"/>
          <w:sz w:val="24"/>
          <w:szCs w:val="24"/>
        </w:rPr>
      </w:pPr>
      <w:r>
        <w:rPr>
          <w:rFonts w:eastAsia="Times New Roman"/>
          <w:sz w:val="24"/>
          <w:szCs w:val="24"/>
        </w:rPr>
        <w:t>знать примеры математических открытий и их авторов, в связи с отечественной и всемирной историей;</w:t>
      </w:r>
    </w:p>
    <w:p w:rsidR="00895700" w:rsidRDefault="00895700" w:rsidP="007B2AD7">
      <w:pPr>
        <w:tabs>
          <w:tab w:val="left" w:pos="567"/>
        </w:tabs>
        <w:spacing w:line="2" w:lineRule="exact"/>
        <w:rPr>
          <w:rFonts w:ascii="Symbol" w:eastAsia="Symbol" w:hAnsi="Symbol" w:cs="Symbol"/>
          <w:sz w:val="24"/>
          <w:szCs w:val="24"/>
        </w:rPr>
      </w:pPr>
    </w:p>
    <w:p w:rsidR="00895700" w:rsidRDefault="0099262C" w:rsidP="004B4437">
      <w:pPr>
        <w:numPr>
          <w:ilvl w:val="0"/>
          <w:numId w:val="98"/>
        </w:numPr>
        <w:tabs>
          <w:tab w:val="left" w:pos="567"/>
        </w:tabs>
        <w:rPr>
          <w:rFonts w:ascii="Symbol" w:eastAsia="Symbol" w:hAnsi="Symbol" w:cs="Symbol"/>
          <w:sz w:val="24"/>
          <w:szCs w:val="24"/>
        </w:rPr>
      </w:pPr>
      <w:r>
        <w:rPr>
          <w:rFonts w:eastAsia="Times New Roman"/>
          <w:sz w:val="24"/>
          <w:szCs w:val="24"/>
        </w:rPr>
        <w:t>понимать роль математики в развитии России.</w:t>
      </w:r>
    </w:p>
    <w:p w:rsidR="00895700" w:rsidRDefault="00895700" w:rsidP="007B2AD7">
      <w:pPr>
        <w:tabs>
          <w:tab w:val="left" w:pos="567"/>
        </w:tabs>
        <w:spacing w:line="28" w:lineRule="exact"/>
        <w:rPr>
          <w:sz w:val="20"/>
          <w:szCs w:val="20"/>
        </w:rPr>
      </w:pPr>
    </w:p>
    <w:p w:rsidR="00895700" w:rsidRDefault="0099262C" w:rsidP="007B2AD7">
      <w:pPr>
        <w:tabs>
          <w:tab w:val="left" w:pos="567"/>
        </w:tabs>
        <w:rPr>
          <w:sz w:val="20"/>
          <w:szCs w:val="20"/>
        </w:rPr>
      </w:pPr>
      <w:r>
        <w:rPr>
          <w:rFonts w:eastAsia="Times New Roman"/>
          <w:b/>
          <w:bCs/>
          <w:sz w:val="24"/>
          <w:szCs w:val="24"/>
        </w:rPr>
        <w:t>Методы математики</w:t>
      </w:r>
    </w:p>
    <w:p w:rsidR="00895700" w:rsidRDefault="00895700" w:rsidP="007B2AD7">
      <w:pPr>
        <w:tabs>
          <w:tab w:val="left" w:pos="567"/>
        </w:tabs>
        <w:spacing w:line="55" w:lineRule="exact"/>
        <w:rPr>
          <w:sz w:val="20"/>
          <w:szCs w:val="20"/>
        </w:rPr>
      </w:pPr>
    </w:p>
    <w:p w:rsidR="00895700" w:rsidRDefault="0099262C" w:rsidP="004B4437">
      <w:pPr>
        <w:numPr>
          <w:ilvl w:val="0"/>
          <w:numId w:val="99"/>
        </w:numPr>
        <w:tabs>
          <w:tab w:val="left" w:pos="567"/>
        </w:tabs>
        <w:spacing w:line="274" w:lineRule="auto"/>
        <w:ind w:right="420"/>
        <w:rPr>
          <w:rFonts w:ascii="Symbol" w:eastAsia="Symbol" w:hAnsi="Symbol" w:cs="Symbol"/>
          <w:sz w:val="24"/>
          <w:szCs w:val="24"/>
        </w:rPr>
      </w:pPr>
      <w:r>
        <w:rPr>
          <w:rFonts w:eastAsia="Times New Roman"/>
          <w:sz w:val="24"/>
          <w:szCs w:val="24"/>
        </w:rPr>
        <w:t>Выбирать подходящий изученный метод для решении изученных типов математич</w:t>
      </w:r>
      <w:r>
        <w:rPr>
          <w:rFonts w:eastAsia="Times New Roman"/>
          <w:sz w:val="24"/>
          <w:szCs w:val="24"/>
        </w:rPr>
        <w:t>е</w:t>
      </w:r>
      <w:r>
        <w:rPr>
          <w:rFonts w:eastAsia="Times New Roman"/>
          <w:sz w:val="24"/>
          <w:szCs w:val="24"/>
        </w:rPr>
        <w:t>ских задач;</w:t>
      </w:r>
    </w:p>
    <w:p w:rsidR="00895700" w:rsidRDefault="00895700" w:rsidP="007B2AD7">
      <w:pPr>
        <w:tabs>
          <w:tab w:val="left" w:pos="567"/>
        </w:tabs>
        <w:spacing w:line="2" w:lineRule="exact"/>
        <w:rPr>
          <w:rFonts w:ascii="Symbol" w:eastAsia="Symbol" w:hAnsi="Symbol" w:cs="Symbol"/>
          <w:sz w:val="24"/>
          <w:szCs w:val="24"/>
        </w:rPr>
      </w:pPr>
    </w:p>
    <w:p w:rsidR="00895700" w:rsidRDefault="0099262C" w:rsidP="004B4437">
      <w:pPr>
        <w:numPr>
          <w:ilvl w:val="0"/>
          <w:numId w:val="99"/>
        </w:numPr>
        <w:tabs>
          <w:tab w:val="left" w:pos="567"/>
        </w:tabs>
        <w:spacing w:line="291" w:lineRule="auto"/>
        <w:ind w:right="420"/>
        <w:rPr>
          <w:rFonts w:ascii="Symbol" w:eastAsia="Symbol" w:hAnsi="Symbol" w:cs="Symbol"/>
          <w:sz w:val="24"/>
          <w:szCs w:val="24"/>
        </w:rPr>
      </w:pPr>
      <w:r>
        <w:rPr>
          <w:rFonts w:eastAsia="Times New Roman"/>
          <w:sz w:val="24"/>
          <w:szCs w:val="24"/>
        </w:rPr>
        <w:t>Приводить примеры математических закономерностей в окружающей действительн</w:t>
      </w:r>
      <w:r>
        <w:rPr>
          <w:rFonts w:eastAsia="Times New Roman"/>
          <w:sz w:val="24"/>
          <w:szCs w:val="24"/>
        </w:rPr>
        <w:t>о</w:t>
      </w:r>
      <w:r>
        <w:rPr>
          <w:rFonts w:eastAsia="Times New Roman"/>
          <w:sz w:val="24"/>
          <w:szCs w:val="24"/>
        </w:rPr>
        <w:t>сти и произведениях искусства.</w:t>
      </w:r>
    </w:p>
    <w:p w:rsidR="00895700" w:rsidRDefault="00895700" w:rsidP="009217B5">
      <w:pPr>
        <w:spacing w:line="265" w:lineRule="exact"/>
        <w:rPr>
          <w:sz w:val="20"/>
          <w:szCs w:val="20"/>
        </w:rPr>
      </w:pPr>
    </w:p>
    <w:p w:rsidR="00895700" w:rsidRDefault="0099262C" w:rsidP="007B2AD7">
      <w:pPr>
        <w:jc w:val="center"/>
        <w:rPr>
          <w:sz w:val="20"/>
          <w:szCs w:val="20"/>
        </w:rPr>
      </w:pPr>
      <w:r>
        <w:rPr>
          <w:rFonts w:eastAsia="Times New Roman"/>
          <w:b/>
          <w:bCs/>
          <w:sz w:val="24"/>
          <w:szCs w:val="24"/>
        </w:rPr>
        <w:t>Выпускник получит возможность научиться в 7-9 классах для обеспечения</w:t>
      </w:r>
    </w:p>
    <w:p w:rsidR="00895700" w:rsidRDefault="00895700" w:rsidP="007B2AD7">
      <w:pPr>
        <w:spacing w:line="41" w:lineRule="exact"/>
        <w:jc w:val="center"/>
        <w:rPr>
          <w:sz w:val="20"/>
          <w:szCs w:val="20"/>
        </w:rPr>
      </w:pPr>
    </w:p>
    <w:p w:rsidR="00895700" w:rsidRDefault="0099262C" w:rsidP="007B2AD7">
      <w:pPr>
        <w:jc w:val="center"/>
        <w:rPr>
          <w:sz w:val="20"/>
          <w:szCs w:val="20"/>
        </w:rPr>
      </w:pPr>
      <w:r>
        <w:rPr>
          <w:rFonts w:eastAsia="Times New Roman"/>
          <w:b/>
          <w:bCs/>
          <w:sz w:val="24"/>
          <w:szCs w:val="24"/>
        </w:rPr>
        <w:t>возможности успешного продолжения образования на базовом и углублённом</w:t>
      </w:r>
    </w:p>
    <w:p w:rsidR="00895700" w:rsidRDefault="00895700" w:rsidP="007B2AD7">
      <w:pPr>
        <w:spacing w:line="41" w:lineRule="exact"/>
        <w:jc w:val="center"/>
        <w:rPr>
          <w:sz w:val="20"/>
          <w:szCs w:val="20"/>
        </w:rPr>
      </w:pPr>
    </w:p>
    <w:p w:rsidR="00895700" w:rsidRDefault="0099262C" w:rsidP="009217B5">
      <w:pPr>
        <w:rPr>
          <w:sz w:val="20"/>
          <w:szCs w:val="20"/>
        </w:rPr>
      </w:pPr>
      <w:r>
        <w:rPr>
          <w:rFonts w:eastAsia="Times New Roman"/>
          <w:b/>
          <w:bCs/>
          <w:sz w:val="24"/>
          <w:szCs w:val="24"/>
        </w:rPr>
        <w:t>уровнях</w:t>
      </w:r>
    </w:p>
    <w:p w:rsidR="00895700" w:rsidRDefault="00895700" w:rsidP="009217B5">
      <w:pPr>
        <w:spacing w:line="41" w:lineRule="exact"/>
        <w:rPr>
          <w:sz w:val="20"/>
          <w:szCs w:val="20"/>
        </w:rPr>
      </w:pPr>
    </w:p>
    <w:p w:rsidR="00895700" w:rsidRDefault="0099262C" w:rsidP="009217B5">
      <w:pPr>
        <w:rPr>
          <w:sz w:val="20"/>
          <w:szCs w:val="20"/>
        </w:rPr>
      </w:pPr>
      <w:r>
        <w:rPr>
          <w:rFonts w:eastAsia="Times New Roman"/>
          <w:b/>
          <w:bCs/>
          <w:sz w:val="24"/>
          <w:szCs w:val="24"/>
        </w:rPr>
        <w:t>Элементы теории множеств и математической логики</w:t>
      </w:r>
    </w:p>
    <w:p w:rsidR="00895700" w:rsidRDefault="00895700" w:rsidP="009217B5">
      <w:pPr>
        <w:spacing w:line="41" w:lineRule="exact"/>
        <w:rPr>
          <w:sz w:val="20"/>
          <w:szCs w:val="20"/>
        </w:rPr>
      </w:pPr>
    </w:p>
    <w:p w:rsidR="00895700" w:rsidRDefault="0099262C" w:rsidP="004B4437">
      <w:pPr>
        <w:numPr>
          <w:ilvl w:val="0"/>
          <w:numId w:val="100"/>
        </w:numPr>
        <w:tabs>
          <w:tab w:val="left" w:pos="567"/>
        </w:tabs>
        <w:spacing w:line="262" w:lineRule="auto"/>
        <w:ind w:right="420"/>
        <w:jc w:val="both"/>
        <w:rPr>
          <w:rFonts w:ascii="Symbol" w:eastAsia="Symbol" w:hAnsi="Symbol" w:cs="Symbol"/>
          <w:sz w:val="24"/>
          <w:szCs w:val="24"/>
        </w:rPr>
      </w:pPr>
      <w:proofErr w:type="gramStart"/>
      <w:r>
        <w:rPr>
          <w:rFonts w:eastAsia="Times New Roman"/>
          <w:i/>
          <w:iCs/>
          <w:sz w:val="24"/>
          <w:szCs w:val="24"/>
        </w:rPr>
        <w:t>Оперировать понятиями: определение, теорема, аксиома, множество, характер</w:t>
      </w:r>
      <w:r>
        <w:rPr>
          <w:rFonts w:eastAsia="Times New Roman"/>
          <w:i/>
          <w:iCs/>
          <w:sz w:val="24"/>
          <w:szCs w:val="24"/>
        </w:rPr>
        <w:t>и</w:t>
      </w:r>
      <w:r>
        <w:rPr>
          <w:rFonts w:eastAsia="Times New Roman"/>
          <w:i/>
          <w:iCs/>
          <w:sz w:val="24"/>
          <w:szCs w:val="24"/>
        </w:rPr>
        <w:t>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895700" w:rsidRDefault="00895700" w:rsidP="007B2AD7">
      <w:pPr>
        <w:spacing w:line="3" w:lineRule="exact"/>
        <w:rPr>
          <w:rFonts w:ascii="Symbol" w:eastAsia="Symbol" w:hAnsi="Symbol" w:cs="Symbol"/>
          <w:sz w:val="24"/>
          <w:szCs w:val="24"/>
        </w:rPr>
      </w:pPr>
    </w:p>
    <w:p w:rsidR="00895700" w:rsidRPr="007B2AD7" w:rsidRDefault="0099262C" w:rsidP="004B4437">
      <w:pPr>
        <w:numPr>
          <w:ilvl w:val="0"/>
          <w:numId w:val="100"/>
        </w:numPr>
        <w:tabs>
          <w:tab w:val="left" w:pos="567"/>
          <w:tab w:val="left" w:pos="3290"/>
        </w:tabs>
        <w:spacing w:line="274" w:lineRule="auto"/>
        <w:ind w:right="420"/>
        <w:rPr>
          <w:rFonts w:ascii="Symbol" w:eastAsia="Symbol" w:hAnsi="Symbol" w:cs="Symbol"/>
          <w:sz w:val="24"/>
          <w:szCs w:val="24"/>
        </w:rPr>
      </w:pPr>
      <w:r w:rsidRPr="007B2AD7">
        <w:rPr>
          <w:rFonts w:eastAsia="Times New Roman"/>
          <w:iCs/>
          <w:sz w:val="24"/>
          <w:szCs w:val="24"/>
        </w:rPr>
        <w:t>изображать множества и отношение множеств с помощью кругов Эйлера;</w:t>
      </w:r>
    </w:p>
    <w:p w:rsidR="00895700" w:rsidRPr="007B2AD7" w:rsidRDefault="00895700" w:rsidP="007B2AD7">
      <w:pPr>
        <w:tabs>
          <w:tab w:val="left" w:pos="567"/>
        </w:tabs>
        <w:spacing w:line="2" w:lineRule="exact"/>
        <w:rPr>
          <w:rFonts w:ascii="Symbol" w:eastAsia="Symbol" w:hAnsi="Symbol" w:cs="Symbol"/>
          <w:sz w:val="24"/>
          <w:szCs w:val="24"/>
        </w:rPr>
      </w:pPr>
    </w:p>
    <w:p w:rsidR="00895700" w:rsidRPr="007B2AD7" w:rsidRDefault="0099262C" w:rsidP="004B4437">
      <w:pPr>
        <w:numPr>
          <w:ilvl w:val="0"/>
          <w:numId w:val="100"/>
        </w:numPr>
        <w:tabs>
          <w:tab w:val="left" w:pos="567"/>
          <w:tab w:val="left" w:pos="3290"/>
        </w:tabs>
        <w:spacing w:line="274" w:lineRule="auto"/>
        <w:ind w:right="420"/>
        <w:rPr>
          <w:rFonts w:ascii="Symbol" w:eastAsia="Symbol" w:hAnsi="Symbol" w:cs="Symbol"/>
          <w:sz w:val="24"/>
          <w:szCs w:val="24"/>
        </w:rPr>
      </w:pPr>
      <w:r w:rsidRPr="007B2AD7">
        <w:rPr>
          <w:rFonts w:eastAsia="Times New Roman"/>
          <w:iCs/>
          <w:sz w:val="24"/>
          <w:szCs w:val="24"/>
        </w:rPr>
        <w:t>определять принадлежность элемента множеству, объединению и пересечению мн</w:t>
      </w:r>
      <w:r w:rsidRPr="007B2AD7">
        <w:rPr>
          <w:rFonts w:eastAsia="Times New Roman"/>
          <w:iCs/>
          <w:sz w:val="24"/>
          <w:szCs w:val="24"/>
        </w:rPr>
        <w:t>о</w:t>
      </w:r>
      <w:r w:rsidRPr="007B2AD7">
        <w:rPr>
          <w:rFonts w:eastAsia="Times New Roman"/>
          <w:iCs/>
          <w:sz w:val="24"/>
          <w:szCs w:val="24"/>
        </w:rPr>
        <w:t>жеств;</w:t>
      </w:r>
    </w:p>
    <w:p w:rsidR="00895700" w:rsidRPr="007B2AD7" w:rsidRDefault="00895700" w:rsidP="007B2AD7">
      <w:pPr>
        <w:tabs>
          <w:tab w:val="left" w:pos="567"/>
        </w:tabs>
        <w:spacing w:line="2" w:lineRule="exact"/>
        <w:rPr>
          <w:rFonts w:ascii="Symbol" w:eastAsia="Symbol" w:hAnsi="Symbol" w:cs="Symbol"/>
          <w:sz w:val="24"/>
          <w:szCs w:val="24"/>
        </w:rPr>
      </w:pPr>
    </w:p>
    <w:p w:rsidR="00895700" w:rsidRPr="007B2AD7" w:rsidRDefault="0099262C" w:rsidP="004B4437">
      <w:pPr>
        <w:numPr>
          <w:ilvl w:val="0"/>
          <w:numId w:val="100"/>
        </w:numPr>
        <w:tabs>
          <w:tab w:val="left" w:pos="567"/>
          <w:tab w:val="left" w:pos="3290"/>
        </w:tabs>
        <w:spacing w:line="274" w:lineRule="auto"/>
        <w:ind w:right="420"/>
        <w:rPr>
          <w:rFonts w:ascii="Symbol" w:eastAsia="Symbol" w:hAnsi="Symbol" w:cs="Symbol"/>
          <w:sz w:val="24"/>
          <w:szCs w:val="24"/>
        </w:rPr>
      </w:pPr>
      <w:r w:rsidRPr="007B2AD7">
        <w:rPr>
          <w:rFonts w:eastAsia="Times New Roman"/>
          <w:iCs/>
          <w:sz w:val="24"/>
          <w:szCs w:val="24"/>
        </w:rPr>
        <w:t>задавать множество с помощью перечисления элементов, словесного описания;</w:t>
      </w:r>
    </w:p>
    <w:p w:rsidR="00895700" w:rsidRPr="007B2AD7" w:rsidRDefault="00895700" w:rsidP="007B2AD7">
      <w:pPr>
        <w:tabs>
          <w:tab w:val="left" w:pos="567"/>
        </w:tabs>
        <w:spacing w:line="2" w:lineRule="exact"/>
        <w:rPr>
          <w:rFonts w:ascii="Symbol" w:eastAsia="Symbol" w:hAnsi="Symbol" w:cs="Symbol"/>
          <w:sz w:val="24"/>
          <w:szCs w:val="24"/>
        </w:rPr>
      </w:pPr>
    </w:p>
    <w:p w:rsidR="007B2AD7" w:rsidRDefault="0099262C" w:rsidP="004B4437">
      <w:pPr>
        <w:numPr>
          <w:ilvl w:val="2"/>
          <w:numId w:val="101"/>
        </w:numPr>
        <w:tabs>
          <w:tab w:val="left" w:pos="567"/>
        </w:tabs>
        <w:rPr>
          <w:rFonts w:ascii="Symbol" w:eastAsia="Symbol" w:hAnsi="Symbol" w:cs="Symbol"/>
          <w:sz w:val="24"/>
          <w:szCs w:val="24"/>
        </w:rPr>
      </w:pPr>
      <w:proofErr w:type="gramStart"/>
      <w:r w:rsidRPr="007B2AD7">
        <w:rPr>
          <w:rFonts w:eastAsia="Times New Roman"/>
          <w:iCs/>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w:t>
      </w:r>
      <w:r w:rsidRPr="007B2AD7">
        <w:rPr>
          <w:rFonts w:eastAsia="Times New Roman"/>
          <w:iCs/>
          <w:sz w:val="24"/>
          <w:szCs w:val="24"/>
        </w:rPr>
        <w:t>а</w:t>
      </w:r>
      <w:r w:rsidRPr="007B2AD7">
        <w:rPr>
          <w:rFonts w:eastAsia="Times New Roman"/>
          <w:iCs/>
          <w:sz w:val="24"/>
          <w:szCs w:val="24"/>
        </w:rPr>
        <w:t>ции);</w:t>
      </w:r>
      <w:r w:rsidR="007B2AD7">
        <w:t xml:space="preserve"> </w:t>
      </w:r>
      <w:r w:rsidR="007B2AD7" w:rsidRPr="007B2AD7">
        <w:rPr>
          <w:rFonts w:eastAsia="Times New Roman"/>
          <w:iCs/>
          <w:sz w:val="24"/>
          <w:szCs w:val="24"/>
        </w:rPr>
        <w:t>строить высказывания, отрицания высказываний.</w:t>
      </w:r>
      <w:proofErr w:type="gramEnd"/>
    </w:p>
    <w:p w:rsidR="007B2AD7" w:rsidRDefault="007B2AD7" w:rsidP="007B2AD7">
      <w:pPr>
        <w:spacing w:line="32" w:lineRule="exact"/>
        <w:rPr>
          <w:rFonts w:ascii="Symbol" w:eastAsia="Symbol" w:hAnsi="Symbol" w:cs="Symbol"/>
          <w:sz w:val="24"/>
          <w:szCs w:val="24"/>
        </w:rPr>
      </w:pPr>
    </w:p>
    <w:p w:rsidR="007B2AD7" w:rsidRDefault="007B2AD7" w:rsidP="004B4437">
      <w:pPr>
        <w:numPr>
          <w:ilvl w:val="0"/>
          <w:numId w:val="101"/>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7B2AD7" w:rsidRDefault="007B2AD7" w:rsidP="007B2AD7">
      <w:pPr>
        <w:spacing w:line="50" w:lineRule="exact"/>
        <w:rPr>
          <w:rFonts w:eastAsia="Times New Roman"/>
          <w:b/>
          <w:bCs/>
          <w:sz w:val="24"/>
          <w:szCs w:val="24"/>
        </w:rPr>
      </w:pPr>
    </w:p>
    <w:p w:rsidR="007B2AD7" w:rsidRPr="007B2AD7" w:rsidRDefault="007B2AD7" w:rsidP="004B4437">
      <w:pPr>
        <w:numPr>
          <w:ilvl w:val="1"/>
          <w:numId w:val="101"/>
        </w:numPr>
        <w:tabs>
          <w:tab w:val="left" w:pos="567"/>
        </w:tabs>
        <w:rPr>
          <w:rFonts w:ascii="Symbol" w:eastAsia="Symbol" w:hAnsi="Symbol" w:cs="Symbol"/>
          <w:sz w:val="24"/>
          <w:szCs w:val="24"/>
        </w:rPr>
      </w:pPr>
      <w:r w:rsidRPr="007B2AD7">
        <w:rPr>
          <w:rFonts w:eastAsia="Times New Roman"/>
          <w:iCs/>
          <w:sz w:val="24"/>
          <w:szCs w:val="24"/>
        </w:rPr>
        <w:t>строить цепочки умозаключений на основе использования правил логики;</w:t>
      </w:r>
    </w:p>
    <w:p w:rsidR="007B2AD7" w:rsidRPr="007B2AD7" w:rsidRDefault="007B2AD7" w:rsidP="007B2AD7">
      <w:pPr>
        <w:tabs>
          <w:tab w:val="left" w:pos="567"/>
        </w:tabs>
        <w:spacing w:line="41" w:lineRule="exact"/>
        <w:rPr>
          <w:rFonts w:ascii="Symbol" w:eastAsia="Symbol" w:hAnsi="Symbol" w:cs="Symbol"/>
          <w:sz w:val="24"/>
          <w:szCs w:val="24"/>
        </w:rPr>
      </w:pPr>
    </w:p>
    <w:p w:rsidR="007B2AD7" w:rsidRPr="007B2AD7" w:rsidRDefault="007B2AD7" w:rsidP="004B4437">
      <w:pPr>
        <w:numPr>
          <w:ilvl w:val="1"/>
          <w:numId w:val="101"/>
        </w:numPr>
        <w:tabs>
          <w:tab w:val="left" w:pos="567"/>
        </w:tabs>
        <w:spacing w:line="270" w:lineRule="auto"/>
        <w:ind w:right="420"/>
        <w:rPr>
          <w:rFonts w:ascii="Symbol" w:eastAsia="Symbol" w:hAnsi="Symbol" w:cs="Symbol"/>
          <w:sz w:val="24"/>
          <w:szCs w:val="24"/>
        </w:rPr>
      </w:pPr>
      <w:r w:rsidRPr="007B2AD7">
        <w:rPr>
          <w:rFonts w:eastAsia="Times New Roman"/>
          <w:iCs/>
          <w:sz w:val="24"/>
          <w:szCs w:val="24"/>
        </w:rPr>
        <w:t>использовать множества, операции с множествами, их графическое представление для описания реальных процессов и явлений.</w:t>
      </w:r>
    </w:p>
    <w:p w:rsidR="007B2AD7" w:rsidRDefault="007B2AD7" w:rsidP="007B2AD7">
      <w:pPr>
        <w:spacing w:line="2" w:lineRule="exact"/>
        <w:rPr>
          <w:sz w:val="20"/>
          <w:szCs w:val="20"/>
        </w:rPr>
      </w:pPr>
    </w:p>
    <w:p w:rsidR="007B2AD7" w:rsidRDefault="007B2AD7" w:rsidP="007B2AD7">
      <w:pPr>
        <w:rPr>
          <w:sz w:val="20"/>
          <w:szCs w:val="20"/>
        </w:rPr>
      </w:pPr>
      <w:r>
        <w:rPr>
          <w:rFonts w:eastAsia="Times New Roman"/>
          <w:b/>
          <w:bCs/>
          <w:sz w:val="24"/>
          <w:szCs w:val="24"/>
        </w:rPr>
        <w:t>Числа</w:t>
      </w:r>
    </w:p>
    <w:p w:rsidR="007B2AD7" w:rsidRDefault="007B2AD7" w:rsidP="007B2AD7">
      <w:pPr>
        <w:spacing w:line="50" w:lineRule="exact"/>
        <w:rPr>
          <w:sz w:val="20"/>
          <w:szCs w:val="20"/>
        </w:rPr>
      </w:pPr>
    </w:p>
    <w:p w:rsidR="007B2AD7" w:rsidRPr="007B2AD7" w:rsidRDefault="007B2AD7" w:rsidP="004B4437">
      <w:pPr>
        <w:numPr>
          <w:ilvl w:val="1"/>
          <w:numId w:val="102"/>
        </w:numPr>
        <w:tabs>
          <w:tab w:val="left" w:pos="567"/>
          <w:tab w:val="left" w:pos="2694"/>
        </w:tabs>
        <w:spacing w:line="275" w:lineRule="auto"/>
        <w:ind w:right="420"/>
        <w:jc w:val="both"/>
        <w:rPr>
          <w:rFonts w:ascii="Symbol" w:eastAsia="Symbol" w:hAnsi="Symbol" w:cs="Symbol"/>
          <w:sz w:val="24"/>
          <w:szCs w:val="24"/>
        </w:rPr>
      </w:pPr>
      <w:proofErr w:type="gramStart"/>
      <w:r w:rsidRPr="007B2AD7">
        <w:rPr>
          <w:rFonts w:eastAsia="Times New Roman"/>
          <w:iCs/>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7B2AD7" w:rsidRPr="007B2AD7" w:rsidRDefault="007B2AD7" w:rsidP="004B4437">
      <w:pPr>
        <w:numPr>
          <w:ilvl w:val="1"/>
          <w:numId w:val="102"/>
        </w:numPr>
        <w:tabs>
          <w:tab w:val="left" w:pos="567"/>
          <w:tab w:val="left" w:pos="2694"/>
        </w:tabs>
        <w:rPr>
          <w:rFonts w:ascii="Symbol" w:eastAsia="Symbol" w:hAnsi="Symbol" w:cs="Symbol"/>
          <w:sz w:val="24"/>
          <w:szCs w:val="24"/>
        </w:rPr>
      </w:pPr>
      <w:r w:rsidRPr="007B2AD7">
        <w:rPr>
          <w:rFonts w:eastAsia="Times New Roman"/>
          <w:iCs/>
          <w:sz w:val="24"/>
          <w:szCs w:val="24"/>
        </w:rPr>
        <w:t>понимать и объяснять смысл позиционной записи натурального числа;</w:t>
      </w:r>
    </w:p>
    <w:p w:rsidR="007B2AD7" w:rsidRPr="007B2AD7" w:rsidRDefault="007B2AD7" w:rsidP="007B2AD7">
      <w:pPr>
        <w:tabs>
          <w:tab w:val="left" w:pos="567"/>
          <w:tab w:val="left" w:pos="2694"/>
        </w:tabs>
        <w:spacing w:line="41" w:lineRule="exact"/>
        <w:rPr>
          <w:rFonts w:ascii="Symbol" w:eastAsia="Symbol" w:hAnsi="Symbol" w:cs="Symbol"/>
          <w:sz w:val="24"/>
          <w:szCs w:val="24"/>
        </w:rPr>
      </w:pPr>
    </w:p>
    <w:p w:rsidR="007B2AD7" w:rsidRPr="007B2AD7" w:rsidRDefault="007B2AD7" w:rsidP="004B4437">
      <w:pPr>
        <w:numPr>
          <w:ilvl w:val="1"/>
          <w:numId w:val="102"/>
        </w:numPr>
        <w:tabs>
          <w:tab w:val="left" w:pos="567"/>
          <w:tab w:val="left" w:pos="2694"/>
        </w:tabs>
        <w:spacing w:line="272" w:lineRule="auto"/>
        <w:ind w:right="420"/>
        <w:rPr>
          <w:rFonts w:ascii="Symbol" w:eastAsia="Symbol" w:hAnsi="Symbol" w:cs="Symbol"/>
          <w:sz w:val="24"/>
          <w:szCs w:val="24"/>
        </w:rPr>
      </w:pPr>
      <w:r w:rsidRPr="007B2AD7">
        <w:rPr>
          <w:rFonts w:eastAsia="Times New Roman"/>
          <w:iCs/>
          <w:sz w:val="24"/>
          <w:szCs w:val="24"/>
        </w:rPr>
        <w:t>выполнять вычисления, в том числе с использованием приёмов рациональных вычи</w:t>
      </w:r>
      <w:r w:rsidRPr="007B2AD7">
        <w:rPr>
          <w:rFonts w:eastAsia="Times New Roman"/>
          <w:iCs/>
          <w:sz w:val="24"/>
          <w:szCs w:val="24"/>
        </w:rPr>
        <w:t>с</w:t>
      </w:r>
      <w:r w:rsidRPr="007B2AD7">
        <w:rPr>
          <w:rFonts w:eastAsia="Times New Roman"/>
          <w:iCs/>
          <w:sz w:val="24"/>
          <w:szCs w:val="24"/>
        </w:rPr>
        <w:t>лений;</w:t>
      </w:r>
    </w:p>
    <w:p w:rsidR="007B2AD7" w:rsidRPr="007B2AD7" w:rsidRDefault="007B2AD7" w:rsidP="007B2AD7">
      <w:pPr>
        <w:tabs>
          <w:tab w:val="left" w:pos="567"/>
          <w:tab w:val="left" w:pos="2694"/>
        </w:tabs>
        <w:spacing w:line="1" w:lineRule="exact"/>
        <w:rPr>
          <w:rFonts w:ascii="Symbol" w:eastAsia="Symbol" w:hAnsi="Symbol" w:cs="Symbol"/>
          <w:sz w:val="24"/>
          <w:szCs w:val="24"/>
        </w:rPr>
      </w:pPr>
    </w:p>
    <w:p w:rsidR="007B2AD7" w:rsidRPr="007B2AD7" w:rsidRDefault="007B2AD7" w:rsidP="004B4437">
      <w:pPr>
        <w:numPr>
          <w:ilvl w:val="1"/>
          <w:numId w:val="102"/>
        </w:numPr>
        <w:tabs>
          <w:tab w:val="left" w:pos="567"/>
          <w:tab w:val="left" w:pos="2694"/>
        </w:tabs>
        <w:rPr>
          <w:rFonts w:ascii="Symbol" w:eastAsia="Symbol" w:hAnsi="Symbol" w:cs="Symbol"/>
          <w:sz w:val="24"/>
          <w:szCs w:val="24"/>
        </w:rPr>
      </w:pPr>
      <w:r w:rsidRPr="007B2AD7">
        <w:rPr>
          <w:rFonts w:eastAsia="Times New Roman"/>
          <w:iCs/>
          <w:sz w:val="24"/>
          <w:szCs w:val="24"/>
        </w:rPr>
        <w:t>выполнять округление рациональных чисел с заданной точностью;</w:t>
      </w:r>
    </w:p>
    <w:p w:rsidR="007B2AD7" w:rsidRPr="007B2AD7" w:rsidRDefault="007B2AD7" w:rsidP="007B2AD7">
      <w:pPr>
        <w:tabs>
          <w:tab w:val="left" w:pos="567"/>
          <w:tab w:val="left" w:pos="2694"/>
        </w:tabs>
        <w:spacing w:line="41" w:lineRule="exact"/>
        <w:rPr>
          <w:rFonts w:ascii="Symbol" w:eastAsia="Symbol" w:hAnsi="Symbol" w:cs="Symbol"/>
          <w:sz w:val="24"/>
          <w:szCs w:val="24"/>
        </w:rPr>
      </w:pPr>
    </w:p>
    <w:p w:rsidR="007B2AD7" w:rsidRPr="007B2AD7" w:rsidRDefault="007B2AD7" w:rsidP="004B4437">
      <w:pPr>
        <w:numPr>
          <w:ilvl w:val="1"/>
          <w:numId w:val="102"/>
        </w:numPr>
        <w:tabs>
          <w:tab w:val="left" w:pos="567"/>
          <w:tab w:val="left" w:pos="2694"/>
        </w:tabs>
        <w:rPr>
          <w:rFonts w:ascii="Symbol" w:eastAsia="Symbol" w:hAnsi="Symbol" w:cs="Symbol"/>
          <w:sz w:val="24"/>
          <w:szCs w:val="24"/>
        </w:rPr>
      </w:pPr>
      <w:r w:rsidRPr="007B2AD7">
        <w:rPr>
          <w:rFonts w:eastAsia="Times New Roman"/>
          <w:iCs/>
          <w:sz w:val="24"/>
          <w:szCs w:val="24"/>
        </w:rPr>
        <w:t>сравнивать рациональные и иррациональные числа;</w:t>
      </w:r>
    </w:p>
    <w:p w:rsidR="007B2AD7" w:rsidRPr="007B2AD7" w:rsidRDefault="007B2AD7" w:rsidP="007B2AD7">
      <w:pPr>
        <w:tabs>
          <w:tab w:val="left" w:pos="567"/>
          <w:tab w:val="left" w:pos="2694"/>
        </w:tabs>
        <w:spacing w:line="41" w:lineRule="exact"/>
        <w:rPr>
          <w:rFonts w:ascii="Symbol" w:eastAsia="Symbol" w:hAnsi="Symbol" w:cs="Symbol"/>
          <w:sz w:val="24"/>
          <w:szCs w:val="24"/>
        </w:rPr>
      </w:pPr>
    </w:p>
    <w:p w:rsidR="007B2AD7" w:rsidRPr="007B2AD7" w:rsidRDefault="007B2AD7" w:rsidP="004B4437">
      <w:pPr>
        <w:numPr>
          <w:ilvl w:val="1"/>
          <w:numId w:val="102"/>
        </w:numPr>
        <w:tabs>
          <w:tab w:val="left" w:pos="567"/>
          <w:tab w:val="left" w:pos="2694"/>
        </w:tabs>
        <w:rPr>
          <w:rFonts w:ascii="Symbol" w:eastAsia="Symbol" w:hAnsi="Symbol" w:cs="Symbol"/>
          <w:sz w:val="24"/>
          <w:szCs w:val="24"/>
        </w:rPr>
      </w:pPr>
      <w:r w:rsidRPr="007B2AD7">
        <w:rPr>
          <w:rFonts w:eastAsia="Times New Roman"/>
          <w:iCs/>
          <w:sz w:val="24"/>
          <w:szCs w:val="24"/>
        </w:rPr>
        <w:t>представлять рациональное число в виде десятичной дроби</w:t>
      </w:r>
    </w:p>
    <w:p w:rsidR="007B2AD7" w:rsidRPr="007B2AD7" w:rsidRDefault="007B2AD7" w:rsidP="007B2AD7">
      <w:pPr>
        <w:tabs>
          <w:tab w:val="left" w:pos="567"/>
          <w:tab w:val="left" w:pos="2694"/>
        </w:tabs>
        <w:spacing w:line="37" w:lineRule="exact"/>
        <w:rPr>
          <w:rFonts w:ascii="Symbol" w:eastAsia="Symbol" w:hAnsi="Symbol" w:cs="Symbol"/>
          <w:sz w:val="24"/>
          <w:szCs w:val="24"/>
        </w:rPr>
      </w:pPr>
    </w:p>
    <w:p w:rsidR="007B2AD7" w:rsidRPr="007B2AD7" w:rsidRDefault="007B2AD7" w:rsidP="004B4437">
      <w:pPr>
        <w:numPr>
          <w:ilvl w:val="1"/>
          <w:numId w:val="102"/>
        </w:numPr>
        <w:tabs>
          <w:tab w:val="left" w:pos="567"/>
          <w:tab w:val="left" w:pos="2694"/>
        </w:tabs>
        <w:rPr>
          <w:rFonts w:ascii="Symbol" w:eastAsia="Symbol" w:hAnsi="Symbol" w:cs="Symbol"/>
          <w:sz w:val="24"/>
          <w:szCs w:val="24"/>
        </w:rPr>
      </w:pPr>
      <w:r w:rsidRPr="007B2AD7">
        <w:rPr>
          <w:rFonts w:eastAsia="Times New Roman"/>
          <w:iCs/>
          <w:sz w:val="24"/>
          <w:szCs w:val="24"/>
        </w:rPr>
        <w:t xml:space="preserve">упорядочивать числа, записанные в виде </w:t>
      </w:r>
      <w:proofErr w:type="gramStart"/>
      <w:r w:rsidRPr="007B2AD7">
        <w:rPr>
          <w:rFonts w:eastAsia="Times New Roman"/>
          <w:iCs/>
          <w:sz w:val="24"/>
          <w:szCs w:val="24"/>
        </w:rPr>
        <w:t>обыкновенной</w:t>
      </w:r>
      <w:proofErr w:type="gramEnd"/>
      <w:r w:rsidRPr="007B2AD7">
        <w:rPr>
          <w:rFonts w:eastAsia="Times New Roman"/>
          <w:iCs/>
          <w:sz w:val="24"/>
          <w:szCs w:val="24"/>
        </w:rPr>
        <w:t xml:space="preserve"> и десятичной</w:t>
      </w:r>
    </w:p>
    <w:p w:rsidR="007B2AD7" w:rsidRPr="007B2AD7" w:rsidRDefault="007B2AD7" w:rsidP="007B2AD7">
      <w:pPr>
        <w:tabs>
          <w:tab w:val="left" w:pos="567"/>
          <w:tab w:val="left" w:pos="2694"/>
        </w:tabs>
        <w:spacing w:line="27" w:lineRule="exact"/>
        <w:rPr>
          <w:rFonts w:ascii="Symbol" w:eastAsia="Symbol" w:hAnsi="Symbol" w:cs="Symbol"/>
          <w:sz w:val="24"/>
          <w:szCs w:val="24"/>
        </w:rPr>
      </w:pPr>
    </w:p>
    <w:p w:rsidR="007B2AD7" w:rsidRPr="007B2AD7" w:rsidRDefault="007B2AD7" w:rsidP="007B2AD7">
      <w:pPr>
        <w:tabs>
          <w:tab w:val="left" w:pos="567"/>
          <w:tab w:val="left" w:pos="2694"/>
        </w:tabs>
        <w:rPr>
          <w:rFonts w:ascii="Symbol" w:eastAsia="Symbol" w:hAnsi="Symbol" w:cs="Symbol"/>
          <w:sz w:val="24"/>
          <w:szCs w:val="24"/>
        </w:rPr>
      </w:pPr>
      <w:r w:rsidRPr="007B2AD7">
        <w:rPr>
          <w:rFonts w:eastAsia="Times New Roman"/>
          <w:iCs/>
          <w:sz w:val="24"/>
          <w:szCs w:val="24"/>
        </w:rPr>
        <w:lastRenderedPageBreak/>
        <w:t>дроби;</w:t>
      </w:r>
    </w:p>
    <w:p w:rsidR="007B2AD7" w:rsidRPr="007B2AD7" w:rsidRDefault="007B2AD7" w:rsidP="007B2AD7">
      <w:pPr>
        <w:tabs>
          <w:tab w:val="left" w:pos="567"/>
          <w:tab w:val="left" w:pos="2694"/>
        </w:tabs>
        <w:spacing w:line="55" w:lineRule="exact"/>
        <w:rPr>
          <w:rFonts w:ascii="Symbol" w:eastAsia="Symbol" w:hAnsi="Symbol" w:cs="Symbol"/>
          <w:sz w:val="24"/>
          <w:szCs w:val="24"/>
        </w:rPr>
      </w:pPr>
    </w:p>
    <w:p w:rsidR="00895700" w:rsidRPr="006D6853" w:rsidRDefault="007B2AD7" w:rsidP="006D6853">
      <w:pPr>
        <w:pStyle w:val="a4"/>
        <w:numPr>
          <w:ilvl w:val="0"/>
          <w:numId w:val="357"/>
        </w:numPr>
        <w:tabs>
          <w:tab w:val="left" w:pos="567"/>
        </w:tabs>
        <w:spacing w:line="285" w:lineRule="auto"/>
        <w:ind w:left="0" w:right="-23" w:firstLine="0"/>
        <w:jc w:val="both"/>
      </w:pPr>
      <w:r w:rsidRPr="006D6853">
        <w:rPr>
          <w:rFonts w:eastAsia="Times New Roman"/>
          <w:iCs/>
          <w:sz w:val="24"/>
          <w:szCs w:val="24"/>
        </w:rPr>
        <w:t>находить НОД и НОК чисел и использовать их при решении задач</w:t>
      </w:r>
    </w:p>
    <w:p w:rsidR="00895700" w:rsidRDefault="00895700" w:rsidP="009217B5">
      <w:pPr>
        <w:spacing w:line="32" w:lineRule="exact"/>
        <w:rPr>
          <w:rFonts w:ascii="Symbol" w:eastAsia="Symbol" w:hAnsi="Symbol" w:cs="Symbol"/>
          <w:sz w:val="24"/>
          <w:szCs w:val="24"/>
        </w:rPr>
      </w:pPr>
    </w:p>
    <w:p w:rsidR="00895700" w:rsidRDefault="0099262C" w:rsidP="004B4437">
      <w:pPr>
        <w:numPr>
          <w:ilvl w:val="0"/>
          <w:numId w:val="102"/>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895700" w:rsidRDefault="00895700" w:rsidP="007B2AD7">
      <w:pPr>
        <w:tabs>
          <w:tab w:val="left" w:pos="567"/>
        </w:tabs>
        <w:spacing w:line="50" w:lineRule="exact"/>
        <w:rPr>
          <w:rFonts w:eastAsia="Times New Roman"/>
          <w:b/>
          <w:bCs/>
          <w:sz w:val="24"/>
          <w:szCs w:val="24"/>
        </w:rPr>
      </w:pPr>
    </w:p>
    <w:p w:rsidR="00895700" w:rsidRPr="007B2AD7" w:rsidRDefault="0099262C" w:rsidP="004B4437">
      <w:pPr>
        <w:numPr>
          <w:ilvl w:val="1"/>
          <w:numId w:val="102"/>
        </w:numPr>
        <w:tabs>
          <w:tab w:val="left" w:pos="567"/>
        </w:tabs>
        <w:spacing w:line="274" w:lineRule="auto"/>
        <w:ind w:right="420"/>
        <w:rPr>
          <w:rFonts w:ascii="Symbol" w:eastAsia="Symbol" w:hAnsi="Symbol" w:cs="Symbol"/>
          <w:sz w:val="24"/>
          <w:szCs w:val="24"/>
        </w:rPr>
      </w:pPr>
      <w:r w:rsidRPr="007B2AD7">
        <w:rPr>
          <w:rFonts w:eastAsia="Times New Roman"/>
          <w:iCs/>
          <w:sz w:val="24"/>
          <w:szCs w:val="24"/>
        </w:rPr>
        <w:t>применять правила приближенных вычислений при решении практических задач и решении задач других учебных предметов;</w:t>
      </w:r>
    </w:p>
    <w:p w:rsidR="00895700" w:rsidRPr="007B2AD7" w:rsidRDefault="00895700" w:rsidP="007B2AD7">
      <w:pPr>
        <w:tabs>
          <w:tab w:val="left" w:pos="567"/>
        </w:tabs>
        <w:spacing w:line="2" w:lineRule="exact"/>
        <w:rPr>
          <w:rFonts w:ascii="Symbol" w:eastAsia="Symbol" w:hAnsi="Symbol" w:cs="Symbol"/>
          <w:sz w:val="24"/>
          <w:szCs w:val="24"/>
        </w:rPr>
      </w:pPr>
    </w:p>
    <w:p w:rsidR="00895700" w:rsidRPr="007B2AD7" w:rsidRDefault="0099262C" w:rsidP="004B4437">
      <w:pPr>
        <w:numPr>
          <w:ilvl w:val="1"/>
          <w:numId w:val="102"/>
        </w:numPr>
        <w:tabs>
          <w:tab w:val="left" w:pos="567"/>
          <w:tab w:val="left" w:pos="1840"/>
        </w:tabs>
        <w:spacing w:line="274" w:lineRule="auto"/>
        <w:ind w:right="420"/>
        <w:rPr>
          <w:rFonts w:ascii="Symbol" w:eastAsia="Symbol" w:hAnsi="Symbol" w:cs="Symbol"/>
          <w:sz w:val="24"/>
          <w:szCs w:val="24"/>
        </w:rPr>
      </w:pPr>
      <w:r w:rsidRPr="007B2AD7">
        <w:rPr>
          <w:rFonts w:eastAsia="Times New Roman"/>
          <w:iCs/>
          <w:sz w:val="24"/>
          <w:szCs w:val="24"/>
        </w:rPr>
        <w:t>выполнять сравнение результатов вычислений при решении практических задач, в том числе приближенных вычислений;</w:t>
      </w:r>
    </w:p>
    <w:p w:rsidR="00895700" w:rsidRPr="007B2AD7" w:rsidRDefault="00895700" w:rsidP="007B2AD7">
      <w:pPr>
        <w:tabs>
          <w:tab w:val="left" w:pos="567"/>
        </w:tabs>
        <w:spacing w:line="2" w:lineRule="exact"/>
        <w:rPr>
          <w:rFonts w:ascii="Symbol" w:eastAsia="Symbol" w:hAnsi="Symbol" w:cs="Symbol"/>
          <w:sz w:val="24"/>
          <w:szCs w:val="24"/>
        </w:rPr>
      </w:pPr>
    </w:p>
    <w:p w:rsidR="00895700" w:rsidRPr="007B2AD7" w:rsidRDefault="0099262C" w:rsidP="004B4437">
      <w:pPr>
        <w:numPr>
          <w:ilvl w:val="1"/>
          <w:numId w:val="102"/>
        </w:numPr>
        <w:tabs>
          <w:tab w:val="left" w:pos="567"/>
          <w:tab w:val="left" w:pos="1840"/>
        </w:tabs>
        <w:spacing w:line="274" w:lineRule="auto"/>
        <w:ind w:right="420"/>
        <w:rPr>
          <w:rFonts w:ascii="Symbol" w:eastAsia="Symbol" w:hAnsi="Symbol" w:cs="Symbol"/>
          <w:sz w:val="24"/>
          <w:szCs w:val="24"/>
        </w:rPr>
      </w:pPr>
      <w:r w:rsidRPr="007B2AD7">
        <w:rPr>
          <w:rFonts w:eastAsia="Times New Roman"/>
          <w:iCs/>
          <w:sz w:val="24"/>
          <w:szCs w:val="24"/>
        </w:rPr>
        <w:t>составлять и оценивать числовые выражения при решении практических задач и задач из других учебных предметов;</w:t>
      </w:r>
    </w:p>
    <w:p w:rsidR="00895700" w:rsidRPr="007B2AD7" w:rsidRDefault="00895700" w:rsidP="007B2AD7">
      <w:pPr>
        <w:tabs>
          <w:tab w:val="left" w:pos="567"/>
        </w:tabs>
        <w:spacing w:line="2" w:lineRule="exact"/>
        <w:rPr>
          <w:rFonts w:ascii="Symbol" w:eastAsia="Symbol" w:hAnsi="Symbol" w:cs="Symbol"/>
          <w:sz w:val="24"/>
          <w:szCs w:val="24"/>
        </w:rPr>
      </w:pPr>
    </w:p>
    <w:p w:rsidR="00895700" w:rsidRPr="007B2AD7" w:rsidRDefault="0099262C" w:rsidP="004B4437">
      <w:pPr>
        <w:numPr>
          <w:ilvl w:val="1"/>
          <w:numId w:val="102"/>
        </w:numPr>
        <w:tabs>
          <w:tab w:val="left" w:pos="567"/>
          <w:tab w:val="left" w:pos="1840"/>
        </w:tabs>
        <w:spacing w:line="268" w:lineRule="auto"/>
        <w:ind w:right="420"/>
        <w:rPr>
          <w:rFonts w:ascii="Symbol" w:eastAsia="Symbol" w:hAnsi="Symbol" w:cs="Symbol"/>
          <w:sz w:val="24"/>
          <w:szCs w:val="24"/>
        </w:rPr>
      </w:pPr>
      <w:r w:rsidRPr="007B2AD7">
        <w:rPr>
          <w:rFonts w:eastAsia="Times New Roman"/>
          <w:iCs/>
          <w:sz w:val="24"/>
          <w:szCs w:val="24"/>
        </w:rPr>
        <w:t>записывать и округлять числовые значения реальных величин с использованием ра</w:t>
      </w:r>
      <w:r w:rsidRPr="007B2AD7">
        <w:rPr>
          <w:rFonts w:eastAsia="Times New Roman"/>
          <w:iCs/>
          <w:sz w:val="24"/>
          <w:szCs w:val="24"/>
        </w:rPr>
        <w:t>з</w:t>
      </w:r>
      <w:r w:rsidRPr="007B2AD7">
        <w:rPr>
          <w:rFonts w:eastAsia="Times New Roman"/>
          <w:iCs/>
          <w:sz w:val="24"/>
          <w:szCs w:val="24"/>
        </w:rPr>
        <w:t>ных систем измерения.</w:t>
      </w:r>
    </w:p>
    <w:p w:rsidR="00895700" w:rsidRDefault="00895700" w:rsidP="009217B5">
      <w:pPr>
        <w:spacing w:line="2" w:lineRule="exact"/>
        <w:rPr>
          <w:sz w:val="20"/>
          <w:szCs w:val="20"/>
        </w:rPr>
      </w:pPr>
    </w:p>
    <w:p w:rsidR="00895700" w:rsidRDefault="0099262C" w:rsidP="009217B5">
      <w:pPr>
        <w:rPr>
          <w:sz w:val="20"/>
          <w:szCs w:val="20"/>
        </w:rPr>
      </w:pPr>
      <w:r>
        <w:rPr>
          <w:rFonts w:eastAsia="Times New Roman"/>
          <w:b/>
          <w:bCs/>
          <w:sz w:val="24"/>
          <w:szCs w:val="24"/>
        </w:rPr>
        <w:t>Тождественные преобразования</w:t>
      </w:r>
    </w:p>
    <w:p w:rsidR="00895700" w:rsidRDefault="00895700" w:rsidP="009217B5">
      <w:pPr>
        <w:spacing w:line="55" w:lineRule="exact"/>
        <w:rPr>
          <w:sz w:val="20"/>
          <w:szCs w:val="20"/>
        </w:rPr>
      </w:pPr>
    </w:p>
    <w:p w:rsidR="00895700" w:rsidRPr="007B2AD7" w:rsidRDefault="0099262C" w:rsidP="004B4437">
      <w:pPr>
        <w:numPr>
          <w:ilvl w:val="1"/>
          <w:numId w:val="103"/>
        </w:numPr>
        <w:tabs>
          <w:tab w:val="left" w:pos="567"/>
        </w:tabs>
        <w:rPr>
          <w:rFonts w:ascii="Symbol" w:eastAsia="Symbol" w:hAnsi="Symbol" w:cs="Symbol"/>
          <w:sz w:val="24"/>
          <w:szCs w:val="24"/>
        </w:rPr>
      </w:pPr>
      <w:r w:rsidRPr="007B2AD7">
        <w:rPr>
          <w:rFonts w:eastAsia="Times New Roman"/>
          <w:iCs/>
          <w:sz w:val="24"/>
          <w:szCs w:val="24"/>
        </w:rPr>
        <w:t>Оперировать понятиями степени с натуральным показателем, степени</w:t>
      </w:r>
    </w:p>
    <w:p w:rsidR="00895700" w:rsidRPr="007B2AD7" w:rsidRDefault="00895700" w:rsidP="007B2AD7">
      <w:pPr>
        <w:tabs>
          <w:tab w:val="left" w:pos="567"/>
        </w:tabs>
        <w:spacing w:line="22" w:lineRule="exact"/>
        <w:rPr>
          <w:rFonts w:ascii="Symbol" w:eastAsia="Symbol" w:hAnsi="Symbol" w:cs="Symbol"/>
          <w:sz w:val="24"/>
          <w:szCs w:val="24"/>
        </w:rPr>
      </w:pPr>
    </w:p>
    <w:p w:rsidR="00895700" w:rsidRPr="007B2AD7" w:rsidRDefault="0099262C" w:rsidP="004B4437">
      <w:pPr>
        <w:numPr>
          <w:ilvl w:val="0"/>
          <w:numId w:val="103"/>
        </w:numPr>
        <w:tabs>
          <w:tab w:val="left" w:pos="567"/>
          <w:tab w:val="left" w:pos="940"/>
        </w:tabs>
        <w:rPr>
          <w:rFonts w:eastAsia="Times New Roman"/>
          <w:iCs/>
          <w:sz w:val="24"/>
          <w:szCs w:val="24"/>
        </w:rPr>
      </w:pPr>
      <w:r w:rsidRPr="007B2AD7">
        <w:rPr>
          <w:rFonts w:eastAsia="Times New Roman"/>
          <w:iCs/>
          <w:sz w:val="24"/>
          <w:szCs w:val="24"/>
        </w:rPr>
        <w:t>целым отрицательным показателем;</w:t>
      </w:r>
    </w:p>
    <w:p w:rsidR="00895700" w:rsidRPr="007B2AD7" w:rsidRDefault="00895700" w:rsidP="007B2AD7">
      <w:pPr>
        <w:tabs>
          <w:tab w:val="left" w:pos="567"/>
        </w:tabs>
        <w:spacing w:line="55" w:lineRule="exact"/>
        <w:rPr>
          <w:rFonts w:eastAsia="Times New Roman"/>
          <w:iCs/>
          <w:sz w:val="24"/>
          <w:szCs w:val="24"/>
        </w:rPr>
      </w:pPr>
    </w:p>
    <w:p w:rsidR="00895700" w:rsidRPr="007B2AD7" w:rsidRDefault="0099262C" w:rsidP="004B4437">
      <w:pPr>
        <w:numPr>
          <w:ilvl w:val="1"/>
          <w:numId w:val="103"/>
        </w:numPr>
        <w:tabs>
          <w:tab w:val="left" w:pos="567"/>
        </w:tabs>
        <w:spacing w:line="275" w:lineRule="auto"/>
        <w:ind w:right="420"/>
        <w:jc w:val="both"/>
        <w:rPr>
          <w:rFonts w:ascii="Symbol" w:eastAsia="Symbol" w:hAnsi="Symbol" w:cs="Symbol"/>
          <w:sz w:val="24"/>
          <w:szCs w:val="24"/>
        </w:rPr>
      </w:pPr>
      <w:proofErr w:type="gramStart"/>
      <w:r w:rsidRPr="007B2AD7">
        <w:rPr>
          <w:rFonts w:eastAsia="Times New Roman"/>
          <w:iCs/>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895700" w:rsidRPr="007B2AD7" w:rsidRDefault="0099262C" w:rsidP="004B4437">
      <w:pPr>
        <w:numPr>
          <w:ilvl w:val="1"/>
          <w:numId w:val="103"/>
        </w:numPr>
        <w:tabs>
          <w:tab w:val="left" w:pos="567"/>
        </w:tabs>
        <w:spacing w:line="274" w:lineRule="auto"/>
        <w:ind w:right="420"/>
        <w:jc w:val="both"/>
        <w:rPr>
          <w:rFonts w:ascii="Symbol" w:eastAsia="Symbol" w:hAnsi="Symbol" w:cs="Symbol"/>
          <w:sz w:val="24"/>
          <w:szCs w:val="24"/>
        </w:rPr>
      </w:pPr>
      <w:r w:rsidRPr="007B2AD7">
        <w:rPr>
          <w:rFonts w:eastAsia="Times New Roman"/>
          <w:iCs/>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895700" w:rsidRPr="007B2AD7" w:rsidRDefault="00895700" w:rsidP="007B2AD7">
      <w:pPr>
        <w:tabs>
          <w:tab w:val="left" w:pos="567"/>
        </w:tabs>
        <w:spacing w:line="2" w:lineRule="exact"/>
        <w:rPr>
          <w:rFonts w:ascii="Symbol" w:eastAsia="Symbol" w:hAnsi="Symbol" w:cs="Symbol"/>
          <w:sz w:val="24"/>
          <w:szCs w:val="24"/>
        </w:rPr>
      </w:pPr>
    </w:p>
    <w:p w:rsidR="00895700" w:rsidRPr="007B2AD7" w:rsidRDefault="0099262C" w:rsidP="004B4437">
      <w:pPr>
        <w:numPr>
          <w:ilvl w:val="1"/>
          <w:numId w:val="103"/>
        </w:numPr>
        <w:tabs>
          <w:tab w:val="left" w:pos="567"/>
        </w:tabs>
        <w:rPr>
          <w:rFonts w:ascii="Symbol" w:eastAsia="Symbol" w:hAnsi="Symbol" w:cs="Symbol"/>
          <w:sz w:val="24"/>
          <w:szCs w:val="24"/>
        </w:rPr>
      </w:pPr>
      <w:r w:rsidRPr="007B2AD7">
        <w:rPr>
          <w:rFonts w:eastAsia="Times New Roman"/>
          <w:iCs/>
          <w:sz w:val="24"/>
          <w:szCs w:val="24"/>
        </w:rPr>
        <w:t>выделять квадрат суммы и разности одночленов;</w:t>
      </w:r>
    </w:p>
    <w:p w:rsidR="00895700" w:rsidRPr="007B2AD7" w:rsidRDefault="00895700" w:rsidP="007B2AD7">
      <w:pPr>
        <w:tabs>
          <w:tab w:val="left" w:pos="567"/>
        </w:tabs>
        <w:spacing w:line="41" w:lineRule="exact"/>
        <w:rPr>
          <w:rFonts w:ascii="Symbol" w:eastAsia="Symbol" w:hAnsi="Symbol" w:cs="Symbol"/>
          <w:sz w:val="24"/>
          <w:szCs w:val="24"/>
        </w:rPr>
      </w:pPr>
    </w:p>
    <w:p w:rsidR="00895700" w:rsidRPr="007B2AD7" w:rsidRDefault="0099262C" w:rsidP="004B4437">
      <w:pPr>
        <w:numPr>
          <w:ilvl w:val="1"/>
          <w:numId w:val="103"/>
        </w:numPr>
        <w:tabs>
          <w:tab w:val="left" w:pos="567"/>
        </w:tabs>
        <w:rPr>
          <w:rFonts w:ascii="Symbol" w:eastAsia="Symbol" w:hAnsi="Symbol" w:cs="Symbol"/>
          <w:sz w:val="24"/>
          <w:szCs w:val="24"/>
        </w:rPr>
      </w:pPr>
      <w:r w:rsidRPr="007B2AD7">
        <w:rPr>
          <w:rFonts w:eastAsia="Times New Roman"/>
          <w:iCs/>
          <w:sz w:val="24"/>
          <w:szCs w:val="24"/>
        </w:rPr>
        <w:t>раскладывать на множители квадратный  трёхчлен;</w:t>
      </w:r>
    </w:p>
    <w:p w:rsidR="00895700" w:rsidRPr="007B2AD7" w:rsidRDefault="00895700" w:rsidP="007B2AD7">
      <w:pPr>
        <w:tabs>
          <w:tab w:val="left" w:pos="567"/>
        </w:tabs>
        <w:spacing w:line="41" w:lineRule="exact"/>
        <w:rPr>
          <w:rFonts w:ascii="Symbol" w:eastAsia="Symbol" w:hAnsi="Symbol" w:cs="Symbol"/>
          <w:sz w:val="24"/>
          <w:szCs w:val="24"/>
        </w:rPr>
      </w:pPr>
    </w:p>
    <w:p w:rsidR="00895700" w:rsidRPr="007B2AD7" w:rsidRDefault="0099262C" w:rsidP="004B4437">
      <w:pPr>
        <w:numPr>
          <w:ilvl w:val="1"/>
          <w:numId w:val="103"/>
        </w:numPr>
        <w:tabs>
          <w:tab w:val="left" w:pos="567"/>
        </w:tabs>
        <w:spacing w:line="275" w:lineRule="auto"/>
        <w:ind w:right="420"/>
        <w:jc w:val="both"/>
        <w:rPr>
          <w:rFonts w:ascii="Symbol" w:eastAsia="Symbol" w:hAnsi="Symbol" w:cs="Symbol"/>
          <w:sz w:val="24"/>
          <w:szCs w:val="24"/>
        </w:rPr>
      </w:pPr>
      <w:r w:rsidRPr="007B2AD7">
        <w:rPr>
          <w:rFonts w:eastAsia="Times New Roman"/>
          <w:iCs/>
          <w:sz w:val="24"/>
          <w:szCs w:val="24"/>
        </w:rPr>
        <w:t>выполнять преобразования выражений, содержащих степени с целыми отрицател</w:t>
      </w:r>
      <w:r w:rsidRPr="007B2AD7">
        <w:rPr>
          <w:rFonts w:eastAsia="Times New Roman"/>
          <w:iCs/>
          <w:sz w:val="24"/>
          <w:szCs w:val="24"/>
        </w:rPr>
        <w:t>ь</w:t>
      </w:r>
      <w:r w:rsidRPr="007B2AD7">
        <w:rPr>
          <w:rFonts w:eastAsia="Times New Roman"/>
          <w:iCs/>
          <w:sz w:val="24"/>
          <w:szCs w:val="24"/>
        </w:rPr>
        <w:t>ными показателями, переходить от записи в виде степени с целым отрицательным показ</w:t>
      </w:r>
      <w:r w:rsidRPr="007B2AD7">
        <w:rPr>
          <w:rFonts w:eastAsia="Times New Roman"/>
          <w:iCs/>
          <w:sz w:val="24"/>
          <w:szCs w:val="24"/>
        </w:rPr>
        <w:t>а</w:t>
      </w:r>
      <w:r w:rsidRPr="007B2AD7">
        <w:rPr>
          <w:rFonts w:eastAsia="Times New Roman"/>
          <w:iCs/>
          <w:sz w:val="24"/>
          <w:szCs w:val="24"/>
        </w:rPr>
        <w:t>телем к записи в виде дроби;</w:t>
      </w:r>
    </w:p>
    <w:p w:rsidR="007B2AD7" w:rsidRPr="007B2AD7" w:rsidRDefault="0099262C" w:rsidP="004B4437">
      <w:pPr>
        <w:numPr>
          <w:ilvl w:val="1"/>
          <w:numId w:val="103"/>
        </w:numPr>
        <w:tabs>
          <w:tab w:val="left" w:pos="567"/>
        </w:tabs>
        <w:spacing w:line="295" w:lineRule="auto"/>
        <w:ind w:right="420"/>
        <w:jc w:val="both"/>
        <w:rPr>
          <w:rFonts w:ascii="Symbol" w:eastAsia="Symbol" w:hAnsi="Symbol" w:cs="Symbol"/>
          <w:sz w:val="24"/>
          <w:szCs w:val="24"/>
        </w:rPr>
      </w:pPr>
      <w:r w:rsidRPr="007B2AD7">
        <w:rPr>
          <w:rFonts w:eastAsia="Times New Roman"/>
          <w:iCs/>
          <w:sz w:val="24"/>
          <w:szCs w:val="24"/>
        </w:rPr>
        <w:t xml:space="preserve">выполнять преобразования дробно-рациональных выражений: сокращение дробей, приведение алгебраических дробей к общему </w:t>
      </w:r>
      <w:proofErr w:type="spellStart"/>
      <w:r w:rsidRPr="007B2AD7">
        <w:rPr>
          <w:rFonts w:eastAsia="Times New Roman"/>
          <w:iCs/>
          <w:sz w:val="24"/>
          <w:szCs w:val="24"/>
        </w:rPr>
        <w:t>знаменателю,</w:t>
      </w:r>
      <w:r w:rsidR="007B2AD7">
        <w:rPr>
          <w:rFonts w:ascii="Symbol" w:eastAsia="Symbol" w:hAnsi="Symbol" w:cs="Symbol"/>
          <w:sz w:val="24"/>
          <w:szCs w:val="24"/>
        </w:rPr>
        <w:t></w:t>
      </w:r>
      <w:r w:rsidR="007B2AD7" w:rsidRPr="007B2AD7">
        <w:rPr>
          <w:rFonts w:eastAsia="Times New Roman"/>
          <w:iCs/>
          <w:sz w:val="24"/>
          <w:szCs w:val="24"/>
        </w:rPr>
        <w:t>сложение</w:t>
      </w:r>
      <w:proofErr w:type="spellEnd"/>
      <w:r w:rsidR="007B2AD7" w:rsidRPr="007B2AD7">
        <w:rPr>
          <w:rFonts w:eastAsia="Times New Roman"/>
          <w:iCs/>
          <w:sz w:val="24"/>
          <w:szCs w:val="24"/>
        </w:rPr>
        <w:t>, умножение, деление алгебраических дробей, возведение алгебраической дроби в натуральную и целую отриц</w:t>
      </w:r>
      <w:r w:rsidR="007B2AD7" w:rsidRPr="007B2AD7">
        <w:rPr>
          <w:rFonts w:eastAsia="Times New Roman"/>
          <w:iCs/>
          <w:sz w:val="24"/>
          <w:szCs w:val="24"/>
        </w:rPr>
        <w:t>а</w:t>
      </w:r>
      <w:r w:rsidR="007B2AD7" w:rsidRPr="007B2AD7">
        <w:rPr>
          <w:rFonts w:eastAsia="Times New Roman"/>
          <w:iCs/>
          <w:sz w:val="24"/>
          <w:szCs w:val="24"/>
        </w:rPr>
        <w:t>тельную степень;</w:t>
      </w:r>
    </w:p>
    <w:p w:rsidR="007B2AD7" w:rsidRDefault="007B2AD7" w:rsidP="007B2AD7">
      <w:pPr>
        <w:spacing w:line="2" w:lineRule="exact"/>
        <w:rPr>
          <w:sz w:val="20"/>
          <w:szCs w:val="20"/>
        </w:rPr>
      </w:pPr>
    </w:p>
    <w:p w:rsidR="007B2AD7" w:rsidRPr="007B2AD7" w:rsidRDefault="007B2AD7" w:rsidP="004B4437">
      <w:pPr>
        <w:numPr>
          <w:ilvl w:val="1"/>
          <w:numId w:val="104"/>
        </w:numPr>
        <w:tabs>
          <w:tab w:val="left" w:pos="567"/>
        </w:tabs>
        <w:rPr>
          <w:rFonts w:ascii="Symbol" w:eastAsia="Symbol" w:hAnsi="Symbol" w:cs="Symbol"/>
          <w:sz w:val="24"/>
          <w:szCs w:val="24"/>
        </w:rPr>
      </w:pPr>
      <w:r w:rsidRPr="007B2AD7">
        <w:rPr>
          <w:rFonts w:eastAsia="Times New Roman"/>
          <w:iCs/>
          <w:sz w:val="24"/>
          <w:szCs w:val="24"/>
        </w:rPr>
        <w:t>выполнять преобразования выражений, содержащих квадратные корни;</w:t>
      </w:r>
    </w:p>
    <w:p w:rsidR="007B2AD7" w:rsidRPr="007B2AD7" w:rsidRDefault="007B2AD7" w:rsidP="007B2AD7">
      <w:pPr>
        <w:tabs>
          <w:tab w:val="left" w:pos="567"/>
        </w:tabs>
        <w:spacing w:line="41" w:lineRule="exact"/>
        <w:rPr>
          <w:rFonts w:ascii="Symbol" w:eastAsia="Symbol" w:hAnsi="Symbol" w:cs="Symbol"/>
          <w:sz w:val="24"/>
          <w:szCs w:val="24"/>
        </w:rPr>
      </w:pPr>
    </w:p>
    <w:p w:rsidR="007B2AD7" w:rsidRPr="007B2AD7" w:rsidRDefault="007B2AD7" w:rsidP="004B4437">
      <w:pPr>
        <w:numPr>
          <w:ilvl w:val="1"/>
          <w:numId w:val="104"/>
        </w:numPr>
        <w:tabs>
          <w:tab w:val="left" w:pos="567"/>
        </w:tabs>
        <w:spacing w:line="274" w:lineRule="auto"/>
        <w:ind w:right="420"/>
        <w:rPr>
          <w:rFonts w:ascii="Symbol" w:eastAsia="Symbol" w:hAnsi="Symbol" w:cs="Symbol"/>
          <w:sz w:val="24"/>
          <w:szCs w:val="24"/>
        </w:rPr>
      </w:pPr>
      <w:r w:rsidRPr="007B2AD7">
        <w:rPr>
          <w:rFonts w:eastAsia="Times New Roman"/>
          <w:iCs/>
          <w:sz w:val="24"/>
          <w:szCs w:val="24"/>
        </w:rPr>
        <w:t>выделять квадрат суммы или разности двучлена в выражениях, содержащих квадра</w:t>
      </w:r>
      <w:r w:rsidRPr="007B2AD7">
        <w:rPr>
          <w:rFonts w:eastAsia="Times New Roman"/>
          <w:iCs/>
          <w:sz w:val="24"/>
          <w:szCs w:val="24"/>
        </w:rPr>
        <w:t>т</w:t>
      </w:r>
      <w:r w:rsidRPr="007B2AD7">
        <w:rPr>
          <w:rFonts w:eastAsia="Times New Roman"/>
          <w:iCs/>
          <w:sz w:val="24"/>
          <w:szCs w:val="24"/>
        </w:rPr>
        <w:t>ные корни;</w:t>
      </w:r>
    </w:p>
    <w:p w:rsidR="007B2AD7" w:rsidRPr="007B2AD7" w:rsidRDefault="007B2AD7" w:rsidP="007B2AD7">
      <w:pPr>
        <w:tabs>
          <w:tab w:val="left" w:pos="567"/>
        </w:tabs>
        <w:spacing w:line="2" w:lineRule="exact"/>
        <w:rPr>
          <w:rFonts w:ascii="Symbol" w:eastAsia="Symbol" w:hAnsi="Symbol" w:cs="Symbol"/>
          <w:sz w:val="24"/>
          <w:szCs w:val="24"/>
        </w:rPr>
      </w:pPr>
    </w:p>
    <w:p w:rsidR="007B2AD7" w:rsidRDefault="007B2AD7" w:rsidP="004B4437">
      <w:pPr>
        <w:numPr>
          <w:ilvl w:val="0"/>
          <w:numId w:val="104"/>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7B2AD7" w:rsidRDefault="007B2AD7" w:rsidP="007B2AD7">
      <w:pPr>
        <w:spacing w:line="50" w:lineRule="exact"/>
        <w:rPr>
          <w:rFonts w:eastAsia="Times New Roman"/>
          <w:b/>
          <w:bCs/>
          <w:sz w:val="24"/>
          <w:szCs w:val="24"/>
        </w:rPr>
      </w:pPr>
    </w:p>
    <w:p w:rsidR="007B2AD7" w:rsidRDefault="007B2AD7" w:rsidP="004B4437">
      <w:pPr>
        <w:numPr>
          <w:ilvl w:val="1"/>
          <w:numId w:val="104"/>
        </w:numPr>
        <w:tabs>
          <w:tab w:val="left" w:pos="567"/>
          <w:tab w:val="left" w:pos="1840"/>
        </w:tabs>
        <w:spacing w:line="274" w:lineRule="auto"/>
        <w:ind w:right="420"/>
        <w:rPr>
          <w:rFonts w:ascii="Symbol" w:eastAsia="Symbol" w:hAnsi="Symbol" w:cs="Symbol"/>
          <w:sz w:val="24"/>
          <w:szCs w:val="24"/>
        </w:rPr>
      </w:pPr>
      <w:r>
        <w:rPr>
          <w:rFonts w:eastAsia="Times New Roman"/>
          <w:i/>
          <w:iCs/>
          <w:sz w:val="24"/>
          <w:szCs w:val="24"/>
        </w:rPr>
        <w:t>выполнять преобразования и действия с числами, записанными в стандартном виде;</w:t>
      </w:r>
    </w:p>
    <w:p w:rsidR="007B2AD7" w:rsidRDefault="007B2AD7" w:rsidP="007B2AD7">
      <w:pPr>
        <w:spacing w:line="2" w:lineRule="exact"/>
        <w:rPr>
          <w:rFonts w:ascii="Symbol" w:eastAsia="Symbol" w:hAnsi="Symbol" w:cs="Symbol"/>
          <w:sz w:val="24"/>
          <w:szCs w:val="24"/>
        </w:rPr>
      </w:pPr>
    </w:p>
    <w:p w:rsidR="007B2AD7" w:rsidRPr="007B2AD7" w:rsidRDefault="007B2AD7" w:rsidP="004B4437">
      <w:pPr>
        <w:numPr>
          <w:ilvl w:val="1"/>
          <w:numId w:val="104"/>
        </w:numPr>
        <w:tabs>
          <w:tab w:val="left" w:pos="567"/>
        </w:tabs>
        <w:spacing w:line="270" w:lineRule="auto"/>
        <w:ind w:right="420"/>
        <w:rPr>
          <w:rFonts w:ascii="Symbol" w:eastAsia="Symbol" w:hAnsi="Symbol" w:cs="Symbol"/>
          <w:sz w:val="24"/>
          <w:szCs w:val="24"/>
        </w:rPr>
      </w:pPr>
      <w:r w:rsidRPr="007B2AD7">
        <w:rPr>
          <w:rFonts w:eastAsia="Times New Roman"/>
          <w:iCs/>
          <w:sz w:val="24"/>
          <w:szCs w:val="24"/>
        </w:rPr>
        <w:t>выполнять преобразования алгебраических выражений при решении задач других учебных предметов.</w:t>
      </w:r>
    </w:p>
    <w:p w:rsidR="007B2AD7" w:rsidRPr="007B2AD7" w:rsidRDefault="007B2AD7" w:rsidP="007B2AD7">
      <w:pPr>
        <w:tabs>
          <w:tab w:val="left" w:pos="567"/>
        </w:tabs>
        <w:spacing w:line="2" w:lineRule="exact"/>
        <w:rPr>
          <w:sz w:val="20"/>
          <w:szCs w:val="20"/>
        </w:rPr>
      </w:pPr>
    </w:p>
    <w:p w:rsidR="007B2AD7" w:rsidRPr="007B2AD7" w:rsidRDefault="007B2AD7" w:rsidP="007B2AD7">
      <w:pPr>
        <w:tabs>
          <w:tab w:val="left" w:pos="567"/>
        </w:tabs>
        <w:rPr>
          <w:sz w:val="20"/>
          <w:szCs w:val="20"/>
        </w:rPr>
      </w:pPr>
      <w:r w:rsidRPr="007B2AD7">
        <w:rPr>
          <w:rFonts w:eastAsia="Times New Roman"/>
          <w:b/>
          <w:bCs/>
          <w:sz w:val="24"/>
          <w:szCs w:val="24"/>
        </w:rPr>
        <w:t>Уравнения и неравенства</w:t>
      </w:r>
    </w:p>
    <w:p w:rsidR="007B2AD7" w:rsidRPr="007B2AD7" w:rsidRDefault="007B2AD7" w:rsidP="007B2AD7">
      <w:pPr>
        <w:tabs>
          <w:tab w:val="left" w:pos="567"/>
        </w:tabs>
        <w:spacing w:line="50" w:lineRule="exact"/>
        <w:rPr>
          <w:sz w:val="20"/>
          <w:szCs w:val="20"/>
        </w:rPr>
      </w:pPr>
    </w:p>
    <w:p w:rsidR="007B2AD7" w:rsidRPr="007B2AD7" w:rsidRDefault="007B2AD7" w:rsidP="004B4437">
      <w:pPr>
        <w:numPr>
          <w:ilvl w:val="0"/>
          <w:numId w:val="105"/>
        </w:numPr>
        <w:tabs>
          <w:tab w:val="left" w:pos="567"/>
        </w:tabs>
        <w:spacing w:line="275" w:lineRule="auto"/>
        <w:ind w:right="420"/>
        <w:jc w:val="both"/>
        <w:rPr>
          <w:rFonts w:ascii="Symbol" w:eastAsia="Symbol" w:hAnsi="Symbol" w:cs="Symbol"/>
          <w:sz w:val="24"/>
          <w:szCs w:val="24"/>
        </w:rPr>
      </w:pPr>
      <w:proofErr w:type="gramStart"/>
      <w:r w:rsidRPr="007B2AD7">
        <w:rPr>
          <w:rFonts w:eastAsia="Times New Roman"/>
          <w:iCs/>
          <w:sz w:val="24"/>
          <w:szCs w:val="24"/>
        </w:rPr>
        <w:t>Оперировать понятиями: уравнение, неравенство, корень уравнения, решение нер</w:t>
      </w:r>
      <w:r w:rsidRPr="007B2AD7">
        <w:rPr>
          <w:rFonts w:eastAsia="Times New Roman"/>
          <w:iCs/>
          <w:sz w:val="24"/>
          <w:szCs w:val="24"/>
        </w:rPr>
        <w:t>а</w:t>
      </w:r>
      <w:r w:rsidRPr="007B2AD7">
        <w:rPr>
          <w:rFonts w:eastAsia="Times New Roman"/>
          <w:iCs/>
          <w:sz w:val="24"/>
          <w:szCs w:val="24"/>
        </w:rPr>
        <w:t>венства, равносильные уравнения, область определения уравнения (неравенства, системы уравнений или неравенств);</w:t>
      </w:r>
      <w:proofErr w:type="gramEnd"/>
    </w:p>
    <w:p w:rsidR="007B2AD7" w:rsidRPr="007B2AD7" w:rsidRDefault="007B2AD7" w:rsidP="004B4437">
      <w:pPr>
        <w:numPr>
          <w:ilvl w:val="0"/>
          <w:numId w:val="105"/>
        </w:numPr>
        <w:tabs>
          <w:tab w:val="left" w:pos="567"/>
        </w:tabs>
        <w:spacing w:line="272" w:lineRule="auto"/>
        <w:ind w:right="420"/>
        <w:rPr>
          <w:rFonts w:ascii="Symbol" w:eastAsia="Symbol" w:hAnsi="Symbol" w:cs="Symbol"/>
          <w:sz w:val="24"/>
          <w:szCs w:val="24"/>
        </w:rPr>
      </w:pPr>
      <w:r w:rsidRPr="007B2AD7">
        <w:rPr>
          <w:rFonts w:eastAsia="Times New Roman"/>
          <w:iCs/>
          <w:sz w:val="24"/>
          <w:szCs w:val="24"/>
        </w:rPr>
        <w:t xml:space="preserve">решать линейные уравнения и уравнения, сводимые к </w:t>
      </w:r>
      <w:proofErr w:type="gramStart"/>
      <w:r w:rsidRPr="007B2AD7">
        <w:rPr>
          <w:rFonts w:eastAsia="Times New Roman"/>
          <w:iCs/>
          <w:sz w:val="24"/>
          <w:szCs w:val="24"/>
        </w:rPr>
        <w:t>линейным</w:t>
      </w:r>
      <w:proofErr w:type="gramEnd"/>
      <w:r w:rsidRPr="007B2AD7">
        <w:rPr>
          <w:rFonts w:eastAsia="Times New Roman"/>
          <w:iCs/>
          <w:sz w:val="24"/>
          <w:szCs w:val="24"/>
        </w:rPr>
        <w:t xml:space="preserve"> с помощью тожд</w:t>
      </w:r>
      <w:r w:rsidRPr="007B2AD7">
        <w:rPr>
          <w:rFonts w:eastAsia="Times New Roman"/>
          <w:iCs/>
          <w:sz w:val="24"/>
          <w:szCs w:val="24"/>
        </w:rPr>
        <w:t>е</w:t>
      </w:r>
      <w:r w:rsidRPr="007B2AD7">
        <w:rPr>
          <w:rFonts w:eastAsia="Times New Roman"/>
          <w:iCs/>
          <w:sz w:val="24"/>
          <w:szCs w:val="24"/>
        </w:rPr>
        <w:t>ственных преобразований;</w:t>
      </w:r>
    </w:p>
    <w:p w:rsidR="007B2AD7" w:rsidRPr="007B2AD7" w:rsidRDefault="007B2AD7" w:rsidP="007B2AD7">
      <w:pPr>
        <w:tabs>
          <w:tab w:val="left" w:pos="567"/>
        </w:tabs>
        <w:spacing w:line="2" w:lineRule="exact"/>
        <w:rPr>
          <w:rFonts w:ascii="Symbol" w:eastAsia="Symbol" w:hAnsi="Symbol" w:cs="Symbol"/>
          <w:sz w:val="24"/>
          <w:szCs w:val="24"/>
        </w:rPr>
      </w:pPr>
    </w:p>
    <w:p w:rsidR="007B2AD7" w:rsidRPr="007B2AD7" w:rsidRDefault="007B2AD7" w:rsidP="004B4437">
      <w:pPr>
        <w:numPr>
          <w:ilvl w:val="0"/>
          <w:numId w:val="105"/>
        </w:numPr>
        <w:tabs>
          <w:tab w:val="left" w:pos="567"/>
        </w:tabs>
        <w:spacing w:line="274" w:lineRule="auto"/>
        <w:ind w:right="420"/>
        <w:rPr>
          <w:rFonts w:ascii="Symbol" w:eastAsia="Symbol" w:hAnsi="Symbol" w:cs="Symbol"/>
          <w:sz w:val="24"/>
          <w:szCs w:val="24"/>
        </w:rPr>
      </w:pPr>
      <w:r w:rsidRPr="007B2AD7">
        <w:rPr>
          <w:rFonts w:eastAsia="Times New Roman"/>
          <w:iCs/>
          <w:sz w:val="24"/>
          <w:szCs w:val="24"/>
        </w:rPr>
        <w:t xml:space="preserve">решать квадратные уравнения и уравнения, сводимые к </w:t>
      </w:r>
      <w:proofErr w:type="gramStart"/>
      <w:r w:rsidRPr="007B2AD7">
        <w:rPr>
          <w:rFonts w:eastAsia="Times New Roman"/>
          <w:iCs/>
          <w:sz w:val="24"/>
          <w:szCs w:val="24"/>
        </w:rPr>
        <w:t>квадратным</w:t>
      </w:r>
      <w:proofErr w:type="gramEnd"/>
      <w:r w:rsidRPr="007B2AD7">
        <w:rPr>
          <w:rFonts w:eastAsia="Times New Roman"/>
          <w:iCs/>
          <w:sz w:val="24"/>
          <w:szCs w:val="24"/>
        </w:rPr>
        <w:t xml:space="preserve"> с помощью то</w:t>
      </w:r>
      <w:r w:rsidRPr="007B2AD7">
        <w:rPr>
          <w:rFonts w:eastAsia="Times New Roman"/>
          <w:iCs/>
          <w:sz w:val="24"/>
          <w:szCs w:val="24"/>
        </w:rPr>
        <w:t>ж</w:t>
      </w:r>
      <w:r w:rsidRPr="007B2AD7">
        <w:rPr>
          <w:rFonts w:eastAsia="Times New Roman"/>
          <w:iCs/>
          <w:sz w:val="24"/>
          <w:szCs w:val="24"/>
        </w:rPr>
        <w:t>дественных преобразований;</w:t>
      </w:r>
    </w:p>
    <w:p w:rsidR="007B2AD7" w:rsidRPr="007B2AD7" w:rsidRDefault="007B2AD7" w:rsidP="007B2AD7">
      <w:pPr>
        <w:tabs>
          <w:tab w:val="left" w:pos="567"/>
        </w:tabs>
        <w:spacing w:line="2" w:lineRule="exact"/>
        <w:rPr>
          <w:rFonts w:ascii="Symbol" w:eastAsia="Symbol" w:hAnsi="Symbol" w:cs="Symbol"/>
          <w:sz w:val="24"/>
          <w:szCs w:val="24"/>
        </w:rPr>
      </w:pPr>
    </w:p>
    <w:p w:rsidR="007B2AD7" w:rsidRPr="007B2AD7" w:rsidRDefault="007B2AD7" w:rsidP="004B4437">
      <w:pPr>
        <w:numPr>
          <w:ilvl w:val="0"/>
          <w:numId w:val="105"/>
        </w:numPr>
        <w:tabs>
          <w:tab w:val="left" w:pos="567"/>
        </w:tabs>
        <w:rPr>
          <w:rFonts w:ascii="Symbol" w:eastAsia="Symbol" w:hAnsi="Symbol" w:cs="Symbol"/>
          <w:sz w:val="24"/>
          <w:szCs w:val="24"/>
        </w:rPr>
      </w:pPr>
      <w:r w:rsidRPr="007B2AD7">
        <w:rPr>
          <w:rFonts w:eastAsia="Times New Roman"/>
          <w:iCs/>
          <w:sz w:val="24"/>
          <w:szCs w:val="24"/>
        </w:rPr>
        <w:t>решать дробно-линейные уравнения;</w:t>
      </w:r>
    </w:p>
    <w:p w:rsidR="007B2AD7" w:rsidRPr="007B2AD7" w:rsidRDefault="007B2AD7" w:rsidP="007B2AD7">
      <w:pPr>
        <w:tabs>
          <w:tab w:val="left" w:pos="567"/>
        </w:tabs>
        <w:spacing w:line="34" w:lineRule="exact"/>
        <w:rPr>
          <w:sz w:val="20"/>
          <w:szCs w:val="20"/>
        </w:rPr>
      </w:pPr>
    </w:p>
    <w:p w:rsidR="007B2AD7" w:rsidRPr="007B2AD7" w:rsidRDefault="007B2AD7" w:rsidP="007B2AD7">
      <w:pPr>
        <w:tabs>
          <w:tab w:val="left" w:pos="567"/>
          <w:tab w:val="left" w:pos="2880"/>
          <w:tab w:val="left" w:pos="4380"/>
          <w:tab w:val="left" w:pos="6320"/>
          <w:tab w:val="left" w:pos="7580"/>
        </w:tabs>
        <w:rPr>
          <w:sz w:val="20"/>
          <w:szCs w:val="20"/>
        </w:rPr>
      </w:pPr>
      <w:r w:rsidRPr="007B2AD7">
        <w:rPr>
          <w:rFonts w:ascii="Symbol" w:eastAsia="Symbol" w:hAnsi="Symbol" w:cs="Symbol"/>
          <w:sz w:val="24"/>
          <w:szCs w:val="24"/>
        </w:rPr>
        <w:t></w:t>
      </w:r>
      <w:r w:rsidRPr="007B2AD7">
        <w:rPr>
          <w:sz w:val="20"/>
          <w:szCs w:val="20"/>
        </w:rPr>
        <w:tab/>
      </w:r>
      <w:r w:rsidRPr="007B2AD7">
        <w:rPr>
          <w:rFonts w:eastAsia="Times New Roman"/>
          <w:iCs/>
          <w:sz w:val="24"/>
          <w:szCs w:val="24"/>
        </w:rPr>
        <w:t>решать</w:t>
      </w:r>
      <w:r w:rsidRPr="007B2AD7">
        <w:rPr>
          <w:rFonts w:eastAsia="Times New Roman"/>
          <w:iCs/>
          <w:sz w:val="24"/>
          <w:szCs w:val="24"/>
        </w:rPr>
        <w:tab/>
        <w:t>простейшие</w:t>
      </w:r>
      <w:r w:rsidRPr="007B2AD7">
        <w:rPr>
          <w:rFonts w:eastAsia="Times New Roman"/>
          <w:iCs/>
          <w:sz w:val="24"/>
          <w:szCs w:val="24"/>
        </w:rPr>
        <w:tab/>
        <w:t>иррациональные</w:t>
      </w:r>
      <w:r w:rsidRPr="007B2AD7">
        <w:rPr>
          <w:rFonts w:eastAsia="Times New Roman"/>
          <w:iCs/>
          <w:sz w:val="24"/>
          <w:szCs w:val="24"/>
        </w:rPr>
        <w:tab/>
        <w:t>уравнения</w:t>
      </w:r>
      <w:r w:rsidRPr="007B2AD7">
        <w:rPr>
          <w:rFonts w:eastAsia="Times New Roman"/>
          <w:iCs/>
          <w:sz w:val="24"/>
          <w:szCs w:val="24"/>
        </w:rPr>
        <w:tab/>
        <w:t xml:space="preserve">вида  </w:t>
      </w:r>
      <w:r w:rsidRPr="007B2AD7">
        <w:rPr>
          <w:noProof/>
          <w:sz w:val="1"/>
          <w:szCs w:val="1"/>
        </w:rPr>
        <w:drawing>
          <wp:inline distT="0" distB="0" distL="0" distR="0" wp14:anchorId="71A0A32A" wp14:editId="3AA06B15">
            <wp:extent cx="17145" cy="139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blip>
                    <a:srcRect/>
                    <a:stretch>
                      <a:fillRect/>
                    </a:stretch>
                  </pic:blipFill>
                  <pic:spPr bwMode="auto">
                    <a:xfrm>
                      <a:off x="0" y="0"/>
                      <a:ext cx="17145" cy="13970"/>
                    </a:xfrm>
                    <a:prstGeom prst="rect">
                      <a:avLst/>
                    </a:prstGeom>
                    <a:noFill/>
                    <a:ln>
                      <a:noFill/>
                    </a:ln>
                  </pic:spPr>
                </pic:pic>
              </a:graphicData>
            </a:graphic>
          </wp:inline>
        </w:drawing>
      </w:r>
      <w:r w:rsidRPr="007B2AD7">
        <w:rPr>
          <w:noProof/>
          <w:sz w:val="1"/>
          <w:szCs w:val="1"/>
        </w:rPr>
        <w:drawing>
          <wp:inline distT="0" distB="0" distL="0" distR="0" wp14:anchorId="3738E2F7" wp14:editId="1C67EB82">
            <wp:extent cx="43180" cy="213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blip>
                    <a:srcRect/>
                    <a:stretch>
                      <a:fillRect/>
                    </a:stretch>
                  </pic:blipFill>
                  <pic:spPr bwMode="auto">
                    <a:xfrm>
                      <a:off x="0" y="0"/>
                      <a:ext cx="43180" cy="213360"/>
                    </a:xfrm>
                    <a:prstGeom prst="rect">
                      <a:avLst/>
                    </a:prstGeom>
                    <a:noFill/>
                    <a:ln>
                      <a:noFill/>
                    </a:ln>
                  </pic:spPr>
                </pic:pic>
              </a:graphicData>
            </a:graphic>
          </wp:inline>
        </w:drawing>
      </w:r>
      <w:r w:rsidRPr="007B2AD7">
        <w:rPr>
          <w:rFonts w:eastAsia="Times New Roman"/>
          <w:iCs/>
          <w:sz w:val="23"/>
          <w:szCs w:val="23"/>
        </w:rPr>
        <w:t xml:space="preserve"> f </w:t>
      </w:r>
      <w:r w:rsidRPr="007B2AD7">
        <w:rPr>
          <w:rFonts w:ascii="Symbol" w:eastAsia="Symbol" w:hAnsi="Symbol" w:cs="Symbol"/>
          <w:sz w:val="30"/>
          <w:szCs w:val="30"/>
        </w:rPr>
        <w:t></w:t>
      </w:r>
      <w:r w:rsidRPr="007B2AD7">
        <w:rPr>
          <w:rFonts w:eastAsia="Times New Roman"/>
          <w:iCs/>
          <w:sz w:val="23"/>
          <w:szCs w:val="23"/>
        </w:rPr>
        <w:t xml:space="preserve"> x </w:t>
      </w:r>
      <w:r w:rsidRPr="007B2AD7">
        <w:rPr>
          <w:rFonts w:ascii="Symbol" w:eastAsia="Symbol" w:hAnsi="Symbol" w:cs="Symbol"/>
          <w:sz w:val="30"/>
          <w:szCs w:val="30"/>
        </w:rPr>
        <w:t></w:t>
      </w:r>
      <w:r w:rsidRPr="007B2AD7">
        <w:rPr>
          <w:rFonts w:eastAsia="Times New Roman"/>
          <w:iCs/>
          <w:sz w:val="23"/>
          <w:szCs w:val="23"/>
        </w:rPr>
        <w:t xml:space="preserve"> </w:t>
      </w:r>
      <w:r w:rsidRPr="007B2AD7">
        <w:rPr>
          <w:rFonts w:ascii="Symbol" w:eastAsia="Symbol" w:hAnsi="Symbol" w:cs="Symbol"/>
          <w:sz w:val="23"/>
          <w:szCs w:val="23"/>
        </w:rPr>
        <w:t></w:t>
      </w:r>
      <w:r w:rsidRPr="007B2AD7">
        <w:rPr>
          <w:rFonts w:eastAsia="Times New Roman"/>
          <w:iCs/>
          <w:sz w:val="23"/>
          <w:szCs w:val="23"/>
        </w:rPr>
        <w:t xml:space="preserve"> a </w:t>
      </w:r>
      <w:r w:rsidRPr="007B2AD7">
        <w:rPr>
          <w:rFonts w:eastAsia="Times New Roman"/>
          <w:iCs/>
          <w:sz w:val="24"/>
          <w:szCs w:val="24"/>
        </w:rPr>
        <w:t>,</w:t>
      </w:r>
    </w:p>
    <w:p w:rsidR="007B2AD7" w:rsidRPr="007B2AD7" w:rsidRDefault="007B2AD7" w:rsidP="007B2AD7">
      <w:pPr>
        <w:tabs>
          <w:tab w:val="left" w:pos="567"/>
        </w:tabs>
        <w:spacing w:line="20" w:lineRule="exact"/>
        <w:rPr>
          <w:sz w:val="20"/>
          <w:szCs w:val="20"/>
        </w:rPr>
      </w:pPr>
      <w:r w:rsidRPr="007B2AD7">
        <w:rPr>
          <w:noProof/>
          <w:sz w:val="20"/>
          <w:szCs w:val="20"/>
        </w:rPr>
        <w:drawing>
          <wp:anchor distT="0" distB="0" distL="114300" distR="114300" simplePos="0" relativeHeight="251692032" behindDoc="1" locked="0" layoutInCell="0" allowOverlap="1" wp14:anchorId="59C2A288" wp14:editId="1AE2201D">
            <wp:simplePos x="0" y="0"/>
            <wp:positionH relativeFrom="column">
              <wp:posOffset>5279390</wp:posOffset>
            </wp:positionH>
            <wp:positionV relativeFrom="paragraph">
              <wp:posOffset>-228600</wp:posOffset>
            </wp:positionV>
            <wp:extent cx="452120" cy="2419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blip>
                    <a:srcRect/>
                    <a:stretch>
                      <a:fillRect/>
                    </a:stretch>
                  </pic:blipFill>
                  <pic:spPr bwMode="auto">
                    <a:xfrm>
                      <a:off x="0" y="0"/>
                      <a:ext cx="452120" cy="241935"/>
                    </a:xfrm>
                    <a:prstGeom prst="rect">
                      <a:avLst/>
                    </a:prstGeom>
                    <a:noFill/>
                  </pic:spPr>
                </pic:pic>
              </a:graphicData>
            </a:graphic>
          </wp:anchor>
        </w:drawing>
      </w:r>
    </w:p>
    <w:p w:rsidR="007B2AD7" w:rsidRPr="007B2AD7" w:rsidRDefault="007B2AD7" w:rsidP="007B2AD7">
      <w:pPr>
        <w:tabs>
          <w:tab w:val="left" w:pos="567"/>
        </w:tabs>
        <w:spacing w:line="58" w:lineRule="exact"/>
        <w:rPr>
          <w:sz w:val="20"/>
          <w:szCs w:val="20"/>
        </w:rPr>
      </w:pPr>
    </w:p>
    <w:p w:rsidR="007B2AD7" w:rsidRPr="007B2AD7" w:rsidRDefault="007B2AD7" w:rsidP="007B2AD7">
      <w:pPr>
        <w:tabs>
          <w:tab w:val="left" w:pos="567"/>
        </w:tabs>
        <w:rPr>
          <w:sz w:val="20"/>
          <w:szCs w:val="20"/>
        </w:rPr>
      </w:pPr>
      <w:r w:rsidRPr="007B2AD7">
        <w:rPr>
          <w:noProof/>
          <w:sz w:val="1"/>
          <w:szCs w:val="1"/>
        </w:rPr>
        <w:lastRenderedPageBreak/>
        <w:drawing>
          <wp:inline distT="0" distB="0" distL="0" distR="0" wp14:anchorId="6FF6B0CE" wp14:editId="65E9B87C">
            <wp:extent cx="17145" cy="139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blip>
                    <a:srcRect/>
                    <a:stretch>
                      <a:fillRect/>
                    </a:stretch>
                  </pic:blipFill>
                  <pic:spPr bwMode="auto">
                    <a:xfrm>
                      <a:off x="0" y="0"/>
                      <a:ext cx="17145" cy="13970"/>
                    </a:xfrm>
                    <a:prstGeom prst="rect">
                      <a:avLst/>
                    </a:prstGeom>
                    <a:noFill/>
                    <a:ln>
                      <a:noFill/>
                    </a:ln>
                  </pic:spPr>
                </pic:pic>
              </a:graphicData>
            </a:graphic>
          </wp:inline>
        </w:drawing>
      </w:r>
      <w:r w:rsidRPr="007B2AD7">
        <w:rPr>
          <w:noProof/>
          <w:sz w:val="1"/>
          <w:szCs w:val="1"/>
        </w:rPr>
        <w:drawing>
          <wp:inline distT="0" distB="0" distL="0" distR="0" wp14:anchorId="52574B61" wp14:editId="79F3BC60">
            <wp:extent cx="43180" cy="2133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blip>
                    <a:srcRect/>
                    <a:stretch>
                      <a:fillRect/>
                    </a:stretch>
                  </pic:blipFill>
                  <pic:spPr bwMode="auto">
                    <a:xfrm>
                      <a:off x="0" y="0"/>
                      <a:ext cx="43180" cy="213360"/>
                    </a:xfrm>
                    <a:prstGeom prst="rect">
                      <a:avLst/>
                    </a:prstGeom>
                    <a:noFill/>
                    <a:ln>
                      <a:noFill/>
                    </a:ln>
                  </pic:spPr>
                </pic:pic>
              </a:graphicData>
            </a:graphic>
          </wp:inline>
        </w:drawing>
      </w:r>
      <w:r w:rsidRPr="007B2AD7">
        <w:rPr>
          <w:rFonts w:eastAsia="Times New Roman"/>
          <w:iCs/>
          <w:sz w:val="23"/>
          <w:szCs w:val="23"/>
        </w:rPr>
        <w:t xml:space="preserve"> f </w:t>
      </w:r>
      <w:r w:rsidRPr="007B2AD7">
        <w:rPr>
          <w:rFonts w:ascii="Symbol" w:eastAsia="Symbol" w:hAnsi="Symbol" w:cs="Symbol"/>
          <w:sz w:val="30"/>
          <w:szCs w:val="30"/>
        </w:rPr>
        <w:t></w:t>
      </w:r>
      <w:r w:rsidRPr="007B2AD7">
        <w:rPr>
          <w:rFonts w:eastAsia="Times New Roman"/>
          <w:iCs/>
          <w:sz w:val="23"/>
          <w:szCs w:val="23"/>
        </w:rPr>
        <w:t xml:space="preserve"> x </w:t>
      </w:r>
      <w:r w:rsidRPr="007B2AD7">
        <w:rPr>
          <w:rFonts w:ascii="Symbol" w:eastAsia="Symbol" w:hAnsi="Symbol" w:cs="Symbol"/>
          <w:sz w:val="30"/>
          <w:szCs w:val="30"/>
        </w:rPr>
        <w:t></w:t>
      </w:r>
      <w:r w:rsidRPr="007B2AD7">
        <w:rPr>
          <w:rFonts w:eastAsia="Times New Roman"/>
          <w:iCs/>
          <w:sz w:val="23"/>
          <w:szCs w:val="23"/>
        </w:rPr>
        <w:t xml:space="preserve"> </w:t>
      </w:r>
      <w:r w:rsidRPr="007B2AD7">
        <w:rPr>
          <w:rFonts w:ascii="Symbol" w:eastAsia="Symbol" w:hAnsi="Symbol" w:cs="Symbol"/>
          <w:sz w:val="23"/>
          <w:szCs w:val="23"/>
        </w:rPr>
        <w:t></w:t>
      </w:r>
      <w:r w:rsidRPr="007B2AD7">
        <w:rPr>
          <w:rFonts w:ascii="Symbol" w:eastAsia="Symbol" w:hAnsi="Symbol" w:cs="Symbol"/>
          <w:sz w:val="23"/>
          <w:szCs w:val="23"/>
        </w:rPr>
        <w:t></w:t>
      </w:r>
      <w:r w:rsidRPr="007B2AD7">
        <w:rPr>
          <w:noProof/>
          <w:sz w:val="1"/>
          <w:szCs w:val="1"/>
        </w:rPr>
        <w:drawing>
          <wp:inline distT="0" distB="0" distL="0" distR="0" wp14:anchorId="168E9D8C" wp14:editId="783EC246">
            <wp:extent cx="17145" cy="139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blip>
                    <a:srcRect/>
                    <a:stretch>
                      <a:fillRect/>
                    </a:stretch>
                  </pic:blipFill>
                  <pic:spPr bwMode="auto">
                    <a:xfrm>
                      <a:off x="0" y="0"/>
                      <a:ext cx="17145" cy="13970"/>
                    </a:xfrm>
                    <a:prstGeom prst="rect">
                      <a:avLst/>
                    </a:prstGeom>
                    <a:noFill/>
                    <a:ln>
                      <a:noFill/>
                    </a:ln>
                  </pic:spPr>
                </pic:pic>
              </a:graphicData>
            </a:graphic>
          </wp:inline>
        </w:drawing>
      </w:r>
      <w:r w:rsidRPr="007B2AD7">
        <w:rPr>
          <w:noProof/>
          <w:sz w:val="1"/>
          <w:szCs w:val="1"/>
        </w:rPr>
        <w:drawing>
          <wp:inline distT="0" distB="0" distL="0" distR="0" wp14:anchorId="1AAFDD09" wp14:editId="67BF616F">
            <wp:extent cx="43180" cy="2133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blip>
                    <a:srcRect/>
                    <a:stretch>
                      <a:fillRect/>
                    </a:stretch>
                  </pic:blipFill>
                  <pic:spPr bwMode="auto">
                    <a:xfrm>
                      <a:off x="0" y="0"/>
                      <a:ext cx="43180" cy="213360"/>
                    </a:xfrm>
                    <a:prstGeom prst="rect">
                      <a:avLst/>
                    </a:prstGeom>
                    <a:noFill/>
                    <a:ln>
                      <a:noFill/>
                    </a:ln>
                  </pic:spPr>
                </pic:pic>
              </a:graphicData>
            </a:graphic>
          </wp:inline>
        </w:drawing>
      </w:r>
      <w:r w:rsidRPr="007B2AD7">
        <w:rPr>
          <w:rFonts w:eastAsia="Times New Roman"/>
          <w:iCs/>
          <w:sz w:val="23"/>
          <w:szCs w:val="23"/>
        </w:rPr>
        <w:t xml:space="preserve">g </w:t>
      </w:r>
      <w:r w:rsidRPr="007B2AD7">
        <w:rPr>
          <w:rFonts w:ascii="Symbol" w:eastAsia="Symbol" w:hAnsi="Symbol" w:cs="Symbol"/>
          <w:sz w:val="30"/>
          <w:szCs w:val="30"/>
        </w:rPr>
        <w:t></w:t>
      </w:r>
      <w:r w:rsidRPr="007B2AD7">
        <w:rPr>
          <w:rFonts w:eastAsia="Times New Roman"/>
          <w:iCs/>
          <w:sz w:val="23"/>
          <w:szCs w:val="23"/>
        </w:rPr>
        <w:t>x</w:t>
      </w:r>
      <w:r w:rsidRPr="007B2AD7">
        <w:rPr>
          <w:rFonts w:ascii="Symbol" w:eastAsia="Symbol" w:hAnsi="Symbol" w:cs="Symbol"/>
          <w:sz w:val="30"/>
          <w:szCs w:val="30"/>
        </w:rPr>
        <w:t></w:t>
      </w:r>
      <w:proofErr w:type="gramStart"/>
      <w:r w:rsidRPr="007B2AD7">
        <w:rPr>
          <w:rFonts w:eastAsia="Times New Roman"/>
          <w:iCs/>
          <w:sz w:val="23"/>
          <w:szCs w:val="23"/>
        </w:rPr>
        <w:t xml:space="preserve"> </w:t>
      </w:r>
      <w:r w:rsidRPr="007B2AD7">
        <w:rPr>
          <w:rFonts w:eastAsia="Times New Roman"/>
          <w:iCs/>
          <w:sz w:val="24"/>
          <w:szCs w:val="24"/>
        </w:rPr>
        <w:t>;</w:t>
      </w:r>
      <w:proofErr w:type="gramEnd"/>
    </w:p>
    <w:p w:rsidR="007B2AD7" w:rsidRPr="007B2AD7" w:rsidRDefault="007B2AD7" w:rsidP="007B2AD7">
      <w:pPr>
        <w:tabs>
          <w:tab w:val="left" w:pos="567"/>
        </w:tabs>
        <w:spacing w:line="20" w:lineRule="exact"/>
        <w:rPr>
          <w:sz w:val="20"/>
          <w:szCs w:val="20"/>
        </w:rPr>
      </w:pPr>
      <w:r w:rsidRPr="007B2AD7">
        <w:rPr>
          <w:noProof/>
          <w:sz w:val="20"/>
          <w:szCs w:val="20"/>
        </w:rPr>
        <w:drawing>
          <wp:anchor distT="0" distB="0" distL="114300" distR="114300" simplePos="0" relativeHeight="251693056" behindDoc="1" locked="0" layoutInCell="0" allowOverlap="1" wp14:anchorId="3409BDE3" wp14:editId="74C669C7">
            <wp:simplePos x="0" y="0"/>
            <wp:positionH relativeFrom="column">
              <wp:posOffset>497205</wp:posOffset>
            </wp:positionH>
            <wp:positionV relativeFrom="paragraph">
              <wp:posOffset>-228600</wp:posOffset>
            </wp:positionV>
            <wp:extent cx="1017905" cy="2419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blip>
                    <a:srcRect/>
                    <a:stretch>
                      <a:fillRect/>
                    </a:stretch>
                  </pic:blipFill>
                  <pic:spPr bwMode="auto">
                    <a:xfrm>
                      <a:off x="0" y="0"/>
                      <a:ext cx="1017905" cy="241935"/>
                    </a:xfrm>
                    <a:prstGeom prst="rect">
                      <a:avLst/>
                    </a:prstGeom>
                    <a:noFill/>
                  </pic:spPr>
                </pic:pic>
              </a:graphicData>
            </a:graphic>
          </wp:anchor>
        </w:drawing>
      </w:r>
    </w:p>
    <w:p w:rsidR="007B2AD7" w:rsidRPr="007B2AD7" w:rsidRDefault="007B2AD7" w:rsidP="007B2AD7">
      <w:pPr>
        <w:tabs>
          <w:tab w:val="left" w:pos="567"/>
        </w:tabs>
        <w:spacing w:line="78" w:lineRule="exact"/>
        <w:rPr>
          <w:sz w:val="20"/>
          <w:szCs w:val="20"/>
        </w:rPr>
      </w:pPr>
    </w:p>
    <w:p w:rsidR="007B2AD7" w:rsidRPr="007B2AD7" w:rsidRDefault="007B2AD7" w:rsidP="004B4437">
      <w:pPr>
        <w:numPr>
          <w:ilvl w:val="1"/>
          <w:numId w:val="106"/>
        </w:numPr>
        <w:tabs>
          <w:tab w:val="left" w:pos="567"/>
        </w:tabs>
        <w:rPr>
          <w:rFonts w:ascii="Symbol" w:eastAsia="Symbol" w:hAnsi="Symbol" w:cs="Symbol"/>
          <w:sz w:val="24"/>
          <w:szCs w:val="24"/>
        </w:rPr>
      </w:pPr>
      <w:r w:rsidRPr="007B2AD7">
        <w:rPr>
          <w:rFonts w:eastAsia="Times New Roman"/>
          <w:iCs/>
          <w:sz w:val="24"/>
          <w:szCs w:val="24"/>
        </w:rPr>
        <w:t xml:space="preserve">решать уравнения вида </w:t>
      </w:r>
      <w:r w:rsidRPr="007B2AD7">
        <w:rPr>
          <w:rFonts w:eastAsia="Times New Roman"/>
          <w:iCs/>
        </w:rPr>
        <w:t>x</w:t>
      </w:r>
      <w:r w:rsidRPr="007B2AD7">
        <w:rPr>
          <w:rFonts w:eastAsia="Times New Roman"/>
          <w:iCs/>
          <w:sz w:val="24"/>
          <w:szCs w:val="24"/>
        </w:rPr>
        <w:t xml:space="preserve"> </w:t>
      </w:r>
      <w:r w:rsidRPr="007B2AD7">
        <w:rPr>
          <w:rFonts w:eastAsia="Times New Roman"/>
          <w:iCs/>
          <w:sz w:val="36"/>
          <w:szCs w:val="36"/>
          <w:vertAlign w:val="superscript"/>
        </w:rPr>
        <w:t>n</w:t>
      </w:r>
      <w:r w:rsidRPr="007B2AD7">
        <w:rPr>
          <w:rFonts w:eastAsia="Times New Roman"/>
          <w:iCs/>
          <w:sz w:val="24"/>
          <w:szCs w:val="24"/>
        </w:rPr>
        <w:t xml:space="preserve"> </w:t>
      </w:r>
      <w:r w:rsidRPr="007B2AD7">
        <w:rPr>
          <w:rFonts w:ascii="Symbol" w:eastAsia="Symbol" w:hAnsi="Symbol" w:cs="Symbol"/>
        </w:rPr>
        <w:t></w:t>
      </w:r>
      <w:r w:rsidRPr="007B2AD7">
        <w:rPr>
          <w:rFonts w:eastAsia="Times New Roman"/>
          <w:iCs/>
          <w:sz w:val="24"/>
          <w:szCs w:val="24"/>
        </w:rPr>
        <w:t xml:space="preserve"> </w:t>
      </w:r>
      <w:r w:rsidRPr="007B2AD7">
        <w:rPr>
          <w:rFonts w:eastAsia="Times New Roman"/>
          <w:iCs/>
        </w:rPr>
        <w:t>a</w:t>
      </w:r>
      <w:proofErr w:type="gramStart"/>
      <w:r w:rsidRPr="007B2AD7">
        <w:rPr>
          <w:rFonts w:eastAsia="Times New Roman"/>
          <w:iCs/>
          <w:sz w:val="24"/>
          <w:szCs w:val="24"/>
        </w:rPr>
        <w:t xml:space="preserve"> ;</w:t>
      </w:r>
      <w:proofErr w:type="gramEnd"/>
    </w:p>
    <w:p w:rsidR="007B2AD7" w:rsidRDefault="007B2AD7" w:rsidP="007B2AD7">
      <w:pPr>
        <w:spacing w:line="13" w:lineRule="exact"/>
        <w:rPr>
          <w:rFonts w:ascii="Symbol" w:eastAsia="Symbol" w:hAnsi="Symbol" w:cs="Symbol"/>
          <w:sz w:val="24"/>
          <w:szCs w:val="24"/>
        </w:rPr>
      </w:pPr>
    </w:p>
    <w:p w:rsidR="007B2AD7" w:rsidRPr="007B2AD7" w:rsidRDefault="007B2AD7" w:rsidP="004B4437">
      <w:pPr>
        <w:numPr>
          <w:ilvl w:val="1"/>
          <w:numId w:val="106"/>
        </w:numPr>
        <w:tabs>
          <w:tab w:val="left" w:pos="567"/>
        </w:tabs>
        <w:spacing w:line="250" w:lineRule="auto"/>
        <w:ind w:right="420"/>
        <w:rPr>
          <w:rFonts w:ascii="Symbol" w:eastAsia="Symbol" w:hAnsi="Symbol" w:cs="Symbol"/>
          <w:sz w:val="24"/>
          <w:szCs w:val="24"/>
        </w:rPr>
      </w:pPr>
      <w:r w:rsidRPr="007B2AD7">
        <w:rPr>
          <w:rFonts w:eastAsia="Times New Roman"/>
          <w:iCs/>
          <w:sz w:val="24"/>
          <w:szCs w:val="24"/>
        </w:rPr>
        <w:t>решать уравнения способом разложения на множители и замены переменной;</w:t>
      </w:r>
    </w:p>
    <w:p w:rsidR="007B2AD7" w:rsidRPr="007B2AD7" w:rsidRDefault="007B2AD7" w:rsidP="007B2AD7">
      <w:pPr>
        <w:tabs>
          <w:tab w:val="left" w:pos="567"/>
        </w:tabs>
        <w:spacing w:line="3" w:lineRule="exact"/>
        <w:rPr>
          <w:rFonts w:ascii="Symbol" w:eastAsia="Symbol" w:hAnsi="Symbol" w:cs="Symbol"/>
          <w:sz w:val="24"/>
          <w:szCs w:val="24"/>
        </w:rPr>
      </w:pPr>
    </w:p>
    <w:p w:rsidR="007B2AD7" w:rsidRPr="007B2AD7" w:rsidRDefault="007B2AD7" w:rsidP="004B4437">
      <w:pPr>
        <w:numPr>
          <w:ilvl w:val="1"/>
          <w:numId w:val="106"/>
        </w:numPr>
        <w:tabs>
          <w:tab w:val="left" w:pos="567"/>
        </w:tabs>
        <w:spacing w:line="274" w:lineRule="auto"/>
        <w:ind w:right="420"/>
        <w:rPr>
          <w:rFonts w:ascii="Symbol" w:eastAsia="Symbol" w:hAnsi="Symbol" w:cs="Symbol"/>
          <w:sz w:val="24"/>
          <w:szCs w:val="24"/>
        </w:rPr>
      </w:pPr>
      <w:r w:rsidRPr="007B2AD7">
        <w:rPr>
          <w:rFonts w:eastAsia="Times New Roman"/>
          <w:iCs/>
          <w:sz w:val="24"/>
          <w:szCs w:val="24"/>
        </w:rPr>
        <w:t>использовать метод интервалов для решения целых и дробно-рациональных нер</w:t>
      </w:r>
      <w:r w:rsidRPr="007B2AD7">
        <w:rPr>
          <w:rFonts w:eastAsia="Times New Roman"/>
          <w:iCs/>
          <w:sz w:val="24"/>
          <w:szCs w:val="24"/>
        </w:rPr>
        <w:t>а</w:t>
      </w:r>
      <w:r w:rsidRPr="007B2AD7">
        <w:rPr>
          <w:rFonts w:eastAsia="Times New Roman"/>
          <w:iCs/>
          <w:sz w:val="24"/>
          <w:szCs w:val="24"/>
        </w:rPr>
        <w:t>венств;</w:t>
      </w:r>
    </w:p>
    <w:p w:rsidR="007B2AD7" w:rsidRPr="007B2AD7" w:rsidRDefault="007B2AD7" w:rsidP="007B2AD7">
      <w:pPr>
        <w:tabs>
          <w:tab w:val="left" w:pos="567"/>
        </w:tabs>
        <w:spacing w:line="2" w:lineRule="exact"/>
        <w:rPr>
          <w:rFonts w:ascii="Symbol" w:eastAsia="Symbol" w:hAnsi="Symbol" w:cs="Symbol"/>
          <w:sz w:val="24"/>
          <w:szCs w:val="24"/>
        </w:rPr>
      </w:pPr>
    </w:p>
    <w:p w:rsidR="007B2AD7" w:rsidRPr="007B2AD7" w:rsidRDefault="007B2AD7" w:rsidP="004B4437">
      <w:pPr>
        <w:numPr>
          <w:ilvl w:val="1"/>
          <w:numId w:val="106"/>
        </w:numPr>
        <w:tabs>
          <w:tab w:val="left" w:pos="567"/>
        </w:tabs>
        <w:rPr>
          <w:rFonts w:ascii="Symbol" w:eastAsia="Symbol" w:hAnsi="Symbol" w:cs="Symbol"/>
          <w:sz w:val="24"/>
          <w:szCs w:val="24"/>
        </w:rPr>
      </w:pPr>
      <w:r w:rsidRPr="007B2AD7">
        <w:rPr>
          <w:rFonts w:eastAsia="Times New Roman"/>
          <w:iCs/>
          <w:sz w:val="24"/>
          <w:szCs w:val="24"/>
        </w:rPr>
        <w:t>решать линейные уравнения и неравенства с параметрами;</w:t>
      </w:r>
    </w:p>
    <w:p w:rsidR="007B2AD7" w:rsidRPr="007B2AD7" w:rsidRDefault="007B2AD7" w:rsidP="007B2AD7">
      <w:pPr>
        <w:tabs>
          <w:tab w:val="left" w:pos="567"/>
        </w:tabs>
        <w:spacing w:line="37" w:lineRule="exact"/>
        <w:rPr>
          <w:rFonts w:ascii="Symbol" w:eastAsia="Symbol" w:hAnsi="Symbol" w:cs="Symbol"/>
          <w:sz w:val="24"/>
          <w:szCs w:val="24"/>
        </w:rPr>
      </w:pPr>
    </w:p>
    <w:p w:rsidR="007B2AD7" w:rsidRPr="007B2AD7" w:rsidRDefault="007B2AD7" w:rsidP="004B4437">
      <w:pPr>
        <w:numPr>
          <w:ilvl w:val="1"/>
          <w:numId w:val="106"/>
        </w:numPr>
        <w:tabs>
          <w:tab w:val="left" w:pos="567"/>
        </w:tabs>
        <w:rPr>
          <w:rFonts w:ascii="Symbol" w:eastAsia="Symbol" w:hAnsi="Symbol" w:cs="Symbol"/>
          <w:sz w:val="24"/>
          <w:szCs w:val="24"/>
        </w:rPr>
      </w:pPr>
      <w:r w:rsidRPr="007B2AD7">
        <w:rPr>
          <w:rFonts w:eastAsia="Times New Roman"/>
          <w:iCs/>
          <w:sz w:val="24"/>
          <w:szCs w:val="24"/>
        </w:rPr>
        <w:t>решать несложные квадратные уравнения с параметром;</w:t>
      </w:r>
    </w:p>
    <w:p w:rsidR="007B2AD7" w:rsidRPr="007B2AD7" w:rsidRDefault="007B2AD7" w:rsidP="007B2AD7">
      <w:pPr>
        <w:tabs>
          <w:tab w:val="left" w:pos="567"/>
        </w:tabs>
        <w:spacing w:line="41" w:lineRule="exact"/>
        <w:rPr>
          <w:rFonts w:ascii="Symbol" w:eastAsia="Symbol" w:hAnsi="Symbol" w:cs="Symbol"/>
          <w:sz w:val="24"/>
          <w:szCs w:val="24"/>
        </w:rPr>
      </w:pPr>
    </w:p>
    <w:p w:rsidR="007B2AD7" w:rsidRPr="007B2AD7" w:rsidRDefault="007B2AD7" w:rsidP="004B4437">
      <w:pPr>
        <w:numPr>
          <w:ilvl w:val="1"/>
          <w:numId w:val="106"/>
        </w:numPr>
        <w:tabs>
          <w:tab w:val="left" w:pos="567"/>
        </w:tabs>
        <w:rPr>
          <w:rFonts w:ascii="Symbol" w:eastAsia="Symbol" w:hAnsi="Symbol" w:cs="Symbol"/>
          <w:sz w:val="24"/>
          <w:szCs w:val="24"/>
        </w:rPr>
      </w:pPr>
      <w:r w:rsidRPr="007B2AD7">
        <w:rPr>
          <w:rFonts w:eastAsia="Times New Roman"/>
          <w:iCs/>
          <w:sz w:val="24"/>
          <w:szCs w:val="24"/>
        </w:rPr>
        <w:t>решать несложные системы линейных уравнений с параметрами;</w:t>
      </w:r>
    </w:p>
    <w:p w:rsidR="007B2AD7" w:rsidRPr="007B2AD7" w:rsidRDefault="007B2AD7" w:rsidP="007B2AD7">
      <w:pPr>
        <w:tabs>
          <w:tab w:val="left" w:pos="567"/>
        </w:tabs>
        <w:spacing w:line="41" w:lineRule="exact"/>
        <w:rPr>
          <w:rFonts w:ascii="Symbol" w:eastAsia="Symbol" w:hAnsi="Symbol" w:cs="Symbol"/>
          <w:sz w:val="24"/>
          <w:szCs w:val="24"/>
        </w:rPr>
      </w:pPr>
    </w:p>
    <w:p w:rsidR="007B2AD7" w:rsidRPr="007B2AD7" w:rsidRDefault="007B2AD7" w:rsidP="004B4437">
      <w:pPr>
        <w:numPr>
          <w:ilvl w:val="1"/>
          <w:numId w:val="106"/>
        </w:numPr>
        <w:tabs>
          <w:tab w:val="left" w:pos="567"/>
        </w:tabs>
        <w:rPr>
          <w:rFonts w:ascii="Symbol" w:eastAsia="Symbol" w:hAnsi="Symbol" w:cs="Symbol"/>
          <w:sz w:val="24"/>
          <w:szCs w:val="24"/>
        </w:rPr>
      </w:pPr>
      <w:r w:rsidRPr="007B2AD7">
        <w:rPr>
          <w:rFonts w:eastAsia="Times New Roman"/>
          <w:iCs/>
          <w:sz w:val="24"/>
          <w:szCs w:val="24"/>
        </w:rPr>
        <w:t>решать несложные уравнения в целых числах.</w:t>
      </w:r>
    </w:p>
    <w:p w:rsidR="007B2AD7" w:rsidRPr="007B2AD7" w:rsidRDefault="007B2AD7" w:rsidP="004B4437">
      <w:pPr>
        <w:numPr>
          <w:ilvl w:val="1"/>
          <w:numId w:val="104"/>
        </w:numPr>
        <w:tabs>
          <w:tab w:val="left" w:pos="567"/>
        </w:tabs>
        <w:rPr>
          <w:rFonts w:ascii="Symbol" w:eastAsia="Symbol" w:hAnsi="Symbol" w:cs="Symbol"/>
          <w:sz w:val="24"/>
          <w:szCs w:val="24"/>
        </w:rPr>
      </w:pPr>
      <w:r w:rsidRPr="007B2AD7">
        <w:rPr>
          <w:rFonts w:eastAsia="Times New Roman"/>
          <w:iCs/>
          <w:sz w:val="24"/>
          <w:szCs w:val="24"/>
        </w:rPr>
        <w:t>выполнять преобразования выражений, содержащих модуль.</w:t>
      </w:r>
    </w:p>
    <w:p w:rsidR="00895700" w:rsidRDefault="00895700" w:rsidP="007B2AD7">
      <w:pPr>
        <w:tabs>
          <w:tab w:val="left" w:pos="567"/>
        </w:tabs>
      </w:pPr>
    </w:p>
    <w:p w:rsidR="00141718" w:rsidRPr="00141718" w:rsidRDefault="00141718" w:rsidP="00141718">
      <w:pPr>
        <w:tabs>
          <w:tab w:val="left" w:pos="567"/>
        </w:tabs>
        <w:rPr>
          <w:b/>
        </w:rPr>
      </w:pPr>
      <w:r w:rsidRPr="00141718">
        <w:rPr>
          <w:b/>
        </w:rPr>
        <w:t>В</w:t>
      </w:r>
      <w:r w:rsidRPr="00141718">
        <w:rPr>
          <w:b/>
        </w:rPr>
        <w:tab/>
        <w:t>повседневной жизни и при изучении других предметов:</w:t>
      </w:r>
    </w:p>
    <w:p w:rsidR="00141718" w:rsidRDefault="00141718" w:rsidP="00141718">
      <w:pPr>
        <w:tabs>
          <w:tab w:val="left" w:pos="567"/>
        </w:tabs>
      </w:pPr>
    </w:p>
    <w:p w:rsidR="00141718" w:rsidRPr="00141718" w:rsidRDefault="00141718" w:rsidP="00141718">
      <w:pPr>
        <w:tabs>
          <w:tab w:val="left" w:pos="567"/>
        </w:tabs>
        <w:spacing w:after="240"/>
        <w:rPr>
          <w:sz w:val="24"/>
          <w:szCs w:val="24"/>
        </w:rPr>
      </w:pPr>
      <w:r w:rsidRPr="00141718">
        <w:rPr>
          <w:sz w:val="24"/>
          <w:szCs w:val="24"/>
        </w:rPr>
        <w:t>•</w:t>
      </w:r>
      <w:r w:rsidRPr="00141718">
        <w:rPr>
          <w:sz w:val="24"/>
          <w:szCs w:val="24"/>
        </w:rPr>
        <w:tab/>
        <w:t>составлять и решать линейные и квадратные уравнения, уравнения, к ним сводящиеся, системы линейных уравнений, неравен</w:t>
      </w:r>
      <w:proofErr w:type="gramStart"/>
      <w:r w:rsidRPr="00141718">
        <w:rPr>
          <w:sz w:val="24"/>
          <w:szCs w:val="24"/>
        </w:rPr>
        <w:t>ств пр</w:t>
      </w:r>
      <w:proofErr w:type="gramEnd"/>
      <w:r w:rsidRPr="00141718">
        <w:rPr>
          <w:sz w:val="24"/>
          <w:szCs w:val="24"/>
        </w:rPr>
        <w:t>и решении задач других учебных предметов;</w:t>
      </w:r>
    </w:p>
    <w:p w:rsidR="00141718" w:rsidRPr="00141718" w:rsidRDefault="00141718" w:rsidP="00141718">
      <w:pPr>
        <w:tabs>
          <w:tab w:val="left" w:pos="567"/>
        </w:tabs>
        <w:spacing w:after="240"/>
        <w:rPr>
          <w:sz w:val="24"/>
          <w:szCs w:val="24"/>
        </w:rPr>
      </w:pPr>
      <w:r w:rsidRPr="00141718">
        <w:rPr>
          <w:sz w:val="24"/>
          <w:szCs w:val="24"/>
        </w:rPr>
        <w:t>•</w:t>
      </w:r>
      <w:r w:rsidRPr="00141718">
        <w:rPr>
          <w:sz w:val="24"/>
          <w:szCs w:val="24"/>
        </w:rPr>
        <w:tab/>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141718">
        <w:rPr>
          <w:sz w:val="24"/>
          <w:szCs w:val="24"/>
        </w:rPr>
        <w:t>ств пр</w:t>
      </w:r>
      <w:proofErr w:type="gramEnd"/>
      <w:r w:rsidRPr="00141718">
        <w:rPr>
          <w:sz w:val="24"/>
          <w:szCs w:val="24"/>
        </w:rPr>
        <w:t>и решении задач других учебных предметов;</w:t>
      </w:r>
    </w:p>
    <w:p w:rsidR="00141718" w:rsidRPr="00141718" w:rsidRDefault="00141718" w:rsidP="00141718">
      <w:pPr>
        <w:tabs>
          <w:tab w:val="left" w:pos="567"/>
        </w:tabs>
        <w:spacing w:after="240"/>
        <w:rPr>
          <w:sz w:val="24"/>
          <w:szCs w:val="24"/>
        </w:rPr>
      </w:pPr>
      <w:r w:rsidRPr="00141718">
        <w:rPr>
          <w:sz w:val="24"/>
          <w:szCs w:val="24"/>
        </w:rPr>
        <w:t>•</w:t>
      </w:r>
      <w:r w:rsidRPr="00141718">
        <w:rPr>
          <w:sz w:val="24"/>
          <w:szCs w:val="24"/>
        </w:rPr>
        <w:tab/>
        <w:t>выбирать соответствующие уравнения, неравенства или их системы для составления м</w:t>
      </w:r>
      <w:r w:rsidRPr="00141718">
        <w:rPr>
          <w:sz w:val="24"/>
          <w:szCs w:val="24"/>
        </w:rPr>
        <w:t>а</w:t>
      </w:r>
      <w:r w:rsidRPr="00141718">
        <w:rPr>
          <w:sz w:val="24"/>
          <w:szCs w:val="24"/>
        </w:rPr>
        <w:t>тематической модели заданной реальной ситуации или прикладной задачи;</w:t>
      </w:r>
    </w:p>
    <w:p w:rsidR="00141718" w:rsidRPr="00141718" w:rsidRDefault="00141718" w:rsidP="004B4437">
      <w:pPr>
        <w:pStyle w:val="a4"/>
        <w:numPr>
          <w:ilvl w:val="0"/>
          <w:numId w:val="356"/>
        </w:numPr>
        <w:spacing w:line="272" w:lineRule="auto"/>
        <w:ind w:left="0" w:right="420" w:firstLine="0"/>
        <w:jc w:val="both"/>
        <w:rPr>
          <w:rFonts w:ascii="Symbol" w:eastAsia="Symbol" w:hAnsi="Symbol" w:cs="Symbol"/>
          <w:sz w:val="24"/>
          <w:szCs w:val="24"/>
        </w:rPr>
      </w:pPr>
      <w:r w:rsidRPr="00141718">
        <w:rPr>
          <w:rFonts w:eastAsia="Times New Roman"/>
          <w:iCs/>
          <w:sz w:val="24"/>
          <w:szCs w:val="24"/>
        </w:rPr>
        <w:t>уметь интерпретировать полученный при решении уравнения, неравенства или с</w:t>
      </w:r>
      <w:r w:rsidRPr="00141718">
        <w:rPr>
          <w:rFonts w:eastAsia="Times New Roman"/>
          <w:iCs/>
          <w:sz w:val="24"/>
          <w:szCs w:val="24"/>
        </w:rPr>
        <w:t>и</w:t>
      </w:r>
      <w:r w:rsidRPr="00141718">
        <w:rPr>
          <w:rFonts w:eastAsia="Times New Roman"/>
          <w:iCs/>
          <w:sz w:val="24"/>
          <w:szCs w:val="24"/>
        </w:rPr>
        <w:t>стемы результат в контексте заданной реальной ситуации или прикладной задачи.</w:t>
      </w:r>
    </w:p>
    <w:p w:rsidR="00141718" w:rsidRDefault="00141718" w:rsidP="00141718">
      <w:pPr>
        <w:rPr>
          <w:sz w:val="20"/>
          <w:szCs w:val="20"/>
        </w:rPr>
      </w:pPr>
      <w:r>
        <w:rPr>
          <w:rFonts w:eastAsia="Times New Roman"/>
          <w:b/>
          <w:bCs/>
          <w:sz w:val="24"/>
          <w:szCs w:val="24"/>
        </w:rPr>
        <w:t>Функции</w:t>
      </w:r>
    </w:p>
    <w:p w:rsidR="00141718" w:rsidRDefault="00141718" w:rsidP="00141718">
      <w:pPr>
        <w:spacing w:line="50" w:lineRule="exact"/>
        <w:rPr>
          <w:sz w:val="20"/>
          <w:szCs w:val="20"/>
        </w:rPr>
      </w:pPr>
    </w:p>
    <w:p w:rsidR="00141718" w:rsidRPr="00141718" w:rsidRDefault="00141718" w:rsidP="004B4437">
      <w:pPr>
        <w:numPr>
          <w:ilvl w:val="0"/>
          <w:numId w:val="107"/>
        </w:numPr>
        <w:tabs>
          <w:tab w:val="left" w:pos="567"/>
        </w:tabs>
        <w:spacing w:line="275" w:lineRule="auto"/>
        <w:ind w:right="420"/>
        <w:jc w:val="both"/>
        <w:rPr>
          <w:rFonts w:ascii="Symbol" w:eastAsia="Symbol" w:hAnsi="Symbol" w:cs="Symbol"/>
          <w:sz w:val="24"/>
          <w:szCs w:val="24"/>
        </w:rPr>
      </w:pPr>
      <w:r w:rsidRPr="00141718">
        <w:rPr>
          <w:rFonts w:eastAsia="Times New Roman"/>
          <w:iCs/>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w:t>
      </w:r>
      <w:r w:rsidRPr="00141718">
        <w:rPr>
          <w:rFonts w:eastAsia="Times New Roman"/>
          <w:iCs/>
          <w:sz w:val="24"/>
          <w:szCs w:val="24"/>
        </w:rPr>
        <w:t>е</w:t>
      </w:r>
      <w:r w:rsidRPr="00141718">
        <w:rPr>
          <w:rFonts w:eastAsia="Times New Roman"/>
          <w:iCs/>
          <w:sz w:val="24"/>
          <w:szCs w:val="24"/>
        </w:rPr>
        <w:t xml:space="preserve">ство значений функции, нули функции, промежутки </w:t>
      </w:r>
      <w:proofErr w:type="spellStart"/>
      <w:r w:rsidRPr="00141718">
        <w:rPr>
          <w:rFonts w:eastAsia="Times New Roman"/>
          <w:iCs/>
          <w:sz w:val="24"/>
          <w:szCs w:val="24"/>
        </w:rPr>
        <w:t>знакопостоянства</w:t>
      </w:r>
      <w:proofErr w:type="spellEnd"/>
      <w:r w:rsidRPr="00141718">
        <w:rPr>
          <w:rFonts w:eastAsia="Times New Roman"/>
          <w:iCs/>
          <w:sz w:val="24"/>
          <w:szCs w:val="24"/>
        </w:rPr>
        <w:t>, монотонность функции, чётность/нечётность функции;</w:t>
      </w:r>
    </w:p>
    <w:p w:rsidR="00141718" w:rsidRPr="00141718" w:rsidRDefault="00141718" w:rsidP="004B4437">
      <w:pPr>
        <w:numPr>
          <w:ilvl w:val="0"/>
          <w:numId w:val="107"/>
        </w:numPr>
        <w:tabs>
          <w:tab w:val="left" w:pos="567"/>
        </w:tabs>
        <w:rPr>
          <w:rFonts w:ascii="Symbol" w:eastAsia="Symbol" w:hAnsi="Symbol" w:cs="Symbol"/>
          <w:sz w:val="24"/>
          <w:szCs w:val="24"/>
        </w:rPr>
      </w:pPr>
      <w:r w:rsidRPr="00141718">
        <w:rPr>
          <w:rFonts w:eastAsia="Times New Roman"/>
          <w:iCs/>
          <w:sz w:val="24"/>
          <w:szCs w:val="24"/>
        </w:rPr>
        <w:t>строить   графики   линейной,   квадратичной   функций,   обратной</w:t>
      </w:r>
    </w:p>
    <w:p w:rsidR="00141718" w:rsidRPr="00141718" w:rsidRDefault="00141718" w:rsidP="00141718">
      <w:pPr>
        <w:tabs>
          <w:tab w:val="left" w:pos="567"/>
        </w:tabs>
        <w:spacing w:line="33" w:lineRule="exact"/>
        <w:rPr>
          <w:sz w:val="20"/>
          <w:szCs w:val="20"/>
        </w:rPr>
      </w:pPr>
    </w:p>
    <w:p w:rsidR="00141718" w:rsidRPr="00141718" w:rsidRDefault="00141718" w:rsidP="00141718">
      <w:pPr>
        <w:tabs>
          <w:tab w:val="left" w:pos="567"/>
          <w:tab w:val="left" w:pos="5480"/>
        </w:tabs>
        <w:spacing w:line="189" w:lineRule="auto"/>
        <w:ind w:right="1540"/>
        <w:rPr>
          <w:sz w:val="20"/>
          <w:szCs w:val="20"/>
        </w:rPr>
      </w:pPr>
      <w:r w:rsidRPr="00141718">
        <w:rPr>
          <w:rFonts w:eastAsia="Times New Roman"/>
          <w:iCs/>
          <w:sz w:val="24"/>
          <w:szCs w:val="24"/>
        </w:rPr>
        <w:t xml:space="preserve">пропорциональности, функции вида: </w:t>
      </w:r>
      <w:r w:rsidRPr="00141718">
        <w:rPr>
          <w:rFonts w:eastAsia="Times New Roman"/>
          <w:iCs/>
          <w:sz w:val="23"/>
          <w:szCs w:val="23"/>
        </w:rPr>
        <w:t>y</w:t>
      </w:r>
      <w:r w:rsidRPr="00141718">
        <w:rPr>
          <w:rFonts w:eastAsia="Times New Roman"/>
          <w:iCs/>
          <w:sz w:val="24"/>
          <w:szCs w:val="24"/>
        </w:rPr>
        <w:t xml:space="preserve"> </w:t>
      </w:r>
      <w:r w:rsidRPr="00141718">
        <w:rPr>
          <w:rFonts w:ascii="Symbol" w:eastAsia="Symbol" w:hAnsi="Symbol" w:cs="Symbol"/>
          <w:sz w:val="23"/>
          <w:szCs w:val="23"/>
        </w:rPr>
        <w:t></w:t>
      </w:r>
      <w:r w:rsidRPr="00141718">
        <w:rPr>
          <w:rFonts w:eastAsia="Times New Roman"/>
          <w:iCs/>
          <w:sz w:val="24"/>
          <w:szCs w:val="24"/>
        </w:rPr>
        <w:t xml:space="preserve"> </w:t>
      </w:r>
      <w:r w:rsidRPr="00141718">
        <w:rPr>
          <w:rFonts w:eastAsia="Times New Roman"/>
          <w:iCs/>
          <w:sz w:val="23"/>
          <w:szCs w:val="23"/>
        </w:rPr>
        <w:t>a</w:t>
      </w:r>
      <w:r w:rsidRPr="00141718">
        <w:rPr>
          <w:rFonts w:eastAsia="Times New Roman"/>
          <w:iCs/>
          <w:sz w:val="24"/>
          <w:szCs w:val="24"/>
        </w:rPr>
        <w:t xml:space="preserve"> </w:t>
      </w:r>
      <w:r w:rsidRPr="00141718">
        <w:rPr>
          <w:rFonts w:ascii="Symbol" w:eastAsia="Symbol" w:hAnsi="Symbol" w:cs="Symbol"/>
          <w:sz w:val="23"/>
          <w:szCs w:val="23"/>
        </w:rPr>
        <w:t></w:t>
      </w:r>
      <w:r w:rsidRPr="00141718">
        <w:rPr>
          <w:sz w:val="20"/>
          <w:szCs w:val="20"/>
        </w:rPr>
        <w:tab/>
      </w:r>
      <w:r w:rsidRPr="00141718">
        <w:rPr>
          <w:rFonts w:eastAsia="Times New Roman"/>
          <w:iCs/>
          <w:sz w:val="48"/>
          <w:szCs w:val="48"/>
          <w:vertAlign w:val="superscript"/>
        </w:rPr>
        <w:t xml:space="preserve">k </w:t>
      </w:r>
      <w:r w:rsidRPr="00141718">
        <w:rPr>
          <w:rFonts w:eastAsia="Times New Roman"/>
          <w:iCs/>
          <w:sz w:val="24"/>
          <w:szCs w:val="24"/>
        </w:rPr>
        <w:t>,</w:t>
      </w:r>
      <w:r w:rsidRPr="00141718">
        <w:rPr>
          <w:rFonts w:eastAsia="Times New Roman"/>
          <w:iCs/>
          <w:sz w:val="48"/>
          <w:szCs w:val="48"/>
        </w:rPr>
        <w:t xml:space="preserve"> </w:t>
      </w:r>
      <w:r w:rsidRPr="00141718">
        <w:rPr>
          <w:rFonts w:eastAsia="Times New Roman"/>
          <w:iCs/>
          <w:sz w:val="21"/>
          <w:szCs w:val="21"/>
        </w:rPr>
        <w:t>y</w:t>
      </w:r>
      <w:r w:rsidRPr="00141718">
        <w:rPr>
          <w:rFonts w:eastAsia="Times New Roman"/>
          <w:iCs/>
          <w:sz w:val="48"/>
          <w:szCs w:val="48"/>
        </w:rPr>
        <w:t xml:space="preserve"> </w:t>
      </w:r>
      <w:r w:rsidRPr="00141718">
        <w:rPr>
          <w:rFonts w:ascii="Symbol" w:eastAsia="Symbol" w:hAnsi="Symbol" w:cs="Symbol"/>
          <w:sz w:val="21"/>
          <w:szCs w:val="21"/>
        </w:rPr>
        <w:t></w:t>
      </w:r>
      <w:r w:rsidRPr="00141718">
        <w:rPr>
          <w:rFonts w:ascii="Symbol" w:eastAsia="Symbol" w:hAnsi="Symbol" w:cs="Symbol"/>
          <w:sz w:val="21"/>
          <w:szCs w:val="21"/>
        </w:rPr>
        <w:t></w:t>
      </w:r>
      <w:r w:rsidRPr="00141718">
        <w:rPr>
          <w:noProof/>
          <w:sz w:val="1"/>
          <w:szCs w:val="1"/>
        </w:rPr>
        <w:drawing>
          <wp:inline distT="0" distB="0" distL="0" distR="0" wp14:anchorId="60DFEBAF" wp14:editId="09618DFE">
            <wp:extent cx="57150" cy="49530"/>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blip>
                    <a:srcRect/>
                    <a:stretch>
                      <a:fillRect/>
                    </a:stretch>
                  </pic:blipFill>
                  <pic:spPr bwMode="auto">
                    <a:xfrm>
                      <a:off x="0" y="0"/>
                      <a:ext cx="57150" cy="49530"/>
                    </a:xfrm>
                    <a:prstGeom prst="rect">
                      <a:avLst/>
                    </a:prstGeom>
                    <a:noFill/>
                    <a:ln>
                      <a:noFill/>
                    </a:ln>
                  </pic:spPr>
                </pic:pic>
              </a:graphicData>
            </a:graphic>
          </wp:inline>
        </w:drawing>
      </w:r>
      <w:r w:rsidRPr="00141718">
        <w:rPr>
          <w:noProof/>
          <w:sz w:val="1"/>
          <w:szCs w:val="1"/>
        </w:rPr>
        <w:drawing>
          <wp:inline distT="0" distB="0" distL="0" distR="0" wp14:anchorId="7E90EE96" wp14:editId="191DDBDE">
            <wp:extent cx="45720" cy="13716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blip>
                    <a:srcRect/>
                    <a:stretch>
                      <a:fillRect/>
                    </a:stretch>
                  </pic:blipFill>
                  <pic:spPr bwMode="auto">
                    <a:xfrm>
                      <a:off x="0" y="0"/>
                      <a:ext cx="45720" cy="137160"/>
                    </a:xfrm>
                    <a:prstGeom prst="rect">
                      <a:avLst/>
                    </a:prstGeom>
                    <a:noFill/>
                    <a:ln>
                      <a:noFill/>
                    </a:ln>
                  </pic:spPr>
                </pic:pic>
              </a:graphicData>
            </a:graphic>
          </wp:inline>
        </w:drawing>
      </w:r>
      <w:r w:rsidRPr="00141718">
        <w:rPr>
          <w:rFonts w:eastAsia="Times New Roman"/>
          <w:iCs/>
        </w:rPr>
        <w:t xml:space="preserve">x </w:t>
      </w:r>
      <w:r w:rsidRPr="00141718">
        <w:rPr>
          <w:rFonts w:eastAsia="Times New Roman"/>
          <w:b/>
          <w:bCs/>
          <w:iCs/>
          <w:sz w:val="24"/>
          <w:szCs w:val="24"/>
        </w:rPr>
        <w:t>,</w:t>
      </w:r>
      <w:r w:rsidRPr="00141718">
        <w:rPr>
          <w:rFonts w:eastAsia="Times New Roman"/>
          <w:iCs/>
        </w:rPr>
        <w:t xml:space="preserve"> y </w:t>
      </w:r>
      <w:r w:rsidRPr="00141718">
        <w:rPr>
          <w:rFonts w:ascii="Symbol" w:eastAsia="Symbol" w:hAnsi="Symbol" w:cs="Symbol"/>
        </w:rPr>
        <w:t></w:t>
      </w:r>
      <w:r w:rsidRPr="00141718">
        <w:rPr>
          <w:rFonts w:eastAsia="Times New Roman"/>
          <w:iCs/>
        </w:rPr>
        <w:t xml:space="preserve"> </w:t>
      </w:r>
      <w:r w:rsidRPr="00141718">
        <w:rPr>
          <w:rFonts w:eastAsia="Times New Roman"/>
          <w:sz w:val="24"/>
          <w:szCs w:val="24"/>
          <w:vertAlign w:val="superscript"/>
        </w:rPr>
        <w:t>3</w:t>
      </w:r>
      <w:r w:rsidRPr="00141718">
        <w:rPr>
          <w:noProof/>
          <w:sz w:val="1"/>
          <w:szCs w:val="1"/>
        </w:rPr>
        <w:drawing>
          <wp:inline distT="0" distB="0" distL="0" distR="0" wp14:anchorId="2988925D" wp14:editId="7763D4E5">
            <wp:extent cx="40005" cy="137160"/>
            <wp:effectExtent l="0" t="0" r="0" b="0"/>
            <wp:docPr id="7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blip>
                    <a:srcRect/>
                    <a:stretch>
                      <a:fillRect/>
                    </a:stretch>
                  </pic:blipFill>
                  <pic:spPr bwMode="auto">
                    <a:xfrm>
                      <a:off x="0" y="0"/>
                      <a:ext cx="40005" cy="137160"/>
                    </a:xfrm>
                    <a:prstGeom prst="rect">
                      <a:avLst/>
                    </a:prstGeom>
                    <a:noFill/>
                    <a:ln>
                      <a:noFill/>
                    </a:ln>
                  </pic:spPr>
                </pic:pic>
              </a:graphicData>
            </a:graphic>
          </wp:inline>
        </w:drawing>
      </w:r>
      <w:r w:rsidRPr="00141718">
        <w:rPr>
          <w:rFonts w:eastAsia="Times New Roman"/>
          <w:iCs/>
        </w:rPr>
        <w:t xml:space="preserve">x </w:t>
      </w:r>
      <w:r w:rsidRPr="00141718">
        <w:rPr>
          <w:rFonts w:eastAsia="Times New Roman"/>
          <w:iCs/>
          <w:sz w:val="24"/>
          <w:szCs w:val="24"/>
        </w:rPr>
        <w:t>,</w:t>
      </w:r>
      <w:r w:rsidRPr="00141718">
        <w:rPr>
          <w:rFonts w:eastAsia="Times New Roman"/>
          <w:iCs/>
        </w:rPr>
        <w:t xml:space="preserve"> y </w:t>
      </w:r>
      <w:r w:rsidRPr="00141718">
        <w:rPr>
          <w:rFonts w:ascii="Symbol" w:eastAsia="Symbol" w:hAnsi="Symbol" w:cs="Symbol"/>
        </w:rPr>
        <w:t></w:t>
      </w:r>
      <w:r w:rsidRPr="00141718">
        <w:rPr>
          <w:rFonts w:eastAsia="Times New Roman"/>
          <w:iCs/>
        </w:rPr>
        <w:t xml:space="preserve"> x</w:t>
      </w:r>
      <w:proofErr w:type="gramStart"/>
      <w:r w:rsidRPr="00141718">
        <w:rPr>
          <w:rFonts w:eastAsia="Times New Roman"/>
          <w:iCs/>
        </w:rPr>
        <w:t xml:space="preserve"> </w:t>
      </w:r>
      <w:r w:rsidRPr="00141718">
        <w:rPr>
          <w:rFonts w:eastAsia="Times New Roman"/>
          <w:iCs/>
          <w:sz w:val="24"/>
          <w:szCs w:val="24"/>
        </w:rPr>
        <w:t>;</w:t>
      </w:r>
      <w:proofErr w:type="gramEnd"/>
      <w:r w:rsidRPr="00141718">
        <w:rPr>
          <w:rFonts w:eastAsia="Times New Roman"/>
          <w:iCs/>
        </w:rPr>
        <w:t xml:space="preserve"> </w:t>
      </w:r>
      <w:r w:rsidRPr="00141718">
        <w:rPr>
          <w:rFonts w:eastAsia="Times New Roman"/>
          <w:iCs/>
          <w:sz w:val="23"/>
          <w:szCs w:val="23"/>
        </w:rPr>
        <w:t xml:space="preserve">x </w:t>
      </w:r>
      <w:r w:rsidRPr="00141718">
        <w:rPr>
          <w:rFonts w:ascii="Symbol" w:eastAsia="Symbol" w:hAnsi="Symbol" w:cs="Symbol"/>
          <w:sz w:val="23"/>
          <w:szCs w:val="23"/>
        </w:rPr>
        <w:t></w:t>
      </w:r>
      <w:r w:rsidRPr="00141718">
        <w:rPr>
          <w:rFonts w:eastAsia="Times New Roman"/>
          <w:iCs/>
          <w:sz w:val="23"/>
          <w:szCs w:val="23"/>
        </w:rPr>
        <w:t xml:space="preserve"> b</w:t>
      </w:r>
    </w:p>
    <w:p w:rsidR="00141718" w:rsidRPr="00141718" w:rsidRDefault="00141718" w:rsidP="00141718">
      <w:pPr>
        <w:tabs>
          <w:tab w:val="left" w:pos="567"/>
        </w:tabs>
        <w:spacing w:line="20" w:lineRule="exact"/>
        <w:rPr>
          <w:sz w:val="20"/>
          <w:szCs w:val="20"/>
        </w:rPr>
      </w:pPr>
      <w:r w:rsidRPr="00141718">
        <w:rPr>
          <w:noProof/>
          <w:sz w:val="20"/>
          <w:szCs w:val="20"/>
        </w:rPr>
        <mc:AlternateContent>
          <mc:Choice Requires="wps">
            <w:drawing>
              <wp:anchor distT="0" distB="0" distL="114300" distR="114300" simplePos="0" relativeHeight="251695104" behindDoc="1" locked="0" layoutInCell="0" allowOverlap="1" wp14:anchorId="4BEB5099" wp14:editId="1D7FDDB8">
                <wp:simplePos x="0" y="0"/>
                <wp:positionH relativeFrom="column">
                  <wp:posOffset>3382645</wp:posOffset>
                </wp:positionH>
                <wp:positionV relativeFrom="paragraph">
                  <wp:posOffset>-203200</wp:posOffset>
                </wp:positionV>
                <wp:extent cx="29527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4763"/>
                        </a:xfrm>
                        <a:prstGeom prst="line">
                          <a:avLst/>
                        </a:prstGeom>
                        <a:solidFill>
                          <a:srgbClr val="FFFFFF"/>
                        </a:solidFill>
                        <a:ln w="7412">
                          <a:solidFill>
                            <a:srgbClr val="000000"/>
                          </a:solidFill>
                          <a:miter lim="800000"/>
                          <a:headEnd/>
                          <a:tailEnd/>
                        </a:ln>
                      </wps:spPr>
                      <wps:bodyPr/>
                    </wps:wsp>
                  </a:graphicData>
                </a:graphic>
              </wp:anchor>
            </w:drawing>
          </mc:Choice>
          <mc:Fallback>
            <w:pict>
              <v:line id="Shape 20"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266.35pt,-16pt" to="289.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" o:allowincell="f" filled="t" strokeweight=".20589mm">
                <v:stroke joinstyle="miter"/>
                <o:lock v:ext="edit" shapetype="f"/>
              </v:line>
            </w:pict>
          </mc:Fallback>
        </mc:AlternateContent>
      </w:r>
      <w:r w:rsidRPr="00141718">
        <w:rPr>
          <w:noProof/>
          <w:sz w:val="20"/>
          <w:szCs w:val="20"/>
        </w:rPr>
        <w:drawing>
          <wp:anchor distT="0" distB="0" distL="114300" distR="114300" simplePos="0" relativeHeight="251696128" behindDoc="1" locked="0" layoutInCell="0" allowOverlap="1" wp14:anchorId="4D69910B" wp14:editId="65EE2B7C">
            <wp:simplePos x="0" y="0"/>
            <wp:positionH relativeFrom="column">
              <wp:posOffset>4058920</wp:posOffset>
            </wp:positionH>
            <wp:positionV relativeFrom="paragraph">
              <wp:posOffset>-302895</wp:posOffset>
            </wp:positionV>
            <wp:extent cx="222250" cy="170815"/>
            <wp:effectExtent l="0" t="0" r="0" b="0"/>
            <wp:wrapNone/>
            <wp:docPr id="7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blip>
                    <a:srcRect/>
                    <a:stretch>
                      <a:fillRect/>
                    </a:stretch>
                  </pic:blipFill>
                  <pic:spPr bwMode="auto">
                    <a:xfrm>
                      <a:off x="0" y="0"/>
                      <a:ext cx="222250" cy="170815"/>
                    </a:xfrm>
                    <a:prstGeom prst="rect">
                      <a:avLst/>
                    </a:prstGeom>
                    <a:noFill/>
                  </pic:spPr>
                </pic:pic>
              </a:graphicData>
            </a:graphic>
          </wp:anchor>
        </w:drawing>
      </w:r>
      <w:r w:rsidRPr="00141718">
        <w:rPr>
          <w:noProof/>
          <w:sz w:val="20"/>
          <w:szCs w:val="20"/>
        </w:rPr>
        <w:drawing>
          <wp:anchor distT="0" distB="0" distL="114300" distR="114300" simplePos="0" relativeHeight="251697152" behindDoc="1" locked="0" layoutInCell="0" allowOverlap="1" wp14:anchorId="7D0721BD" wp14:editId="15A64CDE">
            <wp:simplePos x="0" y="0"/>
            <wp:positionH relativeFrom="column">
              <wp:posOffset>4568825</wp:posOffset>
            </wp:positionH>
            <wp:positionV relativeFrom="paragraph">
              <wp:posOffset>-302895</wp:posOffset>
            </wp:positionV>
            <wp:extent cx="197485" cy="170815"/>
            <wp:effectExtent l="0" t="0" r="0" b="0"/>
            <wp:wrapNone/>
            <wp:docPr id="7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blip>
                    <a:srcRect/>
                    <a:stretch>
                      <a:fillRect/>
                    </a:stretch>
                  </pic:blipFill>
                  <pic:spPr bwMode="auto">
                    <a:xfrm>
                      <a:off x="0" y="0"/>
                      <a:ext cx="197485" cy="170815"/>
                    </a:xfrm>
                    <a:prstGeom prst="rect">
                      <a:avLst/>
                    </a:prstGeom>
                    <a:noFill/>
                  </pic:spPr>
                </pic:pic>
              </a:graphicData>
            </a:graphic>
          </wp:anchor>
        </w:drawing>
      </w:r>
      <w:r w:rsidRPr="00141718">
        <w:rPr>
          <w:noProof/>
          <w:sz w:val="20"/>
          <w:szCs w:val="20"/>
        </w:rPr>
        <mc:AlternateContent>
          <mc:Choice Requires="wps">
            <w:drawing>
              <wp:anchor distT="0" distB="0" distL="114300" distR="114300" simplePos="0" relativeHeight="251698176" behindDoc="1" locked="0" layoutInCell="0" allowOverlap="1" wp14:anchorId="27DFA835" wp14:editId="4A44BEA3">
                <wp:simplePos x="0" y="0"/>
                <wp:positionH relativeFrom="column">
                  <wp:posOffset>5118100</wp:posOffset>
                </wp:positionH>
                <wp:positionV relativeFrom="paragraph">
                  <wp:posOffset>-270510</wp:posOffset>
                </wp:positionV>
                <wp:extent cx="0" cy="15811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115"/>
                        </a:xfrm>
                        <a:prstGeom prst="line">
                          <a:avLst/>
                        </a:prstGeom>
                        <a:solidFill>
                          <a:srgbClr val="FFFFFF"/>
                        </a:solidFill>
                        <a:ln w="7033">
                          <a:solidFill>
                            <a:srgbClr val="000000"/>
                          </a:solidFill>
                          <a:miter lim="800000"/>
                          <a:headEnd/>
                          <a:tailEnd/>
                        </a:ln>
                      </wps:spPr>
                      <wps:bodyPr/>
                    </wps:wsp>
                  </a:graphicData>
                </a:graphic>
              </wp:anchor>
            </w:drawing>
          </mc:Choice>
          <mc:Fallback>
            <w:pict>
              <v:line id="Shape 23"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403pt,-21.3pt" to="40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" o:allowincell="f" filled="t" strokeweight=".19536mm">
                <v:stroke joinstyle="miter"/>
                <o:lock v:ext="edit" shapetype="f"/>
              </v:line>
            </w:pict>
          </mc:Fallback>
        </mc:AlternateContent>
      </w:r>
      <w:r w:rsidRPr="00141718">
        <w:rPr>
          <w:noProof/>
          <w:sz w:val="20"/>
          <w:szCs w:val="20"/>
        </w:rPr>
        <mc:AlternateContent>
          <mc:Choice Requires="wps">
            <w:drawing>
              <wp:anchor distT="0" distB="0" distL="114300" distR="114300" simplePos="0" relativeHeight="251699200" behindDoc="1" locked="0" layoutInCell="0" allowOverlap="1" wp14:anchorId="4A5254B2" wp14:editId="53881691">
                <wp:simplePos x="0" y="0"/>
                <wp:positionH relativeFrom="column">
                  <wp:posOffset>5225415</wp:posOffset>
                </wp:positionH>
                <wp:positionV relativeFrom="paragraph">
                  <wp:posOffset>-270510</wp:posOffset>
                </wp:positionV>
                <wp:extent cx="0" cy="15811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115"/>
                        </a:xfrm>
                        <a:prstGeom prst="line">
                          <a:avLst/>
                        </a:prstGeom>
                        <a:solidFill>
                          <a:srgbClr val="FFFFFF"/>
                        </a:solidFill>
                        <a:ln w="7033">
                          <a:solidFill>
                            <a:srgbClr val="000000"/>
                          </a:solidFill>
                          <a:miter lim="800000"/>
                          <a:headEnd/>
                          <a:tailEnd/>
                        </a:ln>
                      </wps:spPr>
                      <wps:bodyPr/>
                    </wps:wsp>
                  </a:graphicData>
                </a:graphic>
              </wp:anchor>
            </w:drawing>
          </mc:Choice>
          <mc:Fallback>
            <w:pict>
              <v:line id="Shape 24"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411.45pt,-21.3pt" to="411.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" o:allowincell="f" filled="t" strokeweight=".19536mm">
                <v:stroke joinstyle="miter"/>
                <o:lock v:ext="edit" shapetype="f"/>
              </v:line>
            </w:pict>
          </mc:Fallback>
        </mc:AlternateContent>
      </w:r>
    </w:p>
    <w:p w:rsidR="00141718" w:rsidRPr="00141718" w:rsidRDefault="00141718" w:rsidP="004B4437">
      <w:pPr>
        <w:numPr>
          <w:ilvl w:val="1"/>
          <w:numId w:val="108"/>
        </w:numPr>
        <w:tabs>
          <w:tab w:val="left" w:pos="567"/>
        </w:tabs>
        <w:spacing w:line="261" w:lineRule="auto"/>
        <w:ind w:right="420"/>
        <w:rPr>
          <w:rFonts w:ascii="Symbol" w:eastAsia="Symbol" w:hAnsi="Symbol" w:cs="Symbol"/>
          <w:sz w:val="24"/>
          <w:szCs w:val="24"/>
        </w:rPr>
      </w:pPr>
      <w:r w:rsidRPr="00141718">
        <w:rPr>
          <w:rFonts w:eastAsia="Times New Roman"/>
          <w:iCs/>
          <w:sz w:val="24"/>
          <w:szCs w:val="24"/>
        </w:rPr>
        <w:t xml:space="preserve">на примере квадратичной функции, использовать преобразования графика функции y=f(x) для построения графиков функций </w:t>
      </w:r>
      <w:r w:rsidRPr="00141718">
        <w:rPr>
          <w:rFonts w:eastAsia="Times New Roman"/>
          <w:iCs/>
          <w:sz w:val="21"/>
          <w:szCs w:val="21"/>
        </w:rPr>
        <w:t>y</w:t>
      </w:r>
      <w:r w:rsidRPr="00141718">
        <w:rPr>
          <w:rFonts w:eastAsia="Times New Roman"/>
          <w:iCs/>
          <w:sz w:val="24"/>
          <w:szCs w:val="24"/>
        </w:rPr>
        <w:t xml:space="preserve"> </w:t>
      </w:r>
      <w:r w:rsidRPr="00141718">
        <w:rPr>
          <w:rFonts w:ascii="Symbol" w:eastAsia="Symbol" w:hAnsi="Symbol" w:cs="Symbol"/>
          <w:sz w:val="21"/>
          <w:szCs w:val="21"/>
        </w:rPr>
        <w:t></w:t>
      </w:r>
      <w:r w:rsidRPr="00141718">
        <w:rPr>
          <w:rFonts w:eastAsia="Times New Roman"/>
          <w:iCs/>
          <w:sz w:val="24"/>
          <w:szCs w:val="24"/>
        </w:rPr>
        <w:t xml:space="preserve"> </w:t>
      </w:r>
      <w:proofErr w:type="spellStart"/>
      <w:r w:rsidRPr="00141718">
        <w:rPr>
          <w:rFonts w:eastAsia="Times New Roman"/>
          <w:iCs/>
          <w:sz w:val="21"/>
          <w:szCs w:val="21"/>
        </w:rPr>
        <w:t>af</w:t>
      </w:r>
      <w:proofErr w:type="spellEnd"/>
      <w:r w:rsidRPr="00141718">
        <w:rPr>
          <w:rFonts w:eastAsia="Times New Roman"/>
          <w:iCs/>
          <w:sz w:val="24"/>
          <w:szCs w:val="24"/>
        </w:rPr>
        <w:t xml:space="preserve"> </w:t>
      </w:r>
      <w:r w:rsidRPr="00141718">
        <w:rPr>
          <w:rFonts w:ascii="Symbol" w:eastAsia="Symbol" w:hAnsi="Symbol" w:cs="Symbol"/>
          <w:sz w:val="27"/>
          <w:szCs w:val="27"/>
        </w:rPr>
        <w:t></w:t>
      </w:r>
      <w:proofErr w:type="spellStart"/>
      <w:r w:rsidRPr="00141718">
        <w:rPr>
          <w:rFonts w:eastAsia="Times New Roman"/>
          <w:iCs/>
          <w:sz w:val="21"/>
          <w:szCs w:val="21"/>
        </w:rPr>
        <w:t>kx</w:t>
      </w:r>
      <w:proofErr w:type="spellEnd"/>
      <w:r w:rsidRPr="00141718">
        <w:rPr>
          <w:rFonts w:eastAsia="Times New Roman"/>
          <w:iCs/>
          <w:sz w:val="24"/>
          <w:szCs w:val="24"/>
        </w:rPr>
        <w:t xml:space="preserve"> </w:t>
      </w:r>
      <w:r w:rsidRPr="00141718">
        <w:rPr>
          <w:rFonts w:ascii="Symbol" w:eastAsia="Symbol" w:hAnsi="Symbol" w:cs="Symbol"/>
          <w:sz w:val="21"/>
          <w:szCs w:val="21"/>
        </w:rPr>
        <w:t></w:t>
      </w:r>
      <w:r w:rsidRPr="00141718">
        <w:rPr>
          <w:rFonts w:eastAsia="Times New Roman"/>
          <w:iCs/>
          <w:sz w:val="24"/>
          <w:szCs w:val="24"/>
        </w:rPr>
        <w:t xml:space="preserve"> </w:t>
      </w:r>
      <w:r w:rsidRPr="00141718">
        <w:rPr>
          <w:rFonts w:eastAsia="Times New Roman"/>
          <w:iCs/>
          <w:sz w:val="21"/>
          <w:szCs w:val="21"/>
        </w:rPr>
        <w:t>b</w:t>
      </w:r>
      <w:r w:rsidRPr="00141718">
        <w:rPr>
          <w:rFonts w:eastAsia="Times New Roman"/>
          <w:iCs/>
          <w:sz w:val="24"/>
          <w:szCs w:val="24"/>
        </w:rPr>
        <w:t xml:space="preserve"> </w:t>
      </w:r>
      <w:r w:rsidRPr="00141718">
        <w:rPr>
          <w:rFonts w:ascii="Symbol" w:eastAsia="Symbol" w:hAnsi="Symbol" w:cs="Symbol"/>
          <w:sz w:val="27"/>
          <w:szCs w:val="27"/>
        </w:rPr>
        <w:t></w:t>
      </w:r>
      <w:r w:rsidRPr="00141718">
        <w:rPr>
          <w:rFonts w:eastAsia="Times New Roman"/>
          <w:iCs/>
          <w:sz w:val="24"/>
          <w:szCs w:val="24"/>
        </w:rPr>
        <w:t xml:space="preserve"> </w:t>
      </w:r>
      <w:r w:rsidRPr="00141718">
        <w:rPr>
          <w:rFonts w:ascii="Symbol" w:eastAsia="Symbol" w:hAnsi="Symbol" w:cs="Symbol"/>
          <w:sz w:val="21"/>
          <w:szCs w:val="21"/>
        </w:rPr>
        <w:t></w:t>
      </w:r>
      <w:r w:rsidRPr="00141718">
        <w:rPr>
          <w:rFonts w:eastAsia="Times New Roman"/>
          <w:iCs/>
          <w:sz w:val="24"/>
          <w:szCs w:val="24"/>
        </w:rPr>
        <w:t xml:space="preserve"> </w:t>
      </w:r>
      <w:r w:rsidRPr="00141718">
        <w:rPr>
          <w:rFonts w:eastAsia="Times New Roman"/>
          <w:iCs/>
          <w:sz w:val="21"/>
          <w:szCs w:val="21"/>
        </w:rPr>
        <w:t>c</w:t>
      </w:r>
      <w:proofErr w:type="gramStart"/>
      <w:r w:rsidRPr="00141718">
        <w:rPr>
          <w:rFonts w:eastAsia="Times New Roman"/>
          <w:iCs/>
          <w:sz w:val="24"/>
          <w:szCs w:val="24"/>
        </w:rPr>
        <w:t xml:space="preserve"> ;</w:t>
      </w:r>
      <w:proofErr w:type="gramEnd"/>
    </w:p>
    <w:p w:rsidR="00141718" w:rsidRPr="00141718" w:rsidRDefault="00141718" w:rsidP="00141718">
      <w:pPr>
        <w:tabs>
          <w:tab w:val="left" w:pos="567"/>
        </w:tabs>
        <w:spacing w:line="40" w:lineRule="exact"/>
        <w:rPr>
          <w:rFonts w:ascii="Symbol" w:eastAsia="Symbol" w:hAnsi="Symbol" w:cs="Symbol"/>
          <w:sz w:val="24"/>
          <w:szCs w:val="24"/>
        </w:rPr>
      </w:pPr>
    </w:p>
    <w:p w:rsidR="00141718" w:rsidRPr="00141718" w:rsidRDefault="00141718" w:rsidP="004B4437">
      <w:pPr>
        <w:numPr>
          <w:ilvl w:val="1"/>
          <w:numId w:val="108"/>
        </w:numPr>
        <w:tabs>
          <w:tab w:val="left" w:pos="567"/>
        </w:tabs>
        <w:spacing w:line="275" w:lineRule="auto"/>
        <w:ind w:right="420"/>
        <w:jc w:val="both"/>
        <w:rPr>
          <w:rFonts w:ascii="Symbol" w:eastAsia="Symbol" w:hAnsi="Symbol" w:cs="Symbol"/>
          <w:sz w:val="24"/>
          <w:szCs w:val="24"/>
        </w:rPr>
      </w:pPr>
      <w:r w:rsidRPr="00141718">
        <w:rPr>
          <w:rFonts w:eastAsia="Times New Roman"/>
          <w:iCs/>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141718" w:rsidRPr="00141718" w:rsidRDefault="00141718" w:rsidP="004B4437">
      <w:pPr>
        <w:numPr>
          <w:ilvl w:val="1"/>
          <w:numId w:val="108"/>
        </w:numPr>
        <w:tabs>
          <w:tab w:val="left" w:pos="567"/>
        </w:tabs>
        <w:rPr>
          <w:rFonts w:ascii="Symbol" w:eastAsia="Symbol" w:hAnsi="Symbol" w:cs="Symbol"/>
          <w:sz w:val="24"/>
          <w:szCs w:val="24"/>
        </w:rPr>
      </w:pPr>
      <w:r w:rsidRPr="00141718">
        <w:rPr>
          <w:rFonts w:eastAsia="Times New Roman"/>
          <w:iCs/>
          <w:sz w:val="24"/>
          <w:szCs w:val="24"/>
        </w:rPr>
        <w:t>исследовать функцию по её графику;</w:t>
      </w:r>
    </w:p>
    <w:p w:rsidR="00141718" w:rsidRPr="00141718" w:rsidRDefault="00141718" w:rsidP="00141718">
      <w:pPr>
        <w:tabs>
          <w:tab w:val="left" w:pos="567"/>
        </w:tabs>
        <w:spacing w:line="41" w:lineRule="exact"/>
        <w:rPr>
          <w:rFonts w:ascii="Symbol" w:eastAsia="Symbol" w:hAnsi="Symbol" w:cs="Symbol"/>
          <w:sz w:val="24"/>
          <w:szCs w:val="24"/>
        </w:rPr>
      </w:pPr>
    </w:p>
    <w:p w:rsidR="00141718" w:rsidRPr="00141718" w:rsidRDefault="00141718" w:rsidP="004B4437">
      <w:pPr>
        <w:numPr>
          <w:ilvl w:val="1"/>
          <w:numId w:val="108"/>
        </w:numPr>
        <w:tabs>
          <w:tab w:val="left" w:pos="567"/>
        </w:tabs>
        <w:spacing w:line="272" w:lineRule="auto"/>
        <w:ind w:right="420"/>
        <w:rPr>
          <w:rFonts w:ascii="Symbol" w:eastAsia="Symbol" w:hAnsi="Symbol" w:cs="Symbol"/>
          <w:sz w:val="24"/>
          <w:szCs w:val="24"/>
        </w:rPr>
      </w:pPr>
      <w:r w:rsidRPr="00141718">
        <w:rPr>
          <w:rFonts w:eastAsia="Times New Roman"/>
          <w:iCs/>
          <w:sz w:val="24"/>
          <w:szCs w:val="24"/>
        </w:rPr>
        <w:t xml:space="preserve">находить множество значений, нули, промежутки </w:t>
      </w:r>
      <w:proofErr w:type="spellStart"/>
      <w:r w:rsidRPr="00141718">
        <w:rPr>
          <w:rFonts w:eastAsia="Times New Roman"/>
          <w:iCs/>
          <w:sz w:val="24"/>
          <w:szCs w:val="24"/>
        </w:rPr>
        <w:t>знакопостоянства</w:t>
      </w:r>
      <w:proofErr w:type="spellEnd"/>
      <w:r w:rsidRPr="00141718">
        <w:rPr>
          <w:rFonts w:eastAsia="Times New Roman"/>
          <w:iCs/>
          <w:sz w:val="24"/>
          <w:szCs w:val="24"/>
        </w:rPr>
        <w:t>, монотонности квадратичной функции;</w:t>
      </w:r>
    </w:p>
    <w:p w:rsidR="00141718" w:rsidRPr="00141718" w:rsidRDefault="00141718" w:rsidP="00141718">
      <w:pPr>
        <w:tabs>
          <w:tab w:val="left" w:pos="567"/>
        </w:tabs>
        <w:spacing w:line="2" w:lineRule="exact"/>
        <w:rPr>
          <w:rFonts w:ascii="Symbol" w:eastAsia="Symbol" w:hAnsi="Symbol" w:cs="Symbol"/>
          <w:sz w:val="24"/>
          <w:szCs w:val="24"/>
        </w:rPr>
      </w:pPr>
    </w:p>
    <w:p w:rsidR="00141718" w:rsidRPr="00141718" w:rsidRDefault="00141718" w:rsidP="004B4437">
      <w:pPr>
        <w:numPr>
          <w:ilvl w:val="1"/>
          <w:numId w:val="108"/>
        </w:numPr>
        <w:tabs>
          <w:tab w:val="left" w:pos="567"/>
        </w:tabs>
        <w:spacing w:line="274" w:lineRule="auto"/>
        <w:ind w:right="420"/>
        <w:rPr>
          <w:rFonts w:ascii="Symbol" w:eastAsia="Symbol" w:hAnsi="Symbol" w:cs="Symbol"/>
          <w:sz w:val="24"/>
          <w:szCs w:val="24"/>
        </w:rPr>
      </w:pPr>
      <w:r w:rsidRPr="00141718">
        <w:rPr>
          <w:rFonts w:eastAsia="Times New Roman"/>
          <w:iCs/>
          <w:sz w:val="24"/>
          <w:szCs w:val="24"/>
        </w:rPr>
        <w:t>оперировать понятиями: последовательность, арифметическая прогрессия, геометр</w:t>
      </w:r>
      <w:r w:rsidRPr="00141718">
        <w:rPr>
          <w:rFonts w:eastAsia="Times New Roman"/>
          <w:iCs/>
          <w:sz w:val="24"/>
          <w:szCs w:val="24"/>
        </w:rPr>
        <w:t>и</w:t>
      </w:r>
      <w:r w:rsidRPr="00141718">
        <w:rPr>
          <w:rFonts w:eastAsia="Times New Roman"/>
          <w:iCs/>
          <w:sz w:val="24"/>
          <w:szCs w:val="24"/>
        </w:rPr>
        <w:t>ческая прогрессия;</w:t>
      </w:r>
    </w:p>
    <w:p w:rsidR="00141718" w:rsidRPr="00141718" w:rsidRDefault="00141718" w:rsidP="00141718">
      <w:pPr>
        <w:tabs>
          <w:tab w:val="left" w:pos="567"/>
        </w:tabs>
        <w:spacing w:line="2" w:lineRule="exact"/>
        <w:rPr>
          <w:rFonts w:ascii="Symbol" w:eastAsia="Symbol" w:hAnsi="Symbol" w:cs="Symbol"/>
          <w:sz w:val="24"/>
          <w:szCs w:val="24"/>
        </w:rPr>
      </w:pPr>
    </w:p>
    <w:p w:rsidR="00141718" w:rsidRPr="00141718" w:rsidRDefault="00141718" w:rsidP="004B4437">
      <w:pPr>
        <w:numPr>
          <w:ilvl w:val="1"/>
          <w:numId w:val="108"/>
        </w:numPr>
        <w:tabs>
          <w:tab w:val="left" w:pos="567"/>
        </w:tabs>
        <w:rPr>
          <w:rFonts w:ascii="Symbol" w:eastAsia="Symbol" w:hAnsi="Symbol" w:cs="Symbol"/>
          <w:sz w:val="24"/>
          <w:szCs w:val="24"/>
        </w:rPr>
      </w:pPr>
      <w:r w:rsidRPr="00141718">
        <w:rPr>
          <w:rFonts w:eastAsia="Times New Roman"/>
          <w:iCs/>
          <w:sz w:val="24"/>
          <w:szCs w:val="24"/>
        </w:rPr>
        <w:t>решать задачи на арифметическую и геометрическую прогрессию.</w:t>
      </w:r>
    </w:p>
    <w:p w:rsidR="00141718" w:rsidRPr="00141718" w:rsidRDefault="00141718" w:rsidP="00141718">
      <w:pPr>
        <w:tabs>
          <w:tab w:val="left" w:pos="567"/>
        </w:tabs>
        <w:spacing w:line="32" w:lineRule="exact"/>
        <w:rPr>
          <w:rFonts w:ascii="Symbol" w:eastAsia="Symbol" w:hAnsi="Symbol" w:cs="Symbol"/>
          <w:sz w:val="24"/>
          <w:szCs w:val="24"/>
        </w:rPr>
      </w:pPr>
    </w:p>
    <w:p w:rsidR="00141718" w:rsidRPr="00141718" w:rsidRDefault="00141718" w:rsidP="004B4437">
      <w:pPr>
        <w:numPr>
          <w:ilvl w:val="0"/>
          <w:numId w:val="108"/>
        </w:numPr>
        <w:tabs>
          <w:tab w:val="left" w:pos="567"/>
          <w:tab w:val="left" w:pos="620"/>
        </w:tabs>
        <w:rPr>
          <w:rFonts w:eastAsia="Times New Roman"/>
          <w:b/>
          <w:bCs/>
          <w:sz w:val="24"/>
          <w:szCs w:val="24"/>
        </w:rPr>
      </w:pPr>
      <w:r w:rsidRPr="00141718">
        <w:rPr>
          <w:rFonts w:eastAsia="Times New Roman"/>
          <w:b/>
          <w:bCs/>
          <w:sz w:val="24"/>
          <w:szCs w:val="24"/>
        </w:rPr>
        <w:t>повседневной жизни и при изучении других предметов:</w:t>
      </w:r>
    </w:p>
    <w:p w:rsidR="00141718" w:rsidRPr="00141718" w:rsidRDefault="00141718" w:rsidP="00141718">
      <w:pPr>
        <w:tabs>
          <w:tab w:val="left" w:pos="567"/>
        </w:tabs>
        <w:spacing w:line="50" w:lineRule="exact"/>
        <w:rPr>
          <w:rFonts w:eastAsia="Times New Roman"/>
          <w:b/>
          <w:bCs/>
          <w:sz w:val="24"/>
          <w:szCs w:val="24"/>
        </w:rPr>
      </w:pPr>
    </w:p>
    <w:p w:rsidR="00141718" w:rsidRPr="00141718" w:rsidRDefault="00141718" w:rsidP="004B4437">
      <w:pPr>
        <w:numPr>
          <w:ilvl w:val="1"/>
          <w:numId w:val="108"/>
        </w:numPr>
        <w:tabs>
          <w:tab w:val="left" w:pos="567"/>
        </w:tabs>
        <w:spacing w:line="274" w:lineRule="auto"/>
        <w:ind w:right="420"/>
        <w:rPr>
          <w:rFonts w:ascii="Symbol" w:eastAsia="Symbol" w:hAnsi="Symbol" w:cs="Symbol"/>
          <w:sz w:val="24"/>
          <w:szCs w:val="24"/>
        </w:rPr>
      </w:pPr>
      <w:r w:rsidRPr="00141718">
        <w:rPr>
          <w:rFonts w:eastAsia="Times New Roman"/>
          <w:iCs/>
          <w:sz w:val="24"/>
          <w:szCs w:val="24"/>
        </w:rPr>
        <w:t>иллюстрировать с помощью графика реальную зависимость или процесс по их хара</w:t>
      </w:r>
      <w:r w:rsidRPr="00141718">
        <w:rPr>
          <w:rFonts w:eastAsia="Times New Roman"/>
          <w:iCs/>
          <w:sz w:val="24"/>
          <w:szCs w:val="24"/>
        </w:rPr>
        <w:t>к</w:t>
      </w:r>
      <w:r w:rsidRPr="00141718">
        <w:rPr>
          <w:rFonts w:eastAsia="Times New Roman"/>
          <w:iCs/>
          <w:sz w:val="24"/>
          <w:szCs w:val="24"/>
        </w:rPr>
        <w:t>теристикам;</w:t>
      </w:r>
    </w:p>
    <w:p w:rsidR="00141718" w:rsidRPr="00141718" w:rsidRDefault="00141718" w:rsidP="00141718">
      <w:pPr>
        <w:tabs>
          <w:tab w:val="left" w:pos="567"/>
        </w:tabs>
        <w:spacing w:line="2" w:lineRule="exact"/>
        <w:rPr>
          <w:rFonts w:ascii="Symbol" w:eastAsia="Symbol" w:hAnsi="Symbol" w:cs="Symbol"/>
          <w:sz w:val="24"/>
          <w:szCs w:val="24"/>
        </w:rPr>
      </w:pPr>
    </w:p>
    <w:p w:rsidR="00141718" w:rsidRPr="00141718" w:rsidRDefault="00141718" w:rsidP="004B4437">
      <w:pPr>
        <w:numPr>
          <w:ilvl w:val="1"/>
          <w:numId w:val="108"/>
        </w:numPr>
        <w:tabs>
          <w:tab w:val="left" w:pos="567"/>
        </w:tabs>
        <w:spacing w:line="270" w:lineRule="auto"/>
        <w:ind w:right="420"/>
        <w:rPr>
          <w:rFonts w:ascii="Symbol" w:eastAsia="Symbol" w:hAnsi="Symbol" w:cs="Symbol"/>
          <w:sz w:val="24"/>
          <w:szCs w:val="24"/>
        </w:rPr>
      </w:pPr>
      <w:r w:rsidRPr="00141718">
        <w:rPr>
          <w:rFonts w:eastAsia="Times New Roman"/>
          <w:iCs/>
          <w:sz w:val="24"/>
          <w:szCs w:val="24"/>
        </w:rPr>
        <w:lastRenderedPageBreak/>
        <w:t>использовать свойства и график квадратичной функции при решении задач из других учебных предметов.</w:t>
      </w:r>
    </w:p>
    <w:p w:rsidR="00141718" w:rsidRPr="00141718" w:rsidRDefault="00141718" w:rsidP="00141718">
      <w:pPr>
        <w:tabs>
          <w:tab w:val="left" w:pos="567"/>
        </w:tabs>
        <w:spacing w:line="2" w:lineRule="exact"/>
        <w:rPr>
          <w:sz w:val="20"/>
          <w:szCs w:val="20"/>
        </w:rPr>
      </w:pPr>
    </w:p>
    <w:p w:rsidR="00141718" w:rsidRPr="00141718" w:rsidRDefault="00141718" w:rsidP="00141718">
      <w:pPr>
        <w:tabs>
          <w:tab w:val="left" w:pos="567"/>
        </w:tabs>
        <w:rPr>
          <w:sz w:val="20"/>
          <w:szCs w:val="20"/>
        </w:rPr>
      </w:pPr>
      <w:r w:rsidRPr="00141718">
        <w:rPr>
          <w:rFonts w:eastAsia="Times New Roman"/>
          <w:b/>
          <w:bCs/>
          <w:sz w:val="24"/>
          <w:szCs w:val="24"/>
        </w:rPr>
        <w:t>Текстовые задачи</w:t>
      </w:r>
    </w:p>
    <w:p w:rsidR="00141718" w:rsidRPr="00141718" w:rsidRDefault="00141718" w:rsidP="00141718">
      <w:pPr>
        <w:tabs>
          <w:tab w:val="left" w:pos="567"/>
        </w:tabs>
        <w:spacing w:line="50" w:lineRule="exact"/>
        <w:rPr>
          <w:sz w:val="20"/>
          <w:szCs w:val="20"/>
        </w:rPr>
      </w:pPr>
    </w:p>
    <w:p w:rsidR="00141718" w:rsidRPr="00141718" w:rsidRDefault="00141718" w:rsidP="004B4437">
      <w:pPr>
        <w:numPr>
          <w:ilvl w:val="0"/>
          <w:numId w:val="109"/>
        </w:numPr>
        <w:tabs>
          <w:tab w:val="left" w:pos="567"/>
        </w:tabs>
        <w:spacing w:line="274" w:lineRule="auto"/>
        <w:ind w:right="420"/>
        <w:rPr>
          <w:rFonts w:ascii="Symbol" w:eastAsia="Symbol" w:hAnsi="Symbol" w:cs="Symbol"/>
          <w:sz w:val="24"/>
          <w:szCs w:val="24"/>
        </w:rPr>
      </w:pPr>
      <w:r w:rsidRPr="00141718">
        <w:rPr>
          <w:rFonts w:eastAsia="Times New Roman"/>
          <w:iCs/>
          <w:sz w:val="24"/>
          <w:szCs w:val="24"/>
        </w:rPr>
        <w:t>Решать простые и сложные задачи разных типов, а также задачи повышенной трудн</w:t>
      </w:r>
      <w:r w:rsidRPr="00141718">
        <w:rPr>
          <w:rFonts w:eastAsia="Times New Roman"/>
          <w:iCs/>
          <w:sz w:val="24"/>
          <w:szCs w:val="24"/>
        </w:rPr>
        <w:t>о</w:t>
      </w:r>
      <w:r w:rsidRPr="00141718">
        <w:rPr>
          <w:rFonts w:eastAsia="Times New Roman"/>
          <w:iCs/>
          <w:sz w:val="24"/>
          <w:szCs w:val="24"/>
        </w:rPr>
        <w:t>сти;</w:t>
      </w:r>
    </w:p>
    <w:p w:rsidR="00141718" w:rsidRDefault="00141718" w:rsidP="00141718">
      <w:pPr>
        <w:spacing w:line="2" w:lineRule="exact"/>
        <w:rPr>
          <w:rFonts w:ascii="Symbol" w:eastAsia="Symbol" w:hAnsi="Symbol" w:cs="Symbol"/>
          <w:sz w:val="24"/>
          <w:szCs w:val="24"/>
        </w:rPr>
      </w:pPr>
    </w:p>
    <w:p w:rsidR="00141718" w:rsidRPr="00141718" w:rsidRDefault="00141718" w:rsidP="004B4437">
      <w:pPr>
        <w:numPr>
          <w:ilvl w:val="0"/>
          <w:numId w:val="109"/>
        </w:numPr>
        <w:tabs>
          <w:tab w:val="left" w:pos="567"/>
          <w:tab w:val="left" w:pos="1560"/>
        </w:tabs>
        <w:spacing w:line="272" w:lineRule="auto"/>
        <w:ind w:right="420"/>
        <w:rPr>
          <w:rFonts w:ascii="Symbol" w:eastAsia="Symbol" w:hAnsi="Symbol" w:cs="Symbol"/>
          <w:sz w:val="24"/>
          <w:szCs w:val="24"/>
        </w:rPr>
      </w:pPr>
      <w:r w:rsidRPr="00141718">
        <w:rPr>
          <w:rFonts w:eastAsia="Times New Roman"/>
          <w:iCs/>
          <w:sz w:val="24"/>
          <w:szCs w:val="24"/>
        </w:rPr>
        <w:t>использовать разные краткие записи как модели текстов сложных задач для постро</w:t>
      </w:r>
      <w:r w:rsidRPr="00141718">
        <w:rPr>
          <w:rFonts w:eastAsia="Times New Roman"/>
          <w:iCs/>
          <w:sz w:val="24"/>
          <w:szCs w:val="24"/>
        </w:rPr>
        <w:t>е</w:t>
      </w:r>
      <w:r w:rsidRPr="00141718">
        <w:rPr>
          <w:rFonts w:eastAsia="Times New Roman"/>
          <w:iCs/>
          <w:sz w:val="24"/>
          <w:szCs w:val="24"/>
        </w:rPr>
        <w:t>ния поисковой схемы и решения задач;</w:t>
      </w:r>
    </w:p>
    <w:p w:rsidR="00141718" w:rsidRPr="00141718" w:rsidRDefault="00141718" w:rsidP="00141718">
      <w:pPr>
        <w:tabs>
          <w:tab w:val="left" w:pos="567"/>
          <w:tab w:val="left" w:pos="1560"/>
        </w:tabs>
        <w:spacing w:line="2" w:lineRule="exact"/>
        <w:rPr>
          <w:rFonts w:ascii="Symbol" w:eastAsia="Symbol" w:hAnsi="Symbol" w:cs="Symbol"/>
          <w:sz w:val="24"/>
          <w:szCs w:val="24"/>
        </w:rPr>
      </w:pPr>
    </w:p>
    <w:p w:rsidR="00141718" w:rsidRPr="00141718" w:rsidRDefault="00141718" w:rsidP="004B4437">
      <w:pPr>
        <w:numPr>
          <w:ilvl w:val="0"/>
          <w:numId w:val="109"/>
        </w:numPr>
        <w:tabs>
          <w:tab w:val="left" w:pos="567"/>
          <w:tab w:val="left" w:pos="1560"/>
        </w:tabs>
        <w:spacing w:line="274" w:lineRule="auto"/>
        <w:ind w:right="420"/>
        <w:rPr>
          <w:rFonts w:ascii="Symbol" w:eastAsia="Symbol" w:hAnsi="Symbol" w:cs="Symbol"/>
          <w:sz w:val="24"/>
          <w:szCs w:val="24"/>
        </w:rPr>
      </w:pPr>
      <w:r w:rsidRPr="00141718">
        <w:rPr>
          <w:rFonts w:eastAsia="Times New Roman"/>
          <w:iCs/>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141718" w:rsidRPr="00141718" w:rsidRDefault="00141718" w:rsidP="00141718">
      <w:pPr>
        <w:tabs>
          <w:tab w:val="left" w:pos="567"/>
          <w:tab w:val="left" w:pos="1560"/>
        </w:tabs>
        <w:spacing w:line="2" w:lineRule="exact"/>
        <w:rPr>
          <w:rFonts w:ascii="Symbol" w:eastAsia="Symbol" w:hAnsi="Symbol" w:cs="Symbol"/>
          <w:sz w:val="24"/>
          <w:szCs w:val="24"/>
        </w:rPr>
      </w:pPr>
    </w:p>
    <w:p w:rsidR="00141718" w:rsidRPr="00141718" w:rsidRDefault="00141718" w:rsidP="004B4437">
      <w:pPr>
        <w:numPr>
          <w:ilvl w:val="0"/>
          <w:numId w:val="109"/>
        </w:numPr>
        <w:tabs>
          <w:tab w:val="left" w:pos="567"/>
          <w:tab w:val="left" w:pos="1560"/>
        </w:tabs>
        <w:spacing w:line="274" w:lineRule="auto"/>
        <w:ind w:right="420"/>
        <w:rPr>
          <w:rFonts w:ascii="Symbol" w:eastAsia="Symbol" w:hAnsi="Symbol" w:cs="Symbol"/>
          <w:sz w:val="24"/>
          <w:szCs w:val="24"/>
        </w:rPr>
      </w:pPr>
      <w:r w:rsidRPr="00141718">
        <w:rPr>
          <w:rFonts w:eastAsia="Times New Roman"/>
          <w:iCs/>
          <w:sz w:val="24"/>
          <w:szCs w:val="24"/>
        </w:rPr>
        <w:t>знать и применять оба способа поиска решения задач (от требования к условию и от условия к требованию);</w:t>
      </w:r>
    </w:p>
    <w:p w:rsidR="00141718" w:rsidRPr="00141718" w:rsidRDefault="00141718" w:rsidP="00141718">
      <w:pPr>
        <w:tabs>
          <w:tab w:val="left" w:pos="567"/>
          <w:tab w:val="left" w:pos="1560"/>
        </w:tabs>
        <w:spacing w:line="2" w:lineRule="exact"/>
        <w:rPr>
          <w:rFonts w:ascii="Symbol" w:eastAsia="Symbol" w:hAnsi="Symbol" w:cs="Symbol"/>
          <w:sz w:val="24"/>
          <w:szCs w:val="24"/>
        </w:rPr>
      </w:pPr>
    </w:p>
    <w:p w:rsidR="00141718" w:rsidRPr="00141718" w:rsidRDefault="00141718" w:rsidP="004B4437">
      <w:pPr>
        <w:numPr>
          <w:ilvl w:val="0"/>
          <w:numId w:val="109"/>
        </w:numPr>
        <w:tabs>
          <w:tab w:val="left" w:pos="567"/>
          <w:tab w:val="left" w:pos="1560"/>
        </w:tabs>
        <w:rPr>
          <w:rFonts w:ascii="Symbol" w:eastAsia="Symbol" w:hAnsi="Symbol" w:cs="Symbol"/>
          <w:sz w:val="24"/>
          <w:szCs w:val="24"/>
        </w:rPr>
      </w:pPr>
      <w:r w:rsidRPr="00141718">
        <w:rPr>
          <w:rFonts w:eastAsia="Times New Roman"/>
          <w:iCs/>
          <w:sz w:val="24"/>
          <w:szCs w:val="24"/>
        </w:rPr>
        <w:t>моделировать рассуждения при поиске решения задач с помощью граф-</w:t>
      </w:r>
    </w:p>
    <w:p w:rsidR="00141718" w:rsidRPr="00141718" w:rsidRDefault="00141718" w:rsidP="00141718">
      <w:pPr>
        <w:tabs>
          <w:tab w:val="left" w:pos="567"/>
          <w:tab w:val="left" w:pos="1560"/>
        </w:tabs>
        <w:spacing w:line="27" w:lineRule="exact"/>
        <w:rPr>
          <w:rFonts w:ascii="Symbol" w:eastAsia="Symbol" w:hAnsi="Symbol" w:cs="Symbol"/>
          <w:sz w:val="24"/>
          <w:szCs w:val="24"/>
        </w:rPr>
      </w:pPr>
    </w:p>
    <w:p w:rsidR="00141718" w:rsidRPr="00141718" w:rsidRDefault="00141718" w:rsidP="00141718">
      <w:pPr>
        <w:tabs>
          <w:tab w:val="left" w:pos="567"/>
          <w:tab w:val="left" w:pos="1560"/>
        </w:tabs>
        <w:rPr>
          <w:rFonts w:ascii="Symbol" w:eastAsia="Symbol" w:hAnsi="Symbol" w:cs="Symbol"/>
          <w:sz w:val="24"/>
          <w:szCs w:val="24"/>
        </w:rPr>
      </w:pPr>
      <w:r w:rsidRPr="00141718">
        <w:rPr>
          <w:rFonts w:eastAsia="Times New Roman"/>
          <w:iCs/>
          <w:sz w:val="24"/>
          <w:szCs w:val="24"/>
        </w:rPr>
        <w:t>схемы;</w:t>
      </w:r>
    </w:p>
    <w:p w:rsidR="00141718" w:rsidRPr="00141718" w:rsidRDefault="00141718" w:rsidP="00141718">
      <w:pPr>
        <w:tabs>
          <w:tab w:val="left" w:pos="567"/>
          <w:tab w:val="left" w:pos="1560"/>
        </w:tabs>
        <w:spacing w:line="55" w:lineRule="exact"/>
        <w:rPr>
          <w:rFonts w:ascii="Symbol" w:eastAsia="Symbol" w:hAnsi="Symbol" w:cs="Symbol"/>
          <w:sz w:val="24"/>
          <w:szCs w:val="24"/>
        </w:rPr>
      </w:pPr>
    </w:p>
    <w:p w:rsidR="00141718" w:rsidRPr="00141718" w:rsidRDefault="00141718" w:rsidP="004B4437">
      <w:pPr>
        <w:numPr>
          <w:ilvl w:val="0"/>
          <w:numId w:val="109"/>
        </w:numPr>
        <w:tabs>
          <w:tab w:val="left" w:pos="567"/>
          <w:tab w:val="left" w:pos="1560"/>
        </w:tabs>
        <w:rPr>
          <w:rFonts w:ascii="Symbol" w:eastAsia="Symbol" w:hAnsi="Symbol" w:cs="Symbol"/>
          <w:sz w:val="24"/>
          <w:szCs w:val="24"/>
        </w:rPr>
      </w:pPr>
      <w:r w:rsidRPr="00141718">
        <w:rPr>
          <w:rFonts w:eastAsia="Times New Roman"/>
          <w:iCs/>
          <w:sz w:val="24"/>
          <w:szCs w:val="24"/>
        </w:rPr>
        <w:t>выделять этапы решения задачи и содержание каждого этапа;</w:t>
      </w:r>
    </w:p>
    <w:p w:rsidR="00141718" w:rsidRPr="00141718" w:rsidRDefault="00141718" w:rsidP="00141718">
      <w:pPr>
        <w:tabs>
          <w:tab w:val="left" w:pos="567"/>
          <w:tab w:val="left" w:pos="1560"/>
        </w:tabs>
        <w:spacing w:line="41" w:lineRule="exact"/>
        <w:rPr>
          <w:rFonts w:ascii="Symbol" w:eastAsia="Symbol" w:hAnsi="Symbol" w:cs="Symbol"/>
          <w:sz w:val="24"/>
          <w:szCs w:val="24"/>
        </w:rPr>
      </w:pPr>
    </w:p>
    <w:p w:rsidR="00141718" w:rsidRPr="00141718" w:rsidRDefault="00141718" w:rsidP="004B4437">
      <w:pPr>
        <w:numPr>
          <w:ilvl w:val="0"/>
          <w:numId w:val="109"/>
        </w:numPr>
        <w:tabs>
          <w:tab w:val="left" w:pos="567"/>
          <w:tab w:val="left" w:pos="1560"/>
        </w:tabs>
        <w:spacing w:line="275" w:lineRule="auto"/>
        <w:ind w:right="420"/>
        <w:jc w:val="both"/>
        <w:rPr>
          <w:rFonts w:ascii="Symbol" w:eastAsia="Symbol" w:hAnsi="Symbol" w:cs="Symbol"/>
          <w:sz w:val="24"/>
          <w:szCs w:val="24"/>
        </w:rPr>
      </w:pPr>
      <w:r w:rsidRPr="00141718">
        <w:rPr>
          <w:rFonts w:eastAsia="Times New Roman"/>
          <w:iCs/>
          <w:sz w:val="24"/>
          <w:szCs w:val="24"/>
        </w:rPr>
        <w:t>уметь выбирать оптимальный метод решения задачи и осознавать выбор метода, ра</w:t>
      </w:r>
      <w:r w:rsidRPr="00141718">
        <w:rPr>
          <w:rFonts w:eastAsia="Times New Roman"/>
          <w:iCs/>
          <w:sz w:val="24"/>
          <w:szCs w:val="24"/>
        </w:rPr>
        <w:t>с</w:t>
      </w:r>
      <w:r w:rsidRPr="00141718">
        <w:rPr>
          <w:rFonts w:eastAsia="Times New Roman"/>
          <w:iCs/>
          <w:sz w:val="24"/>
          <w:szCs w:val="24"/>
        </w:rPr>
        <w:t>сматривать различные методы, находить разные решения задачи, если возможно;</w:t>
      </w:r>
    </w:p>
    <w:p w:rsidR="00141718" w:rsidRPr="00141718" w:rsidRDefault="00141718" w:rsidP="004B4437">
      <w:pPr>
        <w:numPr>
          <w:ilvl w:val="0"/>
          <w:numId w:val="109"/>
        </w:numPr>
        <w:tabs>
          <w:tab w:val="left" w:pos="567"/>
          <w:tab w:val="left" w:pos="1560"/>
        </w:tabs>
        <w:rPr>
          <w:rFonts w:ascii="Symbol" w:eastAsia="Symbol" w:hAnsi="Symbol" w:cs="Symbol"/>
          <w:sz w:val="24"/>
          <w:szCs w:val="24"/>
        </w:rPr>
      </w:pPr>
      <w:r w:rsidRPr="00141718">
        <w:rPr>
          <w:rFonts w:eastAsia="Times New Roman"/>
          <w:iCs/>
          <w:sz w:val="24"/>
          <w:szCs w:val="24"/>
        </w:rPr>
        <w:t>анализировать затруднения при решении задач;</w:t>
      </w:r>
    </w:p>
    <w:p w:rsidR="00437A47" w:rsidRDefault="00437A47" w:rsidP="00437A47">
      <w:pPr>
        <w:spacing w:line="274" w:lineRule="auto"/>
        <w:ind w:right="420"/>
        <w:rPr>
          <w:sz w:val="20"/>
          <w:szCs w:val="20"/>
        </w:rPr>
      </w:pPr>
      <w:r>
        <w:rPr>
          <w:rFonts w:ascii="Symbol" w:eastAsia="Symbol" w:hAnsi="Symbol" w:cs="Symbol"/>
          <w:sz w:val="24"/>
          <w:szCs w:val="24"/>
        </w:rPr>
        <w:t></w:t>
      </w:r>
      <w:r>
        <w:rPr>
          <w:rFonts w:eastAsia="Times New Roman"/>
          <w:i/>
          <w:iCs/>
          <w:sz w:val="24"/>
          <w:szCs w:val="24"/>
        </w:rPr>
        <w:t xml:space="preserve"> выполнять различные преобразования предложенной задачи, конструировать новые з</w:t>
      </w:r>
      <w:r>
        <w:rPr>
          <w:rFonts w:eastAsia="Times New Roman"/>
          <w:i/>
          <w:iCs/>
          <w:sz w:val="24"/>
          <w:szCs w:val="24"/>
        </w:rPr>
        <w:t>а</w:t>
      </w:r>
      <w:r>
        <w:rPr>
          <w:rFonts w:eastAsia="Times New Roman"/>
          <w:i/>
          <w:iCs/>
          <w:sz w:val="24"/>
          <w:szCs w:val="24"/>
        </w:rPr>
        <w:t xml:space="preserve">дачи </w:t>
      </w:r>
      <w:proofErr w:type="gramStart"/>
      <w:r>
        <w:rPr>
          <w:rFonts w:eastAsia="Times New Roman"/>
          <w:i/>
          <w:iCs/>
          <w:sz w:val="24"/>
          <w:szCs w:val="24"/>
        </w:rPr>
        <w:t>из</w:t>
      </w:r>
      <w:proofErr w:type="gramEnd"/>
      <w:r>
        <w:rPr>
          <w:rFonts w:eastAsia="Times New Roman"/>
          <w:i/>
          <w:iCs/>
          <w:sz w:val="24"/>
          <w:szCs w:val="24"/>
        </w:rPr>
        <w:t xml:space="preserve"> данной, в том числе обратные;</w:t>
      </w:r>
    </w:p>
    <w:p w:rsidR="00437A47" w:rsidRDefault="00437A47" w:rsidP="00437A47">
      <w:pPr>
        <w:spacing w:line="2" w:lineRule="exact"/>
        <w:rPr>
          <w:sz w:val="20"/>
          <w:szCs w:val="20"/>
        </w:rPr>
      </w:pPr>
    </w:p>
    <w:p w:rsidR="00437A47" w:rsidRDefault="00437A47" w:rsidP="004B4437">
      <w:pPr>
        <w:numPr>
          <w:ilvl w:val="2"/>
          <w:numId w:val="110"/>
        </w:numPr>
        <w:tabs>
          <w:tab w:val="left" w:pos="1840"/>
        </w:tabs>
        <w:spacing w:line="274" w:lineRule="auto"/>
        <w:ind w:right="420"/>
        <w:rPr>
          <w:rFonts w:ascii="Symbol" w:eastAsia="Symbol" w:hAnsi="Symbol" w:cs="Symbol"/>
          <w:sz w:val="24"/>
          <w:szCs w:val="24"/>
        </w:rPr>
      </w:pPr>
      <w:r>
        <w:rPr>
          <w:rFonts w:eastAsia="Times New Roman"/>
          <w:i/>
          <w:iCs/>
          <w:sz w:val="24"/>
          <w:szCs w:val="24"/>
        </w:rPr>
        <w:t>интерпретировать вычислительные результаты в задаче, исследовать полученное решение задачи;</w:t>
      </w:r>
    </w:p>
    <w:p w:rsidR="00437A47" w:rsidRDefault="00437A47" w:rsidP="00437A47">
      <w:pPr>
        <w:spacing w:line="2" w:lineRule="exact"/>
        <w:rPr>
          <w:rFonts w:ascii="Symbol" w:eastAsia="Symbol" w:hAnsi="Symbol" w:cs="Symbol"/>
          <w:sz w:val="24"/>
          <w:szCs w:val="24"/>
        </w:rPr>
      </w:pPr>
    </w:p>
    <w:p w:rsidR="00437A47" w:rsidRDefault="00437A47" w:rsidP="004B4437">
      <w:pPr>
        <w:numPr>
          <w:ilvl w:val="2"/>
          <w:numId w:val="110"/>
        </w:numPr>
        <w:tabs>
          <w:tab w:val="left" w:pos="1840"/>
        </w:tabs>
        <w:spacing w:line="270" w:lineRule="auto"/>
        <w:ind w:right="420"/>
        <w:jc w:val="both"/>
        <w:rPr>
          <w:rFonts w:ascii="Symbol" w:eastAsia="Symbol" w:hAnsi="Symbol" w:cs="Symbol"/>
          <w:sz w:val="24"/>
          <w:szCs w:val="24"/>
        </w:rPr>
      </w:pPr>
      <w:r>
        <w:rPr>
          <w:rFonts w:eastAsia="Times New Roman"/>
          <w:i/>
          <w:iCs/>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w:t>
      </w:r>
      <w:r>
        <w:rPr>
          <w:rFonts w:eastAsia="Times New Roman"/>
          <w:i/>
          <w:iCs/>
          <w:sz w:val="24"/>
          <w:szCs w:val="24"/>
        </w:rPr>
        <w:t>с</w:t>
      </w:r>
      <w:r>
        <w:rPr>
          <w:rFonts w:eastAsia="Times New Roman"/>
          <w:i/>
          <w:iCs/>
          <w:sz w:val="24"/>
          <w:szCs w:val="24"/>
        </w:rPr>
        <w:t>стояние) при решении задач на движение двух объектов как в одном, так</w:t>
      </w:r>
    </w:p>
    <w:p w:rsidR="00437A47" w:rsidRDefault="00437A47" w:rsidP="00437A47">
      <w:pPr>
        <w:spacing w:line="3" w:lineRule="exact"/>
        <w:rPr>
          <w:rFonts w:ascii="Symbol" w:eastAsia="Symbol" w:hAnsi="Symbol" w:cs="Symbol"/>
          <w:sz w:val="24"/>
          <w:szCs w:val="24"/>
        </w:rPr>
      </w:pPr>
    </w:p>
    <w:p w:rsidR="00437A47" w:rsidRDefault="00437A47" w:rsidP="004B4437">
      <w:pPr>
        <w:numPr>
          <w:ilvl w:val="1"/>
          <w:numId w:val="110"/>
        </w:numPr>
        <w:tabs>
          <w:tab w:val="left" w:pos="940"/>
        </w:tabs>
        <w:rPr>
          <w:rFonts w:eastAsia="Times New Roman"/>
          <w:i/>
          <w:iCs/>
          <w:sz w:val="24"/>
          <w:szCs w:val="24"/>
        </w:rPr>
      </w:pPr>
      <w:r>
        <w:rPr>
          <w:rFonts w:eastAsia="Times New Roman"/>
          <w:i/>
          <w:iCs/>
          <w:sz w:val="24"/>
          <w:szCs w:val="24"/>
        </w:rPr>
        <w:t>в противоположных направлениях;</w:t>
      </w:r>
    </w:p>
    <w:p w:rsidR="00437A47" w:rsidRDefault="00437A47" w:rsidP="00437A47">
      <w:pPr>
        <w:spacing w:line="55" w:lineRule="exact"/>
        <w:rPr>
          <w:rFonts w:eastAsia="Times New Roman"/>
          <w:i/>
          <w:iCs/>
          <w:sz w:val="24"/>
          <w:szCs w:val="24"/>
        </w:rPr>
      </w:pPr>
    </w:p>
    <w:p w:rsidR="00437A47" w:rsidRDefault="00437A47" w:rsidP="004B4437">
      <w:pPr>
        <w:numPr>
          <w:ilvl w:val="2"/>
          <w:numId w:val="110"/>
        </w:numPr>
        <w:tabs>
          <w:tab w:val="left" w:pos="1840"/>
        </w:tabs>
        <w:spacing w:line="274" w:lineRule="auto"/>
        <w:ind w:right="420"/>
        <w:rPr>
          <w:rFonts w:ascii="Symbol" w:eastAsia="Symbol" w:hAnsi="Symbol" w:cs="Symbol"/>
          <w:sz w:val="24"/>
          <w:szCs w:val="24"/>
        </w:rPr>
      </w:pPr>
      <w:r>
        <w:rPr>
          <w:rFonts w:eastAsia="Times New Roman"/>
          <w:i/>
          <w:iCs/>
          <w:sz w:val="24"/>
          <w:szCs w:val="24"/>
        </w:rPr>
        <w:t>исследовать всевозможные ситуации при решении задач на движение по реке, рассматривать разные системы отсчёта;</w:t>
      </w:r>
    </w:p>
    <w:p w:rsidR="00437A47" w:rsidRDefault="00437A47" w:rsidP="00437A47">
      <w:pPr>
        <w:spacing w:line="2" w:lineRule="exact"/>
        <w:rPr>
          <w:rFonts w:ascii="Symbol" w:eastAsia="Symbol" w:hAnsi="Symbol" w:cs="Symbol"/>
          <w:sz w:val="24"/>
          <w:szCs w:val="24"/>
        </w:rPr>
      </w:pPr>
    </w:p>
    <w:p w:rsidR="00437A47" w:rsidRDefault="00437A47" w:rsidP="004B4437">
      <w:pPr>
        <w:numPr>
          <w:ilvl w:val="2"/>
          <w:numId w:val="110"/>
        </w:numPr>
        <w:tabs>
          <w:tab w:val="left" w:pos="1840"/>
        </w:tabs>
        <w:rPr>
          <w:rFonts w:ascii="Symbol" w:eastAsia="Symbol" w:hAnsi="Symbol" w:cs="Symbol"/>
          <w:sz w:val="24"/>
          <w:szCs w:val="24"/>
        </w:rPr>
      </w:pPr>
      <w:r>
        <w:rPr>
          <w:rFonts w:eastAsia="Times New Roman"/>
          <w:i/>
          <w:iCs/>
          <w:sz w:val="24"/>
          <w:szCs w:val="24"/>
        </w:rPr>
        <w:t>решать разнообразные задачи «на части»,</w:t>
      </w:r>
    </w:p>
    <w:p w:rsidR="00437A47" w:rsidRDefault="00437A47" w:rsidP="00437A47">
      <w:pPr>
        <w:spacing w:line="41" w:lineRule="exact"/>
        <w:rPr>
          <w:rFonts w:ascii="Symbol" w:eastAsia="Symbol" w:hAnsi="Symbol" w:cs="Symbol"/>
          <w:sz w:val="24"/>
          <w:szCs w:val="24"/>
        </w:rPr>
      </w:pPr>
    </w:p>
    <w:p w:rsidR="00437A47" w:rsidRDefault="00437A47" w:rsidP="004B4437">
      <w:pPr>
        <w:numPr>
          <w:ilvl w:val="2"/>
          <w:numId w:val="110"/>
        </w:numPr>
        <w:tabs>
          <w:tab w:val="left" w:pos="567"/>
        </w:tabs>
        <w:spacing w:line="273" w:lineRule="auto"/>
        <w:ind w:right="420"/>
        <w:jc w:val="both"/>
        <w:rPr>
          <w:rFonts w:ascii="Symbol" w:eastAsia="Symbol" w:hAnsi="Symbol" w:cs="Symbol"/>
          <w:sz w:val="24"/>
          <w:szCs w:val="24"/>
        </w:rPr>
      </w:pPr>
      <w:r>
        <w:rPr>
          <w:rFonts w:eastAsia="Times New Roman"/>
          <w:i/>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37A47" w:rsidRDefault="00437A47" w:rsidP="00437A47">
      <w:pPr>
        <w:spacing w:line="2" w:lineRule="exact"/>
        <w:rPr>
          <w:rFonts w:ascii="Symbol" w:eastAsia="Symbol" w:hAnsi="Symbol" w:cs="Symbol"/>
          <w:sz w:val="24"/>
          <w:szCs w:val="24"/>
        </w:rPr>
      </w:pPr>
    </w:p>
    <w:p w:rsidR="00437A47" w:rsidRPr="00437A47" w:rsidRDefault="00437A47" w:rsidP="004B4437">
      <w:pPr>
        <w:numPr>
          <w:ilvl w:val="2"/>
          <w:numId w:val="110"/>
        </w:numPr>
        <w:tabs>
          <w:tab w:val="left" w:pos="567"/>
        </w:tabs>
        <w:spacing w:line="276" w:lineRule="auto"/>
        <w:ind w:right="420"/>
        <w:jc w:val="both"/>
        <w:rPr>
          <w:rFonts w:ascii="Symbol" w:eastAsia="Symbol" w:hAnsi="Symbol" w:cs="Symbol"/>
          <w:sz w:val="24"/>
          <w:szCs w:val="24"/>
        </w:rPr>
      </w:pPr>
      <w:r w:rsidRPr="00437A47">
        <w:rPr>
          <w:rFonts w:eastAsia="Times New Roman"/>
          <w:iCs/>
          <w:sz w:val="24"/>
          <w:szCs w:val="24"/>
        </w:rPr>
        <w:t>осознавать и объяснять идентичность задач разных типов, связывающих три велич</w:t>
      </w:r>
      <w:r w:rsidRPr="00437A47">
        <w:rPr>
          <w:rFonts w:eastAsia="Times New Roman"/>
          <w:iCs/>
          <w:sz w:val="24"/>
          <w:szCs w:val="24"/>
        </w:rPr>
        <w:t>и</w:t>
      </w:r>
      <w:r w:rsidRPr="00437A47">
        <w:rPr>
          <w:rFonts w:eastAsia="Times New Roman"/>
          <w:iCs/>
          <w:sz w:val="24"/>
          <w:szCs w:val="24"/>
        </w:rPr>
        <w:t>ны (на работу, на покупки, на движение)</w:t>
      </w:r>
      <w:proofErr w:type="gramStart"/>
      <w:r w:rsidRPr="00437A47">
        <w:rPr>
          <w:rFonts w:eastAsia="Times New Roman"/>
          <w:iCs/>
          <w:sz w:val="24"/>
          <w:szCs w:val="24"/>
        </w:rPr>
        <w:t>.</w:t>
      </w:r>
      <w:proofErr w:type="gramEnd"/>
      <w:r w:rsidRPr="00437A47">
        <w:rPr>
          <w:rFonts w:eastAsia="Times New Roman"/>
          <w:iCs/>
          <w:sz w:val="24"/>
          <w:szCs w:val="24"/>
        </w:rPr>
        <w:t xml:space="preserve"> </w:t>
      </w:r>
      <w:proofErr w:type="gramStart"/>
      <w:r w:rsidRPr="00437A47">
        <w:rPr>
          <w:rFonts w:eastAsia="Times New Roman"/>
          <w:iCs/>
          <w:sz w:val="24"/>
          <w:szCs w:val="24"/>
        </w:rPr>
        <w:t>в</w:t>
      </w:r>
      <w:proofErr w:type="gramEnd"/>
      <w:r w:rsidRPr="00437A47">
        <w:rPr>
          <w:rFonts w:eastAsia="Times New Roman"/>
          <w:iCs/>
          <w:sz w:val="24"/>
          <w:szCs w:val="24"/>
        </w:rPr>
        <w:t>ыделять эти величины и отношения между н</w:t>
      </w:r>
      <w:r w:rsidRPr="00437A47">
        <w:rPr>
          <w:rFonts w:eastAsia="Times New Roman"/>
          <w:iCs/>
          <w:sz w:val="24"/>
          <w:szCs w:val="24"/>
        </w:rPr>
        <w:t>и</w:t>
      </w:r>
      <w:r w:rsidRPr="00437A47">
        <w:rPr>
          <w:rFonts w:eastAsia="Times New Roman"/>
          <w:iCs/>
          <w:sz w:val="24"/>
          <w:szCs w:val="24"/>
        </w:rPr>
        <w:t>ми, применять их при решении задач, конструировать собственные задач указанных типов;</w:t>
      </w:r>
    </w:p>
    <w:p w:rsidR="00437A47" w:rsidRPr="00437A47" w:rsidRDefault="00437A47" w:rsidP="004B4437">
      <w:pPr>
        <w:numPr>
          <w:ilvl w:val="2"/>
          <w:numId w:val="110"/>
        </w:numPr>
        <w:tabs>
          <w:tab w:val="left" w:pos="567"/>
        </w:tabs>
        <w:spacing w:line="272" w:lineRule="auto"/>
        <w:ind w:right="420"/>
        <w:rPr>
          <w:rFonts w:ascii="Symbol" w:eastAsia="Symbol" w:hAnsi="Symbol" w:cs="Symbol"/>
          <w:sz w:val="24"/>
          <w:szCs w:val="24"/>
        </w:rPr>
      </w:pPr>
      <w:r w:rsidRPr="00437A47">
        <w:rPr>
          <w:rFonts w:eastAsia="Times New Roman"/>
          <w:iCs/>
          <w:sz w:val="24"/>
          <w:szCs w:val="24"/>
        </w:rPr>
        <w:t>владеть основными методами решения задач на смеси, сплавы, концентрации;</w:t>
      </w:r>
    </w:p>
    <w:p w:rsidR="00437A47" w:rsidRPr="00437A47" w:rsidRDefault="00437A47" w:rsidP="00437A47">
      <w:pPr>
        <w:tabs>
          <w:tab w:val="left" w:pos="567"/>
        </w:tabs>
        <w:spacing w:line="2" w:lineRule="exact"/>
        <w:rPr>
          <w:rFonts w:ascii="Symbol" w:eastAsia="Symbol" w:hAnsi="Symbol" w:cs="Symbol"/>
          <w:sz w:val="24"/>
          <w:szCs w:val="24"/>
        </w:rPr>
      </w:pPr>
    </w:p>
    <w:p w:rsidR="00437A47" w:rsidRPr="00437A47" w:rsidRDefault="00437A47" w:rsidP="004B4437">
      <w:pPr>
        <w:numPr>
          <w:ilvl w:val="2"/>
          <w:numId w:val="110"/>
        </w:numPr>
        <w:tabs>
          <w:tab w:val="left" w:pos="567"/>
        </w:tabs>
        <w:spacing w:line="274" w:lineRule="auto"/>
        <w:ind w:right="420"/>
        <w:rPr>
          <w:rFonts w:ascii="Symbol" w:eastAsia="Symbol" w:hAnsi="Symbol" w:cs="Symbol"/>
          <w:sz w:val="24"/>
          <w:szCs w:val="24"/>
        </w:rPr>
      </w:pPr>
      <w:r w:rsidRPr="00437A47">
        <w:rPr>
          <w:rFonts w:eastAsia="Times New Roman"/>
          <w:iCs/>
          <w:sz w:val="24"/>
          <w:szCs w:val="24"/>
        </w:rPr>
        <w:t>решать задачи на проценты, в том числе, сложные проценты с обоснованием, испол</w:t>
      </w:r>
      <w:r w:rsidRPr="00437A47">
        <w:rPr>
          <w:rFonts w:eastAsia="Times New Roman"/>
          <w:iCs/>
          <w:sz w:val="24"/>
          <w:szCs w:val="24"/>
        </w:rPr>
        <w:t>ь</w:t>
      </w:r>
      <w:r w:rsidRPr="00437A47">
        <w:rPr>
          <w:rFonts w:eastAsia="Times New Roman"/>
          <w:iCs/>
          <w:sz w:val="24"/>
          <w:szCs w:val="24"/>
        </w:rPr>
        <w:t>зуя разные способы;</w:t>
      </w:r>
    </w:p>
    <w:p w:rsidR="00437A47" w:rsidRPr="00437A47" w:rsidRDefault="00437A47" w:rsidP="00437A47">
      <w:pPr>
        <w:tabs>
          <w:tab w:val="left" w:pos="567"/>
        </w:tabs>
        <w:spacing w:line="2" w:lineRule="exact"/>
        <w:rPr>
          <w:rFonts w:ascii="Symbol" w:eastAsia="Symbol" w:hAnsi="Symbol" w:cs="Symbol"/>
          <w:sz w:val="24"/>
          <w:szCs w:val="24"/>
        </w:rPr>
      </w:pPr>
    </w:p>
    <w:p w:rsidR="00437A47" w:rsidRPr="00437A47" w:rsidRDefault="00437A47" w:rsidP="004B4437">
      <w:pPr>
        <w:numPr>
          <w:ilvl w:val="2"/>
          <w:numId w:val="110"/>
        </w:numPr>
        <w:tabs>
          <w:tab w:val="left" w:pos="567"/>
        </w:tabs>
        <w:spacing w:line="274" w:lineRule="auto"/>
        <w:ind w:right="420"/>
        <w:rPr>
          <w:rFonts w:ascii="Symbol" w:eastAsia="Symbol" w:hAnsi="Symbol" w:cs="Symbol"/>
          <w:sz w:val="24"/>
          <w:szCs w:val="24"/>
        </w:rPr>
      </w:pPr>
      <w:r w:rsidRPr="00437A47">
        <w:rPr>
          <w:rFonts w:eastAsia="Times New Roman"/>
          <w:iCs/>
          <w:sz w:val="24"/>
          <w:szCs w:val="24"/>
        </w:rPr>
        <w:t>решать логические задачи разными способами, в том числе, с двумя блоками и с тр</w:t>
      </w:r>
      <w:r w:rsidRPr="00437A47">
        <w:rPr>
          <w:rFonts w:eastAsia="Times New Roman"/>
          <w:iCs/>
          <w:sz w:val="24"/>
          <w:szCs w:val="24"/>
        </w:rPr>
        <w:t>е</w:t>
      </w:r>
      <w:r w:rsidRPr="00437A47">
        <w:rPr>
          <w:rFonts w:eastAsia="Times New Roman"/>
          <w:iCs/>
          <w:sz w:val="24"/>
          <w:szCs w:val="24"/>
        </w:rPr>
        <w:t>мя блоками данных с помощью таблиц;</w:t>
      </w:r>
    </w:p>
    <w:p w:rsidR="00437A47" w:rsidRPr="00437A47" w:rsidRDefault="00437A47" w:rsidP="00437A47">
      <w:pPr>
        <w:tabs>
          <w:tab w:val="left" w:pos="567"/>
        </w:tabs>
        <w:spacing w:line="2" w:lineRule="exact"/>
        <w:rPr>
          <w:rFonts w:ascii="Symbol" w:eastAsia="Symbol" w:hAnsi="Symbol" w:cs="Symbol"/>
          <w:sz w:val="24"/>
          <w:szCs w:val="24"/>
        </w:rPr>
      </w:pPr>
    </w:p>
    <w:p w:rsidR="00437A47" w:rsidRPr="00437A47" w:rsidRDefault="00437A47" w:rsidP="004B4437">
      <w:pPr>
        <w:numPr>
          <w:ilvl w:val="2"/>
          <w:numId w:val="110"/>
        </w:numPr>
        <w:tabs>
          <w:tab w:val="left" w:pos="567"/>
        </w:tabs>
        <w:spacing w:line="274" w:lineRule="auto"/>
        <w:ind w:right="420"/>
        <w:rPr>
          <w:rFonts w:ascii="Symbol" w:eastAsia="Symbol" w:hAnsi="Symbol" w:cs="Symbol"/>
          <w:sz w:val="24"/>
          <w:szCs w:val="24"/>
        </w:rPr>
      </w:pPr>
      <w:r w:rsidRPr="00437A47">
        <w:rPr>
          <w:rFonts w:eastAsia="Times New Roman"/>
          <w:iCs/>
          <w:sz w:val="24"/>
          <w:szCs w:val="24"/>
        </w:rPr>
        <w:t>решать задачи по комбинаторике и теории вероятностей на основе использования изученных методов и обосновывать решение;</w:t>
      </w:r>
    </w:p>
    <w:p w:rsidR="00437A47" w:rsidRPr="00437A47" w:rsidRDefault="00437A47" w:rsidP="00437A47">
      <w:pPr>
        <w:tabs>
          <w:tab w:val="left" w:pos="567"/>
        </w:tabs>
        <w:spacing w:line="2" w:lineRule="exact"/>
        <w:rPr>
          <w:rFonts w:ascii="Symbol" w:eastAsia="Symbol" w:hAnsi="Symbol" w:cs="Symbol"/>
          <w:sz w:val="24"/>
          <w:szCs w:val="24"/>
        </w:rPr>
      </w:pPr>
    </w:p>
    <w:p w:rsidR="00437A47" w:rsidRPr="00437A47" w:rsidRDefault="00437A47" w:rsidP="004B4437">
      <w:pPr>
        <w:numPr>
          <w:ilvl w:val="2"/>
          <w:numId w:val="110"/>
        </w:numPr>
        <w:tabs>
          <w:tab w:val="left" w:pos="567"/>
        </w:tabs>
        <w:rPr>
          <w:rFonts w:ascii="Symbol" w:eastAsia="Symbol" w:hAnsi="Symbol" w:cs="Symbol"/>
          <w:sz w:val="24"/>
          <w:szCs w:val="24"/>
        </w:rPr>
      </w:pPr>
      <w:r w:rsidRPr="00437A47">
        <w:rPr>
          <w:rFonts w:eastAsia="Times New Roman"/>
          <w:iCs/>
          <w:sz w:val="24"/>
          <w:szCs w:val="24"/>
        </w:rPr>
        <w:t>решать несложные задачи по математической статистике;</w:t>
      </w:r>
    </w:p>
    <w:p w:rsidR="00437A47" w:rsidRPr="00437A47" w:rsidRDefault="00437A47" w:rsidP="00437A47">
      <w:pPr>
        <w:tabs>
          <w:tab w:val="left" w:pos="567"/>
        </w:tabs>
        <w:spacing w:line="41" w:lineRule="exact"/>
        <w:rPr>
          <w:rFonts w:ascii="Symbol" w:eastAsia="Symbol" w:hAnsi="Symbol" w:cs="Symbol"/>
          <w:sz w:val="24"/>
          <w:szCs w:val="24"/>
        </w:rPr>
      </w:pPr>
    </w:p>
    <w:p w:rsidR="00437A47" w:rsidRDefault="00437A47" w:rsidP="004B4437">
      <w:pPr>
        <w:numPr>
          <w:ilvl w:val="2"/>
          <w:numId w:val="110"/>
        </w:numPr>
        <w:tabs>
          <w:tab w:val="left" w:pos="567"/>
        </w:tabs>
        <w:spacing w:line="271" w:lineRule="auto"/>
        <w:ind w:right="420"/>
        <w:jc w:val="both"/>
        <w:rPr>
          <w:rFonts w:ascii="Symbol" w:eastAsia="Symbol" w:hAnsi="Symbol" w:cs="Symbol"/>
          <w:sz w:val="24"/>
          <w:szCs w:val="24"/>
        </w:rPr>
      </w:pPr>
      <w:r w:rsidRPr="00437A47">
        <w:rPr>
          <w:rFonts w:eastAsia="Times New Roman"/>
          <w:iCs/>
          <w:sz w:val="24"/>
          <w:szCs w:val="24"/>
        </w:rPr>
        <w:t>овладеть основными методами решения сюжетных задач: арифметический, алгебра</w:t>
      </w:r>
      <w:r w:rsidRPr="00437A47">
        <w:rPr>
          <w:rFonts w:eastAsia="Times New Roman"/>
          <w:iCs/>
          <w:sz w:val="24"/>
          <w:szCs w:val="24"/>
        </w:rPr>
        <w:t>и</w:t>
      </w:r>
      <w:r w:rsidRPr="00437A47">
        <w:rPr>
          <w:rFonts w:eastAsia="Times New Roman"/>
          <w:iCs/>
          <w:sz w:val="24"/>
          <w:szCs w:val="24"/>
        </w:rPr>
        <w:t>ческий, перебор вариантов, геометрический, графический, применять их в новых по сра</w:t>
      </w:r>
      <w:r w:rsidRPr="00437A47">
        <w:rPr>
          <w:rFonts w:eastAsia="Times New Roman"/>
          <w:iCs/>
          <w:sz w:val="24"/>
          <w:szCs w:val="24"/>
        </w:rPr>
        <w:t>в</w:t>
      </w:r>
      <w:r w:rsidRPr="00437A47">
        <w:rPr>
          <w:rFonts w:eastAsia="Times New Roman"/>
          <w:iCs/>
          <w:sz w:val="24"/>
          <w:szCs w:val="24"/>
        </w:rPr>
        <w:t>нению</w:t>
      </w:r>
      <w:r>
        <w:rPr>
          <w:rFonts w:eastAsia="Times New Roman"/>
          <w:i/>
          <w:iCs/>
          <w:sz w:val="24"/>
          <w:szCs w:val="24"/>
        </w:rPr>
        <w:t xml:space="preserve"> </w:t>
      </w:r>
      <w:proofErr w:type="gramStart"/>
      <w:r w:rsidRPr="00437A47">
        <w:rPr>
          <w:rFonts w:eastAsia="Times New Roman"/>
          <w:iCs/>
          <w:sz w:val="24"/>
          <w:szCs w:val="24"/>
        </w:rPr>
        <w:t>с</w:t>
      </w:r>
      <w:proofErr w:type="gramEnd"/>
      <w:r w:rsidRPr="00437A47">
        <w:rPr>
          <w:rFonts w:eastAsia="Times New Roman"/>
          <w:iCs/>
          <w:sz w:val="24"/>
          <w:szCs w:val="24"/>
        </w:rPr>
        <w:t xml:space="preserve"> изученными ситуациях.</w:t>
      </w:r>
    </w:p>
    <w:p w:rsidR="00437A47" w:rsidRDefault="00437A47" w:rsidP="004B4437">
      <w:pPr>
        <w:numPr>
          <w:ilvl w:val="0"/>
          <w:numId w:val="110"/>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437A47" w:rsidRDefault="00437A47" w:rsidP="00437A47">
      <w:pPr>
        <w:spacing w:line="55" w:lineRule="exact"/>
        <w:rPr>
          <w:rFonts w:eastAsia="Times New Roman"/>
          <w:b/>
          <w:bCs/>
          <w:sz w:val="24"/>
          <w:szCs w:val="24"/>
        </w:rPr>
      </w:pPr>
    </w:p>
    <w:p w:rsidR="00437A47" w:rsidRPr="00437A47" w:rsidRDefault="00437A47" w:rsidP="004B4437">
      <w:pPr>
        <w:numPr>
          <w:ilvl w:val="2"/>
          <w:numId w:val="110"/>
        </w:numPr>
        <w:tabs>
          <w:tab w:val="left" w:pos="567"/>
          <w:tab w:val="left" w:pos="2127"/>
        </w:tabs>
        <w:spacing w:line="275" w:lineRule="auto"/>
        <w:ind w:right="420"/>
        <w:jc w:val="both"/>
        <w:rPr>
          <w:rFonts w:ascii="Symbol" w:eastAsia="Symbol" w:hAnsi="Symbol" w:cs="Symbol"/>
          <w:sz w:val="24"/>
          <w:szCs w:val="24"/>
        </w:rPr>
      </w:pPr>
      <w:r w:rsidRPr="00437A47">
        <w:rPr>
          <w:rFonts w:eastAsia="Times New Roman"/>
          <w:iCs/>
          <w:sz w:val="24"/>
          <w:szCs w:val="24"/>
        </w:rPr>
        <w:lastRenderedPageBreak/>
        <w:t>выделять при решении задач характеристики рассматриваемой в задаче ситуации, о</w:t>
      </w:r>
      <w:r w:rsidRPr="00437A47">
        <w:rPr>
          <w:rFonts w:eastAsia="Times New Roman"/>
          <w:iCs/>
          <w:sz w:val="24"/>
          <w:szCs w:val="24"/>
        </w:rPr>
        <w:t>т</w:t>
      </w:r>
      <w:r w:rsidRPr="00437A47">
        <w:rPr>
          <w:rFonts w:eastAsia="Times New Roman"/>
          <w:iCs/>
          <w:sz w:val="24"/>
          <w:szCs w:val="24"/>
        </w:rPr>
        <w:t>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37A47" w:rsidRPr="00437A47" w:rsidRDefault="00437A47" w:rsidP="004B4437">
      <w:pPr>
        <w:numPr>
          <w:ilvl w:val="2"/>
          <w:numId w:val="110"/>
        </w:numPr>
        <w:tabs>
          <w:tab w:val="left" w:pos="567"/>
          <w:tab w:val="left" w:pos="2127"/>
        </w:tabs>
        <w:spacing w:line="274" w:lineRule="auto"/>
        <w:ind w:right="420"/>
        <w:rPr>
          <w:rFonts w:ascii="Symbol" w:eastAsia="Symbol" w:hAnsi="Symbol" w:cs="Symbol"/>
          <w:sz w:val="24"/>
          <w:szCs w:val="24"/>
        </w:rPr>
      </w:pPr>
      <w:r w:rsidRPr="00437A47">
        <w:rPr>
          <w:rFonts w:eastAsia="Times New Roman"/>
          <w:iCs/>
          <w:sz w:val="24"/>
          <w:szCs w:val="24"/>
        </w:rPr>
        <w:t>решать и конструировать задачи на основе рассмотрения реальных ситуаций, в кот</w:t>
      </w:r>
      <w:r w:rsidRPr="00437A47">
        <w:rPr>
          <w:rFonts w:eastAsia="Times New Roman"/>
          <w:iCs/>
          <w:sz w:val="24"/>
          <w:szCs w:val="24"/>
        </w:rPr>
        <w:t>о</w:t>
      </w:r>
      <w:r w:rsidRPr="00437A47">
        <w:rPr>
          <w:rFonts w:eastAsia="Times New Roman"/>
          <w:iCs/>
          <w:sz w:val="24"/>
          <w:szCs w:val="24"/>
        </w:rPr>
        <w:t>рых не требуется точный вычислительный результат;</w:t>
      </w:r>
    </w:p>
    <w:p w:rsidR="00437A47" w:rsidRPr="00437A47" w:rsidRDefault="00437A47" w:rsidP="00437A47">
      <w:pPr>
        <w:tabs>
          <w:tab w:val="left" w:pos="567"/>
          <w:tab w:val="left" w:pos="2127"/>
        </w:tabs>
        <w:spacing w:line="2" w:lineRule="exact"/>
        <w:rPr>
          <w:rFonts w:ascii="Symbol" w:eastAsia="Symbol" w:hAnsi="Symbol" w:cs="Symbol"/>
          <w:sz w:val="24"/>
          <w:szCs w:val="24"/>
        </w:rPr>
      </w:pPr>
    </w:p>
    <w:p w:rsidR="00895700" w:rsidRDefault="00437A47" w:rsidP="0025674C">
      <w:pPr>
        <w:rPr>
          <w:sz w:val="20"/>
          <w:szCs w:val="20"/>
        </w:rPr>
      </w:pPr>
      <w:r w:rsidRPr="00437A47">
        <w:rPr>
          <w:rFonts w:eastAsia="Times New Roman"/>
          <w:iCs/>
          <w:sz w:val="24"/>
          <w:szCs w:val="24"/>
        </w:rPr>
        <w:t>решать задачи на движение по реке, рассматривая разные системы</w:t>
      </w:r>
      <w:r w:rsidRPr="00437A47">
        <w:rPr>
          <w:rFonts w:eastAsia="Times New Roman"/>
          <w:i/>
          <w:iCs/>
          <w:sz w:val="24"/>
          <w:szCs w:val="24"/>
        </w:rPr>
        <w:t xml:space="preserve"> </w:t>
      </w:r>
      <w:r w:rsidRPr="00437A47">
        <w:rPr>
          <w:rFonts w:eastAsia="Times New Roman"/>
          <w:iCs/>
          <w:sz w:val="24"/>
          <w:szCs w:val="24"/>
        </w:rPr>
        <w:t>отсчета.</w:t>
      </w:r>
    </w:p>
    <w:p w:rsidR="00895700" w:rsidRDefault="0099262C" w:rsidP="009217B5">
      <w:pPr>
        <w:rPr>
          <w:sz w:val="20"/>
          <w:szCs w:val="20"/>
        </w:rPr>
      </w:pPr>
      <w:r>
        <w:rPr>
          <w:rFonts w:eastAsia="Times New Roman"/>
          <w:b/>
          <w:bCs/>
          <w:sz w:val="24"/>
          <w:szCs w:val="24"/>
        </w:rPr>
        <w:t>Статистика и теория вероятностей</w:t>
      </w:r>
    </w:p>
    <w:p w:rsidR="00895700" w:rsidRDefault="00895700" w:rsidP="009217B5">
      <w:pPr>
        <w:spacing w:line="50" w:lineRule="exact"/>
        <w:rPr>
          <w:sz w:val="20"/>
          <w:szCs w:val="20"/>
        </w:rPr>
      </w:pPr>
    </w:p>
    <w:p w:rsidR="00437A47" w:rsidRDefault="0099262C" w:rsidP="004B4437">
      <w:pPr>
        <w:numPr>
          <w:ilvl w:val="0"/>
          <w:numId w:val="111"/>
        </w:numPr>
        <w:tabs>
          <w:tab w:val="left" w:pos="567"/>
        </w:tabs>
        <w:spacing w:line="282" w:lineRule="auto"/>
        <w:ind w:right="420"/>
        <w:jc w:val="both"/>
        <w:rPr>
          <w:rFonts w:ascii="Symbol" w:eastAsia="Symbol" w:hAnsi="Symbol" w:cs="Symbol"/>
          <w:sz w:val="24"/>
          <w:szCs w:val="24"/>
        </w:rPr>
      </w:pPr>
      <w:r w:rsidRPr="00437A47">
        <w:rPr>
          <w:rFonts w:eastAsia="Times New Roman"/>
          <w:iCs/>
          <w:sz w:val="24"/>
          <w:szCs w:val="24"/>
        </w:rPr>
        <w:t>Оперировать понятиями: столбчатые и круговые диаграммы, таблицы данных, сре</w:t>
      </w:r>
      <w:r w:rsidRPr="00437A47">
        <w:rPr>
          <w:rFonts w:eastAsia="Times New Roman"/>
          <w:iCs/>
          <w:sz w:val="24"/>
          <w:szCs w:val="24"/>
        </w:rPr>
        <w:t>д</w:t>
      </w:r>
      <w:r w:rsidRPr="00437A47">
        <w:rPr>
          <w:rFonts w:eastAsia="Times New Roman"/>
          <w:iCs/>
          <w:sz w:val="24"/>
          <w:szCs w:val="24"/>
        </w:rPr>
        <w:t>нее арифметическое, медиана, наибольшее и наименьшее значения выборки, размах выбо</w:t>
      </w:r>
      <w:r w:rsidRPr="00437A47">
        <w:rPr>
          <w:rFonts w:eastAsia="Times New Roman"/>
          <w:iCs/>
          <w:sz w:val="24"/>
          <w:szCs w:val="24"/>
        </w:rPr>
        <w:t>р</w:t>
      </w:r>
      <w:r w:rsidRPr="00437A47">
        <w:rPr>
          <w:rFonts w:eastAsia="Times New Roman"/>
          <w:iCs/>
          <w:sz w:val="24"/>
          <w:szCs w:val="24"/>
        </w:rPr>
        <w:t>ки, дисперсия и стандартное отклонение, случайная изменчивость</w:t>
      </w:r>
      <w:r>
        <w:rPr>
          <w:rFonts w:eastAsia="Times New Roman"/>
          <w:i/>
          <w:iCs/>
          <w:sz w:val="24"/>
          <w:szCs w:val="24"/>
        </w:rPr>
        <w:t>;</w:t>
      </w:r>
    </w:p>
    <w:p w:rsidR="00437A47" w:rsidRPr="00437A47" w:rsidRDefault="00437A47" w:rsidP="004B4437">
      <w:pPr>
        <w:numPr>
          <w:ilvl w:val="0"/>
          <w:numId w:val="111"/>
        </w:numPr>
        <w:tabs>
          <w:tab w:val="left" w:pos="567"/>
          <w:tab w:val="left" w:pos="709"/>
        </w:tabs>
        <w:spacing w:line="282" w:lineRule="auto"/>
        <w:ind w:right="420"/>
        <w:jc w:val="both"/>
        <w:rPr>
          <w:rFonts w:ascii="Symbol" w:eastAsia="Symbol" w:hAnsi="Symbol" w:cs="Symbol"/>
          <w:sz w:val="24"/>
          <w:szCs w:val="24"/>
        </w:rPr>
      </w:pPr>
      <w:r w:rsidRPr="00437A47">
        <w:rPr>
          <w:rFonts w:eastAsia="Times New Roman"/>
          <w:iCs/>
          <w:sz w:val="24"/>
          <w:szCs w:val="24"/>
        </w:rPr>
        <w:t>извлекать информацию, представленную в таблицах, на диаграммах,</w:t>
      </w:r>
    </w:p>
    <w:p w:rsidR="00437A47" w:rsidRPr="00437A47" w:rsidRDefault="00437A47" w:rsidP="00437A47">
      <w:pPr>
        <w:tabs>
          <w:tab w:val="left" w:pos="567"/>
          <w:tab w:val="left" w:pos="709"/>
        </w:tabs>
        <w:spacing w:line="27" w:lineRule="exact"/>
        <w:rPr>
          <w:rFonts w:ascii="Symbol" w:eastAsia="Symbol" w:hAnsi="Symbol" w:cs="Symbol"/>
          <w:sz w:val="24"/>
          <w:szCs w:val="24"/>
        </w:rPr>
      </w:pPr>
    </w:p>
    <w:p w:rsidR="00437A47" w:rsidRPr="00437A47" w:rsidRDefault="00437A47" w:rsidP="00437A47">
      <w:pPr>
        <w:tabs>
          <w:tab w:val="left" w:pos="567"/>
          <w:tab w:val="left" w:pos="709"/>
        </w:tabs>
        <w:rPr>
          <w:rFonts w:ascii="Symbol" w:eastAsia="Symbol" w:hAnsi="Symbol" w:cs="Symbol"/>
          <w:sz w:val="24"/>
          <w:szCs w:val="24"/>
        </w:rPr>
      </w:pPr>
      <w:proofErr w:type="gramStart"/>
      <w:r w:rsidRPr="00437A47">
        <w:rPr>
          <w:rFonts w:eastAsia="Times New Roman"/>
          <w:iCs/>
          <w:sz w:val="24"/>
          <w:szCs w:val="24"/>
        </w:rPr>
        <w:t>графиках</w:t>
      </w:r>
      <w:proofErr w:type="gramEnd"/>
      <w:r w:rsidRPr="00437A47">
        <w:rPr>
          <w:rFonts w:eastAsia="Times New Roman"/>
          <w:iCs/>
          <w:sz w:val="24"/>
          <w:szCs w:val="24"/>
        </w:rPr>
        <w:t>;</w:t>
      </w:r>
    </w:p>
    <w:p w:rsidR="00437A47" w:rsidRPr="00437A47" w:rsidRDefault="00437A47" w:rsidP="00437A47">
      <w:pPr>
        <w:tabs>
          <w:tab w:val="left" w:pos="567"/>
          <w:tab w:val="left" w:pos="709"/>
        </w:tabs>
        <w:spacing w:line="55" w:lineRule="exact"/>
        <w:rPr>
          <w:rFonts w:ascii="Symbol" w:eastAsia="Symbol" w:hAnsi="Symbol" w:cs="Symbol"/>
          <w:sz w:val="24"/>
          <w:szCs w:val="24"/>
        </w:rPr>
      </w:pPr>
    </w:p>
    <w:p w:rsidR="00437A47" w:rsidRPr="00437A47" w:rsidRDefault="00437A47" w:rsidP="004B4437">
      <w:pPr>
        <w:numPr>
          <w:ilvl w:val="1"/>
          <w:numId w:val="112"/>
        </w:numPr>
        <w:tabs>
          <w:tab w:val="left" w:pos="567"/>
          <w:tab w:val="left" w:pos="709"/>
          <w:tab w:val="left" w:pos="1840"/>
        </w:tabs>
        <w:rPr>
          <w:rFonts w:ascii="Symbol" w:eastAsia="Symbol" w:hAnsi="Symbol" w:cs="Symbol"/>
          <w:sz w:val="24"/>
          <w:szCs w:val="24"/>
        </w:rPr>
      </w:pPr>
      <w:r w:rsidRPr="00437A47">
        <w:rPr>
          <w:rFonts w:eastAsia="Times New Roman"/>
          <w:iCs/>
          <w:sz w:val="24"/>
          <w:szCs w:val="24"/>
        </w:rPr>
        <w:t>составлять таблицы, строить диаграммы и графики на основе данных;</w:t>
      </w:r>
    </w:p>
    <w:p w:rsidR="00437A47" w:rsidRPr="00437A47" w:rsidRDefault="00437A47" w:rsidP="00437A47">
      <w:pPr>
        <w:tabs>
          <w:tab w:val="left" w:pos="567"/>
          <w:tab w:val="left" w:pos="709"/>
        </w:tabs>
        <w:spacing w:line="41" w:lineRule="exact"/>
        <w:rPr>
          <w:rFonts w:ascii="Symbol" w:eastAsia="Symbol" w:hAnsi="Symbol" w:cs="Symbol"/>
          <w:sz w:val="24"/>
          <w:szCs w:val="24"/>
        </w:rPr>
      </w:pPr>
    </w:p>
    <w:p w:rsidR="00437A47" w:rsidRPr="00437A47" w:rsidRDefault="00437A47" w:rsidP="004B4437">
      <w:pPr>
        <w:numPr>
          <w:ilvl w:val="1"/>
          <w:numId w:val="112"/>
        </w:numPr>
        <w:tabs>
          <w:tab w:val="left" w:pos="567"/>
          <w:tab w:val="left" w:pos="709"/>
          <w:tab w:val="left" w:pos="1840"/>
        </w:tabs>
        <w:spacing w:line="274" w:lineRule="auto"/>
        <w:ind w:right="420"/>
        <w:rPr>
          <w:rFonts w:ascii="Symbol" w:eastAsia="Symbol" w:hAnsi="Symbol" w:cs="Symbol"/>
          <w:sz w:val="24"/>
          <w:szCs w:val="24"/>
        </w:rPr>
      </w:pPr>
      <w:r w:rsidRPr="00437A47">
        <w:rPr>
          <w:rFonts w:eastAsia="Times New Roman"/>
          <w:iCs/>
          <w:sz w:val="24"/>
          <w:szCs w:val="24"/>
        </w:rPr>
        <w:t>оперировать понятиями: факториал числа, перестановки и сочетания, треугольник Паскаля;</w:t>
      </w:r>
    </w:p>
    <w:p w:rsidR="00437A47" w:rsidRPr="00437A47" w:rsidRDefault="00437A47" w:rsidP="00437A47">
      <w:pPr>
        <w:tabs>
          <w:tab w:val="left" w:pos="567"/>
          <w:tab w:val="left" w:pos="709"/>
        </w:tabs>
        <w:spacing w:line="2" w:lineRule="exact"/>
        <w:rPr>
          <w:rFonts w:ascii="Symbol" w:eastAsia="Symbol" w:hAnsi="Symbol" w:cs="Symbol"/>
          <w:sz w:val="24"/>
          <w:szCs w:val="24"/>
        </w:rPr>
      </w:pPr>
    </w:p>
    <w:p w:rsidR="00437A47" w:rsidRPr="00437A47" w:rsidRDefault="00437A47" w:rsidP="004B4437">
      <w:pPr>
        <w:numPr>
          <w:ilvl w:val="1"/>
          <w:numId w:val="112"/>
        </w:numPr>
        <w:tabs>
          <w:tab w:val="left" w:pos="567"/>
          <w:tab w:val="left" w:pos="709"/>
          <w:tab w:val="left" w:pos="1840"/>
        </w:tabs>
        <w:rPr>
          <w:rFonts w:ascii="Symbol" w:eastAsia="Symbol" w:hAnsi="Symbol" w:cs="Symbol"/>
          <w:sz w:val="24"/>
          <w:szCs w:val="24"/>
        </w:rPr>
      </w:pPr>
      <w:r w:rsidRPr="00437A47">
        <w:rPr>
          <w:rFonts w:eastAsia="Times New Roman"/>
          <w:iCs/>
          <w:sz w:val="24"/>
          <w:szCs w:val="24"/>
        </w:rPr>
        <w:t>применять правило произведения при решении комбинаторных задач;</w:t>
      </w:r>
    </w:p>
    <w:p w:rsidR="00437A47" w:rsidRPr="00437A47" w:rsidRDefault="00437A47" w:rsidP="00437A47">
      <w:pPr>
        <w:tabs>
          <w:tab w:val="left" w:pos="567"/>
          <w:tab w:val="left" w:pos="709"/>
        </w:tabs>
        <w:spacing w:line="37" w:lineRule="exact"/>
        <w:rPr>
          <w:rFonts w:ascii="Symbol" w:eastAsia="Symbol" w:hAnsi="Symbol" w:cs="Symbol"/>
          <w:sz w:val="24"/>
          <w:szCs w:val="24"/>
        </w:rPr>
      </w:pPr>
    </w:p>
    <w:p w:rsidR="00437A47" w:rsidRPr="00437A47" w:rsidRDefault="00437A47" w:rsidP="004B4437">
      <w:pPr>
        <w:numPr>
          <w:ilvl w:val="1"/>
          <w:numId w:val="112"/>
        </w:numPr>
        <w:tabs>
          <w:tab w:val="left" w:pos="567"/>
          <w:tab w:val="left" w:pos="709"/>
          <w:tab w:val="left" w:pos="1840"/>
        </w:tabs>
        <w:spacing w:line="275" w:lineRule="auto"/>
        <w:ind w:right="420"/>
        <w:jc w:val="both"/>
        <w:rPr>
          <w:rFonts w:ascii="Symbol" w:eastAsia="Symbol" w:hAnsi="Symbol" w:cs="Symbol"/>
          <w:sz w:val="24"/>
          <w:szCs w:val="24"/>
        </w:rPr>
      </w:pPr>
      <w:r w:rsidRPr="00437A47">
        <w:rPr>
          <w:rFonts w:eastAsia="Times New Roman"/>
          <w:iCs/>
          <w:sz w:val="24"/>
          <w:szCs w:val="24"/>
        </w:rPr>
        <w:t>оперировать понятиями: случайный опыт, случайный выбор, испытание, элемента</w:t>
      </w:r>
      <w:r w:rsidRPr="00437A47">
        <w:rPr>
          <w:rFonts w:eastAsia="Times New Roman"/>
          <w:iCs/>
          <w:sz w:val="24"/>
          <w:szCs w:val="24"/>
        </w:rPr>
        <w:t>р</w:t>
      </w:r>
      <w:r w:rsidRPr="00437A47">
        <w:rPr>
          <w:rFonts w:eastAsia="Times New Roman"/>
          <w:iCs/>
          <w:sz w:val="24"/>
          <w:szCs w:val="24"/>
        </w:rPr>
        <w:t>ное случайное событие (исход), классическое определение вероятности случайного соб</w:t>
      </w:r>
      <w:r w:rsidRPr="00437A47">
        <w:rPr>
          <w:rFonts w:eastAsia="Times New Roman"/>
          <w:iCs/>
          <w:sz w:val="24"/>
          <w:szCs w:val="24"/>
        </w:rPr>
        <w:t>ы</w:t>
      </w:r>
      <w:r w:rsidRPr="00437A47">
        <w:rPr>
          <w:rFonts w:eastAsia="Times New Roman"/>
          <w:iCs/>
          <w:sz w:val="24"/>
          <w:szCs w:val="24"/>
        </w:rPr>
        <w:t>тия, операции над случайными событиями;</w:t>
      </w:r>
    </w:p>
    <w:p w:rsidR="00437A47" w:rsidRPr="00437A47" w:rsidRDefault="00437A47" w:rsidP="004B4437">
      <w:pPr>
        <w:numPr>
          <w:ilvl w:val="1"/>
          <w:numId w:val="112"/>
        </w:numPr>
        <w:tabs>
          <w:tab w:val="left" w:pos="567"/>
          <w:tab w:val="left" w:pos="709"/>
          <w:tab w:val="left" w:pos="1840"/>
        </w:tabs>
        <w:rPr>
          <w:rFonts w:ascii="Symbol" w:eastAsia="Symbol" w:hAnsi="Symbol" w:cs="Symbol"/>
          <w:sz w:val="24"/>
          <w:szCs w:val="24"/>
        </w:rPr>
      </w:pPr>
      <w:r w:rsidRPr="00437A47">
        <w:rPr>
          <w:rFonts w:eastAsia="Times New Roman"/>
          <w:iCs/>
          <w:sz w:val="24"/>
          <w:szCs w:val="24"/>
        </w:rPr>
        <w:t>представлять информацию с помощью кругов Эйлера;</w:t>
      </w:r>
    </w:p>
    <w:p w:rsidR="00437A47" w:rsidRPr="00437A47" w:rsidRDefault="00437A47" w:rsidP="00437A47">
      <w:pPr>
        <w:tabs>
          <w:tab w:val="left" w:pos="567"/>
          <w:tab w:val="left" w:pos="709"/>
        </w:tabs>
        <w:spacing w:line="41" w:lineRule="exact"/>
        <w:rPr>
          <w:rFonts w:ascii="Symbol" w:eastAsia="Symbol" w:hAnsi="Symbol" w:cs="Symbol"/>
          <w:sz w:val="24"/>
          <w:szCs w:val="24"/>
        </w:rPr>
      </w:pPr>
    </w:p>
    <w:p w:rsidR="00437A47" w:rsidRPr="00437A47" w:rsidRDefault="00437A47" w:rsidP="004B4437">
      <w:pPr>
        <w:numPr>
          <w:ilvl w:val="1"/>
          <w:numId w:val="112"/>
        </w:numPr>
        <w:tabs>
          <w:tab w:val="left" w:pos="567"/>
          <w:tab w:val="left" w:pos="709"/>
          <w:tab w:val="left" w:pos="1840"/>
        </w:tabs>
        <w:spacing w:line="270" w:lineRule="auto"/>
        <w:ind w:right="420"/>
        <w:rPr>
          <w:rFonts w:ascii="Symbol" w:eastAsia="Symbol" w:hAnsi="Symbol" w:cs="Symbol"/>
          <w:sz w:val="24"/>
          <w:szCs w:val="24"/>
        </w:rPr>
      </w:pPr>
      <w:r w:rsidRPr="00437A47">
        <w:rPr>
          <w:rFonts w:eastAsia="Times New Roman"/>
          <w:iCs/>
          <w:sz w:val="24"/>
          <w:szCs w:val="24"/>
        </w:rPr>
        <w:t>решать задачи на вычисление вероятности с подсчетом количества вариантов с п</w:t>
      </w:r>
      <w:r w:rsidRPr="00437A47">
        <w:rPr>
          <w:rFonts w:eastAsia="Times New Roman"/>
          <w:iCs/>
          <w:sz w:val="24"/>
          <w:szCs w:val="24"/>
        </w:rPr>
        <w:t>о</w:t>
      </w:r>
      <w:r w:rsidRPr="00437A47">
        <w:rPr>
          <w:rFonts w:eastAsia="Times New Roman"/>
          <w:iCs/>
          <w:sz w:val="24"/>
          <w:szCs w:val="24"/>
        </w:rPr>
        <w:t>мощью</w:t>
      </w:r>
      <w:r>
        <w:rPr>
          <w:rFonts w:eastAsia="Times New Roman"/>
          <w:i/>
          <w:iCs/>
          <w:sz w:val="24"/>
          <w:szCs w:val="24"/>
        </w:rPr>
        <w:t xml:space="preserve"> </w:t>
      </w:r>
      <w:r w:rsidRPr="00437A47">
        <w:rPr>
          <w:rFonts w:eastAsia="Times New Roman"/>
          <w:iCs/>
          <w:sz w:val="24"/>
          <w:szCs w:val="24"/>
        </w:rPr>
        <w:t>комбинаторики.</w:t>
      </w:r>
    </w:p>
    <w:p w:rsidR="00437A47" w:rsidRDefault="00437A47" w:rsidP="009217B5"/>
    <w:p w:rsidR="00437A47" w:rsidRDefault="00437A47" w:rsidP="004B4437">
      <w:pPr>
        <w:numPr>
          <w:ilvl w:val="0"/>
          <w:numId w:val="112"/>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437A47" w:rsidRDefault="00437A47" w:rsidP="00437A47">
      <w:pPr>
        <w:spacing w:line="50" w:lineRule="exact"/>
        <w:rPr>
          <w:rFonts w:eastAsia="Times New Roman"/>
          <w:b/>
          <w:bCs/>
          <w:sz w:val="24"/>
          <w:szCs w:val="24"/>
        </w:rPr>
      </w:pPr>
    </w:p>
    <w:p w:rsidR="00437A47" w:rsidRPr="00437A47" w:rsidRDefault="00437A47" w:rsidP="004B4437">
      <w:pPr>
        <w:numPr>
          <w:ilvl w:val="1"/>
          <w:numId w:val="112"/>
        </w:numPr>
        <w:tabs>
          <w:tab w:val="left" w:pos="567"/>
        </w:tabs>
        <w:spacing w:line="275" w:lineRule="auto"/>
        <w:ind w:right="420"/>
        <w:jc w:val="both"/>
        <w:rPr>
          <w:rFonts w:ascii="Symbol" w:eastAsia="Symbol" w:hAnsi="Symbol" w:cs="Symbol"/>
          <w:sz w:val="24"/>
          <w:szCs w:val="24"/>
        </w:rPr>
      </w:pPr>
      <w:r w:rsidRPr="00437A47">
        <w:rPr>
          <w:rFonts w:eastAsia="Times New Roman"/>
          <w:iCs/>
          <w:sz w:val="24"/>
          <w:szCs w:val="24"/>
        </w:rPr>
        <w:t>извлекать, интерпретировать и преобразовывать информацию, представленную в та</w:t>
      </w:r>
      <w:r w:rsidRPr="00437A47">
        <w:rPr>
          <w:rFonts w:eastAsia="Times New Roman"/>
          <w:iCs/>
          <w:sz w:val="24"/>
          <w:szCs w:val="24"/>
        </w:rPr>
        <w:t>б</w:t>
      </w:r>
      <w:r w:rsidRPr="00437A47">
        <w:rPr>
          <w:rFonts w:eastAsia="Times New Roman"/>
          <w:iCs/>
          <w:sz w:val="24"/>
          <w:szCs w:val="24"/>
        </w:rPr>
        <w:t>лицах, на диаграммах, графиках, отражающую свойства и характеристики реальных пр</w:t>
      </w:r>
      <w:r w:rsidRPr="00437A47">
        <w:rPr>
          <w:rFonts w:eastAsia="Times New Roman"/>
          <w:iCs/>
          <w:sz w:val="24"/>
          <w:szCs w:val="24"/>
        </w:rPr>
        <w:t>о</w:t>
      </w:r>
      <w:r w:rsidRPr="00437A47">
        <w:rPr>
          <w:rFonts w:eastAsia="Times New Roman"/>
          <w:iCs/>
          <w:sz w:val="24"/>
          <w:szCs w:val="24"/>
        </w:rPr>
        <w:t>цессов и явлений;</w:t>
      </w:r>
    </w:p>
    <w:p w:rsidR="00437A47" w:rsidRPr="00437A47" w:rsidRDefault="00437A47" w:rsidP="004B4437">
      <w:pPr>
        <w:numPr>
          <w:ilvl w:val="1"/>
          <w:numId w:val="112"/>
        </w:numPr>
        <w:tabs>
          <w:tab w:val="left" w:pos="567"/>
        </w:tabs>
        <w:spacing w:line="275" w:lineRule="auto"/>
        <w:ind w:right="420"/>
        <w:jc w:val="both"/>
        <w:rPr>
          <w:rFonts w:ascii="Symbol" w:eastAsia="Symbol" w:hAnsi="Symbol" w:cs="Symbol"/>
          <w:sz w:val="24"/>
          <w:szCs w:val="24"/>
        </w:rPr>
      </w:pPr>
      <w:r w:rsidRPr="00437A47">
        <w:rPr>
          <w:rFonts w:eastAsia="Times New Roman"/>
          <w:iCs/>
          <w:sz w:val="24"/>
          <w:szCs w:val="24"/>
        </w:rPr>
        <w:t>определять статистические характеристики выборок по таблицам, диаграммам, гр</w:t>
      </w:r>
      <w:r w:rsidRPr="00437A47">
        <w:rPr>
          <w:rFonts w:eastAsia="Times New Roman"/>
          <w:iCs/>
          <w:sz w:val="24"/>
          <w:szCs w:val="24"/>
        </w:rPr>
        <w:t>а</w:t>
      </w:r>
      <w:r w:rsidRPr="00437A47">
        <w:rPr>
          <w:rFonts w:eastAsia="Times New Roman"/>
          <w:iCs/>
          <w:sz w:val="24"/>
          <w:szCs w:val="24"/>
        </w:rPr>
        <w:t>фикам, выполнять сравнение в зависимости от цели решения задачи;</w:t>
      </w:r>
    </w:p>
    <w:p w:rsidR="00437A47" w:rsidRDefault="00437A47" w:rsidP="004B4437">
      <w:pPr>
        <w:numPr>
          <w:ilvl w:val="1"/>
          <w:numId w:val="112"/>
        </w:numPr>
        <w:tabs>
          <w:tab w:val="left" w:pos="567"/>
        </w:tabs>
        <w:rPr>
          <w:rFonts w:ascii="Symbol" w:eastAsia="Symbol" w:hAnsi="Symbol" w:cs="Symbol"/>
          <w:sz w:val="24"/>
          <w:szCs w:val="24"/>
        </w:rPr>
      </w:pPr>
      <w:r w:rsidRPr="00437A47">
        <w:rPr>
          <w:rFonts w:eastAsia="Times New Roman"/>
          <w:iCs/>
          <w:sz w:val="24"/>
          <w:szCs w:val="24"/>
        </w:rPr>
        <w:t>оценивать вероятность</w:t>
      </w:r>
      <w:r>
        <w:rPr>
          <w:rFonts w:eastAsia="Times New Roman"/>
          <w:i/>
          <w:iCs/>
          <w:sz w:val="24"/>
          <w:szCs w:val="24"/>
        </w:rPr>
        <w:t xml:space="preserve"> </w:t>
      </w:r>
      <w:r w:rsidRPr="00437A47">
        <w:rPr>
          <w:rFonts w:eastAsia="Times New Roman"/>
          <w:iCs/>
          <w:sz w:val="24"/>
          <w:szCs w:val="24"/>
        </w:rPr>
        <w:t>реальных событий и явлений.</w:t>
      </w:r>
    </w:p>
    <w:p w:rsidR="00437A47" w:rsidRDefault="00437A47" w:rsidP="00437A47">
      <w:pPr>
        <w:spacing w:line="32" w:lineRule="exact"/>
        <w:rPr>
          <w:sz w:val="20"/>
          <w:szCs w:val="20"/>
        </w:rPr>
      </w:pPr>
    </w:p>
    <w:p w:rsidR="00437A47" w:rsidRDefault="00437A47" w:rsidP="00437A47">
      <w:pPr>
        <w:rPr>
          <w:sz w:val="20"/>
          <w:szCs w:val="20"/>
        </w:rPr>
      </w:pPr>
      <w:r>
        <w:rPr>
          <w:rFonts w:eastAsia="Times New Roman"/>
          <w:b/>
          <w:bCs/>
          <w:sz w:val="24"/>
          <w:szCs w:val="24"/>
        </w:rPr>
        <w:t>Геометрические фигуры</w:t>
      </w:r>
    </w:p>
    <w:p w:rsidR="00437A47" w:rsidRDefault="00437A47" w:rsidP="00437A47">
      <w:pPr>
        <w:spacing w:line="50" w:lineRule="exact"/>
        <w:rPr>
          <w:sz w:val="20"/>
          <w:szCs w:val="20"/>
        </w:rPr>
      </w:pPr>
    </w:p>
    <w:p w:rsidR="00437A47" w:rsidRPr="00437A47" w:rsidRDefault="00437A47" w:rsidP="004B4437">
      <w:pPr>
        <w:numPr>
          <w:ilvl w:val="1"/>
          <w:numId w:val="113"/>
        </w:numPr>
        <w:tabs>
          <w:tab w:val="left" w:pos="567"/>
        </w:tabs>
        <w:rPr>
          <w:rFonts w:ascii="Symbol" w:eastAsia="Symbol" w:hAnsi="Symbol" w:cs="Symbol"/>
          <w:sz w:val="24"/>
          <w:szCs w:val="24"/>
        </w:rPr>
      </w:pPr>
      <w:r w:rsidRPr="00437A47">
        <w:rPr>
          <w:rFonts w:eastAsia="Times New Roman"/>
          <w:iCs/>
          <w:sz w:val="24"/>
          <w:szCs w:val="24"/>
        </w:rPr>
        <w:t>Оперировать понятиями геометрических фигур;</w:t>
      </w:r>
    </w:p>
    <w:p w:rsidR="00437A47" w:rsidRPr="00437A47" w:rsidRDefault="00437A47" w:rsidP="00437A47">
      <w:pPr>
        <w:tabs>
          <w:tab w:val="left" w:pos="567"/>
        </w:tabs>
        <w:spacing w:line="37" w:lineRule="exact"/>
        <w:rPr>
          <w:rFonts w:ascii="Symbol" w:eastAsia="Symbol" w:hAnsi="Symbol" w:cs="Symbol"/>
          <w:sz w:val="24"/>
          <w:szCs w:val="24"/>
        </w:rPr>
      </w:pPr>
    </w:p>
    <w:p w:rsidR="00437A47" w:rsidRPr="00437A47" w:rsidRDefault="00437A47" w:rsidP="004B4437">
      <w:pPr>
        <w:numPr>
          <w:ilvl w:val="1"/>
          <w:numId w:val="113"/>
        </w:numPr>
        <w:tabs>
          <w:tab w:val="left" w:pos="567"/>
        </w:tabs>
        <w:spacing w:line="274" w:lineRule="auto"/>
        <w:ind w:right="420"/>
        <w:rPr>
          <w:rFonts w:ascii="Symbol" w:eastAsia="Symbol" w:hAnsi="Symbol" w:cs="Symbol"/>
          <w:sz w:val="24"/>
          <w:szCs w:val="24"/>
        </w:rPr>
      </w:pPr>
      <w:r w:rsidRPr="00437A47">
        <w:rPr>
          <w:rFonts w:eastAsia="Times New Roman"/>
          <w:iCs/>
          <w:sz w:val="24"/>
          <w:szCs w:val="24"/>
        </w:rPr>
        <w:t>извлекать, интерпретировать и преобразовывать информацию о геометрических ф</w:t>
      </w:r>
      <w:r w:rsidRPr="00437A47">
        <w:rPr>
          <w:rFonts w:eastAsia="Times New Roman"/>
          <w:iCs/>
          <w:sz w:val="24"/>
          <w:szCs w:val="24"/>
        </w:rPr>
        <w:t>и</w:t>
      </w:r>
      <w:r w:rsidRPr="00437A47">
        <w:rPr>
          <w:rFonts w:eastAsia="Times New Roman"/>
          <w:iCs/>
          <w:sz w:val="24"/>
          <w:szCs w:val="24"/>
        </w:rPr>
        <w:t>гурах, представленную на чертежах;</w:t>
      </w:r>
    </w:p>
    <w:p w:rsidR="00437A47" w:rsidRPr="00437A47" w:rsidRDefault="00437A47" w:rsidP="00437A47">
      <w:pPr>
        <w:tabs>
          <w:tab w:val="left" w:pos="567"/>
        </w:tabs>
        <w:spacing w:line="2" w:lineRule="exact"/>
        <w:rPr>
          <w:rFonts w:ascii="Symbol" w:eastAsia="Symbol" w:hAnsi="Symbol" w:cs="Symbol"/>
          <w:sz w:val="24"/>
          <w:szCs w:val="24"/>
        </w:rPr>
      </w:pPr>
    </w:p>
    <w:p w:rsidR="00437A47" w:rsidRPr="00437A47" w:rsidRDefault="00437A47" w:rsidP="004B4437">
      <w:pPr>
        <w:numPr>
          <w:ilvl w:val="1"/>
          <w:numId w:val="113"/>
        </w:numPr>
        <w:tabs>
          <w:tab w:val="left" w:pos="567"/>
        </w:tabs>
        <w:spacing w:line="274" w:lineRule="auto"/>
        <w:ind w:right="420"/>
        <w:rPr>
          <w:rFonts w:ascii="Symbol" w:eastAsia="Symbol" w:hAnsi="Symbol" w:cs="Symbol"/>
          <w:sz w:val="24"/>
          <w:szCs w:val="24"/>
        </w:rPr>
      </w:pPr>
      <w:r w:rsidRPr="00437A47">
        <w:rPr>
          <w:rFonts w:eastAsia="Times New Roman"/>
          <w:iCs/>
          <w:sz w:val="24"/>
          <w:szCs w:val="24"/>
        </w:rPr>
        <w:t>применять геометрические факты для решения задач, в том числе, предполагающих несколько шагов решения;</w:t>
      </w:r>
    </w:p>
    <w:p w:rsidR="00437A47" w:rsidRPr="00437A47" w:rsidRDefault="00437A47" w:rsidP="00437A47">
      <w:pPr>
        <w:tabs>
          <w:tab w:val="left" w:pos="567"/>
        </w:tabs>
        <w:spacing w:line="2" w:lineRule="exact"/>
        <w:rPr>
          <w:rFonts w:ascii="Symbol" w:eastAsia="Symbol" w:hAnsi="Symbol" w:cs="Symbol"/>
          <w:sz w:val="24"/>
          <w:szCs w:val="24"/>
        </w:rPr>
      </w:pPr>
    </w:p>
    <w:p w:rsidR="00437A47" w:rsidRPr="00437A47" w:rsidRDefault="00437A47" w:rsidP="004B4437">
      <w:pPr>
        <w:numPr>
          <w:ilvl w:val="1"/>
          <w:numId w:val="113"/>
        </w:numPr>
        <w:tabs>
          <w:tab w:val="left" w:pos="567"/>
        </w:tabs>
        <w:rPr>
          <w:rFonts w:ascii="Symbol" w:eastAsia="Symbol" w:hAnsi="Symbol" w:cs="Symbol"/>
          <w:sz w:val="24"/>
          <w:szCs w:val="24"/>
        </w:rPr>
      </w:pPr>
      <w:r w:rsidRPr="00437A47">
        <w:rPr>
          <w:rFonts w:eastAsia="Times New Roman"/>
          <w:iCs/>
          <w:sz w:val="24"/>
          <w:szCs w:val="24"/>
        </w:rPr>
        <w:t>формулировать в простейших случаях свойства и признаки фигур;</w:t>
      </w:r>
    </w:p>
    <w:p w:rsidR="00437A47" w:rsidRPr="00437A47" w:rsidRDefault="00437A47" w:rsidP="00437A47">
      <w:pPr>
        <w:tabs>
          <w:tab w:val="left" w:pos="567"/>
        </w:tabs>
        <w:spacing w:line="41" w:lineRule="exact"/>
        <w:rPr>
          <w:rFonts w:ascii="Symbol" w:eastAsia="Symbol" w:hAnsi="Symbol" w:cs="Symbol"/>
          <w:sz w:val="24"/>
          <w:szCs w:val="24"/>
        </w:rPr>
      </w:pPr>
    </w:p>
    <w:p w:rsidR="00437A47" w:rsidRPr="00437A47" w:rsidRDefault="00437A47" w:rsidP="004B4437">
      <w:pPr>
        <w:numPr>
          <w:ilvl w:val="1"/>
          <w:numId w:val="113"/>
        </w:numPr>
        <w:tabs>
          <w:tab w:val="left" w:pos="567"/>
        </w:tabs>
        <w:rPr>
          <w:rFonts w:ascii="Symbol" w:eastAsia="Symbol" w:hAnsi="Symbol" w:cs="Symbol"/>
          <w:sz w:val="24"/>
          <w:szCs w:val="24"/>
        </w:rPr>
      </w:pPr>
      <w:r w:rsidRPr="00437A47">
        <w:rPr>
          <w:rFonts w:eastAsia="Times New Roman"/>
          <w:iCs/>
          <w:sz w:val="24"/>
          <w:szCs w:val="24"/>
        </w:rPr>
        <w:t>доказывать геометрические утверждения;</w:t>
      </w:r>
    </w:p>
    <w:p w:rsidR="00437A47" w:rsidRPr="00437A47" w:rsidRDefault="00437A47" w:rsidP="00437A47">
      <w:pPr>
        <w:tabs>
          <w:tab w:val="left" w:pos="567"/>
        </w:tabs>
        <w:spacing w:line="37" w:lineRule="exact"/>
        <w:rPr>
          <w:rFonts w:ascii="Symbol" w:eastAsia="Symbol" w:hAnsi="Symbol" w:cs="Symbol"/>
          <w:sz w:val="24"/>
          <w:szCs w:val="24"/>
        </w:rPr>
      </w:pPr>
    </w:p>
    <w:p w:rsidR="00437A47" w:rsidRPr="00437A47" w:rsidRDefault="00437A47" w:rsidP="004B4437">
      <w:pPr>
        <w:numPr>
          <w:ilvl w:val="1"/>
          <w:numId w:val="113"/>
        </w:numPr>
        <w:tabs>
          <w:tab w:val="left" w:pos="567"/>
        </w:tabs>
        <w:spacing w:line="270" w:lineRule="auto"/>
        <w:ind w:right="420"/>
        <w:rPr>
          <w:rFonts w:ascii="Symbol" w:eastAsia="Symbol" w:hAnsi="Symbol" w:cs="Symbol"/>
          <w:sz w:val="24"/>
          <w:szCs w:val="24"/>
        </w:rPr>
      </w:pPr>
      <w:r w:rsidRPr="00437A47">
        <w:rPr>
          <w:rFonts w:eastAsia="Times New Roman"/>
          <w:iCs/>
          <w:sz w:val="24"/>
          <w:szCs w:val="24"/>
        </w:rPr>
        <w:t>владеть стандартной классификацией плоских фигур (треугольников и четырёхугол</w:t>
      </w:r>
      <w:r w:rsidRPr="00437A47">
        <w:rPr>
          <w:rFonts w:eastAsia="Times New Roman"/>
          <w:iCs/>
          <w:sz w:val="24"/>
          <w:szCs w:val="24"/>
        </w:rPr>
        <w:t>ь</w:t>
      </w:r>
      <w:r w:rsidRPr="00437A47">
        <w:rPr>
          <w:rFonts w:eastAsia="Times New Roman"/>
          <w:iCs/>
          <w:sz w:val="24"/>
          <w:szCs w:val="24"/>
        </w:rPr>
        <w:t>ников).</w:t>
      </w:r>
    </w:p>
    <w:p w:rsidR="00437A47" w:rsidRDefault="00437A47" w:rsidP="00437A47">
      <w:pPr>
        <w:spacing w:line="2" w:lineRule="exact"/>
        <w:rPr>
          <w:rFonts w:ascii="Symbol" w:eastAsia="Symbol" w:hAnsi="Symbol" w:cs="Symbol"/>
          <w:sz w:val="24"/>
          <w:szCs w:val="24"/>
        </w:rPr>
      </w:pPr>
    </w:p>
    <w:p w:rsidR="00437A47" w:rsidRDefault="00437A47" w:rsidP="004B4437">
      <w:pPr>
        <w:numPr>
          <w:ilvl w:val="0"/>
          <w:numId w:val="113"/>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437A47" w:rsidRDefault="00437A47" w:rsidP="00437A47">
      <w:pPr>
        <w:spacing w:line="50" w:lineRule="exact"/>
        <w:rPr>
          <w:rFonts w:eastAsia="Times New Roman"/>
          <w:b/>
          <w:bCs/>
          <w:sz w:val="24"/>
          <w:szCs w:val="24"/>
        </w:rPr>
      </w:pPr>
    </w:p>
    <w:p w:rsidR="00437A47" w:rsidRPr="00437A47" w:rsidRDefault="00437A47" w:rsidP="004B4437">
      <w:pPr>
        <w:numPr>
          <w:ilvl w:val="1"/>
          <w:numId w:val="113"/>
        </w:numPr>
        <w:tabs>
          <w:tab w:val="left" w:pos="567"/>
        </w:tabs>
        <w:spacing w:line="270" w:lineRule="auto"/>
        <w:ind w:right="420"/>
        <w:rPr>
          <w:rFonts w:ascii="Symbol" w:eastAsia="Symbol" w:hAnsi="Symbol" w:cs="Symbol"/>
          <w:sz w:val="24"/>
          <w:szCs w:val="24"/>
        </w:rPr>
      </w:pPr>
      <w:r w:rsidRPr="00437A47">
        <w:rPr>
          <w:rFonts w:eastAsia="Times New Roman"/>
          <w:iCs/>
          <w:sz w:val="24"/>
          <w:szCs w:val="24"/>
        </w:rPr>
        <w:t>использовать свойства геометрических фигур для решения задач практического х</w:t>
      </w:r>
      <w:r w:rsidRPr="00437A47">
        <w:rPr>
          <w:rFonts w:eastAsia="Times New Roman"/>
          <w:iCs/>
          <w:sz w:val="24"/>
          <w:szCs w:val="24"/>
        </w:rPr>
        <w:t>а</w:t>
      </w:r>
      <w:r w:rsidRPr="00437A47">
        <w:rPr>
          <w:rFonts w:eastAsia="Times New Roman"/>
          <w:iCs/>
          <w:sz w:val="24"/>
          <w:szCs w:val="24"/>
        </w:rPr>
        <w:t>рактера и задач из смежных дисциплин.</w:t>
      </w:r>
    </w:p>
    <w:p w:rsidR="00437A47" w:rsidRPr="00437A47" w:rsidRDefault="00437A47" w:rsidP="00437A47">
      <w:pPr>
        <w:tabs>
          <w:tab w:val="left" w:pos="567"/>
        </w:tabs>
        <w:spacing w:line="2" w:lineRule="exact"/>
        <w:rPr>
          <w:sz w:val="20"/>
          <w:szCs w:val="20"/>
        </w:rPr>
      </w:pPr>
    </w:p>
    <w:p w:rsidR="00437A47" w:rsidRPr="00437A47" w:rsidRDefault="00437A47" w:rsidP="00437A47">
      <w:pPr>
        <w:tabs>
          <w:tab w:val="left" w:pos="567"/>
        </w:tabs>
        <w:rPr>
          <w:sz w:val="20"/>
          <w:szCs w:val="20"/>
        </w:rPr>
      </w:pPr>
      <w:r w:rsidRPr="00437A47">
        <w:rPr>
          <w:rFonts w:eastAsia="Times New Roman"/>
          <w:b/>
          <w:bCs/>
          <w:sz w:val="24"/>
          <w:szCs w:val="24"/>
        </w:rPr>
        <w:t>Отношения</w:t>
      </w:r>
    </w:p>
    <w:p w:rsidR="00437A47" w:rsidRPr="00437A47" w:rsidRDefault="00437A47" w:rsidP="00437A47">
      <w:pPr>
        <w:tabs>
          <w:tab w:val="left" w:pos="567"/>
        </w:tabs>
        <w:spacing w:line="50" w:lineRule="exact"/>
        <w:rPr>
          <w:sz w:val="20"/>
          <w:szCs w:val="20"/>
        </w:rPr>
      </w:pPr>
    </w:p>
    <w:p w:rsidR="00437A47" w:rsidRPr="00437A47" w:rsidRDefault="00437A47" w:rsidP="004B4437">
      <w:pPr>
        <w:numPr>
          <w:ilvl w:val="1"/>
          <w:numId w:val="114"/>
        </w:numPr>
        <w:tabs>
          <w:tab w:val="left" w:pos="567"/>
        </w:tabs>
        <w:spacing w:line="275" w:lineRule="auto"/>
        <w:ind w:right="420"/>
        <w:jc w:val="both"/>
        <w:rPr>
          <w:rFonts w:ascii="Symbol" w:eastAsia="Symbol" w:hAnsi="Symbol" w:cs="Symbol"/>
          <w:sz w:val="24"/>
          <w:szCs w:val="24"/>
        </w:rPr>
      </w:pPr>
      <w:proofErr w:type="gramStart"/>
      <w:r w:rsidRPr="00437A47">
        <w:rPr>
          <w:rFonts w:eastAsia="Times New Roman"/>
          <w:iCs/>
          <w:sz w:val="24"/>
          <w:szCs w:val="24"/>
        </w:rPr>
        <w:lastRenderedPageBreak/>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w:t>
      </w:r>
      <w:r w:rsidRPr="00437A47">
        <w:rPr>
          <w:rFonts w:eastAsia="Times New Roman"/>
          <w:iCs/>
          <w:sz w:val="24"/>
          <w:szCs w:val="24"/>
        </w:rPr>
        <w:t>у</w:t>
      </w:r>
      <w:r w:rsidRPr="00437A47">
        <w:rPr>
          <w:rFonts w:eastAsia="Times New Roman"/>
          <w:iCs/>
          <w:sz w:val="24"/>
          <w:szCs w:val="24"/>
        </w:rPr>
        <w:t>ляр, наклонная, проекция, подобие фигур, подобные фигуры, подобные треугольники;</w:t>
      </w:r>
      <w:proofErr w:type="gramEnd"/>
    </w:p>
    <w:p w:rsidR="00437A47" w:rsidRPr="00437A47" w:rsidRDefault="00437A47" w:rsidP="004B4437">
      <w:pPr>
        <w:numPr>
          <w:ilvl w:val="1"/>
          <w:numId w:val="114"/>
        </w:numPr>
        <w:tabs>
          <w:tab w:val="left" w:pos="567"/>
        </w:tabs>
        <w:spacing w:line="274" w:lineRule="auto"/>
        <w:ind w:right="420"/>
        <w:rPr>
          <w:rFonts w:ascii="Symbol" w:eastAsia="Symbol" w:hAnsi="Symbol" w:cs="Symbol"/>
          <w:sz w:val="24"/>
          <w:szCs w:val="24"/>
        </w:rPr>
      </w:pPr>
      <w:r w:rsidRPr="00437A47">
        <w:rPr>
          <w:rFonts w:eastAsia="Times New Roman"/>
          <w:iCs/>
          <w:sz w:val="24"/>
          <w:szCs w:val="24"/>
        </w:rPr>
        <w:t>применять теорему Фалеса и теорему о пропорциональных отрезках при решении з</w:t>
      </w:r>
      <w:r w:rsidRPr="00437A47">
        <w:rPr>
          <w:rFonts w:eastAsia="Times New Roman"/>
          <w:iCs/>
          <w:sz w:val="24"/>
          <w:szCs w:val="24"/>
        </w:rPr>
        <w:t>а</w:t>
      </w:r>
      <w:r w:rsidRPr="00437A47">
        <w:rPr>
          <w:rFonts w:eastAsia="Times New Roman"/>
          <w:iCs/>
          <w:sz w:val="24"/>
          <w:szCs w:val="24"/>
        </w:rPr>
        <w:t>дач;</w:t>
      </w:r>
    </w:p>
    <w:p w:rsidR="00437A47" w:rsidRPr="00437A47" w:rsidRDefault="00437A47" w:rsidP="00437A47">
      <w:pPr>
        <w:tabs>
          <w:tab w:val="left" w:pos="567"/>
        </w:tabs>
        <w:spacing w:line="2" w:lineRule="exact"/>
        <w:rPr>
          <w:rFonts w:ascii="Symbol" w:eastAsia="Symbol" w:hAnsi="Symbol" w:cs="Symbol"/>
          <w:sz w:val="24"/>
          <w:szCs w:val="24"/>
        </w:rPr>
      </w:pPr>
    </w:p>
    <w:p w:rsidR="00437A47" w:rsidRPr="00437A47" w:rsidRDefault="00437A47" w:rsidP="004B4437">
      <w:pPr>
        <w:numPr>
          <w:ilvl w:val="1"/>
          <w:numId w:val="114"/>
        </w:numPr>
        <w:tabs>
          <w:tab w:val="left" w:pos="567"/>
        </w:tabs>
        <w:spacing w:line="270" w:lineRule="auto"/>
        <w:ind w:right="420"/>
        <w:rPr>
          <w:rFonts w:ascii="Symbol" w:eastAsia="Symbol" w:hAnsi="Symbol" w:cs="Symbol"/>
          <w:sz w:val="24"/>
          <w:szCs w:val="24"/>
        </w:rPr>
      </w:pPr>
      <w:r w:rsidRPr="00437A47">
        <w:rPr>
          <w:rFonts w:eastAsia="Times New Roman"/>
          <w:iCs/>
          <w:sz w:val="24"/>
          <w:szCs w:val="24"/>
        </w:rPr>
        <w:t>характеризовать взаимное расположение прямой и окружности, двух окружностей.</w:t>
      </w:r>
    </w:p>
    <w:p w:rsidR="00895700" w:rsidRDefault="00895700" w:rsidP="009217B5">
      <w:pPr>
        <w:spacing w:line="2" w:lineRule="exact"/>
        <w:rPr>
          <w:rFonts w:ascii="Symbol" w:eastAsia="Symbol" w:hAnsi="Symbol" w:cs="Symbol"/>
          <w:sz w:val="24"/>
          <w:szCs w:val="24"/>
        </w:rPr>
      </w:pP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114"/>
        </w:numPr>
        <w:tabs>
          <w:tab w:val="left" w:pos="620"/>
        </w:tabs>
        <w:rPr>
          <w:rFonts w:eastAsia="Times New Roman"/>
          <w:b/>
          <w:bCs/>
          <w:sz w:val="24"/>
          <w:szCs w:val="24"/>
        </w:rPr>
      </w:pPr>
      <w:r>
        <w:rPr>
          <w:rFonts w:eastAsia="Times New Roman"/>
          <w:b/>
          <w:bCs/>
          <w:sz w:val="24"/>
          <w:szCs w:val="24"/>
        </w:rPr>
        <w:t>повседневной жизни и при изучении других предметов:</w:t>
      </w:r>
    </w:p>
    <w:p w:rsidR="00895700" w:rsidRDefault="00895700" w:rsidP="009217B5">
      <w:pPr>
        <w:spacing w:line="200" w:lineRule="exact"/>
        <w:rPr>
          <w:sz w:val="20"/>
          <w:szCs w:val="20"/>
        </w:rPr>
      </w:pPr>
    </w:p>
    <w:p w:rsidR="00437A47" w:rsidRPr="003B15C4" w:rsidRDefault="00437A47" w:rsidP="004B4437">
      <w:pPr>
        <w:numPr>
          <w:ilvl w:val="0"/>
          <w:numId w:val="115"/>
        </w:numPr>
        <w:tabs>
          <w:tab w:val="left" w:pos="567"/>
        </w:tabs>
        <w:rPr>
          <w:rFonts w:ascii="Symbol" w:eastAsia="Symbol" w:hAnsi="Symbol" w:cs="Symbol"/>
          <w:sz w:val="24"/>
          <w:szCs w:val="24"/>
        </w:rPr>
      </w:pPr>
      <w:r w:rsidRPr="003B15C4">
        <w:rPr>
          <w:rFonts w:eastAsia="Times New Roman"/>
          <w:iCs/>
          <w:sz w:val="24"/>
          <w:szCs w:val="24"/>
        </w:rPr>
        <w:t xml:space="preserve">использовать отношения для решения задач, возникающих в </w:t>
      </w:r>
      <w:proofErr w:type="gramStart"/>
      <w:r w:rsidRPr="003B15C4">
        <w:rPr>
          <w:rFonts w:eastAsia="Times New Roman"/>
          <w:iCs/>
          <w:sz w:val="24"/>
          <w:szCs w:val="24"/>
        </w:rPr>
        <w:t>реальной</w:t>
      </w:r>
      <w:proofErr w:type="gramEnd"/>
    </w:p>
    <w:p w:rsidR="00437A47" w:rsidRPr="003B15C4" w:rsidRDefault="00437A47" w:rsidP="00437A47">
      <w:pPr>
        <w:spacing w:line="27" w:lineRule="exact"/>
        <w:rPr>
          <w:rFonts w:ascii="Symbol" w:eastAsia="Symbol" w:hAnsi="Symbol" w:cs="Symbol"/>
          <w:sz w:val="24"/>
          <w:szCs w:val="24"/>
        </w:rPr>
      </w:pPr>
    </w:p>
    <w:p w:rsidR="00437A47" w:rsidRPr="003B15C4" w:rsidRDefault="00437A47" w:rsidP="00437A47">
      <w:pPr>
        <w:rPr>
          <w:rFonts w:ascii="Symbol" w:eastAsia="Symbol" w:hAnsi="Symbol" w:cs="Symbol"/>
          <w:sz w:val="24"/>
          <w:szCs w:val="24"/>
        </w:rPr>
      </w:pPr>
      <w:r w:rsidRPr="003B15C4">
        <w:rPr>
          <w:rFonts w:eastAsia="Times New Roman"/>
          <w:iCs/>
          <w:sz w:val="24"/>
          <w:szCs w:val="24"/>
        </w:rPr>
        <w:t>жизни.</w:t>
      </w:r>
    </w:p>
    <w:p w:rsidR="00437A47" w:rsidRDefault="00437A47" w:rsidP="00437A47">
      <w:pPr>
        <w:spacing w:line="46" w:lineRule="exact"/>
        <w:rPr>
          <w:sz w:val="20"/>
          <w:szCs w:val="20"/>
        </w:rPr>
      </w:pPr>
    </w:p>
    <w:p w:rsidR="00437A47" w:rsidRDefault="00437A47" w:rsidP="00437A47">
      <w:pPr>
        <w:rPr>
          <w:sz w:val="20"/>
          <w:szCs w:val="20"/>
        </w:rPr>
      </w:pPr>
      <w:r>
        <w:rPr>
          <w:rFonts w:eastAsia="Times New Roman"/>
          <w:b/>
          <w:bCs/>
          <w:sz w:val="24"/>
          <w:szCs w:val="24"/>
        </w:rPr>
        <w:t>Измерения и вычисления</w:t>
      </w:r>
    </w:p>
    <w:p w:rsidR="00437A47" w:rsidRDefault="00437A47" w:rsidP="00437A47">
      <w:pPr>
        <w:spacing w:line="50" w:lineRule="exact"/>
        <w:rPr>
          <w:sz w:val="20"/>
          <w:szCs w:val="20"/>
        </w:rPr>
      </w:pPr>
    </w:p>
    <w:p w:rsidR="00437A47" w:rsidRPr="003B15C4" w:rsidRDefault="00437A47" w:rsidP="004B4437">
      <w:pPr>
        <w:numPr>
          <w:ilvl w:val="1"/>
          <w:numId w:val="116"/>
        </w:numPr>
        <w:tabs>
          <w:tab w:val="left" w:pos="709"/>
          <w:tab w:val="left" w:pos="1840"/>
        </w:tabs>
        <w:spacing w:line="275" w:lineRule="auto"/>
        <w:ind w:right="420"/>
        <w:jc w:val="both"/>
        <w:rPr>
          <w:rFonts w:ascii="Symbol" w:eastAsia="Symbol" w:hAnsi="Symbol" w:cs="Symbol"/>
          <w:sz w:val="24"/>
          <w:szCs w:val="24"/>
        </w:rPr>
      </w:pPr>
      <w:r w:rsidRPr="003B15C4">
        <w:rPr>
          <w:rFonts w:eastAsia="Times New Roman"/>
          <w:iCs/>
          <w:sz w:val="24"/>
          <w:szCs w:val="24"/>
        </w:rPr>
        <w:t xml:space="preserve">Оперировать представлениями о длине, площади, объёме как величинами. </w:t>
      </w:r>
      <w:proofErr w:type="gramStart"/>
      <w:r w:rsidRPr="003B15C4">
        <w:rPr>
          <w:rFonts w:eastAsia="Times New Roman"/>
          <w:iCs/>
          <w:sz w:val="24"/>
          <w:szCs w:val="24"/>
        </w:rPr>
        <w:t>Прим</w:t>
      </w:r>
      <w:r w:rsidRPr="003B15C4">
        <w:rPr>
          <w:rFonts w:eastAsia="Times New Roman"/>
          <w:iCs/>
          <w:sz w:val="24"/>
          <w:szCs w:val="24"/>
        </w:rPr>
        <w:t>е</w:t>
      </w:r>
      <w:r w:rsidRPr="003B15C4">
        <w:rPr>
          <w:rFonts w:eastAsia="Times New Roman"/>
          <w:iCs/>
          <w:sz w:val="24"/>
          <w:szCs w:val="24"/>
        </w:rPr>
        <w:t>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w:t>
      </w:r>
      <w:r w:rsidRPr="003B15C4">
        <w:rPr>
          <w:rFonts w:eastAsia="Times New Roman"/>
          <w:iCs/>
          <w:sz w:val="24"/>
          <w:szCs w:val="24"/>
        </w:rPr>
        <w:t>и</w:t>
      </w:r>
      <w:r w:rsidRPr="003B15C4">
        <w:rPr>
          <w:rFonts w:eastAsia="Times New Roman"/>
          <w:iCs/>
          <w:sz w:val="24"/>
          <w:szCs w:val="24"/>
        </w:rPr>
        <w:t>роким количеством формул длины, площади, объёма, вычислять характеристики комбин</w:t>
      </w:r>
      <w:r w:rsidRPr="003B15C4">
        <w:rPr>
          <w:rFonts w:eastAsia="Times New Roman"/>
          <w:iCs/>
          <w:sz w:val="24"/>
          <w:szCs w:val="24"/>
        </w:rPr>
        <w:t>а</w:t>
      </w:r>
      <w:r w:rsidRPr="003B15C4">
        <w:rPr>
          <w:rFonts w:eastAsia="Times New Roman"/>
          <w:iCs/>
          <w:sz w:val="24"/>
          <w:szCs w:val="24"/>
        </w:rPr>
        <w:t>ций фигур (окружностей и многоугольников) вычислять расстояния между фигурами, пр</w:t>
      </w:r>
      <w:r w:rsidRPr="003B15C4">
        <w:rPr>
          <w:rFonts w:eastAsia="Times New Roman"/>
          <w:iCs/>
          <w:sz w:val="24"/>
          <w:szCs w:val="24"/>
        </w:rPr>
        <w:t>и</w:t>
      </w:r>
      <w:r w:rsidRPr="003B15C4">
        <w:rPr>
          <w:rFonts w:eastAsia="Times New Roman"/>
          <w:iCs/>
          <w:sz w:val="24"/>
          <w:szCs w:val="24"/>
        </w:rPr>
        <w:t xml:space="preserve">менять тригонометрические формулы для вычислений в более сложных случаях, проводить вычисления на основе равновеликости и </w:t>
      </w:r>
      <w:proofErr w:type="spellStart"/>
      <w:r w:rsidRPr="003B15C4">
        <w:rPr>
          <w:rFonts w:eastAsia="Times New Roman"/>
          <w:iCs/>
          <w:sz w:val="24"/>
          <w:szCs w:val="24"/>
        </w:rPr>
        <w:t>равносоставленности</w:t>
      </w:r>
      <w:proofErr w:type="spellEnd"/>
      <w:r w:rsidRPr="003B15C4">
        <w:rPr>
          <w:rFonts w:eastAsia="Times New Roman"/>
          <w:iCs/>
          <w:sz w:val="24"/>
          <w:szCs w:val="24"/>
        </w:rPr>
        <w:t>;</w:t>
      </w:r>
      <w:proofErr w:type="gramEnd"/>
    </w:p>
    <w:p w:rsidR="00437A47" w:rsidRPr="003B15C4" w:rsidRDefault="00437A47" w:rsidP="003B15C4">
      <w:pPr>
        <w:tabs>
          <w:tab w:val="left" w:pos="709"/>
        </w:tabs>
        <w:spacing w:line="7" w:lineRule="exact"/>
        <w:rPr>
          <w:rFonts w:ascii="Symbol" w:eastAsia="Symbol" w:hAnsi="Symbol" w:cs="Symbol"/>
          <w:sz w:val="24"/>
          <w:szCs w:val="24"/>
        </w:rPr>
      </w:pPr>
    </w:p>
    <w:p w:rsidR="00437A47" w:rsidRPr="003B15C4" w:rsidRDefault="00437A47" w:rsidP="004B4437">
      <w:pPr>
        <w:numPr>
          <w:ilvl w:val="1"/>
          <w:numId w:val="116"/>
        </w:numPr>
        <w:tabs>
          <w:tab w:val="left" w:pos="709"/>
          <w:tab w:val="left" w:pos="1840"/>
        </w:tabs>
        <w:rPr>
          <w:rFonts w:ascii="Symbol" w:eastAsia="Symbol" w:hAnsi="Symbol" w:cs="Symbol"/>
          <w:sz w:val="24"/>
          <w:szCs w:val="24"/>
        </w:rPr>
      </w:pPr>
      <w:r w:rsidRPr="003B15C4">
        <w:rPr>
          <w:rFonts w:eastAsia="Times New Roman"/>
          <w:iCs/>
          <w:sz w:val="24"/>
          <w:szCs w:val="24"/>
        </w:rPr>
        <w:t>проводить простые вычисления на объёмных телах;</w:t>
      </w:r>
    </w:p>
    <w:p w:rsidR="00437A47" w:rsidRPr="003B15C4" w:rsidRDefault="00437A47" w:rsidP="003B15C4">
      <w:pPr>
        <w:tabs>
          <w:tab w:val="left" w:pos="709"/>
        </w:tabs>
        <w:spacing w:line="37" w:lineRule="exact"/>
        <w:rPr>
          <w:rFonts w:ascii="Symbol" w:eastAsia="Symbol" w:hAnsi="Symbol" w:cs="Symbol"/>
          <w:sz w:val="24"/>
          <w:szCs w:val="24"/>
        </w:rPr>
      </w:pPr>
    </w:p>
    <w:p w:rsidR="00437A47" w:rsidRPr="003B15C4" w:rsidRDefault="00437A47" w:rsidP="004B4437">
      <w:pPr>
        <w:numPr>
          <w:ilvl w:val="1"/>
          <w:numId w:val="116"/>
        </w:numPr>
        <w:tabs>
          <w:tab w:val="left" w:pos="709"/>
          <w:tab w:val="left" w:pos="1840"/>
        </w:tabs>
        <w:spacing w:line="268" w:lineRule="auto"/>
        <w:ind w:right="420"/>
        <w:rPr>
          <w:rFonts w:ascii="Symbol" w:eastAsia="Symbol" w:hAnsi="Symbol" w:cs="Symbol"/>
          <w:sz w:val="24"/>
          <w:szCs w:val="24"/>
        </w:rPr>
      </w:pPr>
      <w:r w:rsidRPr="003B15C4">
        <w:rPr>
          <w:rFonts w:eastAsia="Times New Roman"/>
          <w:iCs/>
          <w:sz w:val="24"/>
          <w:szCs w:val="24"/>
        </w:rPr>
        <w:t>формулировать задачи на вычисление длин, площадей и объёмов и решать их.</w:t>
      </w:r>
    </w:p>
    <w:p w:rsidR="00437A47" w:rsidRDefault="00437A47" w:rsidP="00437A47">
      <w:pPr>
        <w:spacing w:line="1" w:lineRule="exact"/>
        <w:rPr>
          <w:rFonts w:ascii="Symbol" w:eastAsia="Symbol" w:hAnsi="Symbol" w:cs="Symbol"/>
          <w:sz w:val="24"/>
          <w:szCs w:val="24"/>
        </w:rPr>
      </w:pPr>
    </w:p>
    <w:p w:rsidR="00437A47" w:rsidRDefault="00437A47" w:rsidP="004B4437">
      <w:pPr>
        <w:numPr>
          <w:ilvl w:val="0"/>
          <w:numId w:val="116"/>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437A47" w:rsidRDefault="00437A47" w:rsidP="00437A47">
      <w:pPr>
        <w:spacing w:line="256" w:lineRule="exact"/>
        <w:rPr>
          <w:rFonts w:eastAsia="Times New Roman"/>
          <w:b/>
          <w:bCs/>
          <w:sz w:val="24"/>
          <w:szCs w:val="24"/>
        </w:rPr>
      </w:pPr>
    </w:p>
    <w:p w:rsidR="00437A47" w:rsidRPr="003B15C4" w:rsidRDefault="00437A47" w:rsidP="004B4437">
      <w:pPr>
        <w:numPr>
          <w:ilvl w:val="1"/>
          <w:numId w:val="116"/>
        </w:numPr>
        <w:tabs>
          <w:tab w:val="left" w:pos="567"/>
        </w:tabs>
        <w:rPr>
          <w:rFonts w:ascii="Symbol" w:eastAsia="Symbol" w:hAnsi="Symbol" w:cs="Symbol"/>
          <w:sz w:val="24"/>
          <w:szCs w:val="24"/>
        </w:rPr>
      </w:pPr>
      <w:r w:rsidRPr="003B15C4">
        <w:rPr>
          <w:rFonts w:eastAsia="Times New Roman"/>
          <w:iCs/>
          <w:sz w:val="24"/>
          <w:szCs w:val="24"/>
        </w:rPr>
        <w:t>проводить вычисления на местности;</w:t>
      </w:r>
    </w:p>
    <w:p w:rsidR="00437A47" w:rsidRPr="003B15C4" w:rsidRDefault="00437A47" w:rsidP="003B15C4">
      <w:pPr>
        <w:tabs>
          <w:tab w:val="left" w:pos="567"/>
        </w:tabs>
        <w:spacing w:line="41" w:lineRule="exact"/>
        <w:rPr>
          <w:rFonts w:ascii="Symbol" w:eastAsia="Symbol" w:hAnsi="Symbol" w:cs="Symbol"/>
          <w:sz w:val="24"/>
          <w:szCs w:val="24"/>
        </w:rPr>
      </w:pPr>
    </w:p>
    <w:p w:rsidR="00437A47" w:rsidRPr="003B15C4" w:rsidRDefault="00437A47" w:rsidP="004B4437">
      <w:pPr>
        <w:numPr>
          <w:ilvl w:val="1"/>
          <w:numId w:val="116"/>
        </w:numPr>
        <w:tabs>
          <w:tab w:val="left" w:pos="567"/>
        </w:tabs>
        <w:spacing w:line="270" w:lineRule="auto"/>
        <w:ind w:right="420"/>
        <w:rPr>
          <w:rFonts w:ascii="Symbol" w:eastAsia="Symbol" w:hAnsi="Symbol" w:cs="Symbol"/>
          <w:sz w:val="24"/>
          <w:szCs w:val="24"/>
        </w:rPr>
      </w:pPr>
      <w:r w:rsidRPr="003B15C4">
        <w:rPr>
          <w:rFonts w:eastAsia="Times New Roman"/>
          <w:iCs/>
          <w:sz w:val="24"/>
          <w:szCs w:val="24"/>
        </w:rPr>
        <w:t>применять формулы при вычислениях в смежных учебных предметах, в окружающей действительности.</w:t>
      </w:r>
    </w:p>
    <w:p w:rsidR="00437A47" w:rsidRDefault="00437A47" w:rsidP="00437A47">
      <w:pPr>
        <w:spacing w:line="2" w:lineRule="exact"/>
        <w:rPr>
          <w:sz w:val="20"/>
          <w:szCs w:val="20"/>
        </w:rPr>
      </w:pPr>
    </w:p>
    <w:p w:rsidR="00437A47" w:rsidRDefault="00437A47" w:rsidP="00437A47">
      <w:pPr>
        <w:rPr>
          <w:sz w:val="20"/>
          <w:szCs w:val="20"/>
        </w:rPr>
      </w:pPr>
      <w:r>
        <w:rPr>
          <w:rFonts w:eastAsia="Times New Roman"/>
          <w:b/>
          <w:bCs/>
          <w:sz w:val="24"/>
          <w:szCs w:val="24"/>
        </w:rPr>
        <w:t>Геометрические построения</w:t>
      </w:r>
    </w:p>
    <w:p w:rsidR="00437A47" w:rsidRDefault="00437A47" w:rsidP="00437A47">
      <w:pPr>
        <w:spacing w:line="50" w:lineRule="exact"/>
        <w:rPr>
          <w:sz w:val="20"/>
          <w:szCs w:val="20"/>
        </w:rPr>
      </w:pPr>
    </w:p>
    <w:p w:rsidR="00437A47" w:rsidRPr="003B15C4" w:rsidRDefault="00437A47" w:rsidP="004B4437">
      <w:pPr>
        <w:numPr>
          <w:ilvl w:val="1"/>
          <w:numId w:val="117"/>
        </w:numPr>
        <w:tabs>
          <w:tab w:val="left" w:pos="567"/>
        </w:tabs>
        <w:rPr>
          <w:rFonts w:ascii="Symbol" w:eastAsia="Symbol" w:hAnsi="Symbol" w:cs="Symbol"/>
          <w:sz w:val="24"/>
          <w:szCs w:val="24"/>
        </w:rPr>
      </w:pPr>
      <w:r w:rsidRPr="003B15C4">
        <w:rPr>
          <w:rFonts w:eastAsia="Times New Roman"/>
          <w:iCs/>
          <w:sz w:val="24"/>
          <w:szCs w:val="24"/>
        </w:rPr>
        <w:t xml:space="preserve">Изображать геометрические фигуры по </w:t>
      </w:r>
      <w:proofErr w:type="gramStart"/>
      <w:r w:rsidRPr="003B15C4">
        <w:rPr>
          <w:rFonts w:eastAsia="Times New Roman"/>
          <w:iCs/>
          <w:sz w:val="24"/>
          <w:szCs w:val="24"/>
        </w:rPr>
        <w:t>текстовому</w:t>
      </w:r>
      <w:proofErr w:type="gramEnd"/>
      <w:r w:rsidRPr="003B15C4">
        <w:rPr>
          <w:rFonts w:eastAsia="Times New Roman"/>
          <w:iCs/>
          <w:sz w:val="24"/>
          <w:szCs w:val="24"/>
        </w:rPr>
        <w:t xml:space="preserve"> и символьному</w:t>
      </w:r>
    </w:p>
    <w:p w:rsidR="00437A47" w:rsidRPr="003B15C4" w:rsidRDefault="00437A47" w:rsidP="003B15C4">
      <w:pPr>
        <w:tabs>
          <w:tab w:val="left" w:pos="567"/>
        </w:tabs>
        <w:spacing w:line="22" w:lineRule="exact"/>
        <w:rPr>
          <w:rFonts w:ascii="Symbol" w:eastAsia="Symbol" w:hAnsi="Symbol" w:cs="Symbol"/>
          <w:sz w:val="24"/>
          <w:szCs w:val="24"/>
        </w:rPr>
      </w:pPr>
    </w:p>
    <w:p w:rsidR="00437A47" w:rsidRPr="003B15C4" w:rsidRDefault="00437A47" w:rsidP="003B15C4">
      <w:pPr>
        <w:tabs>
          <w:tab w:val="left" w:pos="567"/>
        </w:tabs>
        <w:rPr>
          <w:rFonts w:ascii="Symbol" w:eastAsia="Symbol" w:hAnsi="Symbol" w:cs="Symbol"/>
          <w:sz w:val="24"/>
          <w:szCs w:val="24"/>
        </w:rPr>
      </w:pPr>
      <w:r w:rsidRPr="003B15C4">
        <w:rPr>
          <w:rFonts w:eastAsia="Times New Roman"/>
          <w:iCs/>
          <w:sz w:val="24"/>
          <w:szCs w:val="24"/>
        </w:rPr>
        <w:t>описанию;</w:t>
      </w:r>
    </w:p>
    <w:p w:rsidR="00437A47" w:rsidRPr="003B15C4" w:rsidRDefault="00437A47" w:rsidP="003B15C4">
      <w:pPr>
        <w:tabs>
          <w:tab w:val="left" w:pos="567"/>
        </w:tabs>
        <w:spacing w:line="60" w:lineRule="exact"/>
        <w:rPr>
          <w:rFonts w:ascii="Symbol" w:eastAsia="Symbol" w:hAnsi="Symbol" w:cs="Symbol"/>
          <w:sz w:val="24"/>
          <w:szCs w:val="24"/>
        </w:rPr>
      </w:pPr>
    </w:p>
    <w:p w:rsidR="00437A47" w:rsidRPr="003B15C4" w:rsidRDefault="00437A47" w:rsidP="004B4437">
      <w:pPr>
        <w:numPr>
          <w:ilvl w:val="1"/>
          <w:numId w:val="117"/>
        </w:numPr>
        <w:tabs>
          <w:tab w:val="left" w:pos="567"/>
        </w:tabs>
        <w:rPr>
          <w:rFonts w:ascii="Symbol" w:eastAsia="Symbol" w:hAnsi="Symbol" w:cs="Symbol"/>
          <w:sz w:val="24"/>
          <w:szCs w:val="24"/>
        </w:rPr>
      </w:pPr>
      <w:r w:rsidRPr="003B15C4">
        <w:rPr>
          <w:rFonts w:eastAsia="Times New Roman"/>
          <w:iCs/>
          <w:sz w:val="24"/>
          <w:szCs w:val="24"/>
        </w:rPr>
        <w:t xml:space="preserve">свободно  оперировать  чертёжными  инструментами  в  </w:t>
      </w:r>
      <w:proofErr w:type="gramStart"/>
      <w:r w:rsidRPr="003B15C4">
        <w:rPr>
          <w:rFonts w:eastAsia="Times New Roman"/>
          <w:iCs/>
          <w:sz w:val="24"/>
          <w:szCs w:val="24"/>
        </w:rPr>
        <w:t>несложных</w:t>
      </w:r>
      <w:proofErr w:type="gramEnd"/>
    </w:p>
    <w:p w:rsidR="00437A47" w:rsidRPr="003B15C4" w:rsidRDefault="00437A47" w:rsidP="003B15C4">
      <w:pPr>
        <w:tabs>
          <w:tab w:val="left" w:pos="567"/>
        </w:tabs>
        <w:spacing w:line="22" w:lineRule="exact"/>
        <w:rPr>
          <w:rFonts w:ascii="Symbol" w:eastAsia="Symbol" w:hAnsi="Symbol" w:cs="Symbol"/>
          <w:sz w:val="24"/>
          <w:szCs w:val="24"/>
        </w:rPr>
      </w:pPr>
    </w:p>
    <w:p w:rsidR="00437A47" w:rsidRPr="003B15C4" w:rsidRDefault="00437A47" w:rsidP="003B15C4">
      <w:pPr>
        <w:tabs>
          <w:tab w:val="left" w:pos="567"/>
        </w:tabs>
        <w:rPr>
          <w:rFonts w:ascii="Symbol" w:eastAsia="Symbol" w:hAnsi="Symbol" w:cs="Symbol"/>
          <w:sz w:val="24"/>
          <w:szCs w:val="24"/>
        </w:rPr>
      </w:pPr>
      <w:proofErr w:type="gramStart"/>
      <w:r w:rsidRPr="003B15C4">
        <w:rPr>
          <w:rFonts w:eastAsia="Times New Roman"/>
          <w:iCs/>
          <w:sz w:val="24"/>
          <w:szCs w:val="24"/>
        </w:rPr>
        <w:t>случаях</w:t>
      </w:r>
      <w:proofErr w:type="gramEnd"/>
      <w:r w:rsidRPr="003B15C4">
        <w:rPr>
          <w:rFonts w:eastAsia="Times New Roman"/>
          <w:iCs/>
          <w:sz w:val="24"/>
          <w:szCs w:val="24"/>
        </w:rPr>
        <w:t>,</w:t>
      </w:r>
    </w:p>
    <w:p w:rsidR="00437A47" w:rsidRPr="003B15C4" w:rsidRDefault="00437A47" w:rsidP="003B15C4">
      <w:pPr>
        <w:tabs>
          <w:tab w:val="left" w:pos="567"/>
        </w:tabs>
        <w:spacing w:line="55" w:lineRule="exact"/>
        <w:rPr>
          <w:rFonts w:ascii="Symbol" w:eastAsia="Symbol" w:hAnsi="Symbol" w:cs="Symbol"/>
          <w:sz w:val="24"/>
          <w:szCs w:val="24"/>
        </w:rPr>
      </w:pPr>
    </w:p>
    <w:p w:rsidR="00437A47" w:rsidRPr="003B15C4" w:rsidRDefault="00437A47" w:rsidP="004B4437">
      <w:pPr>
        <w:numPr>
          <w:ilvl w:val="1"/>
          <w:numId w:val="117"/>
        </w:numPr>
        <w:tabs>
          <w:tab w:val="left" w:pos="567"/>
        </w:tabs>
        <w:spacing w:line="275" w:lineRule="auto"/>
        <w:ind w:right="420"/>
        <w:jc w:val="both"/>
        <w:rPr>
          <w:rFonts w:ascii="Symbol" w:eastAsia="Symbol" w:hAnsi="Symbol" w:cs="Symbol"/>
          <w:sz w:val="24"/>
          <w:szCs w:val="24"/>
        </w:rPr>
      </w:pPr>
      <w:r w:rsidRPr="003B15C4">
        <w:rPr>
          <w:rFonts w:eastAsia="Times New Roman"/>
          <w:iCs/>
          <w:sz w:val="24"/>
          <w:szCs w:val="24"/>
        </w:rPr>
        <w:t>выполнять построения треугольников, применять отдельные методы построений ци</w:t>
      </w:r>
      <w:r w:rsidRPr="003B15C4">
        <w:rPr>
          <w:rFonts w:eastAsia="Times New Roman"/>
          <w:iCs/>
          <w:sz w:val="24"/>
          <w:szCs w:val="24"/>
        </w:rPr>
        <w:t>р</w:t>
      </w:r>
      <w:r w:rsidRPr="003B15C4">
        <w:rPr>
          <w:rFonts w:eastAsia="Times New Roman"/>
          <w:iCs/>
          <w:sz w:val="24"/>
          <w:szCs w:val="24"/>
        </w:rPr>
        <w:t>кулем и линейкой и проводить простейшие исследования числа решений;</w:t>
      </w:r>
    </w:p>
    <w:p w:rsidR="00437A47" w:rsidRPr="003B15C4" w:rsidRDefault="00437A47" w:rsidP="004B4437">
      <w:pPr>
        <w:numPr>
          <w:ilvl w:val="1"/>
          <w:numId w:val="117"/>
        </w:numPr>
        <w:tabs>
          <w:tab w:val="left" w:pos="567"/>
        </w:tabs>
        <w:spacing w:line="270" w:lineRule="auto"/>
        <w:ind w:right="420"/>
        <w:rPr>
          <w:rFonts w:ascii="Symbol" w:eastAsia="Symbol" w:hAnsi="Symbol" w:cs="Symbol"/>
          <w:sz w:val="24"/>
          <w:szCs w:val="24"/>
        </w:rPr>
      </w:pPr>
      <w:r w:rsidRPr="003B15C4">
        <w:rPr>
          <w:rFonts w:eastAsia="Times New Roman"/>
          <w:iCs/>
          <w:sz w:val="24"/>
          <w:szCs w:val="24"/>
        </w:rPr>
        <w:t>изображать типовые плоские фигуры и объемные тела с помощью простейших</w:t>
      </w:r>
      <w:r>
        <w:rPr>
          <w:rFonts w:eastAsia="Times New Roman"/>
          <w:i/>
          <w:iCs/>
          <w:sz w:val="24"/>
          <w:szCs w:val="24"/>
        </w:rPr>
        <w:t xml:space="preserve"> </w:t>
      </w:r>
      <w:r w:rsidRPr="003B15C4">
        <w:rPr>
          <w:rFonts w:eastAsia="Times New Roman"/>
          <w:iCs/>
          <w:sz w:val="24"/>
          <w:szCs w:val="24"/>
        </w:rPr>
        <w:t>ко</w:t>
      </w:r>
      <w:r w:rsidRPr="003B15C4">
        <w:rPr>
          <w:rFonts w:eastAsia="Times New Roman"/>
          <w:iCs/>
          <w:sz w:val="24"/>
          <w:szCs w:val="24"/>
        </w:rPr>
        <w:t>м</w:t>
      </w:r>
      <w:r w:rsidRPr="003B15C4">
        <w:rPr>
          <w:rFonts w:eastAsia="Times New Roman"/>
          <w:iCs/>
          <w:sz w:val="24"/>
          <w:szCs w:val="24"/>
        </w:rPr>
        <w:t>пьютерных инструментов.</w:t>
      </w:r>
    </w:p>
    <w:p w:rsidR="00437A47" w:rsidRDefault="00437A47" w:rsidP="00437A47">
      <w:pPr>
        <w:spacing w:line="2" w:lineRule="exact"/>
        <w:rPr>
          <w:rFonts w:ascii="Symbol" w:eastAsia="Symbol" w:hAnsi="Symbol" w:cs="Symbol"/>
          <w:sz w:val="24"/>
          <w:szCs w:val="24"/>
        </w:rPr>
      </w:pPr>
    </w:p>
    <w:p w:rsidR="00437A47" w:rsidRDefault="00437A47" w:rsidP="004B4437">
      <w:pPr>
        <w:numPr>
          <w:ilvl w:val="0"/>
          <w:numId w:val="117"/>
        </w:numPr>
        <w:tabs>
          <w:tab w:val="left" w:pos="620"/>
        </w:tabs>
        <w:rPr>
          <w:rFonts w:eastAsia="Times New Roman"/>
          <w:b/>
          <w:bCs/>
          <w:sz w:val="24"/>
          <w:szCs w:val="24"/>
        </w:rPr>
      </w:pPr>
      <w:r>
        <w:rPr>
          <w:rFonts w:eastAsia="Times New Roman"/>
          <w:b/>
          <w:bCs/>
          <w:sz w:val="24"/>
          <w:szCs w:val="24"/>
        </w:rPr>
        <w:t>повседневной жизни и при изучении других предметов:</w:t>
      </w:r>
    </w:p>
    <w:p w:rsidR="00437A47" w:rsidRDefault="00437A47" w:rsidP="00437A47">
      <w:pPr>
        <w:spacing w:line="50" w:lineRule="exact"/>
        <w:rPr>
          <w:rFonts w:eastAsia="Times New Roman"/>
          <w:b/>
          <w:bCs/>
          <w:sz w:val="24"/>
          <w:szCs w:val="24"/>
        </w:rPr>
      </w:pPr>
    </w:p>
    <w:p w:rsidR="00437A47" w:rsidRPr="003B15C4" w:rsidRDefault="00437A47" w:rsidP="004B4437">
      <w:pPr>
        <w:numPr>
          <w:ilvl w:val="1"/>
          <w:numId w:val="117"/>
        </w:numPr>
        <w:tabs>
          <w:tab w:val="left" w:pos="567"/>
          <w:tab w:val="left" w:pos="1840"/>
        </w:tabs>
        <w:spacing w:line="274" w:lineRule="auto"/>
        <w:ind w:right="420"/>
        <w:rPr>
          <w:rFonts w:ascii="Symbol" w:eastAsia="Symbol" w:hAnsi="Symbol" w:cs="Symbol"/>
          <w:sz w:val="24"/>
          <w:szCs w:val="24"/>
        </w:rPr>
      </w:pPr>
      <w:r w:rsidRPr="003B15C4">
        <w:rPr>
          <w:rFonts w:eastAsia="Times New Roman"/>
          <w:iCs/>
          <w:sz w:val="24"/>
          <w:szCs w:val="24"/>
        </w:rPr>
        <w:t>выполнять простейшие построения на местности, необходимые в реальной жизни;</w:t>
      </w:r>
    </w:p>
    <w:p w:rsidR="00437A47" w:rsidRPr="003B15C4" w:rsidRDefault="00437A47" w:rsidP="003B15C4">
      <w:pPr>
        <w:tabs>
          <w:tab w:val="left" w:pos="567"/>
        </w:tabs>
        <w:spacing w:line="2" w:lineRule="exact"/>
        <w:rPr>
          <w:rFonts w:ascii="Symbol" w:eastAsia="Symbol" w:hAnsi="Symbol" w:cs="Symbol"/>
          <w:sz w:val="24"/>
          <w:szCs w:val="24"/>
        </w:rPr>
      </w:pPr>
    </w:p>
    <w:p w:rsidR="00437A47" w:rsidRPr="003B15C4" w:rsidRDefault="00437A47" w:rsidP="004B4437">
      <w:pPr>
        <w:numPr>
          <w:ilvl w:val="1"/>
          <w:numId w:val="117"/>
        </w:numPr>
        <w:tabs>
          <w:tab w:val="left" w:pos="567"/>
          <w:tab w:val="left" w:pos="1840"/>
        </w:tabs>
        <w:rPr>
          <w:rFonts w:ascii="Symbol" w:eastAsia="Symbol" w:hAnsi="Symbol" w:cs="Symbol"/>
          <w:sz w:val="24"/>
          <w:szCs w:val="24"/>
        </w:rPr>
      </w:pPr>
      <w:r w:rsidRPr="003B15C4">
        <w:rPr>
          <w:rFonts w:eastAsia="Times New Roman"/>
          <w:iCs/>
          <w:sz w:val="24"/>
          <w:szCs w:val="24"/>
        </w:rPr>
        <w:t>оценивать размеры реальных объектов окружающего мира.</w:t>
      </w:r>
    </w:p>
    <w:p w:rsidR="00437A47" w:rsidRPr="003B15C4" w:rsidRDefault="00437A47" w:rsidP="003B15C4">
      <w:pPr>
        <w:tabs>
          <w:tab w:val="left" w:pos="567"/>
        </w:tabs>
        <w:spacing w:line="32" w:lineRule="exact"/>
        <w:rPr>
          <w:sz w:val="20"/>
          <w:szCs w:val="20"/>
        </w:rPr>
      </w:pPr>
    </w:p>
    <w:p w:rsidR="00437A47" w:rsidRPr="003B15C4" w:rsidRDefault="00437A47" w:rsidP="003B15C4">
      <w:pPr>
        <w:tabs>
          <w:tab w:val="left" w:pos="567"/>
        </w:tabs>
        <w:rPr>
          <w:sz w:val="20"/>
          <w:szCs w:val="20"/>
        </w:rPr>
      </w:pPr>
      <w:r w:rsidRPr="003B15C4">
        <w:rPr>
          <w:rFonts w:eastAsia="Times New Roman"/>
          <w:b/>
          <w:bCs/>
          <w:sz w:val="24"/>
          <w:szCs w:val="24"/>
        </w:rPr>
        <w:t>Преобразования</w:t>
      </w:r>
    </w:p>
    <w:p w:rsidR="00437A47" w:rsidRDefault="00437A47" w:rsidP="00437A47">
      <w:pPr>
        <w:spacing w:line="50" w:lineRule="exact"/>
        <w:rPr>
          <w:sz w:val="20"/>
          <w:szCs w:val="20"/>
        </w:rPr>
      </w:pPr>
    </w:p>
    <w:p w:rsidR="00437A47" w:rsidRPr="003B15C4" w:rsidRDefault="00437A47" w:rsidP="004B4437">
      <w:pPr>
        <w:numPr>
          <w:ilvl w:val="2"/>
          <w:numId w:val="118"/>
        </w:numPr>
        <w:tabs>
          <w:tab w:val="left" w:pos="567"/>
        </w:tabs>
        <w:spacing w:line="270" w:lineRule="auto"/>
        <w:ind w:right="420"/>
        <w:jc w:val="both"/>
        <w:rPr>
          <w:rFonts w:ascii="Symbol" w:eastAsia="Symbol" w:hAnsi="Symbol" w:cs="Symbol"/>
          <w:sz w:val="24"/>
          <w:szCs w:val="24"/>
        </w:rPr>
      </w:pPr>
      <w:r w:rsidRPr="003B15C4">
        <w:rPr>
          <w:rFonts w:eastAsia="Times New Roman"/>
          <w:iCs/>
          <w:sz w:val="24"/>
          <w:szCs w:val="24"/>
        </w:rPr>
        <w:t>Оперировать понятием движения и преобразования подобия, владеть приёмами п</w:t>
      </w:r>
      <w:r w:rsidRPr="003B15C4">
        <w:rPr>
          <w:rFonts w:eastAsia="Times New Roman"/>
          <w:iCs/>
          <w:sz w:val="24"/>
          <w:szCs w:val="24"/>
        </w:rPr>
        <w:t>о</w:t>
      </w:r>
      <w:r w:rsidRPr="003B15C4">
        <w:rPr>
          <w:rFonts w:eastAsia="Times New Roman"/>
          <w:iCs/>
          <w:sz w:val="24"/>
          <w:szCs w:val="24"/>
        </w:rPr>
        <w:t>строения фигур с использованием движений и преобразований подобия, применять пол</w:t>
      </w:r>
      <w:r w:rsidRPr="003B15C4">
        <w:rPr>
          <w:rFonts w:eastAsia="Times New Roman"/>
          <w:iCs/>
          <w:sz w:val="24"/>
          <w:szCs w:val="24"/>
        </w:rPr>
        <w:t>у</w:t>
      </w:r>
      <w:r w:rsidRPr="003B15C4">
        <w:rPr>
          <w:rFonts w:eastAsia="Times New Roman"/>
          <w:iCs/>
          <w:sz w:val="24"/>
          <w:szCs w:val="24"/>
        </w:rPr>
        <w:t>ченные знания и опыт построений в смежных предметах</w:t>
      </w:r>
    </w:p>
    <w:p w:rsidR="00437A47" w:rsidRPr="003B15C4" w:rsidRDefault="00437A47" w:rsidP="003B15C4">
      <w:pPr>
        <w:tabs>
          <w:tab w:val="left" w:pos="567"/>
        </w:tabs>
        <w:spacing w:line="3" w:lineRule="exact"/>
        <w:rPr>
          <w:rFonts w:ascii="Symbol" w:eastAsia="Symbol" w:hAnsi="Symbol" w:cs="Symbol"/>
          <w:sz w:val="24"/>
          <w:szCs w:val="24"/>
        </w:rPr>
      </w:pPr>
    </w:p>
    <w:p w:rsidR="00437A47" w:rsidRPr="003B15C4" w:rsidRDefault="00437A47" w:rsidP="004B4437">
      <w:pPr>
        <w:numPr>
          <w:ilvl w:val="1"/>
          <w:numId w:val="118"/>
        </w:numPr>
        <w:tabs>
          <w:tab w:val="left" w:pos="567"/>
          <w:tab w:val="left" w:pos="940"/>
        </w:tabs>
        <w:rPr>
          <w:rFonts w:eastAsia="Times New Roman"/>
          <w:iCs/>
          <w:sz w:val="24"/>
          <w:szCs w:val="24"/>
        </w:rPr>
      </w:pPr>
      <w:r w:rsidRPr="003B15C4">
        <w:rPr>
          <w:rFonts w:eastAsia="Times New Roman"/>
          <w:iCs/>
          <w:sz w:val="24"/>
          <w:szCs w:val="24"/>
        </w:rPr>
        <w:t>в реальных ситуациях окружающего мира;</w:t>
      </w:r>
    </w:p>
    <w:p w:rsidR="00437A47" w:rsidRPr="003B15C4" w:rsidRDefault="00437A47" w:rsidP="003B15C4">
      <w:pPr>
        <w:tabs>
          <w:tab w:val="left" w:pos="567"/>
        </w:tabs>
        <w:spacing w:line="55" w:lineRule="exact"/>
        <w:rPr>
          <w:rFonts w:eastAsia="Times New Roman"/>
          <w:iCs/>
          <w:sz w:val="24"/>
          <w:szCs w:val="24"/>
        </w:rPr>
      </w:pPr>
    </w:p>
    <w:p w:rsidR="00437A47" w:rsidRPr="003B15C4" w:rsidRDefault="00437A47" w:rsidP="004B4437">
      <w:pPr>
        <w:numPr>
          <w:ilvl w:val="2"/>
          <w:numId w:val="118"/>
        </w:numPr>
        <w:tabs>
          <w:tab w:val="left" w:pos="567"/>
        </w:tabs>
        <w:spacing w:line="274" w:lineRule="auto"/>
        <w:ind w:right="420"/>
        <w:rPr>
          <w:rFonts w:ascii="Symbol" w:eastAsia="Symbol" w:hAnsi="Symbol" w:cs="Symbol"/>
          <w:sz w:val="24"/>
          <w:szCs w:val="24"/>
        </w:rPr>
      </w:pPr>
      <w:r w:rsidRPr="003B15C4">
        <w:rPr>
          <w:rFonts w:eastAsia="Times New Roman"/>
          <w:iCs/>
          <w:sz w:val="24"/>
          <w:szCs w:val="24"/>
        </w:rPr>
        <w:t xml:space="preserve">строить фигуру, подобную </w:t>
      </w:r>
      <w:proofErr w:type="gramStart"/>
      <w:r w:rsidRPr="003B15C4">
        <w:rPr>
          <w:rFonts w:eastAsia="Times New Roman"/>
          <w:iCs/>
          <w:sz w:val="24"/>
          <w:szCs w:val="24"/>
        </w:rPr>
        <w:t>данной</w:t>
      </w:r>
      <w:proofErr w:type="gramEnd"/>
      <w:r w:rsidRPr="003B15C4">
        <w:rPr>
          <w:rFonts w:eastAsia="Times New Roman"/>
          <w:iCs/>
          <w:sz w:val="24"/>
          <w:szCs w:val="24"/>
        </w:rPr>
        <w:t>, пользоваться свойствами подобия для обоснов</w:t>
      </w:r>
      <w:r w:rsidRPr="003B15C4">
        <w:rPr>
          <w:rFonts w:eastAsia="Times New Roman"/>
          <w:iCs/>
          <w:sz w:val="24"/>
          <w:szCs w:val="24"/>
        </w:rPr>
        <w:t>а</w:t>
      </w:r>
      <w:r w:rsidRPr="003B15C4">
        <w:rPr>
          <w:rFonts w:eastAsia="Times New Roman"/>
          <w:iCs/>
          <w:sz w:val="24"/>
          <w:szCs w:val="24"/>
        </w:rPr>
        <w:t>ния свойств фигур;</w:t>
      </w:r>
    </w:p>
    <w:p w:rsidR="00437A47" w:rsidRPr="003B15C4" w:rsidRDefault="00437A47" w:rsidP="003B15C4">
      <w:pPr>
        <w:tabs>
          <w:tab w:val="left" w:pos="567"/>
        </w:tabs>
        <w:spacing w:line="2" w:lineRule="exact"/>
        <w:rPr>
          <w:rFonts w:ascii="Symbol" w:eastAsia="Symbol" w:hAnsi="Symbol" w:cs="Symbol"/>
          <w:sz w:val="24"/>
          <w:szCs w:val="24"/>
        </w:rPr>
      </w:pPr>
    </w:p>
    <w:p w:rsidR="00437A47" w:rsidRPr="003B15C4" w:rsidRDefault="00437A47" w:rsidP="004B4437">
      <w:pPr>
        <w:numPr>
          <w:ilvl w:val="2"/>
          <w:numId w:val="118"/>
        </w:numPr>
        <w:tabs>
          <w:tab w:val="left" w:pos="567"/>
        </w:tabs>
        <w:spacing w:line="270" w:lineRule="auto"/>
        <w:ind w:right="420"/>
        <w:rPr>
          <w:rFonts w:ascii="Symbol" w:eastAsia="Symbol" w:hAnsi="Symbol" w:cs="Symbol"/>
          <w:sz w:val="24"/>
          <w:szCs w:val="24"/>
        </w:rPr>
      </w:pPr>
      <w:r w:rsidRPr="003B15C4">
        <w:rPr>
          <w:rFonts w:eastAsia="Times New Roman"/>
          <w:iCs/>
          <w:sz w:val="24"/>
          <w:szCs w:val="24"/>
        </w:rPr>
        <w:t>применять свойства движений для проведения простейших обоснований свойств ф</w:t>
      </w:r>
      <w:r w:rsidRPr="003B15C4">
        <w:rPr>
          <w:rFonts w:eastAsia="Times New Roman"/>
          <w:iCs/>
          <w:sz w:val="24"/>
          <w:szCs w:val="24"/>
        </w:rPr>
        <w:t>и</w:t>
      </w:r>
      <w:r w:rsidRPr="003B15C4">
        <w:rPr>
          <w:rFonts w:eastAsia="Times New Roman"/>
          <w:iCs/>
          <w:sz w:val="24"/>
          <w:szCs w:val="24"/>
        </w:rPr>
        <w:t>гур.</w:t>
      </w:r>
    </w:p>
    <w:p w:rsidR="00437A47" w:rsidRDefault="00437A47" w:rsidP="00437A47">
      <w:pPr>
        <w:spacing w:line="2" w:lineRule="exact"/>
        <w:rPr>
          <w:rFonts w:ascii="Symbol" w:eastAsia="Symbol" w:hAnsi="Symbol" w:cs="Symbol"/>
          <w:sz w:val="24"/>
          <w:szCs w:val="24"/>
        </w:rPr>
      </w:pPr>
    </w:p>
    <w:p w:rsidR="00437A47" w:rsidRDefault="00437A47" w:rsidP="004B4437">
      <w:pPr>
        <w:numPr>
          <w:ilvl w:val="0"/>
          <w:numId w:val="118"/>
        </w:numPr>
        <w:tabs>
          <w:tab w:val="left" w:pos="620"/>
        </w:tabs>
        <w:rPr>
          <w:rFonts w:eastAsia="Times New Roman"/>
          <w:b/>
          <w:bCs/>
          <w:sz w:val="24"/>
          <w:szCs w:val="24"/>
        </w:rPr>
      </w:pPr>
      <w:r>
        <w:rPr>
          <w:rFonts w:eastAsia="Times New Roman"/>
          <w:b/>
          <w:bCs/>
          <w:sz w:val="24"/>
          <w:szCs w:val="24"/>
        </w:rPr>
        <w:lastRenderedPageBreak/>
        <w:t>повседневной жизни и при изучении других предметов:</w:t>
      </w:r>
    </w:p>
    <w:p w:rsidR="00437A47" w:rsidRDefault="00437A47" w:rsidP="003B15C4">
      <w:pPr>
        <w:tabs>
          <w:tab w:val="left" w:pos="620"/>
        </w:tabs>
        <w:spacing w:line="50" w:lineRule="exact"/>
        <w:rPr>
          <w:rFonts w:eastAsia="Times New Roman"/>
          <w:b/>
          <w:bCs/>
          <w:sz w:val="24"/>
          <w:szCs w:val="24"/>
        </w:rPr>
      </w:pPr>
    </w:p>
    <w:p w:rsidR="0025674C" w:rsidRPr="0025674C" w:rsidRDefault="00437A47" w:rsidP="0025674C">
      <w:pPr>
        <w:pStyle w:val="a4"/>
        <w:numPr>
          <w:ilvl w:val="0"/>
          <w:numId w:val="356"/>
        </w:numPr>
        <w:tabs>
          <w:tab w:val="left" w:pos="620"/>
          <w:tab w:val="left" w:pos="1840"/>
        </w:tabs>
        <w:spacing w:line="292" w:lineRule="auto"/>
        <w:ind w:right="420"/>
        <w:rPr>
          <w:sz w:val="20"/>
          <w:szCs w:val="20"/>
        </w:rPr>
      </w:pPr>
      <w:r w:rsidRPr="0025674C">
        <w:rPr>
          <w:rFonts w:eastAsia="Times New Roman"/>
          <w:iCs/>
          <w:sz w:val="24"/>
          <w:szCs w:val="24"/>
        </w:rPr>
        <w:t>применять свойства движений и применять подобие для построений и вычисл</w:t>
      </w:r>
      <w:r w:rsidRPr="0025674C">
        <w:rPr>
          <w:rFonts w:eastAsia="Times New Roman"/>
          <w:iCs/>
          <w:sz w:val="24"/>
          <w:szCs w:val="24"/>
        </w:rPr>
        <w:t>е</w:t>
      </w:r>
      <w:r w:rsidRPr="0025674C">
        <w:rPr>
          <w:rFonts w:eastAsia="Times New Roman"/>
          <w:iCs/>
          <w:sz w:val="24"/>
          <w:szCs w:val="24"/>
        </w:rPr>
        <w:t>ний.</w:t>
      </w:r>
    </w:p>
    <w:p w:rsidR="003B15C4" w:rsidRPr="0025674C" w:rsidRDefault="003B15C4" w:rsidP="0025674C">
      <w:pPr>
        <w:tabs>
          <w:tab w:val="left" w:pos="620"/>
          <w:tab w:val="left" w:pos="1840"/>
        </w:tabs>
        <w:spacing w:line="292" w:lineRule="auto"/>
        <w:ind w:right="420"/>
        <w:rPr>
          <w:sz w:val="20"/>
          <w:szCs w:val="20"/>
        </w:rPr>
      </w:pPr>
      <w:r w:rsidRPr="0025674C">
        <w:rPr>
          <w:rFonts w:eastAsia="Times New Roman"/>
          <w:b/>
          <w:bCs/>
          <w:sz w:val="24"/>
          <w:szCs w:val="24"/>
        </w:rPr>
        <w:t>Векторы и координаты на плоскости</w:t>
      </w:r>
    </w:p>
    <w:p w:rsidR="003B15C4" w:rsidRDefault="003B15C4" w:rsidP="003B15C4">
      <w:pPr>
        <w:spacing w:line="50" w:lineRule="exact"/>
        <w:rPr>
          <w:sz w:val="20"/>
          <w:szCs w:val="20"/>
        </w:rPr>
      </w:pPr>
    </w:p>
    <w:p w:rsidR="003B15C4" w:rsidRPr="003B15C4" w:rsidRDefault="003B15C4" w:rsidP="004B4437">
      <w:pPr>
        <w:numPr>
          <w:ilvl w:val="1"/>
          <w:numId w:val="119"/>
        </w:numPr>
        <w:tabs>
          <w:tab w:val="left" w:pos="567"/>
        </w:tabs>
        <w:spacing w:line="275" w:lineRule="auto"/>
        <w:ind w:right="420"/>
        <w:jc w:val="both"/>
        <w:rPr>
          <w:rFonts w:ascii="Symbol" w:eastAsia="Symbol" w:hAnsi="Symbol" w:cs="Symbol"/>
          <w:sz w:val="24"/>
          <w:szCs w:val="24"/>
        </w:rPr>
      </w:pPr>
      <w:r w:rsidRPr="003B15C4">
        <w:rPr>
          <w:rFonts w:eastAsia="Times New Roman"/>
          <w:iCs/>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3B15C4" w:rsidRPr="003B15C4" w:rsidRDefault="003B15C4" w:rsidP="004B4437">
      <w:pPr>
        <w:numPr>
          <w:ilvl w:val="1"/>
          <w:numId w:val="119"/>
        </w:numPr>
        <w:tabs>
          <w:tab w:val="left" w:pos="567"/>
        </w:tabs>
        <w:spacing w:line="275" w:lineRule="auto"/>
        <w:ind w:right="420"/>
        <w:jc w:val="both"/>
        <w:rPr>
          <w:rFonts w:ascii="Symbol" w:eastAsia="Symbol" w:hAnsi="Symbol" w:cs="Symbol"/>
          <w:sz w:val="24"/>
          <w:szCs w:val="24"/>
        </w:rPr>
      </w:pPr>
      <w:r w:rsidRPr="003B15C4">
        <w:rPr>
          <w:rFonts w:eastAsia="Times New Roman"/>
          <w:iCs/>
          <w:sz w:val="24"/>
          <w:szCs w:val="24"/>
        </w:rPr>
        <w:t>выполнять действия над векторами (сложение, вычитание, умножение на число), в</w:t>
      </w:r>
      <w:r w:rsidRPr="003B15C4">
        <w:rPr>
          <w:rFonts w:eastAsia="Times New Roman"/>
          <w:iCs/>
          <w:sz w:val="24"/>
          <w:szCs w:val="24"/>
        </w:rPr>
        <w:t>ы</w:t>
      </w:r>
      <w:r w:rsidRPr="003B15C4">
        <w:rPr>
          <w:rFonts w:eastAsia="Times New Roman"/>
          <w:iCs/>
          <w:sz w:val="24"/>
          <w:szCs w:val="24"/>
        </w:rPr>
        <w:t>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3B15C4" w:rsidRPr="003B15C4" w:rsidRDefault="003B15C4" w:rsidP="003B15C4">
      <w:pPr>
        <w:tabs>
          <w:tab w:val="left" w:pos="567"/>
        </w:tabs>
        <w:spacing w:line="6" w:lineRule="exact"/>
        <w:rPr>
          <w:rFonts w:ascii="Symbol" w:eastAsia="Symbol" w:hAnsi="Symbol" w:cs="Symbol"/>
          <w:sz w:val="24"/>
          <w:szCs w:val="24"/>
        </w:rPr>
      </w:pPr>
    </w:p>
    <w:p w:rsidR="003B15C4" w:rsidRDefault="003B15C4" w:rsidP="004B4437">
      <w:pPr>
        <w:numPr>
          <w:ilvl w:val="1"/>
          <w:numId w:val="119"/>
        </w:numPr>
        <w:tabs>
          <w:tab w:val="left" w:pos="567"/>
        </w:tabs>
        <w:spacing w:line="268" w:lineRule="auto"/>
        <w:ind w:right="420"/>
        <w:rPr>
          <w:rFonts w:ascii="Symbol" w:eastAsia="Symbol" w:hAnsi="Symbol" w:cs="Symbol"/>
          <w:sz w:val="24"/>
          <w:szCs w:val="24"/>
        </w:rPr>
      </w:pPr>
      <w:r w:rsidRPr="003B15C4">
        <w:rPr>
          <w:rFonts w:eastAsia="Times New Roman"/>
          <w:iCs/>
          <w:sz w:val="24"/>
          <w:szCs w:val="24"/>
        </w:rPr>
        <w:t>применять векторы и координаты для решения геометрических задач на вычисление длин, углов.</w:t>
      </w:r>
    </w:p>
    <w:p w:rsidR="003B15C4" w:rsidRDefault="003B15C4" w:rsidP="003B15C4">
      <w:pPr>
        <w:spacing w:line="1" w:lineRule="exact"/>
        <w:rPr>
          <w:rFonts w:ascii="Symbol" w:eastAsia="Symbol" w:hAnsi="Symbol" w:cs="Symbol"/>
          <w:sz w:val="24"/>
          <w:szCs w:val="24"/>
        </w:rPr>
      </w:pPr>
    </w:p>
    <w:p w:rsidR="003B15C4" w:rsidRDefault="003B15C4" w:rsidP="004B4437">
      <w:pPr>
        <w:numPr>
          <w:ilvl w:val="0"/>
          <w:numId w:val="119"/>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3B15C4" w:rsidRDefault="003B15C4" w:rsidP="003B15C4">
      <w:pPr>
        <w:spacing w:line="55" w:lineRule="exact"/>
        <w:rPr>
          <w:rFonts w:eastAsia="Times New Roman"/>
          <w:b/>
          <w:bCs/>
          <w:sz w:val="24"/>
          <w:szCs w:val="24"/>
        </w:rPr>
      </w:pPr>
    </w:p>
    <w:p w:rsidR="003B15C4" w:rsidRPr="003B15C4" w:rsidRDefault="003B15C4" w:rsidP="004B4437">
      <w:pPr>
        <w:numPr>
          <w:ilvl w:val="1"/>
          <w:numId w:val="119"/>
        </w:numPr>
        <w:tabs>
          <w:tab w:val="left" w:pos="567"/>
        </w:tabs>
        <w:spacing w:line="268" w:lineRule="auto"/>
        <w:ind w:right="420"/>
        <w:rPr>
          <w:rFonts w:ascii="Symbol" w:eastAsia="Symbol" w:hAnsi="Symbol" w:cs="Symbol"/>
          <w:sz w:val="24"/>
          <w:szCs w:val="24"/>
        </w:rPr>
      </w:pPr>
      <w:r w:rsidRPr="003B15C4">
        <w:rPr>
          <w:rFonts w:eastAsia="Times New Roman"/>
          <w:iCs/>
          <w:sz w:val="24"/>
          <w:szCs w:val="24"/>
        </w:rPr>
        <w:t>использовать понятия векторов и координат для решения задач по физике, географии и другим учебным предметам.</w:t>
      </w:r>
    </w:p>
    <w:p w:rsidR="003B15C4" w:rsidRDefault="003B15C4" w:rsidP="003B15C4">
      <w:pPr>
        <w:spacing w:line="2" w:lineRule="exact"/>
        <w:rPr>
          <w:sz w:val="20"/>
          <w:szCs w:val="20"/>
        </w:rPr>
      </w:pPr>
    </w:p>
    <w:p w:rsidR="003B15C4" w:rsidRDefault="003B15C4" w:rsidP="003B15C4">
      <w:pPr>
        <w:rPr>
          <w:sz w:val="20"/>
          <w:szCs w:val="20"/>
        </w:rPr>
      </w:pPr>
      <w:r>
        <w:rPr>
          <w:rFonts w:eastAsia="Times New Roman"/>
          <w:b/>
          <w:bCs/>
          <w:sz w:val="24"/>
          <w:szCs w:val="24"/>
        </w:rPr>
        <w:t>История математики</w:t>
      </w:r>
    </w:p>
    <w:p w:rsidR="003B15C4" w:rsidRDefault="003B15C4" w:rsidP="003B15C4">
      <w:pPr>
        <w:spacing w:line="55" w:lineRule="exact"/>
        <w:rPr>
          <w:sz w:val="20"/>
          <w:szCs w:val="20"/>
        </w:rPr>
      </w:pPr>
    </w:p>
    <w:p w:rsidR="003B15C4" w:rsidRPr="003B15C4" w:rsidRDefault="003B15C4" w:rsidP="004B4437">
      <w:pPr>
        <w:numPr>
          <w:ilvl w:val="0"/>
          <w:numId w:val="120"/>
        </w:numPr>
        <w:tabs>
          <w:tab w:val="left" w:pos="709"/>
          <w:tab w:val="left" w:pos="1985"/>
        </w:tabs>
        <w:spacing w:line="272" w:lineRule="auto"/>
        <w:ind w:right="420"/>
        <w:rPr>
          <w:rFonts w:ascii="Symbol" w:eastAsia="Symbol" w:hAnsi="Symbol" w:cs="Symbol"/>
          <w:sz w:val="24"/>
          <w:szCs w:val="24"/>
        </w:rPr>
      </w:pPr>
      <w:r w:rsidRPr="003B15C4">
        <w:rPr>
          <w:rFonts w:eastAsia="Times New Roman"/>
          <w:iCs/>
          <w:sz w:val="24"/>
          <w:szCs w:val="24"/>
        </w:rPr>
        <w:t>Характеризовать вклад выдающихся математиков в развитие математики и иных научных областей;</w:t>
      </w:r>
    </w:p>
    <w:p w:rsidR="003B15C4" w:rsidRPr="003B15C4" w:rsidRDefault="003B15C4" w:rsidP="003B15C4">
      <w:pPr>
        <w:tabs>
          <w:tab w:val="left" w:pos="709"/>
          <w:tab w:val="left" w:pos="1985"/>
        </w:tabs>
        <w:spacing w:line="2" w:lineRule="exact"/>
        <w:rPr>
          <w:rFonts w:ascii="Symbol" w:eastAsia="Symbol" w:hAnsi="Symbol" w:cs="Symbol"/>
          <w:sz w:val="24"/>
          <w:szCs w:val="24"/>
        </w:rPr>
      </w:pPr>
    </w:p>
    <w:p w:rsidR="003B15C4" w:rsidRPr="003B15C4" w:rsidRDefault="003B15C4" w:rsidP="004B4437">
      <w:pPr>
        <w:numPr>
          <w:ilvl w:val="0"/>
          <w:numId w:val="120"/>
        </w:numPr>
        <w:tabs>
          <w:tab w:val="left" w:pos="709"/>
          <w:tab w:val="left" w:pos="1985"/>
        </w:tabs>
        <w:rPr>
          <w:rFonts w:ascii="Symbol" w:eastAsia="Symbol" w:hAnsi="Symbol" w:cs="Symbol"/>
          <w:sz w:val="24"/>
          <w:szCs w:val="24"/>
        </w:rPr>
      </w:pPr>
      <w:r w:rsidRPr="003B15C4">
        <w:rPr>
          <w:rFonts w:eastAsia="Times New Roman"/>
          <w:iCs/>
          <w:sz w:val="24"/>
          <w:szCs w:val="24"/>
        </w:rPr>
        <w:t>понимать роль математики в развитии России.</w:t>
      </w:r>
    </w:p>
    <w:p w:rsidR="003B15C4" w:rsidRDefault="003B15C4" w:rsidP="003B15C4">
      <w:pPr>
        <w:spacing w:line="32" w:lineRule="exact"/>
        <w:rPr>
          <w:sz w:val="20"/>
          <w:szCs w:val="20"/>
        </w:rPr>
      </w:pPr>
    </w:p>
    <w:p w:rsidR="003B15C4" w:rsidRDefault="003B15C4" w:rsidP="003B15C4">
      <w:pPr>
        <w:rPr>
          <w:sz w:val="20"/>
          <w:szCs w:val="20"/>
        </w:rPr>
      </w:pPr>
      <w:r>
        <w:rPr>
          <w:rFonts w:eastAsia="Times New Roman"/>
          <w:b/>
          <w:bCs/>
          <w:sz w:val="24"/>
          <w:szCs w:val="24"/>
        </w:rPr>
        <w:t>Методы математики</w:t>
      </w:r>
    </w:p>
    <w:p w:rsidR="003B15C4" w:rsidRDefault="003B15C4" w:rsidP="003B15C4">
      <w:pPr>
        <w:spacing w:line="50" w:lineRule="exact"/>
        <w:rPr>
          <w:sz w:val="20"/>
          <w:szCs w:val="20"/>
        </w:rPr>
      </w:pPr>
    </w:p>
    <w:p w:rsidR="003B15C4" w:rsidRPr="003B15C4" w:rsidRDefault="003B15C4" w:rsidP="004B4437">
      <w:pPr>
        <w:numPr>
          <w:ilvl w:val="0"/>
          <w:numId w:val="121"/>
        </w:numPr>
        <w:tabs>
          <w:tab w:val="left" w:pos="567"/>
          <w:tab w:val="left" w:pos="1840"/>
        </w:tabs>
        <w:spacing w:line="274" w:lineRule="auto"/>
        <w:ind w:right="420"/>
        <w:rPr>
          <w:rFonts w:ascii="Symbol" w:eastAsia="Symbol" w:hAnsi="Symbol" w:cs="Symbol"/>
          <w:sz w:val="24"/>
          <w:szCs w:val="24"/>
        </w:rPr>
      </w:pPr>
      <w:r w:rsidRPr="003B15C4">
        <w:rPr>
          <w:rFonts w:eastAsia="Times New Roman"/>
          <w:iCs/>
          <w:sz w:val="24"/>
          <w:szCs w:val="24"/>
        </w:rPr>
        <w:t>Используя изученные методы, проводить доказательство, выполнять опровержение;</w:t>
      </w:r>
    </w:p>
    <w:p w:rsidR="003B15C4" w:rsidRPr="003B15C4" w:rsidRDefault="003B15C4" w:rsidP="003B15C4">
      <w:pPr>
        <w:tabs>
          <w:tab w:val="left" w:pos="567"/>
        </w:tabs>
        <w:spacing w:line="2" w:lineRule="exact"/>
        <w:rPr>
          <w:rFonts w:ascii="Symbol" w:eastAsia="Symbol" w:hAnsi="Symbol" w:cs="Symbol"/>
          <w:sz w:val="24"/>
          <w:szCs w:val="24"/>
        </w:rPr>
      </w:pPr>
    </w:p>
    <w:p w:rsidR="003B15C4" w:rsidRPr="003B15C4" w:rsidRDefault="003B15C4" w:rsidP="004B4437">
      <w:pPr>
        <w:numPr>
          <w:ilvl w:val="0"/>
          <w:numId w:val="121"/>
        </w:numPr>
        <w:tabs>
          <w:tab w:val="left" w:pos="567"/>
          <w:tab w:val="left" w:pos="1840"/>
        </w:tabs>
        <w:spacing w:line="274" w:lineRule="auto"/>
        <w:ind w:right="420"/>
        <w:rPr>
          <w:rFonts w:ascii="Symbol" w:eastAsia="Symbol" w:hAnsi="Symbol" w:cs="Symbol"/>
          <w:sz w:val="24"/>
          <w:szCs w:val="24"/>
        </w:rPr>
      </w:pPr>
      <w:r w:rsidRPr="003B15C4">
        <w:rPr>
          <w:rFonts w:eastAsia="Times New Roman"/>
          <w:iCs/>
          <w:sz w:val="24"/>
          <w:szCs w:val="24"/>
        </w:rPr>
        <w:t>выбирать изученные методы и их комбинации для решения математических задач;</w:t>
      </w:r>
    </w:p>
    <w:p w:rsidR="003B15C4" w:rsidRPr="003B15C4" w:rsidRDefault="003B15C4" w:rsidP="003B15C4">
      <w:pPr>
        <w:tabs>
          <w:tab w:val="left" w:pos="567"/>
        </w:tabs>
        <w:spacing w:line="2" w:lineRule="exact"/>
        <w:rPr>
          <w:rFonts w:ascii="Symbol" w:eastAsia="Symbol" w:hAnsi="Symbol" w:cs="Symbol"/>
          <w:sz w:val="24"/>
          <w:szCs w:val="24"/>
        </w:rPr>
      </w:pPr>
    </w:p>
    <w:p w:rsidR="003B15C4" w:rsidRPr="003B15C4" w:rsidRDefault="003B15C4" w:rsidP="004B4437">
      <w:pPr>
        <w:numPr>
          <w:ilvl w:val="0"/>
          <w:numId w:val="121"/>
        </w:numPr>
        <w:tabs>
          <w:tab w:val="left" w:pos="567"/>
          <w:tab w:val="left" w:pos="1840"/>
        </w:tabs>
        <w:spacing w:line="274" w:lineRule="auto"/>
        <w:ind w:right="420"/>
        <w:rPr>
          <w:rFonts w:ascii="Symbol" w:eastAsia="Symbol" w:hAnsi="Symbol" w:cs="Symbol"/>
          <w:sz w:val="24"/>
          <w:szCs w:val="24"/>
        </w:rPr>
      </w:pPr>
      <w:r w:rsidRPr="003B15C4">
        <w:rPr>
          <w:rFonts w:eastAsia="Times New Roman"/>
          <w:iCs/>
          <w:sz w:val="24"/>
          <w:szCs w:val="24"/>
        </w:rPr>
        <w:t>использовать математические знания для описания закономерностей в окружающей действительности и произведениях искусства;</w:t>
      </w:r>
    </w:p>
    <w:p w:rsidR="003B15C4" w:rsidRPr="003B15C4" w:rsidRDefault="003B15C4" w:rsidP="003B15C4">
      <w:pPr>
        <w:tabs>
          <w:tab w:val="left" w:pos="567"/>
        </w:tabs>
        <w:spacing w:line="2" w:lineRule="exact"/>
        <w:rPr>
          <w:rFonts w:ascii="Symbol" w:eastAsia="Symbol" w:hAnsi="Symbol" w:cs="Symbol"/>
          <w:sz w:val="24"/>
          <w:szCs w:val="24"/>
        </w:rPr>
      </w:pPr>
    </w:p>
    <w:p w:rsidR="003B15C4" w:rsidRDefault="003B15C4" w:rsidP="004B4437">
      <w:pPr>
        <w:numPr>
          <w:ilvl w:val="0"/>
          <w:numId w:val="121"/>
        </w:numPr>
        <w:tabs>
          <w:tab w:val="left" w:pos="567"/>
          <w:tab w:val="left" w:pos="1840"/>
        </w:tabs>
        <w:spacing w:line="268" w:lineRule="auto"/>
        <w:ind w:right="420"/>
        <w:rPr>
          <w:rFonts w:ascii="Symbol" w:eastAsia="Symbol" w:hAnsi="Symbol" w:cs="Symbol"/>
          <w:sz w:val="24"/>
          <w:szCs w:val="24"/>
        </w:rPr>
      </w:pPr>
      <w:r w:rsidRPr="003B15C4">
        <w:rPr>
          <w:rFonts w:eastAsia="Times New Roman"/>
          <w:iCs/>
          <w:sz w:val="24"/>
          <w:szCs w:val="24"/>
        </w:rPr>
        <w:t>применять простейшие программные средства и электронно-коммуникационные с</w:t>
      </w:r>
      <w:r w:rsidRPr="003B15C4">
        <w:rPr>
          <w:rFonts w:eastAsia="Times New Roman"/>
          <w:iCs/>
          <w:sz w:val="24"/>
          <w:szCs w:val="24"/>
        </w:rPr>
        <w:t>и</w:t>
      </w:r>
      <w:r w:rsidRPr="003B15C4">
        <w:rPr>
          <w:rFonts w:eastAsia="Times New Roman"/>
          <w:iCs/>
          <w:sz w:val="24"/>
          <w:szCs w:val="24"/>
        </w:rPr>
        <w:t>стемы при решении математических задач</w:t>
      </w:r>
      <w:r>
        <w:rPr>
          <w:rFonts w:eastAsia="Times New Roman"/>
          <w:i/>
          <w:iCs/>
          <w:sz w:val="24"/>
          <w:szCs w:val="24"/>
        </w:rPr>
        <w:t>.</w:t>
      </w:r>
    </w:p>
    <w:p w:rsidR="003B15C4" w:rsidRDefault="003B15C4" w:rsidP="003B15C4">
      <w:pPr>
        <w:spacing w:line="2" w:lineRule="exact"/>
        <w:rPr>
          <w:sz w:val="20"/>
          <w:szCs w:val="20"/>
        </w:rPr>
      </w:pPr>
    </w:p>
    <w:p w:rsidR="003B15C4" w:rsidRDefault="003B15C4" w:rsidP="003B15C4">
      <w:pPr>
        <w:spacing w:line="276" w:lineRule="auto"/>
        <w:ind w:right="1460"/>
        <w:rPr>
          <w:sz w:val="20"/>
          <w:szCs w:val="20"/>
        </w:rPr>
      </w:pPr>
      <w:r>
        <w:rPr>
          <w:rFonts w:eastAsia="Times New Roman"/>
          <w:b/>
          <w:bCs/>
          <w:sz w:val="24"/>
          <w:szCs w:val="24"/>
        </w:rPr>
        <w:t>Выпускник получит возможность научиться в 7-9 классах для успешного продолжения образования на углублённом уровне Элементы теории мн</w:t>
      </w:r>
      <w:r>
        <w:rPr>
          <w:rFonts w:eastAsia="Times New Roman"/>
          <w:b/>
          <w:bCs/>
          <w:sz w:val="24"/>
          <w:szCs w:val="24"/>
        </w:rPr>
        <w:t>о</w:t>
      </w:r>
      <w:r>
        <w:rPr>
          <w:rFonts w:eastAsia="Times New Roman"/>
          <w:b/>
          <w:bCs/>
          <w:sz w:val="24"/>
          <w:szCs w:val="24"/>
        </w:rPr>
        <w:t>жеств и математической логики</w:t>
      </w:r>
    </w:p>
    <w:p w:rsidR="003B15C4" w:rsidRDefault="003B15C4" w:rsidP="003B15C4">
      <w:pPr>
        <w:spacing w:line="3" w:lineRule="exact"/>
        <w:rPr>
          <w:sz w:val="20"/>
          <w:szCs w:val="20"/>
        </w:rPr>
      </w:pPr>
    </w:p>
    <w:p w:rsidR="003B15C4" w:rsidRDefault="003B15C4" w:rsidP="004B4437">
      <w:pPr>
        <w:numPr>
          <w:ilvl w:val="0"/>
          <w:numId w:val="122"/>
        </w:numPr>
        <w:tabs>
          <w:tab w:val="left" w:pos="567"/>
          <w:tab w:val="left" w:pos="3290"/>
        </w:tabs>
        <w:spacing w:line="263" w:lineRule="auto"/>
        <w:ind w:right="420"/>
        <w:jc w:val="both"/>
        <w:rPr>
          <w:rFonts w:ascii="Symbol" w:eastAsia="Symbol" w:hAnsi="Symbol" w:cs="Symbol"/>
          <w:sz w:val="24"/>
          <w:szCs w:val="24"/>
        </w:rPr>
      </w:pPr>
      <w:r>
        <w:rPr>
          <w:rFonts w:eastAsia="Times New Roman"/>
          <w:sz w:val="24"/>
          <w:szCs w:val="24"/>
        </w:rPr>
        <w:t>Свободно оперировать</w:t>
      </w:r>
      <w:proofErr w:type="gramStart"/>
      <w:r>
        <w:rPr>
          <w:rFonts w:eastAsia="Times New Roman"/>
          <w:sz w:val="31"/>
          <w:szCs w:val="31"/>
          <w:vertAlign w:val="superscript"/>
        </w:rPr>
        <w:t>7</w:t>
      </w:r>
      <w:proofErr w:type="gramEnd"/>
      <w:r>
        <w:rPr>
          <w:rFonts w:eastAsia="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3B15C4" w:rsidRDefault="003B15C4" w:rsidP="003B15C4">
      <w:pPr>
        <w:tabs>
          <w:tab w:val="left" w:pos="567"/>
        </w:tabs>
        <w:spacing w:line="2" w:lineRule="exact"/>
        <w:rPr>
          <w:rFonts w:ascii="Symbol" w:eastAsia="Symbol" w:hAnsi="Symbol" w:cs="Symbol"/>
          <w:sz w:val="24"/>
          <w:szCs w:val="24"/>
        </w:rPr>
      </w:pPr>
    </w:p>
    <w:p w:rsidR="003B15C4" w:rsidRDefault="003B15C4" w:rsidP="004B4437">
      <w:pPr>
        <w:numPr>
          <w:ilvl w:val="0"/>
          <w:numId w:val="122"/>
        </w:numPr>
        <w:tabs>
          <w:tab w:val="left" w:pos="567"/>
          <w:tab w:val="left" w:pos="3280"/>
        </w:tabs>
        <w:rPr>
          <w:rFonts w:ascii="Symbol" w:eastAsia="Symbol" w:hAnsi="Symbol" w:cs="Symbol"/>
          <w:sz w:val="24"/>
          <w:szCs w:val="24"/>
        </w:rPr>
      </w:pPr>
      <w:r>
        <w:rPr>
          <w:rFonts w:eastAsia="Times New Roman"/>
          <w:sz w:val="24"/>
          <w:szCs w:val="24"/>
        </w:rPr>
        <w:t>задавать множества разными способами;</w:t>
      </w:r>
    </w:p>
    <w:p w:rsidR="003B15C4" w:rsidRDefault="003B15C4" w:rsidP="003B15C4">
      <w:pPr>
        <w:tabs>
          <w:tab w:val="left" w:pos="567"/>
        </w:tabs>
        <w:spacing w:line="41" w:lineRule="exact"/>
        <w:rPr>
          <w:rFonts w:ascii="Symbol" w:eastAsia="Symbol" w:hAnsi="Symbol" w:cs="Symbol"/>
          <w:sz w:val="24"/>
          <w:szCs w:val="24"/>
        </w:rPr>
      </w:pPr>
    </w:p>
    <w:p w:rsidR="003B15C4" w:rsidRDefault="003B15C4" w:rsidP="004B4437">
      <w:pPr>
        <w:numPr>
          <w:ilvl w:val="0"/>
          <w:numId w:val="122"/>
        </w:numPr>
        <w:tabs>
          <w:tab w:val="left" w:pos="567"/>
          <w:tab w:val="left" w:pos="3280"/>
        </w:tabs>
        <w:rPr>
          <w:rFonts w:ascii="Symbol" w:eastAsia="Symbol" w:hAnsi="Symbol" w:cs="Symbol"/>
          <w:sz w:val="24"/>
          <w:szCs w:val="24"/>
        </w:rPr>
      </w:pPr>
      <w:r>
        <w:rPr>
          <w:rFonts w:eastAsia="Times New Roman"/>
          <w:sz w:val="24"/>
          <w:szCs w:val="24"/>
        </w:rPr>
        <w:t>проверять  выполнение  характеристического  свойства</w:t>
      </w:r>
    </w:p>
    <w:p w:rsidR="003B15C4" w:rsidRDefault="003B15C4" w:rsidP="003B15C4">
      <w:pPr>
        <w:tabs>
          <w:tab w:val="left" w:pos="567"/>
        </w:tabs>
        <w:spacing w:line="22" w:lineRule="exact"/>
        <w:rPr>
          <w:rFonts w:ascii="Symbol" w:eastAsia="Symbol" w:hAnsi="Symbol" w:cs="Symbol"/>
          <w:sz w:val="24"/>
          <w:szCs w:val="24"/>
        </w:rPr>
      </w:pPr>
    </w:p>
    <w:p w:rsidR="003B15C4" w:rsidRDefault="003B15C4" w:rsidP="003B15C4">
      <w:pPr>
        <w:tabs>
          <w:tab w:val="left" w:pos="567"/>
        </w:tabs>
        <w:rPr>
          <w:rFonts w:ascii="Symbol" w:eastAsia="Symbol" w:hAnsi="Symbol" w:cs="Symbol"/>
          <w:sz w:val="24"/>
          <w:szCs w:val="24"/>
        </w:rPr>
      </w:pPr>
      <w:r>
        <w:rPr>
          <w:rFonts w:eastAsia="Times New Roman"/>
          <w:sz w:val="24"/>
          <w:szCs w:val="24"/>
        </w:rPr>
        <w:t>множества;</w:t>
      </w:r>
    </w:p>
    <w:p w:rsidR="003B15C4" w:rsidRDefault="003B15C4" w:rsidP="003B15C4">
      <w:pPr>
        <w:tabs>
          <w:tab w:val="left" w:pos="567"/>
        </w:tabs>
        <w:spacing w:line="55" w:lineRule="exact"/>
        <w:rPr>
          <w:rFonts w:ascii="Symbol" w:eastAsia="Symbol" w:hAnsi="Symbol" w:cs="Symbol"/>
          <w:sz w:val="24"/>
          <w:szCs w:val="24"/>
        </w:rPr>
      </w:pPr>
    </w:p>
    <w:p w:rsidR="0024066C" w:rsidRPr="0024066C" w:rsidRDefault="003B15C4" w:rsidP="004B4437">
      <w:pPr>
        <w:numPr>
          <w:ilvl w:val="0"/>
          <w:numId w:val="122"/>
        </w:numPr>
        <w:tabs>
          <w:tab w:val="left" w:pos="567"/>
          <w:tab w:val="left" w:pos="3290"/>
        </w:tabs>
        <w:spacing w:line="268" w:lineRule="auto"/>
        <w:ind w:right="420"/>
        <w:jc w:val="both"/>
        <w:rPr>
          <w:rFonts w:ascii="Symbol" w:eastAsia="Symbol" w:hAnsi="Symbol" w:cs="Symbol"/>
          <w:sz w:val="24"/>
          <w:szCs w:val="24"/>
        </w:rPr>
      </w:pPr>
      <w:r>
        <w:rPr>
          <w:rFonts w:eastAsia="Times New Roman"/>
          <w:sz w:val="24"/>
          <w:szCs w:val="24"/>
        </w:rPr>
        <w:t>свободно оперировать понятиями: высказывание, истинность и ложность высказыв</w:t>
      </w:r>
      <w:r>
        <w:rPr>
          <w:rFonts w:eastAsia="Times New Roman"/>
          <w:sz w:val="24"/>
          <w:szCs w:val="24"/>
        </w:rPr>
        <w:t>а</w:t>
      </w:r>
      <w:r>
        <w:rPr>
          <w:rFonts w:eastAsia="Times New Roman"/>
          <w:sz w:val="24"/>
          <w:szCs w:val="24"/>
        </w:rPr>
        <w:t xml:space="preserve">ния, сложные и простые </w:t>
      </w:r>
      <w:proofErr w:type="spellStart"/>
      <w:r>
        <w:rPr>
          <w:rFonts w:eastAsia="Times New Roman"/>
          <w:sz w:val="24"/>
          <w:szCs w:val="24"/>
        </w:rPr>
        <w:t>высказывания</w:t>
      </w:r>
      <w:proofErr w:type="gramStart"/>
      <w:r>
        <w:rPr>
          <w:rFonts w:eastAsia="Times New Roman"/>
          <w:sz w:val="24"/>
          <w:szCs w:val="24"/>
        </w:rPr>
        <w:t>,</w:t>
      </w:r>
      <w:r w:rsidRPr="0024066C">
        <w:rPr>
          <w:rFonts w:eastAsia="Times New Roman"/>
          <w:sz w:val="24"/>
          <w:szCs w:val="24"/>
        </w:rPr>
        <w:t>о</w:t>
      </w:r>
      <w:proofErr w:type="gramEnd"/>
      <w:r w:rsidRPr="0024066C">
        <w:rPr>
          <w:rFonts w:eastAsia="Times New Roman"/>
          <w:sz w:val="24"/>
          <w:szCs w:val="24"/>
        </w:rPr>
        <w:t>трицание</w:t>
      </w:r>
      <w:proofErr w:type="spellEnd"/>
      <w:r w:rsidRPr="0024066C">
        <w:rPr>
          <w:rFonts w:eastAsia="Times New Roman"/>
          <w:sz w:val="24"/>
          <w:szCs w:val="24"/>
        </w:rPr>
        <w:t xml:space="preserve"> высказываний; истинность и ложность утверждения и его</w:t>
      </w:r>
      <w:r w:rsidR="0024066C" w:rsidRPr="0024066C">
        <w:rPr>
          <w:sz w:val="20"/>
          <w:szCs w:val="20"/>
        </w:rPr>
        <w:t xml:space="preserve"> </w:t>
      </w:r>
      <w:r w:rsidR="0024066C" w:rsidRPr="0024066C">
        <w:rPr>
          <w:rFonts w:eastAsia="Times New Roman"/>
          <w:sz w:val="24"/>
          <w:szCs w:val="24"/>
        </w:rPr>
        <w:t>отрицания, операции над высказываниями: и, или, не; условные выск</w:t>
      </w:r>
      <w:r w:rsidR="0024066C" w:rsidRPr="0024066C">
        <w:rPr>
          <w:rFonts w:eastAsia="Times New Roman"/>
          <w:sz w:val="24"/>
          <w:szCs w:val="24"/>
        </w:rPr>
        <w:t>а</w:t>
      </w:r>
      <w:r w:rsidR="0024066C" w:rsidRPr="0024066C">
        <w:rPr>
          <w:rFonts w:eastAsia="Times New Roman"/>
          <w:sz w:val="24"/>
          <w:szCs w:val="24"/>
        </w:rPr>
        <w:t>зывания (импликации);</w:t>
      </w:r>
      <w:r w:rsidR="0024066C">
        <w:rPr>
          <w:rFonts w:ascii="Symbol" w:eastAsia="Symbol" w:hAnsi="Symbol" w:cs="Symbol"/>
          <w:sz w:val="24"/>
          <w:szCs w:val="24"/>
        </w:rPr>
        <w:t></w:t>
      </w:r>
      <w:r w:rsidR="0024066C" w:rsidRPr="0024066C">
        <w:rPr>
          <w:rFonts w:eastAsia="Times New Roman"/>
          <w:sz w:val="24"/>
          <w:szCs w:val="24"/>
        </w:rPr>
        <w:t>строить высказывания с использованием законов алгебры высказ</w:t>
      </w:r>
      <w:r w:rsidR="0024066C" w:rsidRPr="0024066C">
        <w:rPr>
          <w:rFonts w:eastAsia="Times New Roman"/>
          <w:sz w:val="24"/>
          <w:szCs w:val="24"/>
        </w:rPr>
        <w:t>ы</w:t>
      </w:r>
      <w:r w:rsidR="0024066C" w:rsidRPr="0024066C">
        <w:rPr>
          <w:rFonts w:eastAsia="Times New Roman"/>
          <w:sz w:val="24"/>
          <w:szCs w:val="24"/>
        </w:rPr>
        <w:t>ваний.</w:t>
      </w:r>
    </w:p>
    <w:p w:rsidR="0024066C" w:rsidRDefault="0024066C" w:rsidP="0024066C">
      <w:pPr>
        <w:tabs>
          <w:tab w:val="left" w:pos="620"/>
        </w:tabs>
        <w:rPr>
          <w:rFonts w:eastAsia="Times New Roman"/>
          <w:b/>
          <w:bCs/>
          <w:sz w:val="24"/>
          <w:szCs w:val="24"/>
        </w:rPr>
      </w:pPr>
      <w:r>
        <w:rPr>
          <w:rFonts w:eastAsia="Times New Roman"/>
          <w:b/>
          <w:bCs/>
          <w:sz w:val="24"/>
          <w:szCs w:val="24"/>
        </w:rPr>
        <w:t>В повседневной жизни и при изучении других предметов:</w:t>
      </w:r>
    </w:p>
    <w:p w:rsidR="0024066C" w:rsidRDefault="0024066C" w:rsidP="0024066C">
      <w:pPr>
        <w:spacing w:line="54" w:lineRule="exact"/>
        <w:rPr>
          <w:rFonts w:eastAsia="Times New Roman"/>
          <w:b/>
          <w:bCs/>
          <w:sz w:val="24"/>
          <w:szCs w:val="24"/>
        </w:rPr>
      </w:pPr>
    </w:p>
    <w:p w:rsidR="0024066C" w:rsidRDefault="0024066C" w:rsidP="004B4437">
      <w:pPr>
        <w:numPr>
          <w:ilvl w:val="1"/>
          <w:numId w:val="122"/>
        </w:numPr>
        <w:tabs>
          <w:tab w:val="left" w:pos="567"/>
        </w:tabs>
        <w:rPr>
          <w:rFonts w:ascii="Symbol" w:eastAsia="Symbol" w:hAnsi="Symbol" w:cs="Symbol"/>
          <w:sz w:val="24"/>
          <w:szCs w:val="24"/>
        </w:rPr>
      </w:pPr>
      <w:r>
        <w:rPr>
          <w:rFonts w:eastAsia="Times New Roman"/>
          <w:sz w:val="24"/>
          <w:szCs w:val="24"/>
        </w:rPr>
        <w:t>строить рассуждения на основе использования правил логики;</w:t>
      </w:r>
    </w:p>
    <w:p w:rsidR="0024066C" w:rsidRDefault="0024066C" w:rsidP="0024066C">
      <w:pPr>
        <w:spacing w:line="41" w:lineRule="exact"/>
        <w:rPr>
          <w:rFonts w:ascii="Symbol" w:eastAsia="Symbol" w:hAnsi="Symbol" w:cs="Symbol"/>
          <w:sz w:val="24"/>
          <w:szCs w:val="24"/>
        </w:rPr>
      </w:pPr>
    </w:p>
    <w:p w:rsidR="0024066C" w:rsidRDefault="0024066C" w:rsidP="004B4437">
      <w:pPr>
        <w:numPr>
          <w:ilvl w:val="1"/>
          <w:numId w:val="122"/>
        </w:numPr>
        <w:tabs>
          <w:tab w:val="left" w:pos="567"/>
        </w:tabs>
        <w:spacing w:line="271" w:lineRule="auto"/>
        <w:ind w:right="420"/>
        <w:jc w:val="both"/>
        <w:rPr>
          <w:rFonts w:ascii="Symbol" w:eastAsia="Symbol" w:hAnsi="Symbol" w:cs="Symbol"/>
          <w:sz w:val="24"/>
          <w:szCs w:val="24"/>
        </w:rPr>
      </w:pPr>
      <w:r>
        <w:rPr>
          <w:rFonts w:eastAsia="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24066C" w:rsidRDefault="0024066C" w:rsidP="0024066C">
      <w:pPr>
        <w:spacing w:line="1" w:lineRule="exact"/>
        <w:rPr>
          <w:sz w:val="20"/>
          <w:szCs w:val="20"/>
        </w:rPr>
      </w:pPr>
    </w:p>
    <w:p w:rsidR="0024066C" w:rsidRDefault="0024066C" w:rsidP="0024066C">
      <w:pPr>
        <w:rPr>
          <w:sz w:val="20"/>
          <w:szCs w:val="20"/>
        </w:rPr>
      </w:pPr>
      <w:r>
        <w:rPr>
          <w:rFonts w:eastAsia="Times New Roman"/>
          <w:b/>
          <w:bCs/>
          <w:sz w:val="24"/>
          <w:szCs w:val="24"/>
        </w:rPr>
        <w:lastRenderedPageBreak/>
        <w:t>Числа</w:t>
      </w:r>
    </w:p>
    <w:p w:rsidR="0024066C" w:rsidRDefault="0024066C" w:rsidP="0024066C">
      <w:pPr>
        <w:spacing w:line="55" w:lineRule="exact"/>
        <w:rPr>
          <w:sz w:val="20"/>
          <w:szCs w:val="20"/>
        </w:rPr>
      </w:pPr>
    </w:p>
    <w:p w:rsidR="0024066C" w:rsidRDefault="0024066C" w:rsidP="004B4437">
      <w:pPr>
        <w:numPr>
          <w:ilvl w:val="1"/>
          <w:numId w:val="122"/>
        </w:numPr>
        <w:tabs>
          <w:tab w:val="left" w:pos="567"/>
        </w:tabs>
        <w:spacing w:line="275" w:lineRule="auto"/>
        <w:ind w:right="420"/>
        <w:jc w:val="both"/>
        <w:rPr>
          <w:rFonts w:ascii="Symbol" w:eastAsia="Symbol" w:hAnsi="Symbol" w:cs="Symbol"/>
          <w:sz w:val="24"/>
          <w:szCs w:val="24"/>
        </w:rPr>
      </w:pPr>
      <w:proofErr w:type="gramStart"/>
      <w:r>
        <w:rPr>
          <w:rFonts w:eastAsia="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w:t>
      </w:r>
      <w:r>
        <w:rPr>
          <w:rFonts w:eastAsia="Times New Roman"/>
          <w:sz w:val="24"/>
          <w:szCs w:val="24"/>
        </w:rPr>
        <w:t>р</w:t>
      </w:r>
      <w:r>
        <w:rPr>
          <w:rFonts w:eastAsia="Times New Roman"/>
          <w:sz w:val="24"/>
          <w:szCs w:val="24"/>
        </w:rPr>
        <w:t>претация натуральных, целых, рациональных, действительных чисел;</w:t>
      </w:r>
      <w:proofErr w:type="gramEnd"/>
    </w:p>
    <w:p w:rsidR="0024066C" w:rsidRDefault="0024066C" w:rsidP="004B4437">
      <w:pPr>
        <w:numPr>
          <w:ilvl w:val="1"/>
          <w:numId w:val="123"/>
        </w:numPr>
        <w:tabs>
          <w:tab w:val="left" w:pos="567"/>
        </w:tabs>
        <w:spacing w:line="272" w:lineRule="auto"/>
        <w:ind w:right="420"/>
        <w:rPr>
          <w:rFonts w:ascii="Symbol" w:eastAsia="Symbol" w:hAnsi="Symbol" w:cs="Symbol"/>
          <w:sz w:val="24"/>
          <w:szCs w:val="24"/>
        </w:rPr>
      </w:pPr>
      <w:r>
        <w:rPr>
          <w:rFonts w:eastAsia="Times New Roman"/>
          <w:sz w:val="24"/>
          <w:szCs w:val="24"/>
        </w:rPr>
        <w:t>понимать и объяснять разницу между позиционной и непозиционной системами зап</w:t>
      </w:r>
      <w:r>
        <w:rPr>
          <w:rFonts w:eastAsia="Times New Roman"/>
          <w:sz w:val="24"/>
          <w:szCs w:val="24"/>
        </w:rPr>
        <w:t>и</w:t>
      </w:r>
      <w:r>
        <w:rPr>
          <w:rFonts w:eastAsia="Times New Roman"/>
          <w:sz w:val="24"/>
          <w:szCs w:val="24"/>
        </w:rPr>
        <w:t>си чисел;</w:t>
      </w:r>
    </w:p>
    <w:p w:rsidR="0024066C" w:rsidRDefault="0024066C" w:rsidP="0024066C">
      <w:pPr>
        <w:tabs>
          <w:tab w:val="left" w:pos="567"/>
        </w:tabs>
        <w:spacing w:line="2" w:lineRule="exact"/>
        <w:rPr>
          <w:rFonts w:ascii="Symbol" w:eastAsia="Symbol" w:hAnsi="Symbol" w:cs="Symbol"/>
          <w:sz w:val="24"/>
          <w:szCs w:val="24"/>
        </w:rPr>
      </w:pPr>
    </w:p>
    <w:p w:rsidR="0024066C" w:rsidRDefault="0024066C" w:rsidP="004B4437">
      <w:pPr>
        <w:numPr>
          <w:ilvl w:val="1"/>
          <w:numId w:val="123"/>
        </w:numPr>
        <w:tabs>
          <w:tab w:val="left" w:pos="567"/>
        </w:tabs>
        <w:rPr>
          <w:rFonts w:ascii="Symbol" w:eastAsia="Symbol" w:hAnsi="Symbol" w:cs="Symbol"/>
          <w:sz w:val="24"/>
          <w:szCs w:val="24"/>
        </w:rPr>
      </w:pPr>
      <w:r>
        <w:rPr>
          <w:rFonts w:eastAsia="Times New Roman"/>
          <w:sz w:val="24"/>
          <w:szCs w:val="24"/>
        </w:rPr>
        <w:t xml:space="preserve">переводить числа из одной системы записи (системы счисления) </w:t>
      </w:r>
      <w:proofErr w:type="gramStart"/>
      <w:r>
        <w:rPr>
          <w:rFonts w:eastAsia="Times New Roman"/>
          <w:sz w:val="24"/>
          <w:szCs w:val="24"/>
        </w:rPr>
        <w:t>в</w:t>
      </w:r>
      <w:proofErr w:type="gramEnd"/>
    </w:p>
    <w:p w:rsidR="0024066C" w:rsidRDefault="0024066C" w:rsidP="0024066C">
      <w:pPr>
        <w:tabs>
          <w:tab w:val="left" w:pos="567"/>
        </w:tabs>
        <w:spacing w:line="27" w:lineRule="exact"/>
        <w:rPr>
          <w:rFonts w:ascii="Symbol" w:eastAsia="Symbol" w:hAnsi="Symbol" w:cs="Symbol"/>
          <w:sz w:val="24"/>
          <w:szCs w:val="24"/>
        </w:rPr>
      </w:pPr>
    </w:p>
    <w:p w:rsidR="0024066C" w:rsidRDefault="0024066C" w:rsidP="0024066C">
      <w:pPr>
        <w:tabs>
          <w:tab w:val="left" w:pos="567"/>
        </w:tabs>
        <w:rPr>
          <w:rFonts w:ascii="Symbol" w:eastAsia="Symbol" w:hAnsi="Symbol" w:cs="Symbol"/>
          <w:sz w:val="24"/>
          <w:szCs w:val="24"/>
        </w:rPr>
      </w:pPr>
      <w:r>
        <w:rPr>
          <w:rFonts w:eastAsia="Times New Roman"/>
          <w:sz w:val="24"/>
          <w:szCs w:val="24"/>
        </w:rPr>
        <w:t>другую;</w:t>
      </w:r>
    </w:p>
    <w:p w:rsidR="0024066C" w:rsidRDefault="0024066C" w:rsidP="0024066C">
      <w:pPr>
        <w:tabs>
          <w:tab w:val="left" w:pos="567"/>
        </w:tabs>
        <w:spacing w:line="55" w:lineRule="exact"/>
        <w:rPr>
          <w:rFonts w:ascii="Symbol" w:eastAsia="Symbol" w:hAnsi="Symbol" w:cs="Symbol"/>
          <w:sz w:val="24"/>
          <w:szCs w:val="24"/>
        </w:rPr>
      </w:pPr>
    </w:p>
    <w:p w:rsidR="0024066C" w:rsidRDefault="0024066C" w:rsidP="004B4437">
      <w:pPr>
        <w:numPr>
          <w:ilvl w:val="1"/>
          <w:numId w:val="123"/>
        </w:numPr>
        <w:tabs>
          <w:tab w:val="left" w:pos="567"/>
        </w:tabs>
        <w:spacing w:line="274" w:lineRule="auto"/>
        <w:ind w:right="420"/>
        <w:rPr>
          <w:rFonts w:ascii="Symbol" w:eastAsia="Symbol" w:hAnsi="Symbol" w:cs="Symbol"/>
          <w:sz w:val="24"/>
          <w:szCs w:val="24"/>
        </w:rPr>
      </w:pPr>
      <w:r>
        <w:rPr>
          <w:rFonts w:eastAsia="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24066C" w:rsidRDefault="0024066C" w:rsidP="0024066C">
      <w:pPr>
        <w:tabs>
          <w:tab w:val="left" w:pos="567"/>
        </w:tabs>
        <w:spacing w:line="2" w:lineRule="exact"/>
        <w:rPr>
          <w:rFonts w:ascii="Symbol" w:eastAsia="Symbol" w:hAnsi="Symbol" w:cs="Symbol"/>
          <w:sz w:val="24"/>
          <w:szCs w:val="24"/>
        </w:rPr>
      </w:pPr>
    </w:p>
    <w:p w:rsidR="0024066C" w:rsidRDefault="0024066C" w:rsidP="004B4437">
      <w:pPr>
        <w:numPr>
          <w:ilvl w:val="1"/>
          <w:numId w:val="123"/>
        </w:numPr>
        <w:tabs>
          <w:tab w:val="left" w:pos="567"/>
        </w:tabs>
        <w:spacing w:line="274" w:lineRule="auto"/>
        <w:ind w:right="420"/>
        <w:rPr>
          <w:rFonts w:ascii="Symbol" w:eastAsia="Symbol" w:hAnsi="Symbol" w:cs="Symbol"/>
          <w:sz w:val="24"/>
          <w:szCs w:val="24"/>
        </w:rPr>
      </w:pPr>
      <w:r>
        <w:rPr>
          <w:rFonts w:eastAsia="Times New Roman"/>
          <w:sz w:val="24"/>
          <w:szCs w:val="24"/>
        </w:rPr>
        <w:t>выполнять округление рациональных и иррациональных чисел с заданной точностью;</w:t>
      </w:r>
    </w:p>
    <w:p w:rsidR="0024066C" w:rsidRDefault="0024066C" w:rsidP="0024066C">
      <w:pPr>
        <w:tabs>
          <w:tab w:val="left" w:pos="567"/>
        </w:tabs>
        <w:spacing w:line="2" w:lineRule="exact"/>
        <w:rPr>
          <w:rFonts w:ascii="Symbol" w:eastAsia="Symbol" w:hAnsi="Symbol" w:cs="Symbol"/>
          <w:sz w:val="24"/>
          <w:szCs w:val="24"/>
        </w:rPr>
      </w:pPr>
    </w:p>
    <w:p w:rsidR="0024066C" w:rsidRDefault="0024066C" w:rsidP="004B4437">
      <w:pPr>
        <w:numPr>
          <w:ilvl w:val="1"/>
          <w:numId w:val="123"/>
        </w:numPr>
        <w:tabs>
          <w:tab w:val="left" w:pos="567"/>
        </w:tabs>
        <w:rPr>
          <w:rFonts w:ascii="Symbol" w:eastAsia="Symbol" w:hAnsi="Symbol" w:cs="Symbol"/>
          <w:sz w:val="24"/>
          <w:szCs w:val="24"/>
        </w:rPr>
      </w:pPr>
      <w:r>
        <w:rPr>
          <w:rFonts w:eastAsia="Times New Roman"/>
          <w:sz w:val="24"/>
          <w:szCs w:val="24"/>
        </w:rPr>
        <w:t>сравнивать действительные числа разными способами;</w:t>
      </w:r>
    </w:p>
    <w:p w:rsidR="0024066C" w:rsidRDefault="0024066C" w:rsidP="0024066C">
      <w:pPr>
        <w:tabs>
          <w:tab w:val="left" w:pos="567"/>
        </w:tabs>
        <w:spacing w:line="41" w:lineRule="exact"/>
        <w:rPr>
          <w:rFonts w:ascii="Symbol" w:eastAsia="Symbol" w:hAnsi="Symbol" w:cs="Symbol"/>
          <w:sz w:val="24"/>
          <w:szCs w:val="24"/>
        </w:rPr>
      </w:pPr>
    </w:p>
    <w:p w:rsidR="0024066C" w:rsidRDefault="0024066C" w:rsidP="004B4437">
      <w:pPr>
        <w:numPr>
          <w:ilvl w:val="1"/>
          <w:numId w:val="123"/>
        </w:numPr>
        <w:tabs>
          <w:tab w:val="left" w:pos="567"/>
        </w:tabs>
        <w:spacing w:line="273" w:lineRule="auto"/>
        <w:ind w:right="420"/>
        <w:jc w:val="both"/>
        <w:rPr>
          <w:rFonts w:ascii="Symbol" w:eastAsia="Symbol" w:hAnsi="Symbol" w:cs="Symbol"/>
          <w:sz w:val="24"/>
          <w:szCs w:val="24"/>
        </w:rPr>
      </w:pPr>
      <w:r>
        <w:rPr>
          <w:rFonts w:eastAsia="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4066C" w:rsidRDefault="0024066C" w:rsidP="0024066C">
      <w:pPr>
        <w:tabs>
          <w:tab w:val="left" w:pos="567"/>
        </w:tabs>
        <w:spacing w:line="2" w:lineRule="exact"/>
        <w:rPr>
          <w:rFonts w:ascii="Symbol" w:eastAsia="Symbol" w:hAnsi="Symbol" w:cs="Symbol"/>
          <w:sz w:val="24"/>
          <w:szCs w:val="24"/>
        </w:rPr>
      </w:pPr>
    </w:p>
    <w:p w:rsidR="0024066C" w:rsidRDefault="0024066C" w:rsidP="004B4437">
      <w:pPr>
        <w:numPr>
          <w:ilvl w:val="1"/>
          <w:numId w:val="123"/>
        </w:numPr>
        <w:tabs>
          <w:tab w:val="left" w:pos="567"/>
        </w:tabs>
        <w:spacing w:line="274" w:lineRule="auto"/>
        <w:ind w:right="420"/>
        <w:rPr>
          <w:rFonts w:ascii="Symbol" w:eastAsia="Symbol" w:hAnsi="Symbol" w:cs="Symbol"/>
          <w:sz w:val="24"/>
          <w:szCs w:val="24"/>
        </w:rPr>
      </w:pPr>
      <w:r>
        <w:rPr>
          <w:rFonts w:eastAsia="Times New Roman"/>
          <w:sz w:val="24"/>
          <w:szCs w:val="24"/>
        </w:rPr>
        <w:t>находить НОД и НОК чисел разными способами и использовать их при решении з</w:t>
      </w:r>
      <w:r>
        <w:rPr>
          <w:rFonts w:eastAsia="Times New Roman"/>
          <w:sz w:val="24"/>
          <w:szCs w:val="24"/>
        </w:rPr>
        <w:t>а</w:t>
      </w:r>
      <w:r>
        <w:rPr>
          <w:rFonts w:eastAsia="Times New Roman"/>
          <w:sz w:val="24"/>
          <w:szCs w:val="24"/>
        </w:rPr>
        <w:t>дач;</w:t>
      </w:r>
    </w:p>
    <w:p w:rsidR="0024066C" w:rsidRDefault="0024066C" w:rsidP="0024066C">
      <w:pPr>
        <w:tabs>
          <w:tab w:val="left" w:pos="567"/>
        </w:tabs>
        <w:spacing w:line="2" w:lineRule="exact"/>
        <w:rPr>
          <w:rFonts w:ascii="Symbol" w:eastAsia="Symbol" w:hAnsi="Symbol" w:cs="Symbol"/>
          <w:sz w:val="24"/>
          <w:szCs w:val="24"/>
        </w:rPr>
      </w:pPr>
    </w:p>
    <w:p w:rsidR="0024066C" w:rsidRDefault="0024066C" w:rsidP="004B4437">
      <w:pPr>
        <w:numPr>
          <w:ilvl w:val="1"/>
          <w:numId w:val="123"/>
        </w:numPr>
        <w:tabs>
          <w:tab w:val="left" w:pos="567"/>
          <w:tab w:val="left" w:pos="9900"/>
        </w:tabs>
        <w:spacing w:line="269" w:lineRule="auto"/>
        <w:ind w:right="-23"/>
        <w:rPr>
          <w:rFonts w:ascii="Symbol" w:eastAsia="Symbol" w:hAnsi="Symbol" w:cs="Symbol"/>
          <w:sz w:val="24"/>
          <w:szCs w:val="24"/>
        </w:rPr>
      </w:pPr>
      <w:r>
        <w:rPr>
          <w:rFonts w:eastAsia="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24066C" w:rsidRDefault="0024066C" w:rsidP="004B4437">
      <w:pPr>
        <w:numPr>
          <w:ilvl w:val="0"/>
          <w:numId w:val="123"/>
        </w:numPr>
        <w:tabs>
          <w:tab w:val="left" w:pos="620"/>
        </w:tabs>
        <w:rPr>
          <w:rFonts w:eastAsia="Times New Roman"/>
          <w:b/>
          <w:bCs/>
          <w:sz w:val="24"/>
          <w:szCs w:val="24"/>
        </w:rPr>
      </w:pPr>
      <w:r>
        <w:rPr>
          <w:rFonts w:eastAsia="Times New Roman"/>
          <w:b/>
          <w:bCs/>
          <w:sz w:val="24"/>
          <w:szCs w:val="24"/>
        </w:rPr>
        <w:t>повседневной жизни и при изучении других предметов:</w:t>
      </w:r>
    </w:p>
    <w:p w:rsidR="0024066C" w:rsidRDefault="0024066C" w:rsidP="0024066C">
      <w:pPr>
        <w:spacing w:line="54" w:lineRule="exact"/>
        <w:rPr>
          <w:rFonts w:eastAsia="Times New Roman"/>
          <w:b/>
          <w:bCs/>
          <w:sz w:val="24"/>
          <w:szCs w:val="24"/>
        </w:rPr>
      </w:pPr>
    </w:p>
    <w:p w:rsidR="0024066C" w:rsidRDefault="0024066C" w:rsidP="004B4437">
      <w:pPr>
        <w:numPr>
          <w:ilvl w:val="1"/>
          <w:numId w:val="123"/>
        </w:numPr>
        <w:tabs>
          <w:tab w:val="left" w:pos="567"/>
          <w:tab w:val="left" w:pos="709"/>
        </w:tabs>
        <w:spacing w:line="275" w:lineRule="auto"/>
        <w:ind w:right="420"/>
        <w:jc w:val="both"/>
        <w:rPr>
          <w:rFonts w:ascii="Symbol" w:eastAsia="Symbol" w:hAnsi="Symbol" w:cs="Symbol"/>
          <w:sz w:val="24"/>
          <w:szCs w:val="24"/>
        </w:rPr>
      </w:pPr>
      <w:r>
        <w:rPr>
          <w:rFonts w:eastAsia="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24066C" w:rsidRDefault="0024066C" w:rsidP="004B4437">
      <w:pPr>
        <w:numPr>
          <w:ilvl w:val="1"/>
          <w:numId w:val="123"/>
        </w:numPr>
        <w:tabs>
          <w:tab w:val="left" w:pos="567"/>
          <w:tab w:val="left" w:pos="709"/>
        </w:tabs>
        <w:spacing w:line="274" w:lineRule="auto"/>
        <w:ind w:right="420"/>
        <w:rPr>
          <w:rFonts w:ascii="Symbol" w:eastAsia="Symbol" w:hAnsi="Symbol" w:cs="Symbol"/>
          <w:sz w:val="24"/>
          <w:szCs w:val="24"/>
        </w:rPr>
      </w:pPr>
      <w:r>
        <w:rPr>
          <w:rFonts w:eastAsia="Times New Roman"/>
          <w:sz w:val="24"/>
          <w:szCs w:val="24"/>
        </w:rPr>
        <w:t>записывать, сравнивать, округлять числовые данные реальных величин с использов</w:t>
      </w:r>
      <w:r>
        <w:rPr>
          <w:rFonts w:eastAsia="Times New Roman"/>
          <w:sz w:val="24"/>
          <w:szCs w:val="24"/>
        </w:rPr>
        <w:t>а</w:t>
      </w:r>
      <w:r>
        <w:rPr>
          <w:rFonts w:eastAsia="Times New Roman"/>
          <w:sz w:val="24"/>
          <w:szCs w:val="24"/>
        </w:rPr>
        <w:t>нием разных систем измерения;</w:t>
      </w:r>
    </w:p>
    <w:p w:rsidR="0024066C" w:rsidRDefault="0024066C" w:rsidP="0024066C">
      <w:pPr>
        <w:tabs>
          <w:tab w:val="left" w:pos="567"/>
          <w:tab w:val="left" w:pos="709"/>
        </w:tabs>
        <w:spacing w:line="2" w:lineRule="exact"/>
        <w:rPr>
          <w:rFonts w:ascii="Symbol" w:eastAsia="Symbol" w:hAnsi="Symbol" w:cs="Symbol"/>
          <w:sz w:val="24"/>
          <w:szCs w:val="24"/>
        </w:rPr>
      </w:pPr>
    </w:p>
    <w:p w:rsidR="0024066C" w:rsidRDefault="0024066C" w:rsidP="004B4437">
      <w:pPr>
        <w:numPr>
          <w:ilvl w:val="1"/>
          <w:numId w:val="123"/>
        </w:numPr>
        <w:tabs>
          <w:tab w:val="left" w:pos="567"/>
          <w:tab w:val="left" w:pos="709"/>
        </w:tabs>
        <w:spacing w:line="269" w:lineRule="auto"/>
        <w:ind w:right="420"/>
        <w:rPr>
          <w:rFonts w:ascii="Symbol" w:eastAsia="Symbol" w:hAnsi="Symbol" w:cs="Symbol"/>
          <w:sz w:val="24"/>
          <w:szCs w:val="24"/>
        </w:rPr>
      </w:pPr>
      <w:r>
        <w:rPr>
          <w:rFonts w:eastAsia="Times New Roman"/>
          <w:sz w:val="24"/>
          <w:szCs w:val="24"/>
        </w:rPr>
        <w:t>составлять и оценивать разными способами числовые выражения при решении пра</w:t>
      </w:r>
      <w:r>
        <w:rPr>
          <w:rFonts w:eastAsia="Times New Roman"/>
          <w:sz w:val="24"/>
          <w:szCs w:val="24"/>
        </w:rPr>
        <w:t>к</w:t>
      </w:r>
      <w:r>
        <w:rPr>
          <w:rFonts w:eastAsia="Times New Roman"/>
          <w:sz w:val="24"/>
          <w:szCs w:val="24"/>
        </w:rPr>
        <w:t>тических задач и задач из других учебных предметов.</w:t>
      </w:r>
    </w:p>
    <w:p w:rsidR="0024066C" w:rsidRDefault="0024066C" w:rsidP="0024066C">
      <w:pPr>
        <w:rPr>
          <w:sz w:val="20"/>
          <w:szCs w:val="20"/>
        </w:rPr>
      </w:pPr>
      <w:r>
        <w:rPr>
          <w:rFonts w:eastAsia="Times New Roman"/>
          <w:b/>
          <w:bCs/>
          <w:sz w:val="24"/>
          <w:szCs w:val="24"/>
        </w:rPr>
        <w:t>Тождественные преобразования</w:t>
      </w:r>
    </w:p>
    <w:p w:rsidR="0024066C" w:rsidRDefault="0024066C" w:rsidP="0024066C">
      <w:pPr>
        <w:spacing w:line="55" w:lineRule="exact"/>
        <w:rPr>
          <w:sz w:val="20"/>
          <w:szCs w:val="20"/>
        </w:rPr>
      </w:pPr>
    </w:p>
    <w:p w:rsidR="0024066C" w:rsidRDefault="0024066C" w:rsidP="004B4437">
      <w:pPr>
        <w:numPr>
          <w:ilvl w:val="0"/>
          <w:numId w:val="124"/>
        </w:numPr>
        <w:tabs>
          <w:tab w:val="left" w:pos="567"/>
          <w:tab w:val="left" w:pos="1840"/>
        </w:tabs>
        <w:spacing w:line="295" w:lineRule="auto"/>
        <w:ind w:right="420"/>
        <w:rPr>
          <w:rFonts w:ascii="Symbol" w:eastAsia="Symbol" w:hAnsi="Symbol" w:cs="Symbol"/>
          <w:sz w:val="24"/>
          <w:szCs w:val="24"/>
        </w:rPr>
      </w:pPr>
      <w:r>
        <w:rPr>
          <w:rFonts w:eastAsia="Times New Roman"/>
          <w:sz w:val="24"/>
          <w:szCs w:val="24"/>
        </w:rPr>
        <w:t>Свободно оперировать понятиями степени с целым и дробным показателем;</w:t>
      </w:r>
    </w:p>
    <w:p w:rsidR="00BE532D" w:rsidRDefault="00BE532D" w:rsidP="004B4437">
      <w:pPr>
        <w:numPr>
          <w:ilvl w:val="1"/>
          <w:numId w:val="125"/>
        </w:numPr>
        <w:tabs>
          <w:tab w:val="left" w:pos="567"/>
          <w:tab w:val="left" w:pos="1840"/>
        </w:tabs>
        <w:rPr>
          <w:rFonts w:ascii="Symbol" w:eastAsia="Symbol" w:hAnsi="Symbol" w:cs="Symbol"/>
          <w:sz w:val="24"/>
          <w:szCs w:val="24"/>
        </w:rPr>
      </w:pPr>
      <w:r>
        <w:rPr>
          <w:rFonts w:eastAsia="Times New Roman"/>
          <w:sz w:val="24"/>
          <w:szCs w:val="24"/>
        </w:rPr>
        <w:t>владеть разными методами доказательства неравенств;</w:t>
      </w:r>
    </w:p>
    <w:p w:rsidR="00BE532D" w:rsidRDefault="00BE532D" w:rsidP="00BE532D">
      <w:pPr>
        <w:spacing w:line="41" w:lineRule="exact"/>
        <w:rPr>
          <w:rFonts w:ascii="Symbol" w:eastAsia="Symbol" w:hAnsi="Symbol" w:cs="Symbol"/>
          <w:sz w:val="24"/>
          <w:szCs w:val="24"/>
        </w:rPr>
      </w:pPr>
    </w:p>
    <w:p w:rsidR="00BE532D" w:rsidRDefault="00BE532D" w:rsidP="004B4437">
      <w:pPr>
        <w:numPr>
          <w:ilvl w:val="1"/>
          <w:numId w:val="125"/>
        </w:numPr>
        <w:tabs>
          <w:tab w:val="left" w:pos="567"/>
        </w:tabs>
        <w:rPr>
          <w:rFonts w:ascii="Symbol" w:eastAsia="Symbol" w:hAnsi="Symbol" w:cs="Symbol"/>
          <w:sz w:val="24"/>
          <w:szCs w:val="24"/>
        </w:rPr>
      </w:pPr>
      <w:r>
        <w:rPr>
          <w:rFonts w:eastAsia="Times New Roman"/>
          <w:sz w:val="24"/>
          <w:szCs w:val="24"/>
        </w:rPr>
        <w:t>решать уравнения в целых числах;</w:t>
      </w:r>
    </w:p>
    <w:p w:rsidR="00BE532D" w:rsidRDefault="00BE532D" w:rsidP="00BE532D">
      <w:pPr>
        <w:spacing w:line="41" w:lineRule="exact"/>
        <w:rPr>
          <w:rFonts w:ascii="Symbol" w:eastAsia="Symbol" w:hAnsi="Symbol" w:cs="Symbol"/>
          <w:sz w:val="24"/>
          <w:szCs w:val="24"/>
        </w:rPr>
      </w:pPr>
    </w:p>
    <w:p w:rsidR="00BE532D" w:rsidRDefault="00BE532D" w:rsidP="004B4437">
      <w:pPr>
        <w:numPr>
          <w:ilvl w:val="1"/>
          <w:numId w:val="125"/>
        </w:numPr>
        <w:tabs>
          <w:tab w:val="left" w:pos="567"/>
        </w:tabs>
        <w:spacing w:line="267" w:lineRule="auto"/>
        <w:ind w:right="420"/>
        <w:rPr>
          <w:rFonts w:ascii="Symbol" w:eastAsia="Symbol" w:hAnsi="Symbol" w:cs="Symbol"/>
          <w:sz w:val="24"/>
          <w:szCs w:val="24"/>
        </w:rPr>
      </w:pPr>
      <w:r>
        <w:rPr>
          <w:rFonts w:eastAsia="Times New Roman"/>
          <w:sz w:val="24"/>
          <w:szCs w:val="24"/>
        </w:rPr>
        <w:t>изображать множества на плоскости, задаваемые уравнениями, неравенствами и их системами.</w:t>
      </w:r>
    </w:p>
    <w:p w:rsidR="00BE532D" w:rsidRDefault="00BE532D" w:rsidP="004B4437">
      <w:pPr>
        <w:numPr>
          <w:ilvl w:val="0"/>
          <w:numId w:val="125"/>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BE532D" w:rsidRDefault="00BE532D" w:rsidP="00BE532D">
      <w:pPr>
        <w:spacing w:line="59" w:lineRule="exact"/>
        <w:ind w:firstLine="720"/>
        <w:rPr>
          <w:rFonts w:eastAsia="Times New Roman"/>
          <w:b/>
          <w:bCs/>
          <w:sz w:val="24"/>
          <w:szCs w:val="24"/>
        </w:rPr>
      </w:pPr>
    </w:p>
    <w:p w:rsidR="00BE532D" w:rsidRDefault="00BE532D" w:rsidP="004B4437">
      <w:pPr>
        <w:numPr>
          <w:ilvl w:val="1"/>
          <w:numId w:val="125"/>
        </w:numPr>
        <w:tabs>
          <w:tab w:val="left" w:pos="567"/>
        </w:tabs>
        <w:spacing w:line="272" w:lineRule="auto"/>
        <w:ind w:right="420"/>
        <w:rPr>
          <w:rFonts w:ascii="Symbol" w:eastAsia="Symbol" w:hAnsi="Symbol" w:cs="Symbol"/>
          <w:sz w:val="24"/>
          <w:szCs w:val="24"/>
        </w:rPr>
      </w:pPr>
      <w:r>
        <w:rPr>
          <w:rFonts w:eastAsia="Times New Roman"/>
          <w:sz w:val="24"/>
          <w:szCs w:val="24"/>
        </w:rPr>
        <w:t>составлять и решать уравнения, неравенства, их системы при решении задач других учебных предметов;</w:t>
      </w:r>
    </w:p>
    <w:p w:rsidR="00BE532D" w:rsidRDefault="00BE532D" w:rsidP="00BE532D">
      <w:pPr>
        <w:tabs>
          <w:tab w:val="left" w:pos="567"/>
        </w:tabs>
        <w:spacing w:line="1" w:lineRule="exact"/>
        <w:rPr>
          <w:rFonts w:ascii="Symbol" w:eastAsia="Symbol" w:hAnsi="Symbol" w:cs="Symbol"/>
          <w:sz w:val="24"/>
          <w:szCs w:val="24"/>
        </w:rPr>
      </w:pPr>
    </w:p>
    <w:p w:rsidR="00BE532D" w:rsidRDefault="00BE532D" w:rsidP="004B4437">
      <w:pPr>
        <w:numPr>
          <w:ilvl w:val="1"/>
          <w:numId w:val="125"/>
        </w:numPr>
        <w:tabs>
          <w:tab w:val="left" w:pos="567"/>
        </w:tabs>
        <w:spacing w:line="275" w:lineRule="auto"/>
        <w:ind w:right="420"/>
        <w:jc w:val="both"/>
        <w:rPr>
          <w:rFonts w:ascii="Symbol" w:eastAsia="Symbol" w:hAnsi="Symbol" w:cs="Symbol"/>
          <w:sz w:val="24"/>
          <w:szCs w:val="24"/>
        </w:rPr>
      </w:pPr>
      <w:r>
        <w:rPr>
          <w:rFonts w:eastAsia="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E532D" w:rsidRDefault="00BE532D" w:rsidP="004B4437">
      <w:pPr>
        <w:numPr>
          <w:ilvl w:val="1"/>
          <w:numId w:val="125"/>
        </w:numPr>
        <w:tabs>
          <w:tab w:val="left" w:pos="567"/>
        </w:tabs>
        <w:spacing w:line="274" w:lineRule="auto"/>
        <w:ind w:right="420"/>
        <w:rPr>
          <w:rFonts w:ascii="Symbol" w:eastAsia="Symbol" w:hAnsi="Symbol" w:cs="Symbol"/>
          <w:sz w:val="24"/>
          <w:szCs w:val="24"/>
        </w:rPr>
      </w:pPr>
      <w:r>
        <w:rPr>
          <w:rFonts w:eastAsia="Times New Roman"/>
          <w:sz w:val="24"/>
          <w:szCs w:val="24"/>
        </w:rPr>
        <w:t>составлять и решать уравнения и неравенства с параметрами при решении задач др</w:t>
      </w:r>
      <w:r>
        <w:rPr>
          <w:rFonts w:eastAsia="Times New Roman"/>
          <w:sz w:val="24"/>
          <w:szCs w:val="24"/>
        </w:rPr>
        <w:t>у</w:t>
      </w:r>
      <w:r>
        <w:rPr>
          <w:rFonts w:eastAsia="Times New Roman"/>
          <w:sz w:val="24"/>
          <w:szCs w:val="24"/>
        </w:rPr>
        <w:t>гих учебных предметов;</w:t>
      </w:r>
    </w:p>
    <w:p w:rsidR="00BE532D" w:rsidRDefault="00BE532D" w:rsidP="00BE532D">
      <w:pPr>
        <w:tabs>
          <w:tab w:val="left" w:pos="567"/>
        </w:tabs>
        <w:spacing w:line="2" w:lineRule="exact"/>
        <w:rPr>
          <w:rFonts w:ascii="Symbol" w:eastAsia="Symbol" w:hAnsi="Symbol" w:cs="Symbol"/>
          <w:sz w:val="24"/>
          <w:szCs w:val="24"/>
        </w:rPr>
      </w:pPr>
    </w:p>
    <w:p w:rsidR="00BE532D" w:rsidRDefault="00BE532D" w:rsidP="004B4437">
      <w:pPr>
        <w:numPr>
          <w:ilvl w:val="1"/>
          <w:numId w:val="125"/>
        </w:numPr>
        <w:tabs>
          <w:tab w:val="left" w:pos="567"/>
        </w:tabs>
        <w:spacing w:line="271" w:lineRule="auto"/>
        <w:ind w:right="420"/>
        <w:jc w:val="both"/>
        <w:rPr>
          <w:rFonts w:ascii="Symbol" w:eastAsia="Symbol" w:hAnsi="Symbol" w:cs="Symbol"/>
          <w:sz w:val="24"/>
          <w:szCs w:val="24"/>
        </w:rPr>
      </w:pPr>
      <w:r>
        <w:rPr>
          <w:rFonts w:eastAsia="Times New Roman"/>
          <w:sz w:val="24"/>
          <w:szCs w:val="24"/>
        </w:rPr>
        <w:t>составлять уравнение, неравенство или их систему, описывающие реальную ситу</w:t>
      </w:r>
      <w:r>
        <w:rPr>
          <w:rFonts w:eastAsia="Times New Roman"/>
          <w:sz w:val="24"/>
          <w:szCs w:val="24"/>
        </w:rPr>
        <w:t>а</w:t>
      </w:r>
      <w:r>
        <w:rPr>
          <w:rFonts w:eastAsia="Times New Roman"/>
          <w:sz w:val="24"/>
          <w:szCs w:val="24"/>
        </w:rPr>
        <w:t>цию или прикладную задачу, интерпретировать полученные результаты.</w:t>
      </w:r>
    </w:p>
    <w:p w:rsidR="00BE532D" w:rsidRDefault="00BE532D" w:rsidP="00BE532D">
      <w:pPr>
        <w:spacing w:line="1" w:lineRule="exact"/>
        <w:rPr>
          <w:sz w:val="20"/>
          <w:szCs w:val="20"/>
        </w:rPr>
      </w:pPr>
    </w:p>
    <w:p w:rsidR="00BE532D" w:rsidRDefault="00BE532D" w:rsidP="00BE532D">
      <w:pPr>
        <w:rPr>
          <w:sz w:val="20"/>
          <w:szCs w:val="20"/>
        </w:rPr>
      </w:pPr>
      <w:r>
        <w:rPr>
          <w:rFonts w:eastAsia="Times New Roman"/>
          <w:b/>
          <w:bCs/>
          <w:sz w:val="24"/>
          <w:szCs w:val="24"/>
        </w:rPr>
        <w:t>Функции</w:t>
      </w:r>
    </w:p>
    <w:p w:rsidR="00BE532D" w:rsidRDefault="00BE532D" w:rsidP="00BE532D">
      <w:pPr>
        <w:spacing w:line="55" w:lineRule="exact"/>
        <w:rPr>
          <w:sz w:val="20"/>
          <w:szCs w:val="20"/>
        </w:rPr>
      </w:pPr>
    </w:p>
    <w:p w:rsidR="00BE532D" w:rsidRDefault="00BE532D" w:rsidP="004B4437">
      <w:pPr>
        <w:numPr>
          <w:ilvl w:val="1"/>
          <w:numId w:val="126"/>
        </w:numPr>
        <w:spacing w:line="275" w:lineRule="auto"/>
        <w:ind w:right="420"/>
        <w:jc w:val="both"/>
        <w:rPr>
          <w:rFonts w:ascii="Symbol" w:eastAsia="Symbol" w:hAnsi="Symbol" w:cs="Symbol"/>
          <w:sz w:val="24"/>
          <w:szCs w:val="24"/>
        </w:rPr>
      </w:pPr>
      <w:proofErr w:type="gramStart"/>
      <w:r>
        <w:rPr>
          <w:rFonts w:eastAsia="Times New Roman"/>
          <w:sz w:val="24"/>
          <w:szCs w:val="24"/>
        </w:rPr>
        <w:lastRenderedPageBreak/>
        <w:t>Свободно оперировать понятиями: зависимость, функциональная зависимость, зав</w:t>
      </w:r>
      <w:r>
        <w:rPr>
          <w:rFonts w:eastAsia="Times New Roman"/>
          <w:sz w:val="24"/>
          <w:szCs w:val="24"/>
        </w:rPr>
        <w:t>и</w:t>
      </w:r>
      <w:r>
        <w:rPr>
          <w:rFonts w:eastAsia="Times New Roman"/>
          <w:sz w:val="24"/>
          <w:szCs w:val="24"/>
        </w:rPr>
        <w:t xml:space="preserve">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Pr>
          <w:rFonts w:eastAsia="Times New Roman"/>
          <w:sz w:val="24"/>
          <w:szCs w:val="24"/>
        </w:rPr>
        <w:t>знакопостоянства</w:t>
      </w:r>
      <w:proofErr w:type="spellEnd"/>
      <w:r>
        <w:rPr>
          <w:rFonts w:eastAsia="Times New Roman"/>
          <w:sz w:val="24"/>
          <w:szCs w:val="24"/>
        </w:rPr>
        <w:t>, монотонность функции, наибольшее и наименьшее значения, чё</w:t>
      </w:r>
      <w:r>
        <w:rPr>
          <w:rFonts w:eastAsia="Times New Roman"/>
          <w:sz w:val="24"/>
          <w:szCs w:val="24"/>
        </w:rPr>
        <w:t>т</w:t>
      </w:r>
      <w:r>
        <w:rPr>
          <w:rFonts w:eastAsia="Times New Roman"/>
          <w:sz w:val="24"/>
          <w:szCs w:val="24"/>
        </w:rPr>
        <w:t>ность/нечётность функции, периодичность функции, график функции, вертикальная, гор</w:t>
      </w:r>
      <w:r>
        <w:rPr>
          <w:rFonts w:eastAsia="Times New Roman"/>
          <w:sz w:val="24"/>
          <w:szCs w:val="24"/>
        </w:rPr>
        <w:t>и</w:t>
      </w:r>
      <w:r>
        <w:rPr>
          <w:rFonts w:eastAsia="Times New Roman"/>
          <w:sz w:val="24"/>
          <w:szCs w:val="24"/>
        </w:rPr>
        <w:t>зонтальная, наклонная асимптоты; график зависимости, не являющейся функцией,</w:t>
      </w:r>
      <w:proofErr w:type="gramEnd"/>
    </w:p>
    <w:p w:rsidR="00BE532D" w:rsidRDefault="00BE532D" w:rsidP="00BE532D">
      <w:pPr>
        <w:spacing w:line="7" w:lineRule="exact"/>
        <w:rPr>
          <w:rFonts w:ascii="Symbol" w:eastAsia="Symbol" w:hAnsi="Symbol" w:cs="Symbol"/>
          <w:sz w:val="24"/>
          <w:szCs w:val="24"/>
        </w:rPr>
      </w:pPr>
    </w:p>
    <w:p w:rsidR="00BE532D" w:rsidRDefault="00BE532D" w:rsidP="004B4437">
      <w:pPr>
        <w:numPr>
          <w:ilvl w:val="1"/>
          <w:numId w:val="126"/>
        </w:numPr>
        <w:tabs>
          <w:tab w:val="left" w:pos="567"/>
        </w:tabs>
        <w:spacing w:line="301" w:lineRule="auto"/>
        <w:ind w:right="-23"/>
        <w:rPr>
          <w:rFonts w:ascii="Symbol" w:eastAsia="Symbol" w:hAnsi="Symbol" w:cs="Symbol"/>
          <w:sz w:val="24"/>
          <w:szCs w:val="24"/>
        </w:rPr>
      </w:pPr>
      <w:r>
        <w:rPr>
          <w:rFonts w:eastAsia="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Pr>
          <w:rFonts w:eastAsia="Times New Roman"/>
          <w:i/>
          <w:iCs/>
          <w:sz w:val="21"/>
          <w:szCs w:val="21"/>
        </w:rPr>
        <w:t>y</w:t>
      </w:r>
      <w:r>
        <w:rPr>
          <w:rFonts w:eastAsia="Times New Roman"/>
          <w:sz w:val="24"/>
          <w:szCs w:val="24"/>
        </w:rPr>
        <w:t xml:space="preserve"> </w:t>
      </w:r>
      <w:r>
        <w:rPr>
          <w:rFonts w:ascii="Symbol" w:eastAsia="Symbol" w:hAnsi="Symbol" w:cs="Symbol"/>
          <w:sz w:val="21"/>
          <w:szCs w:val="21"/>
        </w:rPr>
        <w:t></w:t>
      </w:r>
      <w:r>
        <w:rPr>
          <w:rFonts w:eastAsia="Times New Roman"/>
          <w:sz w:val="24"/>
          <w:szCs w:val="24"/>
        </w:rPr>
        <w:t xml:space="preserve"> </w:t>
      </w:r>
      <w:r>
        <w:rPr>
          <w:rFonts w:eastAsia="Times New Roman"/>
          <w:i/>
          <w:iCs/>
          <w:sz w:val="21"/>
          <w:szCs w:val="21"/>
        </w:rPr>
        <w:t>x</w:t>
      </w:r>
      <w:proofErr w:type="gramStart"/>
      <w:r>
        <w:rPr>
          <w:rFonts w:eastAsia="Times New Roman"/>
          <w:sz w:val="24"/>
          <w:szCs w:val="24"/>
        </w:rPr>
        <w:t xml:space="preserve"> ;</w:t>
      </w:r>
      <w:proofErr w:type="gramEnd"/>
    </w:p>
    <w:p w:rsidR="00BE532D" w:rsidRDefault="00BE532D" w:rsidP="004B4437">
      <w:pPr>
        <w:numPr>
          <w:ilvl w:val="1"/>
          <w:numId w:val="126"/>
        </w:numPr>
        <w:tabs>
          <w:tab w:val="left" w:pos="709"/>
        </w:tabs>
        <w:spacing w:line="284" w:lineRule="auto"/>
        <w:ind w:right="-23"/>
        <w:rPr>
          <w:rFonts w:ascii="Symbol" w:eastAsia="Symbol" w:hAnsi="Symbol" w:cs="Symbol"/>
          <w:sz w:val="24"/>
          <w:szCs w:val="24"/>
        </w:rPr>
      </w:pPr>
      <w:r>
        <w:rPr>
          <w:rFonts w:eastAsia="Times New Roman"/>
          <w:sz w:val="24"/>
          <w:szCs w:val="24"/>
        </w:rPr>
        <w:t xml:space="preserve">использовать преобразования графика функции </w:t>
      </w:r>
      <w:r>
        <w:rPr>
          <w:rFonts w:eastAsia="Times New Roman"/>
          <w:i/>
          <w:iCs/>
          <w:sz w:val="21"/>
          <w:szCs w:val="21"/>
        </w:rPr>
        <w:t>y</w:t>
      </w:r>
      <w:r>
        <w:rPr>
          <w:rFonts w:eastAsia="Times New Roman"/>
          <w:sz w:val="24"/>
          <w:szCs w:val="24"/>
        </w:rPr>
        <w:t xml:space="preserve"> </w:t>
      </w:r>
      <w:r>
        <w:rPr>
          <w:rFonts w:ascii="Symbol" w:eastAsia="Symbol" w:hAnsi="Symbol" w:cs="Symbol"/>
          <w:sz w:val="21"/>
          <w:szCs w:val="21"/>
        </w:rPr>
        <w:t></w:t>
      </w:r>
      <w:r>
        <w:rPr>
          <w:rFonts w:eastAsia="Times New Roman"/>
          <w:sz w:val="24"/>
          <w:szCs w:val="24"/>
        </w:rPr>
        <w:t xml:space="preserve"> </w:t>
      </w:r>
      <w:r>
        <w:rPr>
          <w:rFonts w:eastAsia="Times New Roman"/>
          <w:i/>
          <w:iCs/>
          <w:sz w:val="21"/>
          <w:szCs w:val="21"/>
        </w:rPr>
        <w:t>f</w:t>
      </w:r>
      <w:r>
        <w:rPr>
          <w:rFonts w:eastAsia="Times New Roman"/>
          <w:sz w:val="24"/>
          <w:szCs w:val="24"/>
        </w:rPr>
        <w:t xml:space="preserve"> </w:t>
      </w:r>
      <w:r>
        <w:rPr>
          <w:rFonts w:ascii="Symbol" w:eastAsia="Symbol" w:hAnsi="Symbol" w:cs="Symbol"/>
          <w:sz w:val="27"/>
          <w:szCs w:val="27"/>
        </w:rPr>
        <w:t></w:t>
      </w:r>
      <w:r>
        <w:rPr>
          <w:rFonts w:eastAsia="Times New Roman"/>
          <w:i/>
          <w:iCs/>
          <w:sz w:val="21"/>
          <w:szCs w:val="21"/>
        </w:rPr>
        <w:t>x</w:t>
      </w:r>
      <w:r>
        <w:rPr>
          <w:rFonts w:eastAsia="Times New Roman"/>
          <w:sz w:val="24"/>
          <w:szCs w:val="24"/>
        </w:rPr>
        <w:t xml:space="preserve"> </w:t>
      </w:r>
      <w:r>
        <w:rPr>
          <w:rFonts w:ascii="Symbol" w:eastAsia="Symbol" w:hAnsi="Symbol" w:cs="Symbol"/>
          <w:sz w:val="27"/>
          <w:szCs w:val="27"/>
        </w:rPr>
        <w:t></w:t>
      </w:r>
      <w:r>
        <w:rPr>
          <w:rFonts w:eastAsia="Times New Roman"/>
          <w:sz w:val="24"/>
          <w:szCs w:val="24"/>
        </w:rPr>
        <w:t xml:space="preserve"> для построения графиков фун</w:t>
      </w:r>
      <w:r>
        <w:rPr>
          <w:rFonts w:eastAsia="Times New Roman"/>
          <w:sz w:val="24"/>
          <w:szCs w:val="24"/>
        </w:rPr>
        <w:t>к</w:t>
      </w:r>
      <w:r>
        <w:rPr>
          <w:rFonts w:eastAsia="Times New Roman"/>
          <w:sz w:val="24"/>
          <w:szCs w:val="24"/>
        </w:rPr>
        <w:t xml:space="preserve">ций </w:t>
      </w:r>
      <w:r>
        <w:rPr>
          <w:rFonts w:eastAsia="Times New Roman"/>
          <w:i/>
          <w:iCs/>
          <w:sz w:val="21"/>
          <w:szCs w:val="21"/>
        </w:rPr>
        <w:t>y</w:t>
      </w:r>
      <w:r>
        <w:rPr>
          <w:rFonts w:eastAsia="Times New Roman"/>
          <w:sz w:val="24"/>
          <w:szCs w:val="24"/>
        </w:rPr>
        <w:t xml:space="preserve"> </w:t>
      </w:r>
      <w:r>
        <w:rPr>
          <w:rFonts w:ascii="Symbol" w:eastAsia="Symbol" w:hAnsi="Symbol" w:cs="Symbol"/>
          <w:sz w:val="21"/>
          <w:szCs w:val="21"/>
        </w:rPr>
        <w:t></w:t>
      </w:r>
      <w:r>
        <w:rPr>
          <w:rFonts w:eastAsia="Times New Roman"/>
          <w:sz w:val="24"/>
          <w:szCs w:val="24"/>
        </w:rPr>
        <w:t xml:space="preserve"> </w:t>
      </w:r>
      <w:proofErr w:type="spellStart"/>
      <w:r>
        <w:rPr>
          <w:rFonts w:eastAsia="Times New Roman"/>
          <w:i/>
          <w:iCs/>
          <w:sz w:val="21"/>
          <w:szCs w:val="21"/>
        </w:rPr>
        <w:t>af</w:t>
      </w:r>
      <w:proofErr w:type="spellEnd"/>
      <w:r>
        <w:rPr>
          <w:rFonts w:eastAsia="Times New Roman"/>
          <w:sz w:val="24"/>
          <w:szCs w:val="24"/>
        </w:rPr>
        <w:t xml:space="preserve"> </w:t>
      </w:r>
      <w:r>
        <w:rPr>
          <w:rFonts w:ascii="Symbol" w:eastAsia="Symbol" w:hAnsi="Symbol" w:cs="Symbol"/>
          <w:sz w:val="27"/>
          <w:szCs w:val="27"/>
        </w:rPr>
        <w:t></w:t>
      </w:r>
      <w:proofErr w:type="spellStart"/>
      <w:r>
        <w:rPr>
          <w:rFonts w:eastAsia="Times New Roman"/>
          <w:i/>
          <w:iCs/>
          <w:sz w:val="21"/>
          <w:szCs w:val="21"/>
        </w:rPr>
        <w:t>kx</w:t>
      </w:r>
      <w:proofErr w:type="spellEnd"/>
      <w:r>
        <w:rPr>
          <w:rFonts w:eastAsia="Times New Roman"/>
          <w:sz w:val="24"/>
          <w:szCs w:val="24"/>
        </w:rPr>
        <w:t xml:space="preserve"> </w:t>
      </w:r>
      <w:r>
        <w:rPr>
          <w:rFonts w:ascii="Symbol" w:eastAsia="Symbol" w:hAnsi="Symbol" w:cs="Symbol"/>
          <w:sz w:val="21"/>
          <w:szCs w:val="21"/>
        </w:rPr>
        <w:t></w:t>
      </w:r>
      <w:r>
        <w:rPr>
          <w:rFonts w:eastAsia="Times New Roman"/>
          <w:sz w:val="24"/>
          <w:szCs w:val="24"/>
        </w:rPr>
        <w:t xml:space="preserve"> </w:t>
      </w:r>
      <w:r>
        <w:rPr>
          <w:rFonts w:eastAsia="Times New Roman"/>
          <w:i/>
          <w:iCs/>
          <w:sz w:val="21"/>
          <w:szCs w:val="21"/>
        </w:rPr>
        <w:t>b</w:t>
      </w:r>
      <w:r>
        <w:rPr>
          <w:rFonts w:eastAsia="Times New Roman"/>
          <w:sz w:val="24"/>
          <w:szCs w:val="24"/>
        </w:rPr>
        <w:t xml:space="preserve"> </w:t>
      </w:r>
      <w:r>
        <w:rPr>
          <w:rFonts w:ascii="Symbol" w:eastAsia="Symbol" w:hAnsi="Symbol" w:cs="Symbol"/>
          <w:sz w:val="27"/>
          <w:szCs w:val="27"/>
        </w:rPr>
        <w:t></w:t>
      </w:r>
      <w:r>
        <w:rPr>
          <w:rFonts w:eastAsia="Times New Roman"/>
          <w:sz w:val="24"/>
          <w:szCs w:val="24"/>
        </w:rPr>
        <w:t xml:space="preserve"> </w:t>
      </w:r>
      <w:r>
        <w:rPr>
          <w:rFonts w:ascii="Symbol" w:eastAsia="Symbol" w:hAnsi="Symbol" w:cs="Symbol"/>
          <w:sz w:val="21"/>
          <w:szCs w:val="21"/>
        </w:rPr>
        <w:t></w:t>
      </w:r>
      <w:r>
        <w:rPr>
          <w:rFonts w:eastAsia="Times New Roman"/>
          <w:sz w:val="24"/>
          <w:szCs w:val="24"/>
        </w:rPr>
        <w:t xml:space="preserve"> </w:t>
      </w:r>
      <w:r>
        <w:rPr>
          <w:rFonts w:eastAsia="Times New Roman"/>
          <w:i/>
          <w:iCs/>
          <w:sz w:val="21"/>
          <w:szCs w:val="21"/>
        </w:rPr>
        <w:t>c</w:t>
      </w:r>
      <w:proofErr w:type="gramStart"/>
      <w:r>
        <w:rPr>
          <w:rFonts w:eastAsia="Times New Roman"/>
          <w:sz w:val="24"/>
          <w:szCs w:val="24"/>
        </w:rPr>
        <w:t xml:space="preserve"> ;</w:t>
      </w:r>
      <w:proofErr w:type="gramEnd"/>
    </w:p>
    <w:p w:rsidR="00BE532D" w:rsidRDefault="00BE532D" w:rsidP="00BE532D">
      <w:pPr>
        <w:tabs>
          <w:tab w:val="left" w:pos="709"/>
        </w:tabs>
        <w:spacing w:line="9" w:lineRule="exact"/>
        <w:ind w:right="-23"/>
        <w:rPr>
          <w:rFonts w:ascii="Symbol" w:eastAsia="Symbol" w:hAnsi="Symbol" w:cs="Symbol"/>
          <w:sz w:val="24"/>
          <w:szCs w:val="24"/>
        </w:rPr>
      </w:pPr>
    </w:p>
    <w:p w:rsidR="00BE532D" w:rsidRDefault="00BE532D" w:rsidP="004B4437">
      <w:pPr>
        <w:numPr>
          <w:ilvl w:val="1"/>
          <w:numId w:val="126"/>
        </w:numPr>
        <w:tabs>
          <w:tab w:val="left" w:pos="709"/>
        </w:tabs>
        <w:spacing w:line="274" w:lineRule="auto"/>
        <w:ind w:right="-23"/>
        <w:rPr>
          <w:rFonts w:ascii="Symbol" w:eastAsia="Symbol" w:hAnsi="Symbol" w:cs="Symbol"/>
          <w:sz w:val="24"/>
          <w:szCs w:val="24"/>
        </w:rPr>
      </w:pPr>
      <w:r>
        <w:rPr>
          <w:rFonts w:eastAsia="Times New Roman"/>
          <w:sz w:val="24"/>
          <w:szCs w:val="24"/>
        </w:rPr>
        <w:t>анализировать свойства функций и вид графика в зависимости от параметров;</w:t>
      </w:r>
    </w:p>
    <w:p w:rsidR="00BE532D" w:rsidRDefault="00BE532D" w:rsidP="00BE532D">
      <w:pPr>
        <w:tabs>
          <w:tab w:val="left" w:pos="709"/>
        </w:tabs>
        <w:spacing w:line="2" w:lineRule="exact"/>
        <w:ind w:right="-23"/>
        <w:rPr>
          <w:rFonts w:ascii="Symbol" w:eastAsia="Symbol" w:hAnsi="Symbol" w:cs="Symbol"/>
          <w:sz w:val="24"/>
          <w:szCs w:val="24"/>
        </w:rPr>
      </w:pPr>
    </w:p>
    <w:p w:rsidR="00BE532D" w:rsidRDefault="00BE532D" w:rsidP="004B4437">
      <w:pPr>
        <w:numPr>
          <w:ilvl w:val="1"/>
          <w:numId w:val="126"/>
        </w:numPr>
        <w:tabs>
          <w:tab w:val="left" w:pos="709"/>
        </w:tabs>
        <w:spacing w:line="275" w:lineRule="auto"/>
        <w:ind w:right="-23"/>
        <w:jc w:val="both"/>
        <w:rPr>
          <w:rFonts w:ascii="Symbol" w:eastAsia="Symbol" w:hAnsi="Symbol" w:cs="Symbol"/>
          <w:sz w:val="24"/>
          <w:szCs w:val="24"/>
        </w:rPr>
      </w:pPr>
      <w:proofErr w:type="gramStart"/>
      <w:r>
        <w:rPr>
          <w:rFonts w:eastAsia="Times New Roman"/>
          <w:sz w:val="24"/>
          <w:szCs w:val="24"/>
        </w:rPr>
        <w:t>свободно оперировать понятиями: последовательность, ограниченная последовател</w:t>
      </w:r>
      <w:r>
        <w:rPr>
          <w:rFonts w:eastAsia="Times New Roman"/>
          <w:sz w:val="24"/>
          <w:szCs w:val="24"/>
        </w:rPr>
        <w:t>ь</w:t>
      </w:r>
      <w:r>
        <w:rPr>
          <w:rFonts w:eastAsia="Times New Roman"/>
          <w:sz w:val="24"/>
          <w:szCs w:val="24"/>
        </w:rPr>
        <w:t>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w:t>
      </w:r>
      <w:r>
        <w:rPr>
          <w:rFonts w:eastAsia="Times New Roman"/>
          <w:sz w:val="24"/>
          <w:szCs w:val="24"/>
        </w:rPr>
        <w:t>е</w:t>
      </w:r>
      <w:r>
        <w:rPr>
          <w:rFonts w:eastAsia="Times New Roman"/>
          <w:sz w:val="24"/>
          <w:szCs w:val="24"/>
        </w:rPr>
        <w:t>тической (геометрической) прогрессии;</w:t>
      </w:r>
      <w:proofErr w:type="gramEnd"/>
    </w:p>
    <w:p w:rsidR="00BE532D" w:rsidRDefault="00BE532D" w:rsidP="00BE532D">
      <w:pPr>
        <w:tabs>
          <w:tab w:val="left" w:pos="709"/>
        </w:tabs>
        <w:spacing w:line="1" w:lineRule="exact"/>
        <w:ind w:right="-23"/>
        <w:rPr>
          <w:rFonts w:ascii="Symbol" w:eastAsia="Symbol" w:hAnsi="Symbol" w:cs="Symbol"/>
          <w:sz w:val="24"/>
          <w:szCs w:val="24"/>
        </w:rPr>
      </w:pPr>
    </w:p>
    <w:p w:rsidR="00BE532D" w:rsidRDefault="00BE532D" w:rsidP="004B4437">
      <w:pPr>
        <w:numPr>
          <w:ilvl w:val="1"/>
          <w:numId w:val="126"/>
        </w:numPr>
        <w:tabs>
          <w:tab w:val="left" w:pos="709"/>
        </w:tabs>
        <w:spacing w:line="274" w:lineRule="auto"/>
        <w:ind w:right="-23"/>
        <w:rPr>
          <w:rFonts w:ascii="Symbol" w:eastAsia="Symbol" w:hAnsi="Symbol" w:cs="Symbol"/>
          <w:sz w:val="24"/>
          <w:szCs w:val="24"/>
        </w:rPr>
      </w:pPr>
      <w:r>
        <w:rPr>
          <w:rFonts w:eastAsia="Times New Roman"/>
          <w:sz w:val="24"/>
          <w:szCs w:val="24"/>
        </w:rPr>
        <w:t>использовать метод математической индукции для вывода формул, доказательства р</w:t>
      </w:r>
      <w:r>
        <w:rPr>
          <w:rFonts w:eastAsia="Times New Roman"/>
          <w:sz w:val="24"/>
          <w:szCs w:val="24"/>
        </w:rPr>
        <w:t>а</w:t>
      </w:r>
      <w:r>
        <w:rPr>
          <w:rFonts w:eastAsia="Times New Roman"/>
          <w:sz w:val="24"/>
          <w:szCs w:val="24"/>
        </w:rPr>
        <w:t>венств и неравенств, решения задач на делимость;</w:t>
      </w:r>
    </w:p>
    <w:p w:rsidR="00BE532D" w:rsidRDefault="00BE532D" w:rsidP="00BE532D">
      <w:pPr>
        <w:tabs>
          <w:tab w:val="left" w:pos="709"/>
        </w:tabs>
        <w:spacing w:line="2" w:lineRule="exact"/>
        <w:ind w:right="-23"/>
        <w:rPr>
          <w:rFonts w:ascii="Symbol" w:eastAsia="Symbol" w:hAnsi="Symbol" w:cs="Symbol"/>
          <w:sz w:val="24"/>
          <w:szCs w:val="24"/>
        </w:rPr>
      </w:pPr>
    </w:p>
    <w:p w:rsidR="00BE532D" w:rsidRDefault="00BE532D" w:rsidP="004B4437">
      <w:pPr>
        <w:numPr>
          <w:ilvl w:val="1"/>
          <w:numId w:val="126"/>
        </w:numPr>
        <w:tabs>
          <w:tab w:val="left" w:pos="709"/>
        </w:tabs>
        <w:ind w:right="-23"/>
        <w:rPr>
          <w:rFonts w:ascii="Symbol" w:eastAsia="Symbol" w:hAnsi="Symbol" w:cs="Symbol"/>
          <w:sz w:val="24"/>
          <w:szCs w:val="24"/>
        </w:rPr>
      </w:pPr>
      <w:r>
        <w:rPr>
          <w:rFonts w:eastAsia="Times New Roman"/>
          <w:sz w:val="24"/>
          <w:szCs w:val="24"/>
        </w:rPr>
        <w:t>исследовать последовательности, заданные рекуррентно;</w:t>
      </w:r>
    </w:p>
    <w:p w:rsidR="00BE532D" w:rsidRDefault="00BE532D" w:rsidP="00BE532D">
      <w:pPr>
        <w:tabs>
          <w:tab w:val="left" w:pos="709"/>
        </w:tabs>
        <w:spacing w:line="37" w:lineRule="exact"/>
        <w:ind w:right="-23"/>
        <w:rPr>
          <w:rFonts w:ascii="Symbol" w:eastAsia="Symbol" w:hAnsi="Symbol" w:cs="Symbol"/>
          <w:sz w:val="24"/>
          <w:szCs w:val="24"/>
        </w:rPr>
      </w:pPr>
    </w:p>
    <w:p w:rsidR="00BE532D" w:rsidRDefault="00BE532D" w:rsidP="004B4437">
      <w:pPr>
        <w:numPr>
          <w:ilvl w:val="1"/>
          <w:numId w:val="126"/>
        </w:numPr>
        <w:tabs>
          <w:tab w:val="left" w:pos="709"/>
        </w:tabs>
        <w:spacing w:line="269" w:lineRule="auto"/>
        <w:ind w:right="-23"/>
        <w:rPr>
          <w:rFonts w:ascii="Symbol" w:eastAsia="Symbol" w:hAnsi="Symbol" w:cs="Symbol"/>
          <w:sz w:val="24"/>
          <w:szCs w:val="24"/>
        </w:rPr>
      </w:pPr>
      <w:r>
        <w:rPr>
          <w:rFonts w:eastAsia="Times New Roman"/>
          <w:sz w:val="24"/>
          <w:szCs w:val="24"/>
        </w:rPr>
        <w:t>решать комбинированные задачи на арифметическую и геометрическую прогрессии.</w:t>
      </w:r>
    </w:p>
    <w:p w:rsidR="00BE532D" w:rsidRDefault="00BE532D" w:rsidP="004B4437">
      <w:pPr>
        <w:numPr>
          <w:ilvl w:val="0"/>
          <w:numId w:val="126"/>
        </w:numPr>
        <w:tabs>
          <w:tab w:val="left" w:pos="620"/>
        </w:tabs>
        <w:ind w:right="-23"/>
        <w:rPr>
          <w:rFonts w:eastAsia="Times New Roman"/>
          <w:b/>
          <w:bCs/>
          <w:sz w:val="24"/>
          <w:szCs w:val="24"/>
        </w:rPr>
      </w:pPr>
      <w:r>
        <w:rPr>
          <w:rFonts w:eastAsia="Times New Roman"/>
          <w:b/>
          <w:bCs/>
          <w:sz w:val="24"/>
          <w:szCs w:val="24"/>
        </w:rPr>
        <w:t>повседневной жизни и при изучении других предметов:</w:t>
      </w:r>
    </w:p>
    <w:p w:rsidR="00BE532D" w:rsidRDefault="00BE532D" w:rsidP="00BE532D">
      <w:pPr>
        <w:spacing w:line="54" w:lineRule="exact"/>
        <w:rPr>
          <w:rFonts w:eastAsia="Times New Roman"/>
          <w:b/>
          <w:bCs/>
          <w:sz w:val="24"/>
          <w:szCs w:val="24"/>
        </w:rPr>
      </w:pPr>
    </w:p>
    <w:p w:rsidR="00BE532D" w:rsidRPr="00BE532D" w:rsidRDefault="00BE532D" w:rsidP="004B4437">
      <w:pPr>
        <w:numPr>
          <w:ilvl w:val="1"/>
          <w:numId w:val="126"/>
        </w:numPr>
        <w:tabs>
          <w:tab w:val="left" w:pos="567"/>
        </w:tabs>
        <w:spacing w:line="284" w:lineRule="auto"/>
        <w:ind w:right="-23"/>
        <w:jc w:val="both"/>
        <w:rPr>
          <w:rFonts w:ascii="Symbol" w:eastAsia="Symbol" w:hAnsi="Symbol" w:cs="Symbol"/>
          <w:sz w:val="24"/>
          <w:szCs w:val="24"/>
        </w:rPr>
      </w:pPr>
      <w:r>
        <w:rPr>
          <w:rFonts w:eastAsia="Times New Roman"/>
          <w:sz w:val="24"/>
          <w:szCs w:val="24"/>
        </w:rPr>
        <w:t>конструировать и исследовать функции, соответствующие реальным процессам и явлен</w:t>
      </w:r>
      <w:r>
        <w:rPr>
          <w:rFonts w:eastAsia="Times New Roman"/>
          <w:sz w:val="24"/>
          <w:szCs w:val="24"/>
        </w:rPr>
        <w:t>и</w:t>
      </w:r>
      <w:r>
        <w:rPr>
          <w:rFonts w:eastAsia="Times New Roman"/>
          <w:sz w:val="24"/>
          <w:szCs w:val="24"/>
        </w:rPr>
        <w:t>ям, интерпретировать полученные результаты в соответствии со спецификой исследуемого процесса или явления;</w:t>
      </w:r>
      <w:r>
        <w:rPr>
          <w:rFonts w:ascii="Symbol" w:eastAsia="Symbol" w:hAnsi="Symbol" w:cs="Symbol"/>
          <w:sz w:val="24"/>
          <w:szCs w:val="24"/>
        </w:rPr>
        <w:t></w:t>
      </w:r>
      <w:r w:rsidRPr="00BE532D">
        <w:rPr>
          <w:rFonts w:eastAsia="Times New Roman"/>
          <w:sz w:val="24"/>
          <w:szCs w:val="24"/>
        </w:rPr>
        <w:t>использовать графики зависимостей для исследования реальных проце</w:t>
      </w:r>
      <w:r w:rsidRPr="00BE532D">
        <w:rPr>
          <w:rFonts w:eastAsia="Times New Roman"/>
          <w:sz w:val="24"/>
          <w:szCs w:val="24"/>
        </w:rPr>
        <w:t>с</w:t>
      </w:r>
      <w:r w:rsidRPr="00BE532D">
        <w:rPr>
          <w:rFonts w:eastAsia="Times New Roman"/>
          <w:sz w:val="24"/>
          <w:szCs w:val="24"/>
        </w:rPr>
        <w:t>сов и явлений;</w:t>
      </w:r>
    </w:p>
    <w:p w:rsidR="00BE532D" w:rsidRDefault="00BE532D" w:rsidP="00BE532D">
      <w:pPr>
        <w:spacing w:line="2" w:lineRule="exact"/>
        <w:rPr>
          <w:rFonts w:ascii="Symbol" w:eastAsia="Symbol" w:hAnsi="Symbol" w:cs="Symbol"/>
          <w:sz w:val="24"/>
          <w:szCs w:val="24"/>
        </w:rPr>
      </w:pPr>
    </w:p>
    <w:p w:rsidR="00BE532D" w:rsidRDefault="00BE532D" w:rsidP="004B4437">
      <w:pPr>
        <w:numPr>
          <w:ilvl w:val="0"/>
          <w:numId w:val="127"/>
        </w:numPr>
        <w:tabs>
          <w:tab w:val="left" w:pos="567"/>
        </w:tabs>
        <w:spacing w:line="271" w:lineRule="auto"/>
        <w:ind w:right="-23"/>
        <w:jc w:val="both"/>
        <w:rPr>
          <w:rFonts w:ascii="Symbol" w:eastAsia="Symbol" w:hAnsi="Symbol" w:cs="Symbol"/>
          <w:sz w:val="24"/>
          <w:szCs w:val="24"/>
        </w:rPr>
      </w:pPr>
      <w:r>
        <w:rPr>
          <w:rFonts w:eastAsia="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BE532D" w:rsidRDefault="00BE532D" w:rsidP="00BE532D">
      <w:pPr>
        <w:spacing w:line="1" w:lineRule="exact"/>
        <w:rPr>
          <w:sz w:val="20"/>
          <w:szCs w:val="20"/>
        </w:rPr>
      </w:pPr>
    </w:p>
    <w:p w:rsidR="00BE532D" w:rsidRDefault="00BE532D" w:rsidP="00BE532D">
      <w:pPr>
        <w:rPr>
          <w:sz w:val="20"/>
          <w:szCs w:val="20"/>
        </w:rPr>
      </w:pPr>
      <w:r>
        <w:rPr>
          <w:rFonts w:eastAsia="Times New Roman"/>
          <w:b/>
          <w:bCs/>
          <w:sz w:val="24"/>
          <w:szCs w:val="24"/>
        </w:rPr>
        <w:t>Статистика и теория вероятностей</w:t>
      </w:r>
    </w:p>
    <w:p w:rsidR="00BE532D" w:rsidRDefault="00BE532D" w:rsidP="00BE532D">
      <w:pPr>
        <w:spacing w:line="55" w:lineRule="exact"/>
        <w:rPr>
          <w:sz w:val="20"/>
          <w:szCs w:val="20"/>
        </w:rPr>
      </w:pPr>
    </w:p>
    <w:p w:rsidR="00BE532D" w:rsidRDefault="00BE532D" w:rsidP="004B4437">
      <w:pPr>
        <w:numPr>
          <w:ilvl w:val="1"/>
          <w:numId w:val="128"/>
        </w:numPr>
        <w:tabs>
          <w:tab w:val="left" w:pos="567"/>
        </w:tabs>
        <w:spacing w:line="275" w:lineRule="auto"/>
        <w:ind w:right="-23"/>
        <w:jc w:val="both"/>
        <w:rPr>
          <w:rFonts w:ascii="Symbol" w:eastAsia="Symbol" w:hAnsi="Symbol" w:cs="Symbol"/>
          <w:sz w:val="24"/>
          <w:szCs w:val="24"/>
        </w:rPr>
      </w:pPr>
      <w:r>
        <w:rPr>
          <w:rFonts w:eastAsia="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w:t>
      </w:r>
      <w:r>
        <w:rPr>
          <w:rFonts w:eastAsia="Times New Roman"/>
          <w:sz w:val="24"/>
          <w:szCs w:val="24"/>
        </w:rPr>
        <w:t>ы</w:t>
      </w:r>
      <w:r>
        <w:rPr>
          <w:rFonts w:eastAsia="Times New Roman"/>
          <w:sz w:val="24"/>
          <w:szCs w:val="24"/>
        </w:rPr>
        <w:t>борки, дисперсия и стандартное отклонение, случайная изменчивость;</w:t>
      </w:r>
    </w:p>
    <w:p w:rsidR="00BE532D" w:rsidRDefault="00BE532D" w:rsidP="004B4437">
      <w:pPr>
        <w:numPr>
          <w:ilvl w:val="1"/>
          <w:numId w:val="128"/>
        </w:numPr>
        <w:tabs>
          <w:tab w:val="left" w:pos="567"/>
        </w:tabs>
        <w:spacing w:line="274" w:lineRule="auto"/>
        <w:ind w:right="-23"/>
        <w:jc w:val="both"/>
        <w:rPr>
          <w:rFonts w:ascii="Symbol" w:eastAsia="Symbol" w:hAnsi="Symbol" w:cs="Symbol"/>
          <w:sz w:val="24"/>
          <w:szCs w:val="24"/>
        </w:rPr>
      </w:pPr>
      <w:r>
        <w:rPr>
          <w:rFonts w:eastAsia="Times New Roman"/>
          <w:sz w:val="24"/>
          <w:szCs w:val="24"/>
        </w:rPr>
        <w:t>выбирать наиболее удобный способ представления информации, адекватный её свойствам и целям анализа;</w:t>
      </w:r>
    </w:p>
    <w:p w:rsidR="00BE532D" w:rsidRDefault="00BE532D" w:rsidP="00BE532D">
      <w:pPr>
        <w:tabs>
          <w:tab w:val="left" w:pos="567"/>
        </w:tabs>
        <w:spacing w:line="2" w:lineRule="exact"/>
        <w:ind w:right="-23"/>
        <w:jc w:val="both"/>
        <w:rPr>
          <w:rFonts w:ascii="Symbol" w:eastAsia="Symbol" w:hAnsi="Symbol" w:cs="Symbol"/>
          <w:sz w:val="24"/>
          <w:szCs w:val="24"/>
        </w:rPr>
      </w:pPr>
    </w:p>
    <w:p w:rsidR="00BE532D" w:rsidRDefault="00BE532D" w:rsidP="004B4437">
      <w:pPr>
        <w:numPr>
          <w:ilvl w:val="1"/>
          <w:numId w:val="128"/>
        </w:numPr>
        <w:tabs>
          <w:tab w:val="left" w:pos="567"/>
        </w:tabs>
        <w:ind w:right="-23"/>
        <w:jc w:val="both"/>
        <w:rPr>
          <w:rFonts w:ascii="Symbol" w:eastAsia="Symbol" w:hAnsi="Symbol" w:cs="Symbol"/>
          <w:sz w:val="24"/>
          <w:szCs w:val="24"/>
        </w:rPr>
      </w:pPr>
      <w:r>
        <w:rPr>
          <w:rFonts w:eastAsia="Times New Roman"/>
          <w:sz w:val="24"/>
          <w:szCs w:val="24"/>
        </w:rPr>
        <w:t>вычислять числовые характеристики выборки;</w:t>
      </w:r>
    </w:p>
    <w:p w:rsidR="00BE532D" w:rsidRDefault="00BE532D" w:rsidP="00BE532D">
      <w:pPr>
        <w:tabs>
          <w:tab w:val="left" w:pos="567"/>
        </w:tabs>
        <w:spacing w:line="41" w:lineRule="exact"/>
        <w:ind w:right="-23"/>
        <w:jc w:val="both"/>
        <w:rPr>
          <w:rFonts w:ascii="Symbol" w:eastAsia="Symbol" w:hAnsi="Symbol" w:cs="Symbol"/>
          <w:sz w:val="24"/>
          <w:szCs w:val="24"/>
        </w:rPr>
      </w:pPr>
    </w:p>
    <w:p w:rsidR="00BE532D" w:rsidRDefault="00BE532D" w:rsidP="004B4437">
      <w:pPr>
        <w:numPr>
          <w:ilvl w:val="1"/>
          <w:numId w:val="128"/>
        </w:numPr>
        <w:tabs>
          <w:tab w:val="left" w:pos="567"/>
        </w:tabs>
        <w:spacing w:line="274" w:lineRule="auto"/>
        <w:ind w:right="-23"/>
        <w:jc w:val="both"/>
        <w:rPr>
          <w:rFonts w:ascii="Symbol" w:eastAsia="Symbol" w:hAnsi="Symbol" w:cs="Symbol"/>
          <w:sz w:val="24"/>
          <w:szCs w:val="24"/>
        </w:rPr>
      </w:pPr>
      <w:r>
        <w:rPr>
          <w:rFonts w:eastAsia="Times New Roman"/>
          <w:sz w:val="24"/>
          <w:szCs w:val="24"/>
        </w:rPr>
        <w:t>свободно оперировать понятиями: факториал числа, перестановки, сочетания и размещ</w:t>
      </w:r>
      <w:r>
        <w:rPr>
          <w:rFonts w:eastAsia="Times New Roman"/>
          <w:sz w:val="24"/>
          <w:szCs w:val="24"/>
        </w:rPr>
        <w:t>е</w:t>
      </w:r>
      <w:r>
        <w:rPr>
          <w:rFonts w:eastAsia="Times New Roman"/>
          <w:sz w:val="24"/>
          <w:szCs w:val="24"/>
        </w:rPr>
        <w:t>ния, треугольник Паскаля;</w:t>
      </w:r>
    </w:p>
    <w:p w:rsidR="00BE532D" w:rsidRDefault="00BE532D" w:rsidP="00BE532D">
      <w:pPr>
        <w:tabs>
          <w:tab w:val="left" w:pos="567"/>
        </w:tabs>
        <w:spacing w:line="2" w:lineRule="exact"/>
        <w:ind w:right="-23"/>
        <w:jc w:val="both"/>
        <w:rPr>
          <w:rFonts w:ascii="Symbol" w:eastAsia="Symbol" w:hAnsi="Symbol" w:cs="Symbol"/>
          <w:sz w:val="24"/>
          <w:szCs w:val="24"/>
        </w:rPr>
      </w:pPr>
    </w:p>
    <w:p w:rsidR="00BE532D" w:rsidRDefault="00BE532D" w:rsidP="004B4437">
      <w:pPr>
        <w:numPr>
          <w:ilvl w:val="1"/>
          <w:numId w:val="128"/>
        </w:numPr>
        <w:tabs>
          <w:tab w:val="left" w:pos="567"/>
        </w:tabs>
        <w:spacing w:line="275" w:lineRule="auto"/>
        <w:ind w:right="-23"/>
        <w:jc w:val="both"/>
        <w:rPr>
          <w:rFonts w:ascii="Symbol" w:eastAsia="Symbol" w:hAnsi="Symbol" w:cs="Symbol"/>
          <w:sz w:val="24"/>
          <w:szCs w:val="24"/>
        </w:rPr>
      </w:pPr>
      <w:r>
        <w:rPr>
          <w:rFonts w:eastAsia="Times New Roman"/>
          <w:sz w:val="24"/>
          <w:szCs w:val="24"/>
        </w:rPr>
        <w:t>свободно оперировать понятиями: случайный опыт, случайный выбор, испытание, эл</w:t>
      </w:r>
      <w:r>
        <w:rPr>
          <w:rFonts w:eastAsia="Times New Roman"/>
          <w:sz w:val="24"/>
          <w:szCs w:val="24"/>
        </w:rPr>
        <w:t>е</w:t>
      </w:r>
      <w:r>
        <w:rPr>
          <w:rFonts w:eastAsia="Times New Roman"/>
          <w:sz w:val="24"/>
          <w:szCs w:val="24"/>
        </w:rPr>
        <w:t>ментарное случайное событие (исход), классическое определение вероятности случайного с</w:t>
      </w:r>
      <w:r>
        <w:rPr>
          <w:rFonts w:eastAsia="Times New Roman"/>
          <w:sz w:val="24"/>
          <w:szCs w:val="24"/>
        </w:rPr>
        <w:t>о</w:t>
      </w:r>
      <w:r>
        <w:rPr>
          <w:rFonts w:eastAsia="Times New Roman"/>
          <w:sz w:val="24"/>
          <w:szCs w:val="24"/>
        </w:rPr>
        <w:t>бытия, операции над случайными событиями, основные комбинаторные формулы;</w:t>
      </w:r>
    </w:p>
    <w:p w:rsidR="00BE532D" w:rsidRDefault="00BE532D" w:rsidP="004B4437">
      <w:pPr>
        <w:numPr>
          <w:ilvl w:val="1"/>
          <w:numId w:val="128"/>
        </w:numPr>
        <w:tabs>
          <w:tab w:val="left" w:pos="567"/>
        </w:tabs>
        <w:spacing w:line="275" w:lineRule="auto"/>
        <w:ind w:right="-23"/>
        <w:jc w:val="both"/>
        <w:rPr>
          <w:rFonts w:ascii="Symbol" w:eastAsia="Symbol" w:hAnsi="Symbol" w:cs="Symbol"/>
          <w:sz w:val="24"/>
          <w:szCs w:val="24"/>
        </w:rPr>
      </w:pPr>
      <w:r>
        <w:rPr>
          <w:rFonts w:eastAsia="Times New Roman"/>
          <w:sz w:val="24"/>
          <w:szCs w:val="24"/>
        </w:rPr>
        <w:t>свободно оперировать понятиями: случайный опыт, случайный выбор, испытание, эл</w:t>
      </w:r>
      <w:r>
        <w:rPr>
          <w:rFonts w:eastAsia="Times New Roman"/>
          <w:sz w:val="24"/>
          <w:szCs w:val="24"/>
        </w:rPr>
        <w:t>е</w:t>
      </w:r>
      <w:r>
        <w:rPr>
          <w:rFonts w:eastAsia="Times New Roman"/>
          <w:sz w:val="24"/>
          <w:szCs w:val="24"/>
        </w:rPr>
        <w:t>ментарное случайное событие (исход), классическое определение вероятности случайного с</w:t>
      </w:r>
      <w:r>
        <w:rPr>
          <w:rFonts w:eastAsia="Times New Roman"/>
          <w:sz w:val="24"/>
          <w:szCs w:val="24"/>
        </w:rPr>
        <w:t>о</w:t>
      </w:r>
      <w:r>
        <w:rPr>
          <w:rFonts w:eastAsia="Times New Roman"/>
          <w:sz w:val="24"/>
          <w:szCs w:val="24"/>
        </w:rPr>
        <w:t>бытия, операции над случайными событиями, основные комбинаторные формулы;</w:t>
      </w:r>
    </w:p>
    <w:p w:rsidR="00BE532D" w:rsidRDefault="00BE532D" w:rsidP="004B4437">
      <w:pPr>
        <w:numPr>
          <w:ilvl w:val="1"/>
          <w:numId w:val="128"/>
        </w:numPr>
        <w:tabs>
          <w:tab w:val="left" w:pos="567"/>
        </w:tabs>
        <w:spacing w:line="274" w:lineRule="auto"/>
        <w:ind w:right="-23"/>
        <w:jc w:val="both"/>
        <w:rPr>
          <w:rFonts w:ascii="Symbol" w:eastAsia="Symbol" w:hAnsi="Symbol" w:cs="Symbol"/>
          <w:sz w:val="24"/>
          <w:szCs w:val="24"/>
        </w:rPr>
      </w:pPr>
      <w:r>
        <w:rPr>
          <w:rFonts w:eastAsia="Times New Roman"/>
          <w:sz w:val="24"/>
          <w:szCs w:val="24"/>
        </w:rPr>
        <w:t>знать примеры случайных величин, и вычислять их статистические характеристики;</w:t>
      </w:r>
    </w:p>
    <w:p w:rsidR="00BE532D" w:rsidRDefault="00BE532D" w:rsidP="00BE532D">
      <w:pPr>
        <w:tabs>
          <w:tab w:val="left" w:pos="567"/>
        </w:tabs>
        <w:spacing w:line="2" w:lineRule="exact"/>
        <w:ind w:right="-23"/>
        <w:jc w:val="both"/>
        <w:rPr>
          <w:rFonts w:ascii="Symbol" w:eastAsia="Symbol" w:hAnsi="Symbol" w:cs="Symbol"/>
          <w:sz w:val="24"/>
          <w:szCs w:val="24"/>
        </w:rPr>
      </w:pPr>
    </w:p>
    <w:p w:rsidR="00BE532D" w:rsidRDefault="00BE532D" w:rsidP="004B4437">
      <w:pPr>
        <w:numPr>
          <w:ilvl w:val="1"/>
          <w:numId w:val="128"/>
        </w:numPr>
        <w:tabs>
          <w:tab w:val="left" w:pos="567"/>
        </w:tabs>
        <w:ind w:right="-23"/>
        <w:jc w:val="both"/>
        <w:rPr>
          <w:rFonts w:ascii="Symbol" w:eastAsia="Symbol" w:hAnsi="Symbol" w:cs="Symbol"/>
          <w:sz w:val="24"/>
          <w:szCs w:val="24"/>
        </w:rPr>
      </w:pPr>
      <w:r>
        <w:rPr>
          <w:rFonts w:eastAsia="Times New Roman"/>
          <w:sz w:val="24"/>
          <w:szCs w:val="24"/>
        </w:rPr>
        <w:t xml:space="preserve">использовать формулы комбинаторики при решении </w:t>
      </w:r>
      <w:proofErr w:type="gramStart"/>
      <w:r>
        <w:rPr>
          <w:rFonts w:eastAsia="Times New Roman"/>
          <w:sz w:val="24"/>
          <w:szCs w:val="24"/>
        </w:rPr>
        <w:t>комбинаторных</w:t>
      </w:r>
      <w:proofErr w:type="gramEnd"/>
    </w:p>
    <w:p w:rsidR="00BE532D" w:rsidRDefault="00BE532D" w:rsidP="00BE532D">
      <w:pPr>
        <w:tabs>
          <w:tab w:val="left" w:pos="567"/>
        </w:tabs>
        <w:spacing w:line="22" w:lineRule="exact"/>
        <w:ind w:right="-23"/>
        <w:jc w:val="both"/>
        <w:rPr>
          <w:rFonts w:ascii="Symbol" w:eastAsia="Symbol" w:hAnsi="Symbol" w:cs="Symbol"/>
          <w:sz w:val="24"/>
          <w:szCs w:val="24"/>
        </w:rPr>
      </w:pPr>
    </w:p>
    <w:p w:rsidR="00BE532D" w:rsidRDefault="00BE532D" w:rsidP="00BE532D">
      <w:pPr>
        <w:tabs>
          <w:tab w:val="left" w:pos="567"/>
        </w:tabs>
        <w:ind w:right="-23"/>
        <w:jc w:val="both"/>
        <w:rPr>
          <w:rFonts w:ascii="Symbol" w:eastAsia="Symbol" w:hAnsi="Symbol" w:cs="Symbol"/>
          <w:sz w:val="24"/>
          <w:szCs w:val="24"/>
        </w:rPr>
      </w:pPr>
      <w:r>
        <w:rPr>
          <w:rFonts w:eastAsia="Times New Roman"/>
          <w:sz w:val="24"/>
          <w:szCs w:val="24"/>
        </w:rPr>
        <w:t>задач;</w:t>
      </w:r>
    </w:p>
    <w:p w:rsidR="00BE532D" w:rsidRDefault="00BE532D" w:rsidP="00BE532D">
      <w:pPr>
        <w:tabs>
          <w:tab w:val="left" w:pos="567"/>
        </w:tabs>
        <w:spacing w:line="55" w:lineRule="exact"/>
        <w:ind w:right="-23"/>
        <w:jc w:val="both"/>
        <w:rPr>
          <w:rFonts w:ascii="Symbol" w:eastAsia="Symbol" w:hAnsi="Symbol" w:cs="Symbol"/>
          <w:sz w:val="24"/>
          <w:szCs w:val="24"/>
        </w:rPr>
      </w:pPr>
    </w:p>
    <w:p w:rsidR="00BE532D" w:rsidRDefault="00BE532D" w:rsidP="004B4437">
      <w:pPr>
        <w:numPr>
          <w:ilvl w:val="1"/>
          <w:numId w:val="128"/>
        </w:numPr>
        <w:tabs>
          <w:tab w:val="left" w:pos="567"/>
        </w:tabs>
        <w:ind w:right="-23"/>
        <w:jc w:val="both"/>
        <w:rPr>
          <w:rFonts w:ascii="Symbol" w:eastAsia="Symbol" w:hAnsi="Symbol" w:cs="Symbol"/>
          <w:sz w:val="24"/>
          <w:szCs w:val="24"/>
        </w:rPr>
      </w:pPr>
      <w:r>
        <w:rPr>
          <w:rFonts w:eastAsia="Times New Roman"/>
          <w:sz w:val="24"/>
          <w:szCs w:val="24"/>
        </w:rPr>
        <w:lastRenderedPageBreak/>
        <w:t xml:space="preserve">решать задачи на вычисление </w:t>
      </w:r>
      <w:proofErr w:type="gramStart"/>
      <w:r>
        <w:rPr>
          <w:rFonts w:eastAsia="Times New Roman"/>
          <w:sz w:val="24"/>
          <w:szCs w:val="24"/>
        </w:rPr>
        <w:t>вероятности</w:t>
      </w:r>
      <w:proofErr w:type="gramEnd"/>
      <w:r>
        <w:rPr>
          <w:rFonts w:eastAsia="Times New Roman"/>
          <w:sz w:val="24"/>
          <w:szCs w:val="24"/>
        </w:rPr>
        <w:t xml:space="preserve"> в том числе с использованием</w:t>
      </w:r>
    </w:p>
    <w:p w:rsidR="00BE532D" w:rsidRDefault="00BE532D" w:rsidP="00BE532D">
      <w:pPr>
        <w:tabs>
          <w:tab w:val="left" w:pos="567"/>
        </w:tabs>
        <w:spacing w:line="27" w:lineRule="exact"/>
        <w:ind w:right="-23"/>
        <w:jc w:val="both"/>
        <w:rPr>
          <w:rFonts w:ascii="Symbol" w:eastAsia="Symbol" w:hAnsi="Symbol" w:cs="Symbol"/>
          <w:sz w:val="24"/>
          <w:szCs w:val="24"/>
        </w:rPr>
      </w:pPr>
    </w:p>
    <w:p w:rsidR="00BE532D" w:rsidRDefault="00BE532D" w:rsidP="00BE532D">
      <w:pPr>
        <w:tabs>
          <w:tab w:val="left" w:pos="567"/>
        </w:tabs>
        <w:ind w:right="-23"/>
        <w:jc w:val="both"/>
        <w:rPr>
          <w:rFonts w:ascii="Symbol" w:eastAsia="Symbol" w:hAnsi="Symbol" w:cs="Symbol"/>
          <w:sz w:val="24"/>
          <w:szCs w:val="24"/>
        </w:rPr>
      </w:pPr>
      <w:r>
        <w:rPr>
          <w:rFonts w:eastAsia="Times New Roman"/>
          <w:sz w:val="24"/>
          <w:szCs w:val="24"/>
        </w:rPr>
        <w:t>формул.</w:t>
      </w:r>
    </w:p>
    <w:p w:rsidR="00BE532D" w:rsidRDefault="00BE532D" w:rsidP="00BE532D">
      <w:pPr>
        <w:spacing w:line="41" w:lineRule="exact"/>
        <w:rPr>
          <w:rFonts w:ascii="Symbol" w:eastAsia="Symbol" w:hAnsi="Symbol" w:cs="Symbol"/>
          <w:sz w:val="24"/>
          <w:szCs w:val="24"/>
        </w:rPr>
      </w:pPr>
    </w:p>
    <w:p w:rsidR="00BE532D" w:rsidRDefault="00BE532D" w:rsidP="004B4437">
      <w:pPr>
        <w:numPr>
          <w:ilvl w:val="0"/>
          <w:numId w:val="128"/>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BE532D" w:rsidRDefault="00BE532D" w:rsidP="00BE532D">
      <w:pPr>
        <w:spacing w:line="54" w:lineRule="exact"/>
        <w:rPr>
          <w:rFonts w:eastAsia="Times New Roman"/>
          <w:b/>
          <w:bCs/>
          <w:sz w:val="24"/>
          <w:szCs w:val="24"/>
        </w:rPr>
      </w:pPr>
    </w:p>
    <w:p w:rsidR="00BE532D" w:rsidRDefault="00BE532D" w:rsidP="004B4437">
      <w:pPr>
        <w:numPr>
          <w:ilvl w:val="1"/>
          <w:numId w:val="128"/>
        </w:numPr>
        <w:tabs>
          <w:tab w:val="left" w:pos="567"/>
        </w:tabs>
        <w:spacing w:line="274" w:lineRule="auto"/>
        <w:ind w:right="420"/>
        <w:rPr>
          <w:rFonts w:ascii="Symbol" w:eastAsia="Symbol" w:hAnsi="Symbol" w:cs="Symbol"/>
          <w:sz w:val="24"/>
          <w:szCs w:val="24"/>
        </w:rPr>
      </w:pPr>
      <w:r>
        <w:rPr>
          <w:rFonts w:eastAsia="Times New Roman"/>
          <w:sz w:val="24"/>
          <w:szCs w:val="24"/>
        </w:rPr>
        <w:t>представлять информацию о реальных процессах и явлениях способом, адекватным её свойствам и цели исследования;</w:t>
      </w:r>
    </w:p>
    <w:p w:rsidR="00BE532D" w:rsidRDefault="00BE532D" w:rsidP="00F35860">
      <w:pPr>
        <w:tabs>
          <w:tab w:val="left" w:pos="567"/>
        </w:tabs>
        <w:spacing w:line="2" w:lineRule="exact"/>
        <w:rPr>
          <w:rFonts w:ascii="Symbol" w:eastAsia="Symbol" w:hAnsi="Symbol" w:cs="Symbol"/>
          <w:sz w:val="24"/>
          <w:szCs w:val="24"/>
        </w:rPr>
      </w:pPr>
    </w:p>
    <w:p w:rsidR="00BE532D" w:rsidRDefault="00BE532D" w:rsidP="004B4437">
      <w:pPr>
        <w:numPr>
          <w:ilvl w:val="1"/>
          <w:numId w:val="128"/>
        </w:numPr>
        <w:tabs>
          <w:tab w:val="left" w:pos="567"/>
        </w:tabs>
        <w:spacing w:line="275" w:lineRule="auto"/>
        <w:ind w:right="420"/>
        <w:jc w:val="both"/>
        <w:rPr>
          <w:rFonts w:ascii="Symbol" w:eastAsia="Symbol" w:hAnsi="Symbol" w:cs="Symbol"/>
          <w:sz w:val="24"/>
          <w:szCs w:val="24"/>
        </w:rPr>
      </w:pPr>
      <w:r>
        <w:rPr>
          <w:rFonts w:eastAsia="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w:t>
      </w:r>
      <w:r>
        <w:rPr>
          <w:rFonts w:eastAsia="Times New Roman"/>
          <w:sz w:val="24"/>
          <w:szCs w:val="24"/>
        </w:rPr>
        <w:t>у</w:t>
      </w:r>
      <w:r>
        <w:rPr>
          <w:rFonts w:eastAsia="Times New Roman"/>
          <w:sz w:val="24"/>
          <w:szCs w:val="24"/>
        </w:rPr>
        <w:t>гих учебных предметов;</w:t>
      </w:r>
    </w:p>
    <w:p w:rsidR="00BE532D" w:rsidRDefault="00BE532D" w:rsidP="004B4437">
      <w:pPr>
        <w:numPr>
          <w:ilvl w:val="1"/>
          <w:numId w:val="128"/>
        </w:numPr>
        <w:tabs>
          <w:tab w:val="left" w:pos="567"/>
        </w:tabs>
        <w:spacing w:line="269" w:lineRule="auto"/>
        <w:ind w:right="420"/>
        <w:rPr>
          <w:rFonts w:ascii="Symbol" w:eastAsia="Symbol" w:hAnsi="Symbol" w:cs="Symbol"/>
          <w:sz w:val="24"/>
          <w:szCs w:val="24"/>
        </w:rPr>
      </w:pPr>
      <w:r>
        <w:rPr>
          <w:rFonts w:eastAsia="Times New Roman"/>
          <w:sz w:val="24"/>
          <w:szCs w:val="24"/>
        </w:rPr>
        <w:t>оценивать вероятность реальных событий и явлений в различных ситуациях.</w:t>
      </w:r>
    </w:p>
    <w:p w:rsidR="00BE532D" w:rsidRDefault="00BE532D" w:rsidP="00BE532D">
      <w:pPr>
        <w:rPr>
          <w:sz w:val="20"/>
          <w:szCs w:val="20"/>
        </w:rPr>
      </w:pPr>
      <w:r>
        <w:rPr>
          <w:rFonts w:eastAsia="Times New Roman"/>
          <w:b/>
          <w:bCs/>
          <w:sz w:val="24"/>
          <w:szCs w:val="24"/>
        </w:rPr>
        <w:t>Текстовые задачи</w:t>
      </w:r>
    </w:p>
    <w:p w:rsidR="00BE532D" w:rsidRDefault="00BE532D" w:rsidP="00BE532D">
      <w:pPr>
        <w:spacing w:line="55" w:lineRule="exact"/>
        <w:rPr>
          <w:sz w:val="20"/>
          <w:szCs w:val="20"/>
        </w:rPr>
      </w:pPr>
    </w:p>
    <w:p w:rsidR="00BE532D" w:rsidRDefault="00BE532D" w:rsidP="004B4437">
      <w:pPr>
        <w:numPr>
          <w:ilvl w:val="0"/>
          <w:numId w:val="129"/>
        </w:numPr>
        <w:tabs>
          <w:tab w:val="left" w:pos="567"/>
        </w:tabs>
        <w:spacing w:line="274" w:lineRule="auto"/>
        <w:ind w:right="420"/>
        <w:rPr>
          <w:rFonts w:ascii="Symbol" w:eastAsia="Symbol" w:hAnsi="Symbol" w:cs="Symbol"/>
          <w:sz w:val="24"/>
          <w:szCs w:val="24"/>
        </w:rPr>
      </w:pPr>
      <w:r>
        <w:rPr>
          <w:rFonts w:eastAsia="Times New Roman"/>
          <w:sz w:val="24"/>
          <w:szCs w:val="24"/>
        </w:rPr>
        <w:t>Решать простые и сложные задачи, а также задачи повышенной трудности и выделять их математическую основу;</w:t>
      </w:r>
    </w:p>
    <w:p w:rsidR="00BE532D" w:rsidRDefault="00BE532D" w:rsidP="00F35860">
      <w:pPr>
        <w:tabs>
          <w:tab w:val="left" w:pos="567"/>
        </w:tabs>
        <w:spacing w:line="2" w:lineRule="exact"/>
        <w:rPr>
          <w:rFonts w:ascii="Symbol" w:eastAsia="Symbol" w:hAnsi="Symbol" w:cs="Symbol"/>
          <w:sz w:val="24"/>
          <w:szCs w:val="24"/>
        </w:rPr>
      </w:pPr>
    </w:p>
    <w:p w:rsidR="00BE532D" w:rsidRDefault="00BE532D" w:rsidP="004B4437">
      <w:pPr>
        <w:numPr>
          <w:ilvl w:val="0"/>
          <w:numId w:val="129"/>
        </w:numPr>
        <w:tabs>
          <w:tab w:val="left" w:pos="567"/>
        </w:tabs>
        <w:rPr>
          <w:rFonts w:ascii="Symbol" w:eastAsia="Symbol" w:hAnsi="Symbol" w:cs="Symbol"/>
          <w:sz w:val="24"/>
          <w:szCs w:val="24"/>
        </w:rPr>
      </w:pPr>
      <w:r>
        <w:rPr>
          <w:rFonts w:eastAsia="Times New Roman"/>
          <w:sz w:val="24"/>
          <w:szCs w:val="24"/>
        </w:rPr>
        <w:t>распознавать разные виды и типы задач;</w:t>
      </w:r>
    </w:p>
    <w:p w:rsidR="00BE532D" w:rsidRDefault="00BE532D" w:rsidP="00F35860">
      <w:pPr>
        <w:tabs>
          <w:tab w:val="left" w:pos="567"/>
        </w:tabs>
        <w:spacing w:line="41" w:lineRule="exact"/>
        <w:rPr>
          <w:rFonts w:ascii="Symbol" w:eastAsia="Symbol" w:hAnsi="Symbol" w:cs="Symbol"/>
          <w:sz w:val="24"/>
          <w:szCs w:val="24"/>
        </w:rPr>
      </w:pPr>
    </w:p>
    <w:p w:rsidR="00BE532D" w:rsidRDefault="00BE532D" w:rsidP="004B4437">
      <w:pPr>
        <w:numPr>
          <w:ilvl w:val="0"/>
          <w:numId w:val="129"/>
        </w:numPr>
        <w:tabs>
          <w:tab w:val="left" w:pos="567"/>
        </w:tabs>
        <w:spacing w:line="291" w:lineRule="auto"/>
        <w:ind w:right="420"/>
        <w:jc w:val="both"/>
        <w:rPr>
          <w:rFonts w:ascii="Symbol" w:eastAsia="Symbol" w:hAnsi="Symbol" w:cs="Symbol"/>
          <w:sz w:val="24"/>
          <w:szCs w:val="24"/>
        </w:rPr>
      </w:pPr>
      <w:r>
        <w:rPr>
          <w:rFonts w:eastAsia="Times New Roman"/>
          <w:sz w:val="24"/>
          <w:szCs w:val="24"/>
        </w:rPr>
        <w:t>использовать разные краткие записи как модели текстов сложных задач и задач п</w:t>
      </w:r>
      <w:r>
        <w:rPr>
          <w:rFonts w:eastAsia="Times New Roman"/>
          <w:sz w:val="24"/>
          <w:szCs w:val="24"/>
        </w:rPr>
        <w:t>о</w:t>
      </w:r>
      <w:r>
        <w:rPr>
          <w:rFonts w:eastAsia="Times New Roman"/>
          <w:sz w:val="24"/>
          <w:szCs w:val="24"/>
        </w:rPr>
        <w:t>вышенной сложности для построения поисковой схемы и решения задач,</w:t>
      </w:r>
    </w:p>
    <w:p w:rsidR="00F35860" w:rsidRDefault="00F35860" w:rsidP="00F35860">
      <w:pPr>
        <w:spacing w:line="281" w:lineRule="auto"/>
        <w:ind w:right="420"/>
        <w:rPr>
          <w:sz w:val="20"/>
          <w:szCs w:val="20"/>
        </w:rPr>
      </w:pPr>
      <w:r>
        <w:rPr>
          <w:rFonts w:eastAsia="Times New Roman"/>
          <w:sz w:val="24"/>
          <w:szCs w:val="24"/>
        </w:rPr>
        <w:t>выбирать оптимальную для рассматриваемой в задаче ситуации модель текста задачи;</w:t>
      </w:r>
    </w:p>
    <w:p w:rsidR="00F35860" w:rsidRDefault="00F35860" w:rsidP="00F35860">
      <w:pPr>
        <w:spacing w:line="2" w:lineRule="exact"/>
        <w:rPr>
          <w:sz w:val="20"/>
          <w:szCs w:val="20"/>
        </w:rPr>
      </w:pPr>
    </w:p>
    <w:p w:rsidR="00F35860" w:rsidRDefault="00F35860" w:rsidP="004B4437">
      <w:pPr>
        <w:numPr>
          <w:ilvl w:val="1"/>
          <w:numId w:val="130"/>
        </w:numPr>
        <w:tabs>
          <w:tab w:val="left" w:pos="567"/>
        </w:tabs>
        <w:spacing w:line="274" w:lineRule="auto"/>
        <w:ind w:right="-23"/>
        <w:rPr>
          <w:rFonts w:ascii="Symbol" w:eastAsia="Symbol" w:hAnsi="Symbol" w:cs="Symbol"/>
          <w:sz w:val="24"/>
          <w:szCs w:val="24"/>
        </w:rPr>
      </w:pPr>
      <w:r>
        <w:rPr>
          <w:rFonts w:eastAsia="Times New Roman"/>
          <w:sz w:val="24"/>
          <w:szCs w:val="24"/>
        </w:rPr>
        <w:t>различать модель текста и модель решения задачи, конструировать к одной модели реш</w:t>
      </w:r>
      <w:r>
        <w:rPr>
          <w:rFonts w:eastAsia="Times New Roman"/>
          <w:sz w:val="24"/>
          <w:szCs w:val="24"/>
        </w:rPr>
        <w:t>е</w:t>
      </w:r>
      <w:r>
        <w:rPr>
          <w:rFonts w:eastAsia="Times New Roman"/>
          <w:sz w:val="24"/>
          <w:szCs w:val="24"/>
        </w:rPr>
        <w:t>ния сложных задач разные модели текста задачи;</w:t>
      </w:r>
    </w:p>
    <w:p w:rsidR="00F35860" w:rsidRDefault="00F35860" w:rsidP="00F35860">
      <w:pPr>
        <w:tabs>
          <w:tab w:val="left" w:pos="567"/>
        </w:tabs>
        <w:spacing w:line="2" w:lineRule="exact"/>
        <w:ind w:right="-23"/>
        <w:rPr>
          <w:rFonts w:ascii="Symbol" w:eastAsia="Symbol" w:hAnsi="Symbol" w:cs="Symbol"/>
          <w:sz w:val="24"/>
          <w:szCs w:val="24"/>
        </w:rPr>
      </w:pPr>
    </w:p>
    <w:p w:rsidR="00F35860" w:rsidRDefault="00F35860" w:rsidP="004B4437">
      <w:pPr>
        <w:numPr>
          <w:ilvl w:val="1"/>
          <w:numId w:val="130"/>
        </w:numPr>
        <w:tabs>
          <w:tab w:val="left" w:pos="567"/>
        </w:tabs>
        <w:spacing w:line="274" w:lineRule="auto"/>
        <w:ind w:right="-23"/>
        <w:rPr>
          <w:rFonts w:ascii="Symbol" w:eastAsia="Symbol" w:hAnsi="Symbol" w:cs="Symbol"/>
          <w:sz w:val="24"/>
          <w:szCs w:val="24"/>
        </w:rPr>
      </w:pPr>
      <w:r>
        <w:rPr>
          <w:rFonts w:eastAsia="Times New Roman"/>
          <w:sz w:val="24"/>
          <w:szCs w:val="24"/>
        </w:rPr>
        <w:t>знать и применять три способа поиска решения задач (от требования к условию и от усл</w:t>
      </w:r>
      <w:r>
        <w:rPr>
          <w:rFonts w:eastAsia="Times New Roman"/>
          <w:sz w:val="24"/>
          <w:szCs w:val="24"/>
        </w:rPr>
        <w:t>о</w:t>
      </w:r>
      <w:r>
        <w:rPr>
          <w:rFonts w:eastAsia="Times New Roman"/>
          <w:sz w:val="24"/>
          <w:szCs w:val="24"/>
        </w:rPr>
        <w:t xml:space="preserve">вия к требованию, </w:t>
      </w:r>
      <w:proofErr w:type="gramStart"/>
      <w:r>
        <w:rPr>
          <w:rFonts w:eastAsia="Times New Roman"/>
          <w:sz w:val="24"/>
          <w:szCs w:val="24"/>
        </w:rPr>
        <w:t>комбинированный</w:t>
      </w:r>
      <w:proofErr w:type="gramEnd"/>
      <w:r>
        <w:rPr>
          <w:rFonts w:eastAsia="Times New Roman"/>
          <w:sz w:val="24"/>
          <w:szCs w:val="24"/>
        </w:rPr>
        <w:t>);</w:t>
      </w:r>
    </w:p>
    <w:p w:rsidR="00F35860" w:rsidRDefault="00F35860" w:rsidP="00F35860">
      <w:pPr>
        <w:tabs>
          <w:tab w:val="left" w:pos="567"/>
        </w:tabs>
        <w:spacing w:line="2" w:lineRule="exact"/>
        <w:ind w:right="-23"/>
        <w:rPr>
          <w:rFonts w:ascii="Symbol" w:eastAsia="Symbol" w:hAnsi="Symbol" w:cs="Symbol"/>
          <w:sz w:val="24"/>
          <w:szCs w:val="24"/>
        </w:rPr>
      </w:pPr>
    </w:p>
    <w:p w:rsidR="00F35860" w:rsidRDefault="00F35860" w:rsidP="004B4437">
      <w:pPr>
        <w:numPr>
          <w:ilvl w:val="1"/>
          <w:numId w:val="130"/>
        </w:numPr>
        <w:tabs>
          <w:tab w:val="left" w:pos="567"/>
        </w:tabs>
        <w:ind w:right="-23"/>
        <w:rPr>
          <w:rFonts w:ascii="Symbol" w:eastAsia="Symbol" w:hAnsi="Symbol" w:cs="Symbol"/>
          <w:sz w:val="24"/>
          <w:szCs w:val="24"/>
        </w:rPr>
      </w:pPr>
      <w:r>
        <w:rPr>
          <w:rFonts w:eastAsia="Times New Roman"/>
          <w:sz w:val="24"/>
          <w:szCs w:val="24"/>
        </w:rPr>
        <w:t>моделировать рассуждения при поиске решения задач с помощью граф-</w:t>
      </w:r>
    </w:p>
    <w:p w:rsidR="00F35860" w:rsidRDefault="00F35860" w:rsidP="00F35860">
      <w:pPr>
        <w:tabs>
          <w:tab w:val="left" w:pos="567"/>
        </w:tabs>
        <w:spacing w:line="27" w:lineRule="exact"/>
        <w:ind w:right="-23"/>
        <w:rPr>
          <w:rFonts w:ascii="Symbol" w:eastAsia="Symbol" w:hAnsi="Symbol" w:cs="Symbol"/>
          <w:sz w:val="24"/>
          <w:szCs w:val="24"/>
        </w:rPr>
      </w:pPr>
    </w:p>
    <w:p w:rsidR="00F35860" w:rsidRDefault="00F35860" w:rsidP="00F35860">
      <w:pPr>
        <w:tabs>
          <w:tab w:val="left" w:pos="567"/>
        </w:tabs>
        <w:ind w:right="-23"/>
        <w:rPr>
          <w:rFonts w:ascii="Symbol" w:eastAsia="Symbol" w:hAnsi="Symbol" w:cs="Symbol"/>
          <w:sz w:val="24"/>
          <w:szCs w:val="24"/>
        </w:rPr>
      </w:pPr>
      <w:r>
        <w:rPr>
          <w:rFonts w:eastAsia="Times New Roman"/>
          <w:sz w:val="24"/>
          <w:szCs w:val="24"/>
        </w:rPr>
        <w:t>схемы;</w:t>
      </w:r>
    </w:p>
    <w:p w:rsidR="00F35860" w:rsidRDefault="00F35860" w:rsidP="00F35860">
      <w:pPr>
        <w:tabs>
          <w:tab w:val="left" w:pos="567"/>
        </w:tabs>
        <w:spacing w:line="55" w:lineRule="exact"/>
        <w:ind w:right="-23"/>
        <w:rPr>
          <w:rFonts w:ascii="Symbol" w:eastAsia="Symbol" w:hAnsi="Symbol" w:cs="Symbol"/>
          <w:sz w:val="24"/>
          <w:szCs w:val="24"/>
        </w:rPr>
      </w:pPr>
    </w:p>
    <w:p w:rsidR="00F35860" w:rsidRDefault="00F35860" w:rsidP="004B4437">
      <w:pPr>
        <w:numPr>
          <w:ilvl w:val="1"/>
          <w:numId w:val="130"/>
        </w:numPr>
        <w:tabs>
          <w:tab w:val="left" w:pos="567"/>
        </w:tabs>
        <w:ind w:right="-23"/>
        <w:rPr>
          <w:rFonts w:ascii="Symbol" w:eastAsia="Symbol" w:hAnsi="Symbol" w:cs="Symbol"/>
          <w:sz w:val="24"/>
          <w:szCs w:val="24"/>
        </w:rPr>
      </w:pPr>
      <w:r>
        <w:rPr>
          <w:rFonts w:eastAsia="Times New Roman"/>
          <w:sz w:val="24"/>
          <w:szCs w:val="24"/>
        </w:rPr>
        <w:t>выделять этапы решения задачи и содержание каждого этапа;</w:t>
      </w:r>
    </w:p>
    <w:p w:rsidR="00F35860" w:rsidRDefault="00F35860" w:rsidP="00F35860">
      <w:pPr>
        <w:tabs>
          <w:tab w:val="left" w:pos="567"/>
        </w:tabs>
        <w:spacing w:line="41" w:lineRule="exact"/>
        <w:ind w:right="-23"/>
        <w:rPr>
          <w:rFonts w:ascii="Symbol" w:eastAsia="Symbol" w:hAnsi="Symbol" w:cs="Symbol"/>
          <w:sz w:val="24"/>
          <w:szCs w:val="24"/>
        </w:rPr>
      </w:pPr>
    </w:p>
    <w:p w:rsidR="00F35860" w:rsidRDefault="00F35860" w:rsidP="004B4437">
      <w:pPr>
        <w:numPr>
          <w:ilvl w:val="1"/>
          <w:numId w:val="130"/>
        </w:numPr>
        <w:tabs>
          <w:tab w:val="left" w:pos="567"/>
        </w:tabs>
        <w:spacing w:line="275" w:lineRule="auto"/>
        <w:ind w:right="-23"/>
        <w:jc w:val="both"/>
        <w:rPr>
          <w:rFonts w:ascii="Symbol" w:eastAsia="Symbol" w:hAnsi="Symbol" w:cs="Symbol"/>
          <w:sz w:val="24"/>
          <w:szCs w:val="24"/>
        </w:rPr>
      </w:pPr>
      <w:r>
        <w:rPr>
          <w:rFonts w:eastAsia="Times New Roman"/>
          <w:sz w:val="24"/>
          <w:szCs w:val="24"/>
        </w:rPr>
        <w:t>уметь выбирать оптимальный метод решения задачи и осознавать выбор метода, рассма</w:t>
      </w:r>
      <w:r>
        <w:rPr>
          <w:rFonts w:eastAsia="Times New Roman"/>
          <w:sz w:val="24"/>
          <w:szCs w:val="24"/>
        </w:rPr>
        <w:t>т</w:t>
      </w:r>
      <w:r>
        <w:rPr>
          <w:rFonts w:eastAsia="Times New Roman"/>
          <w:sz w:val="24"/>
          <w:szCs w:val="24"/>
        </w:rPr>
        <w:t>ривать различные методы, находить разные решения задачи, если возможно;</w:t>
      </w:r>
    </w:p>
    <w:p w:rsidR="00F35860" w:rsidRDefault="00F35860" w:rsidP="004B4437">
      <w:pPr>
        <w:numPr>
          <w:ilvl w:val="1"/>
          <w:numId w:val="130"/>
        </w:numPr>
        <w:tabs>
          <w:tab w:val="left" w:pos="567"/>
        </w:tabs>
        <w:ind w:right="-23"/>
        <w:rPr>
          <w:rFonts w:ascii="Symbol" w:eastAsia="Symbol" w:hAnsi="Symbol" w:cs="Symbol"/>
          <w:sz w:val="24"/>
          <w:szCs w:val="24"/>
        </w:rPr>
      </w:pPr>
      <w:r>
        <w:rPr>
          <w:rFonts w:eastAsia="Times New Roman"/>
          <w:sz w:val="24"/>
          <w:szCs w:val="24"/>
        </w:rPr>
        <w:t>анализировать затруднения при решении задач;</w:t>
      </w:r>
    </w:p>
    <w:p w:rsidR="00F35860" w:rsidRDefault="00F35860" w:rsidP="00F35860">
      <w:pPr>
        <w:tabs>
          <w:tab w:val="left" w:pos="567"/>
        </w:tabs>
        <w:spacing w:line="37" w:lineRule="exact"/>
        <w:ind w:right="-23"/>
        <w:rPr>
          <w:rFonts w:ascii="Symbol" w:eastAsia="Symbol" w:hAnsi="Symbol" w:cs="Symbol"/>
          <w:sz w:val="24"/>
          <w:szCs w:val="24"/>
        </w:rPr>
      </w:pPr>
    </w:p>
    <w:p w:rsidR="00F35860" w:rsidRDefault="00F35860" w:rsidP="004B4437">
      <w:pPr>
        <w:numPr>
          <w:ilvl w:val="1"/>
          <w:numId w:val="130"/>
        </w:numPr>
        <w:tabs>
          <w:tab w:val="left" w:pos="567"/>
        </w:tabs>
        <w:spacing w:line="274" w:lineRule="auto"/>
        <w:ind w:right="-23"/>
        <w:rPr>
          <w:rFonts w:ascii="Symbol" w:eastAsia="Symbol" w:hAnsi="Symbol" w:cs="Symbol"/>
          <w:sz w:val="24"/>
          <w:szCs w:val="24"/>
        </w:rPr>
      </w:pPr>
      <w:r>
        <w:rPr>
          <w:rFonts w:eastAsia="Times New Roman"/>
          <w:sz w:val="24"/>
          <w:szCs w:val="24"/>
        </w:rPr>
        <w:t>выполнять различные преобразования предложенной задачи, конструировать новые зад</w:t>
      </w:r>
      <w:r>
        <w:rPr>
          <w:rFonts w:eastAsia="Times New Roman"/>
          <w:sz w:val="24"/>
          <w:szCs w:val="24"/>
        </w:rPr>
        <w:t>а</w:t>
      </w:r>
      <w:r>
        <w:rPr>
          <w:rFonts w:eastAsia="Times New Roman"/>
          <w:sz w:val="24"/>
          <w:szCs w:val="24"/>
        </w:rPr>
        <w:t xml:space="preserve">чи </w:t>
      </w:r>
      <w:proofErr w:type="gramStart"/>
      <w:r>
        <w:rPr>
          <w:rFonts w:eastAsia="Times New Roman"/>
          <w:sz w:val="24"/>
          <w:szCs w:val="24"/>
        </w:rPr>
        <w:t>из</w:t>
      </w:r>
      <w:proofErr w:type="gramEnd"/>
      <w:r>
        <w:rPr>
          <w:rFonts w:eastAsia="Times New Roman"/>
          <w:sz w:val="24"/>
          <w:szCs w:val="24"/>
        </w:rPr>
        <w:t xml:space="preserve"> данной, в том числе обратные;</w:t>
      </w:r>
    </w:p>
    <w:p w:rsidR="00F35860" w:rsidRDefault="00F35860" w:rsidP="00F35860">
      <w:pPr>
        <w:tabs>
          <w:tab w:val="left" w:pos="567"/>
        </w:tabs>
        <w:spacing w:line="2" w:lineRule="exact"/>
        <w:ind w:right="-23"/>
        <w:rPr>
          <w:rFonts w:ascii="Symbol" w:eastAsia="Symbol" w:hAnsi="Symbol" w:cs="Symbol"/>
          <w:sz w:val="24"/>
          <w:szCs w:val="24"/>
        </w:rPr>
      </w:pPr>
    </w:p>
    <w:p w:rsidR="00F35860" w:rsidRDefault="00F35860" w:rsidP="004B4437">
      <w:pPr>
        <w:numPr>
          <w:ilvl w:val="1"/>
          <w:numId w:val="130"/>
        </w:numPr>
        <w:tabs>
          <w:tab w:val="left" w:pos="567"/>
        </w:tabs>
        <w:spacing w:line="274" w:lineRule="auto"/>
        <w:ind w:right="-23"/>
        <w:rPr>
          <w:rFonts w:ascii="Symbol" w:eastAsia="Symbol" w:hAnsi="Symbol" w:cs="Symbol"/>
          <w:sz w:val="24"/>
          <w:szCs w:val="24"/>
        </w:rPr>
      </w:pPr>
      <w:r>
        <w:rPr>
          <w:rFonts w:eastAsia="Times New Roman"/>
          <w:sz w:val="24"/>
          <w:szCs w:val="24"/>
        </w:rPr>
        <w:t>интерпретировать вычислительные результаты в задаче, исследовать полученное решение задачи;</w:t>
      </w:r>
    </w:p>
    <w:p w:rsidR="00F35860" w:rsidRDefault="00F35860" w:rsidP="00F35860">
      <w:pPr>
        <w:tabs>
          <w:tab w:val="left" w:pos="567"/>
        </w:tabs>
        <w:spacing w:line="2" w:lineRule="exact"/>
        <w:ind w:right="-23"/>
        <w:rPr>
          <w:rFonts w:ascii="Symbol" w:eastAsia="Symbol" w:hAnsi="Symbol" w:cs="Symbol"/>
          <w:sz w:val="24"/>
          <w:szCs w:val="24"/>
        </w:rPr>
      </w:pPr>
    </w:p>
    <w:p w:rsidR="00F35860" w:rsidRDefault="00F35860" w:rsidP="004B4437">
      <w:pPr>
        <w:numPr>
          <w:ilvl w:val="1"/>
          <w:numId w:val="130"/>
        </w:numPr>
        <w:tabs>
          <w:tab w:val="left" w:pos="567"/>
        </w:tabs>
        <w:spacing w:line="274" w:lineRule="auto"/>
        <w:ind w:right="-23"/>
        <w:rPr>
          <w:rFonts w:ascii="Symbol" w:eastAsia="Symbol" w:hAnsi="Symbol" w:cs="Symbol"/>
          <w:sz w:val="24"/>
          <w:szCs w:val="24"/>
        </w:rPr>
      </w:pPr>
      <w:r>
        <w:rPr>
          <w:rFonts w:eastAsia="Times New Roman"/>
          <w:sz w:val="24"/>
          <w:szCs w:val="24"/>
        </w:rPr>
        <w:t>изменять условие задач (количественные или качественные данные), исследовать изм</w:t>
      </w:r>
      <w:r>
        <w:rPr>
          <w:rFonts w:eastAsia="Times New Roman"/>
          <w:sz w:val="24"/>
          <w:szCs w:val="24"/>
        </w:rPr>
        <w:t>е</w:t>
      </w:r>
      <w:r>
        <w:rPr>
          <w:rFonts w:eastAsia="Times New Roman"/>
          <w:sz w:val="24"/>
          <w:szCs w:val="24"/>
        </w:rPr>
        <w:t>ненное преобразованное;</w:t>
      </w:r>
    </w:p>
    <w:p w:rsidR="00F35860" w:rsidRDefault="00F35860" w:rsidP="00F35860">
      <w:pPr>
        <w:tabs>
          <w:tab w:val="left" w:pos="567"/>
        </w:tabs>
        <w:spacing w:line="2" w:lineRule="exact"/>
        <w:ind w:right="-23"/>
        <w:rPr>
          <w:rFonts w:ascii="Symbol" w:eastAsia="Symbol" w:hAnsi="Symbol" w:cs="Symbol"/>
          <w:sz w:val="24"/>
          <w:szCs w:val="24"/>
        </w:rPr>
      </w:pPr>
    </w:p>
    <w:p w:rsidR="00F35860" w:rsidRDefault="00F35860" w:rsidP="004B4437">
      <w:pPr>
        <w:numPr>
          <w:ilvl w:val="1"/>
          <w:numId w:val="130"/>
        </w:numPr>
        <w:tabs>
          <w:tab w:val="left" w:pos="567"/>
        </w:tabs>
        <w:spacing w:line="270" w:lineRule="auto"/>
        <w:ind w:right="-23"/>
        <w:jc w:val="both"/>
        <w:rPr>
          <w:rFonts w:ascii="Symbol" w:eastAsia="Symbol" w:hAnsi="Symbol" w:cs="Symbol"/>
          <w:sz w:val="24"/>
          <w:szCs w:val="24"/>
        </w:rPr>
      </w:pPr>
      <w:r>
        <w:rPr>
          <w:rFonts w:eastAsia="Times New Roman"/>
          <w:sz w:val="24"/>
          <w:szCs w:val="24"/>
        </w:rPr>
        <w:t>анализировать всевозможные ситуации взаимного расположения двух объектов и измен</w:t>
      </w:r>
      <w:r>
        <w:rPr>
          <w:rFonts w:eastAsia="Times New Roman"/>
          <w:sz w:val="24"/>
          <w:szCs w:val="24"/>
        </w:rPr>
        <w:t>е</w:t>
      </w:r>
      <w:r>
        <w:rPr>
          <w:rFonts w:eastAsia="Times New Roman"/>
          <w:sz w:val="24"/>
          <w:szCs w:val="24"/>
        </w:rPr>
        <w:t>ние их характеристик при совместном движении (скорость, время, расстояние)</w:t>
      </w:r>
      <w:proofErr w:type="gramStart"/>
      <w:r>
        <w:rPr>
          <w:rFonts w:eastAsia="Times New Roman"/>
          <w:sz w:val="24"/>
          <w:szCs w:val="24"/>
        </w:rPr>
        <w:t>.п</w:t>
      </w:r>
      <w:proofErr w:type="gramEnd"/>
      <w:r>
        <w:rPr>
          <w:rFonts w:eastAsia="Times New Roman"/>
          <w:sz w:val="24"/>
          <w:szCs w:val="24"/>
        </w:rPr>
        <w:t>ри решение з</w:t>
      </w:r>
      <w:r>
        <w:rPr>
          <w:rFonts w:eastAsia="Times New Roman"/>
          <w:sz w:val="24"/>
          <w:szCs w:val="24"/>
        </w:rPr>
        <w:t>а</w:t>
      </w:r>
      <w:r>
        <w:rPr>
          <w:rFonts w:eastAsia="Times New Roman"/>
          <w:sz w:val="24"/>
          <w:szCs w:val="24"/>
        </w:rPr>
        <w:t>дач на движение двух объектов как в одном, так</w:t>
      </w:r>
    </w:p>
    <w:p w:rsidR="00F35860" w:rsidRDefault="00F35860" w:rsidP="00F35860">
      <w:pPr>
        <w:tabs>
          <w:tab w:val="left" w:pos="567"/>
        </w:tabs>
        <w:spacing w:line="3" w:lineRule="exact"/>
        <w:ind w:right="-23"/>
        <w:rPr>
          <w:rFonts w:ascii="Symbol" w:eastAsia="Symbol" w:hAnsi="Symbol" w:cs="Symbol"/>
          <w:sz w:val="24"/>
          <w:szCs w:val="24"/>
        </w:rPr>
      </w:pPr>
    </w:p>
    <w:p w:rsidR="00F35860" w:rsidRDefault="00F35860" w:rsidP="004B4437">
      <w:pPr>
        <w:numPr>
          <w:ilvl w:val="0"/>
          <w:numId w:val="130"/>
        </w:numPr>
        <w:tabs>
          <w:tab w:val="left" w:pos="567"/>
          <w:tab w:val="left" w:pos="1010"/>
        </w:tabs>
        <w:spacing w:line="281" w:lineRule="auto"/>
        <w:ind w:right="-23"/>
        <w:rPr>
          <w:rFonts w:eastAsia="Times New Roman"/>
          <w:sz w:val="24"/>
          <w:szCs w:val="24"/>
        </w:rPr>
      </w:pPr>
      <w:r>
        <w:rPr>
          <w:rFonts w:eastAsia="Times New Roman"/>
          <w:sz w:val="24"/>
          <w:szCs w:val="24"/>
        </w:rPr>
        <w:t>в противоположных направлениях, конструировать новые ситуации на основе изменения условий задачи при движении по реке;</w:t>
      </w:r>
    </w:p>
    <w:p w:rsidR="00F35860" w:rsidRDefault="00F35860" w:rsidP="00F35860">
      <w:pPr>
        <w:tabs>
          <w:tab w:val="left" w:pos="567"/>
        </w:tabs>
        <w:spacing w:line="1" w:lineRule="exact"/>
        <w:ind w:right="-23"/>
        <w:rPr>
          <w:rFonts w:eastAsia="Times New Roman"/>
          <w:sz w:val="24"/>
          <w:szCs w:val="24"/>
        </w:rPr>
      </w:pPr>
    </w:p>
    <w:p w:rsidR="00F35860" w:rsidRDefault="00F35860" w:rsidP="004B4437">
      <w:pPr>
        <w:numPr>
          <w:ilvl w:val="1"/>
          <w:numId w:val="130"/>
        </w:numPr>
        <w:tabs>
          <w:tab w:val="left" w:pos="567"/>
        </w:tabs>
        <w:spacing w:line="274" w:lineRule="auto"/>
        <w:ind w:right="-23"/>
        <w:rPr>
          <w:rFonts w:ascii="Symbol" w:eastAsia="Symbol" w:hAnsi="Symbol" w:cs="Symbol"/>
          <w:sz w:val="24"/>
          <w:szCs w:val="24"/>
        </w:rPr>
      </w:pPr>
      <w:r>
        <w:rPr>
          <w:rFonts w:eastAsia="Times New Roman"/>
          <w:sz w:val="24"/>
          <w:szCs w:val="24"/>
        </w:rPr>
        <w:t>исследовать всевозможные ситуации при решении задач на движение по реке, рассматр</w:t>
      </w:r>
      <w:r>
        <w:rPr>
          <w:rFonts w:eastAsia="Times New Roman"/>
          <w:sz w:val="24"/>
          <w:szCs w:val="24"/>
        </w:rPr>
        <w:t>и</w:t>
      </w:r>
      <w:r>
        <w:rPr>
          <w:rFonts w:eastAsia="Times New Roman"/>
          <w:sz w:val="24"/>
          <w:szCs w:val="24"/>
        </w:rPr>
        <w:t>вать разные системы отсчёта;</w:t>
      </w:r>
    </w:p>
    <w:p w:rsidR="00F35860" w:rsidRDefault="00F35860" w:rsidP="00F35860">
      <w:pPr>
        <w:tabs>
          <w:tab w:val="left" w:pos="567"/>
        </w:tabs>
        <w:spacing w:line="2" w:lineRule="exact"/>
        <w:ind w:right="-23"/>
        <w:rPr>
          <w:rFonts w:ascii="Symbol" w:eastAsia="Symbol" w:hAnsi="Symbol" w:cs="Symbol"/>
          <w:sz w:val="24"/>
          <w:szCs w:val="24"/>
        </w:rPr>
      </w:pPr>
    </w:p>
    <w:p w:rsidR="00F35860" w:rsidRDefault="00F35860" w:rsidP="004B4437">
      <w:pPr>
        <w:numPr>
          <w:ilvl w:val="1"/>
          <w:numId w:val="130"/>
        </w:numPr>
        <w:tabs>
          <w:tab w:val="left" w:pos="567"/>
        </w:tabs>
        <w:ind w:right="-23"/>
        <w:rPr>
          <w:rFonts w:ascii="Symbol" w:eastAsia="Symbol" w:hAnsi="Symbol" w:cs="Symbol"/>
          <w:sz w:val="24"/>
          <w:szCs w:val="24"/>
        </w:rPr>
      </w:pPr>
      <w:r>
        <w:rPr>
          <w:rFonts w:eastAsia="Times New Roman"/>
          <w:sz w:val="24"/>
          <w:szCs w:val="24"/>
        </w:rPr>
        <w:t>решать разнообразные задачи «на части»;</w:t>
      </w:r>
    </w:p>
    <w:p w:rsidR="00F35860" w:rsidRDefault="00F35860" w:rsidP="00F35860">
      <w:pPr>
        <w:tabs>
          <w:tab w:val="left" w:pos="567"/>
        </w:tabs>
        <w:spacing w:line="41" w:lineRule="exact"/>
        <w:ind w:right="-23"/>
        <w:rPr>
          <w:rFonts w:ascii="Symbol" w:eastAsia="Symbol" w:hAnsi="Symbol" w:cs="Symbol"/>
          <w:sz w:val="24"/>
          <w:szCs w:val="24"/>
        </w:rPr>
      </w:pPr>
    </w:p>
    <w:p w:rsidR="00F35860" w:rsidRDefault="00F35860" w:rsidP="004B4437">
      <w:pPr>
        <w:numPr>
          <w:ilvl w:val="1"/>
          <w:numId w:val="130"/>
        </w:numPr>
        <w:tabs>
          <w:tab w:val="left" w:pos="567"/>
        </w:tabs>
        <w:spacing w:line="273" w:lineRule="auto"/>
        <w:ind w:right="-23"/>
        <w:jc w:val="both"/>
        <w:rPr>
          <w:rFonts w:ascii="Symbol" w:eastAsia="Symbol" w:hAnsi="Symbol" w:cs="Symbol"/>
          <w:sz w:val="24"/>
          <w:szCs w:val="24"/>
        </w:rPr>
      </w:pPr>
      <w:r>
        <w:rPr>
          <w:rFonts w:eastAsia="Times New Roman"/>
          <w:sz w:val="24"/>
          <w:szCs w:val="24"/>
        </w:rPr>
        <w:t>решать и обосновывать свое решение задач (выделять математическую основу) на нахо</w:t>
      </w:r>
      <w:r>
        <w:rPr>
          <w:rFonts w:eastAsia="Times New Roman"/>
          <w:sz w:val="24"/>
          <w:szCs w:val="24"/>
        </w:rPr>
        <w:t>ж</w:t>
      </w:r>
      <w:r>
        <w:rPr>
          <w:rFonts w:eastAsia="Times New Roman"/>
          <w:sz w:val="24"/>
          <w:szCs w:val="24"/>
        </w:rPr>
        <w:t>дение части числа и числа по его части на основе конкретного смысла дроби;</w:t>
      </w:r>
    </w:p>
    <w:p w:rsidR="00F35860" w:rsidRDefault="00F35860" w:rsidP="00F35860">
      <w:pPr>
        <w:tabs>
          <w:tab w:val="left" w:pos="567"/>
        </w:tabs>
        <w:spacing w:line="2" w:lineRule="exact"/>
        <w:ind w:right="-23"/>
        <w:rPr>
          <w:rFonts w:ascii="Symbol" w:eastAsia="Symbol" w:hAnsi="Symbol" w:cs="Symbol"/>
          <w:sz w:val="24"/>
          <w:szCs w:val="24"/>
        </w:rPr>
      </w:pPr>
    </w:p>
    <w:p w:rsidR="00F35860" w:rsidRDefault="00F35860" w:rsidP="004B4437">
      <w:pPr>
        <w:numPr>
          <w:ilvl w:val="1"/>
          <w:numId w:val="130"/>
        </w:numPr>
        <w:tabs>
          <w:tab w:val="left" w:pos="567"/>
        </w:tabs>
        <w:spacing w:line="276" w:lineRule="auto"/>
        <w:ind w:right="-23"/>
        <w:jc w:val="both"/>
        <w:rPr>
          <w:rFonts w:ascii="Symbol" w:eastAsia="Symbol" w:hAnsi="Symbol" w:cs="Symbol"/>
          <w:sz w:val="24"/>
          <w:szCs w:val="24"/>
        </w:rPr>
      </w:pPr>
      <w:r>
        <w:rPr>
          <w:rFonts w:eastAsia="Times New Roman"/>
          <w:sz w:val="24"/>
          <w:szCs w:val="24"/>
        </w:rPr>
        <w:t>объяснять идентичность задач разных типов, связывающих три величины (на работу, на покупки, на движение)</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в</w:t>
      </w:r>
      <w:proofErr w:type="gramEnd"/>
      <w:r>
        <w:rPr>
          <w:rFonts w:eastAsia="Times New Roman"/>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F35860" w:rsidRDefault="00F35860" w:rsidP="004B4437">
      <w:pPr>
        <w:numPr>
          <w:ilvl w:val="1"/>
          <w:numId w:val="130"/>
        </w:numPr>
        <w:tabs>
          <w:tab w:val="left" w:pos="567"/>
        </w:tabs>
        <w:spacing w:line="275" w:lineRule="auto"/>
        <w:ind w:right="-23"/>
        <w:jc w:val="both"/>
        <w:rPr>
          <w:rFonts w:ascii="Symbol" w:eastAsia="Symbol" w:hAnsi="Symbol" w:cs="Symbol"/>
          <w:sz w:val="24"/>
          <w:szCs w:val="24"/>
        </w:rPr>
      </w:pPr>
      <w:r>
        <w:rPr>
          <w:rFonts w:eastAsia="Times New Roman"/>
          <w:sz w:val="24"/>
          <w:szCs w:val="24"/>
        </w:rPr>
        <w:lastRenderedPageBreak/>
        <w:t>владеть основными методами решения задач на смеси, сплавы, концентрации, использ</w:t>
      </w:r>
      <w:r>
        <w:rPr>
          <w:rFonts w:eastAsia="Times New Roman"/>
          <w:sz w:val="24"/>
          <w:szCs w:val="24"/>
        </w:rPr>
        <w:t>о</w:t>
      </w:r>
      <w:r>
        <w:rPr>
          <w:rFonts w:eastAsia="Times New Roman"/>
          <w:sz w:val="24"/>
          <w:szCs w:val="24"/>
        </w:rPr>
        <w:t xml:space="preserve">вать их в новых ситуациях по отношению к </w:t>
      </w:r>
      <w:proofErr w:type="gramStart"/>
      <w:r>
        <w:rPr>
          <w:rFonts w:eastAsia="Times New Roman"/>
          <w:sz w:val="24"/>
          <w:szCs w:val="24"/>
        </w:rPr>
        <w:t>изученным</w:t>
      </w:r>
      <w:proofErr w:type="gramEnd"/>
      <w:r>
        <w:rPr>
          <w:rFonts w:eastAsia="Times New Roman"/>
          <w:sz w:val="24"/>
          <w:szCs w:val="24"/>
        </w:rPr>
        <w:t xml:space="preserve"> в процессе обучения;</w:t>
      </w:r>
    </w:p>
    <w:p w:rsidR="00F35860" w:rsidRDefault="00F35860" w:rsidP="004B4437">
      <w:pPr>
        <w:numPr>
          <w:ilvl w:val="1"/>
          <w:numId w:val="130"/>
        </w:numPr>
        <w:tabs>
          <w:tab w:val="left" w:pos="567"/>
          <w:tab w:val="left" w:pos="1898"/>
        </w:tabs>
        <w:spacing w:line="272" w:lineRule="auto"/>
        <w:ind w:right="-23"/>
        <w:rPr>
          <w:rFonts w:ascii="Symbol" w:eastAsia="Symbol" w:hAnsi="Symbol" w:cs="Symbol"/>
          <w:sz w:val="24"/>
          <w:szCs w:val="24"/>
        </w:rPr>
      </w:pPr>
      <w:r>
        <w:rPr>
          <w:rFonts w:eastAsia="Times New Roman"/>
          <w:sz w:val="24"/>
          <w:szCs w:val="24"/>
        </w:rPr>
        <w:t>решать задачи на проценты, в том числе, сложные проценты с обоснованием, используя разные способы;</w:t>
      </w:r>
    </w:p>
    <w:p w:rsidR="00F35860" w:rsidRDefault="00F35860" w:rsidP="00F35860">
      <w:pPr>
        <w:tabs>
          <w:tab w:val="left" w:pos="567"/>
        </w:tabs>
        <w:spacing w:line="1" w:lineRule="exact"/>
        <w:ind w:right="-23"/>
        <w:rPr>
          <w:rFonts w:ascii="Symbol" w:eastAsia="Symbol" w:hAnsi="Symbol" w:cs="Symbol"/>
          <w:sz w:val="24"/>
          <w:szCs w:val="24"/>
        </w:rPr>
      </w:pPr>
    </w:p>
    <w:p w:rsidR="00F35860" w:rsidRDefault="00F35860" w:rsidP="004B4437">
      <w:pPr>
        <w:numPr>
          <w:ilvl w:val="1"/>
          <w:numId w:val="130"/>
        </w:numPr>
        <w:tabs>
          <w:tab w:val="left" w:pos="567"/>
        </w:tabs>
        <w:spacing w:line="274" w:lineRule="auto"/>
        <w:ind w:right="-23"/>
        <w:rPr>
          <w:rFonts w:ascii="Symbol" w:eastAsia="Symbol" w:hAnsi="Symbol" w:cs="Symbol"/>
          <w:sz w:val="24"/>
          <w:szCs w:val="24"/>
        </w:rPr>
      </w:pPr>
      <w:r>
        <w:rPr>
          <w:rFonts w:eastAsia="Times New Roman"/>
          <w:sz w:val="24"/>
          <w:szCs w:val="24"/>
        </w:rPr>
        <w:t>решать логические задачи разными способами, в том числе, с двумя блоками и с тремя блоками данных с помощью таблиц;</w:t>
      </w:r>
    </w:p>
    <w:p w:rsidR="00F35860" w:rsidRDefault="00F35860" w:rsidP="00F35860">
      <w:pPr>
        <w:spacing w:line="2" w:lineRule="exact"/>
        <w:rPr>
          <w:rFonts w:ascii="Symbol" w:eastAsia="Symbol" w:hAnsi="Symbol" w:cs="Symbol"/>
          <w:sz w:val="24"/>
          <w:szCs w:val="24"/>
        </w:rPr>
      </w:pPr>
    </w:p>
    <w:p w:rsidR="00F35860" w:rsidRDefault="00F35860" w:rsidP="004B4437">
      <w:pPr>
        <w:numPr>
          <w:ilvl w:val="1"/>
          <w:numId w:val="130"/>
        </w:numPr>
        <w:tabs>
          <w:tab w:val="left" w:pos="567"/>
        </w:tabs>
        <w:spacing w:line="274" w:lineRule="auto"/>
        <w:ind w:right="420"/>
        <w:rPr>
          <w:rFonts w:ascii="Symbol" w:eastAsia="Symbol" w:hAnsi="Symbol" w:cs="Symbol"/>
          <w:sz w:val="24"/>
          <w:szCs w:val="24"/>
        </w:rPr>
      </w:pPr>
      <w:r>
        <w:rPr>
          <w:rFonts w:eastAsia="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F35860" w:rsidRDefault="00F35860" w:rsidP="00F35860">
      <w:pPr>
        <w:tabs>
          <w:tab w:val="left" w:pos="567"/>
        </w:tabs>
        <w:spacing w:line="2" w:lineRule="exact"/>
        <w:rPr>
          <w:rFonts w:ascii="Symbol" w:eastAsia="Symbol" w:hAnsi="Symbol" w:cs="Symbol"/>
          <w:sz w:val="24"/>
          <w:szCs w:val="24"/>
        </w:rPr>
      </w:pPr>
    </w:p>
    <w:p w:rsidR="00F35860" w:rsidRDefault="00F35860" w:rsidP="004B4437">
      <w:pPr>
        <w:numPr>
          <w:ilvl w:val="1"/>
          <w:numId w:val="130"/>
        </w:numPr>
        <w:tabs>
          <w:tab w:val="left" w:pos="567"/>
        </w:tabs>
        <w:rPr>
          <w:rFonts w:ascii="Symbol" w:eastAsia="Symbol" w:hAnsi="Symbol" w:cs="Symbol"/>
          <w:sz w:val="24"/>
          <w:szCs w:val="24"/>
        </w:rPr>
      </w:pPr>
      <w:r>
        <w:rPr>
          <w:rFonts w:eastAsia="Times New Roman"/>
          <w:sz w:val="24"/>
          <w:szCs w:val="24"/>
        </w:rPr>
        <w:t>решать несложные задачи по математической статистике;</w:t>
      </w:r>
    </w:p>
    <w:p w:rsidR="00895700" w:rsidRDefault="00895700" w:rsidP="009217B5">
      <w:pPr>
        <w:spacing w:line="2" w:lineRule="exact"/>
        <w:rPr>
          <w:sz w:val="20"/>
          <w:szCs w:val="20"/>
        </w:rPr>
      </w:pPr>
    </w:p>
    <w:p w:rsidR="004151A3" w:rsidRDefault="004151A3" w:rsidP="004B4437">
      <w:pPr>
        <w:numPr>
          <w:ilvl w:val="1"/>
          <w:numId w:val="131"/>
        </w:numPr>
        <w:tabs>
          <w:tab w:val="left" w:pos="567"/>
        </w:tabs>
        <w:spacing w:line="271" w:lineRule="auto"/>
        <w:ind w:right="420"/>
        <w:jc w:val="both"/>
        <w:rPr>
          <w:rFonts w:ascii="Symbol" w:eastAsia="Symbol" w:hAnsi="Symbol" w:cs="Symbol"/>
          <w:sz w:val="24"/>
          <w:szCs w:val="24"/>
        </w:rPr>
      </w:pPr>
      <w:r>
        <w:rPr>
          <w:rFonts w:eastAsia="Times New Roman"/>
          <w:sz w:val="24"/>
          <w:szCs w:val="24"/>
        </w:rPr>
        <w:t>овладеть основными методами решения сюжетных задач: арифметический, алгебра</w:t>
      </w:r>
      <w:r>
        <w:rPr>
          <w:rFonts w:eastAsia="Times New Roman"/>
          <w:sz w:val="24"/>
          <w:szCs w:val="24"/>
        </w:rPr>
        <w:t>и</w:t>
      </w:r>
      <w:r>
        <w:rPr>
          <w:rFonts w:eastAsia="Times New Roman"/>
          <w:sz w:val="24"/>
          <w:szCs w:val="24"/>
        </w:rPr>
        <w:t>ческий, перебор вариантов, геометрический, графический, применять их в новых по сра</w:t>
      </w:r>
      <w:r>
        <w:rPr>
          <w:rFonts w:eastAsia="Times New Roman"/>
          <w:sz w:val="24"/>
          <w:szCs w:val="24"/>
        </w:rPr>
        <w:t>в</w:t>
      </w:r>
      <w:r>
        <w:rPr>
          <w:rFonts w:eastAsia="Times New Roman"/>
          <w:sz w:val="24"/>
          <w:szCs w:val="24"/>
        </w:rPr>
        <w:t xml:space="preserve">нению </w:t>
      </w:r>
      <w:proofErr w:type="gramStart"/>
      <w:r>
        <w:rPr>
          <w:rFonts w:eastAsia="Times New Roman"/>
          <w:sz w:val="24"/>
          <w:szCs w:val="24"/>
        </w:rPr>
        <w:t>с</w:t>
      </w:r>
      <w:proofErr w:type="gramEnd"/>
      <w:r>
        <w:rPr>
          <w:rFonts w:eastAsia="Times New Roman"/>
          <w:sz w:val="24"/>
          <w:szCs w:val="24"/>
        </w:rPr>
        <w:t xml:space="preserve"> изученными ситуациях.</w:t>
      </w:r>
    </w:p>
    <w:p w:rsidR="004151A3" w:rsidRDefault="004151A3" w:rsidP="004B4437">
      <w:pPr>
        <w:numPr>
          <w:ilvl w:val="0"/>
          <w:numId w:val="131"/>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4151A3" w:rsidRDefault="004151A3" w:rsidP="004151A3">
      <w:pPr>
        <w:spacing w:line="54" w:lineRule="exact"/>
        <w:rPr>
          <w:rFonts w:eastAsia="Times New Roman"/>
          <w:b/>
          <w:bCs/>
          <w:sz w:val="24"/>
          <w:szCs w:val="24"/>
        </w:rPr>
      </w:pPr>
    </w:p>
    <w:p w:rsidR="004151A3" w:rsidRDefault="004151A3" w:rsidP="004B4437">
      <w:pPr>
        <w:numPr>
          <w:ilvl w:val="1"/>
          <w:numId w:val="131"/>
        </w:numPr>
        <w:tabs>
          <w:tab w:val="left" w:pos="567"/>
          <w:tab w:val="left" w:pos="2127"/>
        </w:tabs>
        <w:spacing w:line="276" w:lineRule="auto"/>
        <w:ind w:right="420"/>
        <w:jc w:val="both"/>
        <w:rPr>
          <w:rFonts w:ascii="Symbol" w:eastAsia="Symbol" w:hAnsi="Symbol" w:cs="Symbol"/>
          <w:sz w:val="24"/>
          <w:szCs w:val="24"/>
        </w:rPr>
      </w:pPr>
      <w:r>
        <w:rPr>
          <w:rFonts w:eastAsia="Times New Roman"/>
          <w:sz w:val="24"/>
          <w:szCs w:val="24"/>
        </w:rPr>
        <w:t>конструировать новые для данной задачи задачные ситуации с учётом реальных х</w:t>
      </w:r>
      <w:r>
        <w:rPr>
          <w:rFonts w:eastAsia="Times New Roman"/>
          <w:sz w:val="24"/>
          <w:szCs w:val="24"/>
        </w:rPr>
        <w:t>а</w:t>
      </w:r>
      <w:r>
        <w:rPr>
          <w:rFonts w:eastAsia="Times New Roman"/>
          <w:sz w:val="24"/>
          <w:szCs w:val="24"/>
        </w:rPr>
        <w:t>рактеристик, в частности, при решении задач на концентрации, учитывать плотность вещ</w:t>
      </w:r>
      <w:r>
        <w:rPr>
          <w:rFonts w:eastAsia="Times New Roman"/>
          <w:sz w:val="24"/>
          <w:szCs w:val="24"/>
        </w:rPr>
        <w:t>е</w:t>
      </w:r>
      <w:r>
        <w:rPr>
          <w:rFonts w:eastAsia="Times New Roman"/>
          <w:sz w:val="24"/>
          <w:szCs w:val="24"/>
        </w:rPr>
        <w:t>ства; решать и конструировать задачи на основе рассмотрения реальных ситуаций, в кот</w:t>
      </w:r>
      <w:r>
        <w:rPr>
          <w:rFonts w:eastAsia="Times New Roman"/>
          <w:sz w:val="24"/>
          <w:szCs w:val="24"/>
        </w:rPr>
        <w:t>о</w:t>
      </w:r>
      <w:r>
        <w:rPr>
          <w:rFonts w:eastAsia="Times New Roman"/>
          <w:sz w:val="24"/>
          <w:szCs w:val="24"/>
        </w:rPr>
        <w:t>рых не требуется точный вычислительный результат;</w:t>
      </w:r>
    </w:p>
    <w:p w:rsidR="004151A3" w:rsidRDefault="004151A3" w:rsidP="004B4437">
      <w:pPr>
        <w:numPr>
          <w:ilvl w:val="1"/>
          <w:numId w:val="131"/>
        </w:numPr>
        <w:tabs>
          <w:tab w:val="left" w:pos="567"/>
          <w:tab w:val="left" w:pos="2127"/>
        </w:tabs>
        <w:rPr>
          <w:rFonts w:ascii="Symbol" w:eastAsia="Symbol" w:hAnsi="Symbol" w:cs="Symbol"/>
          <w:sz w:val="24"/>
          <w:szCs w:val="24"/>
        </w:rPr>
      </w:pPr>
      <w:r>
        <w:rPr>
          <w:rFonts w:eastAsia="Times New Roman"/>
          <w:sz w:val="24"/>
          <w:szCs w:val="24"/>
        </w:rPr>
        <w:t>решать задачи на движение по реке, рассматривая разные системы</w:t>
      </w:r>
    </w:p>
    <w:p w:rsidR="004151A3" w:rsidRDefault="004151A3" w:rsidP="004151A3">
      <w:pPr>
        <w:tabs>
          <w:tab w:val="left" w:pos="567"/>
          <w:tab w:val="left" w:pos="2127"/>
        </w:tabs>
        <w:spacing w:line="22" w:lineRule="exact"/>
        <w:rPr>
          <w:rFonts w:ascii="Symbol" w:eastAsia="Symbol" w:hAnsi="Symbol" w:cs="Symbol"/>
          <w:sz w:val="24"/>
          <w:szCs w:val="24"/>
        </w:rPr>
      </w:pPr>
    </w:p>
    <w:p w:rsidR="004151A3" w:rsidRDefault="004151A3" w:rsidP="004151A3">
      <w:pPr>
        <w:tabs>
          <w:tab w:val="left" w:pos="567"/>
          <w:tab w:val="left" w:pos="2127"/>
        </w:tabs>
        <w:rPr>
          <w:rFonts w:ascii="Symbol" w:eastAsia="Symbol" w:hAnsi="Symbol" w:cs="Symbol"/>
          <w:sz w:val="24"/>
          <w:szCs w:val="24"/>
        </w:rPr>
      </w:pPr>
      <w:r>
        <w:rPr>
          <w:rFonts w:eastAsia="Times New Roman"/>
          <w:sz w:val="24"/>
          <w:szCs w:val="24"/>
        </w:rPr>
        <w:t>отсчёта;</w:t>
      </w:r>
    </w:p>
    <w:p w:rsidR="004151A3" w:rsidRDefault="004151A3" w:rsidP="004151A3">
      <w:pPr>
        <w:tabs>
          <w:tab w:val="left" w:pos="567"/>
          <w:tab w:val="left" w:pos="2127"/>
        </w:tabs>
        <w:spacing w:line="55" w:lineRule="exact"/>
        <w:rPr>
          <w:rFonts w:ascii="Symbol" w:eastAsia="Symbol" w:hAnsi="Symbol" w:cs="Symbol"/>
          <w:sz w:val="24"/>
          <w:szCs w:val="24"/>
        </w:rPr>
      </w:pPr>
    </w:p>
    <w:p w:rsidR="004151A3" w:rsidRDefault="004151A3" w:rsidP="004B4437">
      <w:pPr>
        <w:numPr>
          <w:ilvl w:val="1"/>
          <w:numId w:val="131"/>
        </w:numPr>
        <w:tabs>
          <w:tab w:val="left" w:pos="567"/>
          <w:tab w:val="left" w:pos="2127"/>
        </w:tabs>
        <w:spacing w:line="269" w:lineRule="auto"/>
        <w:ind w:right="420"/>
        <w:rPr>
          <w:rFonts w:ascii="Symbol" w:eastAsia="Symbol" w:hAnsi="Symbol" w:cs="Symbol"/>
          <w:sz w:val="24"/>
          <w:szCs w:val="24"/>
        </w:rPr>
      </w:pPr>
      <w:r>
        <w:rPr>
          <w:rFonts w:eastAsia="Times New Roman"/>
          <w:sz w:val="24"/>
          <w:szCs w:val="24"/>
        </w:rPr>
        <w:t>конструировать задачные ситуации, приближенные к реальной действительности.</w:t>
      </w:r>
    </w:p>
    <w:p w:rsidR="004151A3" w:rsidRDefault="004151A3" w:rsidP="004151A3">
      <w:pPr>
        <w:tabs>
          <w:tab w:val="left" w:pos="567"/>
          <w:tab w:val="left" w:pos="2127"/>
        </w:tabs>
        <w:rPr>
          <w:sz w:val="20"/>
          <w:szCs w:val="20"/>
        </w:rPr>
      </w:pPr>
      <w:r>
        <w:rPr>
          <w:rFonts w:eastAsia="Times New Roman"/>
          <w:b/>
          <w:bCs/>
          <w:sz w:val="24"/>
          <w:szCs w:val="24"/>
        </w:rPr>
        <w:t>Геометрические фигуры</w:t>
      </w:r>
    </w:p>
    <w:p w:rsidR="004151A3" w:rsidRDefault="004151A3" w:rsidP="004151A3">
      <w:pPr>
        <w:spacing w:line="55" w:lineRule="exact"/>
        <w:rPr>
          <w:sz w:val="20"/>
          <w:szCs w:val="20"/>
        </w:rPr>
      </w:pPr>
    </w:p>
    <w:p w:rsidR="004151A3" w:rsidRDefault="004151A3" w:rsidP="004B4437">
      <w:pPr>
        <w:numPr>
          <w:ilvl w:val="1"/>
          <w:numId w:val="132"/>
        </w:numPr>
        <w:tabs>
          <w:tab w:val="left" w:pos="567"/>
          <w:tab w:val="left" w:pos="9900"/>
        </w:tabs>
        <w:spacing w:line="274" w:lineRule="auto"/>
        <w:ind w:right="-23"/>
        <w:rPr>
          <w:rFonts w:ascii="Symbol" w:eastAsia="Symbol" w:hAnsi="Symbol" w:cs="Symbol"/>
          <w:sz w:val="24"/>
          <w:szCs w:val="24"/>
        </w:rPr>
      </w:pPr>
      <w:r>
        <w:rPr>
          <w:rFonts w:eastAsia="Times New Roman"/>
          <w:sz w:val="24"/>
          <w:szCs w:val="24"/>
        </w:rPr>
        <w:t>Свободно оперировать геометрическими понятиями при решении задач и проведении м</w:t>
      </w:r>
      <w:r>
        <w:rPr>
          <w:rFonts w:eastAsia="Times New Roman"/>
          <w:sz w:val="24"/>
          <w:szCs w:val="24"/>
        </w:rPr>
        <w:t>а</w:t>
      </w:r>
      <w:r>
        <w:rPr>
          <w:rFonts w:eastAsia="Times New Roman"/>
          <w:sz w:val="24"/>
          <w:szCs w:val="24"/>
        </w:rPr>
        <w:t>тематических рассуждений;</w:t>
      </w:r>
    </w:p>
    <w:p w:rsidR="004151A3" w:rsidRDefault="004151A3" w:rsidP="004151A3">
      <w:pPr>
        <w:tabs>
          <w:tab w:val="left" w:pos="567"/>
          <w:tab w:val="left" w:pos="9900"/>
        </w:tabs>
        <w:spacing w:line="2" w:lineRule="exact"/>
        <w:ind w:right="-23"/>
        <w:rPr>
          <w:rFonts w:ascii="Symbol" w:eastAsia="Symbol" w:hAnsi="Symbol" w:cs="Symbol"/>
          <w:sz w:val="24"/>
          <w:szCs w:val="24"/>
        </w:rPr>
      </w:pPr>
    </w:p>
    <w:p w:rsidR="004151A3" w:rsidRDefault="004151A3" w:rsidP="004B4437">
      <w:pPr>
        <w:numPr>
          <w:ilvl w:val="1"/>
          <w:numId w:val="132"/>
        </w:numPr>
        <w:tabs>
          <w:tab w:val="left" w:pos="567"/>
          <w:tab w:val="left" w:pos="9900"/>
        </w:tabs>
        <w:spacing w:line="275" w:lineRule="auto"/>
        <w:ind w:right="-23"/>
        <w:jc w:val="both"/>
        <w:rPr>
          <w:rFonts w:ascii="Symbol" w:eastAsia="Symbol" w:hAnsi="Symbol" w:cs="Symbol"/>
          <w:sz w:val="24"/>
          <w:szCs w:val="24"/>
        </w:rPr>
      </w:pPr>
      <w:r>
        <w:rPr>
          <w:rFonts w:eastAsia="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4151A3" w:rsidRDefault="004151A3" w:rsidP="004151A3">
      <w:pPr>
        <w:tabs>
          <w:tab w:val="left" w:pos="567"/>
          <w:tab w:val="left" w:pos="9900"/>
        </w:tabs>
        <w:spacing w:line="1" w:lineRule="exact"/>
        <w:ind w:right="-23"/>
        <w:rPr>
          <w:rFonts w:ascii="Symbol" w:eastAsia="Symbol" w:hAnsi="Symbol" w:cs="Symbol"/>
          <w:sz w:val="24"/>
          <w:szCs w:val="24"/>
        </w:rPr>
      </w:pPr>
    </w:p>
    <w:p w:rsidR="004151A3" w:rsidRDefault="004151A3" w:rsidP="004B4437">
      <w:pPr>
        <w:numPr>
          <w:ilvl w:val="1"/>
          <w:numId w:val="132"/>
        </w:numPr>
        <w:tabs>
          <w:tab w:val="left" w:pos="567"/>
          <w:tab w:val="left" w:pos="9900"/>
        </w:tabs>
        <w:spacing w:line="274" w:lineRule="auto"/>
        <w:ind w:right="-23"/>
        <w:rPr>
          <w:rFonts w:ascii="Symbol" w:eastAsia="Symbol" w:hAnsi="Symbol" w:cs="Symbol"/>
          <w:sz w:val="24"/>
          <w:szCs w:val="24"/>
        </w:rPr>
      </w:pPr>
      <w:r>
        <w:rPr>
          <w:rFonts w:eastAsia="Times New Roman"/>
          <w:sz w:val="24"/>
          <w:szCs w:val="24"/>
        </w:rPr>
        <w:t>исследовать чертежи, включая комбинации фигур, извлекать, интерпретировать и прео</w:t>
      </w:r>
      <w:r>
        <w:rPr>
          <w:rFonts w:eastAsia="Times New Roman"/>
          <w:sz w:val="24"/>
          <w:szCs w:val="24"/>
        </w:rPr>
        <w:t>б</w:t>
      </w:r>
      <w:r>
        <w:rPr>
          <w:rFonts w:eastAsia="Times New Roman"/>
          <w:sz w:val="24"/>
          <w:szCs w:val="24"/>
        </w:rPr>
        <w:t>разовывать информацию, представленную на чертежах;</w:t>
      </w:r>
    </w:p>
    <w:p w:rsidR="004151A3" w:rsidRDefault="004151A3" w:rsidP="004151A3">
      <w:pPr>
        <w:tabs>
          <w:tab w:val="left" w:pos="567"/>
          <w:tab w:val="left" w:pos="9900"/>
        </w:tabs>
        <w:spacing w:line="2" w:lineRule="exact"/>
        <w:ind w:right="-23"/>
        <w:rPr>
          <w:rFonts w:ascii="Symbol" w:eastAsia="Symbol" w:hAnsi="Symbol" w:cs="Symbol"/>
          <w:sz w:val="24"/>
          <w:szCs w:val="24"/>
        </w:rPr>
      </w:pPr>
    </w:p>
    <w:p w:rsidR="004151A3" w:rsidRDefault="004151A3" w:rsidP="004B4437">
      <w:pPr>
        <w:numPr>
          <w:ilvl w:val="1"/>
          <w:numId w:val="132"/>
        </w:numPr>
        <w:tabs>
          <w:tab w:val="left" w:pos="567"/>
          <w:tab w:val="left" w:pos="9900"/>
        </w:tabs>
        <w:spacing w:line="275" w:lineRule="auto"/>
        <w:ind w:right="-23"/>
        <w:jc w:val="both"/>
        <w:rPr>
          <w:rFonts w:ascii="Symbol" w:eastAsia="Symbol" w:hAnsi="Symbol" w:cs="Symbol"/>
          <w:sz w:val="24"/>
          <w:szCs w:val="24"/>
        </w:rPr>
      </w:pPr>
      <w:r>
        <w:rPr>
          <w:rFonts w:eastAsia="Times New Roman"/>
          <w:sz w:val="24"/>
          <w:szCs w:val="24"/>
        </w:rPr>
        <w:t>решать задачи геометрического содержания, в том числе в ситуациях, когда алгоритм р</w:t>
      </w:r>
      <w:r>
        <w:rPr>
          <w:rFonts w:eastAsia="Times New Roman"/>
          <w:sz w:val="24"/>
          <w:szCs w:val="24"/>
        </w:rPr>
        <w:t>е</w:t>
      </w:r>
      <w:r>
        <w:rPr>
          <w:rFonts w:eastAsia="Times New Roman"/>
          <w:sz w:val="24"/>
          <w:szCs w:val="24"/>
        </w:rPr>
        <w:t>шения не следует явно из условия, выполнять необходимые для решения задачи дополнител</w:t>
      </w:r>
      <w:r>
        <w:rPr>
          <w:rFonts w:eastAsia="Times New Roman"/>
          <w:sz w:val="24"/>
          <w:szCs w:val="24"/>
        </w:rPr>
        <w:t>ь</w:t>
      </w:r>
      <w:r>
        <w:rPr>
          <w:rFonts w:eastAsia="Times New Roman"/>
          <w:sz w:val="24"/>
          <w:szCs w:val="24"/>
        </w:rPr>
        <w:t>ные построения, исследовать возможность применения теорем и формул для решения задач;</w:t>
      </w:r>
    </w:p>
    <w:p w:rsidR="004151A3" w:rsidRDefault="004151A3" w:rsidP="004B4437">
      <w:pPr>
        <w:numPr>
          <w:ilvl w:val="1"/>
          <w:numId w:val="132"/>
        </w:numPr>
        <w:tabs>
          <w:tab w:val="left" w:pos="567"/>
          <w:tab w:val="left" w:pos="9900"/>
        </w:tabs>
        <w:ind w:right="-23"/>
        <w:rPr>
          <w:rFonts w:ascii="Symbol" w:eastAsia="Symbol" w:hAnsi="Symbol" w:cs="Symbol"/>
          <w:sz w:val="24"/>
          <w:szCs w:val="24"/>
        </w:rPr>
      </w:pPr>
      <w:r>
        <w:rPr>
          <w:rFonts w:eastAsia="Times New Roman"/>
          <w:sz w:val="24"/>
          <w:szCs w:val="24"/>
        </w:rPr>
        <w:t>формулировать и доказывать геометрические утверждения.</w:t>
      </w:r>
    </w:p>
    <w:p w:rsidR="004151A3" w:rsidRDefault="004151A3" w:rsidP="004151A3">
      <w:pPr>
        <w:spacing w:line="28" w:lineRule="exact"/>
        <w:rPr>
          <w:rFonts w:ascii="Symbol" w:eastAsia="Symbol" w:hAnsi="Symbol" w:cs="Symbol"/>
          <w:sz w:val="24"/>
          <w:szCs w:val="24"/>
        </w:rPr>
      </w:pPr>
    </w:p>
    <w:p w:rsidR="004151A3" w:rsidRDefault="004151A3" w:rsidP="004B4437">
      <w:pPr>
        <w:numPr>
          <w:ilvl w:val="0"/>
          <w:numId w:val="132"/>
        </w:numPr>
        <w:tabs>
          <w:tab w:val="left" w:pos="620"/>
        </w:tabs>
        <w:rPr>
          <w:rFonts w:eastAsia="Times New Roman"/>
          <w:b/>
          <w:bCs/>
          <w:sz w:val="24"/>
          <w:szCs w:val="24"/>
        </w:rPr>
      </w:pPr>
      <w:r>
        <w:rPr>
          <w:rFonts w:eastAsia="Times New Roman"/>
          <w:b/>
          <w:bCs/>
          <w:sz w:val="24"/>
          <w:szCs w:val="24"/>
        </w:rPr>
        <w:t>повседневной жизни и при изучении других предметов:</w:t>
      </w:r>
    </w:p>
    <w:p w:rsidR="004151A3" w:rsidRDefault="004151A3" w:rsidP="004151A3">
      <w:pPr>
        <w:spacing w:line="54" w:lineRule="exact"/>
        <w:rPr>
          <w:rFonts w:eastAsia="Times New Roman"/>
          <w:b/>
          <w:bCs/>
          <w:sz w:val="24"/>
          <w:szCs w:val="24"/>
        </w:rPr>
      </w:pPr>
    </w:p>
    <w:p w:rsidR="004151A3" w:rsidRDefault="004151A3" w:rsidP="004B4437">
      <w:pPr>
        <w:numPr>
          <w:ilvl w:val="1"/>
          <w:numId w:val="132"/>
        </w:numPr>
        <w:tabs>
          <w:tab w:val="left" w:pos="567"/>
        </w:tabs>
        <w:spacing w:line="272" w:lineRule="auto"/>
        <w:ind w:right="420"/>
        <w:jc w:val="both"/>
        <w:rPr>
          <w:rFonts w:ascii="Symbol" w:eastAsia="Symbol" w:hAnsi="Symbol" w:cs="Symbol"/>
          <w:sz w:val="24"/>
          <w:szCs w:val="24"/>
        </w:rPr>
      </w:pPr>
      <w:r>
        <w:rPr>
          <w:rFonts w:eastAsia="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4151A3" w:rsidRDefault="004151A3" w:rsidP="004151A3">
      <w:pPr>
        <w:spacing w:line="1" w:lineRule="exact"/>
        <w:rPr>
          <w:sz w:val="20"/>
          <w:szCs w:val="20"/>
        </w:rPr>
      </w:pPr>
    </w:p>
    <w:p w:rsidR="004151A3" w:rsidRDefault="004151A3" w:rsidP="004151A3">
      <w:pPr>
        <w:rPr>
          <w:sz w:val="20"/>
          <w:szCs w:val="20"/>
        </w:rPr>
      </w:pPr>
      <w:r>
        <w:rPr>
          <w:rFonts w:eastAsia="Times New Roman"/>
          <w:b/>
          <w:bCs/>
          <w:sz w:val="24"/>
          <w:szCs w:val="24"/>
        </w:rPr>
        <w:t>Отношения</w:t>
      </w:r>
    </w:p>
    <w:p w:rsidR="004151A3" w:rsidRDefault="004151A3" w:rsidP="004151A3">
      <w:pPr>
        <w:spacing w:line="55" w:lineRule="exact"/>
        <w:rPr>
          <w:sz w:val="20"/>
          <w:szCs w:val="20"/>
        </w:rPr>
      </w:pPr>
    </w:p>
    <w:p w:rsidR="004151A3" w:rsidRDefault="004151A3" w:rsidP="004B4437">
      <w:pPr>
        <w:numPr>
          <w:ilvl w:val="1"/>
          <w:numId w:val="133"/>
        </w:numPr>
        <w:rPr>
          <w:rFonts w:ascii="Symbol" w:eastAsia="Symbol" w:hAnsi="Symbol" w:cs="Symbol"/>
          <w:sz w:val="24"/>
          <w:szCs w:val="24"/>
        </w:rPr>
      </w:pPr>
      <w:r>
        <w:rPr>
          <w:rFonts w:eastAsia="Times New Roman"/>
          <w:sz w:val="24"/>
          <w:szCs w:val="24"/>
        </w:rPr>
        <w:t xml:space="preserve">Владеть понятием отношения как </w:t>
      </w:r>
      <w:proofErr w:type="spellStart"/>
      <w:r>
        <w:rPr>
          <w:rFonts w:eastAsia="Times New Roman"/>
          <w:sz w:val="24"/>
          <w:szCs w:val="24"/>
        </w:rPr>
        <w:t>метапредметным</w:t>
      </w:r>
      <w:proofErr w:type="spellEnd"/>
      <w:r>
        <w:rPr>
          <w:rFonts w:eastAsia="Times New Roman"/>
          <w:sz w:val="24"/>
          <w:szCs w:val="24"/>
        </w:rPr>
        <w:t>;</w:t>
      </w:r>
    </w:p>
    <w:p w:rsidR="004151A3" w:rsidRDefault="004151A3" w:rsidP="004151A3">
      <w:pPr>
        <w:spacing w:line="41" w:lineRule="exact"/>
        <w:rPr>
          <w:rFonts w:ascii="Symbol" w:eastAsia="Symbol" w:hAnsi="Symbol" w:cs="Symbol"/>
          <w:sz w:val="24"/>
          <w:szCs w:val="24"/>
        </w:rPr>
      </w:pPr>
    </w:p>
    <w:p w:rsidR="004151A3" w:rsidRDefault="004151A3" w:rsidP="004B4437">
      <w:pPr>
        <w:numPr>
          <w:ilvl w:val="1"/>
          <w:numId w:val="133"/>
        </w:numPr>
        <w:spacing w:line="275" w:lineRule="auto"/>
        <w:ind w:right="420"/>
        <w:jc w:val="both"/>
        <w:rPr>
          <w:rFonts w:ascii="Symbol" w:eastAsia="Symbol" w:hAnsi="Symbol" w:cs="Symbol"/>
          <w:sz w:val="24"/>
          <w:szCs w:val="24"/>
        </w:rPr>
      </w:pPr>
      <w:proofErr w:type="gramStart"/>
      <w:r>
        <w:rPr>
          <w:rFonts w:eastAsia="Times New Roman"/>
          <w:sz w:val="24"/>
          <w:szCs w:val="24"/>
        </w:rPr>
        <w:t>свободно оперировать понятиями: равенство фигур, равные фигуры, равенство тр</w:t>
      </w:r>
      <w:r>
        <w:rPr>
          <w:rFonts w:eastAsia="Times New Roman"/>
          <w:sz w:val="24"/>
          <w:szCs w:val="24"/>
        </w:rPr>
        <w:t>е</w:t>
      </w:r>
      <w:r>
        <w:rPr>
          <w:rFonts w:eastAsia="Times New Roman"/>
          <w:sz w:val="24"/>
          <w:szCs w:val="24"/>
        </w:rPr>
        <w:t>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w:t>
      </w:r>
      <w:r>
        <w:rPr>
          <w:rFonts w:eastAsia="Times New Roman"/>
          <w:sz w:val="24"/>
          <w:szCs w:val="24"/>
        </w:rPr>
        <w:t>е</w:t>
      </w:r>
      <w:r>
        <w:rPr>
          <w:rFonts w:eastAsia="Times New Roman"/>
          <w:sz w:val="24"/>
          <w:szCs w:val="24"/>
        </w:rPr>
        <w:t>угольники;</w:t>
      </w:r>
      <w:proofErr w:type="gramEnd"/>
    </w:p>
    <w:p w:rsidR="004151A3" w:rsidRDefault="004151A3" w:rsidP="004B4437">
      <w:pPr>
        <w:numPr>
          <w:ilvl w:val="1"/>
          <w:numId w:val="133"/>
        </w:numPr>
        <w:rPr>
          <w:rFonts w:ascii="Symbol" w:eastAsia="Symbol" w:hAnsi="Symbol" w:cs="Symbol"/>
          <w:sz w:val="24"/>
          <w:szCs w:val="24"/>
        </w:rPr>
      </w:pPr>
      <w:r>
        <w:rPr>
          <w:rFonts w:eastAsia="Times New Roman"/>
          <w:sz w:val="24"/>
          <w:szCs w:val="24"/>
        </w:rPr>
        <w:t>использовать свойства подобия и равенства фигур при решении задач.</w:t>
      </w:r>
    </w:p>
    <w:p w:rsidR="004151A3" w:rsidRDefault="004151A3" w:rsidP="004151A3">
      <w:pPr>
        <w:spacing w:line="28" w:lineRule="exact"/>
        <w:rPr>
          <w:rFonts w:ascii="Symbol" w:eastAsia="Symbol" w:hAnsi="Symbol" w:cs="Symbol"/>
          <w:sz w:val="24"/>
          <w:szCs w:val="24"/>
        </w:rPr>
      </w:pPr>
    </w:p>
    <w:p w:rsidR="004151A3" w:rsidRDefault="004151A3" w:rsidP="004B4437">
      <w:pPr>
        <w:numPr>
          <w:ilvl w:val="0"/>
          <w:numId w:val="133"/>
        </w:numPr>
        <w:tabs>
          <w:tab w:val="left" w:pos="620"/>
        </w:tabs>
        <w:rPr>
          <w:rFonts w:eastAsia="Times New Roman"/>
          <w:b/>
          <w:bCs/>
          <w:sz w:val="24"/>
          <w:szCs w:val="24"/>
        </w:rPr>
      </w:pPr>
      <w:r>
        <w:rPr>
          <w:rFonts w:eastAsia="Times New Roman"/>
          <w:b/>
          <w:bCs/>
          <w:sz w:val="24"/>
          <w:szCs w:val="24"/>
        </w:rPr>
        <w:t>повседневной жизни и при изучении других предметов:</w:t>
      </w:r>
    </w:p>
    <w:p w:rsidR="004151A3" w:rsidRDefault="004151A3" w:rsidP="004151A3">
      <w:pPr>
        <w:spacing w:line="54" w:lineRule="exact"/>
        <w:rPr>
          <w:rFonts w:eastAsia="Times New Roman"/>
          <w:b/>
          <w:bCs/>
          <w:sz w:val="24"/>
          <w:szCs w:val="24"/>
        </w:rPr>
      </w:pPr>
    </w:p>
    <w:p w:rsidR="004151A3" w:rsidRDefault="004151A3" w:rsidP="004B4437">
      <w:pPr>
        <w:numPr>
          <w:ilvl w:val="1"/>
          <w:numId w:val="133"/>
        </w:numPr>
        <w:tabs>
          <w:tab w:val="left" w:pos="567"/>
        </w:tabs>
        <w:spacing w:line="269" w:lineRule="auto"/>
        <w:ind w:right="420"/>
        <w:rPr>
          <w:rFonts w:ascii="Symbol" w:eastAsia="Symbol" w:hAnsi="Symbol" w:cs="Symbol"/>
          <w:sz w:val="24"/>
          <w:szCs w:val="24"/>
        </w:rPr>
      </w:pPr>
      <w:r>
        <w:rPr>
          <w:rFonts w:eastAsia="Times New Roman"/>
          <w:sz w:val="24"/>
          <w:szCs w:val="24"/>
        </w:rPr>
        <w:lastRenderedPageBreak/>
        <w:t>использовать отношения для построения и исследования математических моделей объектов реальной жизни.</w:t>
      </w:r>
    </w:p>
    <w:p w:rsidR="004151A3" w:rsidRDefault="004151A3" w:rsidP="004151A3">
      <w:pPr>
        <w:rPr>
          <w:sz w:val="20"/>
          <w:szCs w:val="20"/>
        </w:rPr>
      </w:pPr>
      <w:r>
        <w:rPr>
          <w:rFonts w:eastAsia="Times New Roman"/>
          <w:b/>
          <w:bCs/>
          <w:sz w:val="24"/>
          <w:szCs w:val="24"/>
        </w:rPr>
        <w:t>Измерения и вычисления</w:t>
      </w:r>
    </w:p>
    <w:p w:rsidR="004151A3" w:rsidRDefault="004151A3" w:rsidP="004B4437">
      <w:pPr>
        <w:numPr>
          <w:ilvl w:val="1"/>
          <w:numId w:val="134"/>
        </w:numPr>
        <w:tabs>
          <w:tab w:val="left" w:pos="567"/>
        </w:tabs>
        <w:spacing w:line="275" w:lineRule="auto"/>
        <w:ind w:right="420"/>
        <w:jc w:val="both"/>
        <w:rPr>
          <w:rFonts w:ascii="Symbol" w:eastAsia="Symbol" w:hAnsi="Symbol" w:cs="Symbol"/>
          <w:sz w:val="24"/>
          <w:szCs w:val="24"/>
        </w:rPr>
      </w:pPr>
      <w:proofErr w:type="gramStart"/>
      <w:r>
        <w:rPr>
          <w:rFonts w:eastAsia="Times New Roman"/>
          <w:sz w:val="24"/>
          <w:szCs w:val="24"/>
        </w:rPr>
        <w:t>Свободно оперировать понятиями длина, площадь, объём, величина угла как велич</w:t>
      </w:r>
      <w:r>
        <w:rPr>
          <w:rFonts w:eastAsia="Times New Roman"/>
          <w:sz w:val="24"/>
          <w:szCs w:val="24"/>
        </w:rPr>
        <w:t>и</w:t>
      </w:r>
      <w:r>
        <w:rPr>
          <w:rFonts w:eastAsia="Times New Roman"/>
          <w:sz w:val="24"/>
          <w:szCs w:val="24"/>
        </w:rPr>
        <w:t xml:space="preserve">нами, использовать равновеликость и </w:t>
      </w:r>
      <w:proofErr w:type="spellStart"/>
      <w:r>
        <w:rPr>
          <w:rFonts w:eastAsia="Times New Roman"/>
          <w:sz w:val="24"/>
          <w:szCs w:val="24"/>
        </w:rPr>
        <w:t>равносоставленность</w:t>
      </w:r>
      <w:proofErr w:type="spellEnd"/>
      <w:r>
        <w:rPr>
          <w:rFonts w:eastAsia="Times New Roman"/>
          <w:sz w:val="24"/>
          <w:szCs w:val="24"/>
        </w:rPr>
        <w:t xml:space="preserve"> при решении задач на вычисл</w:t>
      </w:r>
      <w:r>
        <w:rPr>
          <w:rFonts w:eastAsia="Times New Roman"/>
          <w:sz w:val="24"/>
          <w:szCs w:val="24"/>
        </w:rPr>
        <w:t>е</w:t>
      </w:r>
      <w:r>
        <w:rPr>
          <w:rFonts w:eastAsia="Times New Roman"/>
          <w:sz w:val="24"/>
          <w:szCs w:val="24"/>
        </w:rPr>
        <w:t>ние, самостоятельно получать и использовать формулы для вычислений площадей и объ</w:t>
      </w:r>
      <w:r>
        <w:rPr>
          <w:rFonts w:eastAsia="Times New Roman"/>
          <w:sz w:val="24"/>
          <w:szCs w:val="24"/>
        </w:rPr>
        <w:t>ё</w:t>
      </w:r>
      <w:r>
        <w:rPr>
          <w:rFonts w:eastAsia="Times New Roman"/>
          <w:sz w:val="24"/>
          <w:szCs w:val="24"/>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w:t>
      </w:r>
      <w:r>
        <w:rPr>
          <w:rFonts w:eastAsia="Times New Roman"/>
          <w:sz w:val="24"/>
          <w:szCs w:val="24"/>
        </w:rPr>
        <w:t>ь</w:t>
      </w:r>
      <w:r>
        <w:rPr>
          <w:rFonts w:eastAsia="Times New Roman"/>
          <w:sz w:val="24"/>
          <w:szCs w:val="24"/>
        </w:rPr>
        <w:t>ника, окружности и четырёхугольника, а также с применением</w:t>
      </w:r>
      <w:proofErr w:type="gramEnd"/>
      <w:r>
        <w:rPr>
          <w:rFonts w:eastAsia="Times New Roman"/>
          <w:sz w:val="24"/>
          <w:szCs w:val="24"/>
        </w:rPr>
        <w:t xml:space="preserve"> тригонометрии;</w:t>
      </w:r>
    </w:p>
    <w:p w:rsidR="004151A3" w:rsidRDefault="004151A3" w:rsidP="004151A3">
      <w:pPr>
        <w:spacing w:line="7" w:lineRule="exact"/>
        <w:rPr>
          <w:rFonts w:ascii="Symbol" w:eastAsia="Symbol" w:hAnsi="Symbol" w:cs="Symbol"/>
          <w:sz w:val="24"/>
          <w:szCs w:val="24"/>
        </w:rPr>
      </w:pPr>
    </w:p>
    <w:p w:rsidR="004151A3" w:rsidRDefault="004151A3" w:rsidP="004B4437">
      <w:pPr>
        <w:numPr>
          <w:ilvl w:val="1"/>
          <w:numId w:val="134"/>
        </w:numPr>
        <w:tabs>
          <w:tab w:val="left" w:pos="567"/>
        </w:tabs>
        <w:rPr>
          <w:rFonts w:ascii="Symbol" w:eastAsia="Symbol" w:hAnsi="Symbol" w:cs="Symbol"/>
          <w:sz w:val="24"/>
          <w:szCs w:val="24"/>
        </w:rPr>
      </w:pPr>
      <w:r>
        <w:rPr>
          <w:rFonts w:eastAsia="Times New Roman"/>
          <w:sz w:val="24"/>
          <w:szCs w:val="24"/>
        </w:rPr>
        <w:t>самостоятельно формулировать гипотезы и проверять их достоверность.</w:t>
      </w:r>
    </w:p>
    <w:p w:rsidR="004151A3" w:rsidRDefault="004151A3" w:rsidP="009217B5"/>
    <w:p w:rsidR="004151A3" w:rsidRDefault="004151A3" w:rsidP="004151A3"/>
    <w:p w:rsidR="004151A3" w:rsidRDefault="004151A3" w:rsidP="004B4437">
      <w:pPr>
        <w:numPr>
          <w:ilvl w:val="0"/>
          <w:numId w:val="134"/>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4151A3" w:rsidRDefault="004151A3" w:rsidP="004151A3">
      <w:pPr>
        <w:spacing w:line="59" w:lineRule="exact"/>
        <w:rPr>
          <w:rFonts w:eastAsia="Times New Roman"/>
          <w:b/>
          <w:bCs/>
          <w:sz w:val="24"/>
          <w:szCs w:val="24"/>
        </w:rPr>
      </w:pPr>
    </w:p>
    <w:p w:rsidR="004151A3" w:rsidRDefault="004151A3" w:rsidP="004B4437">
      <w:pPr>
        <w:numPr>
          <w:ilvl w:val="1"/>
          <w:numId w:val="134"/>
        </w:numPr>
        <w:tabs>
          <w:tab w:val="left" w:pos="567"/>
        </w:tabs>
        <w:spacing w:line="267" w:lineRule="auto"/>
        <w:ind w:right="-23"/>
        <w:rPr>
          <w:rFonts w:ascii="Symbol" w:eastAsia="Symbol" w:hAnsi="Symbol" w:cs="Symbol"/>
          <w:sz w:val="24"/>
          <w:szCs w:val="24"/>
        </w:rPr>
      </w:pPr>
      <w:r>
        <w:rPr>
          <w:rFonts w:eastAsia="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4151A3" w:rsidRDefault="004151A3" w:rsidP="004151A3">
      <w:pPr>
        <w:rPr>
          <w:sz w:val="20"/>
          <w:szCs w:val="20"/>
        </w:rPr>
      </w:pPr>
      <w:r>
        <w:rPr>
          <w:rFonts w:eastAsia="Times New Roman"/>
          <w:b/>
          <w:bCs/>
          <w:sz w:val="24"/>
          <w:szCs w:val="24"/>
        </w:rPr>
        <w:t>Геометрические построения</w:t>
      </w:r>
    </w:p>
    <w:p w:rsidR="004151A3" w:rsidRDefault="004151A3" w:rsidP="004151A3">
      <w:pPr>
        <w:spacing w:line="55" w:lineRule="exact"/>
        <w:rPr>
          <w:sz w:val="20"/>
          <w:szCs w:val="20"/>
        </w:rPr>
      </w:pPr>
    </w:p>
    <w:p w:rsidR="004151A3" w:rsidRDefault="004151A3" w:rsidP="004B4437">
      <w:pPr>
        <w:numPr>
          <w:ilvl w:val="2"/>
          <w:numId w:val="135"/>
        </w:numPr>
        <w:tabs>
          <w:tab w:val="left" w:pos="567"/>
        </w:tabs>
        <w:spacing w:line="274" w:lineRule="auto"/>
        <w:ind w:right="420"/>
        <w:rPr>
          <w:rFonts w:ascii="Symbol" w:eastAsia="Symbol" w:hAnsi="Symbol" w:cs="Symbol"/>
          <w:sz w:val="24"/>
          <w:szCs w:val="24"/>
        </w:rPr>
      </w:pPr>
      <w:r>
        <w:rPr>
          <w:rFonts w:eastAsia="Times New Roman"/>
          <w:sz w:val="24"/>
          <w:szCs w:val="24"/>
        </w:rPr>
        <w:t>Оперировать понятием набора элементов, определяющих геометрическую фигуру,</w:t>
      </w:r>
    </w:p>
    <w:p w:rsidR="004151A3" w:rsidRDefault="004151A3" w:rsidP="004151A3">
      <w:pPr>
        <w:tabs>
          <w:tab w:val="left" w:pos="567"/>
        </w:tabs>
        <w:spacing w:line="2" w:lineRule="exact"/>
        <w:rPr>
          <w:rFonts w:ascii="Symbol" w:eastAsia="Symbol" w:hAnsi="Symbol" w:cs="Symbol"/>
          <w:sz w:val="24"/>
          <w:szCs w:val="24"/>
        </w:rPr>
      </w:pPr>
    </w:p>
    <w:p w:rsidR="004151A3" w:rsidRDefault="004151A3" w:rsidP="004B4437">
      <w:pPr>
        <w:numPr>
          <w:ilvl w:val="2"/>
          <w:numId w:val="135"/>
        </w:numPr>
        <w:tabs>
          <w:tab w:val="left" w:pos="567"/>
        </w:tabs>
        <w:rPr>
          <w:rFonts w:ascii="Symbol" w:eastAsia="Symbol" w:hAnsi="Symbol" w:cs="Symbol"/>
          <w:sz w:val="24"/>
          <w:szCs w:val="24"/>
        </w:rPr>
      </w:pPr>
      <w:r>
        <w:rPr>
          <w:rFonts w:eastAsia="Times New Roman"/>
          <w:sz w:val="24"/>
          <w:szCs w:val="24"/>
        </w:rPr>
        <w:t>владеть набором методов построений циркулем и линейкой;</w:t>
      </w:r>
    </w:p>
    <w:p w:rsidR="004151A3" w:rsidRDefault="004151A3" w:rsidP="004151A3">
      <w:pPr>
        <w:tabs>
          <w:tab w:val="left" w:pos="567"/>
        </w:tabs>
        <w:spacing w:line="41" w:lineRule="exact"/>
        <w:rPr>
          <w:rFonts w:ascii="Symbol" w:eastAsia="Symbol" w:hAnsi="Symbol" w:cs="Symbol"/>
          <w:sz w:val="24"/>
          <w:szCs w:val="24"/>
        </w:rPr>
      </w:pPr>
    </w:p>
    <w:p w:rsidR="004151A3" w:rsidRDefault="004151A3" w:rsidP="004B4437">
      <w:pPr>
        <w:numPr>
          <w:ilvl w:val="2"/>
          <w:numId w:val="135"/>
        </w:numPr>
        <w:tabs>
          <w:tab w:val="left" w:pos="567"/>
        </w:tabs>
        <w:rPr>
          <w:rFonts w:ascii="Symbol" w:eastAsia="Symbol" w:hAnsi="Symbol" w:cs="Symbol"/>
          <w:sz w:val="24"/>
          <w:szCs w:val="24"/>
        </w:rPr>
      </w:pPr>
      <w:r>
        <w:rPr>
          <w:rFonts w:eastAsia="Times New Roman"/>
          <w:sz w:val="24"/>
          <w:szCs w:val="24"/>
        </w:rPr>
        <w:t>проводить анализ и реализовывать этапы решения задач на построение.</w:t>
      </w:r>
    </w:p>
    <w:p w:rsidR="004151A3" w:rsidRDefault="004151A3" w:rsidP="004151A3">
      <w:pPr>
        <w:tabs>
          <w:tab w:val="left" w:pos="567"/>
        </w:tabs>
        <w:spacing w:line="28" w:lineRule="exact"/>
        <w:rPr>
          <w:rFonts w:ascii="Symbol" w:eastAsia="Symbol" w:hAnsi="Symbol" w:cs="Symbol"/>
          <w:sz w:val="24"/>
          <w:szCs w:val="24"/>
        </w:rPr>
      </w:pPr>
    </w:p>
    <w:p w:rsidR="004151A3" w:rsidRDefault="004151A3" w:rsidP="004B4437">
      <w:pPr>
        <w:numPr>
          <w:ilvl w:val="0"/>
          <w:numId w:val="135"/>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4151A3" w:rsidRDefault="004151A3" w:rsidP="004151A3">
      <w:pPr>
        <w:spacing w:line="54" w:lineRule="exact"/>
        <w:rPr>
          <w:rFonts w:eastAsia="Times New Roman"/>
          <w:b/>
          <w:bCs/>
          <w:sz w:val="24"/>
          <w:szCs w:val="24"/>
        </w:rPr>
      </w:pPr>
    </w:p>
    <w:p w:rsidR="004151A3" w:rsidRDefault="004151A3" w:rsidP="004B4437">
      <w:pPr>
        <w:numPr>
          <w:ilvl w:val="2"/>
          <w:numId w:val="135"/>
        </w:numPr>
        <w:tabs>
          <w:tab w:val="left" w:pos="567"/>
        </w:tabs>
        <w:rPr>
          <w:rFonts w:ascii="Symbol" w:eastAsia="Symbol" w:hAnsi="Symbol" w:cs="Symbol"/>
          <w:sz w:val="24"/>
          <w:szCs w:val="24"/>
        </w:rPr>
      </w:pPr>
      <w:r>
        <w:rPr>
          <w:rFonts w:eastAsia="Times New Roman"/>
          <w:sz w:val="24"/>
          <w:szCs w:val="24"/>
        </w:rPr>
        <w:t>выполнять построения на местности;</w:t>
      </w:r>
    </w:p>
    <w:p w:rsidR="004151A3" w:rsidRDefault="004151A3" w:rsidP="004151A3">
      <w:pPr>
        <w:spacing w:line="41" w:lineRule="exact"/>
        <w:rPr>
          <w:rFonts w:ascii="Symbol" w:eastAsia="Symbol" w:hAnsi="Symbol" w:cs="Symbol"/>
          <w:sz w:val="24"/>
          <w:szCs w:val="24"/>
        </w:rPr>
      </w:pPr>
    </w:p>
    <w:p w:rsidR="004151A3" w:rsidRDefault="004151A3" w:rsidP="004B4437">
      <w:pPr>
        <w:numPr>
          <w:ilvl w:val="2"/>
          <w:numId w:val="135"/>
        </w:numPr>
        <w:tabs>
          <w:tab w:val="left" w:pos="567"/>
        </w:tabs>
        <w:rPr>
          <w:rFonts w:ascii="Symbol" w:eastAsia="Symbol" w:hAnsi="Symbol" w:cs="Symbol"/>
          <w:sz w:val="24"/>
          <w:szCs w:val="24"/>
        </w:rPr>
      </w:pPr>
      <w:r>
        <w:rPr>
          <w:rFonts w:eastAsia="Times New Roman"/>
          <w:sz w:val="24"/>
          <w:szCs w:val="24"/>
        </w:rPr>
        <w:t>оценивать размеры реальных объектов окружающего мира.</w:t>
      </w:r>
    </w:p>
    <w:p w:rsidR="004151A3" w:rsidRDefault="004151A3" w:rsidP="004151A3">
      <w:pPr>
        <w:spacing w:line="23" w:lineRule="exact"/>
        <w:rPr>
          <w:rFonts w:ascii="Symbol" w:eastAsia="Symbol" w:hAnsi="Symbol" w:cs="Symbol"/>
          <w:sz w:val="24"/>
          <w:szCs w:val="24"/>
        </w:rPr>
      </w:pPr>
    </w:p>
    <w:p w:rsidR="004151A3" w:rsidRDefault="004151A3" w:rsidP="004151A3">
      <w:pPr>
        <w:rPr>
          <w:rFonts w:ascii="Symbol" w:eastAsia="Symbol" w:hAnsi="Symbol" w:cs="Symbol"/>
          <w:sz w:val="24"/>
          <w:szCs w:val="24"/>
        </w:rPr>
      </w:pPr>
      <w:r>
        <w:rPr>
          <w:rFonts w:eastAsia="Times New Roman"/>
          <w:b/>
          <w:bCs/>
          <w:sz w:val="24"/>
          <w:szCs w:val="24"/>
        </w:rPr>
        <w:t>Преобразования</w:t>
      </w:r>
    </w:p>
    <w:p w:rsidR="004151A3" w:rsidRDefault="004151A3" w:rsidP="004151A3">
      <w:pPr>
        <w:spacing w:line="54" w:lineRule="exact"/>
        <w:rPr>
          <w:rFonts w:ascii="Symbol" w:eastAsia="Symbol" w:hAnsi="Symbol" w:cs="Symbol"/>
          <w:sz w:val="24"/>
          <w:szCs w:val="24"/>
        </w:rPr>
      </w:pPr>
    </w:p>
    <w:p w:rsidR="004151A3" w:rsidRDefault="004151A3" w:rsidP="004B4437">
      <w:pPr>
        <w:numPr>
          <w:ilvl w:val="2"/>
          <w:numId w:val="135"/>
        </w:numPr>
        <w:tabs>
          <w:tab w:val="left" w:pos="567"/>
        </w:tabs>
        <w:spacing w:line="274" w:lineRule="auto"/>
        <w:ind w:right="-23"/>
        <w:rPr>
          <w:rFonts w:ascii="Symbol" w:eastAsia="Symbol" w:hAnsi="Symbol" w:cs="Symbol"/>
          <w:sz w:val="24"/>
          <w:szCs w:val="24"/>
        </w:rPr>
      </w:pPr>
      <w:r>
        <w:rPr>
          <w:rFonts w:eastAsia="Times New Roman"/>
          <w:sz w:val="24"/>
          <w:szCs w:val="24"/>
        </w:rPr>
        <w:t xml:space="preserve">Оперировать движениями и преобразованиями как </w:t>
      </w:r>
      <w:proofErr w:type="spellStart"/>
      <w:r>
        <w:rPr>
          <w:rFonts w:eastAsia="Times New Roman"/>
          <w:sz w:val="24"/>
          <w:szCs w:val="24"/>
        </w:rPr>
        <w:t>метапредметными</w:t>
      </w:r>
      <w:proofErr w:type="spellEnd"/>
      <w:r>
        <w:rPr>
          <w:rFonts w:eastAsia="Times New Roman"/>
          <w:sz w:val="24"/>
          <w:szCs w:val="24"/>
        </w:rPr>
        <w:t xml:space="preserve"> понятиями;</w:t>
      </w:r>
    </w:p>
    <w:p w:rsidR="004151A3" w:rsidRDefault="004151A3" w:rsidP="004151A3">
      <w:pPr>
        <w:tabs>
          <w:tab w:val="left" w:pos="567"/>
        </w:tabs>
        <w:spacing w:line="2" w:lineRule="exact"/>
        <w:ind w:right="-23"/>
        <w:rPr>
          <w:rFonts w:ascii="Symbol" w:eastAsia="Symbol" w:hAnsi="Symbol" w:cs="Symbol"/>
          <w:sz w:val="24"/>
          <w:szCs w:val="24"/>
        </w:rPr>
      </w:pPr>
    </w:p>
    <w:p w:rsidR="004151A3" w:rsidRDefault="004151A3" w:rsidP="004B4437">
      <w:pPr>
        <w:numPr>
          <w:ilvl w:val="2"/>
          <w:numId w:val="135"/>
        </w:numPr>
        <w:tabs>
          <w:tab w:val="left" w:pos="567"/>
        </w:tabs>
        <w:spacing w:line="268" w:lineRule="auto"/>
        <w:ind w:right="-23"/>
        <w:jc w:val="both"/>
        <w:rPr>
          <w:rFonts w:ascii="Symbol" w:eastAsia="Symbol" w:hAnsi="Symbol" w:cs="Symbol"/>
          <w:sz w:val="24"/>
          <w:szCs w:val="24"/>
        </w:rPr>
      </w:pPr>
      <w:r>
        <w:rPr>
          <w:rFonts w:eastAsia="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w:t>
      </w:r>
    </w:p>
    <w:p w:rsidR="004151A3" w:rsidRDefault="004151A3" w:rsidP="004151A3">
      <w:pPr>
        <w:tabs>
          <w:tab w:val="left" w:pos="567"/>
        </w:tabs>
        <w:spacing w:line="1" w:lineRule="exact"/>
        <w:ind w:right="-23"/>
        <w:rPr>
          <w:rFonts w:ascii="Symbol" w:eastAsia="Symbol" w:hAnsi="Symbol" w:cs="Symbol"/>
          <w:sz w:val="24"/>
          <w:szCs w:val="24"/>
        </w:rPr>
      </w:pPr>
    </w:p>
    <w:p w:rsidR="004151A3" w:rsidRDefault="004151A3" w:rsidP="004B4437">
      <w:pPr>
        <w:numPr>
          <w:ilvl w:val="1"/>
          <w:numId w:val="135"/>
        </w:numPr>
        <w:tabs>
          <w:tab w:val="left" w:pos="567"/>
          <w:tab w:val="left" w:pos="1086"/>
        </w:tabs>
        <w:spacing w:line="281" w:lineRule="auto"/>
        <w:ind w:right="-23"/>
        <w:rPr>
          <w:rFonts w:eastAsia="Times New Roman"/>
          <w:sz w:val="24"/>
          <w:szCs w:val="24"/>
        </w:rPr>
      </w:pPr>
      <w:r>
        <w:rPr>
          <w:rFonts w:eastAsia="Times New Roman"/>
          <w:sz w:val="24"/>
          <w:szCs w:val="24"/>
        </w:rPr>
        <w:t>преобразования подобия, а также комбинациями движений, движений и преобразований;</w:t>
      </w:r>
    </w:p>
    <w:p w:rsidR="004151A3" w:rsidRDefault="004151A3" w:rsidP="004151A3">
      <w:pPr>
        <w:tabs>
          <w:tab w:val="left" w:pos="567"/>
        </w:tabs>
        <w:spacing w:line="1" w:lineRule="exact"/>
        <w:ind w:right="-23"/>
        <w:rPr>
          <w:rFonts w:eastAsia="Times New Roman"/>
          <w:sz w:val="24"/>
          <w:szCs w:val="24"/>
        </w:rPr>
      </w:pPr>
    </w:p>
    <w:p w:rsidR="004151A3" w:rsidRDefault="004151A3" w:rsidP="004B4437">
      <w:pPr>
        <w:numPr>
          <w:ilvl w:val="2"/>
          <w:numId w:val="135"/>
        </w:numPr>
        <w:tabs>
          <w:tab w:val="left" w:pos="567"/>
        </w:tabs>
        <w:spacing w:line="275" w:lineRule="auto"/>
        <w:ind w:right="-23"/>
        <w:jc w:val="both"/>
        <w:rPr>
          <w:rFonts w:ascii="Symbol" w:eastAsia="Symbol" w:hAnsi="Symbol" w:cs="Symbol"/>
          <w:sz w:val="24"/>
          <w:szCs w:val="24"/>
        </w:rPr>
      </w:pPr>
      <w:r>
        <w:rPr>
          <w:rFonts w:eastAsia="Times New Roman"/>
          <w:sz w:val="24"/>
          <w:szCs w:val="24"/>
        </w:rPr>
        <w:t>использовать свойства движений и преобразований для проведения обоснования и доказ</w:t>
      </w:r>
      <w:r>
        <w:rPr>
          <w:rFonts w:eastAsia="Times New Roman"/>
          <w:sz w:val="24"/>
          <w:szCs w:val="24"/>
        </w:rPr>
        <w:t>а</w:t>
      </w:r>
      <w:r>
        <w:rPr>
          <w:rFonts w:eastAsia="Times New Roman"/>
          <w:sz w:val="24"/>
          <w:szCs w:val="24"/>
        </w:rPr>
        <w:t>тельства утверждений в геометрии и других учебных предметах;</w:t>
      </w:r>
    </w:p>
    <w:p w:rsidR="004151A3" w:rsidRDefault="004151A3" w:rsidP="004B4437">
      <w:pPr>
        <w:numPr>
          <w:ilvl w:val="2"/>
          <w:numId w:val="135"/>
        </w:numPr>
        <w:tabs>
          <w:tab w:val="left" w:pos="567"/>
        </w:tabs>
        <w:ind w:right="-23"/>
        <w:rPr>
          <w:rFonts w:ascii="Symbol" w:eastAsia="Symbol" w:hAnsi="Symbol" w:cs="Symbol"/>
          <w:sz w:val="24"/>
          <w:szCs w:val="24"/>
        </w:rPr>
      </w:pPr>
      <w:r>
        <w:rPr>
          <w:rFonts w:eastAsia="Times New Roman"/>
          <w:sz w:val="24"/>
          <w:szCs w:val="24"/>
        </w:rPr>
        <w:t>пользоваться свойствами движений и преобразований при решении задач.</w:t>
      </w:r>
    </w:p>
    <w:p w:rsidR="004151A3" w:rsidRDefault="004151A3" w:rsidP="004151A3">
      <w:pPr>
        <w:spacing w:line="28" w:lineRule="exact"/>
        <w:rPr>
          <w:rFonts w:ascii="Symbol" w:eastAsia="Symbol" w:hAnsi="Symbol" w:cs="Symbol"/>
          <w:sz w:val="24"/>
          <w:szCs w:val="24"/>
        </w:rPr>
      </w:pPr>
    </w:p>
    <w:p w:rsidR="004151A3" w:rsidRDefault="004151A3" w:rsidP="004B4437">
      <w:pPr>
        <w:numPr>
          <w:ilvl w:val="0"/>
          <w:numId w:val="135"/>
        </w:numPr>
        <w:tabs>
          <w:tab w:val="left" w:pos="620"/>
        </w:tabs>
        <w:ind w:hanging="217"/>
        <w:rPr>
          <w:rFonts w:eastAsia="Times New Roman"/>
          <w:b/>
          <w:bCs/>
          <w:sz w:val="24"/>
          <w:szCs w:val="24"/>
        </w:rPr>
      </w:pPr>
      <w:r>
        <w:rPr>
          <w:rFonts w:eastAsia="Times New Roman"/>
          <w:b/>
          <w:bCs/>
          <w:sz w:val="24"/>
          <w:szCs w:val="24"/>
        </w:rPr>
        <w:t>повседневной жизни и при изучении других предметов:</w:t>
      </w:r>
    </w:p>
    <w:p w:rsidR="004151A3" w:rsidRDefault="004151A3" w:rsidP="004151A3">
      <w:pPr>
        <w:spacing w:line="54" w:lineRule="exact"/>
        <w:rPr>
          <w:rFonts w:eastAsia="Times New Roman"/>
          <w:b/>
          <w:bCs/>
          <w:sz w:val="24"/>
          <w:szCs w:val="24"/>
        </w:rPr>
      </w:pPr>
    </w:p>
    <w:p w:rsidR="004151A3" w:rsidRDefault="004151A3" w:rsidP="004B4437">
      <w:pPr>
        <w:numPr>
          <w:ilvl w:val="2"/>
          <w:numId w:val="135"/>
        </w:numPr>
        <w:tabs>
          <w:tab w:val="left" w:pos="567"/>
          <w:tab w:val="left" w:pos="1840"/>
        </w:tabs>
        <w:spacing w:line="269" w:lineRule="auto"/>
        <w:ind w:right="-23"/>
        <w:rPr>
          <w:rFonts w:ascii="Symbol" w:eastAsia="Symbol" w:hAnsi="Symbol" w:cs="Symbol"/>
          <w:sz w:val="24"/>
          <w:szCs w:val="24"/>
        </w:rPr>
      </w:pPr>
      <w:r>
        <w:rPr>
          <w:rFonts w:eastAsia="Times New Roman"/>
          <w:sz w:val="24"/>
          <w:szCs w:val="24"/>
        </w:rPr>
        <w:t>применять свойства движений и применять подобие для построений и вычислений.</w:t>
      </w:r>
    </w:p>
    <w:p w:rsidR="004151A3" w:rsidRDefault="004151A3" w:rsidP="008C0552">
      <w:pPr>
        <w:tabs>
          <w:tab w:val="left" w:pos="567"/>
        </w:tabs>
        <w:ind w:right="-23"/>
        <w:rPr>
          <w:sz w:val="20"/>
          <w:szCs w:val="20"/>
        </w:rPr>
      </w:pPr>
      <w:r>
        <w:rPr>
          <w:rFonts w:eastAsia="Times New Roman"/>
          <w:b/>
          <w:bCs/>
          <w:sz w:val="24"/>
          <w:szCs w:val="24"/>
        </w:rPr>
        <w:t>Векторы и координаты на плоскости</w:t>
      </w:r>
    </w:p>
    <w:p w:rsidR="004151A3" w:rsidRDefault="004151A3" w:rsidP="008C0552">
      <w:pPr>
        <w:tabs>
          <w:tab w:val="left" w:pos="567"/>
        </w:tabs>
        <w:spacing w:line="55" w:lineRule="exact"/>
        <w:ind w:right="-23"/>
        <w:rPr>
          <w:sz w:val="20"/>
          <w:szCs w:val="20"/>
        </w:rPr>
      </w:pPr>
    </w:p>
    <w:p w:rsidR="004151A3" w:rsidRDefault="004151A3" w:rsidP="004B4437">
      <w:pPr>
        <w:numPr>
          <w:ilvl w:val="0"/>
          <w:numId w:val="136"/>
        </w:numPr>
        <w:tabs>
          <w:tab w:val="left" w:pos="567"/>
          <w:tab w:val="left" w:pos="1840"/>
        </w:tabs>
        <w:spacing w:line="275" w:lineRule="auto"/>
        <w:ind w:right="-23"/>
        <w:jc w:val="both"/>
        <w:rPr>
          <w:rFonts w:ascii="Symbol" w:eastAsia="Symbol" w:hAnsi="Symbol" w:cs="Symbol"/>
          <w:sz w:val="24"/>
          <w:szCs w:val="24"/>
        </w:rPr>
      </w:pPr>
      <w:r>
        <w:rPr>
          <w:rFonts w:eastAsia="Times New Roman"/>
          <w:sz w:val="24"/>
          <w:szCs w:val="24"/>
        </w:rPr>
        <w:t>Свободно оперировать понятиями вектор, сумма, разность векторов, произведение вект</w:t>
      </w:r>
      <w:r>
        <w:rPr>
          <w:rFonts w:eastAsia="Times New Roman"/>
          <w:sz w:val="24"/>
          <w:szCs w:val="24"/>
        </w:rPr>
        <w:t>о</w:t>
      </w:r>
      <w:r>
        <w:rPr>
          <w:rFonts w:eastAsia="Times New Roman"/>
          <w:sz w:val="24"/>
          <w:szCs w:val="24"/>
        </w:rPr>
        <w:t>ра на число, скалярное произведение векторов, координаты на плоскости, координаты вектора;</w:t>
      </w:r>
    </w:p>
    <w:p w:rsidR="004151A3" w:rsidRDefault="004151A3" w:rsidP="004B4437">
      <w:pPr>
        <w:numPr>
          <w:ilvl w:val="0"/>
          <w:numId w:val="136"/>
        </w:numPr>
        <w:tabs>
          <w:tab w:val="left" w:pos="567"/>
          <w:tab w:val="left" w:pos="1840"/>
        </w:tabs>
        <w:spacing w:line="274" w:lineRule="auto"/>
        <w:ind w:right="-23"/>
        <w:rPr>
          <w:rFonts w:ascii="Symbol" w:eastAsia="Symbol" w:hAnsi="Symbol" w:cs="Symbol"/>
          <w:sz w:val="24"/>
          <w:szCs w:val="24"/>
        </w:rPr>
      </w:pPr>
      <w:r>
        <w:rPr>
          <w:rFonts w:eastAsia="Times New Roman"/>
          <w:sz w:val="24"/>
          <w:szCs w:val="24"/>
        </w:rPr>
        <w:t>владеть векторным и координатным методом на плоскости для решения задач на вычи</w:t>
      </w:r>
      <w:r>
        <w:rPr>
          <w:rFonts w:eastAsia="Times New Roman"/>
          <w:sz w:val="24"/>
          <w:szCs w:val="24"/>
        </w:rPr>
        <w:t>с</w:t>
      </w:r>
      <w:r>
        <w:rPr>
          <w:rFonts w:eastAsia="Times New Roman"/>
          <w:sz w:val="24"/>
          <w:szCs w:val="24"/>
        </w:rPr>
        <w:t>ление и доказательства;</w:t>
      </w:r>
    </w:p>
    <w:p w:rsidR="004151A3" w:rsidRDefault="004151A3" w:rsidP="008C0552">
      <w:pPr>
        <w:tabs>
          <w:tab w:val="left" w:pos="567"/>
        </w:tabs>
        <w:spacing w:line="2" w:lineRule="exact"/>
        <w:ind w:right="-23"/>
        <w:rPr>
          <w:rFonts w:ascii="Symbol" w:eastAsia="Symbol" w:hAnsi="Symbol" w:cs="Symbol"/>
          <w:sz w:val="24"/>
          <w:szCs w:val="24"/>
        </w:rPr>
      </w:pPr>
    </w:p>
    <w:p w:rsidR="004151A3" w:rsidRDefault="004151A3" w:rsidP="004B4437">
      <w:pPr>
        <w:numPr>
          <w:ilvl w:val="0"/>
          <w:numId w:val="136"/>
        </w:numPr>
        <w:tabs>
          <w:tab w:val="left" w:pos="567"/>
          <w:tab w:val="left" w:pos="1840"/>
        </w:tabs>
        <w:spacing w:line="275" w:lineRule="auto"/>
        <w:ind w:right="-23"/>
        <w:jc w:val="both"/>
        <w:rPr>
          <w:rFonts w:ascii="Symbol" w:eastAsia="Symbol" w:hAnsi="Symbol" w:cs="Symbol"/>
          <w:sz w:val="24"/>
          <w:szCs w:val="24"/>
        </w:rPr>
      </w:pPr>
      <w:r>
        <w:rPr>
          <w:rFonts w:eastAsia="Times New Roman"/>
          <w:sz w:val="24"/>
          <w:szCs w:val="24"/>
        </w:rPr>
        <w:t>выполнять с помощью векторов и координат доказательство известных ему геометрич</w:t>
      </w:r>
      <w:r>
        <w:rPr>
          <w:rFonts w:eastAsia="Times New Roman"/>
          <w:sz w:val="24"/>
          <w:szCs w:val="24"/>
        </w:rPr>
        <w:t>е</w:t>
      </w:r>
      <w:r>
        <w:rPr>
          <w:rFonts w:eastAsia="Times New Roman"/>
          <w:sz w:val="24"/>
          <w:szCs w:val="24"/>
        </w:rPr>
        <w:t>ских фактов (свойства средних линий, теорем о замечательных точках и т.п.) и получать новые свойства известных фигур;</w:t>
      </w:r>
    </w:p>
    <w:p w:rsidR="008C0552" w:rsidRDefault="004151A3" w:rsidP="008C0552">
      <w:pPr>
        <w:rPr>
          <w:rFonts w:eastAsia="Times New Roman"/>
          <w:sz w:val="24"/>
          <w:szCs w:val="24"/>
        </w:rPr>
      </w:pPr>
      <w:r>
        <w:rPr>
          <w:rFonts w:eastAsia="Times New Roman"/>
          <w:sz w:val="24"/>
          <w:szCs w:val="24"/>
        </w:rPr>
        <w:t>использовать уравнения фигур для решения задач и самостоятельно составлять уравнения о</w:t>
      </w:r>
      <w:r>
        <w:rPr>
          <w:rFonts w:eastAsia="Times New Roman"/>
          <w:sz w:val="24"/>
          <w:szCs w:val="24"/>
        </w:rPr>
        <w:t>т</w:t>
      </w:r>
      <w:r>
        <w:rPr>
          <w:rFonts w:eastAsia="Times New Roman"/>
          <w:sz w:val="24"/>
          <w:szCs w:val="24"/>
        </w:rPr>
        <w:t>дельных плоских фигур</w:t>
      </w:r>
      <w:proofErr w:type="gramStart"/>
      <w:r w:rsidR="008C0552">
        <w:rPr>
          <w:rFonts w:eastAsia="Times New Roman"/>
          <w:sz w:val="24"/>
          <w:szCs w:val="24"/>
        </w:rPr>
        <w:t xml:space="preserve"> .</w:t>
      </w:r>
      <w:proofErr w:type="gramEnd"/>
    </w:p>
    <w:p w:rsidR="008C0552" w:rsidRDefault="008C0552" w:rsidP="008C0552">
      <w:pPr>
        <w:rPr>
          <w:sz w:val="20"/>
          <w:szCs w:val="20"/>
        </w:rPr>
      </w:pPr>
      <w:r>
        <w:rPr>
          <w:rFonts w:eastAsia="Times New Roman"/>
          <w:b/>
          <w:bCs/>
          <w:sz w:val="24"/>
          <w:szCs w:val="24"/>
        </w:rPr>
        <w:t>В повседневной жизни и при изучении других предметов:</w:t>
      </w:r>
    </w:p>
    <w:p w:rsidR="008C0552" w:rsidRDefault="008C0552" w:rsidP="008C0552">
      <w:pPr>
        <w:spacing w:line="55" w:lineRule="exact"/>
        <w:rPr>
          <w:sz w:val="20"/>
          <w:szCs w:val="20"/>
        </w:rPr>
      </w:pPr>
    </w:p>
    <w:p w:rsidR="008C0552" w:rsidRDefault="008C0552" w:rsidP="004B4437">
      <w:pPr>
        <w:numPr>
          <w:ilvl w:val="0"/>
          <w:numId w:val="137"/>
        </w:numPr>
        <w:tabs>
          <w:tab w:val="left" w:pos="567"/>
        </w:tabs>
        <w:spacing w:line="269" w:lineRule="auto"/>
        <w:ind w:right="-23"/>
        <w:rPr>
          <w:rFonts w:ascii="Symbol" w:eastAsia="Symbol" w:hAnsi="Symbol" w:cs="Symbol"/>
          <w:sz w:val="24"/>
          <w:szCs w:val="24"/>
        </w:rPr>
      </w:pPr>
      <w:r>
        <w:rPr>
          <w:rFonts w:eastAsia="Times New Roman"/>
          <w:sz w:val="24"/>
          <w:szCs w:val="24"/>
        </w:rPr>
        <w:t>использовать понятия векторов и координат для решения задач по физике, географии и другим учебным предметам.</w:t>
      </w:r>
    </w:p>
    <w:p w:rsidR="008C0552" w:rsidRDefault="008C0552" w:rsidP="008C0552">
      <w:pPr>
        <w:rPr>
          <w:sz w:val="20"/>
          <w:szCs w:val="20"/>
        </w:rPr>
      </w:pPr>
      <w:r>
        <w:rPr>
          <w:rFonts w:eastAsia="Times New Roman"/>
          <w:b/>
          <w:bCs/>
          <w:sz w:val="24"/>
          <w:szCs w:val="24"/>
        </w:rPr>
        <w:t>История математики</w:t>
      </w:r>
    </w:p>
    <w:p w:rsidR="008C0552" w:rsidRDefault="008C0552" w:rsidP="008C0552">
      <w:pPr>
        <w:spacing w:line="55" w:lineRule="exact"/>
        <w:rPr>
          <w:sz w:val="20"/>
          <w:szCs w:val="20"/>
        </w:rPr>
      </w:pPr>
    </w:p>
    <w:p w:rsidR="008C0552" w:rsidRDefault="008C0552" w:rsidP="004B4437">
      <w:pPr>
        <w:numPr>
          <w:ilvl w:val="0"/>
          <w:numId w:val="138"/>
        </w:numPr>
        <w:tabs>
          <w:tab w:val="left" w:pos="567"/>
        </w:tabs>
        <w:spacing w:line="275" w:lineRule="auto"/>
        <w:ind w:right="420"/>
        <w:jc w:val="both"/>
        <w:rPr>
          <w:rFonts w:ascii="Symbol" w:eastAsia="Symbol" w:hAnsi="Symbol" w:cs="Symbol"/>
          <w:sz w:val="24"/>
          <w:szCs w:val="24"/>
        </w:rPr>
      </w:pPr>
      <w:r>
        <w:rPr>
          <w:rFonts w:eastAsia="Times New Roman"/>
          <w:sz w:val="24"/>
          <w:szCs w:val="24"/>
        </w:rPr>
        <w:lastRenderedPageBreak/>
        <w:t>Понимать математику как строго организованную систему научных знаний, в частн</w:t>
      </w:r>
      <w:r>
        <w:rPr>
          <w:rFonts w:eastAsia="Times New Roman"/>
          <w:sz w:val="24"/>
          <w:szCs w:val="24"/>
        </w:rPr>
        <w:t>о</w:t>
      </w:r>
      <w:r>
        <w:rPr>
          <w:rFonts w:eastAsia="Times New Roman"/>
          <w:sz w:val="24"/>
          <w:szCs w:val="24"/>
        </w:rPr>
        <w:t>сти владеть представлениями об аксиоматическом построении геометрии и первичными представлениями о неевклидовых геометриях;</w:t>
      </w:r>
    </w:p>
    <w:p w:rsidR="008C0552" w:rsidRDefault="008C0552" w:rsidP="004B4437">
      <w:pPr>
        <w:numPr>
          <w:ilvl w:val="0"/>
          <w:numId w:val="138"/>
        </w:numPr>
        <w:tabs>
          <w:tab w:val="left" w:pos="567"/>
        </w:tabs>
        <w:spacing w:line="269" w:lineRule="auto"/>
        <w:ind w:right="420"/>
        <w:rPr>
          <w:rFonts w:ascii="Symbol" w:eastAsia="Symbol" w:hAnsi="Symbol" w:cs="Symbol"/>
          <w:sz w:val="24"/>
          <w:szCs w:val="24"/>
        </w:rPr>
      </w:pPr>
      <w:r>
        <w:rPr>
          <w:rFonts w:eastAsia="Times New Roman"/>
          <w:sz w:val="24"/>
          <w:szCs w:val="24"/>
        </w:rPr>
        <w:t>рассматривать математику в контексте истории развития цивилизации и истории ра</w:t>
      </w:r>
      <w:r>
        <w:rPr>
          <w:rFonts w:eastAsia="Times New Roman"/>
          <w:sz w:val="24"/>
          <w:szCs w:val="24"/>
        </w:rPr>
        <w:t>з</w:t>
      </w:r>
      <w:r>
        <w:rPr>
          <w:rFonts w:eastAsia="Times New Roman"/>
          <w:sz w:val="24"/>
          <w:szCs w:val="24"/>
        </w:rPr>
        <w:t>вития науки, понимать роль математики в развитии России.</w:t>
      </w:r>
    </w:p>
    <w:p w:rsidR="008C0552" w:rsidRDefault="008C0552" w:rsidP="008C0552">
      <w:pPr>
        <w:rPr>
          <w:sz w:val="20"/>
          <w:szCs w:val="20"/>
        </w:rPr>
      </w:pPr>
      <w:r>
        <w:rPr>
          <w:rFonts w:eastAsia="Times New Roman"/>
          <w:b/>
          <w:bCs/>
          <w:sz w:val="24"/>
          <w:szCs w:val="24"/>
        </w:rPr>
        <w:t>Методы математики</w:t>
      </w:r>
    </w:p>
    <w:p w:rsidR="008C0552" w:rsidRDefault="008C0552" w:rsidP="008C0552">
      <w:pPr>
        <w:spacing w:line="55" w:lineRule="exact"/>
        <w:rPr>
          <w:sz w:val="20"/>
          <w:szCs w:val="20"/>
        </w:rPr>
      </w:pPr>
    </w:p>
    <w:p w:rsidR="008C0552" w:rsidRDefault="008C0552" w:rsidP="004B4437">
      <w:pPr>
        <w:numPr>
          <w:ilvl w:val="0"/>
          <w:numId w:val="139"/>
        </w:numPr>
        <w:tabs>
          <w:tab w:val="left" w:pos="567"/>
        </w:tabs>
        <w:spacing w:line="274" w:lineRule="auto"/>
        <w:ind w:right="420"/>
        <w:rPr>
          <w:rFonts w:ascii="Symbol" w:eastAsia="Symbol" w:hAnsi="Symbol" w:cs="Symbol"/>
          <w:sz w:val="24"/>
          <w:szCs w:val="24"/>
        </w:rPr>
      </w:pPr>
      <w:r>
        <w:rPr>
          <w:rFonts w:eastAsia="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8C0552" w:rsidRDefault="008C0552" w:rsidP="008C0552">
      <w:pPr>
        <w:tabs>
          <w:tab w:val="left" w:pos="567"/>
        </w:tabs>
        <w:spacing w:line="2" w:lineRule="exact"/>
        <w:rPr>
          <w:rFonts w:ascii="Symbol" w:eastAsia="Symbol" w:hAnsi="Symbol" w:cs="Symbol"/>
          <w:sz w:val="24"/>
          <w:szCs w:val="24"/>
        </w:rPr>
      </w:pPr>
    </w:p>
    <w:p w:rsidR="008C0552" w:rsidRDefault="008C0552" w:rsidP="004B4437">
      <w:pPr>
        <w:numPr>
          <w:ilvl w:val="0"/>
          <w:numId w:val="139"/>
        </w:numPr>
        <w:tabs>
          <w:tab w:val="left" w:pos="567"/>
        </w:tabs>
        <w:spacing w:line="274" w:lineRule="auto"/>
        <w:ind w:right="420"/>
        <w:rPr>
          <w:rFonts w:ascii="Symbol" w:eastAsia="Symbol" w:hAnsi="Symbol" w:cs="Symbol"/>
          <w:sz w:val="24"/>
          <w:szCs w:val="24"/>
        </w:rPr>
      </w:pPr>
      <w:r>
        <w:rPr>
          <w:rFonts w:eastAsia="Times New Roman"/>
          <w:sz w:val="24"/>
          <w:szCs w:val="24"/>
        </w:rPr>
        <w:t xml:space="preserve">владеть навыками анализа условия задачи и </w:t>
      </w:r>
      <w:proofErr w:type="gramStart"/>
      <w:r>
        <w:rPr>
          <w:rFonts w:eastAsia="Times New Roman"/>
          <w:sz w:val="24"/>
          <w:szCs w:val="24"/>
        </w:rPr>
        <w:t>определения</w:t>
      </w:r>
      <w:proofErr w:type="gramEnd"/>
      <w:r>
        <w:rPr>
          <w:rFonts w:eastAsia="Times New Roman"/>
          <w:sz w:val="24"/>
          <w:szCs w:val="24"/>
        </w:rPr>
        <w:t xml:space="preserve"> подходящих для решения задач изученных методов или их комбинаций;</w:t>
      </w:r>
    </w:p>
    <w:p w:rsidR="008C0552" w:rsidRDefault="008C0552" w:rsidP="008C0552">
      <w:pPr>
        <w:spacing w:line="2" w:lineRule="exact"/>
        <w:rPr>
          <w:rFonts w:ascii="Symbol" w:eastAsia="Symbol" w:hAnsi="Symbol" w:cs="Symbol"/>
          <w:sz w:val="24"/>
          <w:szCs w:val="24"/>
        </w:rPr>
      </w:pPr>
    </w:p>
    <w:p w:rsidR="008C0552" w:rsidRDefault="008C0552" w:rsidP="004B4437">
      <w:pPr>
        <w:numPr>
          <w:ilvl w:val="0"/>
          <w:numId w:val="139"/>
        </w:numPr>
        <w:tabs>
          <w:tab w:val="left" w:pos="567"/>
        </w:tabs>
        <w:spacing w:line="284" w:lineRule="auto"/>
        <w:ind w:right="420"/>
        <w:jc w:val="both"/>
        <w:rPr>
          <w:rFonts w:ascii="Symbol" w:eastAsia="Symbol" w:hAnsi="Symbol" w:cs="Symbol"/>
          <w:sz w:val="24"/>
          <w:szCs w:val="24"/>
        </w:rPr>
      </w:pPr>
      <w:r>
        <w:rPr>
          <w:rFonts w:eastAsia="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8C0552" w:rsidRDefault="008C0552" w:rsidP="008C0552">
      <w:pPr>
        <w:spacing w:line="152" w:lineRule="exact"/>
        <w:rPr>
          <w:sz w:val="20"/>
          <w:szCs w:val="20"/>
        </w:rPr>
      </w:pPr>
    </w:p>
    <w:p w:rsidR="008C0552" w:rsidRDefault="008C0552" w:rsidP="008C0552">
      <w:pPr>
        <w:rPr>
          <w:sz w:val="20"/>
          <w:szCs w:val="20"/>
        </w:rPr>
      </w:pPr>
      <w:r>
        <w:rPr>
          <w:rFonts w:eastAsia="Times New Roman"/>
          <w:b/>
          <w:bCs/>
          <w:sz w:val="24"/>
          <w:szCs w:val="24"/>
        </w:rPr>
        <w:t>Информатика</w:t>
      </w:r>
    </w:p>
    <w:p w:rsidR="008C0552" w:rsidRDefault="008C0552" w:rsidP="008C0552">
      <w:pPr>
        <w:spacing w:line="46" w:lineRule="exact"/>
        <w:rPr>
          <w:sz w:val="20"/>
          <w:szCs w:val="20"/>
        </w:rPr>
      </w:pPr>
    </w:p>
    <w:p w:rsidR="008C0552" w:rsidRDefault="008C0552" w:rsidP="008C0552">
      <w:pPr>
        <w:tabs>
          <w:tab w:val="left" w:pos="567"/>
        </w:tabs>
        <w:rPr>
          <w:sz w:val="20"/>
          <w:szCs w:val="20"/>
        </w:rPr>
      </w:pPr>
      <w:r>
        <w:rPr>
          <w:rFonts w:eastAsia="Times New Roman"/>
          <w:b/>
          <w:bCs/>
          <w:sz w:val="24"/>
          <w:szCs w:val="24"/>
        </w:rPr>
        <w:t>Выпускник научится:</w:t>
      </w:r>
    </w:p>
    <w:p w:rsidR="008C0552" w:rsidRDefault="008C0552" w:rsidP="008C0552">
      <w:pPr>
        <w:tabs>
          <w:tab w:val="left" w:pos="567"/>
        </w:tabs>
        <w:spacing w:line="55" w:lineRule="exact"/>
        <w:rPr>
          <w:sz w:val="20"/>
          <w:szCs w:val="20"/>
        </w:rPr>
      </w:pPr>
    </w:p>
    <w:p w:rsidR="008C0552" w:rsidRDefault="008C0552" w:rsidP="008C0552">
      <w:pPr>
        <w:tabs>
          <w:tab w:val="left" w:pos="567"/>
        </w:tabs>
        <w:spacing w:line="274" w:lineRule="auto"/>
        <w:ind w:right="-23"/>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различать содержание основных понятий предмета: информатика, информация, информ</w:t>
      </w:r>
      <w:r>
        <w:rPr>
          <w:rFonts w:eastAsia="Times New Roman"/>
          <w:sz w:val="24"/>
          <w:szCs w:val="24"/>
        </w:rPr>
        <w:t>а</w:t>
      </w:r>
      <w:r>
        <w:rPr>
          <w:rFonts w:eastAsia="Times New Roman"/>
          <w:sz w:val="24"/>
          <w:szCs w:val="24"/>
        </w:rPr>
        <w:t xml:space="preserve">ционный процесс, информационная система, информационная модель и </w:t>
      </w:r>
      <w:proofErr w:type="spellStart"/>
      <w:proofErr w:type="gramStart"/>
      <w:r>
        <w:rPr>
          <w:rFonts w:eastAsia="Times New Roman"/>
          <w:sz w:val="24"/>
          <w:szCs w:val="24"/>
        </w:rPr>
        <w:t>др</w:t>
      </w:r>
      <w:proofErr w:type="spellEnd"/>
      <w:proofErr w:type="gramEnd"/>
      <w:r>
        <w:rPr>
          <w:rFonts w:eastAsia="Times New Roman"/>
          <w:sz w:val="24"/>
          <w:szCs w:val="24"/>
        </w:rPr>
        <w:t>;</w:t>
      </w:r>
    </w:p>
    <w:p w:rsidR="008C0552" w:rsidRDefault="008C0552" w:rsidP="008C0552">
      <w:pPr>
        <w:tabs>
          <w:tab w:val="left" w:pos="567"/>
        </w:tabs>
        <w:spacing w:line="2" w:lineRule="exact"/>
        <w:ind w:right="-23"/>
        <w:jc w:val="both"/>
        <w:rPr>
          <w:sz w:val="20"/>
          <w:szCs w:val="20"/>
        </w:rPr>
      </w:pPr>
    </w:p>
    <w:p w:rsidR="008C0552" w:rsidRDefault="008C0552" w:rsidP="008C0552">
      <w:pPr>
        <w:tabs>
          <w:tab w:val="left" w:pos="567"/>
        </w:tabs>
        <w:spacing w:line="272" w:lineRule="auto"/>
        <w:ind w:right="-23"/>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различать виды информации по способам её восприятия человеком и по способам её пре</w:t>
      </w:r>
      <w:r>
        <w:rPr>
          <w:rFonts w:eastAsia="Times New Roman"/>
          <w:sz w:val="24"/>
          <w:szCs w:val="24"/>
        </w:rPr>
        <w:t>д</w:t>
      </w:r>
      <w:r>
        <w:rPr>
          <w:rFonts w:eastAsia="Times New Roman"/>
          <w:sz w:val="24"/>
          <w:szCs w:val="24"/>
        </w:rPr>
        <w:t>ставления на материальных носителях;</w:t>
      </w:r>
    </w:p>
    <w:p w:rsidR="008C0552" w:rsidRPr="008C0552" w:rsidRDefault="008C0552" w:rsidP="004B4437">
      <w:pPr>
        <w:pStyle w:val="a4"/>
        <w:numPr>
          <w:ilvl w:val="1"/>
          <w:numId w:val="122"/>
        </w:numPr>
        <w:tabs>
          <w:tab w:val="left" w:pos="567"/>
        </w:tabs>
        <w:spacing w:line="272" w:lineRule="auto"/>
        <w:ind w:left="0" w:right="-23"/>
        <w:jc w:val="both"/>
        <w:rPr>
          <w:sz w:val="20"/>
          <w:szCs w:val="20"/>
        </w:rPr>
      </w:pPr>
      <w:r w:rsidRPr="008C0552">
        <w:rPr>
          <w:rFonts w:eastAsia="Times New Roman"/>
          <w:sz w:val="24"/>
          <w:szCs w:val="24"/>
        </w:rPr>
        <w:t>раскрывать общие закономерности протекания информационных процессов в системах различной природы;</w:t>
      </w:r>
    </w:p>
    <w:p w:rsidR="008C0552" w:rsidRDefault="008C0552" w:rsidP="008C0552">
      <w:pPr>
        <w:tabs>
          <w:tab w:val="left" w:pos="567"/>
        </w:tabs>
        <w:spacing w:line="2" w:lineRule="exact"/>
        <w:ind w:right="-23"/>
        <w:jc w:val="both"/>
        <w:rPr>
          <w:sz w:val="20"/>
          <w:szCs w:val="20"/>
        </w:rPr>
      </w:pPr>
    </w:p>
    <w:p w:rsidR="008C0552" w:rsidRDefault="008C0552" w:rsidP="008C0552">
      <w:pPr>
        <w:tabs>
          <w:tab w:val="left" w:pos="567"/>
        </w:tabs>
        <w:spacing w:line="274" w:lineRule="auto"/>
        <w:ind w:right="-23"/>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8C0552" w:rsidRDefault="008C0552" w:rsidP="008C0552">
      <w:pPr>
        <w:tabs>
          <w:tab w:val="left" w:pos="567"/>
        </w:tabs>
        <w:spacing w:line="2" w:lineRule="exact"/>
        <w:jc w:val="both"/>
        <w:rPr>
          <w:sz w:val="20"/>
          <w:szCs w:val="20"/>
        </w:rPr>
      </w:pPr>
    </w:p>
    <w:p w:rsidR="008C0552" w:rsidRDefault="008C0552" w:rsidP="008C0552">
      <w:pPr>
        <w:tabs>
          <w:tab w:val="left" w:pos="567"/>
        </w:tabs>
        <w:spacing w:line="266" w:lineRule="auto"/>
        <w:ind w:right="420"/>
        <w:jc w:val="both"/>
        <w:rPr>
          <w:rFonts w:eastAsia="Times New Roman"/>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классифицировать средства ИКТ в соответствии с кругом выполняемых задач; </w:t>
      </w:r>
    </w:p>
    <w:p w:rsidR="008C0552" w:rsidRDefault="008C0552" w:rsidP="008C0552">
      <w:pPr>
        <w:tabs>
          <w:tab w:val="left" w:pos="567"/>
        </w:tabs>
        <w:spacing w:line="266" w:lineRule="auto"/>
        <w:ind w:right="420"/>
        <w:jc w:val="both"/>
        <w:rPr>
          <w:sz w:val="20"/>
          <w:szCs w:val="20"/>
        </w:rPr>
      </w:pPr>
      <w:proofErr w:type="gramStart"/>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узнает о назначении основных компонентов компьютера (процессора,</w:t>
      </w:r>
      <w:proofErr w:type="gramEnd"/>
    </w:p>
    <w:p w:rsidR="008C0552" w:rsidRDefault="008C0552" w:rsidP="008C0552">
      <w:pPr>
        <w:tabs>
          <w:tab w:val="left" w:pos="567"/>
        </w:tabs>
        <w:spacing w:line="1" w:lineRule="exact"/>
        <w:jc w:val="both"/>
        <w:rPr>
          <w:sz w:val="20"/>
          <w:szCs w:val="20"/>
        </w:rPr>
      </w:pPr>
    </w:p>
    <w:p w:rsidR="008C0552" w:rsidRDefault="008C0552" w:rsidP="008C0552">
      <w:pPr>
        <w:tabs>
          <w:tab w:val="left" w:pos="567"/>
        </w:tabs>
        <w:spacing w:line="283" w:lineRule="auto"/>
        <w:ind w:right="119"/>
        <w:jc w:val="both"/>
        <w:rPr>
          <w:sz w:val="20"/>
          <w:szCs w:val="20"/>
        </w:rPr>
      </w:pPr>
      <w:r>
        <w:rPr>
          <w:rFonts w:eastAsia="Times New Roman"/>
          <w:sz w:val="24"/>
          <w:szCs w:val="24"/>
        </w:rPr>
        <w:t>оперативной памяти, внешней энергонезависимой памяти, устрой</w:t>
      </w:r>
      <w:proofErr w:type="gramStart"/>
      <w:r>
        <w:rPr>
          <w:rFonts w:eastAsia="Times New Roman"/>
          <w:sz w:val="24"/>
          <w:szCs w:val="24"/>
        </w:rPr>
        <w:t>ств вв</w:t>
      </w:r>
      <w:proofErr w:type="gramEnd"/>
      <w:r>
        <w:rPr>
          <w:rFonts w:eastAsia="Times New Roman"/>
          <w:sz w:val="24"/>
          <w:szCs w:val="24"/>
        </w:rPr>
        <w:t>ода-вывода), характ</w:t>
      </w:r>
      <w:r>
        <w:rPr>
          <w:rFonts w:eastAsia="Times New Roman"/>
          <w:sz w:val="24"/>
          <w:szCs w:val="24"/>
        </w:rPr>
        <w:t>е</w:t>
      </w:r>
      <w:r>
        <w:rPr>
          <w:rFonts w:eastAsia="Times New Roman"/>
          <w:sz w:val="24"/>
          <w:szCs w:val="24"/>
        </w:rPr>
        <w:t>ристиках этих устройств;</w:t>
      </w:r>
    </w:p>
    <w:p w:rsidR="008C0552" w:rsidRDefault="008C0552" w:rsidP="008C0552">
      <w:pPr>
        <w:tabs>
          <w:tab w:val="left" w:pos="567"/>
        </w:tabs>
        <w:spacing w:line="2" w:lineRule="exact"/>
        <w:jc w:val="both"/>
        <w:rPr>
          <w:sz w:val="20"/>
          <w:szCs w:val="20"/>
        </w:rPr>
      </w:pPr>
    </w:p>
    <w:p w:rsidR="008C0552" w:rsidRDefault="008C0552" w:rsidP="008C0552">
      <w:pPr>
        <w:tabs>
          <w:tab w:val="left" w:pos="567"/>
        </w:tabs>
        <w:spacing w:line="274" w:lineRule="auto"/>
        <w:ind w:right="420"/>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определять качественные и количественные характеристики компонентов компьют</w:t>
      </w:r>
      <w:r>
        <w:rPr>
          <w:rFonts w:eastAsia="Times New Roman"/>
          <w:sz w:val="24"/>
          <w:szCs w:val="24"/>
        </w:rPr>
        <w:t>е</w:t>
      </w:r>
      <w:r>
        <w:rPr>
          <w:rFonts w:eastAsia="Times New Roman"/>
          <w:sz w:val="24"/>
          <w:szCs w:val="24"/>
        </w:rPr>
        <w:t>ра;</w:t>
      </w:r>
    </w:p>
    <w:p w:rsidR="008C0552" w:rsidRDefault="008C0552" w:rsidP="008C0552">
      <w:pPr>
        <w:tabs>
          <w:tab w:val="left" w:pos="567"/>
        </w:tabs>
        <w:spacing w:line="2" w:lineRule="exact"/>
        <w:jc w:val="both"/>
        <w:rPr>
          <w:sz w:val="20"/>
          <w:szCs w:val="20"/>
        </w:rPr>
      </w:pPr>
    </w:p>
    <w:p w:rsidR="008C0552" w:rsidRDefault="008C0552" w:rsidP="008C0552">
      <w:pPr>
        <w:tabs>
          <w:tab w:val="left" w:pos="567"/>
        </w:tabs>
        <w:spacing w:line="272" w:lineRule="auto"/>
        <w:ind w:right="-23"/>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узнает </w:t>
      </w:r>
      <w:proofErr w:type="gramStart"/>
      <w:r>
        <w:rPr>
          <w:rFonts w:eastAsia="Times New Roman"/>
          <w:sz w:val="24"/>
          <w:szCs w:val="24"/>
        </w:rPr>
        <w:t>о</w:t>
      </w:r>
      <w:proofErr w:type="gramEnd"/>
      <w:r>
        <w:rPr>
          <w:rFonts w:eastAsia="Times New Roman"/>
          <w:sz w:val="24"/>
          <w:szCs w:val="24"/>
        </w:rPr>
        <w:t xml:space="preserve"> истории и тенденциях развития компьютеров; о том как можно улучшить хара</w:t>
      </w:r>
      <w:r>
        <w:rPr>
          <w:rFonts w:eastAsia="Times New Roman"/>
          <w:sz w:val="24"/>
          <w:szCs w:val="24"/>
        </w:rPr>
        <w:t>к</w:t>
      </w:r>
      <w:r>
        <w:rPr>
          <w:rFonts w:eastAsia="Times New Roman"/>
          <w:sz w:val="24"/>
          <w:szCs w:val="24"/>
        </w:rPr>
        <w:t>теристики компьютеров;</w:t>
      </w:r>
    </w:p>
    <w:p w:rsidR="008C0552" w:rsidRDefault="008C0552" w:rsidP="008C0552">
      <w:pPr>
        <w:tabs>
          <w:tab w:val="left" w:pos="567"/>
        </w:tabs>
        <w:spacing w:line="2" w:lineRule="exact"/>
        <w:jc w:val="both"/>
        <w:rPr>
          <w:sz w:val="20"/>
          <w:szCs w:val="20"/>
        </w:rPr>
      </w:pPr>
    </w:p>
    <w:p w:rsidR="008C0552" w:rsidRDefault="008C0552" w:rsidP="008C0552">
      <w:pPr>
        <w:tabs>
          <w:tab w:val="left" w:pos="567"/>
        </w:tabs>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узнает о </w:t>
      </w:r>
      <w:proofErr w:type="gramStart"/>
      <w:r>
        <w:rPr>
          <w:rFonts w:eastAsia="Times New Roman"/>
          <w:sz w:val="24"/>
          <w:szCs w:val="24"/>
        </w:rPr>
        <w:t>том</w:t>
      </w:r>
      <w:proofErr w:type="gramEnd"/>
      <w:r>
        <w:rPr>
          <w:rFonts w:eastAsia="Times New Roman"/>
          <w:sz w:val="24"/>
          <w:szCs w:val="24"/>
        </w:rPr>
        <w:t xml:space="preserve"> какие задачи решаются с помощью суперкомпьютеров.</w:t>
      </w:r>
    </w:p>
    <w:p w:rsidR="008C0552" w:rsidRDefault="008C0552" w:rsidP="008C0552">
      <w:pPr>
        <w:tabs>
          <w:tab w:val="left" w:pos="567"/>
        </w:tabs>
        <w:spacing w:line="28" w:lineRule="exact"/>
        <w:jc w:val="both"/>
        <w:rPr>
          <w:sz w:val="20"/>
          <w:szCs w:val="20"/>
        </w:rPr>
      </w:pPr>
    </w:p>
    <w:p w:rsidR="008C0552" w:rsidRDefault="008C0552" w:rsidP="008C0552">
      <w:pPr>
        <w:jc w:val="both"/>
        <w:rPr>
          <w:sz w:val="20"/>
          <w:szCs w:val="20"/>
        </w:rPr>
      </w:pPr>
      <w:r>
        <w:rPr>
          <w:rFonts w:eastAsia="Times New Roman"/>
          <w:b/>
          <w:bCs/>
          <w:sz w:val="24"/>
          <w:szCs w:val="24"/>
        </w:rPr>
        <w:t>Выпускник получит возможность:</w:t>
      </w:r>
    </w:p>
    <w:p w:rsidR="008C0552" w:rsidRDefault="008C0552" w:rsidP="008C0552">
      <w:pPr>
        <w:spacing w:line="50" w:lineRule="exact"/>
        <w:jc w:val="both"/>
        <w:rPr>
          <w:sz w:val="20"/>
          <w:szCs w:val="20"/>
        </w:rPr>
      </w:pPr>
    </w:p>
    <w:p w:rsidR="008C0552" w:rsidRPr="008C0552" w:rsidRDefault="008C0552" w:rsidP="004B4437">
      <w:pPr>
        <w:numPr>
          <w:ilvl w:val="0"/>
          <w:numId w:val="140"/>
        </w:numPr>
        <w:tabs>
          <w:tab w:val="left" w:pos="567"/>
          <w:tab w:val="left" w:pos="1134"/>
        </w:tabs>
        <w:jc w:val="both"/>
        <w:rPr>
          <w:rFonts w:ascii="Symbol" w:eastAsia="Symbol" w:hAnsi="Symbol" w:cs="Symbol"/>
          <w:sz w:val="24"/>
          <w:szCs w:val="24"/>
        </w:rPr>
      </w:pPr>
      <w:r w:rsidRPr="008C0552">
        <w:rPr>
          <w:rFonts w:eastAsia="Times New Roman"/>
          <w:iCs/>
          <w:sz w:val="24"/>
          <w:szCs w:val="24"/>
        </w:rPr>
        <w:t>осознано подходить к выбору ИКТ – сре</w:t>
      </w:r>
      <w:proofErr w:type="gramStart"/>
      <w:r w:rsidRPr="008C0552">
        <w:rPr>
          <w:rFonts w:eastAsia="Times New Roman"/>
          <w:iCs/>
          <w:sz w:val="24"/>
          <w:szCs w:val="24"/>
        </w:rPr>
        <w:t>дств дл</w:t>
      </w:r>
      <w:proofErr w:type="gramEnd"/>
      <w:r w:rsidRPr="008C0552">
        <w:rPr>
          <w:rFonts w:eastAsia="Times New Roman"/>
          <w:iCs/>
          <w:sz w:val="24"/>
          <w:szCs w:val="24"/>
        </w:rPr>
        <w:t>я своих учебных и иных целей;</w:t>
      </w:r>
    </w:p>
    <w:p w:rsidR="008C0552" w:rsidRPr="008C0552" w:rsidRDefault="008C0552" w:rsidP="008C0552">
      <w:pPr>
        <w:tabs>
          <w:tab w:val="left" w:pos="567"/>
          <w:tab w:val="left" w:pos="1134"/>
        </w:tabs>
        <w:spacing w:line="41" w:lineRule="exact"/>
        <w:jc w:val="both"/>
        <w:rPr>
          <w:rFonts w:ascii="Symbol" w:eastAsia="Symbol" w:hAnsi="Symbol" w:cs="Symbol"/>
          <w:sz w:val="24"/>
          <w:szCs w:val="24"/>
        </w:rPr>
      </w:pPr>
    </w:p>
    <w:p w:rsidR="008C0552" w:rsidRPr="008C0552" w:rsidRDefault="008C0552" w:rsidP="004B4437">
      <w:pPr>
        <w:numPr>
          <w:ilvl w:val="0"/>
          <w:numId w:val="140"/>
        </w:numPr>
        <w:tabs>
          <w:tab w:val="left" w:pos="567"/>
          <w:tab w:val="left" w:pos="1134"/>
        </w:tabs>
        <w:jc w:val="both"/>
        <w:rPr>
          <w:rFonts w:ascii="Symbol" w:eastAsia="Symbol" w:hAnsi="Symbol" w:cs="Symbol"/>
          <w:sz w:val="24"/>
          <w:szCs w:val="24"/>
        </w:rPr>
      </w:pPr>
      <w:r w:rsidRPr="008C0552">
        <w:rPr>
          <w:rFonts w:eastAsia="Times New Roman"/>
          <w:iCs/>
          <w:sz w:val="24"/>
          <w:szCs w:val="24"/>
        </w:rPr>
        <w:t>узнать о физических ограничениях на значения характеристик компьютера.</w:t>
      </w:r>
    </w:p>
    <w:p w:rsidR="008C0552" w:rsidRDefault="008C0552" w:rsidP="008C0552">
      <w:pPr>
        <w:spacing w:line="32" w:lineRule="exact"/>
        <w:jc w:val="both"/>
        <w:rPr>
          <w:sz w:val="20"/>
          <w:szCs w:val="20"/>
        </w:rPr>
      </w:pPr>
    </w:p>
    <w:p w:rsidR="008C0552" w:rsidRDefault="008C0552" w:rsidP="008C0552">
      <w:pPr>
        <w:rPr>
          <w:sz w:val="20"/>
          <w:szCs w:val="20"/>
        </w:rPr>
      </w:pPr>
      <w:r>
        <w:rPr>
          <w:rFonts w:eastAsia="Times New Roman"/>
          <w:b/>
          <w:bCs/>
          <w:sz w:val="24"/>
          <w:szCs w:val="24"/>
        </w:rPr>
        <w:t>Математические основы информатики</w:t>
      </w:r>
    </w:p>
    <w:p w:rsidR="008C0552" w:rsidRDefault="008C0552" w:rsidP="008C0552">
      <w:pPr>
        <w:spacing w:line="41" w:lineRule="exact"/>
        <w:rPr>
          <w:sz w:val="20"/>
          <w:szCs w:val="20"/>
        </w:rPr>
      </w:pPr>
    </w:p>
    <w:p w:rsidR="008C0552" w:rsidRDefault="008C0552" w:rsidP="008C0552">
      <w:pPr>
        <w:rPr>
          <w:sz w:val="20"/>
          <w:szCs w:val="20"/>
        </w:rPr>
      </w:pPr>
      <w:r>
        <w:rPr>
          <w:rFonts w:eastAsia="Times New Roman"/>
          <w:b/>
          <w:bCs/>
          <w:sz w:val="24"/>
          <w:szCs w:val="24"/>
        </w:rPr>
        <w:t>Выпускник научится:</w:t>
      </w:r>
    </w:p>
    <w:p w:rsidR="008C0552" w:rsidRDefault="008C0552" w:rsidP="008C0552">
      <w:pPr>
        <w:spacing w:line="55" w:lineRule="exact"/>
        <w:rPr>
          <w:sz w:val="20"/>
          <w:szCs w:val="20"/>
        </w:rPr>
      </w:pPr>
    </w:p>
    <w:p w:rsidR="00895700" w:rsidRDefault="00D33CEE" w:rsidP="00D33CEE">
      <w:pPr>
        <w:tabs>
          <w:tab w:val="left" w:pos="567"/>
        </w:tabs>
        <w:ind w:right="-23"/>
        <w:jc w:val="both"/>
        <w:rPr>
          <w:sz w:val="24"/>
          <w:szCs w:val="24"/>
        </w:rPr>
      </w:pPr>
      <w:r w:rsidRPr="00D33CEE">
        <w:rPr>
          <w:sz w:val="24"/>
          <w:szCs w:val="24"/>
        </w:rPr>
        <w:t>•</w:t>
      </w:r>
      <w:r>
        <w:rPr>
          <w:sz w:val="24"/>
          <w:szCs w:val="24"/>
        </w:rPr>
        <w:t xml:space="preserve">        </w:t>
      </w:r>
      <w:r w:rsidRPr="00D33CEE">
        <w:rPr>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w:t>
      </w:r>
      <w:r w:rsidRPr="00D33CEE">
        <w:rPr>
          <w:sz w:val="24"/>
          <w:szCs w:val="24"/>
        </w:rPr>
        <w:t>а</w:t>
      </w:r>
      <w:r w:rsidRPr="00D33CEE">
        <w:rPr>
          <w:sz w:val="24"/>
          <w:szCs w:val="24"/>
        </w:rPr>
        <w:t>чи данных;</w:t>
      </w:r>
    </w:p>
    <w:p w:rsidR="00D33CEE" w:rsidRDefault="00D33CEE" w:rsidP="00D33CEE">
      <w:pPr>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кодировать и декодировать тексты по заданной кодовой таблице;</w:t>
      </w:r>
    </w:p>
    <w:p w:rsidR="00D33CEE" w:rsidRDefault="00D33CEE" w:rsidP="00D33CEE">
      <w:pPr>
        <w:spacing w:line="42" w:lineRule="exact"/>
        <w:jc w:val="both"/>
        <w:rPr>
          <w:sz w:val="20"/>
          <w:szCs w:val="20"/>
        </w:rPr>
      </w:pPr>
    </w:p>
    <w:p w:rsidR="00D33CEE" w:rsidRDefault="00D33CEE" w:rsidP="00D33CEE">
      <w:pPr>
        <w:tabs>
          <w:tab w:val="left" w:pos="567"/>
        </w:tabs>
        <w:spacing w:line="275" w:lineRule="auto"/>
        <w:ind w:right="420"/>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оперировать понятиями, связанными с передачей данных (источник и приемник да</w:t>
      </w:r>
      <w:r>
        <w:rPr>
          <w:rFonts w:eastAsia="Times New Roman"/>
          <w:sz w:val="24"/>
          <w:szCs w:val="24"/>
        </w:rPr>
        <w:t>н</w:t>
      </w:r>
      <w:r>
        <w:rPr>
          <w:rFonts w:eastAsia="Times New Roman"/>
          <w:sz w:val="24"/>
          <w:szCs w:val="24"/>
        </w:rPr>
        <w:t>ных: канал связи, скорость передачи данных по каналу связи, пропускная способность к</w:t>
      </w:r>
      <w:r>
        <w:rPr>
          <w:rFonts w:eastAsia="Times New Roman"/>
          <w:sz w:val="24"/>
          <w:szCs w:val="24"/>
        </w:rPr>
        <w:t>а</w:t>
      </w:r>
      <w:r>
        <w:rPr>
          <w:rFonts w:eastAsia="Times New Roman"/>
          <w:sz w:val="24"/>
          <w:szCs w:val="24"/>
        </w:rPr>
        <w:t>нала связи);</w:t>
      </w:r>
    </w:p>
    <w:p w:rsidR="00D33CEE" w:rsidRDefault="00D33CEE" w:rsidP="00D33CEE">
      <w:pPr>
        <w:tabs>
          <w:tab w:val="left" w:pos="567"/>
        </w:tabs>
        <w:spacing w:line="275" w:lineRule="auto"/>
        <w:ind w:right="420"/>
        <w:jc w:val="both"/>
        <w:rPr>
          <w:sz w:val="20"/>
          <w:szCs w:val="20"/>
        </w:rPr>
      </w:pPr>
      <w:proofErr w:type="gramStart"/>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D33CEE" w:rsidRDefault="00D33CEE" w:rsidP="00671239">
      <w:pPr>
        <w:tabs>
          <w:tab w:val="left" w:pos="567"/>
        </w:tabs>
        <w:spacing w:line="274" w:lineRule="auto"/>
        <w:ind w:right="-23"/>
        <w:jc w:val="both"/>
        <w:rPr>
          <w:sz w:val="20"/>
          <w:szCs w:val="20"/>
        </w:rPr>
      </w:pPr>
      <w:r>
        <w:rPr>
          <w:rFonts w:ascii="Symbol" w:eastAsia="Symbol" w:hAnsi="Symbol" w:cs="Symbol"/>
          <w:sz w:val="24"/>
          <w:szCs w:val="24"/>
        </w:rPr>
        <w:lastRenderedPageBreak/>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определять длину кодовой последовательности по длине исходного текста и кодовой та</w:t>
      </w:r>
      <w:r>
        <w:rPr>
          <w:rFonts w:eastAsia="Times New Roman"/>
          <w:sz w:val="24"/>
          <w:szCs w:val="24"/>
        </w:rPr>
        <w:t>б</w:t>
      </w:r>
      <w:r>
        <w:rPr>
          <w:rFonts w:eastAsia="Times New Roman"/>
          <w:sz w:val="24"/>
          <w:szCs w:val="24"/>
        </w:rPr>
        <w:t>лице равномерного кода;</w:t>
      </w:r>
    </w:p>
    <w:p w:rsidR="00D33CEE" w:rsidRDefault="00D33CEE" w:rsidP="00671239">
      <w:pPr>
        <w:tabs>
          <w:tab w:val="left" w:pos="567"/>
        </w:tabs>
        <w:spacing w:line="2" w:lineRule="exact"/>
        <w:ind w:right="-23"/>
        <w:jc w:val="both"/>
        <w:rPr>
          <w:sz w:val="20"/>
          <w:szCs w:val="20"/>
        </w:rPr>
      </w:pPr>
    </w:p>
    <w:p w:rsidR="00D33CEE" w:rsidRDefault="00D33CEE" w:rsidP="00671239">
      <w:pPr>
        <w:tabs>
          <w:tab w:val="left" w:pos="567"/>
        </w:tabs>
        <w:spacing w:line="275" w:lineRule="auto"/>
        <w:ind w:right="-23"/>
        <w:jc w:val="both"/>
        <w:rPr>
          <w:sz w:val="20"/>
          <w:szCs w:val="20"/>
        </w:rPr>
      </w:pPr>
      <w:proofErr w:type="gramStart"/>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записывать в двоичной системе целые числа от 0 до 1024; переводить заданное натурал</w:t>
      </w:r>
      <w:r>
        <w:rPr>
          <w:rFonts w:eastAsia="Times New Roman"/>
          <w:sz w:val="24"/>
          <w:szCs w:val="24"/>
        </w:rPr>
        <w:t>ь</w:t>
      </w:r>
      <w:r>
        <w:rPr>
          <w:rFonts w:eastAsia="Times New Roman"/>
          <w:sz w:val="24"/>
          <w:szCs w:val="24"/>
        </w:rPr>
        <w:t>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D33CEE" w:rsidRDefault="00D33CEE" w:rsidP="00671239">
      <w:pPr>
        <w:spacing w:line="1" w:lineRule="exact"/>
        <w:ind w:right="-23"/>
        <w:jc w:val="both"/>
        <w:rPr>
          <w:sz w:val="20"/>
          <w:szCs w:val="20"/>
        </w:rPr>
      </w:pPr>
    </w:p>
    <w:p w:rsidR="00D33CEE" w:rsidRDefault="00D33CEE" w:rsidP="00671239">
      <w:pPr>
        <w:spacing w:line="275" w:lineRule="auto"/>
        <w:ind w:right="-23"/>
        <w:jc w:val="both"/>
        <w:rPr>
          <w:sz w:val="20"/>
          <w:szCs w:val="20"/>
        </w:rPr>
      </w:pPr>
      <w:r>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Pr>
          <w:rFonts w:eastAsia="Times New Roman"/>
          <w:sz w:val="24"/>
          <w:szCs w:val="24"/>
        </w:rPr>
        <w:t xml:space="preserve">записывать логические </w:t>
      </w:r>
      <w:proofErr w:type="gramStart"/>
      <w:r>
        <w:rPr>
          <w:rFonts w:eastAsia="Times New Roman"/>
          <w:sz w:val="24"/>
          <w:szCs w:val="24"/>
        </w:rPr>
        <w:t>выражения</w:t>
      </w:r>
      <w:proofErr w:type="gramEnd"/>
      <w:r>
        <w:rPr>
          <w:rFonts w:eastAsia="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w:t>
      </w:r>
      <w:r>
        <w:rPr>
          <w:rFonts w:eastAsia="Times New Roman"/>
          <w:sz w:val="24"/>
          <w:szCs w:val="24"/>
        </w:rPr>
        <w:t>с</w:t>
      </w:r>
      <w:r>
        <w:rPr>
          <w:rFonts w:eastAsia="Times New Roman"/>
          <w:sz w:val="24"/>
          <w:szCs w:val="24"/>
        </w:rPr>
        <w:t>тинности входящих в него элементарных высказываний;</w:t>
      </w:r>
    </w:p>
    <w:p w:rsidR="00D33CEE" w:rsidRDefault="00D33CEE" w:rsidP="00671239">
      <w:pPr>
        <w:spacing w:line="274" w:lineRule="auto"/>
        <w:ind w:right="-23"/>
        <w:jc w:val="both"/>
        <w:rPr>
          <w:sz w:val="20"/>
          <w:szCs w:val="20"/>
        </w:rPr>
      </w:pPr>
      <w:r>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Pr>
          <w:rFonts w:eastAsia="Times New Roman"/>
          <w:sz w:val="24"/>
          <w:szCs w:val="24"/>
        </w:rPr>
        <w:t xml:space="preserve">определять количество элементов </w:t>
      </w:r>
      <w:proofErr w:type="gramStart"/>
      <w:r>
        <w:rPr>
          <w:rFonts w:eastAsia="Times New Roman"/>
          <w:sz w:val="24"/>
          <w:szCs w:val="24"/>
        </w:rPr>
        <w:t>в</w:t>
      </w:r>
      <w:proofErr w:type="gramEnd"/>
      <w:r>
        <w:rPr>
          <w:rFonts w:eastAsia="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D33CEE" w:rsidRDefault="00D33CEE" w:rsidP="00671239">
      <w:pPr>
        <w:spacing w:line="2" w:lineRule="exact"/>
        <w:ind w:right="-23"/>
        <w:jc w:val="both"/>
        <w:rPr>
          <w:sz w:val="20"/>
          <w:szCs w:val="20"/>
        </w:rPr>
      </w:pPr>
    </w:p>
    <w:p w:rsidR="00D33CEE" w:rsidRDefault="00D33CEE" w:rsidP="00671239">
      <w:pPr>
        <w:spacing w:line="275" w:lineRule="auto"/>
        <w:ind w:right="-23"/>
        <w:jc w:val="both"/>
        <w:rPr>
          <w:sz w:val="20"/>
          <w:szCs w:val="20"/>
        </w:rPr>
      </w:pPr>
      <w:proofErr w:type="gramStart"/>
      <w:r>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Pr>
          <w:rFonts w:eastAsia="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w:t>
      </w:r>
      <w:r>
        <w:rPr>
          <w:rFonts w:eastAsia="Times New Roman"/>
          <w:sz w:val="24"/>
          <w:szCs w:val="24"/>
        </w:rPr>
        <w:t>е</w:t>
      </w:r>
      <w:r>
        <w:rPr>
          <w:rFonts w:eastAsia="Times New Roman"/>
          <w:sz w:val="24"/>
          <w:szCs w:val="24"/>
        </w:rPr>
        <w:t>мент, предыдущий элемент, следующий элемент; вставка, удаление и замена элемента);</w:t>
      </w:r>
      <w:proofErr w:type="gramEnd"/>
    </w:p>
    <w:p w:rsidR="00D33CEE" w:rsidRDefault="00D33CEE" w:rsidP="00671239">
      <w:pPr>
        <w:spacing w:line="1" w:lineRule="exact"/>
        <w:ind w:right="-23"/>
        <w:rPr>
          <w:sz w:val="20"/>
          <w:szCs w:val="20"/>
        </w:rPr>
      </w:pPr>
    </w:p>
    <w:p w:rsidR="00D33CEE" w:rsidRDefault="00D33CEE" w:rsidP="00671239">
      <w:pPr>
        <w:spacing w:line="272" w:lineRule="auto"/>
        <w:ind w:right="-23"/>
        <w:jc w:val="both"/>
        <w:rPr>
          <w:sz w:val="20"/>
          <w:szCs w:val="20"/>
        </w:rPr>
      </w:pPr>
      <w:r>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Pr>
          <w:rFonts w:eastAsia="Times New Roman"/>
          <w:sz w:val="24"/>
          <w:szCs w:val="24"/>
        </w:rPr>
        <w:t>описывать граф с помощью матрицы смежности с указанием длин ребер (знание термина «матрица смежности» не обязательно);</w:t>
      </w:r>
    </w:p>
    <w:p w:rsidR="00D33CEE" w:rsidRDefault="00D33CEE" w:rsidP="00671239">
      <w:pPr>
        <w:spacing w:line="2" w:lineRule="exact"/>
        <w:ind w:right="-23"/>
        <w:rPr>
          <w:sz w:val="20"/>
          <w:szCs w:val="20"/>
        </w:rPr>
      </w:pPr>
    </w:p>
    <w:p w:rsidR="00D33CEE" w:rsidRDefault="00D33CEE" w:rsidP="004B4437">
      <w:pPr>
        <w:numPr>
          <w:ilvl w:val="0"/>
          <w:numId w:val="141"/>
        </w:numPr>
        <w:tabs>
          <w:tab w:val="left" w:pos="567"/>
        </w:tabs>
        <w:spacing w:line="274" w:lineRule="auto"/>
        <w:ind w:right="-23"/>
        <w:rPr>
          <w:rFonts w:ascii="Symbol" w:eastAsia="Symbol" w:hAnsi="Symbol" w:cs="Symbol"/>
          <w:sz w:val="24"/>
          <w:szCs w:val="24"/>
        </w:rPr>
      </w:pPr>
      <w:r>
        <w:rPr>
          <w:rFonts w:eastAsia="Times New Roman"/>
          <w:sz w:val="24"/>
          <w:szCs w:val="24"/>
        </w:rPr>
        <w:t>познакомиться с двоичным кодированием текстов и с наиболее употребительными совр</w:t>
      </w:r>
      <w:r>
        <w:rPr>
          <w:rFonts w:eastAsia="Times New Roman"/>
          <w:sz w:val="24"/>
          <w:szCs w:val="24"/>
        </w:rPr>
        <w:t>е</w:t>
      </w:r>
      <w:r>
        <w:rPr>
          <w:rFonts w:eastAsia="Times New Roman"/>
          <w:sz w:val="24"/>
          <w:szCs w:val="24"/>
        </w:rPr>
        <w:t>менными кодами;</w:t>
      </w:r>
    </w:p>
    <w:p w:rsidR="00D33CEE" w:rsidRDefault="00D33CEE" w:rsidP="00671239">
      <w:pPr>
        <w:spacing w:line="2" w:lineRule="exact"/>
        <w:ind w:right="-23"/>
        <w:rPr>
          <w:rFonts w:ascii="Symbol" w:eastAsia="Symbol" w:hAnsi="Symbol" w:cs="Symbol"/>
          <w:sz w:val="24"/>
          <w:szCs w:val="24"/>
        </w:rPr>
      </w:pPr>
    </w:p>
    <w:p w:rsidR="00D33CEE" w:rsidRDefault="00D33CEE" w:rsidP="00671239">
      <w:pPr>
        <w:tabs>
          <w:tab w:val="left" w:pos="567"/>
        </w:tabs>
        <w:ind w:right="-23"/>
        <w:rPr>
          <w:sz w:val="24"/>
          <w:szCs w:val="24"/>
        </w:rPr>
      </w:pPr>
      <w:r>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sidR="00671239">
        <w:rPr>
          <w:rFonts w:ascii="Symbol" w:eastAsia="Symbol" w:hAnsi="Symbol" w:cs="Symbol"/>
          <w:sz w:val="24"/>
          <w:szCs w:val="24"/>
        </w:rPr>
        <w:t></w:t>
      </w:r>
      <w:r>
        <w:rPr>
          <w:rFonts w:eastAsia="Times New Roman"/>
          <w:sz w:val="24"/>
          <w:szCs w:val="24"/>
        </w:rPr>
        <w:t>использовать основные способы графического представления числовой информации, (графики, диаграммы).</w:t>
      </w:r>
    </w:p>
    <w:p w:rsidR="00D33CEE" w:rsidRDefault="00D33CEE" w:rsidP="008C0552">
      <w:pPr>
        <w:tabs>
          <w:tab w:val="left" w:pos="567"/>
        </w:tabs>
        <w:ind w:right="-23"/>
        <w:rPr>
          <w:sz w:val="24"/>
          <w:szCs w:val="24"/>
        </w:rPr>
      </w:pPr>
    </w:p>
    <w:p w:rsidR="00671239" w:rsidRDefault="00671239" w:rsidP="00671239">
      <w:pPr>
        <w:rPr>
          <w:rFonts w:ascii="Symbol" w:eastAsia="Symbol" w:hAnsi="Symbol" w:cs="Symbol"/>
          <w:sz w:val="24"/>
          <w:szCs w:val="24"/>
        </w:rPr>
      </w:pPr>
      <w:r>
        <w:rPr>
          <w:rFonts w:eastAsia="Times New Roman"/>
          <w:b/>
          <w:bCs/>
          <w:sz w:val="24"/>
          <w:szCs w:val="24"/>
        </w:rPr>
        <w:t>Выпускник получит возможность:</w:t>
      </w:r>
    </w:p>
    <w:p w:rsidR="00671239" w:rsidRDefault="00671239" w:rsidP="00671239">
      <w:pPr>
        <w:spacing w:line="50" w:lineRule="exact"/>
        <w:rPr>
          <w:rFonts w:ascii="Symbol" w:eastAsia="Symbol" w:hAnsi="Symbol" w:cs="Symbol"/>
          <w:sz w:val="24"/>
          <w:szCs w:val="24"/>
        </w:rPr>
      </w:pPr>
    </w:p>
    <w:p w:rsidR="00671239" w:rsidRPr="003457C1" w:rsidRDefault="00671239" w:rsidP="003457C1">
      <w:pPr>
        <w:spacing w:line="275" w:lineRule="auto"/>
        <w:ind w:right="-23"/>
        <w:jc w:val="both"/>
        <w:rPr>
          <w:rFonts w:ascii="Symbol" w:eastAsia="Symbol" w:hAnsi="Symbol" w:cs="Symbol"/>
          <w:sz w:val="24"/>
          <w:szCs w:val="24"/>
        </w:rPr>
      </w:pPr>
      <w:r w:rsidRPr="003457C1">
        <w:rPr>
          <w:rFonts w:ascii="Symbol" w:eastAsia="Symbol" w:hAnsi="Symbol" w:cs="Symbol"/>
          <w:sz w:val="24"/>
          <w:szCs w:val="24"/>
        </w:rPr>
        <w:t></w:t>
      </w:r>
      <w:r w:rsidR="003457C1" w:rsidRPr="003457C1">
        <w:rPr>
          <w:rFonts w:ascii="Symbol" w:eastAsia="Symbol" w:hAnsi="Symbol" w:cs="Symbol"/>
          <w:sz w:val="24"/>
          <w:szCs w:val="24"/>
        </w:rPr>
        <w:t></w:t>
      </w:r>
      <w:r w:rsidR="003457C1" w:rsidRPr="003457C1">
        <w:rPr>
          <w:rFonts w:ascii="Symbol" w:eastAsia="Symbol" w:hAnsi="Symbol" w:cs="Symbol"/>
          <w:sz w:val="24"/>
          <w:szCs w:val="24"/>
        </w:rPr>
        <w:t></w:t>
      </w:r>
      <w:r w:rsidR="003457C1" w:rsidRPr="003457C1">
        <w:rPr>
          <w:rFonts w:ascii="Symbol" w:eastAsia="Symbol" w:hAnsi="Symbol" w:cs="Symbol"/>
          <w:sz w:val="24"/>
          <w:szCs w:val="24"/>
        </w:rPr>
        <w:t></w:t>
      </w:r>
      <w:r w:rsidR="003457C1" w:rsidRPr="003457C1">
        <w:rPr>
          <w:rFonts w:ascii="Symbol" w:eastAsia="Symbol" w:hAnsi="Symbol" w:cs="Symbol"/>
          <w:sz w:val="24"/>
          <w:szCs w:val="24"/>
        </w:rPr>
        <w:t></w:t>
      </w:r>
      <w:r w:rsidRPr="003457C1">
        <w:rPr>
          <w:rFonts w:eastAsia="Times New Roman"/>
          <w:iCs/>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71239" w:rsidRPr="003457C1" w:rsidRDefault="00671239" w:rsidP="003457C1">
      <w:pPr>
        <w:spacing w:line="274" w:lineRule="auto"/>
        <w:ind w:right="-23"/>
        <w:rPr>
          <w:rFonts w:ascii="Symbol" w:eastAsia="Symbol" w:hAnsi="Symbol" w:cs="Symbol"/>
          <w:sz w:val="24"/>
          <w:szCs w:val="24"/>
        </w:rPr>
      </w:pPr>
      <w:r w:rsidRPr="003457C1">
        <w:rPr>
          <w:rFonts w:ascii="Symbol" w:eastAsia="Symbol" w:hAnsi="Symbol" w:cs="Symbol"/>
          <w:sz w:val="24"/>
          <w:szCs w:val="24"/>
        </w:rPr>
        <w:t></w:t>
      </w:r>
      <w:r w:rsidR="003457C1">
        <w:rPr>
          <w:rFonts w:ascii="Symbol" w:eastAsia="Symbol" w:hAnsi="Symbol" w:cs="Symbol"/>
          <w:sz w:val="24"/>
          <w:szCs w:val="24"/>
        </w:rPr>
        <w:t></w:t>
      </w:r>
      <w:r w:rsidR="003457C1">
        <w:rPr>
          <w:rFonts w:ascii="Symbol" w:eastAsia="Symbol" w:hAnsi="Symbol" w:cs="Symbol"/>
          <w:sz w:val="24"/>
          <w:szCs w:val="24"/>
        </w:rPr>
        <w:t></w:t>
      </w:r>
      <w:r w:rsidR="003457C1">
        <w:rPr>
          <w:rFonts w:ascii="Symbol" w:eastAsia="Symbol" w:hAnsi="Symbol" w:cs="Symbol"/>
          <w:sz w:val="24"/>
          <w:szCs w:val="24"/>
        </w:rPr>
        <w:t></w:t>
      </w:r>
      <w:r w:rsidR="003457C1">
        <w:rPr>
          <w:rFonts w:ascii="Symbol" w:eastAsia="Symbol" w:hAnsi="Symbol" w:cs="Symbol"/>
          <w:sz w:val="24"/>
          <w:szCs w:val="24"/>
        </w:rPr>
        <w:t></w:t>
      </w:r>
      <w:r w:rsidRPr="003457C1">
        <w:rPr>
          <w:rFonts w:eastAsia="Times New Roman"/>
          <w:iCs/>
          <w:sz w:val="24"/>
          <w:szCs w:val="24"/>
        </w:rPr>
        <w:t>узнать о том, что любые дискретные данные можно описать, используя алфавит, содерж</w:t>
      </w:r>
      <w:r w:rsidRPr="003457C1">
        <w:rPr>
          <w:rFonts w:eastAsia="Times New Roman"/>
          <w:iCs/>
          <w:sz w:val="24"/>
          <w:szCs w:val="24"/>
        </w:rPr>
        <w:t>а</w:t>
      </w:r>
      <w:r w:rsidRPr="003457C1">
        <w:rPr>
          <w:rFonts w:eastAsia="Times New Roman"/>
          <w:iCs/>
          <w:sz w:val="24"/>
          <w:szCs w:val="24"/>
        </w:rPr>
        <w:t>щий только два символа, например, 0 и 1;</w:t>
      </w:r>
    </w:p>
    <w:p w:rsidR="00671239" w:rsidRPr="003457C1" w:rsidRDefault="00671239" w:rsidP="003457C1">
      <w:pPr>
        <w:spacing w:line="2" w:lineRule="exact"/>
        <w:ind w:right="-23"/>
        <w:rPr>
          <w:rFonts w:ascii="Symbol" w:eastAsia="Symbol" w:hAnsi="Symbol" w:cs="Symbol"/>
          <w:sz w:val="24"/>
          <w:szCs w:val="24"/>
        </w:rPr>
      </w:pPr>
    </w:p>
    <w:p w:rsidR="00671239" w:rsidRPr="003457C1" w:rsidRDefault="00671239" w:rsidP="003457C1">
      <w:pPr>
        <w:spacing w:line="274" w:lineRule="auto"/>
        <w:ind w:right="-23"/>
        <w:rPr>
          <w:rFonts w:ascii="Symbol" w:eastAsia="Symbol" w:hAnsi="Symbol" w:cs="Symbol"/>
          <w:sz w:val="24"/>
          <w:szCs w:val="24"/>
        </w:rPr>
      </w:pPr>
      <w:r w:rsidRPr="003457C1">
        <w:rPr>
          <w:rFonts w:ascii="Symbol" w:eastAsia="Symbol" w:hAnsi="Symbol" w:cs="Symbol"/>
          <w:sz w:val="24"/>
          <w:szCs w:val="24"/>
        </w:rPr>
        <w:t></w:t>
      </w:r>
      <w:r w:rsidR="003457C1">
        <w:rPr>
          <w:rFonts w:ascii="Symbol" w:eastAsia="Symbol" w:hAnsi="Symbol" w:cs="Symbol"/>
          <w:sz w:val="24"/>
          <w:szCs w:val="24"/>
        </w:rPr>
        <w:t></w:t>
      </w:r>
      <w:r w:rsidR="003457C1">
        <w:rPr>
          <w:rFonts w:ascii="Symbol" w:eastAsia="Symbol" w:hAnsi="Symbol" w:cs="Symbol"/>
          <w:sz w:val="24"/>
          <w:szCs w:val="24"/>
        </w:rPr>
        <w:t></w:t>
      </w:r>
      <w:r w:rsidR="003457C1">
        <w:rPr>
          <w:rFonts w:ascii="Symbol" w:eastAsia="Symbol" w:hAnsi="Symbol" w:cs="Symbol"/>
          <w:sz w:val="24"/>
          <w:szCs w:val="24"/>
        </w:rPr>
        <w:t></w:t>
      </w:r>
      <w:r w:rsidR="003457C1">
        <w:rPr>
          <w:rFonts w:ascii="Symbol" w:eastAsia="Symbol" w:hAnsi="Symbol" w:cs="Symbol"/>
          <w:sz w:val="24"/>
          <w:szCs w:val="24"/>
        </w:rPr>
        <w:t></w:t>
      </w:r>
      <w:r w:rsidRPr="003457C1">
        <w:rPr>
          <w:rFonts w:eastAsia="Times New Roman"/>
          <w:iCs/>
          <w:sz w:val="24"/>
          <w:szCs w:val="24"/>
        </w:rPr>
        <w:t>познакомиться с тем, как информация (данные) представляется в современных компьютерах и робототехнических системах;</w:t>
      </w:r>
    </w:p>
    <w:p w:rsidR="00671239" w:rsidRPr="003457C1" w:rsidRDefault="00671239" w:rsidP="003457C1">
      <w:pPr>
        <w:spacing w:line="2" w:lineRule="exact"/>
        <w:ind w:right="-23"/>
        <w:rPr>
          <w:rFonts w:ascii="Symbol" w:eastAsia="Symbol" w:hAnsi="Symbol" w:cs="Symbol"/>
          <w:sz w:val="24"/>
          <w:szCs w:val="24"/>
        </w:rPr>
      </w:pPr>
    </w:p>
    <w:p w:rsidR="00671239" w:rsidRPr="003457C1" w:rsidRDefault="00671239" w:rsidP="003457C1">
      <w:pPr>
        <w:spacing w:line="274" w:lineRule="auto"/>
        <w:ind w:right="-23"/>
        <w:rPr>
          <w:rFonts w:ascii="Symbol" w:eastAsia="Symbol" w:hAnsi="Symbol" w:cs="Symbol"/>
          <w:sz w:val="24"/>
          <w:szCs w:val="24"/>
        </w:rPr>
      </w:pPr>
      <w:r w:rsidRPr="003457C1">
        <w:rPr>
          <w:rFonts w:ascii="Symbol" w:eastAsia="Symbol" w:hAnsi="Symbol" w:cs="Symbol"/>
          <w:sz w:val="24"/>
          <w:szCs w:val="24"/>
        </w:rPr>
        <w:t></w:t>
      </w:r>
      <w:r w:rsidR="003457C1">
        <w:rPr>
          <w:rFonts w:ascii="Symbol" w:eastAsia="Symbol" w:hAnsi="Symbol" w:cs="Symbol"/>
          <w:sz w:val="24"/>
          <w:szCs w:val="24"/>
        </w:rPr>
        <w:t></w:t>
      </w:r>
      <w:r w:rsidR="003457C1">
        <w:rPr>
          <w:rFonts w:ascii="Symbol" w:eastAsia="Symbol" w:hAnsi="Symbol" w:cs="Symbol"/>
          <w:sz w:val="24"/>
          <w:szCs w:val="24"/>
        </w:rPr>
        <w:t></w:t>
      </w:r>
      <w:r w:rsidR="003457C1">
        <w:rPr>
          <w:rFonts w:ascii="Symbol" w:eastAsia="Symbol" w:hAnsi="Symbol" w:cs="Symbol"/>
          <w:sz w:val="24"/>
          <w:szCs w:val="24"/>
        </w:rPr>
        <w:t></w:t>
      </w:r>
      <w:r w:rsidR="003457C1">
        <w:rPr>
          <w:rFonts w:ascii="Symbol" w:eastAsia="Symbol" w:hAnsi="Symbol" w:cs="Symbol"/>
          <w:sz w:val="24"/>
          <w:szCs w:val="24"/>
        </w:rPr>
        <w:t></w:t>
      </w:r>
      <w:r w:rsidRPr="003457C1">
        <w:rPr>
          <w:rFonts w:eastAsia="Times New Roman"/>
          <w:iCs/>
          <w:sz w:val="24"/>
          <w:szCs w:val="24"/>
        </w:rPr>
        <w:t>познакомиться с примерами использования графов, деревьев и списков при описании реал</w:t>
      </w:r>
      <w:r w:rsidRPr="003457C1">
        <w:rPr>
          <w:rFonts w:eastAsia="Times New Roman"/>
          <w:iCs/>
          <w:sz w:val="24"/>
          <w:szCs w:val="24"/>
        </w:rPr>
        <w:t>ь</w:t>
      </w:r>
      <w:r w:rsidRPr="003457C1">
        <w:rPr>
          <w:rFonts w:eastAsia="Times New Roman"/>
          <w:iCs/>
          <w:sz w:val="24"/>
          <w:szCs w:val="24"/>
        </w:rPr>
        <w:t>ных объектов и процессов;</w:t>
      </w:r>
    </w:p>
    <w:p w:rsidR="00671239" w:rsidRPr="003457C1" w:rsidRDefault="00671239" w:rsidP="003457C1">
      <w:pPr>
        <w:spacing w:line="2" w:lineRule="exact"/>
        <w:ind w:right="-23"/>
        <w:rPr>
          <w:rFonts w:ascii="Symbol" w:eastAsia="Symbol" w:hAnsi="Symbol" w:cs="Symbol"/>
          <w:sz w:val="24"/>
          <w:szCs w:val="24"/>
        </w:rPr>
      </w:pPr>
    </w:p>
    <w:p w:rsidR="00671239" w:rsidRPr="003457C1" w:rsidRDefault="00671239" w:rsidP="004B4437">
      <w:pPr>
        <w:numPr>
          <w:ilvl w:val="0"/>
          <w:numId w:val="141"/>
        </w:numPr>
        <w:tabs>
          <w:tab w:val="left" w:pos="567"/>
        </w:tabs>
        <w:spacing w:line="275" w:lineRule="auto"/>
        <w:ind w:right="-23"/>
        <w:jc w:val="both"/>
        <w:rPr>
          <w:rFonts w:ascii="Symbol" w:eastAsia="Symbol" w:hAnsi="Symbol" w:cs="Symbol"/>
          <w:sz w:val="24"/>
          <w:szCs w:val="24"/>
        </w:rPr>
      </w:pPr>
      <w:r w:rsidRPr="003457C1">
        <w:rPr>
          <w:rFonts w:eastAsia="Times New Roman"/>
          <w:iCs/>
          <w:sz w:val="24"/>
          <w:szCs w:val="24"/>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671239" w:rsidRPr="003457C1" w:rsidRDefault="00671239" w:rsidP="004B4437">
      <w:pPr>
        <w:numPr>
          <w:ilvl w:val="0"/>
          <w:numId w:val="141"/>
        </w:numPr>
        <w:tabs>
          <w:tab w:val="left" w:pos="567"/>
        </w:tabs>
        <w:spacing w:line="295" w:lineRule="auto"/>
        <w:ind w:right="-23"/>
        <w:rPr>
          <w:rFonts w:ascii="Symbol" w:eastAsia="Symbol" w:hAnsi="Symbol" w:cs="Symbol"/>
          <w:sz w:val="24"/>
          <w:szCs w:val="24"/>
        </w:rPr>
      </w:pPr>
      <w:r w:rsidRPr="003457C1">
        <w:rPr>
          <w:rFonts w:eastAsia="Times New Roman"/>
          <w:iCs/>
          <w:sz w:val="24"/>
          <w:szCs w:val="24"/>
        </w:rPr>
        <w:t>узнать о наличии кодов, которые исправляют ошибки искажения, возникающие при пер</w:t>
      </w:r>
      <w:r w:rsidRPr="003457C1">
        <w:rPr>
          <w:rFonts w:eastAsia="Times New Roman"/>
          <w:iCs/>
          <w:sz w:val="24"/>
          <w:szCs w:val="24"/>
        </w:rPr>
        <w:t>е</w:t>
      </w:r>
      <w:r w:rsidRPr="003457C1">
        <w:rPr>
          <w:rFonts w:eastAsia="Times New Roman"/>
          <w:iCs/>
          <w:sz w:val="24"/>
          <w:szCs w:val="24"/>
        </w:rPr>
        <w:t>даче информации.</w:t>
      </w:r>
    </w:p>
    <w:p w:rsidR="00671239" w:rsidRDefault="00671239" w:rsidP="003457C1">
      <w:pPr>
        <w:tabs>
          <w:tab w:val="left" w:pos="567"/>
        </w:tabs>
        <w:spacing w:line="177" w:lineRule="exact"/>
        <w:rPr>
          <w:sz w:val="20"/>
          <w:szCs w:val="20"/>
        </w:rPr>
      </w:pPr>
    </w:p>
    <w:p w:rsidR="00671239" w:rsidRDefault="00671239" w:rsidP="00671239">
      <w:pPr>
        <w:rPr>
          <w:sz w:val="20"/>
          <w:szCs w:val="20"/>
        </w:rPr>
      </w:pPr>
      <w:r>
        <w:rPr>
          <w:rFonts w:eastAsia="Times New Roman"/>
          <w:b/>
          <w:bCs/>
          <w:sz w:val="24"/>
          <w:szCs w:val="24"/>
        </w:rPr>
        <w:t>Алгоритмы и элементы программирования</w:t>
      </w:r>
    </w:p>
    <w:p w:rsidR="00671239" w:rsidRDefault="00671239" w:rsidP="00671239">
      <w:pPr>
        <w:spacing w:line="41" w:lineRule="exact"/>
        <w:rPr>
          <w:sz w:val="20"/>
          <w:szCs w:val="20"/>
        </w:rPr>
      </w:pPr>
    </w:p>
    <w:p w:rsidR="00671239" w:rsidRDefault="00671239" w:rsidP="00671239">
      <w:pPr>
        <w:rPr>
          <w:sz w:val="20"/>
          <w:szCs w:val="20"/>
        </w:rPr>
      </w:pPr>
      <w:r>
        <w:rPr>
          <w:rFonts w:eastAsia="Times New Roman"/>
          <w:b/>
          <w:bCs/>
          <w:sz w:val="24"/>
          <w:szCs w:val="24"/>
        </w:rPr>
        <w:t>Выпускник научится:</w:t>
      </w:r>
    </w:p>
    <w:p w:rsidR="00671239" w:rsidRDefault="00671239" w:rsidP="00671239">
      <w:pPr>
        <w:spacing w:line="55" w:lineRule="exact"/>
        <w:rPr>
          <w:sz w:val="20"/>
          <w:szCs w:val="20"/>
        </w:rPr>
      </w:pPr>
    </w:p>
    <w:p w:rsidR="00671239" w:rsidRDefault="00671239" w:rsidP="00671239">
      <w:pPr>
        <w:rPr>
          <w:sz w:val="20"/>
          <w:szCs w:val="20"/>
        </w:rPr>
      </w:pPr>
      <w:r>
        <w:rPr>
          <w:rFonts w:ascii="Symbol" w:eastAsia="Symbol" w:hAnsi="Symbol" w:cs="Symbol"/>
          <w:sz w:val="24"/>
          <w:szCs w:val="24"/>
        </w:rPr>
        <w:t></w:t>
      </w:r>
      <w:r>
        <w:rPr>
          <w:rFonts w:eastAsia="Times New Roman"/>
          <w:sz w:val="24"/>
          <w:szCs w:val="24"/>
        </w:rPr>
        <w:t>составлять алгоритмы для решения учебных задач различных типов</w:t>
      </w:r>
      <w:proofErr w:type="gramStart"/>
      <w:r>
        <w:rPr>
          <w:rFonts w:eastAsia="Times New Roman"/>
          <w:sz w:val="24"/>
          <w:szCs w:val="24"/>
        </w:rPr>
        <w:t xml:space="preserve"> ;</w:t>
      </w:r>
      <w:proofErr w:type="gramEnd"/>
    </w:p>
    <w:p w:rsidR="00671239" w:rsidRDefault="00671239" w:rsidP="00671239">
      <w:pPr>
        <w:spacing w:line="42" w:lineRule="exact"/>
        <w:rPr>
          <w:sz w:val="20"/>
          <w:szCs w:val="20"/>
        </w:rPr>
      </w:pPr>
    </w:p>
    <w:p w:rsidR="001B2169" w:rsidRDefault="00671239" w:rsidP="001B2169">
      <w:pPr>
        <w:tabs>
          <w:tab w:val="left" w:pos="0"/>
        </w:tabs>
        <w:spacing w:line="270" w:lineRule="auto"/>
        <w:ind w:right="420"/>
        <w:jc w:val="right"/>
        <w:rPr>
          <w:rFonts w:eastAsia="Times New Roman"/>
          <w:sz w:val="24"/>
          <w:szCs w:val="24"/>
        </w:rPr>
      </w:pPr>
      <w:r>
        <w:rPr>
          <w:rFonts w:ascii="Symbol" w:eastAsia="Symbol" w:hAnsi="Symbol" w:cs="Symbol"/>
          <w:sz w:val="24"/>
          <w:szCs w:val="24"/>
        </w:rPr>
        <w:t></w:t>
      </w:r>
      <w:r>
        <w:rPr>
          <w:rFonts w:eastAsia="Times New Roman"/>
          <w:sz w:val="24"/>
          <w:szCs w:val="24"/>
        </w:rPr>
        <w:t>выражать  алгоритм  решения  задачи  различными  спос</w:t>
      </w:r>
      <w:r w:rsidR="001B2169">
        <w:rPr>
          <w:rFonts w:eastAsia="Times New Roman"/>
          <w:sz w:val="24"/>
          <w:szCs w:val="24"/>
        </w:rPr>
        <w:t xml:space="preserve">обами  (словесным, </w:t>
      </w:r>
      <w:proofErr w:type="gramStart"/>
      <w:r w:rsidR="001B2169">
        <w:rPr>
          <w:rFonts w:eastAsia="Times New Roman"/>
          <w:sz w:val="24"/>
          <w:szCs w:val="24"/>
        </w:rPr>
        <w:t>графическим</w:t>
      </w:r>
      <w:proofErr w:type="gramEnd"/>
      <w:r w:rsidR="001B2169">
        <w:rPr>
          <w:rFonts w:eastAsia="Times New Roman"/>
          <w:sz w:val="24"/>
          <w:szCs w:val="24"/>
        </w:rPr>
        <w:t xml:space="preserve"> в </w:t>
      </w:r>
      <w:r>
        <w:rPr>
          <w:rFonts w:eastAsia="Times New Roman"/>
          <w:sz w:val="24"/>
          <w:szCs w:val="24"/>
        </w:rPr>
        <w:t xml:space="preserve">том числе и в виде блок-схемы, с помощью формальных языков и др.); </w:t>
      </w:r>
    </w:p>
    <w:p w:rsidR="00671239" w:rsidRDefault="00671239" w:rsidP="001B2169">
      <w:pPr>
        <w:tabs>
          <w:tab w:val="left" w:pos="0"/>
          <w:tab w:val="left" w:pos="142"/>
          <w:tab w:val="left" w:pos="284"/>
        </w:tabs>
        <w:spacing w:line="270" w:lineRule="auto"/>
        <w:ind w:right="420"/>
        <w:jc w:val="right"/>
        <w:rPr>
          <w:sz w:val="20"/>
          <w:szCs w:val="20"/>
        </w:rPr>
      </w:pPr>
      <w:r>
        <w:rPr>
          <w:rFonts w:ascii="Symbol" w:eastAsia="Symbol" w:hAnsi="Symbol" w:cs="Symbol"/>
          <w:sz w:val="24"/>
          <w:szCs w:val="24"/>
        </w:rPr>
        <w:t></w:t>
      </w:r>
      <w:r>
        <w:rPr>
          <w:rFonts w:eastAsia="Times New Roman"/>
          <w:sz w:val="24"/>
          <w:szCs w:val="24"/>
        </w:rPr>
        <w:t>определять наиболее оптимальный способ выражения алгоритма для решения</w:t>
      </w:r>
    </w:p>
    <w:p w:rsidR="00671239" w:rsidRDefault="00671239" w:rsidP="001B2169">
      <w:pPr>
        <w:tabs>
          <w:tab w:val="left" w:pos="0"/>
          <w:tab w:val="left" w:pos="3119"/>
        </w:tabs>
        <w:spacing w:line="2" w:lineRule="exact"/>
        <w:rPr>
          <w:sz w:val="20"/>
          <w:szCs w:val="20"/>
        </w:rPr>
      </w:pPr>
    </w:p>
    <w:p w:rsidR="00671239" w:rsidRDefault="00671239" w:rsidP="001B2169">
      <w:pPr>
        <w:tabs>
          <w:tab w:val="left" w:pos="0"/>
          <w:tab w:val="left" w:pos="3119"/>
        </w:tabs>
        <w:rPr>
          <w:sz w:val="20"/>
          <w:szCs w:val="20"/>
        </w:rPr>
      </w:pPr>
      <w:r>
        <w:rPr>
          <w:rFonts w:eastAsia="Times New Roman"/>
          <w:sz w:val="24"/>
          <w:szCs w:val="24"/>
        </w:rPr>
        <w:t>конкретных задач (</w:t>
      </w:r>
      <w:proofErr w:type="gramStart"/>
      <w:r>
        <w:rPr>
          <w:rFonts w:eastAsia="Times New Roman"/>
          <w:sz w:val="24"/>
          <w:szCs w:val="24"/>
        </w:rPr>
        <w:t>словесный</w:t>
      </w:r>
      <w:proofErr w:type="gramEnd"/>
      <w:r>
        <w:rPr>
          <w:rFonts w:eastAsia="Times New Roman"/>
          <w:sz w:val="24"/>
          <w:szCs w:val="24"/>
        </w:rPr>
        <w:t>, графический, с помощью формальных языков);</w:t>
      </w:r>
    </w:p>
    <w:p w:rsidR="00671239" w:rsidRDefault="00671239" w:rsidP="001B2169">
      <w:pPr>
        <w:tabs>
          <w:tab w:val="left" w:pos="0"/>
        </w:tabs>
        <w:spacing w:line="55" w:lineRule="exact"/>
        <w:rPr>
          <w:sz w:val="20"/>
          <w:szCs w:val="20"/>
        </w:rPr>
      </w:pPr>
    </w:p>
    <w:p w:rsidR="00671239" w:rsidRDefault="00671239" w:rsidP="001B2169">
      <w:pPr>
        <w:tabs>
          <w:tab w:val="left" w:pos="0"/>
        </w:tabs>
        <w:rPr>
          <w:sz w:val="20"/>
          <w:szCs w:val="20"/>
        </w:rPr>
      </w:pPr>
      <w:r>
        <w:rPr>
          <w:rFonts w:ascii="Symbol" w:eastAsia="Symbol" w:hAnsi="Symbol" w:cs="Symbol"/>
          <w:sz w:val="24"/>
          <w:szCs w:val="24"/>
        </w:rPr>
        <w:t></w:t>
      </w:r>
      <w:r>
        <w:rPr>
          <w:rFonts w:eastAsia="Times New Roman"/>
          <w:sz w:val="24"/>
          <w:szCs w:val="24"/>
        </w:rPr>
        <w:t>определять результат выполнения заданного алгоритма или его фрагмента;</w:t>
      </w:r>
    </w:p>
    <w:p w:rsidR="00671239" w:rsidRDefault="00671239" w:rsidP="00671239">
      <w:pPr>
        <w:spacing w:line="42" w:lineRule="exact"/>
        <w:rPr>
          <w:sz w:val="20"/>
          <w:szCs w:val="20"/>
        </w:rPr>
      </w:pPr>
    </w:p>
    <w:p w:rsidR="00671239" w:rsidRDefault="00671239" w:rsidP="001B2169">
      <w:pPr>
        <w:spacing w:line="275" w:lineRule="auto"/>
        <w:ind w:right="420"/>
        <w:jc w:val="both"/>
        <w:rPr>
          <w:sz w:val="20"/>
          <w:szCs w:val="20"/>
        </w:rPr>
      </w:pPr>
      <w:r>
        <w:rPr>
          <w:rFonts w:ascii="Symbol" w:eastAsia="Symbol" w:hAnsi="Symbol" w:cs="Symbol"/>
          <w:sz w:val="24"/>
          <w:szCs w:val="24"/>
        </w:rPr>
        <w:t></w:t>
      </w:r>
      <w:r>
        <w:rPr>
          <w:rFonts w:eastAsia="Times New Roman"/>
          <w:sz w:val="24"/>
          <w:szCs w:val="24"/>
        </w:rPr>
        <w:t>использовать термины «исполнитель», «алгоритм», «программа», а также понимать ра</w:t>
      </w:r>
      <w:r>
        <w:rPr>
          <w:rFonts w:eastAsia="Times New Roman"/>
          <w:sz w:val="24"/>
          <w:szCs w:val="24"/>
        </w:rPr>
        <w:t>з</w:t>
      </w:r>
      <w:r>
        <w:rPr>
          <w:rFonts w:eastAsia="Times New Roman"/>
          <w:sz w:val="24"/>
          <w:szCs w:val="24"/>
        </w:rPr>
        <w:t>ницу между употреблением этих терминов в обыденной речи и в информатике;</w:t>
      </w:r>
    </w:p>
    <w:p w:rsidR="00671239" w:rsidRDefault="00671239" w:rsidP="001B2169">
      <w:pPr>
        <w:spacing w:line="275" w:lineRule="auto"/>
        <w:ind w:right="420"/>
        <w:jc w:val="both"/>
        <w:rPr>
          <w:sz w:val="20"/>
          <w:szCs w:val="20"/>
        </w:rPr>
      </w:pPr>
      <w:r>
        <w:rPr>
          <w:rFonts w:ascii="Symbol" w:eastAsia="Symbol" w:hAnsi="Symbol" w:cs="Symbol"/>
          <w:sz w:val="24"/>
          <w:szCs w:val="24"/>
        </w:rPr>
        <w:lastRenderedPageBreak/>
        <w:t></w:t>
      </w:r>
      <w:r>
        <w:rPr>
          <w:rFonts w:eastAsia="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Pr>
          <w:rFonts w:eastAsia="Times New Roman"/>
          <w:sz w:val="24"/>
          <w:szCs w:val="24"/>
        </w:rPr>
        <w:t>конкретном</w:t>
      </w:r>
      <w:proofErr w:type="gramEnd"/>
      <w:r>
        <w:rPr>
          <w:rFonts w:eastAsia="Times New Roman"/>
          <w:sz w:val="24"/>
          <w:szCs w:val="24"/>
        </w:rPr>
        <w:t xml:space="preserve"> язык программирования с использованием основных управляющих конструкций последовател</w:t>
      </w:r>
      <w:r>
        <w:rPr>
          <w:rFonts w:eastAsia="Times New Roman"/>
          <w:sz w:val="24"/>
          <w:szCs w:val="24"/>
        </w:rPr>
        <w:t>ь</w:t>
      </w:r>
      <w:r>
        <w:rPr>
          <w:rFonts w:eastAsia="Times New Roman"/>
          <w:sz w:val="24"/>
          <w:szCs w:val="24"/>
        </w:rPr>
        <w:t>ного программирования (линейная программа, ветвление, повторение, вспомогательные алгоритмы);</w:t>
      </w:r>
    </w:p>
    <w:p w:rsidR="00671239" w:rsidRDefault="00671239" w:rsidP="00671239">
      <w:pPr>
        <w:spacing w:line="1" w:lineRule="exact"/>
        <w:rPr>
          <w:sz w:val="20"/>
          <w:szCs w:val="20"/>
        </w:rPr>
      </w:pPr>
    </w:p>
    <w:p w:rsidR="00671239" w:rsidRDefault="00671239" w:rsidP="001B2169">
      <w:pPr>
        <w:tabs>
          <w:tab w:val="left" w:pos="9900"/>
        </w:tabs>
        <w:spacing w:line="268" w:lineRule="auto"/>
        <w:ind w:right="-23"/>
        <w:jc w:val="both"/>
        <w:rPr>
          <w:sz w:val="20"/>
          <w:szCs w:val="20"/>
        </w:rPr>
      </w:pPr>
      <w:r>
        <w:rPr>
          <w:rFonts w:ascii="Symbol" w:eastAsia="Symbol" w:hAnsi="Symbol" w:cs="Symbol"/>
          <w:sz w:val="24"/>
          <w:szCs w:val="24"/>
        </w:rPr>
        <w:t></w:t>
      </w:r>
      <w:r>
        <w:rPr>
          <w:rFonts w:eastAsia="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w:t>
      </w:r>
    </w:p>
    <w:p w:rsidR="00671239" w:rsidRDefault="00671239" w:rsidP="001B2169">
      <w:pPr>
        <w:tabs>
          <w:tab w:val="left" w:pos="9900"/>
        </w:tabs>
        <w:spacing w:line="2" w:lineRule="exact"/>
        <w:ind w:right="-23" w:firstLine="142"/>
        <w:rPr>
          <w:sz w:val="20"/>
          <w:szCs w:val="20"/>
        </w:rPr>
      </w:pPr>
    </w:p>
    <w:p w:rsidR="00671239" w:rsidRDefault="00671239" w:rsidP="001B2169">
      <w:pPr>
        <w:tabs>
          <w:tab w:val="left" w:pos="9900"/>
        </w:tabs>
        <w:spacing w:line="275" w:lineRule="auto"/>
        <w:ind w:right="-23"/>
        <w:jc w:val="both"/>
        <w:rPr>
          <w:sz w:val="20"/>
          <w:szCs w:val="20"/>
        </w:rPr>
      </w:pPr>
      <w:r>
        <w:rPr>
          <w:rFonts w:eastAsia="Times New Roman"/>
          <w:sz w:val="24"/>
          <w:szCs w:val="24"/>
        </w:rPr>
        <w:t>последовательного</w:t>
      </w:r>
      <w:r>
        <w:rPr>
          <w:sz w:val="20"/>
          <w:szCs w:val="20"/>
        </w:rPr>
        <w:t xml:space="preserve"> </w:t>
      </w:r>
      <w:r>
        <w:rPr>
          <w:rFonts w:eastAsia="Times New Roman"/>
          <w:sz w:val="24"/>
          <w:szCs w:val="24"/>
        </w:rPr>
        <w:t>программирования и записывать</w:t>
      </w:r>
      <w:r w:rsidR="00576419">
        <w:rPr>
          <w:rFonts w:eastAsia="Times New Roman"/>
          <w:sz w:val="24"/>
          <w:szCs w:val="24"/>
        </w:rPr>
        <w:t xml:space="preserve"> </w:t>
      </w:r>
      <w:r>
        <w:rPr>
          <w:rFonts w:eastAsia="Times New Roman"/>
          <w:sz w:val="24"/>
          <w:szCs w:val="24"/>
        </w:rPr>
        <w:t>их</w:t>
      </w:r>
      <w:r w:rsidR="00576419">
        <w:rPr>
          <w:rFonts w:eastAsia="Times New Roman"/>
          <w:sz w:val="24"/>
          <w:szCs w:val="24"/>
        </w:rPr>
        <w:t xml:space="preserve"> </w:t>
      </w:r>
      <w:r>
        <w:rPr>
          <w:rFonts w:eastAsia="Times New Roman"/>
          <w:sz w:val="24"/>
          <w:szCs w:val="24"/>
        </w:rPr>
        <w:t>в виде программ</w:t>
      </w:r>
      <w:r w:rsidR="00576419">
        <w:rPr>
          <w:rFonts w:eastAsia="Times New Roman"/>
          <w:sz w:val="24"/>
          <w:szCs w:val="24"/>
        </w:rPr>
        <w:t xml:space="preserve"> </w:t>
      </w:r>
      <w:r>
        <w:rPr>
          <w:rFonts w:eastAsia="Times New Roman"/>
          <w:sz w:val="24"/>
          <w:szCs w:val="24"/>
        </w:rPr>
        <w:t>на</w:t>
      </w:r>
      <w:r w:rsidR="00576419">
        <w:rPr>
          <w:rFonts w:eastAsia="Times New Roman"/>
          <w:sz w:val="24"/>
          <w:szCs w:val="24"/>
        </w:rPr>
        <w:t xml:space="preserve"> </w:t>
      </w:r>
      <w:r>
        <w:rPr>
          <w:rFonts w:eastAsia="Times New Roman"/>
          <w:sz w:val="24"/>
          <w:szCs w:val="24"/>
        </w:rPr>
        <w:t>выбранном</w:t>
      </w:r>
      <w:r w:rsidR="00576419">
        <w:rPr>
          <w:rFonts w:eastAsia="Times New Roman"/>
          <w:sz w:val="24"/>
          <w:szCs w:val="24"/>
        </w:rPr>
        <w:t xml:space="preserve"> </w:t>
      </w:r>
      <w:r>
        <w:rPr>
          <w:rFonts w:eastAsia="Times New Roman"/>
          <w:sz w:val="24"/>
          <w:szCs w:val="24"/>
        </w:rPr>
        <w:t>языке программирования; выполнять эти программы на</w:t>
      </w:r>
      <w:r w:rsidR="001B2169">
        <w:rPr>
          <w:sz w:val="20"/>
          <w:szCs w:val="20"/>
        </w:rPr>
        <w:t xml:space="preserve"> </w:t>
      </w:r>
      <w:r>
        <w:rPr>
          <w:rFonts w:eastAsia="Times New Roman"/>
          <w:sz w:val="24"/>
          <w:szCs w:val="24"/>
        </w:rPr>
        <w:t>компьютере;</w:t>
      </w:r>
    </w:p>
    <w:p w:rsidR="00671239" w:rsidRDefault="00671239" w:rsidP="001B2169">
      <w:pPr>
        <w:tabs>
          <w:tab w:val="left" w:pos="9900"/>
        </w:tabs>
        <w:spacing w:line="55" w:lineRule="exact"/>
        <w:ind w:right="-23" w:firstLine="142"/>
        <w:rPr>
          <w:sz w:val="20"/>
          <w:szCs w:val="20"/>
        </w:rPr>
      </w:pPr>
    </w:p>
    <w:p w:rsidR="00671239" w:rsidRDefault="00671239" w:rsidP="00576419">
      <w:pPr>
        <w:numPr>
          <w:ilvl w:val="0"/>
          <w:numId w:val="142"/>
        </w:numPr>
        <w:tabs>
          <w:tab w:val="left" w:pos="284"/>
          <w:tab w:val="left" w:pos="9900"/>
        </w:tabs>
        <w:spacing w:line="275" w:lineRule="auto"/>
        <w:ind w:right="-23"/>
        <w:jc w:val="both"/>
        <w:rPr>
          <w:rFonts w:ascii="Symbol" w:eastAsia="Symbol" w:hAnsi="Symbol" w:cs="Symbol"/>
          <w:sz w:val="24"/>
          <w:szCs w:val="24"/>
        </w:rPr>
      </w:pPr>
      <w:r>
        <w:rPr>
          <w:rFonts w:eastAsia="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71239" w:rsidRDefault="00671239" w:rsidP="001B2169">
      <w:pPr>
        <w:tabs>
          <w:tab w:val="left" w:pos="9900"/>
        </w:tabs>
        <w:spacing w:line="274" w:lineRule="auto"/>
        <w:ind w:right="-23"/>
        <w:rPr>
          <w:rFonts w:ascii="Symbol" w:eastAsia="Symbol" w:hAnsi="Symbol" w:cs="Symbol"/>
          <w:sz w:val="24"/>
          <w:szCs w:val="24"/>
        </w:rPr>
      </w:pPr>
      <w:r>
        <w:rPr>
          <w:rFonts w:ascii="Symbol" w:eastAsia="Symbol" w:hAnsi="Symbol" w:cs="Symbol"/>
          <w:sz w:val="24"/>
          <w:szCs w:val="24"/>
        </w:rPr>
        <w:t></w:t>
      </w:r>
      <w:r>
        <w:rPr>
          <w:rFonts w:eastAsia="Times New Roman"/>
          <w:sz w:val="24"/>
          <w:szCs w:val="24"/>
        </w:rPr>
        <w:t xml:space="preserve">анализировать предложенный алгоритм, например, </w:t>
      </w:r>
      <w:proofErr w:type="gramStart"/>
      <w:r>
        <w:rPr>
          <w:rFonts w:eastAsia="Times New Roman"/>
          <w:sz w:val="24"/>
          <w:szCs w:val="24"/>
        </w:rPr>
        <w:t>определять какие результаты возможны</w:t>
      </w:r>
      <w:proofErr w:type="gramEnd"/>
      <w:r>
        <w:rPr>
          <w:rFonts w:eastAsia="Times New Roman"/>
          <w:sz w:val="24"/>
          <w:szCs w:val="24"/>
        </w:rPr>
        <w:t xml:space="preserve"> при заданном множестве исходных значений;</w:t>
      </w:r>
    </w:p>
    <w:p w:rsidR="00671239" w:rsidRDefault="00671239" w:rsidP="001B2169">
      <w:pPr>
        <w:tabs>
          <w:tab w:val="left" w:pos="9900"/>
        </w:tabs>
        <w:spacing w:line="2" w:lineRule="exact"/>
        <w:ind w:right="-23"/>
        <w:rPr>
          <w:rFonts w:ascii="Symbol" w:eastAsia="Symbol" w:hAnsi="Symbol" w:cs="Symbol"/>
          <w:sz w:val="24"/>
          <w:szCs w:val="24"/>
        </w:rPr>
      </w:pPr>
    </w:p>
    <w:p w:rsidR="00671239" w:rsidRDefault="00671239" w:rsidP="001B2169">
      <w:pPr>
        <w:tabs>
          <w:tab w:val="left" w:pos="9900"/>
        </w:tabs>
        <w:ind w:right="-23"/>
        <w:rPr>
          <w:rFonts w:ascii="Symbol" w:eastAsia="Symbol" w:hAnsi="Symbol" w:cs="Symbol"/>
          <w:sz w:val="24"/>
          <w:szCs w:val="24"/>
        </w:rPr>
      </w:pPr>
      <w:r>
        <w:rPr>
          <w:rFonts w:ascii="Symbol" w:eastAsia="Symbol" w:hAnsi="Symbol" w:cs="Symbol"/>
          <w:sz w:val="24"/>
          <w:szCs w:val="24"/>
        </w:rPr>
        <w:t></w:t>
      </w:r>
      <w:r>
        <w:rPr>
          <w:rFonts w:eastAsia="Times New Roman"/>
          <w:sz w:val="24"/>
          <w:szCs w:val="24"/>
        </w:rPr>
        <w:t>использовать логические значения, операции и выражения с ними;</w:t>
      </w:r>
    </w:p>
    <w:p w:rsidR="00671239" w:rsidRDefault="00671239" w:rsidP="00671239">
      <w:pPr>
        <w:spacing w:line="37" w:lineRule="exact"/>
        <w:rPr>
          <w:rFonts w:ascii="Symbol" w:eastAsia="Symbol" w:hAnsi="Symbol" w:cs="Symbol"/>
          <w:sz w:val="24"/>
          <w:szCs w:val="24"/>
        </w:rPr>
      </w:pPr>
    </w:p>
    <w:p w:rsidR="00671239" w:rsidRDefault="00671239" w:rsidP="001B2169">
      <w:pPr>
        <w:spacing w:line="269" w:lineRule="auto"/>
        <w:ind w:right="420"/>
        <w:rPr>
          <w:rFonts w:ascii="Symbol" w:eastAsia="Symbol" w:hAnsi="Symbol" w:cs="Symbol"/>
          <w:sz w:val="24"/>
          <w:szCs w:val="24"/>
        </w:rPr>
      </w:pPr>
      <w:r>
        <w:rPr>
          <w:rFonts w:ascii="Symbol" w:eastAsia="Symbol" w:hAnsi="Symbol" w:cs="Symbol"/>
          <w:sz w:val="24"/>
          <w:szCs w:val="24"/>
        </w:rPr>
        <w:t></w:t>
      </w:r>
      <w:r>
        <w:rPr>
          <w:rFonts w:eastAsia="Times New Roman"/>
          <w:sz w:val="24"/>
          <w:szCs w:val="24"/>
        </w:rPr>
        <w:t>записывать на выбранном языке программирования арифметические и логические выр</w:t>
      </w:r>
      <w:r>
        <w:rPr>
          <w:rFonts w:eastAsia="Times New Roman"/>
          <w:sz w:val="24"/>
          <w:szCs w:val="24"/>
        </w:rPr>
        <w:t>а</w:t>
      </w:r>
      <w:r>
        <w:rPr>
          <w:rFonts w:eastAsia="Times New Roman"/>
          <w:sz w:val="24"/>
          <w:szCs w:val="24"/>
        </w:rPr>
        <w:t>жения и вычислять их значения.</w:t>
      </w:r>
    </w:p>
    <w:p w:rsidR="00671239" w:rsidRDefault="00671239" w:rsidP="00671239">
      <w:pPr>
        <w:rPr>
          <w:rFonts w:ascii="Symbol" w:eastAsia="Symbol" w:hAnsi="Symbol" w:cs="Symbol"/>
          <w:sz w:val="24"/>
          <w:szCs w:val="24"/>
        </w:rPr>
      </w:pPr>
      <w:r>
        <w:rPr>
          <w:rFonts w:eastAsia="Times New Roman"/>
          <w:b/>
          <w:bCs/>
          <w:sz w:val="24"/>
          <w:szCs w:val="24"/>
        </w:rPr>
        <w:t>Выпускник получит возможность:</w:t>
      </w:r>
    </w:p>
    <w:p w:rsidR="001B2169" w:rsidRPr="001B2169" w:rsidRDefault="001B2169" w:rsidP="001B2169">
      <w:pPr>
        <w:spacing w:line="274" w:lineRule="auto"/>
        <w:ind w:right="420"/>
        <w:rPr>
          <w:rFonts w:ascii="Symbol" w:eastAsia="Symbol" w:hAnsi="Symbol" w:cs="Symbol"/>
          <w:sz w:val="24"/>
          <w:szCs w:val="24"/>
        </w:rPr>
      </w:pPr>
      <w:r w:rsidRPr="001B2169">
        <w:rPr>
          <w:rFonts w:ascii="Symbol" w:eastAsia="Symbol" w:hAnsi="Symbol" w:cs="Symbol"/>
          <w:sz w:val="24"/>
          <w:szCs w:val="24"/>
        </w:rPr>
        <w:t></w:t>
      </w:r>
      <w:r w:rsidRPr="001B2169">
        <w:rPr>
          <w:rFonts w:eastAsia="Times New Roman"/>
          <w:iCs/>
          <w:sz w:val="24"/>
          <w:szCs w:val="24"/>
        </w:rPr>
        <w:t>познакомиться с использованием в программах строковых величин и с операциями со строковыми величинами;</w:t>
      </w:r>
    </w:p>
    <w:p w:rsidR="001B2169" w:rsidRPr="001B2169" w:rsidRDefault="001B2169" w:rsidP="001B2169">
      <w:pPr>
        <w:spacing w:line="2" w:lineRule="exact"/>
        <w:rPr>
          <w:rFonts w:ascii="Symbol" w:eastAsia="Symbol" w:hAnsi="Symbol" w:cs="Symbol"/>
          <w:sz w:val="24"/>
          <w:szCs w:val="24"/>
        </w:rPr>
      </w:pPr>
    </w:p>
    <w:p w:rsidR="001B2169" w:rsidRPr="001B2169" w:rsidRDefault="001B2169" w:rsidP="001B2169">
      <w:pPr>
        <w:rPr>
          <w:rFonts w:ascii="Symbol" w:eastAsia="Symbol" w:hAnsi="Symbol" w:cs="Symbol"/>
          <w:sz w:val="24"/>
          <w:szCs w:val="24"/>
        </w:rPr>
      </w:pPr>
      <w:r w:rsidRPr="001B2169">
        <w:rPr>
          <w:rFonts w:ascii="Symbol" w:eastAsia="Symbol" w:hAnsi="Symbol" w:cs="Symbol"/>
          <w:sz w:val="24"/>
          <w:szCs w:val="24"/>
        </w:rPr>
        <w:t></w:t>
      </w:r>
      <w:r w:rsidRPr="001B2169">
        <w:rPr>
          <w:rFonts w:eastAsia="Times New Roman"/>
          <w:iCs/>
          <w:sz w:val="24"/>
          <w:szCs w:val="24"/>
        </w:rPr>
        <w:t xml:space="preserve">создавать программы для решения задач, возникающих в процессе учебы и </w:t>
      </w:r>
      <w:proofErr w:type="gramStart"/>
      <w:r w:rsidRPr="001B2169">
        <w:rPr>
          <w:rFonts w:eastAsia="Times New Roman"/>
          <w:iCs/>
          <w:sz w:val="24"/>
          <w:szCs w:val="24"/>
        </w:rPr>
        <w:t>вне</w:t>
      </w:r>
      <w:proofErr w:type="gramEnd"/>
    </w:p>
    <w:p w:rsidR="001B2169" w:rsidRPr="001B2169" w:rsidRDefault="001B2169" w:rsidP="001B2169">
      <w:pPr>
        <w:spacing w:line="27" w:lineRule="exact"/>
        <w:rPr>
          <w:rFonts w:ascii="Symbol" w:eastAsia="Symbol" w:hAnsi="Symbol" w:cs="Symbol"/>
          <w:sz w:val="24"/>
          <w:szCs w:val="24"/>
        </w:rPr>
      </w:pPr>
    </w:p>
    <w:p w:rsidR="001B2169" w:rsidRPr="001B2169" w:rsidRDefault="001B2169" w:rsidP="001B2169">
      <w:pPr>
        <w:rPr>
          <w:rFonts w:ascii="Symbol" w:eastAsia="Symbol" w:hAnsi="Symbol" w:cs="Symbol"/>
          <w:sz w:val="24"/>
          <w:szCs w:val="24"/>
        </w:rPr>
      </w:pPr>
      <w:r w:rsidRPr="001B2169">
        <w:rPr>
          <w:rFonts w:eastAsia="Times New Roman"/>
          <w:iCs/>
          <w:sz w:val="24"/>
          <w:szCs w:val="24"/>
        </w:rPr>
        <w:t>ее;</w:t>
      </w:r>
    </w:p>
    <w:p w:rsidR="001B2169" w:rsidRPr="001B2169" w:rsidRDefault="001B2169" w:rsidP="001B2169">
      <w:pPr>
        <w:spacing w:line="55" w:lineRule="exact"/>
        <w:rPr>
          <w:rFonts w:ascii="Symbol" w:eastAsia="Symbol" w:hAnsi="Symbol" w:cs="Symbol"/>
          <w:sz w:val="24"/>
          <w:szCs w:val="24"/>
        </w:rPr>
      </w:pPr>
    </w:p>
    <w:p w:rsidR="001B2169" w:rsidRPr="001B2169" w:rsidRDefault="001B2169" w:rsidP="001B2169">
      <w:pPr>
        <w:rPr>
          <w:rFonts w:ascii="Symbol" w:eastAsia="Symbol" w:hAnsi="Symbol" w:cs="Symbol"/>
          <w:sz w:val="24"/>
          <w:szCs w:val="24"/>
        </w:rPr>
      </w:pPr>
      <w:r w:rsidRPr="001B2169">
        <w:rPr>
          <w:rFonts w:ascii="Symbol" w:eastAsia="Symbol" w:hAnsi="Symbol" w:cs="Symbol"/>
          <w:sz w:val="24"/>
          <w:szCs w:val="24"/>
        </w:rPr>
        <w:t></w:t>
      </w:r>
      <w:r w:rsidRPr="001B2169">
        <w:rPr>
          <w:rFonts w:eastAsia="Times New Roman"/>
          <w:iCs/>
          <w:sz w:val="24"/>
          <w:szCs w:val="24"/>
        </w:rPr>
        <w:t>познакомиться с задачами обработки данных и алгоритмами их решения;</w:t>
      </w:r>
    </w:p>
    <w:p w:rsidR="001B2169" w:rsidRPr="001B2169" w:rsidRDefault="001B2169" w:rsidP="001B2169">
      <w:pPr>
        <w:spacing w:line="42" w:lineRule="exact"/>
        <w:rPr>
          <w:sz w:val="20"/>
          <w:szCs w:val="20"/>
        </w:rPr>
      </w:pPr>
    </w:p>
    <w:p w:rsidR="001B2169" w:rsidRPr="001B2169" w:rsidRDefault="001B2169" w:rsidP="001B2169">
      <w:pPr>
        <w:spacing w:line="275" w:lineRule="auto"/>
        <w:ind w:right="420"/>
        <w:jc w:val="both"/>
        <w:rPr>
          <w:sz w:val="20"/>
          <w:szCs w:val="20"/>
        </w:rPr>
      </w:pPr>
      <w:r w:rsidRPr="001B2169">
        <w:rPr>
          <w:rFonts w:ascii="Symbol" w:eastAsia="Symbol" w:hAnsi="Symbol" w:cs="Symbol"/>
          <w:sz w:val="24"/>
          <w:szCs w:val="24"/>
        </w:rPr>
        <w:t></w:t>
      </w:r>
      <w:r w:rsidRPr="001B2169">
        <w:rPr>
          <w:rFonts w:eastAsia="Times New Roman"/>
          <w:iCs/>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w:t>
      </w:r>
      <w:r w:rsidRPr="001B2169">
        <w:rPr>
          <w:rFonts w:eastAsia="Times New Roman"/>
          <w:iCs/>
          <w:sz w:val="24"/>
          <w:szCs w:val="24"/>
        </w:rPr>
        <w:t>ь</w:t>
      </w:r>
      <w:r w:rsidRPr="001B2169">
        <w:rPr>
          <w:rFonts w:eastAsia="Times New Roman"/>
          <w:iCs/>
          <w:sz w:val="24"/>
          <w:szCs w:val="24"/>
        </w:rPr>
        <w:t>ные системы, движущиеся модели и др.);</w:t>
      </w:r>
    </w:p>
    <w:p w:rsidR="001B2169" w:rsidRPr="001B2169" w:rsidRDefault="001B2169" w:rsidP="001B2169">
      <w:pPr>
        <w:spacing w:line="272" w:lineRule="auto"/>
        <w:ind w:right="420"/>
        <w:jc w:val="both"/>
        <w:rPr>
          <w:sz w:val="20"/>
          <w:szCs w:val="20"/>
        </w:rPr>
      </w:pPr>
      <w:r w:rsidRPr="001B2169">
        <w:rPr>
          <w:rFonts w:ascii="Symbol" w:eastAsia="Symbol" w:hAnsi="Symbol" w:cs="Symbol"/>
          <w:sz w:val="24"/>
          <w:szCs w:val="24"/>
        </w:rPr>
        <w:t></w:t>
      </w:r>
      <w:r w:rsidRPr="001B2169">
        <w:rPr>
          <w:rFonts w:eastAsia="Times New Roman"/>
          <w:iCs/>
          <w:sz w:val="24"/>
          <w:szCs w:val="24"/>
        </w:rPr>
        <w:t>познакомиться с учебной средой составления программ управления автономными робот</w:t>
      </w:r>
      <w:r w:rsidRPr="001B2169">
        <w:rPr>
          <w:rFonts w:eastAsia="Times New Roman"/>
          <w:iCs/>
          <w:sz w:val="24"/>
          <w:szCs w:val="24"/>
        </w:rPr>
        <w:t>а</w:t>
      </w:r>
      <w:r w:rsidRPr="001B2169">
        <w:rPr>
          <w:rFonts w:eastAsia="Times New Roman"/>
          <w:iCs/>
          <w:sz w:val="24"/>
          <w:szCs w:val="24"/>
        </w:rPr>
        <w:t>ми и разобрать примеры алгоритмов управления, разработанными в этой среде.</w:t>
      </w:r>
    </w:p>
    <w:p w:rsidR="001B2169" w:rsidRDefault="001B2169" w:rsidP="001B2169">
      <w:pPr>
        <w:spacing w:line="1" w:lineRule="exact"/>
        <w:rPr>
          <w:sz w:val="20"/>
          <w:szCs w:val="20"/>
        </w:rPr>
      </w:pPr>
    </w:p>
    <w:p w:rsidR="001B2169" w:rsidRDefault="001B2169" w:rsidP="001B2169">
      <w:pPr>
        <w:spacing w:line="281" w:lineRule="auto"/>
        <w:ind w:right="3500"/>
        <w:rPr>
          <w:sz w:val="20"/>
          <w:szCs w:val="20"/>
        </w:rPr>
      </w:pPr>
      <w:r>
        <w:rPr>
          <w:rFonts w:eastAsia="Times New Roman"/>
          <w:b/>
          <w:bCs/>
          <w:sz w:val="24"/>
          <w:szCs w:val="24"/>
        </w:rPr>
        <w:t>Использование программных систем и сервисов Выпус</w:t>
      </w:r>
      <w:r>
        <w:rPr>
          <w:rFonts w:eastAsia="Times New Roman"/>
          <w:b/>
          <w:bCs/>
          <w:sz w:val="24"/>
          <w:szCs w:val="24"/>
        </w:rPr>
        <w:t>к</w:t>
      </w:r>
      <w:r>
        <w:rPr>
          <w:rFonts w:eastAsia="Times New Roman"/>
          <w:b/>
          <w:bCs/>
          <w:sz w:val="24"/>
          <w:szCs w:val="24"/>
        </w:rPr>
        <w:t>ник научится:</w:t>
      </w:r>
    </w:p>
    <w:p w:rsidR="001B2169" w:rsidRDefault="001B2169" w:rsidP="001B2169">
      <w:pPr>
        <w:spacing w:line="1" w:lineRule="exact"/>
        <w:rPr>
          <w:sz w:val="20"/>
          <w:szCs w:val="20"/>
        </w:rPr>
      </w:pPr>
    </w:p>
    <w:p w:rsidR="001B2169" w:rsidRDefault="001B2169" w:rsidP="001B2169">
      <w:pPr>
        <w:rPr>
          <w:sz w:val="20"/>
          <w:szCs w:val="20"/>
        </w:rPr>
      </w:pPr>
      <w:r>
        <w:rPr>
          <w:rFonts w:ascii="Symbol" w:eastAsia="Symbol" w:hAnsi="Symbol" w:cs="Symbol"/>
          <w:sz w:val="24"/>
          <w:szCs w:val="24"/>
        </w:rPr>
        <w:t></w:t>
      </w:r>
      <w:r>
        <w:rPr>
          <w:rFonts w:eastAsia="Times New Roman"/>
          <w:sz w:val="24"/>
          <w:szCs w:val="24"/>
        </w:rPr>
        <w:t>классифицировать файлы по типу и иным параметрам;</w:t>
      </w:r>
    </w:p>
    <w:p w:rsidR="001B2169" w:rsidRDefault="001B2169" w:rsidP="001B2169">
      <w:pPr>
        <w:spacing w:line="274" w:lineRule="auto"/>
        <w:ind w:right="420"/>
        <w:jc w:val="both"/>
        <w:rPr>
          <w:sz w:val="20"/>
          <w:szCs w:val="20"/>
        </w:rPr>
      </w:pPr>
      <w:proofErr w:type="gramStart"/>
      <w:r>
        <w:rPr>
          <w:rFonts w:ascii="Symbol" w:eastAsia="Symbol" w:hAnsi="Symbol" w:cs="Symbol"/>
          <w:sz w:val="24"/>
          <w:szCs w:val="24"/>
        </w:rPr>
        <w:t></w:t>
      </w:r>
      <w:r>
        <w:rPr>
          <w:rFonts w:eastAsia="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1B2169" w:rsidRDefault="001B2169" w:rsidP="001B2169">
      <w:pPr>
        <w:spacing w:line="2" w:lineRule="exact"/>
        <w:rPr>
          <w:sz w:val="20"/>
          <w:szCs w:val="20"/>
        </w:rPr>
      </w:pPr>
    </w:p>
    <w:p w:rsidR="001B2169" w:rsidRDefault="001B2169" w:rsidP="001B2169">
      <w:pPr>
        <w:rPr>
          <w:sz w:val="20"/>
          <w:szCs w:val="20"/>
        </w:rPr>
      </w:pPr>
      <w:r>
        <w:rPr>
          <w:rFonts w:ascii="Symbol" w:eastAsia="Symbol" w:hAnsi="Symbol" w:cs="Symbol"/>
          <w:sz w:val="24"/>
          <w:szCs w:val="24"/>
        </w:rPr>
        <w:t></w:t>
      </w:r>
      <w:r>
        <w:rPr>
          <w:rFonts w:eastAsia="Times New Roman"/>
          <w:sz w:val="24"/>
          <w:szCs w:val="24"/>
        </w:rPr>
        <w:t>разбираться в иерархической структуре файловой системы;</w:t>
      </w:r>
    </w:p>
    <w:p w:rsidR="001B2169" w:rsidRDefault="001B2169" w:rsidP="001B2169">
      <w:pPr>
        <w:spacing w:line="42" w:lineRule="exact"/>
        <w:rPr>
          <w:sz w:val="20"/>
          <w:szCs w:val="20"/>
        </w:rPr>
      </w:pPr>
    </w:p>
    <w:p w:rsidR="001B2169" w:rsidRDefault="001B2169" w:rsidP="001B2169">
      <w:pPr>
        <w:rPr>
          <w:sz w:val="20"/>
          <w:szCs w:val="20"/>
        </w:rPr>
      </w:pPr>
      <w:r>
        <w:rPr>
          <w:rFonts w:ascii="Symbol" w:eastAsia="Symbol" w:hAnsi="Symbol" w:cs="Symbol"/>
          <w:sz w:val="24"/>
          <w:szCs w:val="24"/>
        </w:rPr>
        <w:t></w:t>
      </w:r>
      <w:r>
        <w:rPr>
          <w:rFonts w:eastAsia="Times New Roman"/>
          <w:sz w:val="24"/>
          <w:szCs w:val="24"/>
        </w:rPr>
        <w:t>осуществлять поиск файлов средствами операционной системы;</w:t>
      </w:r>
    </w:p>
    <w:p w:rsidR="001B2169" w:rsidRDefault="001B2169" w:rsidP="001B2169">
      <w:pPr>
        <w:spacing w:line="37" w:lineRule="exact"/>
        <w:rPr>
          <w:sz w:val="20"/>
          <w:szCs w:val="20"/>
        </w:rPr>
      </w:pPr>
    </w:p>
    <w:p w:rsidR="001B2169" w:rsidRDefault="001B2169" w:rsidP="001B2169">
      <w:pPr>
        <w:spacing w:line="276" w:lineRule="auto"/>
        <w:ind w:right="420"/>
        <w:jc w:val="both"/>
        <w:rPr>
          <w:sz w:val="20"/>
          <w:szCs w:val="20"/>
        </w:rPr>
      </w:pPr>
      <w:r>
        <w:rPr>
          <w:rFonts w:ascii="Symbol" w:eastAsia="Symbol" w:hAnsi="Symbol" w:cs="Symbol"/>
          <w:sz w:val="24"/>
          <w:szCs w:val="24"/>
        </w:rPr>
        <w:t></w:t>
      </w:r>
      <w:r>
        <w:rPr>
          <w:rFonts w:eastAsia="Times New Roman"/>
          <w:sz w:val="24"/>
          <w:szCs w:val="24"/>
        </w:rPr>
        <w:t>использовать динамические (электронные) таблицы, в том числе формулы с использов</w:t>
      </w:r>
      <w:r>
        <w:rPr>
          <w:rFonts w:eastAsia="Times New Roman"/>
          <w:sz w:val="24"/>
          <w:szCs w:val="24"/>
        </w:rPr>
        <w:t>а</w:t>
      </w:r>
      <w:r>
        <w:rPr>
          <w:rFonts w:eastAsia="Times New Roman"/>
          <w:sz w:val="24"/>
          <w:szCs w:val="24"/>
        </w:rPr>
        <w:t>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w:t>
      </w:r>
      <w:r>
        <w:rPr>
          <w:rFonts w:eastAsia="Times New Roman"/>
          <w:sz w:val="24"/>
          <w:szCs w:val="24"/>
        </w:rPr>
        <w:t>а</w:t>
      </w:r>
      <w:r>
        <w:rPr>
          <w:rFonts w:eastAsia="Times New Roman"/>
          <w:sz w:val="24"/>
          <w:szCs w:val="24"/>
        </w:rPr>
        <w:t>той);</w:t>
      </w:r>
    </w:p>
    <w:p w:rsidR="001B2169" w:rsidRPr="001B2169" w:rsidRDefault="001B2169" w:rsidP="001B2169">
      <w:pPr>
        <w:spacing w:line="276" w:lineRule="auto"/>
        <w:ind w:right="420"/>
        <w:jc w:val="both"/>
        <w:rPr>
          <w:sz w:val="20"/>
          <w:szCs w:val="20"/>
        </w:rPr>
      </w:pPr>
      <w:r>
        <w:rPr>
          <w:rFonts w:eastAsia="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1B2169" w:rsidRDefault="001B2169" w:rsidP="001B2169">
      <w:pPr>
        <w:spacing w:line="1" w:lineRule="exact"/>
        <w:rPr>
          <w:rFonts w:ascii="Symbol" w:eastAsia="Symbol" w:hAnsi="Symbol" w:cs="Symbol"/>
          <w:sz w:val="24"/>
          <w:szCs w:val="24"/>
        </w:rPr>
      </w:pPr>
    </w:p>
    <w:p w:rsidR="001B2169" w:rsidRDefault="001B2169" w:rsidP="001B2169">
      <w:pPr>
        <w:rPr>
          <w:rFonts w:ascii="Symbol" w:eastAsia="Symbol" w:hAnsi="Symbol" w:cs="Symbol"/>
          <w:sz w:val="24"/>
          <w:szCs w:val="24"/>
        </w:rPr>
      </w:pPr>
      <w:r>
        <w:rPr>
          <w:rFonts w:ascii="Symbol" w:eastAsia="Symbol" w:hAnsi="Symbol" w:cs="Symbol"/>
          <w:sz w:val="24"/>
          <w:szCs w:val="24"/>
        </w:rPr>
        <w:t></w:t>
      </w:r>
      <w:r>
        <w:rPr>
          <w:rFonts w:eastAsia="Times New Roman"/>
          <w:sz w:val="24"/>
          <w:szCs w:val="24"/>
        </w:rPr>
        <w:t>анализировать доменные имена компьютеров и адреса документов в Интернете;</w:t>
      </w:r>
    </w:p>
    <w:p w:rsidR="001B2169" w:rsidRDefault="001B2169" w:rsidP="001B2169">
      <w:pPr>
        <w:spacing w:line="42" w:lineRule="exact"/>
        <w:rPr>
          <w:sz w:val="20"/>
          <w:szCs w:val="20"/>
        </w:rPr>
      </w:pPr>
    </w:p>
    <w:p w:rsidR="001B2169" w:rsidRDefault="001B2169" w:rsidP="001B2169">
      <w:pPr>
        <w:spacing w:line="269" w:lineRule="auto"/>
        <w:ind w:right="420"/>
        <w:jc w:val="both"/>
        <w:rPr>
          <w:sz w:val="20"/>
          <w:szCs w:val="20"/>
        </w:rPr>
      </w:pPr>
      <w:r>
        <w:rPr>
          <w:rFonts w:ascii="Symbol" w:eastAsia="Symbol" w:hAnsi="Symbol" w:cs="Symbol"/>
          <w:sz w:val="24"/>
          <w:szCs w:val="24"/>
        </w:rPr>
        <w:t></w:t>
      </w:r>
      <w:r>
        <w:rPr>
          <w:rFonts w:eastAsia="Times New Roman"/>
          <w:sz w:val="24"/>
          <w:szCs w:val="24"/>
        </w:rPr>
        <w:t>проводить поиск информации в сети Интернет по запросам с использованием логических операций.</w:t>
      </w:r>
    </w:p>
    <w:p w:rsidR="001B2169" w:rsidRDefault="001B2169" w:rsidP="001B2169">
      <w:pPr>
        <w:spacing w:line="281" w:lineRule="auto"/>
        <w:ind w:right="420"/>
        <w:jc w:val="both"/>
        <w:rPr>
          <w:sz w:val="20"/>
          <w:szCs w:val="20"/>
        </w:rPr>
      </w:pPr>
      <w:r>
        <w:rPr>
          <w:rFonts w:eastAsia="Times New Roman"/>
          <w:b/>
          <w:bCs/>
          <w:sz w:val="24"/>
          <w:szCs w:val="24"/>
        </w:rPr>
        <w:t xml:space="preserve">Выпускник овладеет (как результат применения программных систем и </w:t>
      </w:r>
      <w:proofErr w:type="gramStart"/>
      <w:r>
        <w:rPr>
          <w:rFonts w:eastAsia="Times New Roman"/>
          <w:b/>
          <w:bCs/>
          <w:sz w:val="24"/>
          <w:szCs w:val="24"/>
        </w:rPr>
        <w:t>интернет-сервисов</w:t>
      </w:r>
      <w:proofErr w:type="gramEnd"/>
      <w:r>
        <w:rPr>
          <w:rFonts w:eastAsia="Times New Roman"/>
          <w:b/>
          <w:bCs/>
          <w:sz w:val="24"/>
          <w:szCs w:val="24"/>
        </w:rPr>
        <w:t xml:space="preserve"> в данном курсе и во всем образовательном процессе):</w:t>
      </w:r>
    </w:p>
    <w:p w:rsidR="001B2169" w:rsidRDefault="001B2169" w:rsidP="001B2169">
      <w:pPr>
        <w:spacing w:line="1" w:lineRule="exact"/>
        <w:rPr>
          <w:sz w:val="20"/>
          <w:szCs w:val="20"/>
        </w:rPr>
      </w:pPr>
    </w:p>
    <w:p w:rsidR="001B2169" w:rsidRDefault="001B2169" w:rsidP="001B2169">
      <w:pPr>
        <w:spacing w:line="275" w:lineRule="auto"/>
        <w:ind w:right="420"/>
        <w:jc w:val="both"/>
        <w:rPr>
          <w:sz w:val="20"/>
          <w:szCs w:val="20"/>
        </w:rPr>
      </w:pPr>
      <w:r>
        <w:rPr>
          <w:rFonts w:ascii="Symbol" w:eastAsia="Symbol" w:hAnsi="Symbol" w:cs="Symbol"/>
          <w:sz w:val="24"/>
          <w:szCs w:val="24"/>
        </w:rPr>
        <w:lastRenderedPageBreak/>
        <w:t></w:t>
      </w:r>
      <w:r>
        <w:rPr>
          <w:rFonts w:eastAsia="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Pr>
          <w:rFonts w:eastAsia="Times New Roman"/>
          <w:sz w:val="24"/>
          <w:szCs w:val="24"/>
        </w:rPr>
        <w:t>интернет-сервисов</w:t>
      </w:r>
      <w:proofErr w:type="gramEnd"/>
      <w:r>
        <w:rPr>
          <w:rFonts w:eastAsia="Times New Roman"/>
          <w:sz w:val="24"/>
          <w:szCs w:val="24"/>
        </w:rPr>
        <w:t xml:space="preserve"> (файловые мен</w:t>
      </w:r>
      <w:r>
        <w:rPr>
          <w:rFonts w:eastAsia="Times New Roman"/>
          <w:sz w:val="24"/>
          <w:szCs w:val="24"/>
        </w:rPr>
        <w:t>е</w:t>
      </w:r>
      <w:r>
        <w:rPr>
          <w:rFonts w:eastAsia="Times New Roman"/>
          <w:sz w:val="24"/>
          <w:szCs w:val="24"/>
        </w:rPr>
        <w:t>джеры, текстовые редакторы, электронные таблицы, браузеры, поисковые системы, слов</w:t>
      </w:r>
      <w:r>
        <w:rPr>
          <w:rFonts w:eastAsia="Times New Roman"/>
          <w:sz w:val="24"/>
          <w:szCs w:val="24"/>
        </w:rPr>
        <w:t>а</w:t>
      </w:r>
      <w:r>
        <w:rPr>
          <w:rFonts w:eastAsia="Times New Roman"/>
          <w:sz w:val="24"/>
          <w:szCs w:val="24"/>
        </w:rPr>
        <w:t>ри, электронные энциклопедии); умением описывать работу этих систем и сервисов с и</w:t>
      </w:r>
      <w:r>
        <w:rPr>
          <w:rFonts w:eastAsia="Times New Roman"/>
          <w:sz w:val="24"/>
          <w:szCs w:val="24"/>
        </w:rPr>
        <w:t>с</w:t>
      </w:r>
      <w:r>
        <w:rPr>
          <w:rFonts w:eastAsia="Times New Roman"/>
          <w:sz w:val="24"/>
          <w:szCs w:val="24"/>
        </w:rPr>
        <w:t>пользованием соответствующей терминологии;</w:t>
      </w:r>
    </w:p>
    <w:p w:rsidR="001B2169" w:rsidRDefault="001B2169" w:rsidP="001B2169">
      <w:pPr>
        <w:spacing w:line="2" w:lineRule="exact"/>
        <w:rPr>
          <w:sz w:val="20"/>
          <w:szCs w:val="20"/>
        </w:rPr>
      </w:pPr>
    </w:p>
    <w:p w:rsidR="001B2169" w:rsidRDefault="001B2169" w:rsidP="001B2169">
      <w:pPr>
        <w:rPr>
          <w:sz w:val="20"/>
          <w:szCs w:val="20"/>
        </w:rPr>
      </w:pPr>
      <w:proofErr w:type="gramStart"/>
      <w:r>
        <w:rPr>
          <w:rFonts w:ascii="Symbol" w:eastAsia="Symbol" w:hAnsi="Symbol" w:cs="Symbol"/>
          <w:sz w:val="24"/>
          <w:szCs w:val="24"/>
        </w:rPr>
        <w:t></w:t>
      </w:r>
      <w:r>
        <w:rPr>
          <w:rFonts w:eastAsia="Times New Roman"/>
          <w:sz w:val="24"/>
          <w:szCs w:val="24"/>
        </w:rPr>
        <w:t>различными формами представления данных (таблицы, диаграммы, графики и</w:t>
      </w:r>
      <w:proofErr w:type="gramEnd"/>
    </w:p>
    <w:p w:rsidR="001B2169" w:rsidRDefault="001B2169" w:rsidP="001B2169">
      <w:pPr>
        <w:spacing w:line="28" w:lineRule="exact"/>
        <w:rPr>
          <w:sz w:val="20"/>
          <w:szCs w:val="20"/>
        </w:rPr>
      </w:pPr>
    </w:p>
    <w:p w:rsidR="001B2169" w:rsidRDefault="001B2169" w:rsidP="001B2169">
      <w:pPr>
        <w:rPr>
          <w:sz w:val="20"/>
          <w:szCs w:val="20"/>
        </w:rPr>
      </w:pPr>
      <w:r>
        <w:rPr>
          <w:rFonts w:eastAsia="Times New Roman"/>
          <w:sz w:val="24"/>
          <w:szCs w:val="24"/>
        </w:rPr>
        <w:t>т. д.);</w:t>
      </w:r>
    </w:p>
    <w:p w:rsidR="001B2169" w:rsidRDefault="001B2169" w:rsidP="001B2169">
      <w:pPr>
        <w:spacing w:line="55" w:lineRule="exact"/>
        <w:rPr>
          <w:sz w:val="20"/>
          <w:szCs w:val="20"/>
        </w:rPr>
      </w:pPr>
    </w:p>
    <w:p w:rsidR="001B2169" w:rsidRDefault="001B2169" w:rsidP="00EF1F24">
      <w:pPr>
        <w:spacing w:line="274" w:lineRule="auto"/>
        <w:ind w:right="420"/>
        <w:jc w:val="both"/>
        <w:rPr>
          <w:sz w:val="20"/>
          <w:szCs w:val="20"/>
        </w:rPr>
      </w:pPr>
      <w:r>
        <w:rPr>
          <w:rFonts w:ascii="Symbol" w:eastAsia="Symbol" w:hAnsi="Symbol" w:cs="Symbol"/>
          <w:sz w:val="24"/>
          <w:szCs w:val="24"/>
        </w:rPr>
        <w:t></w:t>
      </w:r>
      <w:r>
        <w:rPr>
          <w:rFonts w:eastAsia="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Pr>
          <w:rFonts w:eastAsia="Times New Roman"/>
          <w:sz w:val="24"/>
          <w:szCs w:val="24"/>
        </w:rPr>
        <w:t>интернет-сервисов</w:t>
      </w:r>
      <w:proofErr w:type="gramEnd"/>
      <w:r>
        <w:rPr>
          <w:rFonts w:eastAsia="Times New Roman"/>
          <w:sz w:val="24"/>
          <w:szCs w:val="24"/>
        </w:rPr>
        <w:t xml:space="preserve"> и т. п.;</w:t>
      </w:r>
    </w:p>
    <w:p w:rsidR="001B2169" w:rsidRDefault="001B2169" w:rsidP="001B2169">
      <w:pPr>
        <w:spacing w:line="2" w:lineRule="exact"/>
        <w:rPr>
          <w:sz w:val="20"/>
          <w:szCs w:val="20"/>
        </w:rPr>
      </w:pPr>
    </w:p>
    <w:p w:rsidR="001B2169" w:rsidRDefault="001B2169" w:rsidP="00576419">
      <w:pPr>
        <w:numPr>
          <w:ilvl w:val="2"/>
          <w:numId w:val="143"/>
        </w:numPr>
        <w:tabs>
          <w:tab w:val="left" w:pos="0"/>
          <w:tab w:val="left" w:pos="567"/>
        </w:tabs>
        <w:rPr>
          <w:rFonts w:ascii="Symbol" w:eastAsia="Symbol" w:hAnsi="Symbol" w:cs="Symbol"/>
          <w:sz w:val="24"/>
          <w:szCs w:val="24"/>
        </w:rPr>
      </w:pPr>
      <w:r>
        <w:rPr>
          <w:rFonts w:eastAsia="Times New Roman"/>
          <w:sz w:val="24"/>
          <w:szCs w:val="24"/>
        </w:rPr>
        <w:t>основами соблюдения норм информационной этики и права;</w:t>
      </w:r>
    </w:p>
    <w:p w:rsidR="001B2169" w:rsidRDefault="001B2169" w:rsidP="00576419">
      <w:pPr>
        <w:tabs>
          <w:tab w:val="left" w:pos="567"/>
        </w:tabs>
        <w:spacing w:line="41" w:lineRule="exact"/>
        <w:rPr>
          <w:rFonts w:ascii="Symbol" w:eastAsia="Symbol" w:hAnsi="Symbol" w:cs="Symbol"/>
          <w:sz w:val="24"/>
          <w:szCs w:val="24"/>
        </w:rPr>
      </w:pPr>
    </w:p>
    <w:p w:rsidR="001B2169" w:rsidRDefault="001B2169" w:rsidP="00576419">
      <w:pPr>
        <w:numPr>
          <w:ilvl w:val="2"/>
          <w:numId w:val="143"/>
        </w:numPr>
        <w:tabs>
          <w:tab w:val="left" w:pos="567"/>
        </w:tabs>
        <w:spacing w:line="274" w:lineRule="auto"/>
        <w:ind w:right="440"/>
        <w:rPr>
          <w:rFonts w:ascii="Symbol" w:eastAsia="Symbol" w:hAnsi="Symbol" w:cs="Symbol"/>
          <w:sz w:val="24"/>
          <w:szCs w:val="24"/>
        </w:rPr>
      </w:pPr>
      <w:r>
        <w:rPr>
          <w:rFonts w:eastAsia="Times New Roman"/>
          <w:sz w:val="24"/>
          <w:szCs w:val="24"/>
        </w:rPr>
        <w:t xml:space="preserve">познакомится с программными средствами для работы с </w:t>
      </w:r>
      <w:proofErr w:type="gramStart"/>
      <w:r>
        <w:rPr>
          <w:rFonts w:eastAsia="Times New Roman"/>
          <w:sz w:val="24"/>
          <w:szCs w:val="24"/>
        </w:rPr>
        <w:t>аудио-визуальными</w:t>
      </w:r>
      <w:proofErr w:type="gramEnd"/>
      <w:r>
        <w:rPr>
          <w:rFonts w:eastAsia="Times New Roman"/>
          <w:sz w:val="24"/>
          <w:szCs w:val="24"/>
        </w:rPr>
        <w:t xml:space="preserve"> данн</w:t>
      </w:r>
      <w:r>
        <w:rPr>
          <w:rFonts w:eastAsia="Times New Roman"/>
          <w:sz w:val="24"/>
          <w:szCs w:val="24"/>
        </w:rPr>
        <w:t>ы</w:t>
      </w:r>
      <w:r>
        <w:rPr>
          <w:rFonts w:eastAsia="Times New Roman"/>
          <w:sz w:val="24"/>
          <w:szCs w:val="24"/>
        </w:rPr>
        <w:t>ми и соответствующим понятийным аппаратом;</w:t>
      </w:r>
    </w:p>
    <w:p w:rsidR="001B2169" w:rsidRDefault="001B2169" w:rsidP="00576419">
      <w:pPr>
        <w:tabs>
          <w:tab w:val="left" w:pos="567"/>
        </w:tabs>
        <w:spacing w:line="2" w:lineRule="exact"/>
        <w:rPr>
          <w:rFonts w:ascii="Symbol" w:eastAsia="Symbol" w:hAnsi="Symbol" w:cs="Symbol"/>
          <w:sz w:val="24"/>
          <w:szCs w:val="24"/>
        </w:rPr>
      </w:pPr>
    </w:p>
    <w:p w:rsidR="001B2169" w:rsidRDefault="001B2169" w:rsidP="00576419">
      <w:pPr>
        <w:numPr>
          <w:ilvl w:val="2"/>
          <w:numId w:val="143"/>
        </w:numPr>
        <w:tabs>
          <w:tab w:val="left" w:pos="142"/>
          <w:tab w:val="left" w:pos="567"/>
        </w:tabs>
        <w:rPr>
          <w:rFonts w:ascii="Symbol" w:eastAsia="Symbol" w:hAnsi="Symbol" w:cs="Symbol"/>
          <w:sz w:val="24"/>
          <w:szCs w:val="24"/>
        </w:rPr>
      </w:pPr>
      <w:r>
        <w:rPr>
          <w:rFonts w:eastAsia="Times New Roman"/>
          <w:sz w:val="24"/>
          <w:szCs w:val="24"/>
        </w:rPr>
        <w:t xml:space="preserve">узнает о дискретном представлении </w:t>
      </w:r>
      <w:proofErr w:type="gramStart"/>
      <w:r>
        <w:rPr>
          <w:rFonts w:eastAsia="Times New Roman"/>
          <w:sz w:val="24"/>
          <w:szCs w:val="24"/>
        </w:rPr>
        <w:t>аудио-визуальных</w:t>
      </w:r>
      <w:proofErr w:type="gramEnd"/>
      <w:r>
        <w:rPr>
          <w:rFonts w:eastAsia="Times New Roman"/>
          <w:sz w:val="24"/>
          <w:szCs w:val="24"/>
        </w:rPr>
        <w:t xml:space="preserve"> данных.</w:t>
      </w:r>
    </w:p>
    <w:p w:rsidR="001B2169" w:rsidRDefault="001B2169" w:rsidP="001B2169">
      <w:pPr>
        <w:spacing w:line="23" w:lineRule="exact"/>
        <w:rPr>
          <w:rFonts w:ascii="Symbol" w:eastAsia="Symbol" w:hAnsi="Symbol" w:cs="Symbol"/>
          <w:sz w:val="24"/>
          <w:szCs w:val="24"/>
        </w:rPr>
      </w:pPr>
    </w:p>
    <w:p w:rsidR="001B2169" w:rsidRDefault="001B2169" w:rsidP="001B2169">
      <w:pPr>
        <w:rPr>
          <w:rFonts w:ascii="Symbol" w:eastAsia="Symbol" w:hAnsi="Symbol" w:cs="Symbol"/>
          <w:sz w:val="24"/>
          <w:szCs w:val="24"/>
        </w:rPr>
      </w:pPr>
      <w:r>
        <w:rPr>
          <w:rFonts w:eastAsia="Times New Roman"/>
          <w:b/>
          <w:bCs/>
          <w:sz w:val="24"/>
          <w:szCs w:val="24"/>
        </w:rPr>
        <w:t>Выпускник получит возможност</w:t>
      </w:r>
      <w:proofErr w:type="gramStart"/>
      <w:r>
        <w:rPr>
          <w:rFonts w:eastAsia="Times New Roman"/>
          <w:b/>
          <w:bCs/>
          <w:sz w:val="24"/>
          <w:szCs w:val="24"/>
        </w:rPr>
        <w:t>ь(</w:t>
      </w:r>
      <w:proofErr w:type="gramEnd"/>
      <w:r>
        <w:rPr>
          <w:rFonts w:eastAsia="Times New Roman"/>
          <w:b/>
          <w:bCs/>
          <w:sz w:val="24"/>
          <w:szCs w:val="24"/>
        </w:rPr>
        <w:t>в данном курсе учебной деятельности):</w:t>
      </w:r>
    </w:p>
    <w:p w:rsidR="001B2169" w:rsidRDefault="001B2169" w:rsidP="001B2169">
      <w:pPr>
        <w:spacing w:line="50" w:lineRule="exact"/>
        <w:rPr>
          <w:rFonts w:ascii="Symbol" w:eastAsia="Symbol" w:hAnsi="Symbol" w:cs="Symbol"/>
          <w:sz w:val="24"/>
          <w:szCs w:val="24"/>
        </w:rPr>
      </w:pPr>
    </w:p>
    <w:p w:rsidR="001B2169" w:rsidRPr="00EF1F24" w:rsidRDefault="001B2169" w:rsidP="004B4437">
      <w:pPr>
        <w:numPr>
          <w:ilvl w:val="1"/>
          <w:numId w:val="143"/>
        </w:numPr>
        <w:tabs>
          <w:tab w:val="left" w:pos="142"/>
        </w:tabs>
        <w:spacing w:line="274" w:lineRule="auto"/>
        <w:ind w:right="420" w:firstLine="714"/>
        <w:rPr>
          <w:rFonts w:ascii="Symbol" w:eastAsia="Symbol" w:hAnsi="Symbol" w:cs="Symbol"/>
          <w:sz w:val="24"/>
          <w:szCs w:val="24"/>
        </w:rPr>
      </w:pPr>
      <w:r w:rsidRPr="00EF1F24">
        <w:rPr>
          <w:rFonts w:eastAsia="Times New Roman"/>
          <w:iCs/>
          <w:sz w:val="24"/>
          <w:szCs w:val="24"/>
        </w:rPr>
        <w:t>узнать о данных от датчиков, например, датчиков роботизированных устройств;</w:t>
      </w:r>
    </w:p>
    <w:p w:rsidR="001B2169" w:rsidRDefault="001B2169" w:rsidP="001B2169">
      <w:pPr>
        <w:spacing w:line="2" w:lineRule="exact"/>
        <w:rPr>
          <w:rFonts w:ascii="Symbol" w:eastAsia="Symbol" w:hAnsi="Symbol" w:cs="Symbol"/>
          <w:sz w:val="24"/>
          <w:szCs w:val="24"/>
        </w:rPr>
      </w:pPr>
    </w:p>
    <w:p w:rsidR="001B2169" w:rsidRPr="00EF1F24" w:rsidRDefault="001B2169" w:rsidP="00EF1F24">
      <w:pPr>
        <w:spacing w:line="274" w:lineRule="auto"/>
        <w:ind w:right="420"/>
        <w:rPr>
          <w:rFonts w:ascii="Symbol" w:eastAsia="Symbol" w:hAnsi="Symbol" w:cs="Symbol"/>
          <w:sz w:val="24"/>
          <w:szCs w:val="24"/>
        </w:rPr>
      </w:pPr>
      <w:r w:rsidRPr="00EF1F24">
        <w:rPr>
          <w:rFonts w:ascii="Symbol" w:eastAsia="Symbol" w:hAnsi="Symbol" w:cs="Symbol"/>
          <w:sz w:val="24"/>
          <w:szCs w:val="24"/>
        </w:rPr>
        <w:t></w:t>
      </w:r>
      <w:r w:rsidRPr="00EF1F24">
        <w:rPr>
          <w:rFonts w:eastAsia="Times New Roman"/>
          <w:iCs/>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1B2169" w:rsidRPr="00EF1F24" w:rsidRDefault="001B2169" w:rsidP="00EF1F24">
      <w:pPr>
        <w:spacing w:line="2" w:lineRule="exact"/>
        <w:rPr>
          <w:rFonts w:ascii="Symbol" w:eastAsia="Symbol" w:hAnsi="Symbol" w:cs="Symbol"/>
          <w:sz w:val="24"/>
          <w:szCs w:val="24"/>
        </w:rPr>
      </w:pPr>
    </w:p>
    <w:p w:rsidR="001B2169" w:rsidRPr="00EF1F24" w:rsidRDefault="001B2169" w:rsidP="00EF1F24">
      <w:pPr>
        <w:spacing w:line="274" w:lineRule="auto"/>
        <w:ind w:right="420"/>
        <w:rPr>
          <w:rFonts w:ascii="Symbol" w:eastAsia="Symbol" w:hAnsi="Symbol" w:cs="Symbol"/>
          <w:sz w:val="24"/>
          <w:szCs w:val="24"/>
        </w:rPr>
      </w:pPr>
      <w:r w:rsidRPr="00EF1F24">
        <w:rPr>
          <w:rFonts w:ascii="Symbol" w:eastAsia="Symbol" w:hAnsi="Symbol" w:cs="Symbol"/>
          <w:sz w:val="24"/>
          <w:szCs w:val="24"/>
        </w:rPr>
        <w:t></w:t>
      </w:r>
      <w:r w:rsidRPr="00EF1F24">
        <w:rPr>
          <w:rFonts w:eastAsia="Times New Roman"/>
          <w:iCs/>
          <w:sz w:val="24"/>
          <w:szCs w:val="24"/>
        </w:rPr>
        <w:t>познакомиться с примерами использования математического моделирования в совреме</w:t>
      </w:r>
      <w:r w:rsidRPr="00EF1F24">
        <w:rPr>
          <w:rFonts w:eastAsia="Times New Roman"/>
          <w:iCs/>
          <w:sz w:val="24"/>
          <w:szCs w:val="24"/>
        </w:rPr>
        <w:t>н</w:t>
      </w:r>
      <w:r w:rsidRPr="00EF1F24">
        <w:rPr>
          <w:rFonts w:eastAsia="Times New Roman"/>
          <w:iCs/>
          <w:sz w:val="24"/>
          <w:szCs w:val="24"/>
        </w:rPr>
        <w:t>ном мире;</w:t>
      </w:r>
    </w:p>
    <w:p w:rsidR="001B2169" w:rsidRPr="00EF1F24" w:rsidRDefault="001B2169" w:rsidP="00EF1F24">
      <w:pPr>
        <w:spacing w:line="2" w:lineRule="exact"/>
        <w:rPr>
          <w:rFonts w:ascii="Symbol" w:eastAsia="Symbol" w:hAnsi="Symbol" w:cs="Symbol"/>
          <w:sz w:val="24"/>
          <w:szCs w:val="24"/>
        </w:rPr>
      </w:pPr>
    </w:p>
    <w:p w:rsidR="001B2169" w:rsidRPr="00EF1F24" w:rsidRDefault="001B2169" w:rsidP="00EF1F24">
      <w:pPr>
        <w:spacing w:line="274" w:lineRule="auto"/>
        <w:ind w:right="420"/>
        <w:rPr>
          <w:rFonts w:ascii="Symbol" w:eastAsia="Symbol" w:hAnsi="Symbol" w:cs="Symbol"/>
          <w:sz w:val="24"/>
          <w:szCs w:val="24"/>
        </w:rPr>
      </w:pPr>
      <w:r w:rsidRPr="00EF1F24">
        <w:rPr>
          <w:rFonts w:ascii="Symbol" w:eastAsia="Symbol" w:hAnsi="Symbol" w:cs="Symbol"/>
          <w:sz w:val="24"/>
          <w:szCs w:val="24"/>
        </w:rPr>
        <w:t></w:t>
      </w:r>
      <w:r w:rsidRPr="00EF1F24">
        <w:rPr>
          <w:rFonts w:eastAsia="Times New Roman"/>
          <w:iCs/>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1B2169" w:rsidRPr="00EF1F24" w:rsidRDefault="001B2169" w:rsidP="00EF1F24">
      <w:pPr>
        <w:spacing w:line="2" w:lineRule="exact"/>
        <w:rPr>
          <w:rFonts w:ascii="Symbol" w:eastAsia="Symbol" w:hAnsi="Symbol" w:cs="Symbol"/>
          <w:sz w:val="24"/>
          <w:szCs w:val="24"/>
        </w:rPr>
      </w:pPr>
    </w:p>
    <w:p w:rsidR="001B2169" w:rsidRPr="00EF1F24" w:rsidRDefault="001B2169" w:rsidP="00EF1F24">
      <w:pPr>
        <w:spacing w:line="275" w:lineRule="auto"/>
        <w:ind w:right="420"/>
        <w:jc w:val="both"/>
        <w:rPr>
          <w:rFonts w:ascii="Symbol" w:eastAsia="Symbol" w:hAnsi="Symbol" w:cs="Symbol"/>
          <w:sz w:val="24"/>
          <w:szCs w:val="24"/>
        </w:rPr>
      </w:pPr>
      <w:r w:rsidRPr="00EF1F24">
        <w:rPr>
          <w:rFonts w:ascii="Symbol" w:eastAsia="Symbol" w:hAnsi="Symbol" w:cs="Symbol"/>
          <w:sz w:val="24"/>
          <w:szCs w:val="24"/>
        </w:rPr>
        <w:t></w:t>
      </w:r>
      <w:r w:rsidRPr="00EF1F24">
        <w:rPr>
          <w:rFonts w:eastAsia="Times New Roman"/>
          <w:iCs/>
          <w:sz w:val="24"/>
          <w:szCs w:val="24"/>
        </w:rPr>
        <w:t>познакомиться с постановкой вопроса о том, насколько достоверна полученная информ</w:t>
      </w:r>
      <w:r w:rsidRPr="00EF1F24">
        <w:rPr>
          <w:rFonts w:eastAsia="Times New Roman"/>
          <w:iCs/>
          <w:sz w:val="24"/>
          <w:szCs w:val="24"/>
        </w:rPr>
        <w:t>а</w:t>
      </w:r>
      <w:r w:rsidRPr="00EF1F24">
        <w:rPr>
          <w:rFonts w:eastAsia="Times New Roman"/>
          <w:iCs/>
          <w:sz w:val="24"/>
          <w:szCs w:val="24"/>
        </w:rPr>
        <w:t>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1B2169" w:rsidRPr="00EF1F24" w:rsidRDefault="001B2169" w:rsidP="00EF1F24">
      <w:pPr>
        <w:rPr>
          <w:rFonts w:ascii="Symbol" w:eastAsia="Symbol" w:hAnsi="Symbol" w:cs="Symbol"/>
          <w:sz w:val="24"/>
          <w:szCs w:val="24"/>
        </w:rPr>
      </w:pPr>
      <w:r w:rsidRPr="00EF1F24">
        <w:rPr>
          <w:rFonts w:ascii="Symbol" w:eastAsia="Symbol" w:hAnsi="Symbol" w:cs="Symbol"/>
          <w:sz w:val="24"/>
          <w:szCs w:val="24"/>
        </w:rPr>
        <w:t></w:t>
      </w:r>
      <w:r w:rsidRPr="00EF1F24">
        <w:rPr>
          <w:rFonts w:eastAsia="Times New Roman"/>
          <w:iCs/>
          <w:sz w:val="24"/>
          <w:szCs w:val="24"/>
        </w:rPr>
        <w:t>узнать о том, что в сфере информатики и ИКТ существуют международные</w:t>
      </w:r>
    </w:p>
    <w:p w:rsidR="001B2169" w:rsidRPr="00EF1F24" w:rsidRDefault="001B2169" w:rsidP="00EF1F24">
      <w:pPr>
        <w:spacing w:line="27" w:lineRule="exact"/>
        <w:rPr>
          <w:rFonts w:ascii="Symbol" w:eastAsia="Symbol" w:hAnsi="Symbol" w:cs="Symbol"/>
          <w:sz w:val="24"/>
          <w:szCs w:val="24"/>
        </w:rPr>
      </w:pPr>
    </w:p>
    <w:p w:rsidR="001B2169" w:rsidRPr="00EF1F24" w:rsidRDefault="001B2169" w:rsidP="004B4437">
      <w:pPr>
        <w:numPr>
          <w:ilvl w:val="0"/>
          <w:numId w:val="143"/>
        </w:numPr>
        <w:tabs>
          <w:tab w:val="left" w:pos="580"/>
        </w:tabs>
        <w:ind w:hanging="177"/>
        <w:rPr>
          <w:rFonts w:eastAsia="Times New Roman"/>
          <w:iCs/>
          <w:sz w:val="24"/>
          <w:szCs w:val="24"/>
        </w:rPr>
      </w:pPr>
      <w:r w:rsidRPr="00EF1F24">
        <w:rPr>
          <w:rFonts w:eastAsia="Times New Roman"/>
          <w:iCs/>
          <w:sz w:val="24"/>
          <w:szCs w:val="24"/>
        </w:rPr>
        <w:t>национальные стандарты;</w:t>
      </w:r>
    </w:p>
    <w:p w:rsidR="001B2169" w:rsidRPr="00EF1F24" w:rsidRDefault="001B2169" w:rsidP="00EF1F24">
      <w:pPr>
        <w:spacing w:line="246" w:lineRule="exact"/>
        <w:rPr>
          <w:sz w:val="20"/>
          <w:szCs w:val="20"/>
        </w:rPr>
      </w:pPr>
    </w:p>
    <w:p w:rsidR="00EF1F24" w:rsidRPr="008C6197" w:rsidRDefault="00EF1F24" w:rsidP="00576419">
      <w:pPr>
        <w:tabs>
          <w:tab w:val="left" w:pos="567"/>
        </w:tabs>
        <w:rPr>
          <w:sz w:val="20"/>
          <w:szCs w:val="20"/>
        </w:rPr>
      </w:pPr>
      <w:r>
        <w:rPr>
          <w:rFonts w:ascii="Symbol" w:eastAsia="Symbol" w:hAnsi="Symbol" w:cs="Symbol"/>
          <w:sz w:val="24"/>
          <w:szCs w:val="24"/>
        </w:rPr>
        <w:t></w:t>
      </w:r>
      <w:r w:rsidRPr="008C6197">
        <w:rPr>
          <w:rFonts w:eastAsia="Times New Roman"/>
          <w:iCs/>
          <w:sz w:val="24"/>
          <w:szCs w:val="24"/>
        </w:rPr>
        <w:t>узнать о структуре современных компьютеров и назначении их элементов;</w:t>
      </w:r>
    </w:p>
    <w:p w:rsidR="00EF1F24" w:rsidRPr="008C6197" w:rsidRDefault="00EF1F24" w:rsidP="00576419">
      <w:pPr>
        <w:tabs>
          <w:tab w:val="left" w:pos="567"/>
        </w:tabs>
        <w:spacing w:line="42" w:lineRule="exact"/>
        <w:rPr>
          <w:sz w:val="20"/>
          <w:szCs w:val="20"/>
        </w:rPr>
      </w:pPr>
    </w:p>
    <w:p w:rsidR="00EF1F24" w:rsidRPr="008C6197" w:rsidRDefault="00EF1F24" w:rsidP="00576419">
      <w:pPr>
        <w:numPr>
          <w:ilvl w:val="0"/>
          <w:numId w:val="144"/>
        </w:numPr>
        <w:tabs>
          <w:tab w:val="left" w:pos="0"/>
          <w:tab w:val="left" w:pos="567"/>
        </w:tabs>
        <w:rPr>
          <w:rFonts w:ascii="Symbol" w:eastAsia="Symbol" w:hAnsi="Symbol" w:cs="Symbol"/>
          <w:sz w:val="24"/>
          <w:szCs w:val="24"/>
        </w:rPr>
      </w:pPr>
      <w:r w:rsidRPr="008C6197">
        <w:rPr>
          <w:rFonts w:eastAsia="Times New Roman"/>
          <w:iCs/>
          <w:sz w:val="24"/>
          <w:szCs w:val="24"/>
        </w:rPr>
        <w:t>получить представление об истории и тенденциях развития ИКТ;</w:t>
      </w:r>
    </w:p>
    <w:p w:rsidR="00EF1F24" w:rsidRPr="008C6197" w:rsidRDefault="00EF1F24" w:rsidP="00576419">
      <w:pPr>
        <w:tabs>
          <w:tab w:val="left" w:pos="567"/>
        </w:tabs>
        <w:spacing w:line="41" w:lineRule="exact"/>
        <w:rPr>
          <w:rFonts w:ascii="Symbol" w:eastAsia="Symbol" w:hAnsi="Symbol" w:cs="Symbol"/>
          <w:sz w:val="24"/>
          <w:szCs w:val="24"/>
        </w:rPr>
      </w:pPr>
    </w:p>
    <w:p w:rsidR="00EF1F24" w:rsidRPr="008C6197" w:rsidRDefault="00576419" w:rsidP="00576419">
      <w:pPr>
        <w:numPr>
          <w:ilvl w:val="0"/>
          <w:numId w:val="144"/>
        </w:numPr>
        <w:tabs>
          <w:tab w:val="left" w:pos="0"/>
          <w:tab w:val="left" w:pos="567"/>
        </w:tabs>
        <w:rPr>
          <w:rFonts w:ascii="Symbol" w:eastAsia="Symbol" w:hAnsi="Symbol" w:cs="Symbol"/>
          <w:sz w:val="24"/>
          <w:szCs w:val="24"/>
        </w:rPr>
      </w:pPr>
      <w:r>
        <w:rPr>
          <w:rFonts w:eastAsia="Times New Roman"/>
          <w:iCs/>
          <w:sz w:val="24"/>
          <w:szCs w:val="24"/>
        </w:rPr>
        <w:t xml:space="preserve"> </w:t>
      </w:r>
      <w:r w:rsidR="00EF1F24" w:rsidRPr="008C6197">
        <w:rPr>
          <w:rFonts w:eastAsia="Times New Roman"/>
          <w:iCs/>
          <w:sz w:val="24"/>
          <w:szCs w:val="24"/>
        </w:rPr>
        <w:t>познакомиться с примерами использования ИКТ в современном мире;</w:t>
      </w:r>
    </w:p>
    <w:p w:rsidR="00EF1F24" w:rsidRPr="008C6197" w:rsidRDefault="00EF1F24" w:rsidP="00576419">
      <w:pPr>
        <w:tabs>
          <w:tab w:val="left" w:pos="567"/>
        </w:tabs>
        <w:spacing w:line="37" w:lineRule="exact"/>
        <w:rPr>
          <w:rFonts w:ascii="Symbol" w:eastAsia="Symbol" w:hAnsi="Symbol" w:cs="Symbol"/>
          <w:sz w:val="24"/>
          <w:szCs w:val="24"/>
        </w:rPr>
      </w:pPr>
    </w:p>
    <w:p w:rsidR="00EF1F24" w:rsidRPr="008C6197" w:rsidRDefault="00EF1F24" w:rsidP="00576419">
      <w:pPr>
        <w:numPr>
          <w:ilvl w:val="0"/>
          <w:numId w:val="144"/>
        </w:numPr>
        <w:tabs>
          <w:tab w:val="left" w:pos="0"/>
          <w:tab w:val="left" w:pos="567"/>
        </w:tabs>
        <w:spacing w:line="299" w:lineRule="auto"/>
        <w:ind w:right="420"/>
        <w:rPr>
          <w:rFonts w:ascii="Symbol" w:eastAsia="Symbol" w:hAnsi="Symbol" w:cs="Symbol"/>
          <w:sz w:val="24"/>
          <w:szCs w:val="24"/>
        </w:rPr>
      </w:pPr>
      <w:r w:rsidRPr="008C6197">
        <w:rPr>
          <w:rFonts w:eastAsia="Times New Roman"/>
          <w:iCs/>
          <w:sz w:val="24"/>
          <w:szCs w:val="24"/>
        </w:rPr>
        <w:t>получить представления о роботизированных устройствах и их использовании на производстве и в научных исследованиях.</w:t>
      </w:r>
    </w:p>
    <w:p w:rsidR="00EF1F24" w:rsidRDefault="00EF1F24" w:rsidP="00EF1F24">
      <w:pPr>
        <w:spacing w:line="130" w:lineRule="exact"/>
        <w:rPr>
          <w:sz w:val="20"/>
          <w:szCs w:val="20"/>
        </w:rPr>
      </w:pPr>
    </w:p>
    <w:p w:rsidR="00EF1F24" w:rsidRDefault="00EF1F24" w:rsidP="00EF1F24">
      <w:pPr>
        <w:rPr>
          <w:sz w:val="20"/>
          <w:szCs w:val="20"/>
        </w:rPr>
      </w:pPr>
      <w:r>
        <w:rPr>
          <w:rFonts w:eastAsia="Times New Roman"/>
          <w:b/>
          <w:bCs/>
          <w:sz w:val="24"/>
          <w:szCs w:val="24"/>
        </w:rPr>
        <w:t>Физика</w:t>
      </w:r>
    </w:p>
    <w:p w:rsidR="00EF1F24" w:rsidRDefault="00EF1F24" w:rsidP="00EF1F24">
      <w:pPr>
        <w:spacing w:line="46" w:lineRule="exact"/>
        <w:rPr>
          <w:sz w:val="20"/>
          <w:szCs w:val="20"/>
        </w:rPr>
      </w:pPr>
    </w:p>
    <w:p w:rsidR="00EF1F24" w:rsidRDefault="00EF1F24" w:rsidP="00EF1F24">
      <w:pPr>
        <w:rPr>
          <w:sz w:val="20"/>
          <w:szCs w:val="20"/>
        </w:rPr>
      </w:pPr>
      <w:r>
        <w:rPr>
          <w:rFonts w:eastAsia="Times New Roman"/>
          <w:b/>
          <w:bCs/>
          <w:sz w:val="24"/>
          <w:szCs w:val="24"/>
        </w:rPr>
        <w:t>Выпускник научится:</w:t>
      </w:r>
    </w:p>
    <w:p w:rsidR="00EF1F24" w:rsidRDefault="00EF1F24" w:rsidP="00EF1F24">
      <w:pPr>
        <w:spacing w:line="55" w:lineRule="exact"/>
        <w:rPr>
          <w:sz w:val="20"/>
          <w:szCs w:val="20"/>
        </w:rPr>
      </w:pPr>
    </w:p>
    <w:p w:rsidR="00EF1F24" w:rsidRDefault="00EF1F24" w:rsidP="00576419">
      <w:pPr>
        <w:numPr>
          <w:ilvl w:val="1"/>
          <w:numId w:val="145"/>
        </w:numPr>
        <w:tabs>
          <w:tab w:val="left" w:pos="0"/>
          <w:tab w:val="left" w:pos="426"/>
        </w:tabs>
        <w:spacing w:line="274" w:lineRule="auto"/>
        <w:ind w:right="420"/>
        <w:rPr>
          <w:rFonts w:ascii="Symbol" w:eastAsia="Symbol" w:hAnsi="Symbol" w:cs="Symbol"/>
          <w:sz w:val="24"/>
          <w:szCs w:val="24"/>
        </w:rPr>
      </w:pPr>
      <w:r>
        <w:rPr>
          <w:rFonts w:eastAsia="Times New Roman"/>
          <w:sz w:val="24"/>
          <w:szCs w:val="24"/>
        </w:rPr>
        <w:t>соблюдать правила безопасности и охраны труда при работе с учебным и лаборато</w:t>
      </w:r>
      <w:r>
        <w:rPr>
          <w:rFonts w:eastAsia="Times New Roman"/>
          <w:sz w:val="24"/>
          <w:szCs w:val="24"/>
        </w:rPr>
        <w:t>р</w:t>
      </w:r>
      <w:r>
        <w:rPr>
          <w:rFonts w:eastAsia="Times New Roman"/>
          <w:sz w:val="24"/>
          <w:szCs w:val="24"/>
        </w:rPr>
        <w:t>ным оборудованием;</w:t>
      </w:r>
    </w:p>
    <w:p w:rsidR="00EF1F24" w:rsidRDefault="00EF1F24" w:rsidP="00576419">
      <w:pPr>
        <w:tabs>
          <w:tab w:val="left" w:pos="0"/>
          <w:tab w:val="left" w:pos="426"/>
        </w:tabs>
        <w:spacing w:line="2" w:lineRule="exact"/>
        <w:rPr>
          <w:rFonts w:ascii="Symbol" w:eastAsia="Symbol" w:hAnsi="Symbol" w:cs="Symbol"/>
          <w:sz w:val="24"/>
          <w:szCs w:val="24"/>
        </w:rPr>
      </w:pPr>
    </w:p>
    <w:p w:rsidR="00EF1F24" w:rsidRDefault="00EF1F24" w:rsidP="00576419">
      <w:pPr>
        <w:numPr>
          <w:ilvl w:val="1"/>
          <w:numId w:val="145"/>
        </w:numPr>
        <w:tabs>
          <w:tab w:val="left" w:pos="0"/>
          <w:tab w:val="left" w:pos="426"/>
        </w:tabs>
        <w:spacing w:line="274" w:lineRule="auto"/>
        <w:ind w:right="420"/>
        <w:rPr>
          <w:rFonts w:ascii="Symbol" w:eastAsia="Symbol" w:hAnsi="Symbol" w:cs="Symbol"/>
          <w:sz w:val="24"/>
          <w:szCs w:val="24"/>
        </w:rPr>
      </w:pPr>
      <w:r>
        <w:rPr>
          <w:rFonts w:eastAsia="Times New Roman"/>
          <w:sz w:val="24"/>
          <w:szCs w:val="24"/>
        </w:rPr>
        <w:t>понимать смысл основных физических терминов: физическое тело, физическое явл</w:t>
      </w:r>
      <w:r>
        <w:rPr>
          <w:rFonts w:eastAsia="Times New Roman"/>
          <w:sz w:val="24"/>
          <w:szCs w:val="24"/>
        </w:rPr>
        <w:t>е</w:t>
      </w:r>
      <w:r>
        <w:rPr>
          <w:rFonts w:eastAsia="Times New Roman"/>
          <w:sz w:val="24"/>
          <w:szCs w:val="24"/>
        </w:rPr>
        <w:t>ние, физическая величина, единицы измерения;</w:t>
      </w:r>
    </w:p>
    <w:p w:rsidR="00EF1F24" w:rsidRDefault="00EF1F24" w:rsidP="00576419">
      <w:pPr>
        <w:tabs>
          <w:tab w:val="left" w:pos="0"/>
          <w:tab w:val="left" w:pos="426"/>
        </w:tabs>
        <w:spacing w:line="2" w:lineRule="exact"/>
        <w:rPr>
          <w:rFonts w:ascii="Symbol" w:eastAsia="Symbol" w:hAnsi="Symbol" w:cs="Symbol"/>
          <w:sz w:val="24"/>
          <w:szCs w:val="24"/>
        </w:rPr>
      </w:pPr>
    </w:p>
    <w:p w:rsidR="00EF1F24" w:rsidRDefault="00EF1F24" w:rsidP="00576419">
      <w:pPr>
        <w:numPr>
          <w:ilvl w:val="1"/>
          <w:numId w:val="145"/>
        </w:numPr>
        <w:tabs>
          <w:tab w:val="left" w:pos="0"/>
          <w:tab w:val="left" w:pos="426"/>
        </w:tabs>
        <w:spacing w:line="275" w:lineRule="auto"/>
        <w:ind w:right="420"/>
        <w:jc w:val="both"/>
        <w:rPr>
          <w:rFonts w:ascii="Symbol" w:eastAsia="Symbol" w:hAnsi="Symbol" w:cs="Symbol"/>
          <w:sz w:val="24"/>
          <w:szCs w:val="24"/>
        </w:rPr>
      </w:pPr>
      <w:r>
        <w:rPr>
          <w:rFonts w:eastAsia="Times New Roman"/>
          <w:sz w:val="24"/>
          <w:szCs w:val="24"/>
        </w:rPr>
        <w:t>распознавать проблемы, которые можно решить при помощи физических методов; ан</w:t>
      </w:r>
      <w:r>
        <w:rPr>
          <w:rFonts w:eastAsia="Times New Roman"/>
          <w:sz w:val="24"/>
          <w:szCs w:val="24"/>
        </w:rPr>
        <w:t>а</w:t>
      </w:r>
      <w:r>
        <w:rPr>
          <w:rFonts w:eastAsia="Times New Roman"/>
          <w:sz w:val="24"/>
          <w:szCs w:val="24"/>
        </w:rPr>
        <w:t>лизировать отдельные этапы проведения исследований и интерпретировать результаты наблюдений и опытов;</w:t>
      </w:r>
    </w:p>
    <w:p w:rsidR="00EF1F24" w:rsidRDefault="00EF1F24" w:rsidP="00576419">
      <w:pPr>
        <w:numPr>
          <w:ilvl w:val="1"/>
          <w:numId w:val="145"/>
        </w:numPr>
        <w:tabs>
          <w:tab w:val="left" w:pos="0"/>
          <w:tab w:val="left" w:pos="426"/>
        </w:tabs>
        <w:spacing w:line="272" w:lineRule="auto"/>
        <w:ind w:right="420"/>
        <w:jc w:val="both"/>
        <w:rPr>
          <w:rFonts w:ascii="Symbol" w:eastAsia="Symbol" w:hAnsi="Symbol" w:cs="Symbol"/>
          <w:sz w:val="24"/>
          <w:szCs w:val="24"/>
        </w:rPr>
      </w:pPr>
      <w:r>
        <w:rPr>
          <w:rFonts w:eastAsia="Times New Roman"/>
          <w:sz w:val="24"/>
          <w:szCs w:val="24"/>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w:t>
      </w:r>
      <w:r>
        <w:rPr>
          <w:rFonts w:eastAsia="Times New Roman"/>
          <w:sz w:val="24"/>
          <w:szCs w:val="24"/>
        </w:rPr>
        <w:lastRenderedPageBreak/>
        <w:t>эксперимента; собирать установку из предложенного оборудования; проводить опыт и формулировать выводы.</w:t>
      </w:r>
    </w:p>
    <w:p w:rsidR="00EF1F24" w:rsidRDefault="00EF1F24" w:rsidP="008C6197">
      <w:pPr>
        <w:tabs>
          <w:tab w:val="left" w:pos="0"/>
        </w:tabs>
        <w:spacing w:line="279" w:lineRule="auto"/>
        <w:ind w:right="420"/>
        <w:jc w:val="both"/>
        <w:rPr>
          <w:rFonts w:ascii="Symbol" w:eastAsia="Symbol" w:hAnsi="Symbol" w:cs="Symbol"/>
          <w:sz w:val="24"/>
          <w:szCs w:val="24"/>
        </w:rPr>
      </w:pPr>
      <w:r>
        <w:rPr>
          <w:rFonts w:eastAsia="Times New Roman"/>
          <w:sz w:val="24"/>
          <w:szCs w:val="24"/>
          <w:u w:val="single"/>
        </w:rPr>
        <w:t>Примечание</w:t>
      </w:r>
      <w:r>
        <w:rPr>
          <w:rFonts w:eastAsia="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F1F24" w:rsidRDefault="00EF1F24" w:rsidP="008C6197">
      <w:pPr>
        <w:tabs>
          <w:tab w:val="left" w:pos="0"/>
        </w:tabs>
        <w:spacing w:line="2" w:lineRule="exact"/>
        <w:rPr>
          <w:rFonts w:ascii="Symbol" w:eastAsia="Symbol" w:hAnsi="Symbol" w:cs="Symbol"/>
          <w:sz w:val="24"/>
          <w:szCs w:val="24"/>
        </w:rPr>
      </w:pPr>
    </w:p>
    <w:p w:rsidR="00EF1F24" w:rsidRDefault="00EF1F24" w:rsidP="00576419">
      <w:pPr>
        <w:numPr>
          <w:ilvl w:val="1"/>
          <w:numId w:val="145"/>
        </w:numPr>
        <w:tabs>
          <w:tab w:val="left" w:pos="567"/>
        </w:tabs>
        <w:rPr>
          <w:rFonts w:ascii="Symbol" w:eastAsia="Symbol" w:hAnsi="Symbol" w:cs="Symbol"/>
          <w:sz w:val="24"/>
          <w:szCs w:val="24"/>
        </w:rPr>
      </w:pPr>
      <w:r>
        <w:rPr>
          <w:rFonts w:eastAsia="Times New Roman"/>
          <w:sz w:val="24"/>
          <w:szCs w:val="24"/>
        </w:rPr>
        <w:t>понимать роль эксперимента в получении научной информации;</w:t>
      </w:r>
    </w:p>
    <w:p w:rsidR="00EF1F24" w:rsidRDefault="00EF1F24" w:rsidP="008C6197">
      <w:pPr>
        <w:tabs>
          <w:tab w:val="left" w:pos="0"/>
        </w:tabs>
        <w:spacing w:line="41" w:lineRule="exact"/>
        <w:rPr>
          <w:rFonts w:ascii="Symbol" w:eastAsia="Symbol" w:hAnsi="Symbol" w:cs="Symbol"/>
          <w:sz w:val="24"/>
          <w:szCs w:val="24"/>
        </w:rPr>
      </w:pPr>
    </w:p>
    <w:p w:rsidR="00EF1F24" w:rsidRDefault="00EF1F24" w:rsidP="00576419">
      <w:pPr>
        <w:numPr>
          <w:ilvl w:val="1"/>
          <w:numId w:val="145"/>
        </w:numPr>
        <w:tabs>
          <w:tab w:val="left" w:pos="567"/>
        </w:tabs>
        <w:spacing w:line="272" w:lineRule="auto"/>
        <w:ind w:right="420"/>
        <w:jc w:val="both"/>
        <w:rPr>
          <w:rFonts w:ascii="Symbol" w:eastAsia="Symbol" w:hAnsi="Symbol" w:cs="Symbol"/>
          <w:sz w:val="24"/>
          <w:szCs w:val="24"/>
        </w:rPr>
      </w:pPr>
      <w:proofErr w:type="gramStart"/>
      <w:r>
        <w:rPr>
          <w:rFonts w:eastAsia="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w:t>
      </w:r>
      <w:r>
        <w:rPr>
          <w:rFonts w:eastAsia="Times New Roman"/>
          <w:sz w:val="24"/>
          <w:szCs w:val="24"/>
        </w:rPr>
        <w:t>о</w:t>
      </w:r>
      <w:r>
        <w:rPr>
          <w:rFonts w:eastAsia="Times New Roman"/>
          <w:sz w:val="24"/>
          <w:szCs w:val="24"/>
        </w:rPr>
        <w:t>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w:t>
      </w:r>
      <w:r>
        <w:rPr>
          <w:rFonts w:eastAsia="Times New Roman"/>
          <w:sz w:val="24"/>
          <w:szCs w:val="24"/>
        </w:rPr>
        <w:t>е</w:t>
      </w:r>
      <w:r>
        <w:rPr>
          <w:rFonts w:eastAsia="Times New Roman"/>
          <w:sz w:val="24"/>
          <w:szCs w:val="24"/>
        </w:rPr>
        <w:t>ний.</w:t>
      </w:r>
      <w:proofErr w:type="gramEnd"/>
    </w:p>
    <w:p w:rsidR="00EF1F24" w:rsidRDefault="00EF1F24" w:rsidP="008C6197">
      <w:pPr>
        <w:tabs>
          <w:tab w:val="left" w:pos="0"/>
        </w:tabs>
        <w:spacing w:line="4" w:lineRule="exact"/>
        <w:rPr>
          <w:rFonts w:ascii="Symbol" w:eastAsia="Symbol" w:hAnsi="Symbol" w:cs="Symbol"/>
          <w:sz w:val="24"/>
          <w:szCs w:val="24"/>
        </w:rPr>
      </w:pPr>
    </w:p>
    <w:p w:rsidR="00EF1F24" w:rsidRDefault="00EF1F24" w:rsidP="008C6197">
      <w:pPr>
        <w:tabs>
          <w:tab w:val="left" w:pos="0"/>
        </w:tabs>
        <w:spacing w:line="281" w:lineRule="auto"/>
        <w:ind w:right="420"/>
        <w:rPr>
          <w:rFonts w:ascii="Symbol" w:eastAsia="Symbol" w:hAnsi="Symbol" w:cs="Symbol"/>
          <w:sz w:val="24"/>
          <w:szCs w:val="24"/>
        </w:rPr>
      </w:pPr>
      <w:r>
        <w:rPr>
          <w:rFonts w:eastAsia="Times New Roman"/>
          <w:sz w:val="24"/>
          <w:szCs w:val="24"/>
          <w:u w:val="single"/>
        </w:rPr>
        <w:t>Примечание</w:t>
      </w:r>
      <w:r>
        <w:rPr>
          <w:rFonts w:eastAsia="Times New Roman"/>
          <w:sz w:val="24"/>
          <w:szCs w:val="24"/>
        </w:rPr>
        <w:t>. Любая учебная программа должна обеспечивать овладение прямыми измер</w:t>
      </w:r>
      <w:r>
        <w:rPr>
          <w:rFonts w:eastAsia="Times New Roman"/>
          <w:sz w:val="24"/>
          <w:szCs w:val="24"/>
        </w:rPr>
        <w:t>е</w:t>
      </w:r>
      <w:r>
        <w:rPr>
          <w:rFonts w:eastAsia="Times New Roman"/>
          <w:sz w:val="24"/>
          <w:szCs w:val="24"/>
        </w:rPr>
        <w:t>ниями всех перечисленных физических величин.</w:t>
      </w:r>
    </w:p>
    <w:p w:rsidR="00EF1F24" w:rsidRDefault="00EF1F24" w:rsidP="008C6197">
      <w:pPr>
        <w:tabs>
          <w:tab w:val="left" w:pos="0"/>
        </w:tabs>
        <w:spacing w:line="1" w:lineRule="exact"/>
        <w:rPr>
          <w:rFonts w:ascii="Symbol" w:eastAsia="Symbol" w:hAnsi="Symbol" w:cs="Symbol"/>
          <w:sz w:val="24"/>
          <w:szCs w:val="24"/>
        </w:rPr>
      </w:pPr>
    </w:p>
    <w:p w:rsidR="00EF1F24" w:rsidRDefault="00EF1F24" w:rsidP="00576419">
      <w:pPr>
        <w:numPr>
          <w:ilvl w:val="1"/>
          <w:numId w:val="145"/>
        </w:numPr>
        <w:tabs>
          <w:tab w:val="left" w:pos="0"/>
          <w:tab w:val="left" w:pos="567"/>
        </w:tabs>
        <w:spacing w:line="275" w:lineRule="auto"/>
        <w:ind w:right="420"/>
        <w:jc w:val="both"/>
        <w:rPr>
          <w:rFonts w:ascii="Symbol" w:eastAsia="Symbol" w:hAnsi="Symbol" w:cs="Symbol"/>
          <w:sz w:val="24"/>
          <w:szCs w:val="24"/>
        </w:rPr>
      </w:pPr>
      <w:r>
        <w:rPr>
          <w:rFonts w:eastAsia="Times New Roman"/>
          <w:sz w:val="24"/>
          <w:szCs w:val="24"/>
        </w:rPr>
        <w:t>проводить исследование зависимостей физических величин с использован</w:t>
      </w:r>
      <w:r>
        <w:rPr>
          <w:rFonts w:eastAsia="Times New Roman"/>
          <w:sz w:val="24"/>
          <w:szCs w:val="24"/>
        </w:rPr>
        <w:t>и</w:t>
      </w:r>
      <w:r>
        <w:rPr>
          <w:rFonts w:eastAsia="Times New Roman"/>
          <w:sz w:val="24"/>
          <w:szCs w:val="24"/>
        </w:rPr>
        <w:t>ем прямых измерений: при этом конструировать установку, фиксировать результаты полученной зав</w:t>
      </w:r>
      <w:r>
        <w:rPr>
          <w:rFonts w:eastAsia="Times New Roman"/>
          <w:sz w:val="24"/>
          <w:szCs w:val="24"/>
        </w:rPr>
        <w:t>и</w:t>
      </w:r>
      <w:r>
        <w:rPr>
          <w:rFonts w:eastAsia="Times New Roman"/>
          <w:sz w:val="24"/>
          <w:szCs w:val="24"/>
        </w:rPr>
        <w:t>симости физических величин в виде таблиц и графиков, делать выводы по результатам и</w:t>
      </w:r>
      <w:r>
        <w:rPr>
          <w:rFonts w:eastAsia="Times New Roman"/>
          <w:sz w:val="24"/>
          <w:szCs w:val="24"/>
        </w:rPr>
        <w:t>с</w:t>
      </w:r>
      <w:r>
        <w:rPr>
          <w:rFonts w:eastAsia="Times New Roman"/>
          <w:sz w:val="24"/>
          <w:szCs w:val="24"/>
        </w:rPr>
        <w:t>следования;</w:t>
      </w:r>
    </w:p>
    <w:p w:rsidR="00EF1F24" w:rsidRDefault="00EF1F24" w:rsidP="00576419">
      <w:pPr>
        <w:numPr>
          <w:ilvl w:val="1"/>
          <w:numId w:val="145"/>
        </w:numPr>
        <w:tabs>
          <w:tab w:val="left" w:pos="0"/>
          <w:tab w:val="left" w:pos="567"/>
        </w:tabs>
        <w:spacing w:line="275" w:lineRule="auto"/>
        <w:ind w:right="119"/>
        <w:jc w:val="both"/>
        <w:rPr>
          <w:rFonts w:ascii="Symbol" w:eastAsia="Symbol" w:hAnsi="Symbol" w:cs="Symbol"/>
          <w:sz w:val="24"/>
          <w:szCs w:val="24"/>
        </w:rPr>
      </w:pPr>
      <w:r>
        <w:rPr>
          <w:rFonts w:eastAsia="Times New Roman"/>
          <w:sz w:val="24"/>
          <w:szCs w:val="24"/>
        </w:rPr>
        <w:t>проводить косвенные измерения физических величин: при выполнении измерений соб</w:t>
      </w:r>
      <w:r>
        <w:rPr>
          <w:rFonts w:eastAsia="Times New Roman"/>
          <w:sz w:val="24"/>
          <w:szCs w:val="24"/>
        </w:rPr>
        <w:t>и</w:t>
      </w:r>
      <w:r>
        <w:rPr>
          <w:rFonts w:eastAsia="Times New Roman"/>
          <w:sz w:val="24"/>
          <w:szCs w:val="24"/>
        </w:rPr>
        <w:t>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w:t>
      </w:r>
      <w:r>
        <w:rPr>
          <w:rFonts w:eastAsia="Times New Roman"/>
          <w:sz w:val="24"/>
          <w:szCs w:val="24"/>
        </w:rPr>
        <w:t>з</w:t>
      </w:r>
      <w:r>
        <w:rPr>
          <w:rFonts w:eastAsia="Times New Roman"/>
          <w:sz w:val="24"/>
          <w:szCs w:val="24"/>
        </w:rPr>
        <w:t>мерений;</w:t>
      </w:r>
    </w:p>
    <w:p w:rsidR="00EF1F24" w:rsidRDefault="00EF1F24" w:rsidP="00576419">
      <w:pPr>
        <w:numPr>
          <w:ilvl w:val="1"/>
          <w:numId w:val="145"/>
        </w:numPr>
        <w:tabs>
          <w:tab w:val="left" w:pos="0"/>
          <w:tab w:val="left" w:pos="567"/>
        </w:tabs>
        <w:spacing w:line="275" w:lineRule="auto"/>
        <w:ind w:right="119"/>
        <w:jc w:val="both"/>
        <w:rPr>
          <w:rFonts w:ascii="Symbol" w:eastAsia="Symbol" w:hAnsi="Symbol" w:cs="Symbol"/>
          <w:sz w:val="24"/>
          <w:szCs w:val="24"/>
        </w:rPr>
      </w:pPr>
      <w:r>
        <w:rPr>
          <w:rFonts w:eastAsia="Times New Roman"/>
          <w:sz w:val="24"/>
          <w:szCs w:val="24"/>
        </w:rPr>
        <w:t>анализировать ситуации практико-ориентированного характера, узнавать в них проявл</w:t>
      </w:r>
      <w:r>
        <w:rPr>
          <w:rFonts w:eastAsia="Times New Roman"/>
          <w:sz w:val="24"/>
          <w:szCs w:val="24"/>
        </w:rPr>
        <w:t>е</w:t>
      </w:r>
      <w:r>
        <w:rPr>
          <w:rFonts w:eastAsia="Times New Roman"/>
          <w:sz w:val="24"/>
          <w:szCs w:val="24"/>
        </w:rPr>
        <w:t>ние изученных физических явлений или закономерностей и применять имеющиеся знания для их объяснения;</w:t>
      </w:r>
    </w:p>
    <w:p w:rsidR="00EF1F24" w:rsidRDefault="00EF1F24" w:rsidP="00576419">
      <w:pPr>
        <w:numPr>
          <w:ilvl w:val="1"/>
          <w:numId w:val="145"/>
        </w:numPr>
        <w:tabs>
          <w:tab w:val="left" w:pos="0"/>
          <w:tab w:val="left" w:pos="567"/>
        </w:tabs>
        <w:spacing w:line="274" w:lineRule="auto"/>
        <w:ind w:right="119"/>
        <w:rPr>
          <w:rFonts w:ascii="Symbol" w:eastAsia="Symbol" w:hAnsi="Symbol" w:cs="Symbol"/>
          <w:sz w:val="24"/>
          <w:szCs w:val="24"/>
        </w:rPr>
      </w:pPr>
      <w:r>
        <w:rPr>
          <w:rFonts w:eastAsia="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EF1F24" w:rsidRDefault="00EF1F24" w:rsidP="00576419">
      <w:pPr>
        <w:tabs>
          <w:tab w:val="left" w:pos="0"/>
          <w:tab w:val="left" w:pos="567"/>
        </w:tabs>
        <w:spacing w:line="2" w:lineRule="exact"/>
        <w:ind w:right="119"/>
        <w:rPr>
          <w:rFonts w:ascii="Symbol" w:eastAsia="Symbol" w:hAnsi="Symbol" w:cs="Symbol"/>
          <w:sz w:val="24"/>
          <w:szCs w:val="24"/>
        </w:rPr>
      </w:pPr>
    </w:p>
    <w:p w:rsidR="00EF1F24" w:rsidRDefault="00EF1F24" w:rsidP="00576419">
      <w:pPr>
        <w:numPr>
          <w:ilvl w:val="1"/>
          <w:numId w:val="145"/>
        </w:numPr>
        <w:tabs>
          <w:tab w:val="left" w:pos="0"/>
          <w:tab w:val="left" w:pos="567"/>
        </w:tabs>
        <w:ind w:right="119"/>
        <w:rPr>
          <w:rFonts w:ascii="Symbol" w:eastAsia="Symbol" w:hAnsi="Symbol" w:cs="Symbol"/>
          <w:sz w:val="24"/>
          <w:szCs w:val="24"/>
        </w:rPr>
      </w:pPr>
      <w:r>
        <w:rPr>
          <w:rFonts w:eastAsia="Times New Roman"/>
          <w:sz w:val="24"/>
          <w:szCs w:val="24"/>
        </w:rPr>
        <w:t>использовать при выполнении учебных задач научно-популярную литературу</w:t>
      </w:r>
    </w:p>
    <w:p w:rsidR="00EF1F24" w:rsidRDefault="00EF1F24" w:rsidP="00576419">
      <w:pPr>
        <w:tabs>
          <w:tab w:val="left" w:pos="0"/>
          <w:tab w:val="left" w:pos="567"/>
        </w:tabs>
        <w:spacing w:line="27" w:lineRule="exact"/>
        <w:ind w:right="119"/>
        <w:rPr>
          <w:rFonts w:ascii="Symbol" w:eastAsia="Symbol" w:hAnsi="Symbol" w:cs="Symbol"/>
          <w:sz w:val="24"/>
          <w:szCs w:val="24"/>
        </w:rPr>
      </w:pPr>
    </w:p>
    <w:p w:rsidR="00EF1F24" w:rsidRPr="00576419" w:rsidRDefault="00EF1F24" w:rsidP="00576419">
      <w:pPr>
        <w:pStyle w:val="a4"/>
        <w:numPr>
          <w:ilvl w:val="1"/>
          <w:numId w:val="122"/>
        </w:numPr>
        <w:tabs>
          <w:tab w:val="left" w:pos="0"/>
          <w:tab w:val="left" w:pos="567"/>
        </w:tabs>
        <w:ind w:left="0" w:right="119"/>
        <w:rPr>
          <w:rFonts w:eastAsia="Times New Roman"/>
          <w:sz w:val="24"/>
          <w:szCs w:val="24"/>
        </w:rPr>
      </w:pPr>
      <w:r w:rsidRPr="00576419">
        <w:rPr>
          <w:rFonts w:eastAsia="Times New Roman"/>
          <w:sz w:val="24"/>
          <w:szCs w:val="24"/>
        </w:rPr>
        <w:t xml:space="preserve">физических </w:t>
      </w:r>
      <w:proofErr w:type="gramStart"/>
      <w:r w:rsidRPr="00576419">
        <w:rPr>
          <w:rFonts w:eastAsia="Times New Roman"/>
          <w:sz w:val="24"/>
          <w:szCs w:val="24"/>
        </w:rPr>
        <w:t>явлениях</w:t>
      </w:r>
      <w:proofErr w:type="gramEnd"/>
      <w:r w:rsidRPr="00576419">
        <w:rPr>
          <w:rFonts w:eastAsia="Times New Roman"/>
          <w:sz w:val="24"/>
          <w:szCs w:val="24"/>
        </w:rPr>
        <w:t>, справочные материалы, ресурсы Интернет.</w:t>
      </w:r>
    </w:p>
    <w:p w:rsidR="00EF1F24" w:rsidRDefault="00EF1F24" w:rsidP="00576419">
      <w:pPr>
        <w:tabs>
          <w:tab w:val="left" w:pos="567"/>
        </w:tabs>
        <w:spacing w:line="113" w:lineRule="exact"/>
        <w:ind w:right="119"/>
        <w:rPr>
          <w:sz w:val="20"/>
          <w:szCs w:val="20"/>
        </w:rPr>
      </w:pPr>
    </w:p>
    <w:p w:rsidR="008C6197" w:rsidRDefault="008C6197" w:rsidP="008C6197">
      <w:pPr>
        <w:rPr>
          <w:sz w:val="20"/>
          <w:szCs w:val="20"/>
        </w:rPr>
      </w:pPr>
      <w:r>
        <w:rPr>
          <w:rFonts w:eastAsia="Times New Roman"/>
          <w:b/>
          <w:bCs/>
          <w:sz w:val="24"/>
          <w:szCs w:val="24"/>
        </w:rPr>
        <w:t>Выпускник получит возможность научиться:</w:t>
      </w:r>
    </w:p>
    <w:p w:rsidR="008C6197" w:rsidRDefault="008C6197" w:rsidP="008C6197">
      <w:pPr>
        <w:spacing w:line="50" w:lineRule="exact"/>
        <w:rPr>
          <w:sz w:val="20"/>
          <w:szCs w:val="20"/>
        </w:rPr>
      </w:pPr>
    </w:p>
    <w:p w:rsidR="008C6197" w:rsidRDefault="008C6197" w:rsidP="00576419">
      <w:pPr>
        <w:numPr>
          <w:ilvl w:val="1"/>
          <w:numId w:val="146"/>
        </w:numPr>
        <w:tabs>
          <w:tab w:val="left" w:pos="567"/>
        </w:tabs>
        <w:spacing w:line="274" w:lineRule="auto"/>
        <w:ind w:right="420"/>
        <w:rPr>
          <w:rFonts w:ascii="Symbol" w:eastAsia="Symbol" w:hAnsi="Symbol" w:cs="Symbol"/>
          <w:sz w:val="24"/>
          <w:szCs w:val="24"/>
        </w:rPr>
      </w:pPr>
      <w:r>
        <w:rPr>
          <w:rFonts w:eastAsia="Times New Roman"/>
          <w:i/>
          <w:iCs/>
          <w:sz w:val="24"/>
          <w:szCs w:val="24"/>
        </w:rPr>
        <w:t>осознавать ценность научных исследований, роль физики в расширении представл</w:t>
      </w:r>
      <w:r>
        <w:rPr>
          <w:rFonts w:eastAsia="Times New Roman"/>
          <w:i/>
          <w:iCs/>
          <w:sz w:val="24"/>
          <w:szCs w:val="24"/>
        </w:rPr>
        <w:t>е</w:t>
      </w:r>
      <w:r>
        <w:rPr>
          <w:rFonts w:eastAsia="Times New Roman"/>
          <w:i/>
          <w:iCs/>
          <w:sz w:val="24"/>
          <w:szCs w:val="24"/>
        </w:rPr>
        <w:t>ний об окружающем мире и ее вклад в улучшение качества жизни;</w:t>
      </w:r>
    </w:p>
    <w:p w:rsidR="008C6197" w:rsidRDefault="008C6197" w:rsidP="00576419">
      <w:pPr>
        <w:tabs>
          <w:tab w:val="left" w:pos="567"/>
        </w:tabs>
        <w:spacing w:line="2" w:lineRule="exact"/>
        <w:rPr>
          <w:rFonts w:ascii="Symbol" w:eastAsia="Symbol" w:hAnsi="Symbol" w:cs="Symbol"/>
          <w:sz w:val="24"/>
          <w:szCs w:val="24"/>
        </w:rPr>
      </w:pPr>
    </w:p>
    <w:p w:rsidR="008C6197" w:rsidRDefault="008C6197" w:rsidP="00576419">
      <w:pPr>
        <w:numPr>
          <w:ilvl w:val="1"/>
          <w:numId w:val="146"/>
        </w:numPr>
        <w:tabs>
          <w:tab w:val="left" w:pos="567"/>
        </w:tabs>
        <w:spacing w:line="275" w:lineRule="auto"/>
        <w:ind w:right="420"/>
        <w:jc w:val="both"/>
        <w:rPr>
          <w:rFonts w:ascii="Symbol" w:eastAsia="Symbol" w:hAnsi="Symbol" w:cs="Symbol"/>
          <w:sz w:val="24"/>
          <w:szCs w:val="24"/>
        </w:rPr>
      </w:pPr>
      <w:r>
        <w:rPr>
          <w:rFonts w:eastAsia="Times New Roman"/>
          <w:i/>
          <w:iCs/>
          <w:sz w:val="24"/>
          <w:szCs w:val="24"/>
        </w:rPr>
        <w:t>использовать приемы построения физических моделей, поиска и формулировки док</w:t>
      </w:r>
      <w:r>
        <w:rPr>
          <w:rFonts w:eastAsia="Times New Roman"/>
          <w:i/>
          <w:iCs/>
          <w:sz w:val="24"/>
          <w:szCs w:val="24"/>
        </w:rPr>
        <w:t>а</w:t>
      </w:r>
      <w:r>
        <w:rPr>
          <w:rFonts w:eastAsia="Times New Roman"/>
          <w:i/>
          <w:iCs/>
          <w:sz w:val="24"/>
          <w:szCs w:val="24"/>
        </w:rPr>
        <w:t>зательств выдвинутых гипотез и теоретических выводов на основе эмпирически устано</w:t>
      </w:r>
      <w:r>
        <w:rPr>
          <w:rFonts w:eastAsia="Times New Roman"/>
          <w:i/>
          <w:iCs/>
          <w:sz w:val="24"/>
          <w:szCs w:val="24"/>
        </w:rPr>
        <w:t>в</w:t>
      </w:r>
      <w:r>
        <w:rPr>
          <w:rFonts w:eastAsia="Times New Roman"/>
          <w:i/>
          <w:iCs/>
          <w:sz w:val="24"/>
          <w:szCs w:val="24"/>
        </w:rPr>
        <w:t>ленных фактов;</w:t>
      </w:r>
    </w:p>
    <w:p w:rsidR="008C6197" w:rsidRPr="008C6197" w:rsidRDefault="008C6197" w:rsidP="00576419">
      <w:pPr>
        <w:numPr>
          <w:ilvl w:val="1"/>
          <w:numId w:val="146"/>
        </w:numPr>
        <w:tabs>
          <w:tab w:val="left" w:pos="567"/>
        </w:tabs>
        <w:spacing w:line="274" w:lineRule="auto"/>
        <w:ind w:right="420"/>
        <w:rPr>
          <w:rFonts w:ascii="Symbol" w:eastAsia="Symbol" w:hAnsi="Symbol" w:cs="Symbol"/>
          <w:sz w:val="24"/>
          <w:szCs w:val="24"/>
        </w:rPr>
      </w:pPr>
      <w:r w:rsidRPr="008C6197">
        <w:rPr>
          <w:rFonts w:eastAsia="Times New Roman"/>
          <w:iCs/>
          <w:sz w:val="24"/>
          <w:szCs w:val="24"/>
        </w:rPr>
        <w:t>сравнивать точность измерения физических величин по величине их относ</w:t>
      </w:r>
      <w:r w:rsidRPr="008C6197">
        <w:rPr>
          <w:rFonts w:eastAsia="Times New Roman"/>
          <w:iCs/>
          <w:sz w:val="24"/>
          <w:szCs w:val="24"/>
        </w:rPr>
        <w:t>и</w:t>
      </w:r>
      <w:r w:rsidRPr="008C6197">
        <w:rPr>
          <w:rFonts w:eastAsia="Times New Roman"/>
          <w:iCs/>
          <w:sz w:val="24"/>
          <w:szCs w:val="24"/>
        </w:rPr>
        <w:t>тельной погрешности при проведении прямых измерений;</w:t>
      </w:r>
    </w:p>
    <w:p w:rsidR="008C6197" w:rsidRPr="008C6197" w:rsidRDefault="008C6197" w:rsidP="00576419">
      <w:pPr>
        <w:tabs>
          <w:tab w:val="left" w:pos="567"/>
        </w:tabs>
        <w:spacing w:line="2" w:lineRule="exact"/>
        <w:rPr>
          <w:rFonts w:ascii="Symbol" w:eastAsia="Symbol" w:hAnsi="Symbol" w:cs="Symbol"/>
          <w:sz w:val="24"/>
          <w:szCs w:val="24"/>
        </w:rPr>
      </w:pPr>
    </w:p>
    <w:p w:rsidR="008C6197" w:rsidRPr="008C6197" w:rsidRDefault="008C6197" w:rsidP="00576419">
      <w:pPr>
        <w:numPr>
          <w:ilvl w:val="1"/>
          <w:numId w:val="146"/>
        </w:numPr>
        <w:tabs>
          <w:tab w:val="left" w:pos="567"/>
        </w:tabs>
        <w:spacing w:line="275" w:lineRule="auto"/>
        <w:ind w:right="420"/>
        <w:jc w:val="both"/>
        <w:rPr>
          <w:rFonts w:ascii="Symbol" w:eastAsia="Symbol" w:hAnsi="Symbol" w:cs="Symbol"/>
          <w:sz w:val="24"/>
          <w:szCs w:val="24"/>
        </w:rPr>
      </w:pPr>
      <w:r w:rsidRPr="008C6197">
        <w:rPr>
          <w:rFonts w:eastAsia="Times New Roman"/>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w:t>
      </w:r>
      <w:r w:rsidRPr="008C6197">
        <w:rPr>
          <w:rFonts w:eastAsia="Times New Roman"/>
          <w:iCs/>
          <w:sz w:val="24"/>
          <w:szCs w:val="24"/>
        </w:rPr>
        <w:t>е</w:t>
      </w:r>
      <w:r w:rsidRPr="008C6197">
        <w:rPr>
          <w:rFonts w:eastAsia="Times New Roman"/>
          <w:iCs/>
          <w:sz w:val="24"/>
          <w:szCs w:val="24"/>
        </w:rPr>
        <w:t>рения, адекватного поставленной задаче, проводить оценку достоверности полученных р</w:t>
      </w:r>
      <w:r w:rsidRPr="008C6197">
        <w:rPr>
          <w:rFonts w:eastAsia="Times New Roman"/>
          <w:iCs/>
          <w:sz w:val="24"/>
          <w:szCs w:val="24"/>
        </w:rPr>
        <w:t>е</w:t>
      </w:r>
      <w:r w:rsidRPr="008C6197">
        <w:rPr>
          <w:rFonts w:eastAsia="Times New Roman"/>
          <w:iCs/>
          <w:sz w:val="24"/>
          <w:szCs w:val="24"/>
        </w:rPr>
        <w:t>зультатов;</w:t>
      </w:r>
    </w:p>
    <w:p w:rsidR="008C6197" w:rsidRPr="008C6197" w:rsidRDefault="008C6197" w:rsidP="00576419">
      <w:pPr>
        <w:tabs>
          <w:tab w:val="left" w:pos="567"/>
        </w:tabs>
        <w:spacing w:line="1" w:lineRule="exact"/>
        <w:rPr>
          <w:rFonts w:ascii="Symbol" w:eastAsia="Symbol" w:hAnsi="Symbol" w:cs="Symbol"/>
          <w:sz w:val="24"/>
          <w:szCs w:val="24"/>
        </w:rPr>
      </w:pPr>
    </w:p>
    <w:p w:rsidR="008C6197" w:rsidRPr="008C6197" w:rsidRDefault="008C6197" w:rsidP="00576419">
      <w:pPr>
        <w:numPr>
          <w:ilvl w:val="1"/>
          <w:numId w:val="146"/>
        </w:numPr>
        <w:tabs>
          <w:tab w:val="left" w:pos="567"/>
        </w:tabs>
        <w:spacing w:line="275" w:lineRule="auto"/>
        <w:ind w:right="420"/>
        <w:jc w:val="both"/>
        <w:rPr>
          <w:rFonts w:ascii="Symbol" w:eastAsia="Symbol" w:hAnsi="Symbol" w:cs="Symbol"/>
          <w:sz w:val="24"/>
          <w:szCs w:val="24"/>
        </w:rPr>
      </w:pPr>
      <w:r w:rsidRPr="008C6197">
        <w:rPr>
          <w:rFonts w:eastAsia="Times New Roman"/>
          <w:iCs/>
          <w:sz w:val="24"/>
          <w:szCs w:val="24"/>
        </w:rPr>
        <w:t>воспринимать информацию физического содержания в научно-популярной литерат</w:t>
      </w:r>
      <w:r w:rsidRPr="008C6197">
        <w:rPr>
          <w:rFonts w:eastAsia="Times New Roman"/>
          <w:iCs/>
          <w:sz w:val="24"/>
          <w:szCs w:val="24"/>
        </w:rPr>
        <w:t>у</w:t>
      </w:r>
      <w:r w:rsidRPr="008C6197">
        <w:rPr>
          <w:rFonts w:eastAsia="Times New Roman"/>
          <w:iCs/>
          <w:sz w:val="24"/>
          <w:szCs w:val="24"/>
        </w:rPr>
        <w:t>ре и средствах массовой информации, критически оценивать полученную информацию, анализируя ее содержание и данные об источнике информации;</w:t>
      </w:r>
    </w:p>
    <w:p w:rsidR="008C6197" w:rsidRPr="008C6197" w:rsidRDefault="008C6197" w:rsidP="00576419">
      <w:pPr>
        <w:numPr>
          <w:ilvl w:val="1"/>
          <w:numId w:val="146"/>
        </w:numPr>
        <w:tabs>
          <w:tab w:val="left" w:pos="567"/>
        </w:tabs>
        <w:spacing w:line="272" w:lineRule="auto"/>
        <w:ind w:right="420"/>
        <w:jc w:val="both"/>
        <w:rPr>
          <w:rFonts w:ascii="Symbol" w:eastAsia="Symbol" w:hAnsi="Symbol" w:cs="Symbol"/>
          <w:sz w:val="24"/>
          <w:szCs w:val="24"/>
        </w:rPr>
      </w:pPr>
      <w:r w:rsidRPr="008C6197">
        <w:rPr>
          <w:rFonts w:eastAsia="Times New Roman"/>
          <w:iCs/>
          <w:sz w:val="24"/>
          <w:szCs w:val="24"/>
        </w:rPr>
        <w:t>создавать собственные письменные и устные сообщения о физических явл</w:t>
      </w:r>
      <w:r w:rsidRPr="008C6197">
        <w:rPr>
          <w:rFonts w:eastAsia="Times New Roman"/>
          <w:iCs/>
          <w:sz w:val="24"/>
          <w:szCs w:val="24"/>
        </w:rPr>
        <w:t>е</w:t>
      </w:r>
      <w:r w:rsidRPr="008C6197">
        <w:rPr>
          <w:rFonts w:eastAsia="Times New Roman"/>
          <w:iCs/>
          <w:sz w:val="24"/>
          <w:szCs w:val="24"/>
        </w:rPr>
        <w:t>ниях на основе нескольких источников информации, сопровождать выступление презентацией, учитывая особенности аудитории сверстников.</w:t>
      </w:r>
    </w:p>
    <w:p w:rsidR="008C6197" w:rsidRDefault="008C6197" w:rsidP="008C6197">
      <w:pPr>
        <w:spacing w:line="1" w:lineRule="exact"/>
        <w:rPr>
          <w:rFonts w:ascii="Symbol" w:eastAsia="Symbol" w:hAnsi="Symbol" w:cs="Symbol"/>
          <w:sz w:val="24"/>
          <w:szCs w:val="24"/>
        </w:rPr>
      </w:pPr>
    </w:p>
    <w:p w:rsidR="008C6197" w:rsidRDefault="008C6197" w:rsidP="008C6197">
      <w:pPr>
        <w:spacing w:line="293" w:lineRule="auto"/>
        <w:ind w:right="-23"/>
        <w:rPr>
          <w:rFonts w:ascii="Symbol" w:eastAsia="Symbol" w:hAnsi="Symbol" w:cs="Symbol"/>
          <w:sz w:val="24"/>
          <w:szCs w:val="24"/>
        </w:rPr>
      </w:pPr>
      <w:r>
        <w:rPr>
          <w:rFonts w:eastAsia="Times New Roman"/>
          <w:b/>
          <w:bCs/>
          <w:sz w:val="23"/>
          <w:szCs w:val="23"/>
        </w:rPr>
        <w:lastRenderedPageBreak/>
        <w:t xml:space="preserve">Механические явления </w:t>
      </w:r>
      <w:proofErr w:type="spellStart"/>
      <w:r>
        <w:rPr>
          <w:rFonts w:eastAsia="Times New Roman"/>
          <w:b/>
          <w:bCs/>
          <w:sz w:val="23"/>
          <w:szCs w:val="23"/>
        </w:rPr>
        <w:t>Выпусник</w:t>
      </w:r>
      <w:proofErr w:type="spellEnd"/>
      <w:r>
        <w:rPr>
          <w:rFonts w:eastAsia="Times New Roman"/>
          <w:b/>
          <w:bCs/>
          <w:sz w:val="23"/>
          <w:szCs w:val="23"/>
        </w:rPr>
        <w:t xml:space="preserve"> научится:</w:t>
      </w:r>
    </w:p>
    <w:p w:rsidR="008C6197" w:rsidRDefault="008C6197" w:rsidP="008C6197">
      <w:pPr>
        <w:spacing w:line="1" w:lineRule="exact"/>
        <w:rPr>
          <w:rFonts w:ascii="Symbol" w:eastAsia="Symbol" w:hAnsi="Symbol" w:cs="Symbol"/>
          <w:sz w:val="24"/>
          <w:szCs w:val="24"/>
        </w:rPr>
      </w:pPr>
    </w:p>
    <w:p w:rsidR="008C6197" w:rsidRDefault="008C6197" w:rsidP="00576419">
      <w:pPr>
        <w:numPr>
          <w:ilvl w:val="1"/>
          <w:numId w:val="146"/>
        </w:numPr>
        <w:tabs>
          <w:tab w:val="left" w:pos="567"/>
        </w:tabs>
        <w:spacing w:line="275" w:lineRule="auto"/>
        <w:ind w:right="420"/>
        <w:jc w:val="both"/>
        <w:rPr>
          <w:rFonts w:ascii="Symbol" w:eastAsia="Symbol" w:hAnsi="Symbol" w:cs="Symbol"/>
          <w:sz w:val="24"/>
          <w:szCs w:val="24"/>
        </w:rPr>
      </w:pPr>
      <w:proofErr w:type="gramStart"/>
      <w:r>
        <w:rPr>
          <w:rFonts w:eastAsia="Times New Roman"/>
          <w:sz w:val="24"/>
          <w:szCs w:val="24"/>
        </w:rPr>
        <w:t>распознавать механические явления и объяснять на основе имеющихся знаний осно</w:t>
      </w:r>
      <w:r>
        <w:rPr>
          <w:rFonts w:eastAsia="Times New Roman"/>
          <w:sz w:val="24"/>
          <w:szCs w:val="24"/>
        </w:rPr>
        <w:t>в</w:t>
      </w:r>
      <w:r>
        <w:rPr>
          <w:rFonts w:eastAsia="Times New Roman"/>
          <w:sz w:val="24"/>
          <w:szCs w:val="24"/>
        </w:rPr>
        <w:t>ные свойства или условия протекания этих явлений: равномерное и неравномерное движ</w:t>
      </w:r>
      <w:r>
        <w:rPr>
          <w:rFonts w:eastAsia="Times New Roman"/>
          <w:sz w:val="24"/>
          <w:szCs w:val="24"/>
        </w:rPr>
        <w:t>е</w:t>
      </w:r>
      <w:r>
        <w:rPr>
          <w:rFonts w:eastAsia="Times New Roman"/>
          <w:sz w:val="24"/>
          <w:szCs w:val="24"/>
        </w:rPr>
        <w:t>ние, равномерное и равноускоренное прямолинейное движение, относительность механ</w:t>
      </w:r>
      <w:r>
        <w:rPr>
          <w:rFonts w:eastAsia="Times New Roman"/>
          <w:sz w:val="24"/>
          <w:szCs w:val="24"/>
        </w:rPr>
        <w:t>и</w:t>
      </w:r>
      <w:r>
        <w:rPr>
          <w:rFonts w:eastAsia="Times New Roman"/>
          <w:sz w:val="24"/>
          <w:szCs w:val="24"/>
        </w:rPr>
        <w:t>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w:t>
      </w:r>
      <w:r>
        <w:rPr>
          <w:rFonts w:eastAsia="Times New Roman"/>
          <w:sz w:val="24"/>
          <w:szCs w:val="24"/>
        </w:rPr>
        <w:t>я</w:t>
      </w:r>
      <w:r>
        <w:rPr>
          <w:rFonts w:eastAsia="Times New Roman"/>
          <w:sz w:val="24"/>
          <w:szCs w:val="24"/>
        </w:rPr>
        <w:t>ми и газами, атмосферное давление, плавание тел, равновесие твердых тел, имеющих з</w:t>
      </w:r>
      <w:r>
        <w:rPr>
          <w:rFonts w:eastAsia="Times New Roman"/>
          <w:sz w:val="24"/>
          <w:szCs w:val="24"/>
        </w:rPr>
        <w:t>а</w:t>
      </w:r>
      <w:r>
        <w:rPr>
          <w:rFonts w:eastAsia="Times New Roman"/>
          <w:sz w:val="24"/>
          <w:szCs w:val="24"/>
        </w:rPr>
        <w:t>крепленную ось вращения, колебательное движение</w:t>
      </w:r>
      <w:proofErr w:type="gramEnd"/>
      <w:r>
        <w:rPr>
          <w:rFonts w:eastAsia="Times New Roman"/>
          <w:sz w:val="24"/>
          <w:szCs w:val="24"/>
        </w:rPr>
        <w:t>, резонанс, волновое движение (звук);</w:t>
      </w:r>
    </w:p>
    <w:p w:rsidR="008C6197" w:rsidRDefault="008C6197" w:rsidP="008C6197">
      <w:pPr>
        <w:tabs>
          <w:tab w:val="left" w:pos="567"/>
        </w:tabs>
        <w:spacing w:line="7" w:lineRule="exact"/>
        <w:rPr>
          <w:rFonts w:ascii="Symbol" w:eastAsia="Symbol" w:hAnsi="Symbol" w:cs="Symbol"/>
          <w:sz w:val="24"/>
          <w:szCs w:val="24"/>
        </w:rPr>
      </w:pPr>
    </w:p>
    <w:p w:rsidR="008C6197" w:rsidRPr="008C6197" w:rsidRDefault="008C6197" w:rsidP="004B4437">
      <w:pPr>
        <w:numPr>
          <w:ilvl w:val="1"/>
          <w:numId w:val="146"/>
        </w:numPr>
        <w:tabs>
          <w:tab w:val="left" w:pos="567"/>
        </w:tabs>
        <w:spacing w:line="273" w:lineRule="auto"/>
        <w:ind w:right="420" w:firstLine="3"/>
        <w:jc w:val="both"/>
        <w:rPr>
          <w:rFonts w:ascii="Symbol" w:eastAsia="Symbol" w:hAnsi="Symbol" w:cs="Symbol"/>
          <w:sz w:val="24"/>
          <w:szCs w:val="24"/>
        </w:rPr>
      </w:pPr>
      <w:proofErr w:type="gramStart"/>
      <w:r>
        <w:rPr>
          <w:rFonts w:eastAsia="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w:t>
      </w:r>
      <w:r>
        <w:rPr>
          <w:rFonts w:eastAsia="Times New Roman"/>
          <w:sz w:val="24"/>
          <w:szCs w:val="24"/>
        </w:rPr>
        <w:t>т</w:t>
      </w:r>
      <w:r>
        <w:rPr>
          <w:rFonts w:eastAsia="Times New Roman"/>
          <w:sz w:val="24"/>
          <w:szCs w:val="24"/>
        </w:rPr>
        <w:t>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w:t>
      </w:r>
      <w:r>
        <w:rPr>
          <w:rFonts w:eastAsia="Times New Roman"/>
          <w:sz w:val="24"/>
          <w:szCs w:val="24"/>
        </w:rPr>
        <w:t>щ</w:t>
      </w:r>
      <w:r>
        <w:rPr>
          <w:rFonts w:eastAsia="Times New Roman"/>
          <w:sz w:val="24"/>
          <w:szCs w:val="24"/>
        </w:rPr>
        <w:t xml:space="preserve">ность, КПД при совершении работы с использованием простого механизма, сила трения, амплитуда, период и частота колебаний, длина </w:t>
      </w:r>
      <w:proofErr w:type="spellStart"/>
      <w:r>
        <w:rPr>
          <w:rFonts w:eastAsia="Times New Roman"/>
          <w:sz w:val="24"/>
          <w:szCs w:val="24"/>
        </w:rPr>
        <w:t>волны</w:t>
      </w:r>
      <w:r>
        <w:rPr>
          <w:rFonts w:ascii="Symbol" w:eastAsia="Symbol" w:hAnsi="Symbol" w:cs="Symbol"/>
          <w:sz w:val="24"/>
          <w:szCs w:val="24"/>
        </w:rPr>
        <w:t></w:t>
      </w:r>
      <w:r w:rsidRPr="008C6197">
        <w:rPr>
          <w:rFonts w:eastAsia="Times New Roman"/>
          <w:sz w:val="24"/>
          <w:szCs w:val="24"/>
        </w:rPr>
        <w:t>скорость</w:t>
      </w:r>
      <w:proofErr w:type="spellEnd"/>
      <w:r w:rsidRPr="008C6197">
        <w:rPr>
          <w:rFonts w:eastAsia="Times New Roman"/>
          <w:sz w:val="24"/>
          <w:szCs w:val="24"/>
        </w:rPr>
        <w:t xml:space="preserve"> ее распространения;</w:t>
      </w:r>
      <w:proofErr w:type="gramEnd"/>
      <w:r w:rsidRPr="008C6197">
        <w:rPr>
          <w:rFonts w:eastAsia="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C6197" w:rsidRDefault="008C6197" w:rsidP="008C6197">
      <w:pPr>
        <w:spacing w:line="3" w:lineRule="exact"/>
        <w:rPr>
          <w:rFonts w:eastAsia="Times New Roman"/>
          <w:sz w:val="24"/>
          <w:szCs w:val="24"/>
        </w:rPr>
      </w:pPr>
    </w:p>
    <w:p w:rsidR="008C6197" w:rsidRDefault="008C6197" w:rsidP="00576419">
      <w:pPr>
        <w:numPr>
          <w:ilvl w:val="1"/>
          <w:numId w:val="146"/>
        </w:numPr>
        <w:tabs>
          <w:tab w:val="left" w:pos="567"/>
        </w:tabs>
        <w:spacing w:line="275" w:lineRule="auto"/>
        <w:ind w:right="420"/>
        <w:jc w:val="both"/>
        <w:rPr>
          <w:rFonts w:ascii="Symbol" w:eastAsia="Symbol" w:hAnsi="Symbol" w:cs="Symbol"/>
          <w:sz w:val="24"/>
          <w:szCs w:val="24"/>
        </w:rPr>
      </w:pPr>
      <w:r>
        <w:rPr>
          <w:rFonts w:eastAsia="Times New Roman"/>
          <w:sz w:val="24"/>
          <w:szCs w:val="24"/>
        </w:rPr>
        <w:t>анализировать свойства тел, механические явления и процессы, используя физич</w:t>
      </w:r>
      <w:r>
        <w:rPr>
          <w:rFonts w:eastAsia="Times New Roman"/>
          <w:sz w:val="24"/>
          <w:szCs w:val="24"/>
        </w:rPr>
        <w:t>е</w:t>
      </w:r>
      <w:r>
        <w:rPr>
          <w:rFonts w:eastAsia="Times New Roman"/>
          <w:sz w:val="24"/>
          <w:szCs w:val="24"/>
        </w:rPr>
        <w:t>ские законы: закон сохранения энергии, закон всемирного тяготения, принцип суперпоз</w:t>
      </w:r>
      <w:r>
        <w:rPr>
          <w:rFonts w:eastAsia="Times New Roman"/>
          <w:sz w:val="24"/>
          <w:szCs w:val="24"/>
        </w:rPr>
        <w:t>и</w:t>
      </w:r>
      <w:r>
        <w:rPr>
          <w:rFonts w:eastAsia="Times New Roman"/>
          <w:sz w:val="24"/>
          <w:szCs w:val="24"/>
        </w:rPr>
        <w:t>ции сил (нахождение равнодействующей силы), I, II и III законы Ньютона, закон сохранения и</w:t>
      </w:r>
      <w:r>
        <w:rPr>
          <w:rFonts w:eastAsia="Times New Roman"/>
          <w:sz w:val="24"/>
          <w:szCs w:val="24"/>
        </w:rPr>
        <w:t>м</w:t>
      </w:r>
      <w:r>
        <w:rPr>
          <w:rFonts w:eastAsia="Times New Roman"/>
          <w:sz w:val="24"/>
          <w:szCs w:val="24"/>
        </w:rPr>
        <w:t>пульса, закон Гука, закон Паскаля, закон Архимеда; при этом различать словесную форм</w:t>
      </w:r>
      <w:r>
        <w:rPr>
          <w:rFonts w:eastAsia="Times New Roman"/>
          <w:sz w:val="24"/>
          <w:szCs w:val="24"/>
        </w:rPr>
        <w:t>у</w:t>
      </w:r>
      <w:r>
        <w:rPr>
          <w:rFonts w:eastAsia="Times New Roman"/>
          <w:sz w:val="24"/>
          <w:szCs w:val="24"/>
        </w:rPr>
        <w:t>лировку закона и его математическое выражение;</w:t>
      </w:r>
    </w:p>
    <w:p w:rsidR="008C6197" w:rsidRDefault="008C6197" w:rsidP="008C6197">
      <w:pPr>
        <w:tabs>
          <w:tab w:val="left" w:pos="0"/>
        </w:tabs>
        <w:spacing w:line="1" w:lineRule="exact"/>
        <w:rPr>
          <w:rFonts w:ascii="Symbol" w:eastAsia="Symbol" w:hAnsi="Symbol" w:cs="Symbol"/>
          <w:sz w:val="24"/>
          <w:szCs w:val="24"/>
        </w:rPr>
      </w:pPr>
    </w:p>
    <w:p w:rsidR="008C6197" w:rsidRDefault="008C6197" w:rsidP="00576419">
      <w:pPr>
        <w:numPr>
          <w:ilvl w:val="1"/>
          <w:numId w:val="146"/>
        </w:numPr>
        <w:tabs>
          <w:tab w:val="left" w:pos="567"/>
        </w:tabs>
        <w:rPr>
          <w:rFonts w:ascii="Symbol" w:eastAsia="Symbol" w:hAnsi="Symbol" w:cs="Symbol"/>
          <w:sz w:val="24"/>
          <w:szCs w:val="24"/>
        </w:rPr>
      </w:pPr>
      <w:r>
        <w:rPr>
          <w:rFonts w:eastAsia="Times New Roman"/>
          <w:sz w:val="24"/>
          <w:szCs w:val="24"/>
        </w:rPr>
        <w:t xml:space="preserve">различать основные признаки изученных физических моделей: </w:t>
      </w:r>
      <w:proofErr w:type="gramStart"/>
      <w:r>
        <w:rPr>
          <w:rFonts w:eastAsia="Times New Roman"/>
          <w:sz w:val="24"/>
          <w:szCs w:val="24"/>
        </w:rPr>
        <w:t>материальная</w:t>
      </w:r>
      <w:proofErr w:type="gramEnd"/>
    </w:p>
    <w:p w:rsidR="00AF5A66" w:rsidRDefault="00AF5A66" w:rsidP="00AF5A66">
      <w:pPr>
        <w:rPr>
          <w:sz w:val="20"/>
          <w:szCs w:val="20"/>
        </w:rPr>
      </w:pPr>
      <w:r>
        <w:rPr>
          <w:rFonts w:eastAsia="Times New Roman"/>
          <w:sz w:val="24"/>
          <w:szCs w:val="24"/>
        </w:rPr>
        <w:t>точка, инерциальная система отсчета;</w:t>
      </w:r>
    </w:p>
    <w:p w:rsidR="00AF5A66" w:rsidRDefault="00AF5A66" w:rsidP="00AF5A66">
      <w:pPr>
        <w:spacing w:line="55" w:lineRule="exact"/>
        <w:rPr>
          <w:sz w:val="20"/>
          <w:szCs w:val="20"/>
        </w:rPr>
      </w:pPr>
    </w:p>
    <w:p w:rsidR="00AF5A66" w:rsidRPr="00576419" w:rsidRDefault="00AF5A66" w:rsidP="00576419">
      <w:pPr>
        <w:numPr>
          <w:ilvl w:val="1"/>
          <w:numId w:val="147"/>
        </w:numPr>
        <w:tabs>
          <w:tab w:val="left" w:pos="567"/>
        </w:tabs>
        <w:spacing w:line="274" w:lineRule="auto"/>
        <w:ind w:right="420"/>
        <w:jc w:val="both"/>
        <w:rPr>
          <w:rFonts w:ascii="Symbol" w:eastAsia="Symbol" w:hAnsi="Symbol" w:cs="Symbol"/>
          <w:sz w:val="24"/>
          <w:szCs w:val="24"/>
        </w:rPr>
      </w:pPr>
      <w:proofErr w:type="gramStart"/>
      <w:r>
        <w:rPr>
          <w:rFonts w:eastAsia="Times New Roman"/>
          <w:sz w:val="24"/>
          <w:szCs w:val="24"/>
        </w:rPr>
        <w:t>решать задачи, используя физические законы (закон сохранения энергии, закон вс</w:t>
      </w:r>
      <w:r>
        <w:rPr>
          <w:rFonts w:eastAsia="Times New Roman"/>
          <w:sz w:val="24"/>
          <w:szCs w:val="24"/>
        </w:rPr>
        <w:t>е</w:t>
      </w:r>
      <w:r>
        <w:rPr>
          <w:rFonts w:eastAsia="Times New Roman"/>
          <w:sz w:val="24"/>
          <w:szCs w:val="24"/>
        </w:rPr>
        <w:t>мирного тяготения, принцип суперпозиции сил, I, II и III законы Ньютона, закон сохран</w:t>
      </w:r>
      <w:r>
        <w:rPr>
          <w:rFonts w:eastAsia="Times New Roman"/>
          <w:sz w:val="24"/>
          <w:szCs w:val="24"/>
        </w:rPr>
        <w:t>е</w:t>
      </w:r>
      <w:r>
        <w:rPr>
          <w:rFonts w:eastAsia="Times New Roman"/>
          <w:sz w:val="24"/>
          <w:szCs w:val="24"/>
        </w:rPr>
        <w:t>ния импульса, закон Гука, закон Паскаля, закон Архимеда) и формулы, связывающие физ</w:t>
      </w:r>
      <w:r>
        <w:rPr>
          <w:rFonts w:eastAsia="Times New Roman"/>
          <w:sz w:val="24"/>
          <w:szCs w:val="24"/>
        </w:rPr>
        <w:t>и</w:t>
      </w:r>
      <w:r>
        <w:rPr>
          <w:rFonts w:eastAsia="Times New Roman"/>
          <w:sz w:val="24"/>
          <w:szCs w:val="24"/>
        </w:rPr>
        <w:t>ческие величины (путь, скорость, ускорение, масса тела, плотность вещества, сила, давл</w:t>
      </w:r>
      <w:r>
        <w:rPr>
          <w:rFonts w:eastAsia="Times New Roman"/>
          <w:sz w:val="24"/>
          <w:szCs w:val="24"/>
        </w:rPr>
        <w:t>е</w:t>
      </w:r>
      <w:r>
        <w:rPr>
          <w:rFonts w:eastAsia="Times New Roman"/>
          <w:sz w:val="24"/>
          <w:szCs w:val="24"/>
        </w:rPr>
        <w:t>ние, импульс тела, кинетическая энергия, потенциальная энергия, механическая работа, м</w:t>
      </w:r>
      <w:r>
        <w:rPr>
          <w:rFonts w:eastAsia="Times New Roman"/>
          <w:sz w:val="24"/>
          <w:szCs w:val="24"/>
        </w:rPr>
        <w:t>е</w:t>
      </w:r>
      <w:r>
        <w:rPr>
          <w:rFonts w:eastAsia="Times New Roman"/>
          <w:sz w:val="24"/>
          <w:szCs w:val="24"/>
        </w:rPr>
        <w:t>ханическая мощность, КПД простого механизма, сила трения скольжения, коэффиц</w:t>
      </w:r>
      <w:r>
        <w:rPr>
          <w:rFonts w:eastAsia="Times New Roman"/>
          <w:sz w:val="24"/>
          <w:szCs w:val="24"/>
        </w:rPr>
        <w:t>и</w:t>
      </w:r>
      <w:r>
        <w:rPr>
          <w:rFonts w:eastAsia="Times New Roman"/>
          <w:sz w:val="24"/>
          <w:szCs w:val="24"/>
        </w:rPr>
        <w:t>ент</w:t>
      </w:r>
      <w:proofErr w:type="gramEnd"/>
      <w:r>
        <w:rPr>
          <w:rFonts w:eastAsia="Times New Roman"/>
          <w:sz w:val="24"/>
          <w:szCs w:val="24"/>
        </w:rPr>
        <w:t xml:space="preserve"> трения, амплитуда, период и частота колебаний, длина волны и скорость ее распростран</w:t>
      </w:r>
      <w:r>
        <w:rPr>
          <w:rFonts w:eastAsia="Times New Roman"/>
          <w:sz w:val="24"/>
          <w:szCs w:val="24"/>
        </w:rPr>
        <w:t>е</w:t>
      </w:r>
      <w:r>
        <w:rPr>
          <w:rFonts w:eastAsia="Times New Roman"/>
          <w:sz w:val="24"/>
          <w:szCs w:val="24"/>
        </w:rPr>
        <w:t>ния): на основе анализа условия задачи записывать краткое условие, выделять физ</w:t>
      </w:r>
      <w:r>
        <w:rPr>
          <w:rFonts w:eastAsia="Times New Roman"/>
          <w:sz w:val="24"/>
          <w:szCs w:val="24"/>
        </w:rPr>
        <w:t>и</w:t>
      </w:r>
      <w:r>
        <w:rPr>
          <w:rFonts w:eastAsia="Times New Roman"/>
          <w:sz w:val="24"/>
          <w:szCs w:val="24"/>
        </w:rPr>
        <w:t xml:space="preserve">ческие величины, законы и формулы, необходимые </w:t>
      </w:r>
      <w:proofErr w:type="spellStart"/>
      <w:r>
        <w:rPr>
          <w:rFonts w:eastAsia="Times New Roman"/>
          <w:sz w:val="24"/>
          <w:szCs w:val="24"/>
        </w:rPr>
        <w:t>для</w:t>
      </w:r>
      <w:r w:rsidR="00576419">
        <w:rPr>
          <w:rFonts w:ascii="Symbol" w:eastAsia="Symbol" w:hAnsi="Symbol" w:cs="Symbol"/>
          <w:sz w:val="24"/>
          <w:szCs w:val="24"/>
        </w:rPr>
        <w:t></w:t>
      </w:r>
      <w:r w:rsidRPr="00576419">
        <w:rPr>
          <w:rFonts w:eastAsia="Times New Roman"/>
          <w:sz w:val="24"/>
          <w:szCs w:val="24"/>
        </w:rPr>
        <w:t>решения</w:t>
      </w:r>
      <w:proofErr w:type="spellEnd"/>
      <w:r w:rsidRPr="00576419">
        <w:rPr>
          <w:rFonts w:eastAsia="Times New Roman"/>
          <w:sz w:val="24"/>
          <w:szCs w:val="24"/>
        </w:rPr>
        <w:t>, проводить расчеты и оцен</w:t>
      </w:r>
      <w:r w:rsidRPr="00576419">
        <w:rPr>
          <w:rFonts w:eastAsia="Times New Roman"/>
          <w:sz w:val="24"/>
          <w:szCs w:val="24"/>
        </w:rPr>
        <w:t>и</w:t>
      </w:r>
      <w:r w:rsidRPr="00576419">
        <w:rPr>
          <w:rFonts w:eastAsia="Times New Roman"/>
          <w:sz w:val="24"/>
          <w:szCs w:val="24"/>
        </w:rPr>
        <w:t>вать реальность полученного значения физич</w:t>
      </w:r>
      <w:r w:rsidRPr="00576419">
        <w:rPr>
          <w:rFonts w:eastAsia="Times New Roman"/>
          <w:sz w:val="24"/>
          <w:szCs w:val="24"/>
        </w:rPr>
        <w:t>е</w:t>
      </w:r>
      <w:r w:rsidRPr="00576419">
        <w:rPr>
          <w:rFonts w:eastAsia="Times New Roman"/>
          <w:sz w:val="24"/>
          <w:szCs w:val="24"/>
        </w:rPr>
        <w:t>ской величины.</w:t>
      </w:r>
    </w:p>
    <w:p w:rsidR="00AF5A66" w:rsidRDefault="00AF5A66" w:rsidP="00AF5A66">
      <w:pPr>
        <w:spacing w:line="1" w:lineRule="exact"/>
        <w:rPr>
          <w:rFonts w:eastAsia="Times New Roman"/>
          <w:sz w:val="24"/>
          <w:szCs w:val="24"/>
        </w:rPr>
      </w:pPr>
    </w:p>
    <w:p w:rsidR="00AF5A66" w:rsidRDefault="00AF5A66" w:rsidP="00AF5A66">
      <w:pPr>
        <w:rPr>
          <w:rFonts w:eastAsia="Times New Roman"/>
          <w:sz w:val="24"/>
          <w:szCs w:val="24"/>
        </w:rPr>
      </w:pPr>
      <w:r>
        <w:rPr>
          <w:rFonts w:eastAsia="Times New Roman"/>
          <w:b/>
          <w:bCs/>
          <w:sz w:val="24"/>
          <w:szCs w:val="24"/>
        </w:rPr>
        <w:t>Выпускник получит возможность научиться:</w:t>
      </w:r>
    </w:p>
    <w:p w:rsidR="00AF5A66" w:rsidRDefault="00AF5A66" w:rsidP="00AF5A66">
      <w:pPr>
        <w:spacing w:line="50" w:lineRule="exact"/>
        <w:rPr>
          <w:rFonts w:eastAsia="Times New Roman"/>
          <w:sz w:val="24"/>
          <w:szCs w:val="24"/>
        </w:rPr>
      </w:pPr>
    </w:p>
    <w:p w:rsidR="00AF5A66" w:rsidRPr="00AF5A66" w:rsidRDefault="00AF5A66" w:rsidP="00576419">
      <w:pPr>
        <w:numPr>
          <w:ilvl w:val="1"/>
          <w:numId w:val="147"/>
        </w:numPr>
        <w:tabs>
          <w:tab w:val="left" w:pos="567"/>
        </w:tabs>
        <w:spacing w:line="275" w:lineRule="auto"/>
        <w:ind w:right="420"/>
        <w:jc w:val="both"/>
        <w:rPr>
          <w:rFonts w:ascii="Symbol" w:eastAsia="Symbol" w:hAnsi="Symbol" w:cs="Symbol"/>
          <w:sz w:val="24"/>
          <w:szCs w:val="24"/>
        </w:rPr>
      </w:pPr>
      <w:proofErr w:type="gramStart"/>
      <w:r w:rsidRPr="00AF5A66">
        <w:rPr>
          <w:rFonts w:eastAsia="Times New Roman"/>
          <w:iCs/>
          <w:sz w:val="24"/>
          <w:szCs w:val="24"/>
        </w:rPr>
        <w:t>использовать знания о механических явлениях в повседневной жизни для обеспеч</w:t>
      </w:r>
      <w:r w:rsidRPr="00AF5A66">
        <w:rPr>
          <w:rFonts w:eastAsia="Times New Roman"/>
          <w:iCs/>
          <w:sz w:val="24"/>
          <w:szCs w:val="24"/>
        </w:rPr>
        <w:t>е</w:t>
      </w:r>
      <w:r w:rsidRPr="00AF5A66">
        <w:rPr>
          <w:rFonts w:eastAsia="Times New Roman"/>
          <w:iCs/>
          <w:sz w:val="24"/>
          <w:szCs w:val="24"/>
        </w:rPr>
        <w:t>ния безопасности при обращении с приборами и техническими устройствами, для сохран</w:t>
      </w:r>
      <w:r w:rsidRPr="00AF5A66">
        <w:rPr>
          <w:rFonts w:eastAsia="Times New Roman"/>
          <w:iCs/>
          <w:sz w:val="24"/>
          <w:szCs w:val="24"/>
        </w:rPr>
        <w:t>е</w:t>
      </w:r>
      <w:r w:rsidRPr="00AF5A66">
        <w:rPr>
          <w:rFonts w:eastAsia="Times New Roman"/>
          <w:iCs/>
          <w:sz w:val="24"/>
          <w:szCs w:val="24"/>
        </w:rPr>
        <w:t>ния здоровья и соблюдения норм экологического поведения в окружающей среде; прив</w:t>
      </w:r>
      <w:r w:rsidRPr="00AF5A66">
        <w:rPr>
          <w:rFonts w:eastAsia="Times New Roman"/>
          <w:iCs/>
          <w:sz w:val="24"/>
          <w:szCs w:val="24"/>
        </w:rPr>
        <w:t>о</w:t>
      </w:r>
      <w:r w:rsidRPr="00AF5A66">
        <w:rPr>
          <w:rFonts w:eastAsia="Times New Roman"/>
          <w:iCs/>
          <w:sz w:val="24"/>
          <w:szCs w:val="24"/>
        </w:rPr>
        <w:t>дить примеры практического использования физических знаний о механических я</w:t>
      </w:r>
      <w:r w:rsidRPr="00AF5A66">
        <w:rPr>
          <w:rFonts w:eastAsia="Times New Roman"/>
          <w:iCs/>
          <w:sz w:val="24"/>
          <w:szCs w:val="24"/>
        </w:rPr>
        <w:t>в</w:t>
      </w:r>
      <w:r w:rsidRPr="00AF5A66">
        <w:rPr>
          <w:rFonts w:eastAsia="Times New Roman"/>
          <w:iCs/>
          <w:sz w:val="24"/>
          <w:szCs w:val="24"/>
        </w:rPr>
        <w:t>лениях и физических законах; примеры использования возобновляемых источников энергии; экол</w:t>
      </w:r>
      <w:r w:rsidRPr="00AF5A66">
        <w:rPr>
          <w:rFonts w:eastAsia="Times New Roman"/>
          <w:iCs/>
          <w:sz w:val="24"/>
          <w:szCs w:val="24"/>
        </w:rPr>
        <w:t>о</w:t>
      </w:r>
      <w:r w:rsidRPr="00AF5A66">
        <w:rPr>
          <w:rFonts w:eastAsia="Times New Roman"/>
          <w:iCs/>
          <w:sz w:val="24"/>
          <w:szCs w:val="24"/>
        </w:rPr>
        <w:t>гических последствий исследования космического пространств;</w:t>
      </w:r>
      <w:proofErr w:type="gramEnd"/>
    </w:p>
    <w:p w:rsidR="00AF5A66" w:rsidRPr="00AF5A66" w:rsidRDefault="00AF5A66" w:rsidP="00576419">
      <w:pPr>
        <w:tabs>
          <w:tab w:val="left" w:pos="567"/>
        </w:tabs>
        <w:spacing w:line="7" w:lineRule="exact"/>
        <w:rPr>
          <w:rFonts w:ascii="Symbol" w:eastAsia="Symbol" w:hAnsi="Symbol" w:cs="Symbol"/>
          <w:sz w:val="24"/>
          <w:szCs w:val="24"/>
        </w:rPr>
      </w:pPr>
    </w:p>
    <w:p w:rsidR="00AF5A66" w:rsidRPr="00AF5A66" w:rsidRDefault="00AF5A66" w:rsidP="00576419">
      <w:pPr>
        <w:numPr>
          <w:ilvl w:val="1"/>
          <w:numId w:val="147"/>
        </w:numPr>
        <w:tabs>
          <w:tab w:val="left" w:pos="567"/>
        </w:tabs>
        <w:spacing w:line="275" w:lineRule="auto"/>
        <w:ind w:right="420"/>
        <w:jc w:val="both"/>
        <w:rPr>
          <w:rFonts w:ascii="Symbol" w:eastAsia="Symbol" w:hAnsi="Symbol" w:cs="Symbol"/>
          <w:sz w:val="24"/>
          <w:szCs w:val="24"/>
        </w:rPr>
      </w:pPr>
      <w:r w:rsidRPr="00AF5A66">
        <w:rPr>
          <w:rFonts w:eastAsia="Times New Roman"/>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w:t>
      </w:r>
      <w:r w:rsidRPr="00AF5A66">
        <w:rPr>
          <w:rFonts w:eastAsia="Times New Roman"/>
          <w:iCs/>
          <w:sz w:val="24"/>
          <w:szCs w:val="24"/>
        </w:rPr>
        <w:t>м</w:t>
      </w:r>
      <w:r w:rsidRPr="00AF5A66">
        <w:rPr>
          <w:rFonts w:eastAsia="Times New Roman"/>
          <w:iCs/>
          <w:sz w:val="24"/>
          <w:szCs w:val="24"/>
        </w:rPr>
        <w:t>пульса, закон всемирного тяготения) и ограниченность использования частных законов (з</w:t>
      </w:r>
      <w:r w:rsidRPr="00AF5A66">
        <w:rPr>
          <w:rFonts w:eastAsia="Times New Roman"/>
          <w:iCs/>
          <w:sz w:val="24"/>
          <w:szCs w:val="24"/>
        </w:rPr>
        <w:t>а</w:t>
      </w:r>
      <w:r w:rsidRPr="00AF5A66">
        <w:rPr>
          <w:rFonts w:eastAsia="Times New Roman"/>
          <w:iCs/>
          <w:sz w:val="24"/>
          <w:szCs w:val="24"/>
        </w:rPr>
        <w:t>кон Гука, Архимеда и др.);</w:t>
      </w:r>
    </w:p>
    <w:p w:rsidR="00AF5A66" w:rsidRPr="00AF5A66" w:rsidRDefault="00AF5A66" w:rsidP="00576419">
      <w:pPr>
        <w:numPr>
          <w:ilvl w:val="1"/>
          <w:numId w:val="147"/>
        </w:numPr>
        <w:tabs>
          <w:tab w:val="left" w:pos="567"/>
        </w:tabs>
        <w:spacing w:line="272" w:lineRule="auto"/>
        <w:ind w:right="420"/>
        <w:jc w:val="both"/>
        <w:rPr>
          <w:rFonts w:ascii="Symbol" w:eastAsia="Symbol" w:hAnsi="Symbol" w:cs="Symbol"/>
          <w:sz w:val="24"/>
          <w:szCs w:val="24"/>
        </w:rPr>
      </w:pPr>
      <w:r w:rsidRPr="00AF5A66">
        <w:rPr>
          <w:rFonts w:eastAsia="Times New Roman"/>
          <w:iCs/>
          <w:sz w:val="24"/>
          <w:szCs w:val="24"/>
        </w:rPr>
        <w:lastRenderedPageBreak/>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w:t>
      </w:r>
      <w:r w:rsidRPr="00AF5A66">
        <w:rPr>
          <w:rFonts w:eastAsia="Times New Roman"/>
          <w:iCs/>
          <w:sz w:val="24"/>
          <w:szCs w:val="24"/>
        </w:rPr>
        <w:t>а</w:t>
      </w:r>
      <w:r w:rsidRPr="00AF5A66">
        <w:rPr>
          <w:rFonts w:eastAsia="Times New Roman"/>
          <w:iCs/>
          <w:sz w:val="24"/>
          <w:szCs w:val="24"/>
        </w:rPr>
        <w:t>та, так и при помощи методов оценки.</w:t>
      </w:r>
    </w:p>
    <w:p w:rsidR="00AF5A66" w:rsidRDefault="00AF5A66" w:rsidP="00AF5A66">
      <w:pPr>
        <w:spacing w:line="1" w:lineRule="exact"/>
        <w:rPr>
          <w:rFonts w:ascii="Symbol" w:eastAsia="Symbol" w:hAnsi="Symbol" w:cs="Symbol"/>
          <w:sz w:val="24"/>
          <w:szCs w:val="24"/>
        </w:rPr>
      </w:pPr>
    </w:p>
    <w:p w:rsidR="00AF5A66" w:rsidRDefault="00AF5A66" w:rsidP="00AF5A66">
      <w:pPr>
        <w:spacing w:line="293" w:lineRule="auto"/>
        <w:ind w:right="6380"/>
        <w:rPr>
          <w:rFonts w:ascii="Symbol" w:eastAsia="Symbol" w:hAnsi="Symbol" w:cs="Symbol"/>
          <w:sz w:val="24"/>
          <w:szCs w:val="24"/>
        </w:rPr>
      </w:pPr>
      <w:r>
        <w:rPr>
          <w:rFonts w:eastAsia="Times New Roman"/>
          <w:b/>
          <w:bCs/>
          <w:sz w:val="23"/>
          <w:szCs w:val="23"/>
        </w:rPr>
        <w:t>Тепловые явления Выпускник научится:</w:t>
      </w:r>
    </w:p>
    <w:p w:rsidR="00AF5A66" w:rsidRDefault="00AF5A66" w:rsidP="00AF5A66">
      <w:pPr>
        <w:spacing w:line="1" w:lineRule="exact"/>
        <w:rPr>
          <w:rFonts w:ascii="Symbol" w:eastAsia="Symbol" w:hAnsi="Symbol" w:cs="Symbol"/>
          <w:sz w:val="24"/>
          <w:szCs w:val="24"/>
        </w:rPr>
      </w:pPr>
    </w:p>
    <w:p w:rsidR="00AF5A66" w:rsidRDefault="00AF5A66" w:rsidP="00576419">
      <w:pPr>
        <w:numPr>
          <w:ilvl w:val="1"/>
          <w:numId w:val="147"/>
        </w:numPr>
        <w:spacing w:line="275" w:lineRule="auto"/>
        <w:ind w:right="420"/>
        <w:jc w:val="both"/>
        <w:rPr>
          <w:rFonts w:ascii="Symbol" w:eastAsia="Symbol" w:hAnsi="Symbol" w:cs="Symbol"/>
          <w:sz w:val="24"/>
          <w:szCs w:val="24"/>
        </w:rPr>
      </w:pPr>
      <w:r>
        <w:rPr>
          <w:rFonts w:eastAsia="Times New Roman"/>
          <w:sz w:val="24"/>
          <w:szCs w:val="24"/>
        </w:rPr>
        <w:t>распознавать тепловые явления и объяснять на базе имеющихся знаний о</w:t>
      </w:r>
      <w:r>
        <w:rPr>
          <w:rFonts w:eastAsia="Times New Roman"/>
          <w:sz w:val="24"/>
          <w:szCs w:val="24"/>
        </w:rPr>
        <w:t>с</w:t>
      </w:r>
      <w:r>
        <w:rPr>
          <w:rFonts w:eastAsia="Times New Roman"/>
          <w:sz w:val="24"/>
          <w:szCs w:val="24"/>
        </w:rPr>
        <w:t>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w:t>
      </w:r>
      <w:r>
        <w:rPr>
          <w:rFonts w:eastAsia="Times New Roman"/>
          <w:sz w:val="24"/>
          <w:szCs w:val="24"/>
        </w:rPr>
        <w:t>н</w:t>
      </w:r>
      <w:r>
        <w:rPr>
          <w:rFonts w:eastAsia="Times New Roman"/>
          <w:sz w:val="24"/>
          <w:szCs w:val="24"/>
        </w:rPr>
        <w:t xml:space="preserve">векция, излучение), агрегатные состояния </w:t>
      </w:r>
      <w:proofErr w:type="spellStart"/>
      <w:r>
        <w:rPr>
          <w:rFonts w:eastAsia="Times New Roman"/>
          <w:sz w:val="24"/>
          <w:szCs w:val="24"/>
        </w:rPr>
        <w:t>вещества</w:t>
      </w:r>
      <w:proofErr w:type="gramStart"/>
      <w:r>
        <w:rPr>
          <w:rFonts w:eastAsia="Times New Roman"/>
          <w:sz w:val="24"/>
          <w:szCs w:val="24"/>
        </w:rPr>
        <w:t>,п</w:t>
      </w:r>
      <w:proofErr w:type="gramEnd"/>
      <w:r>
        <w:rPr>
          <w:rFonts w:eastAsia="Times New Roman"/>
          <w:sz w:val="24"/>
          <w:szCs w:val="24"/>
        </w:rPr>
        <w:t>оглощение</w:t>
      </w:r>
      <w:proofErr w:type="spellEnd"/>
      <w:r>
        <w:rPr>
          <w:rFonts w:eastAsia="Times New Roman"/>
          <w:sz w:val="24"/>
          <w:szCs w:val="24"/>
        </w:rPr>
        <w:t xml:space="preserve"> энергии при испарении жидкости и выделение ее при конденсации пара, зависимость температуры кипения от да</w:t>
      </w:r>
      <w:r>
        <w:rPr>
          <w:rFonts w:eastAsia="Times New Roman"/>
          <w:sz w:val="24"/>
          <w:szCs w:val="24"/>
        </w:rPr>
        <w:t>в</w:t>
      </w:r>
      <w:r>
        <w:rPr>
          <w:rFonts w:eastAsia="Times New Roman"/>
          <w:sz w:val="24"/>
          <w:szCs w:val="24"/>
        </w:rPr>
        <w:t>ления;</w:t>
      </w:r>
    </w:p>
    <w:p w:rsidR="00AF5A66" w:rsidRDefault="00AF5A66" w:rsidP="00576419">
      <w:pPr>
        <w:spacing w:line="7" w:lineRule="exact"/>
        <w:rPr>
          <w:rFonts w:ascii="Symbol" w:eastAsia="Symbol" w:hAnsi="Symbol" w:cs="Symbol"/>
          <w:sz w:val="24"/>
          <w:szCs w:val="24"/>
        </w:rPr>
      </w:pPr>
    </w:p>
    <w:p w:rsidR="00671239" w:rsidRPr="00576419" w:rsidRDefault="00AF5A66" w:rsidP="00576419">
      <w:pPr>
        <w:numPr>
          <w:ilvl w:val="1"/>
          <w:numId w:val="147"/>
        </w:numPr>
        <w:spacing w:line="278" w:lineRule="auto"/>
        <w:ind w:right="420"/>
        <w:jc w:val="both"/>
        <w:rPr>
          <w:rFonts w:ascii="Symbol" w:eastAsia="Symbol" w:hAnsi="Symbol" w:cs="Symbol"/>
          <w:sz w:val="24"/>
          <w:szCs w:val="24"/>
        </w:rPr>
      </w:pPr>
      <w:proofErr w:type="gramStart"/>
      <w:r>
        <w:rPr>
          <w:rFonts w:eastAsia="Times New Roman"/>
          <w:sz w:val="24"/>
          <w:szCs w:val="24"/>
        </w:rPr>
        <w:t>описывать изученные свойства тел и тепловые явления, используя физические вел</w:t>
      </w:r>
      <w:r>
        <w:rPr>
          <w:rFonts w:eastAsia="Times New Roman"/>
          <w:sz w:val="24"/>
          <w:szCs w:val="24"/>
        </w:rPr>
        <w:t>и</w:t>
      </w:r>
      <w:r>
        <w:rPr>
          <w:rFonts w:eastAsia="Times New Roman"/>
          <w:sz w:val="24"/>
          <w:szCs w:val="24"/>
        </w:rPr>
        <w:t>чины: количество теплоты, внутренняя энергия, температура, удельная теплоемкость вещ</w:t>
      </w:r>
      <w:r>
        <w:rPr>
          <w:rFonts w:eastAsia="Times New Roman"/>
          <w:sz w:val="24"/>
          <w:szCs w:val="24"/>
        </w:rPr>
        <w:t>е</w:t>
      </w:r>
      <w:r>
        <w:rPr>
          <w:rFonts w:eastAsia="Times New Roman"/>
          <w:sz w:val="24"/>
          <w:szCs w:val="24"/>
        </w:rPr>
        <w:t>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w:t>
      </w:r>
      <w:r>
        <w:rPr>
          <w:rFonts w:eastAsia="Times New Roman"/>
          <w:sz w:val="24"/>
          <w:szCs w:val="24"/>
        </w:rPr>
        <w:t>и</w:t>
      </w:r>
      <w:r>
        <w:rPr>
          <w:rFonts w:eastAsia="Times New Roman"/>
          <w:sz w:val="24"/>
          <w:szCs w:val="24"/>
        </w:rPr>
        <w:t>сании правильно трактовать физический смысл используемых величин, их обозначения и един</w:t>
      </w:r>
      <w:r>
        <w:rPr>
          <w:rFonts w:eastAsia="Times New Roman"/>
          <w:sz w:val="24"/>
          <w:szCs w:val="24"/>
        </w:rPr>
        <w:t>и</w:t>
      </w:r>
      <w:r>
        <w:rPr>
          <w:rFonts w:eastAsia="Times New Roman"/>
          <w:sz w:val="24"/>
          <w:szCs w:val="24"/>
        </w:rPr>
        <w:t>цы измерения, находить формулы, связывающие данную физическую величину с другими</w:t>
      </w:r>
      <w:proofErr w:type="gramEnd"/>
      <w:r>
        <w:rPr>
          <w:rFonts w:eastAsia="Times New Roman"/>
          <w:sz w:val="24"/>
          <w:szCs w:val="24"/>
        </w:rPr>
        <w:t xml:space="preserve"> величинами, вычислять значение физической величины;</w:t>
      </w:r>
    </w:p>
    <w:p w:rsidR="00576419" w:rsidRDefault="00576419" w:rsidP="00830706">
      <w:pPr>
        <w:numPr>
          <w:ilvl w:val="0"/>
          <w:numId w:val="148"/>
        </w:numPr>
        <w:tabs>
          <w:tab w:val="left" w:pos="567"/>
        </w:tabs>
        <w:spacing w:line="275" w:lineRule="auto"/>
        <w:ind w:right="420"/>
        <w:jc w:val="both"/>
        <w:rPr>
          <w:rFonts w:ascii="Symbol" w:eastAsia="Symbol" w:hAnsi="Symbol" w:cs="Symbol"/>
          <w:sz w:val="24"/>
          <w:szCs w:val="24"/>
        </w:rPr>
      </w:pPr>
      <w:r>
        <w:rPr>
          <w:rFonts w:eastAsia="Times New Roman"/>
          <w:sz w:val="24"/>
          <w:szCs w:val="24"/>
        </w:rPr>
        <w:t>анализировать свойства тел, тепловые явления и процессы, используя основные п</w:t>
      </w:r>
      <w:r>
        <w:rPr>
          <w:rFonts w:eastAsia="Times New Roman"/>
          <w:sz w:val="24"/>
          <w:szCs w:val="24"/>
        </w:rPr>
        <w:t>о</w:t>
      </w:r>
      <w:r>
        <w:rPr>
          <w:rFonts w:eastAsia="Times New Roman"/>
          <w:sz w:val="24"/>
          <w:szCs w:val="24"/>
        </w:rPr>
        <w:t>ложения атомно-молекулярного учения о строении вещества и закон сохранения энергии;</w:t>
      </w:r>
    </w:p>
    <w:p w:rsidR="00576419" w:rsidRDefault="00576419" w:rsidP="00830706">
      <w:pPr>
        <w:numPr>
          <w:ilvl w:val="0"/>
          <w:numId w:val="148"/>
        </w:numPr>
        <w:tabs>
          <w:tab w:val="left" w:pos="567"/>
        </w:tabs>
        <w:spacing w:line="274" w:lineRule="auto"/>
        <w:ind w:right="420"/>
        <w:rPr>
          <w:rFonts w:ascii="Symbol" w:eastAsia="Symbol" w:hAnsi="Symbol" w:cs="Symbol"/>
          <w:sz w:val="24"/>
          <w:szCs w:val="24"/>
        </w:rPr>
      </w:pPr>
      <w:r>
        <w:rPr>
          <w:rFonts w:eastAsia="Times New Roman"/>
          <w:sz w:val="24"/>
          <w:szCs w:val="24"/>
        </w:rPr>
        <w:t>различать основные признаки изученных физических моделей строения газов, жидк</w:t>
      </w:r>
      <w:r>
        <w:rPr>
          <w:rFonts w:eastAsia="Times New Roman"/>
          <w:sz w:val="24"/>
          <w:szCs w:val="24"/>
        </w:rPr>
        <w:t>о</w:t>
      </w:r>
      <w:r>
        <w:rPr>
          <w:rFonts w:eastAsia="Times New Roman"/>
          <w:sz w:val="24"/>
          <w:szCs w:val="24"/>
        </w:rPr>
        <w:t>стей и твердых тел;</w:t>
      </w:r>
    </w:p>
    <w:p w:rsidR="00576419" w:rsidRDefault="00576419" w:rsidP="00830706">
      <w:pPr>
        <w:tabs>
          <w:tab w:val="left" w:pos="567"/>
        </w:tabs>
        <w:spacing w:line="2" w:lineRule="exact"/>
        <w:rPr>
          <w:rFonts w:ascii="Symbol" w:eastAsia="Symbol" w:hAnsi="Symbol" w:cs="Symbol"/>
          <w:sz w:val="24"/>
          <w:szCs w:val="24"/>
        </w:rPr>
      </w:pPr>
    </w:p>
    <w:p w:rsidR="00576419" w:rsidRDefault="00576419" w:rsidP="00830706">
      <w:pPr>
        <w:numPr>
          <w:ilvl w:val="0"/>
          <w:numId w:val="148"/>
        </w:numPr>
        <w:tabs>
          <w:tab w:val="left" w:pos="567"/>
        </w:tabs>
        <w:spacing w:line="274" w:lineRule="auto"/>
        <w:ind w:right="420"/>
        <w:rPr>
          <w:rFonts w:ascii="Symbol" w:eastAsia="Symbol" w:hAnsi="Symbol" w:cs="Symbol"/>
          <w:sz w:val="24"/>
          <w:szCs w:val="24"/>
        </w:rPr>
      </w:pPr>
      <w:r>
        <w:rPr>
          <w:rFonts w:eastAsia="Times New Roman"/>
          <w:sz w:val="24"/>
          <w:szCs w:val="24"/>
        </w:rPr>
        <w:t>приводить примеры практического использования физических знаний о тепловых я</w:t>
      </w:r>
      <w:r>
        <w:rPr>
          <w:rFonts w:eastAsia="Times New Roman"/>
          <w:sz w:val="24"/>
          <w:szCs w:val="24"/>
        </w:rPr>
        <w:t>в</w:t>
      </w:r>
      <w:r>
        <w:rPr>
          <w:rFonts w:eastAsia="Times New Roman"/>
          <w:sz w:val="24"/>
          <w:szCs w:val="24"/>
        </w:rPr>
        <w:t>лениях;</w:t>
      </w:r>
    </w:p>
    <w:p w:rsidR="00576419" w:rsidRDefault="00576419" w:rsidP="00830706">
      <w:pPr>
        <w:tabs>
          <w:tab w:val="left" w:pos="567"/>
        </w:tabs>
        <w:spacing w:line="2" w:lineRule="exact"/>
        <w:rPr>
          <w:rFonts w:ascii="Symbol" w:eastAsia="Symbol" w:hAnsi="Symbol" w:cs="Symbol"/>
          <w:sz w:val="24"/>
          <w:szCs w:val="24"/>
        </w:rPr>
      </w:pPr>
    </w:p>
    <w:p w:rsidR="00576419" w:rsidRDefault="00576419" w:rsidP="00830706">
      <w:pPr>
        <w:numPr>
          <w:ilvl w:val="0"/>
          <w:numId w:val="148"/>
        </w:numPr>
        <w:tabs>
          <w:tab w:val="left" w:pos="567"/>
        </w:tabs>
        <w:spacing w:line="273" w:lineRule="auto"/>
        <w:ind w:right="420"/>
        <w:jc w:val="both"/>
        <w:rPr>
          <w:rFonts w:ascii="Symbol" w:eastAsia="Symbol" w:hAnsi="Symbol" w:cs="Symbol"/>
          <w:sz w:val="24"/>
          <w:szCs w:val="24"/>
        </w:rPr>
      </w:pPr>
      <w:proofErr w:type="gramStart"/>
      <w:r>
        <w:rPr>
          <w:rFonts w:eastAsia="Times New Roman"/>
          <w:sz w:val="24"/>
          <w:szCs w:val="24"/>
        </w:rPr>
        <w:t>решать задачи, используя закон сохранения энергии в тепловых процессах и форм</w:t>
      </w:r>
      <w:r>
        <w:rPr>
          <w:rFonts w:eastAsia="Times New Roman"/>
          <w:sz w:val="24"/>
          <w:szCs w:val="24"/>
        </w:rPr>
        <w:t>у</w:t>
      </w:r>
      <w:r>
        <w:rPr>
          <w:rFonts w:eastAsia="Times New Roman"/>
          <w:sz w:val="24"/>
          <w:szCs w:val="24"/>
        </w:rPr>
        <w:t>лы, связывающие физические величины (количество теплоты, температура, удельная те</w:t>
      </w:r>
      <w:r>
        <w:rPr>
          <w:rFonts w:eastAsia="Times New Roman"/>
          <w:sz w:val="24"/>
          <w:szCs w:val="24"/>
        </w:rPr>
        <w:t>п</w:t>
      </w:r>
      <w:r>
        <w:rPr>
          <w:rFonts w:eastAsia="Times New Roman"/>
          <w:sz w:val="24"/>
          <w:szCs w:val="24"/>
        </w:rPr>
        <w:t>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w:t>
      </w:r>
      <w:r>
        <w:rPr>
          <w:rFonts w:eastAsia="Times New Roman"/>
          <w:sz w:val="24"/>
          <w:szCs w:val="24"/>
        </w:rPr>
        <w:t>е</w:t>
      </w:r>
      <w:r>
        <w:rPr>
          <w:rFonts w:eastAsia="Times New Roman"/>
          <w:sz w:val="24"/>
          <w:szCs w:val="24"/>
        </w:rPr>
        <w:t>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w:t>
      </w:r>
      <w:r>
        <w:rPr>
          <w:rFonts w:eastAsia="Times New Roman"/>
          <w:sz w:val="24"/>
          <w:szCs w:val="24"/>
        </w:rPr>
        <w:t>и</w:t>
      </w:r>
      <w:r>
        <w:rPr>
          <w:rFonts w:eastAsia="Times New Roman"/>
          <w:sz w:val="24"/>
          <w:szCs w:val="24"/>
        </w:rPr>
        <w:t>вать реальность полученного значения</w:t>
      </w:r>
      <w:proofErr w:type="gramEnd"/>
      <w:r>
        <w:rPr>
          <w:rFonts w:eastAsia="Times New Roman"/>
          <w:sz w:val="24"/>
          <w:szCs w:val="24"/>
        </w:rPr>
        <w:t xml:space="preserve"> физической величины.</w:t>
      </w:r>
    </w:p>
    <w:p w:rsidR="00576419" w:rsidRDefault="00576419" w:rsidP="00576419">
      <w:pPr>
        <w:spacing w:line="7" w:lineRule="exact"/>
        <w:rPr>
          <w:rFonts w:ascii="Symbol" w:eastAsia="Symbol" w:hAnsi="Symbol" w:cs="Symbol"/>
          <w:sz w:val="24"/>
          <w:szCs w:val="24"/>
        </w:rPr>
      </w:pPr>
    </w:p>
    <w:p w:rsidR="00576419" w:rsidRDefault="00576419" w:rsidP="00576419">
      <w:pPr>
        <w:rPr>
          <w:rFonts w:ascii="Symbol" w:eastAsia="Symbol" w:hAnsi="Symbol" w:cs="Symbol"/>
          <w:sz w:val="24"/>
          <w:szCs w:val="24"/>
        </w:rPr>
      </w:pPr>
      <w:r>
        <w:rPr>
          <w:rFonts w:eastAsia="Times New Roman"/>
          <w:b/>
          <w:bCs/>
          <w:sz w:val="24"/>
          <w:szCs w:val="24"/>
        </w:rPr>
        <w:t>Выпускник получит возможность научиться:</w:t>
      </w:r>
    </w:p>
    <w:p w:rsidR="00576419" w:rsidRDefault="00576419" w:rsidP="00576419">
      <w:pPr>
        <w:spacing w:line="55" w:lineRule="exact"/>
        <w:rPr>
          <w:rFonts w:ascii="Symbol" w:eastAsia="Symbol" w:hAnsi="Symbol" w:cs="Symbol"/>
          <w:sz w:val="24"/>
          <w:szCs w:val="24"/>
        </w:rPr>
      </w:pPr>
    </w:p>
    <w:p w:rsidR="00576419" w:rsidRDefault="00576419" w:rsidP="00830706">
      <w:pPr>
        <w:numPr>
          <w:ilvl w:val="0"/>
          <w:numId w:val="148"/>
        </w:numPr>
        <w:tabs>
          <w:tab w:val="left" w:pos="567"/>
          <w:tab w:val="left" w:pos="1394"/>
          <w:tab w:val="left" w:pos="2268"/>
        </w:tabs>
        <w:spacing w:line="275" w:lineRule="auto"/>
        <w:ind w:right="420"/>
        <w:jc w:val="both"/>
        <w:rPr>
          <w:rFonts w:ascii="Symbol" w:eastAsia="Symbol" w:hAnsi="Symbol" w:cs="Symbol"/>
          <w:sz w:val="24"/>
          <w:szCs w:val="24"/>
        </w:rPr>
      </w:pPr>
      <w:r>
        <w:rPr>
          <w:rFonts w:eastAsia="Times New Roman"/>
          <w:i/>
          <w:iCs/>
          <w:sz w:val="24"/>
          <w:szCs w:val="24"/>
        </w:rPr>
        <w:t xml:space="preserve">использовать знания </w:t>
      </w:r>
      <w:proofErr w:type="gramStart"/>
      <w:r>
        <w:rPr>
          <w:rFonts w:eastAsia="Times New Roman"/>
          <w:i/>
          <w:iCs/>
          <w:sz w:val="24"/>
          <w:szCs w:val="24"/>
        </w:rPr>
        <w:t>о тепловых явлениях в повседневной жизни для обеспечения бе</w:t>
      </w:r>
      <w:r>
        <w:rPr>
          <w:rFonts w:eastAsia="Times New Roman"/>
          <w:i/>
          <w:iCs/>
          <w:sz w:val="24"/>
          <w:szCs w:val="24"/>
        </w:rPr>
        <w:t>з</w:t>
      </w:r>
      <w:r>
        <w:rPr>
          <w:rFonts w:eastAsia="Times New Roman"/>
          <w:i/>
          <w:iCs/>
          <w:sz w:val="24"/>
          <w:szCs w:val="24"/>
        </w:rPr>
        <w:t>опасности при обращении с приборами</w:t>
      </w:r>
      <w:proofErr w:type="gramEnd"/>
      <w:r>
        <w:rPr>
          <w:rFonts w:eastAsia="Times New Roman"/>
          <w:i/>
          <w:iCs/>
          <w:sz w:val="24"/>
          <w:szCs w:val="24"/>
        </w:rPr>
        <w:t xml:space="preserve"> и техническими устройствами, для сохранения здоровья и соблюдения норм экологического поведения в окружающей среде; пр</w:t>
      </w:r>
      <w:r>
        <w:rPr>
          <w:rFonts w:eastAsia="Times New Roman"/>
          <w:i/>
          <w:iCs/>
          <w:sz w:val="24"/>
          <w:szCs w:val="24"/>
        </w:rPr>
        <w:t>и</w:t>
      </w:r>
      <w:r>
        <w:rPr>
          <w:rFonts w:eastAsia="Times New Roman"/>
          <w:i/>
          <w:iCs/>
          <w:sz w:val="24"/>
          <w:szCs w:val="24"/>
        </w:rPr>
        <w:t>водить примеры экологических последствий работы двигателей внутреннего сгорания, тепловых и гидроэлектростанций;</w:t>
      </w:r>
    </w:p>
    <w:p w:rsidR="00576419" w:rsidRDefault="00576419" w:rsidP="00830706">
      <w:pPr>
        <w:tabs>
          <w:tab w:val="left" w:pos="567"/>
          <w:tab w:val="left" w:pos="2268"/>
        </w:tabs>
        <w:spacing w:line="1" w:lineRule="exact"/>
        <w:rPr>
          <w:rFonts w:ascii="Symbol" w:eastAsia="Symbol" w:hAnsi="Symbol" w:cs="Symbol"/>
          <w:sz w:val="24"/>
          <w:szCs w:val="24"/>
        </w:rPr>
      </w:pPr>
    </w:p>
    <w:p w:rsidR="00576419" w:rsidRDefault="00576419" w:rsidP="00830706">
      <w:pPr>
        <w:numPr>
          <w:ilvl w:val="0"/>
          <w:numId w:val="148"/>
        </w:numPr>
        <w:tabs>
          <w:tab w:val="left" w:pos="567"/>
          <w:tab w:val="left" w:pos="1394"/>
          <w:tab w:val="left" w:pos="2268"/>
        </w:tabs>
        <w:spacing w:line="275" w:lineRule="auto"/>
        <w:ind w:right="420"/>
        <w:jc w:val="both"/>
        <w:rPr>
          <w:rFonts w:ascii="Symbol" w:eastAsia="Symbol" w:hAnsi="Symbol" w:cs="Symbol"/>
          <w:sz w:val="24"/>
          <w:szCs w:val="24"/>
        </w:rPr>
      </w:pPr>
      <w:r>
        <w:rPr>
          <w:rFonts w:eastAsia="Times New Roman"/>
          <w:i/>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76419" w:rsidRDefault="00576419" w:rsidP="00830706">
      <w:pPr>
        <w:numPr>
          <w:ilvl w:val="0"/>
          <w:numId w:val="148"/>
        </w:numPr>
        <w:tabs>
          <w:tab w:val="left" w:pos="567"/>
          <w:tab w:val="left" w:pos="1394"/>
          <w:tab w:val="left" w:pos="2268"/>
        </w:tabs>
        <w:spacing w:line="272" w:lineRule="auto"/>
        <w:ind w:right="420"/>
        <w:jc w:val="both"/>
        <w:rPr>
          <w:rFonts w:ascii="Symbol" w:eastAsia="Symbol" w:hAnsi="Symbol" w:cs="Symbol"/>
          <w:sz w:val="24"/>
          <w:szCs w:val="24"/>
        </w:rPr>
      </w:pPr>
      <w:r>
        <w:rPr>
          <w:rFonts w:eastAsia="Times New Roman"/>
          <w:i/>
          <w:iCs/>
          <w:sz w:val="24"/>
          <w:szCs w:val="24"/>
        </w:rPr>
        <w:t>находить адекватную предложенной задаче физическую модель, разрешать пробл</w:t>
      </w:r>
      <w:r>
        <w:rPr>
          <w:rFonts w:eastAsia="Times New Roman"/>
          <w:i/>
          <w:iCs/>
          <w:sz w:val="24"/>
          <w:szCs w:val="24"/>
        </w:rPr>
        <w:t>е</w:t>
      </w:r>
      <w:r>
        <w:rPr>
          <w:rFonts w:eastAsia="Times New Roman"/>
          <w:i/>
          <w:iCs/>
          <w:sz w:val="24"/>
          <w:szCs w:val="24"/>
        </w:rPr>
        <w:t>му как на основе имеющихся знаний о тепловых явлениях с использованием математич</w:t>
      </w:r>
      <w:r>
        <w:rPr>
          <w:rFonts w:eastAsia="Times New Roman"/>
          <w:i/>
          <w:iCs/>
          <w:sz w:val="24"/>
          <w:szCs w:val="24"/>
        </w:rPr>
        <w:t>е</w:t>
      </w:r>
      <w:r>
        <w:rPr>
          <w:rFonts w:eastAsia="Times New Roman"/>
          <w:i/>
          <w:iCs/>
          <w:sz w:val="24"/>
          <w:szCs w:val="24"/>
        </w:rPr>
        <w:t>ского аппарата, так и при помощи методов оценки.</w:t>
      </w:r>
    </w:p>
    <w:p w:rsidR="00576419" w:rsidRDefault="00576419" w:rsidP="00576419">
      <w:pPr>
        <w:spacing w:line="1" w:lineRule="exact"/>
        <w:rPr>
          <w:sz w:val="20"/>
          <w:szCs w:val="20"/>
        </w:rPr>
      </w:pPr>
    </w:p>
    <w:p w:rsidR="00576419" w:rsidRDefault="00576419" w:rsidP="00576419">
      <w:pPr>
        <w:rPr>
          <w:sz w:val="20"/>
          <w:szCs w:val="20"/>
        </w:rPr>
      </w:pPr>
      <w:r>
        <w:rPr>
          <w:rFonts w:eastAsia="Times New Roman"/>
          <w:b/>
          <w:bCs/>
          <w:sz w:val="24"/>
          <w:szCs w:val="24"/>
        </w:rPr>
        <w:lastRenderedPageBreak/>
        <w:t>Электрические и магнитные явления</w:t>
      </w:r>
    </w:p>
    <w:p w:rsidR="00576419" w:rsidRDefault="00576419" w:rsidP="00576419">
      <w:pPr>
        <w:spacing w:line="41" w:lineRule="exact"/>
        <w:rPr>
          <w:sz w:val="20"/>
          <w:szCs w:val="20"/>
        </w:rPr>
      </w:pPr>
    </w:p>
    <w:p w:rsidR="00576419" w:rsidRDefault="00576419" w:rsidP="00576419">
      <w:pPr>
        <w:rPr>
          <w:sz w:val="20"/>
          <w:szCs w:val="20"/>
        </w:rPr>
      </w:pPr>
      <w:r>
        <w:rPr>
          <w:rFonts w:eastAsia="Times New Roman"/>
          <w:b/>
          <w:bCs/>
          <w:sz w:val="24"/>
          <w:szCs w:val="24"/>
        </w:rPr>
        <w:t>Выпускник научится:</w:t>
      </w:r>
    </w:p>
    <w:p w:rsidR="00576419" w:rsidRDefault="00576419" w:rsidP="00576419">
      <w:pPr>
        <w:spacing w:line="55" w:lineRule="exact"/>
        <w:rPr>
          <w:sz w:val="20"/>
          <w:szCs w:val="20"/>
        </w:rPr>
      </w:pPr>
    </w:p>
    <w:p w:rsidR="00576419" w:rsidRDefault="00576419" w:rsidP="00830706">
      <w:pPr>
        <w:numPr>
          <w:ilvl w:val="0"/>
          <w:numId w:val="149"/>
        </w:numPr>
        <w:tabs>
          <w:tab w:val="left" w:pos="567"/>
        </w:tabs>
        <w:spacing w:line="275" w:lineRule="auto"/>
        <w:ind w:right="420"/>
        <w:jc w:val="both"/>
        <w:rPr>
          <w:rFonts w:ascii="Symbol" w:eastAsia="Symbol" w:hAnsi="Symbol" w:cs="Symbol"/>
          <w:sz w:val="24"/>
          <w:szCs w:val="24"/>
        </w:rPr>
      </w:pPr>
      <w:proofErr w:type="gramStart"/>
      <w:r>
        <w:rPr>
          <w:rFonts w:eastAsia="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w:t>
      </w:r>
      <w:r>
        <w:rPr>
          <w:rFonts w:eastAsia="Times New Roman"/>
          <w:sz w:val="24"/>
          <w:szCs w:val="24"/>
        </w:rPr>
        <w:t>й</w:t>
      </w:r>
      <w:r>
        <w:rPr>
          <w:rFonts w:eastAsia="Times New Roman"/>
          <w:sz w:val="24"/>
          <w:szCs w:val="24"/>
        </w:rPr>
        <w:t>ствие зарядов, электрический ток и его действия (тепловое, химическое, магнитное), вза</w:t>
      </w:r>
      <w:r>
        <w:rPr>
          <w:rFonts w:eastAsia="Times New Roman"/>
          <w:sz w:val="24"/>
          <w:szCs w:val="24"/>
        </w:rPr>
        <w:t>и</w:t>
      </w:r>
      <w:r>
        <w:rPr>
          <w:rFonts w:eastAsia="Times New Roman"/>
          <w:sz w:val="24"/>
          <w:szCs w:val="24"/>
        </w:rPr>
        <w:t>модействие магнитов, электромагнитная индукция, действие магнитного поля на прово</w:t>
      </w:r>
      <w:r>
        <w:rPr>
          <w:rFonts w:eastAsia="Times New Roman"/>
          <w:sz w:val="24"/>
          <w:szCs w:val="24"/>
        </w:rPr>
        <w:t>д</w:t>
      </w:r>
      <w:r>
        <w:rPr>
          <w:rFonts w:eastAsia="Times New Roman"/>
          <w:sz w:val="24"/>
          <w:szCs w:val="24"/>
        </w:rPr>
        <w:t>ник с током и на движущуюся заряженную частицу, действие электрического поля на зар</w:t>
      </w:r>
      <w:r>
        <w:rPr>
          <w:rFonts w:eastAsia="Times New Roman"/>
          <w:sz w:val="24"/>
          <w:szCs w:val="24"/>
        </w:rPr>
        <w:t>я</w:t>
      </w:r>
      <w:r>
        <w:rPr>
          <w:rFonts w:eastAsia="Times New Roman"/>
          <w:sz w:val="24"/>
          <w:szCs w:val="24"/>
        </w:rPr>
        <w:t>женную частицу, электромагнитные волны, прямолинейное распространение света, отр</w:t>
      </w:r>
      <w:r>
        <w:rPr>
          <w:rFonts w:eastAsia="Times New Roman"/>
          <w:sz w:val="24"/>
          <w:szCs w:val="24"/>
        </w:rPr>
        <w:t>а</w:t>
      </w:r>
      <w:r>
        <w:rPr>
          <w:rFonts w:eastAsia="Times New Roman"/>
          <w:sz w:val="24"/>
          <w:szCs w:val="24"/>
        </w:rPr>
        <w:t>жение и преломление света, дисперсия</w:t>
      </w:r>
      <w:proofErr w:type="gramEnd"/>
      <w:r>
        <w:rPr>
          <w:rFonts w:eastAsia="Times New Roman"/>
          <w:sz w:val="24"/>
          <w:szCs w:val="24"/>
        </w:rPr>
        <w:t xml:space="preserve"> света.</w:t>
      </w:r>
    </w:p>
    <w:p w:rsidR="00576419" w:rsidRDefault="00576419" w:rsidP="00830706">
      <w:pPr>
        <w:tabs>
          <w:tab w:val="left" w:pos="567"/>
        </w:tabs>
        <w:spacing w:line="3" w:lineRule="exact"/>
        <w:rPr>
          <w:rFonts w:ascii="Symbol" w:eastAsia="Symbol" w:hAnsi="Symbol" w:cs="Symbol"/>
          <w:sz w:val="24"/>
          <w:szCs w:val="24"/>
        </w:rPr>
      </w:pPr>
    </w:p>
    <w:p w:rsidR="00576419" w:rsidRDefault="00576419" w:rsidP="00830706">
      <w:pPr>
        <w:numPr>
          <w:ilvl w:val="0"/>
          <w:numId w:val="149"/>
        </w:numPr>
        <w:tabs>
          <w:tab w:val="left" w:pos="567"/>
        </w:tabs>
        <w:spacing w:line="275" w:lineRule="auto"/>
        <w:ind w:right="420"/>
        <w:jc w:val="both"/>
        <w:rPr>
          <w:rFonts w:ascii="Symbol" w:eastAsia="Symbol" w:hAnsi="Symbol" w:cs="Symbol"/>
          <w:sz w:val="24"/>
          <w:szCs w:val="24"/>
        </w:rPr>
      </w:pPr>
      <w:r>
        <w:rPr>
          <w:rFonts w:eastAsia="Times New Roman"/>
          <w:sz w:val="24"/>
          <w:szCs w:val="24"/>
        </w:rPr>
        <w:t>составлять схемы электрических цепей с последовательным и параллельным соедин</w:t>
      </w:r>
      <w:r>
        <w:rPr>
          <w:rFonts w:eastAsia="Times New Roman"/>
          <w:sz w:val="24"/>
          <w:szCs w:val="24"/>
        </w:rPr>
        <w:t>е</w:t>
      </w:r>
      <w:r>
        <w:rPr>
          <w:rFonts w:eastAsia="Times New Roman"/>
          <w:sz w:val="24"/>
          <w:szCs w:val="24"/>
        </w:rPr>
        <w:t>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576419" w:rsidRDefault="00576419" w:rsidP="00830706">
      <w:pPr>
        <w:numPr>
          <w:ilvl w:val="0"/>
          <w:numId w:val="149"/>
        </w:numPr>
        <w:tabs>
          <w:tab w:val="left" w:pos="567"/>
        </w:tabs>
        <w:spacing w:line="274" w:lineRule="auto"/>
        <w:ind w:right="420"/>
        <w:rPr>
          <w:rFonts w:ascii="Symbol" w:eastAsia="Symbol" w:hAnsi="Symbol" w:cs="Symbol"/>
          <w:sz w:val="24"/>
          <w:szCs w:val="24"/>
        </w:rPr>
      </w:pPr>
      <w:r>
        <w:rPr>
          <w:rFonts w:eastAsia="Times New Roman"/>
          <w:sz w:val="24"/>
          <w:szCs w:val="24"/>
        </w:rPr>
        <w:t>использовать оптические схемы для построения изображений в плоском зеркале и с</w:t>
      </w:r>
      <w:r>
        <w:rPr>
          <w:rFonts w:eastAsia="Times New Roman"/>
          <w:sz w:val="24"/>
          <w:szCs w:val="24"/>
        </w:rPr>
        <w:t>о</w:t>
      </w:r>
      <w:r>
        <w:rPr>
          <w:rFonts w:eastAsia="Times New Roman"/>
          <w:sz w:val="24"/>
          <w:szCs w:val="24"/>
        </w:rPr>
        <w:t>бирающей линзе.</w:t>
      </w:r>
    </w:p>
    <w:p w:rsidR="00576419" w:rsidRDefault="00576419" w:rsidP="00830706">
      <w:pPr>
        <w:tabs>
          <w:tab w:val="left" w:pos="567"/>
        </w:tabs>
        <w:spacing w:line="2" w:lineRule="exact"/>
        <w:rPr>
          <w:rFonts w:ascii="Symbol" w:eastAsia="Symbol" w:hAnsi="Symbol" w:cs="Symbol"/>
          <w:sz w:val="24"/>
          <w:szCs w:val="24"/>
        </w:rPr>
      </w:pPr>
    </w:p>
    <w:p w:rsidR="00576419" w:rsidRPr="00830706" w:rsidRDefault="00576419" w:rsidP="00830706">
      <w:pPr>
        <w:numPr>
          <w:ilvl w:val="0"/>
          <w:numId w:val="149"/>
        </w:numPr>
        <w:tabs>
          <w:tab w:val="left" w:pos="567"/>
        </w:tabs>
        <w:spacing w:line="278" w:lineRule="auto"/>
        <w:ind w:right="420"/>
        <w:jc w:val="both"/>
        <w:rPr>
          <w:sz w:val="20"/>
          <w:szCs w:val="20"/>
        </w:rPr>
      </w:pPr>
      <w:r w:rsidRPr="00830706">
        <w:rPr>
          <w:rFonts w:eastAsia="Times New Roman"/>
          <w:sz w:val="24"/>
          <w:szCs w:val="24"/>
        </w:rPr>
        <w:t>описывать изученные свойства тел и электромагнитные явления, используя физич</w:t>
      </w:r>
      <w:r w:rsidRPr="00830706">
        <w:rPr>
          <w:rFonts w:eastAsia="Times New Roman"/>
          <w:sz w:val="24"/>
          <w:szCs w:val="24"/>
        </w:rPr>
        <w:t>е</w:t>
      </w:r>
      <w:r w:rsidRPr="00830706">
        <w:rPr>
          <w:rFonts w:eastAsia="Times New Roman"/>
          <w:sz w:val="24"/>
          <w:szCs w:val="24"/>
        </w:rPr>
        <w:t>ские величины: электрический заряд, сила тока, электрическое напряжение, эле</w:t>
      </w:r>
      <w:r w:rsidRPr="00830706">
        <w:rPr>
          <w:rFonts w:eastAsia="Times New Roman"/>
          <w:sz w:val="24"/>
          <w:szCs w:val="24"/>
        </w:rPr>
        <w:t>к</w:t>
      </w:r>
      <w:r w:rsidRPr="00830706">
        <w:rPr>
          <w:rFonts w:eastAsia="Times New Roman"/>
          <w:sz w:val="24"/>
          <w:szCs w:val="24"/>
        </w:rPr>
        <w:t xml:space="preserve">трическое сопротивление, удельное сопротивление вещества, </w:t>
      </w:r>
      <w:proofErr w:type="spellStart"/>
      <w:r w:rsidRPr="00830706">
        <w:rPr>
          <w:rFonts w:eastAsia="Times New Roman"/>
          <w:sz w:val="24"/>
          <w:szCs w:val="24"/>
        </w:rPr>
        <w:t>ектрического</w:t>
      </w:r>
      <w:proofErr w:type="spellEnd"/>
      <w:r w:rsidRPr="00830706">
        <w:rPr>
          <w:rFonts w:eastAsia="Times New Roman"/>
          <w:sz w:val="24"/>
          <w:szCs w:val="24"/>
        </w:rPr>
        <w:t xml:space="preserve"> поля, мощность тока, ф</w:t>
      </w:r>
      <w:r w:rsidRPr="00830706">
        <w:rPr>
          <w:rFonts w:eastAsia="Times New Roman"/>
          <w:sz w:val="24"/>
          <w:szCs w:val="24"/>
        </w:rPr>
        <w:t>о</w:t>
      </w:r>
      <w:r w:rsidRPr="00830706">
        <w:rPr>
          <w:rFonts w:eastAsia="Times New Roman"/>
          <w:sz w:val="24"/>
          <w:szCs w:val="24"/>
        </w:rPr>
        <w:t>кусное расстояние и оптическая сила линзы, скорость электромагнитных волн, длина во</w:t>
      </w:r>
      <w:r w:rsidRPr="00830706">
        <w:rPr>
          <w:rFonts w:eastAsia="Times New Roman"/>
          <w:sz w:val="24"/>
          <w:szCs w:val="24"/>
        </w:rPr>
        <w:t>л</w:t>
      </w:r>
      <w:r w:rsidRPr="00830706">
        <w:rPr>
          <w:rFonts w:eastAsia="Times New Roman"/>
          <w:sz w:val="24"/>
          <w:szCs w:val="24"/>
        </w:rPr>
        <w:t xml:space="preserve">ны и частота света; при </w:t>
      </w:r>
      <w:proofErr w:type="gramStart"/>
      <w:r w:rsidRPr="00830706">
        <w:rPr>
          <w:rFonts w:eastAsia="Times New Roman"/>
          <w:sz w:val="24"/>
          <w:szCs w:val="24"/>
        </w:rPr>
        <w:t>описании</w:t>
      </w:r>
      <w:proofErr w:type="gramEnd"/>
      <w:r w:rsidRPr="00830706">
        <w:rPr>
          <w:rFonts w:eastAsia="Times New Roman"/>
          <w:sz w:val="24"/>
          <w:szCs w:val="24"/>
        </w:rPr>
        <w:t xml:space="preserve"> верно трактовать физический смысл используемых вел</w:t>
      </w:r>
      <w:r w:rsidRPr="00830706">
        <w:rPr>
          <w:rFonts w:eastAsia="Times New Roman"/>
          <w:sz w:val="24"/>
          <w:szCs w:val="24"/>
        </w:rPr>
        <w:t>и</w:t>
      </w:r>
      <w:r w:rsidRPr="00830706">
        <w:rPr>
          <w:rFonts w:eastAsia="Times New Roman"/>
          <w:sz w:val="24"/>
          <w:szCs w:val="24"/>
        </w:rPr>
        <w:t>чин, их обозначения и единицы измерения; находить формулы, связывающие данную ф</w:t>
      </w:r>
      <w:r w:rsidRPr="00830706">
        <w:rPr>
          <w:rFonts w:eastAsia="Times New Roman"/>
          <w:sz w:val="24"/>
          <w:szCs w:val="24"/>
        </w:rPr>
        <w:t>и</w:t>
      </w:r>
      <w:r w:rsidRPr="00830706">
        <w:rPr>
          <w:rFonts w:eastAsia="Times New Roman"/>
          <w:sz w:val="24"/>
          <w:szCs w:val="24"/>
        </w:rPr>
        <w:t>зическую величину с другими величинами.</w:t>
      </w:r>
    </w:p>
    <w:p w:rsidR="00576419" w:rsidRDefault="00576419" w:rsidP="00830706">
      <w:pPr>
        <w:tabs>
          <w:tab w:val="left" w:pos="567"/>
        </w:tabs>
        <w:spacing w:line="5" w:lineRule="exact"/>
        <w:rPr>
          <w:sz w:val="20"/>
          <w:szCs w:val="20"/>
        </w:rPr>
      </w:pPr>
    </w:p>
    <w:p w:rsidR="00576419" w:rsidRDefault="00576419" w:rsidP="00830706">
      <w:pPr>
        <w:numPr>
          <w:ilvl w:val="1"/>
          <w:numId w:val="150"/>
        </w:numPr>
        <w:tabs>
          <w:tab w:val="left" w:pos="567"/>
        </w:tabs>
        <w:spacing w:line="275" w:lineRule="auto"/>
        <w:ind w:right="420"/>
        <w:jc w:val="both"/>
        <w:rPr>
          <w:rFonts w:ascii="Symbol" w:eastAsia="Symbol" w:hAnsi="Symbol" w:cs="Symbol"/>
          <w:sz w:val="24"/>
          <w:szCs w:val="24"/>
        </w:rPr>
      </w:pPr>
      <w:r>
        <w:rPr>
          <w:rFonts w:eastAsia="Times New Roman"/>
          <w:sz w:val="24"/>
          <w:szCs w:val="24"/>
        </w:rPr>
        <w:t>анализировать свойства тел, электромагнитные явления и процессы, используя физ</w:t>
      </w:r>
      <w:r>
        <w:rPr>
          <w:rFonts w:eastAsia="Times New Roman"/>
          <w:sz w:val="24"/>
          <w:szCs w:val="24"/>
        </w:rPr>
        <w:t>и</w:t>
      </w:r>
      <w:r>
        <w:rPr>
          <w:rFonts w:eastAsia="Times New Roman"/>
          <w:sz w:val="24"/>
          <w:szCs w:val="24"/>
        </w:rPr>
        <w:t xml:space="preserve">ческие законы: закон сохранения электрического заряда, закон Ома для участка цепи, закон </w:t>
      </w:r>
      <w:proofErr w:type="gramStart"/>
      <w:r>
        <w:rPr>
          <w:rFonts w:eastAsia="Times New Roman"/>
          <w:sz w:val="24"/>
          <w:szCs w:val="24"/>
        </w:rPr>
        <w:t>Джоуля-Ленца</w:t>
      </w:r>
      <w:proofErr w:type="gramEnd"/>
      <w:r>
        <w:rPr>
          <w:rFonts w:eastAsia="Times New Roman"/>
          <w:sz w:val="24"/>
          <w:szCs w:val="24"/>
        </w:rPr>
        <w:t>, закон прямолинейного распространения света, закон отражения света, з</w:t>
      </w:r>
      <w:r>
        <w:rPr>
          <w:rFonts w:eastAsia="Times New Roman"/>
          <w:sz w:val="24"/>
          <w:szCs w:val="24"/>
        </w:rPr>
        <w:t>а</w:t>
      </w:r>
      <w:r>
        <w:rPr>
          <w:rFonts w:eastAsia="Times New Roman"/>
          <w:sz w:val="24"/>
          <w:szCs w:val="24"/>
        </w:rPr>
        <w:t>кон преломления света; при этом различать словесную формулировку закона и его матем</w:t>
      </w:r>
      <w:r>
        <w:rPr>
          <w:rFonts w:eastAsia="Times New Roman"/>
          <w:sz w:val="24"/>
          <w:szCs w:val="24"/>
        </w:rPr>
        <w:t>а</w:t>
      </w:r>
      <w:r>
        <w:rPr>
          <w:rFonts w:eastAsia="Times New Roman"/>
          <w:sz w:val="24"/>
          <w:szCs w:val="24"/>
        </w:rPr>
        <w:t>тическое выражение.</w:t>
      </w:r>
    </w:p>
    <w:p w:rsidR="00576419" w:rsidRDefault="00576419" w:rsidP="00830706">
      <w:pPr>
        <w:tabs>
          <w:tab w:val="left" w:pos="567"/>
        </w:tabs>
        <w:spacing w:line="1" w:lineRule="exact"/>
        <w:rPr>
          <w:rFonts w:ascii="Symbol" w:eastAsia="Symbol" w:hAnsi="Symbol" w:cs="Symbol"/>
          <w:sz w:val="24"/>
          <w:szCs w:val="24"/>
        </w:rPr>
      </w:pPr>
    </w:p>
    <w:p w:rsidR="00576419" w:rsidRDefault="00576419" w:rsidP="00830706">
      <w:pPr>
        <w:numPr>
          <w:ilvl w:val="1"/>
          <w:numId w:val="150"/>
        </w:numPr>
        <w:tabs>
          <w:tab w:val="left" w:pos="567"/>
        </w:tabs>
        <w:spacing w:line="274" w:lineRule="auto"/>
        <w:ind w:right="420"/>
        <w:rPr>
          <w:rFonts w:ascii="Symbol" w:eastAsia="Symbol" w:hAnsi="Symbol" w:cs="Symbol"/>
          <w:sz w:val="24"/>
          <w:szCs w:val="24"/>
        </w:rPr>
      </w:pPr>
      <w:r>
        <w:rPr>
          <w:rFonts w:eastAsia="Times New Roman"/>
          <w:sz w:val="24"/>
          <w:szCs w:val="24"/>
        </w:rPr>
        <w:t xml:space="preserve">приводить примеры практического использования физических знаний </w:t>
      </w:r>
      <w:proofErr w:type="gramStart"/>
      <w:r>
        <w:rPr>
          <w:rFonts w:eastAsia="Times New Roman"/>
          <w:sz w:val="24"/>
          <w:szCs w:val="24"/>
        </w:rPr>
        <w:t>о</w:t>
      </w:r>
      <w:proofErr w:type="gramEnd"/>
      <w:r>
        <w:rPr>
          <w:rFonts w:eastAsia="Times New Roman"/>
          <w:sz w:val="24"/>
          <w:szCs w:val="24"/>
        </w:rPr>
        <w:t xml:space="preserve"> электрома</w:t>
      </w:r>
      <w:r>
        <w:rPr>
          <w:rFonts w:eastAsia="Times New Roman"/>
          <w:sz w:val="24"/>
          <w:szCs w:val="24"/>
        </w:rPr>
        <w:t>г</w:t>
      </w:r>
      <w:r>
        <w:rPr>
          <w:rFonts w:eastAsia="Times New Roman"/>
          <w:sz w:val="24"/>
          <w:szCs w:val="24"/>
        </w:rPr>
        <w:t>нитных явлениях</w:t>
      </w:r>
    </w:p>
    <w:p w:rsidR="00576419" w:rsidRDefault="00576419" w:rsidP="00830706">
      <w:pPr>
        <w:tabs>
          <w:tab w:val="left" w:pos="567"/>
        </w:tabs>
        <w:spacing w:line="2" w:lineRule="exact"/>
        <w:rPr>
          <w:rFonts w:ascii="Symbol" w:eastAsia="Symbol" w:hAnsi="Symbol" w:cs="Symbol"/>
          <w:sz w:val="24"/>
          <w:szCs w:val="24"/>
        </w:rPr>
      </w:pPr>
    </w:p>
    <w:p w:rsidR="00576419" w:rsidRDefault="00576419" w:rsidP="00830706">
      <w:pPr>
        <w:numPr>
          <w:ilvl w:val="1"/>
          <w:numId w:val="150"/>
        </w:numPr>
        <w:tabs>
          <w:tab w:val="left" w:pos="567"/>
        </w:tabs>
        <w:spacing w:line="273" w:lineRule="auto"/>
        <w:ind w:right="420"/>
        <w:jc w:val="both"/>
        <w:rPr>
          <w:rFonts w:ascii="Symbol" w:eastAsia="Symbol" w:hAnsi="Symbol" w:cs="Symbol"/>
          <w:sz w:val="24"/>
          <w:szCs w:val="24"/>
        </w:rPr>
      </w:pPr>
      <w:proofErr w:type="gramStart"/>
      <w:r>
        <w:rPr>
          <w:rFonts w:eastAsia="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w:t>
      </w:r>
      <w:r>
        <w:rPr>
          <w:rFonts w:eastAsia="Times New Roman"/>
          <w:sz w:val="24"/>
          <w:szCs w:val="24"/>
        </w:rPr>
        <w:t>а</w:t>
      </w:r>
      <w:r>
        <w:rPr>
          <w:rFonts w:eastAsia="Times New Roman"/>
          <w:sz w:val="24"/>
          <w:szCs w:val="24"/>
        </w:rPr>
        <w:t>кон преломления света) и формулы, связывающие физические величины (сила тока, эле</w:t>
      </w:r>
      <w:r>
        <w:rPr>
          <w:rFonts w:eastAsia="Times New Roman"/>
          <w:sz w:val="24"/>
          <w:szCs w:val="24"/>
        </w:rPr>
        <w:t>к</w:t>
      </w:r>
      <w:r>
        <w:rPr>
          <w:rFonts w:eastAsia="Times New Roman"/>
          <w:sz w:val="24"/>
          <w:szCs w:val="24"/>
        </w:rPr>
        <w:t>трическое напряжение, электрическое сопротивление, удельное сопротивление вещ</w:t>
      </w:r>
      <w:r>
        <w:rPr>
          <w:rFonts w:eastAsia="Times New Roman"/>
          <w:sz w:val="24"/>
          <w:szCs w:val="24"/>
        </w:rPr>
        <w:t>е</w:t>
      </w:r>
      <w:r>
        <w:rPr>
          <w:rFonts w:eastAsia="Times New Roman"/>
          <w:sz w:val="24"/>
          <w:szCs w:val="24"/>
        </w:rPr>
        <w:t>ства, работа электрического поля, мощность тока, фокусное расстояние и оптическая сила ли</w:t>
      </w:r>
      <w:r>
        <w:rPr>
          <w:rFonts w:eastAsia="Times New Roman"/>
          <w:sz w:val="24"/>
          <w:szCs w:val="24"/>
        </w:rPr>
        <w:t>н</w:t>
      </w:r>
      <w:r>
        <w:rPr>
          <w:rFonts w:eastAsia="Times New Roman"/>
          <w:sz w:val="24"/>
          <w:szCs w:val="24"/>
        </w:rPr>
        <w:t>зы, скорость электромагнитных волн, длина волны и частота света, формулы расчета эле</w:t>
      </w:r>
      <w:r>
        <w:rPr>
          <w:rFonts w:eastAsia="Times New Roman"/>
          <w:sz w:val="24"/>
          <w:szCs w:val="24"/>
        </w:rPr>
        <w:t>к</w:t>
      </w:r>
      <w:r>
        <w:rPr>
          <w:rFonts w:eastAsia="Times New Roman"/>
          <w:sz w:val="24"/>
          <w:szCs w:val="24"/>
        </w:rPr>
        <w:t>трического сопротивления при</w:t>
      </w:r>
      <w:proofErr w:type="gramEnd"/>
      <w:r>
        <w:rPr>
          <w:rFonts w:eastAsia="Times New Roman"/>
          <w:sz w:val="24"/>
          <w:szCs w:val="24"/>
        </w:rPr>
        <w:t xml:space="preserve"> последовательном</w:t>
      </w:r>
    </w:p>
    <w:p w:rsidR="00576419" w:rsidRDefault="00576419" w:rsidP="00830706">
      <w:pPr>
        <w:tabs>
          <w:tab w:val="left" w:pos="567"/>
        </w:tabs>
        <w:spacing w:line="4" w:lineRule="exact"/>
        <w:rPr>
          <w:rFonts w:ascii="Symbol" w:eastAsia="Symbol" w:hAnsi="Symbol" w:cs="Symbol"/>
          <w:sz w:val="24"/>
          <w:szCs w:val="24"/>
        </w:rPr>
      </w:pPr>
    </w:p>
    <w:p w:rsidR="00576419" w:rsidRDefault="00576419" w:rsidP="00830706">
      <w:pPr>
        <w:numPr>
          <w:ilvl w:val="0"/>
          <w:numId w:val="150"/>
        </w:numPr>
        <w:tabs>
          <w:tab w:val="left" w:pos="567"/>
          <w:tab w:val="left" w:pos="731"/>
        </w:tabs>
        <w:spacing w:line="276" w:lineRule="auto"/>
        <w:ind w:right="420"/>
        <w:jc w:val="both"/>
        <w:rPr>
          <w:rFonts w:eastAsia="Times New Roman"/>
          <w:sz w:val="24"/>
          <w:szCs w:val="24"/>
        </w:rPr>
      </w:pPr>
      <w:proofErr w:type="gramStart"/>
      <w:r>
        <w:rPr>
          <w:rFonts w:eastAsia="Times New Roman"/>
          <w:sz w:val="24"/>
          <w:szCs w:val="24"/>
        </w:rPr>
        <w:t>параллельном соединении проводников): на основе анализа условия задачи запис</w:t>
      </w:r>
      <w:r>
        <w:rPr>
          <w:rFonts w:eastAsia="Times New Roman"/>
          <w:sz w:val="24"/>
          <w:szCs w:val="24"/>
        </w:rPr>
        <w:t>ы</w:t>
      </w:r>
      <w:r>
        <w:rPr>
          <w:rFonts w:eastAsia="Times New Roman"/>
          <w:sz w:val="24"/>
          <w:szCs w:val="24"/>
        </w:rPr>
        <w:t>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w:t>
      </w:r>
      <w:r>
        <w:rPr>
          <w:rFonts w:eastAsia="Times New Roman"/>
          <w:sz w:val="24"/>
          <w:szCs w:val="24"/>
        </w:rPr>
        <w:t>е</w:t>
      </w:r>
      <w:r>
        <w:rPr>
          <w:rFonts w:eastAsia="Times New Roman"/>
          <w:sz w:val="24"/>
          <w:szCs w:val="24"/>
        </w:rPr>
        <w:t>ской величины.</w:t>
      </w:r>
      <w:proofErr w:type="gramEnd"/>
    </w:p>
    <w:p w:rsidR="00576419" w:rsidRDefault="00576419" w:rsidP="00576419">
      <w:pPr>
        <w:spacing w:line="3" w:lineRule="exact"/>
        <w:rPr>
          <w:rFonts w:eastAsia="Times New Roman"/>
          <w:sz w:val="24"/>
          <w:szCs w:val="24"/>
        </w:rPr>
      </w:pPr>
    </w:p>
    <w:p w:rsidR="00576419" w:rsidRDefault="00576419" w:rsidP="00576419">
      <w:pPr>
        <w:rPr>
          <w:rFonts w:eastAsia="Times New Roman"/>
          <w:sz w:val="24"/>
          <w:szCs w:val="24"/>
        </w:rPr>
      </w:pPr>
      <w:r>
        <w:rPr>
          <w:rFonts w:eastAsia="Times New Roman"/>
          <w:b/>
          <w:bCs/>
          <w:sz w:val="24"/>
          <w:szCs w:val="24"/>
        </w:rPr>
        <w:t>Выпускник получит возможность научиться:</w:t>
      </w:r>
    </w:p>
    <w:p w:rsidR="00576419" w:rsidRDefault="00576419" w:rsidP="00576419">
      <w:pPr>
        <w:spacing w:line="50" w:lineRule="exact"/>
        <w:rPr>
          <w:rFonts w:eastAsia="Times New Roman"/>
          <w:sz w:val="24"/>
          <w:szCs w:val="24"/>
        </w:rPr>
      </w:pPr>
    </w:p>
    <w:p w:rsidR="00576419" w:rsidRDefault="00576419" w:rsidP="00830706">
      <w:pPr>
        <w:numPr>
          <w:ilvl w:val="1"/>
          <w:numId w:val="150"/>
        </w:numPr>
        <w:tabs>
          <w:tab w:val="left" w:pos="567"/>
        </w:tabs>
        <w:spacing w:line="275" w:lineRule="auto"/>
        <w:ind w:right="420"/>
        <w:jc w:val="both"/>
        <w:rPr>
          <w:rFonts w:ascii="Symbol" w:eastAsia="Symbol" w:hAnsi="Symbol" w:cs="Symbol"/>
          <w:sz w:val="24"/>
          <w:szCs w:val="24"/>
        </w:rPr>
      </w:pPr>
      <w:r>
        <w:rPr>
          <w:rFonts w:eastAsia="Times New Roman"/>
          <w:i/>
          <w:iCs/>
          <w:sz w:val="24"/>
          <w:szCs w:val="24"/>
        </w:rPr>
        <w:t xml:space="preserve">использовать знания </w:t>
      </w:r>
      <w:proofErr w:type="gramStart"/>
      <w:r>
        <w:rPr>
          <w:rFonts w:eastAsia="Times New Roman"/>
          <w:i/>
          <w:iCs/>
          <w:sz w:val="24"/>
          <w:szCs w:val="24"/>
        </w:rPr>
        <w:t>об электромагнитных явлениях в повседневной жизни для обе</w:t>
      </w:r>
      <w:r>
        <w:rPr>
          <w:rFonts w:eastAsia="Times New Roman"/>
          <w:i/>
          <w:iCs/>
          <w:sz w:val="24"/>
          <w:szCs w:val="24"/>
        </w:rPr>
        <w:t>с</w:t>
      </w:r>
      <w:r>
        <w:rPr>
          <w:rFonts w:eastAsia="Times New Roman"/>
          <w:i/>
          <w:iCs/>
          <w:sz w:val="24"/>
          <w:szCs w:val="24"/>
        </w:rPr>
        <w:t>печения безопасности при обращении с приборами</w:t>
      </w:r>
      <w:proofErr w:type="gramEnd"/>
      <w:r>
        <w:rPr>
          <w:rFonts w:eastAsia="Times New Roman"/>
          <w:i/>
          <w:iCs/>
          <w:sz w:val="24"/>
          <w:szCs w:val="24"/>
        </w:rPr>
        <w:t xml:space="preserve"> и техническими устройствами, для с</w:t>
      </w:r>
      <w:r>
        <w:rPr>
          <w:rFonts w:eastAsia="Times New Roman"/>
          <w:i/>
          <w:iCs/>
          <w:sz w:val="24"/>
          <w:szCs w:val="24"/>
        </w:rPr>
        <w:t>о</w:t>
      </w:r>
      <w:r>
        <w:rPr>
          <w:rFonts w:eastAsia="Times New Roman"/>
          <w:i/>
          <w:iCs/>
          <w:sz w:val="24"/>
          <w:szCs w:val="24"/>
        </w:rPr>
        <w:t>хранения здоровья и соблюдения норм экологического поведения в окружающей среде; пр</w:t>
      </w:r>
      <w:r>
        <w:rPr>
          <w:rFonts w:eastAsia="Times New Roman"/>
          <w:i/>
          <w:iCs/>
          <w:sz w:val="24"/>
          <w:szCs w:val="24"/>
        </w:rPr>
        <w:t>и</w:t>
      </w:r>
      <w:r>
        <w:rPr>
          <w:rFonts w:eastAsia="Times New Roman"/>
          <w:i/>
          <w:iCs/>
          <w:sz w:val="24"/>
          <w:szCs w:val="24"/>
        </w:rPr>
        <w:t>водить примеры влияния электромагнитных излучений на живые организмы;</w:t>
      </w:r>
    </w:p>
    <w:p w:rsidR="00576419" w:rsidRDefault="00576419" w:rsidP="00576419">
      <w:pPr>
        <w:spacing w:line="1" w:lineRule="exact"/>
        <w:rPr>
          <w:rFonts w:ascii="Symbol" w:eastAsia="Symbol" w:hAnsi="Symbol" w:cs="Symbol"/>
          <w:sz w:val="24"/>
          <w:szCs w:val="24"/>
        </w:rPr>
      </w:pPr>
    </w:p>
    <w:p w:rsidR="00576419" w:rsidRDefault="00576419" w:rsidP="00830706">
      <w:pPr>
        <w:numPr>
          <w:ilvl w:val="1"/>
          <w:numId w:val="150"/>
        </w:numPr>
        <w:tabs>
          <w:tab w:val="left" w:pos="567"/>
        </w:tabs>
        <w:spacing w:line="275" w:lineRule="auto"/>
        <w:ind w:right="420"/>
        <w:jc w:val="both"/>
        <w:rPr>
          <w:rFonts w:ascii="Symbol" w:eastAsia="Symbol" w:hAnsi="Symbol" w:cs="Symbol"/>
          <w:sz w:val="24"/>
          <w:szCs w:val="24"/>
        </w:rPr>
      </w:pPr>
      <w:r>
        <w:rPr>
          <w:rFonts w:eastAsia="Times New Roman"/>
          <w:i/>
          <w:iCs/>
          <w:sz w:val="24"/>
          <w:szCs w:val="24"/>
        </w:rPr>
        <w:lastRenderedPageBreak/>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w:t>
      </w:r>
      <w:r>
        <w:rPr>
          <w:rFonts w:eastAsia="Times New Roman"/>
          <w:i/>
          <w:iCs/>
          <w:sz w:val="24"/>
          <w:szCs w:val="24"/>
        </w:rPr>
        <w:t>и</w:t>
      </w:r>
      <w:r>
        <w:rPr>
          <w:rFonts w:eastAsia="Times New Roman"/>
          <w:i/>
          <w:iCs/>
          <w:sz w:val="24"/>
          <w:szCs w:val="24"/>
        </w:rPr>
        <w:t xml:space="preserve">ченность использования частных законов (закон Ома для участка цепи, закон </w:t>
      </w:r>
      <w:proofErr w:type="gramStart"/>
      <w:r>
        <w:rPr>
          <w:rFonts w:eastAsia="Times New Roman"/>
          <w:i/>
          <w:iCs/>
          <w:sz w:val="24"/>
          <w:szCs w:val="24"/>
        </w:rPr>
        <w:t>Джоуля-Ленца</w:t>
      </w:r>
      <w:proofErr w:type="gramEnd"/>
      <w:r>
        <w:rPr>
          <w:rFonts w:eastAsia="Times New Roman"/>
          <w:i/>
          <w:iCs/>
          <w:sz w:val="24"/>
          <w:szCs w:val="24"/>
        </w:rPr>
        <w:t xml:space="preserve"> и др.);</w:t>
      </w:r>
    </w:p>
    <w:p w:rsidR="00576419" w:rsidRDefault="00576419" w:rsidP="00830706">
      <w:pPr>
        <w:numPr>
          <w:ilvl w:val="1"/>
          <w:numId w:val="150"/>
        </w:numPr>
        <w:tabs>
          <w:tab w:val="left" w:pos="567"/>
        </w:tabs>
        <w:spacing w:line="275" w:lineRule="auto"/>
        <w:ind w:right="420"/>
        <w:jc w:val="both"/>
        <w:rPr>
          <w:rFonts w:ascii="Symbol" w:eastAsia="Symbol" w:hAnsi="Symbol" w:cs="Symbol"/>
          <w:sz w:val="24"/>
          <w:szCs w:val="24"/>
        </w:rPr>
      </w:pPr>
      <w:r>
        <w:rPr>
          <w:rFonts w:eastAsia="Times New Roman"/>
          <w:i/>
          <w:iCs/>
          <w:sz w:val="24"/>
          <w:szCs w:val="24"/>
        </w:rPr>
        <w:t>использовать приемы построения физических моделей, поиска и формулировки док</w:t>
      </w:r>
      <w:r>
        <w:rPr>
          <w:rFonts w:eastAsia="Times New Roman"/>
          <w:i/>
          <w:iCs/>
          <w:sz w:val="24"/>
          <w:szCs w:val="24"/>
        </w:rPr>
        <w:t>а</w:t>
      </w:r>
      <w:r>
        <w:rPr>
          <w:rFonts w:eastAsia="Times New Roman"/>
          <w:i/>
          <w:iCs/>
          <w:sz w:val="24"/>
          <w:szCs w:val="24"/>
        </w:rPr>
        <w:t>зательств выдвинутых гипотез и теоретических выводов на основе эмпирически устано</w:t>
      </w:r>
      <w:r>
        <w:rPr>
          <w:rFonts w:eastAsia="Times New Roman"/>
          <w:i/>
          <w:iCs/>
          <w:sz w:val="24"/>
          <w:szCs w:val="24"/>
        </w:rPr>
        <w:t>в</w:t>
      </w:r>
      <w:r>
        <w:rPr>
          <w:rFonts w:eastAsia="Times New Roman"/>
          <w:i/>
          <w:iCs/>
          <w:sz w:val="24"/>
          <w:szCs w:val="24"/>
        </w:rPr>
        <w:t>ленных фактов;</w:t>
      </w:r>
    </w:p>
    <w:p w:rsidR="00576419" w:rsidRDefault="00576419" w:rsidP="00830706">
      <w:pPr>
        <w:numPr>
          <w:ilvl w:val="1"/>
          <w:numId w:val="150"/>
        </w:numPr>
        <w:tabs>
          <w:tab w:val="left" w:pos="567"/>
        </w:tabs>
        <w:spacing w:line="272" w:lineRule="auto"/>
        <w:ind w:right="420"/>
        <w:jc w:val="both"/>
        <w:rPr>
          <w:rFonts w:ascii="Symbol" w:eastAsia="Symbol" w:hAnsi="Symbol" w:cs="Symbol"/>
          <w:sz w:val="24"/>
          <w:szCs w:val="24"/>
        </w:rPr>
      </w:pPr>
      <w:r>
        <w:rPr>
          <w:rFonts w:eastAsia="Times New Roman"/>
          <w:i/>
          <w:iCs/>
          <w:sz w:val="24"/>
          <w:szCs w:val="24"/>
        </w:rPr>
        <w:t>находить адекватную предложенной задаче физическую модель, разрешать пробл</w:t>
      </w:r>
      <w:r>
        <w:rPr>
          <w:rFonts w:eastAsia="Times New Roman"/>
          <w:i/>
          <w:iCs/>
          <w:sz w:val="24"/>
          <w:szCs w:val="24"/>
        </w:rPr>
        <w:t>е</w:t>
      </w:r>
      <w:r>
        <w:rPr>
          <w:rFonts w:eastAsia="Times New Roman"/>
          <w:i/>
          <w:iCs/>
          <w:sz w:val="24"/>
          <w:szCs w:val="24"/>
        </w:rPr>
        <w:t>му как на основе имеющихся знаний об электромагнитных явлениях с использованием м</w:t>
      </w:r>
      <w:r>
        <w:rPr>
          <w:rFonts w:eastAsia="Times New Roman"/>
          <w:i/>
          <w:iCs/>
          <w:sz w:val="24"/>
          <w:szCs w:val="24"/>
        </w:rPr>
        <w:t>а</w:t>
      </w:r>
      <w:r>
        <w:rPr>
          <w:rFonts w:eastAsia="Times New Roman"/>
          <w:i/>
          <w:iCs/>
          <w:sz w:val="24"/>
          <w:szCs w:val="24"/>
        </w:rPr>
        <w:t>тематического аппарата, так и при помощи методов оценки.</w:t>
      </w:r>
    </w:p>
    <w:p w:rsidR="00576419" w:rsidRDefault="00576419" w:rsidP="00576419">
      <w:pPr>
        <w:spacing w:line="1" w:lineRule="exact"/>
        <w:rPr>
          <w:rFonts w:ascii="Symbol" w:eastAsia="Symbol" w:hAnsi="Symbol" w:cs="Symbol"/>
          <w:sz w:val="24"/>
          <w:szCs w:val="24"/>
        </w:rPr>
      </w:pPr>
    </w:p>
    <w:p w:rsidR="00576419" w:rsidRDefault="00576419" w:rsidP="00576419">
      <w:pPr>
        <w:spacing w:line="293" w:lineRule="auto"/>
        <w:ind w:right="6380"/>
        <w:rPr>
          <w:rFonts w:ascii="Symbol" w:eastAsia="Symbol" w:hAnsi="Symbol" w:cs="Symbol"/>
          <w:sz w:val="24"/>
          <w:szCs w:val="24"/>
        </w:rPr>
      </w:pPr>
      <w:r>
        <w:rPr>
          <w:rFonts w:eastAsia="Times New Roman"/>
          <w:b/>
          <w:bCs/>
          <w:sz w:val="23"/>
          <w:szCs w:val="23"/>
        </w:rPr>
        <w:t>Квантовые явления Выпускник научится:</w:t>
      </w:r>
    </w:p>
    <w:p w:rsidR="00576419" w:rsidRDefault="00576419" w:rsidP="00576419">
      <w:pPr>
        <w:spacing w:line="1" w:lineRule="exact"/>
        <w:rPr>
          <w:rFonts w:ascii="Symbol" w:eastAsia="Symbol" w:hAnsi="Symbol" w:cs="Symbol"/>
          <w:sz w:val="24"/>
          <w:szCs w:val="24"/>
        </w:rPr>
      </w:pPr>
    </w:p>
    <w:p w:rsidR="00830706" w:rsidRPr="00830706" w:rsidRDefault="00576419" w:rsidP="00830706">
      <w:pPr>
        <w:numPr>
          <w:ilvl w:val="1"/>
          <w:numId w:val="150"/>
        </w:numPr>
        <w:tabs>
          <w:tab w:val="left" w:pos="567"/>
        </w:tabs>
        <w:spacing w:line="281" w:lineRule="auto"/>
        <w:ind w:right="420"/>
        <w:jc w:val="both"/>
        <w:rPr>
          <w:rFonts w:ascii="Symbol" w:eastAsia="Symbol" w:hAnsi="Symbol" w:cs="Symbol"/>
          <w:sz w:val="24"/>
          <w:szCs w:val="24"/>
        </w:rPr>
      </w:pPr>
      <w:r>
        <w:rPr>
          <w:rFonts w:eastAsia="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w:t>
      </w:r>
      <w:r>
        <w:rPr>
          <w:rFonts w:eastAsia="Times New Roman"/>
          <w:sz w:val="24"/>
          <w:szCs w:val="24"/>
        </w:rPr>
        <w:t>в</w:t>
      </w:r>
      <w:r>
        <w:rPr>
          <w:rFonts w:eastAsia="Times New Roman"/>
          <w:sz w:val="24"/>
          <w:szCs w:val="24"/>
        </w:rPr>
        <w:t xml:space="preserve">ность, α-, β- и </w:t>
      </w:r>
      <w:proofErr w:type="gramStart"/>
      <w:r>
        <w:rPr>
          <w:rFonts w:eastAsia="Times New Roman"/>
          <w:sz w:val="24"/>
          <w:szCs w:val="24"/>
        </w:rPr>
        <w:t>γ-</w:t>
      </w:r>
      <w:proofErr w:type="gramEnd"/>
      <w:r>
        <w:rPr>
          <w:rFonts w:eastAsia="Times New Roman"/>
          <w:sz w:val="24"/>
          <w:szCs w:val="24"/>
        </w:rPr>
        <w:t>излучения, возникновение линейчатого спектра излучения ат</w:t>
      </w:r>
      <w:r>
        <w:rPr>
          <w:rFonts w:eastAsia="Times New Roman"/>
          <w:sz w:val="24"/>
          <w:szCs w:val="24"/>
        </w:rPr>
        <w:t>о</w:t>
      </w:r>
      <w:r>
        <w:rPr>
          <w:rFonts w:eastAsia="Times New Roman"/>
          <w:sz w:val="24"/>
          <w:szCs w:val="24"/>
        </w:rPr>
        <w:t>ма;</w:t>
      </w:r>
    </w:p>
    <w:p w:rsidR="00576419" w:rsidRDefault="00830706" w:rsidP="00830706">
      <w:pPr>
        <w:numPr>
          <w:ilvl w:val="1"/>
          <w:numId w:val="150"/>
        </w:numPr>
        <w:tabs>
          <w:tab w:val="left" w:pos="567"/>
        </w:tabs>
        <w:spacing w:line="281" w:lineRule="auto"/>
        <w:ind w:right="420"/>
        <w:jc w:val="both"/>
        <w:rPr>
          <w:rFonts w:ascii="Symbol" w:eastAsia="Symbol" w:hAnsi="Symbol" w:cs="Symbol"/>
          <w:sz w:val="24"/>
          <w:szCs w:val="24"/>
        </w:rPr>
      </w:pPr>
      <w:r>
        <w:rPr>
          <w:rFonts w:eastAsia="Times New Roman"/>
          <w:sz w:val="24"/>
          <w:szCs w:val="24"/>
        </w:rPr>
        <w:t xml:space="preserve"> </w:t>
      </w:r>
      <w:r w:rsidR="00576419">
        <w:rPr>
          <w:rFonts w:eastAsia="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w:t>
      </w:r>
      <w:r w:rsidR="00576419">
        <w:rPr>
          <w:rFonts w:eastAsia="Times New Roman"/>
          <w:sz w:val="24"/>
          <w:szCs w:val="24"/>
        </w:rPr>
        <w:t>а</w:t>
      </w:r>
      <w:r w:rsidR="00576419">
        <w:rPr>
          <w:rFonts w:eastAsia="Times New Roman"/>
          <w:sz w:val="24"/>
          <w:szCs w:val="24"/>
        </w:rPr>
        <w:t>вильно трактовать физический смысл используемых величин, их обозначения и единицы измер</w:t>
      </w:r>
      <w:r w:rsidR="00576419">
        <w:rPr>
          <w:rFonts w:eastAsia="Times New Roman"/>
          <w:sz w:val="24"/>
          <w:szCs w:val="24"/>
        </w:rPr>
        <w:t>е</w:t>
      </w:r>
      <w:r w:rsidR="00576419">
        <w:rPr>
          <w:rFonts w:eastAsia="Times New Roman"/>
          <w:sz w:val="24"/>
          <w:szCs w:val="24"/>
        </w:rPr>
        <w:t>ния; находить формулы, связывающие данную физическую величину с другими величин</w:t>
      </w:r>
      <w:r w:rsidR="00576419">
        <w:rPr>
          <w:rFonts w:eastAsia="Times New Roman"/>
          <w:sz w:val="24"/>
          <w:szCs w:val="24"/>
        </w:rPr>
        <w:t>а</w:t>
      </w:r>
      <w:r w:rsidR="00576419">
        <w:rPr>
          <w:rFonts w:eastAsia="Times New Roman"/>
          <w:sz w:val="24"/>
          <w:szCs w:val="24"/>
        </w:rPr>
        <w:t>ми, вычислять значение физической величины;</w:t>
      </w:r>
    </w:p>
    <w:p w:rsidR="00576419" w:rsidRDefault="00576419" w:rsidP="00830706">
      <w:pPr>
        <w:tabs>
          <w:tab w:val="left" w:pos="567"/>
        </w:tabs>
        <w:spacing w:line="1" w:lineRule="exact"/>
        <w:rPr>
          <w:rFonts w:ascii="Symbol" w:eastAsia="Symbol" w:hAnsi="Symbol" w:cs="Symbol"/>
          <w:sz w:val="24"/>
          <w:szCs w:val="24"/>
        </w:rPr>
      </w:pPr>
    </w:p>
    <w:p w:rsidR="00576419" w:rsidRDefault="00576419" w:rsidP="00830706">
      <w:pPr>
        <w:numPr>
          <w:ilvl w:val="0"/>
          <w:numId w:val="151"/>
        </w:numPr>
        <w:tabs>
          <w:tab w:val="left" w:pos="567"/>
        </w:tabs>
        <w:spacing w:line="276" w:lineRule="auto"/>
        <w:ind w:right="420"/>
        <w:jc w:val="both"/>
        <w:rPr>
          <w:rFonts w:ascii="Symbol" w:eastAsia="Symbol" w:hAnsi="Symbol" w:cs="Symbol"/>
          <w:sz w:val="24"/>
          <w:szCs w:val="24"/>
        </w:rPr>
      </w:pPr>
      <w:r>
        <w:rPr>
          <w:rFonts w:eastAsia="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w:t>
      </w:r>
      <w:r>
        <w:rPr>
          <w:rFonts w:eastAsia="Times New Roman"/>
          <w:sz w:val="24"/>
          <w:szCs w:val="24"/>
        </w:rPr>
        <w:t>с</w:t>
      </w:r>
      <w:r>
        <w:rPr>
          <w:rFonts w:eastAsia="Times New Roman"/>
          <w:sz w:val="24"/>
          <w:szCs w:val="24"/>
        </w:rPr>
        <w:t>сового числа, закономерности излучения и поглощения света атомом, при этом различать слове</w:t>
      </w:r>
      <w:r>
        <w:rPr>
          <w:rFonts w:eastAsia="Times New Roman"/>
          <w:sz w:val="24"/>
          <w:szCs w:val="24"/>
        </w:rPr>
        <w:t>с</w:t>
      </w:r>
      <w:r>
        <w:rPr>
          <w:rFonts w:eastAsia="Times New Roman"/>
          <w:sz w:val="24"/>
          <w:szCs w:val="24"/>
        </w:rPr>
        <w:t>ную формулировку закона и его математическое выражение;</w:t>
      </w:r>
    </w:p>
    <w:p w:rsidR="00576419" w:rsidRDefault="00576419" w:rsidP="00830706">
      <w:pPr>
        <w:numPr>
          <w:ilvl w:val="0"/>
          <w:numId w:val="151"/>
        </w:numPr>
        <w:tabs>
          <w:tab w:val="left" w:pos="567"/>
        </w:tabs>
        <w:spacing w:line="272" w:lineRule="auto"/>
        <w:ind w:right="420"/>
        <w:rPr>
          <w:rFonts w:ascii="Symbol" w:eastAsia="Symbol" w:hAnsi="Symbol" w:cs="Symbol"/>
          <w:sz w:val="24"/>
          <w:szCs w:val="24"/>
        </w:rPr>
      </w:pPr>
      <w:r>
        <w:rPr>
          <w:rFonts w:eastAsia="Times New Roman"/>
          <w:sz w:val="24"/>
          <w:szCs w:val="24"/>
        </w:rPr>
        <w:t>различать основные признаки планетарной модели атома, нуклонной модели атомн</w:t>
      </w:r>
      <w:r>
        <w:rPr>
          <w:rFonts w:eastAsia="Times New Roman"/>
          <w:sz w:val="24"/>
          <w:szCs w:val="24"/>
        </w:rPr>
        <w:t>о</w:t>
      </w:r>
      <w:r>
        <w:rPr>
          <w:rFonts w:eastAsia="Times New Roman"/>
          <w:sz w:val="24"/>
          <w:szCs w:val="24"/>
        </w:rPr>
        <w:t>го ядра;</w:t>
      </w:r>
    </w:p>
    <w:p w:rsidR="00576419" w:rsidRDefault="00576419" w:rsidP="00830706">
      <w:pPr>
        <w:tabs>
          <w:tab w:val="left" w:pos="567"/>
        </w:tabs>
        <w:spacing w:line="2" w:lineRule="exact"/>
        <w:rPr>
          <w:rFonts w:ascii="Symbol" w:eastAsia="Symbol" w:hAnsi="Symbol" w:cs="Symbol"/>
          <w:sz w:val="24"/>
          <w:szCs w:val="24"/>
        </w:rPr>
      </w:pPr>
    </w:p>
    <w:p w:rsidR="00576419" w:rsidRDefault="00576419" w:rsidP="00830706">
      <w:pPr>
        <w:numPr>
          <w:ilvl w:val="0"/>
          <w:numId w:val="151"/>
        </w:numPr>
        <w:tabs>
          <w:tab w:val="left" w:pos="567"/>
        </w:tabs>
        <w:spacing w:line="269" w:lineRule="auto"/>
        <w:ind w:right="420"/>
        <w:rPr>
          <w:rFonts w:ascii="Symbol" w:eastAsia="Symbol" w:hAnsi="Symbol" w:cs="Symbol"/>
          <w:sz w:val="24"/>
          <w:szCs w:val="24"/>
        </w:rPr>
      </w:pPr>
      <w:r>
        <w:rPr>
          <w:rFonts w:eastAsia="Times New Roman"/>
          <w:sz w:val="24"/>
          <w:szCs w:val="24"/>
        </w:rPr>
        <w:t>приводить примеры проявления в природе и практического использования радиоа</w:t>
      </w:r>
      <w:r>
        <w:rPr>
          <w:rFonts w:eastAsia="Times New Roman"/>
          <w:sz w:val="24"/>
          <w:szCs w:val="24"/>
        </w:rPr>
        <w:t>к</w:t>
      </w:r>
      <w:r>
        <w:rPr>
          <w:rFonts w:eastAsia="Times New Roman"/>
          <w:sz w:val="24"/>
          <w:szCs w:val="24"/>
        </w:rPr>
        <w:t>тивности, ядерных и термоядерных реакций, спектрального анализа.</w:t>
      </w:r>
    </w:p>
    <w:p w:rsidR="00576419" w:rsidRDefault="00576419" w:rsidP="00576419">
      <w:pPr>
        <w:rPr>
          <w:rFonts w:ascii="Symbol" w:eastAsia="Symbol" w:hAnsi="Symbol" w:cs="Symbol"/>
          <w:sz w:val="24"/>
          <w:szCs w:val="24"/>
        </w:rPr>
      </w:pPr>
      <w:r>
        <w:rPr>
          <w:rFonts w:eastAsia="Times New Roman"/>
          <w:b/>
          <w:bCs/>
          <w:sz w:val="24"/>
          <w:szCs w:val="24"/>
        </w:rPr>
        <w:t>Выпускник получит возможность научиться:</w:t>
      </w:r>
    </w:p>
    <w:p w:rsidR="00576419" w:rsidRDefault="00576419" w:rsidP="00576419">
      <w:pPr>
        <w:spacing w:line="50" w:lineRule="exact"/>
        <w:rPr>
          <w:rFonts w:ascii="Symbol" w:eastAsia="Symbol" w:hAnsi="Symbol" w:cs="Symbol"/>
          <w:sz w:val="24"/>
          <w:szCs w:val="24"/>
        </w:rPr>
      </w:pPr>
    </w:p>
    <w:p w:rsidR="00576419" w:rsidRDefault="00576419" w:rsidP="00830706">
      <w:pPr>
        <w:numPr>
          <w:ilvl w:val="0"/>
          <w:numId w:val="151"/>
        </w:numPr>
        <w:tabs>
          <w:tab w:val="left" w:pos="567"/>
        </w:tabs>
        <w:spacing w:line="275" w:lineRule="auto"/>
        <w:ind w:right="420"/>
        <w:jc w:val="both"/>
        <w:rPr>
          <w:rFonts w:ascii="Symbol" w:eastAsia="Symbol" w:hAnsi="Symbol" w:cs="Symbol"/>
          <w:sz w:val="24"/>
          <w:szCs w:val="24"/>
        </w:rPr>
      </w:pPr>
      <w:r>
        <w:rPr>
          <w:rFonts w:eastAsia="Times New Roman"/>
          <w:i/>
          <w:iCs/>
          <w:sz w:val="24"/>
          <w:szCs w:val="24"/>
        </w:rPr>
        <w:t>использовать полученные знания в повседневной жизни при обращении с пр</w:t>
      </w:r>
      <w:r>
        <w:rPr>
          <w:rFonts w:eastAsia="Times New Roman"/>
          <w:i/>
          <w:iCs/>
          <w:sz w:val="24"/>
          <w:szCs w:val="24"/>
        </w:rPr>
        <w:t>и</w:t>
      </w:r>
      <w:r>
        <w:rPr>
          <w:rFonts w:eastAsia="Times New Roman"/>
          <w:i/>
          <w:iCs/>
          <w:sz w:val="24"/>
          <w:szCs w:val="24"/>
        </w:rPr>
        <w:t>борами и техническими устройствами (счетчик ионизирующих частиц, дозиметр), для с</w:t>
      </w:r>
      <w:r>
        <w:rPr>
          <w:rFonts w:eastAsia="Times New Roman"/>
          <w:i/>
          <w:iCs/>
          <w:sz w:val="24"/>
          <w:szCs w:val="24"/>
        </w:rPr>
        <w:t>о</w:t>
      </w:r>
      <w:r>
        <w:rPr>
          <w:rFonts w:eastAsia="Times New Roman"/>
          <w:i/>
          <w:iCs/>
          <w:sz w:val="24"/>
          <w:szCs w:val="24"/>
        </w:rPr>
        <w:t>хранения здоровья и соблюдения норм экологического поведения в окружающей среде;</w:t>
      </w:r>
    </w:p>
    <w:p w:rsidR="00576419" w:rsidRDefault="00576419" w:rsidP="00830706">
      <w:pPr>
        <w:numPr>
          <w:ilvl w:val="0"/>
          <w:numId w:val="151"/>
        </w:numPr>
        <w:tabs>
          <w:tab w:val="left" w:pos="567"/>
        </w:tabs>
        <w:rPr>
          <w:rFonts w:ascii="Symbol" w:eastAsia="Symbol" w:hAnsi="Symbol" w:cs="Symbol"/>
          <w:sz w:val="24"/>
          <w:szCs w:val="24"/>
        </w:rPr>
      </w:pPr>
      <w:r>
        <w:rPr>
          <w:rFonts w:eastAsia="Times New Roman"/>
          <w:i/>
          <w:iCs/>
          <w:sz w:val="24"/>
          <w:szCs w:val="24"/>
        </w:rPr>
        <w:t>соотносить энергию связи атомных ядер с дефектом массы;</w:t>
      </w:r>
    </w:p>
    <w:p w:rsidR="00576419" w:rsidRDefault="00576419" w:rsidP="00830706">
      <w:pPr>
        <w:tabs>
          <w:tab w:val="left" w:pos="567"/>
        </w:tabs>
        <w:spacing w:line="41" w:lineRule="exact"/>
        <w:rPr>
          <w:rFonts w:ascii="Symbol" w:eastAsia="Symbol" w:hAnsi="Symbol" w:cs="Symbol"/>
          <w:sz w:val="24"/>
          <w:szCs w:val="24"/>
        </w:rPr>
      </w:pPr>
    </w:p>
    <w:p w:rsidR="00576419" w:rsidRDefault="00576419" w:rsidP="00830706">
      <w:pPr>
        <w:numPr>
          <w:ilvl w:val="0"/>
          <w:numId w:val="151"/>
        </w:numPr>
        <w:tabs>
          <w:tab w:val="left" w:pos="567"/>
        </w:tabs>
        <w:spacing w:line="274" w:lineRule="auto"/>
        <w:ind w:right="420"/>
        <w:rPr>
          <w:rFonts w:ascii="Symbol" w:eastAsia="Symbol" w:hAnsi="Symbol" w:cs="Symbol"/>
          <w:sz w:val="24"/>
          <w:szCs w:val="24"/>
        </w:rPr>
      </w:pPr>
      <w:r>
        <w:rPr>
          <w:rFonts w:eastAsia="Times New Roman"/>
          <w:i/>
          <w:iCs/>
          <w:sz w:val="24"/>
          <w:szCs w:val="24"/>
        </w:rPr>
        <w:t>приводить примеры влияния радиоактивных излучений на живые организмы; пон</w:t>
      </w:r>
      <w:r>
        <w:rPr>
          <w:rFonts w:eastAsia="Times New Roman"/>
          <w:i/>
          <w:iCs/>
          <w:sz w:val="24"/>
          <w:szCs w:val="24"/>
        </w:rPr>
        <w:t>и</w:t>
      </w:r>
      <w:r>
        <w:rPr>
          <w:rFonts w:eastAsia="Times New Roman"/>
          <w:i/>
          <w:iCs/>
          <w:sz w:val="24"/>
          <w:szCs w:val="24"/>
        </w:rPr>
        <w:t>мать принцип действия дозиметра и различать условия его использования;</w:t>
      </w:r>
    </w:p>
    <w:p w:rsidR="00576419" w:rsidRDefault="00576419" w:rsidP="00830706">
      <w:pPr>
        <w:tabs>
          <w:tab w:val="left" w:pos="567"/>
        </w:tabs>
        <w:spacing w:line="2" w:lineRule="exact"/>
        <w:rPr>
          <w:rFonts w:ascii="Symbol" w:eastAsia="Symbol" w:hAnsi="Symbol" w:cs="Symbol"/>
          <w:sz w:val="24"/>
          <w:szCs w:val="24"/>
        </w:rPr>
      </w:pPr>
    </w:p>
    <w:p w:rsidR="00576419" w:rsidRDefault="00576419" w:rsidP="00830706">
      <w:pPr>
        <w:numPr>
          <w:ilvl w:val="0"/>
          <w:numId w:val="151"/>
        </w:numPr>
        <w:tabs>
          <w:tab w:val="left" w:pos="567"/>
        </w:tabs>
        <w:spacing w:line="272" w:lineRule="auto"/>
        <w:ind w:right="420"/>
        <w:jc w:val="both"/>
        <w:rPr>
          <w:rFonts w:ascii="Symbol" w:eastAsia="Symbol" w:hAnsi="Symbol" w:cs="Symbol"/>
          <w:sz w:val="24"/>
          <w:szCs w:val="24"/>
        </w:rPr>
      </w:pPr>
      <w:r>
        <w:rPr>
          <w:rFonts w:eastAsia="Times New Roman"/>
          <w:i/>
          <w:iCs/>
          <w:sz w:val="24"/>
          <w:szCs w:val="24"/>
        </w:rPr>
        <w:t>понимать экологические проблемы, возникающие при использовании атомных эле</w:t>
      </w:r>
      <w:r>
        <w:rPr>
          <w:rFonts w:eastAsia="Times New Roman"/>
          <w:i/>
          <w:iCs/>
          <w:sz w:val="24"/>
          <w:szCs w:val="24"/>
        </w:rPr>
        <w:t>к</w:t>
      </w:r>
      <w:r>
        <w:rPr>
          <w:rFonts w:eastAsia="Times New Roman"/>
          <w:i/>
          <w:iCs/>
          <w:sz w:val="24"/>
          <w:szCs w:val="24"/>
        </w:rPr>
        <w:t>тростанций, и пути решения этих проблем, перспективы использования управляемого термоядерного синтеза.</w:t>
      </w:r>
    </w:p>
    <w:p w:rsidR="00576419" w:rsidRDefault="00576419" w:rsidP="00576419">
      <w:pPr>
        <w:spacing w:line="1" w:lineRule="exact"/>
        <w:rPr>
          <w:rFonts w:ascii="Symbol" w:eastAsia="Symbol" w:hAnsi="Symbol" w:cs="Symbol"/>
          <w:sz w:val="24"/>
          <w:szCs w:val="24"/>
        </w:rPr>
      </w:pPr>
    </w:p>
    <w:p w:rsidR="00576419" w:rsidRDefault="00576419" w:rsidP="00576419">
      <w:pPr>
        <w:spacing w:line="281" w:lineRule="auto"/>
        <w:ind w:right="6300"/>
        <w:jc w:val="both"/>
        <w:rPr>
          <w:rFonts w:ascii="Symbol" w:eastAsia="Symbol" w:hAnsi="Symbol" w:cs="Symbol"/>
          <w:sz w:val="24"/>
          <w:szCs w:val="24"/>
        </w:rPr>
      </w:pPr>
      <w:r>
        <w:rPr>
          <w:rFonts w:eastAsia="Times New Roman"/>
          <w:b/>
          <w:bCs/>
          <w:sz w:val="24"/>
          <w:szCs w:val="24"/>
        </w:rPr>
        <w:t>Элементы астрономии Выпус</w:t>
      </w:r>
      <w:r>
        <w:rPr>
          <w:rFonts w:eastAsia="Times New Roman"/>
          <w:b/>
          <w:bCs/>
          <w:sz w:val="24"/>
          <w:szCs w:val="24"/>
        </w:rPr>
        <w:t>к</w:t>
      </w:r>
      <w:r>
        <w:rPr>
          <w:rFonts w:eastAsia="Times New Roman"/>
          <w:b/>
          <w:bCs/>
          <w:sz w:val="24"/>
          <w:szCs w:val="24"/>
        </w:rPr>
        <w:t>ник научится:</w:t>
      </w:r>
    </w:p>
    <w:p w:rsidR="00576419" w:rsidRDefault="00576419" w:rsidP="00576419">
      <w:pPr>
        <w:spacing w:line="1" w:lineRule="exact"/>
        <w:rPr>
          <w:rFonts w:ascii="Symbol" w:eastAsia="Symbol" w:hAnsi="Symbol" w:cs="Symbol"/>
          <w:sz w:val="24"/>
          <w:szCs w:val="24"/>
        </w:rPr>
      </w:pPr>
    </w:p>
    <w:p w:rsidR="00576419" w:rsidRDefault="00576419" w:rsidP="00830706">
      <w:pPr>
        <w:numPr>
          <w:ilvl w:val="0"/>
          <w:numId w:val="151"/>
        </w:numPr>
        <w:tabs>
          <w:tab w:val="left" w:pos="567"/>
        </w:tabs>
        <w:spacing w:line="275" w:lineRule="auto"/>
        <w:ind w:right="420"/>
        <w:jc w:val="both"/>
        <w:rPr>
          <w:rFonts w:ascii="Symbol" w:eastAsia="Symbol" w:hAnsi="Symbol" w:cs="Symbol"/>
          <w:sz w:val="24"/>
          <w:szCs w:val="24"/>
        </w:rPr>
      </w:pPr>
      <w:r>
        <w:rPr>
          <w:rFonts w:eastAsia="Times New Roman"/>
          <w:sz w:val="24"/>
          <w:szCs w:val="24"/>
        </w:rPr>
        <w:t>указывать названия планет Солнечной системы; различать основные признаки суто</w:t>
      </w:r>
      <w:r>
        <w:rPr>
          <w:rFonts w:eastAsia="Times New Roman"/>
          <w:sz w:val="24"/>
          <w:szCs w:val="24"/>
        </w:rPr>
        <w:t>ч</w:t>
      </w:r>
      <w:r>
        <w:rPr>
          <w:rFonts w:eastAsia="Times New Roman"/>
          <w:sz w:val="24"/>
          <w:szCs w:val="24"/>
        </w:rPr>
        <w:t>ного вращения звездного неба, движения Луны, Солнца и планет относительно звезд;</w:t>
      </w:r>
    </w:p>
    <w:p w:rsidR="00576419" w:rsidRDefault="00576419" w:rsidP="00830706">
      <w:pPr>
        <w:numPr>
          <w:ilvl w:val="0"/>
          <w:numId w:val="151"/>
        </w:numPr>
        <w:tabs>
          <w:tab w:val="left" w:pos="567"/>
        </w:tabs>
        <w:rPr>
          <w:rFonts w:ascii="Symbol" w:eastAsia="Symbol" w:hAnsi="Symbol" w:cs="Symbol"/>
          <w:sz w:val="24"/>
          <w:szCs w:val="24"/>
        </w:rPr>
      </w:pPr>
      <w:r>
        <w:rPr>
          <w:rFonts w:eastAsia="Times New Roman"/>
          <w:sz w:val="24"/>
          <w:szCs w:val="24"/>
        </w:rPr>
        <w:t>понимать различия между гелиоцентрической и геоцентрической системами</w:t>
      </w:r>
    </w:p>
    <w:p w:rsidR="00576419" w:rsidRDefault="00576419" w:rsidP="00830706">
      <w:pPr>
        <w:tabs>
          <w:tab w:val="left" w:pos="567"/>
        </w:tabs>
        <w:spacing w:line="27" w:lineRule="exact"/>
        <w:rPr>
          <w:rFonts w:ascii="Symbol" w:eastAsia="Symbol" w:hAnsi="Symbol" w:cs="Symbol"/>
          <w:sz w:val="24"/>
          <w:szCs w:val="24"/>
        </w:rPr>
      </w:pPr>
    </w:p>
    <w:p w:rsidR="00576419" w:rsidRDefault="00576419" w:rsidP="00830706">
      <w:pPr>
        <w:tabs>
          <w:tab w:val="left" w:pos="567"/>
        </w:tabs>
        <w:rPr>
          <w:rFonts w:ascii="Symbol" w:eastAsia="Symbol" w:hAnsi="Symbol" w:cs="Symbol"/>
          <w:sz w:val="24"/>
          <w:szCs w:val="24"/>
        </w:rPr>
      </w:pPr>
      <w:r>
        <w:rPr>
          <w:rFonts w:eastAsia="Times New Roman"/>
          <w:sz w:val="24"/>
          <w:szCs w:val="24"/>
        </w:rPr>
        <w:t>мира;</w:t>
      </w:r>
    </w:p>
    <w:p w:rsidR="00576419" w:rsidRDefault="00576419" w:rsidP="00576419">
      <w:pPr>
        <w:spacing w:line="41" w:lineRule="exact"/>
        <w:rPr>
          <w:rFonts w:ascii="Symbol" w:eastAsia="Symbol" w:hAnsi="Symbol" w:cs="Symbol"/>
          <w:sz w:val="24"/>
          <w:szCs w:val="24"/>
        </w:rPr>
      </w:pPr>
    </w:p>
    <w:p w:rsidR="00576419" w:rsidRDefault="00576419" w:rsidP="00576419">
      <w:pPr>
        <w:rPr>
          <w:rFonts w:ascii="Symbol" w:eastAsia="Symbol" w:hAnsi="Symbol" w:cs="Symbol"/>
          <w:sz w:val="24"/>
          <w:szCs w:val="24"/>
        </w:rPr>
      </w:pPr>
      <w:r>
        <w:rPr>
          <w:rFonts w:eastAsia="Times New Roman"/>
          <w:b/>
          <w:bCs/>
          <w:sz w:val="24"/>
          <w:szCs w:val="24"/>
        </w:rPr>
        <w:t>Выпускник получит возможность научиться:</w:t>
      </w:r>
    </w:p>
    <w:p w:rsidR="00576419" w:rsidRDefault="00576419" w:rsidP="00576419">
      <w:pPr>
        <w:spacing w:line="50" w:lineRule="exact"/>
        <w:rPr>
          <w:rFonts w:ascii="Symbol" w:eastAsia="Symbol" w:hAnsi="Symbol" w:cs="Symbol"/>
          <w:sz w:val="24"/>
          <w:szCs w:val="24"/>
        </w:rPr>
      </w:pPr>
    </w:p>
    <w:p w:rsidR="00576419" w:rsidRDefault="00576419" w:rsidP="006026D7">
      <w:pPr>
        <w:numPr>
          <w:ilvl w:val="0"/>
          <w:numId w:val="151"/>
        </w:numPr>
        <w:tabs>
          <w:tab w:val="left" w:pos="567"/>
        </w:tabs>
        <w:spacing w:line="275" w:lineRule="auto"/>
        <w:ind w:right="420"/>
        <w:jc w:val="both"/>
        <w:rPr>
          <w:rFonts w:ascii="Symbol" w:eastAsia="Symbol" w:hAnsi="Symbol" w:cs="Symbol"/>
          <w:sz w:val="24"/>
          <w:szCs w:val="24"/>
        </w:rPr>
      </w:pPr>
      <w:r>
        <w:rPr>
          <w:rFonts w:eastAsia="Times New Roman"/>
          <w:i/>
          <w:iCs/>
          <w:sz w:val="24"/>
          <w:szCs w:val="24"/>
        </w:rPr>
        <w:lastRenderedPageBreak/>
        <w:t>указывать общие свойства и отличия планет земной группы и планет-гигантов; м</w:t>
      </w:r>
      <w:r>
        <w:rPr>
          <w:rFonts w:eastAsia="Times New Roman"/>
          <w:i/>
          <w:iCs/>
          <w:sz w:val="24"/>
          <w:szCs w:val="24"/>
        </w:rPr>
        <w:t>а</w:t>
      </w:r>
      <w:r>
        <w:rPr>
          <w:rFonts w:eastAsia="Times New Roman"/>
          <w:i/>
          <w:iCs/>
          <w:sz w:val="24"/>
          <w:szCs w:val="24"/>
        </w:rPr>
        <w:t>лых тел Солнечной системы и больших планет; пользоваться картой звез</w:t>
      </w:r>
      <w:r>
        <w:rPr>
          <w:rFonts w:eastAsia="Times New Roman"/>
          <w:i/>
          <w:iCs/>
          <w:sz w:val="24"/>
          <w:szCs w:val="24"/>
        </w:rPr>
        <w:t>д</w:t>
      </w:r>
      <w:r>
        <w:rPr>
          <w:rFonts w:eastAsia="Times New Roman"/>
          <w:i/>
          <w:iCs/>
          <w:sz w:val="24"/>
          <w:szCs w:val="24"/>
        </w:rPr>
        <w:t>ного неба при наблюдениях звездного неба;</w:t>
      </w:r>
    </w:p>
    <w:p w:rsidR="00576419" w:rsidRDefault="00576419" w:rsidP="006026D7">
      <w:pPr>
        <w:numPr>
          <w:ilvl w:val="0"/>
          <w:numId w:val="151"/>
        </w:numPr>
        <w:tabs>
          <w:tab w:val="left" w:pos="567"/>
        </w:tabs>
        <w:spacing w:line="274" w:lineRule="auto"/>
        <w:ind w:right="420"/>
        <w:rPr>
          <w:rFonts w:ascii="Symbol" w:eastAsia="Symbol" w:hAnsi="Symbol" w:cs="Symbol"/>
          <w:sz w:val="24"/>
          <w:szCs w:val="24"/>
        </w:rPr>
      </w:pPr>
      <w:r>
        <w:rPr>
          <w:rFonts w:eastAsia="Times New Roman"/>
          <w:i/>
          <w:iCs/>
          <w:sz w:val="24"/>
          <w:szCs w:val="24"/>
        </w:rPr>
        <w:t>различать основные характеристики звезд (размер, цвет, температура) с</w:t>
      </w:r>
      <w:r>
        <w:rPr>
          <w:rFonts w:eastAsia="Times New Roman"/>
          <w:i/>
          <w:iCs/>
          <w:sz w:val="24"/>
          <w:szCs w:val="24"/>
        </w:rPr>
        <w:t>о</w:t>
      </w:r>
      <w:r>
        <w:rPr>
          <w:rFonts w:eastAsia="Times New Roman"/>
          <w:i/>
          <w:iCs/>
          <w:sz w:val="24"/>
          <w:szCs w:val="24"/>
        </w:rPr>
        <w:t>относить цвет звезды с ее температурой;</w:t>
      </w:r>
    </w:p>
    <w:p w:rsidR="00576419" w:rsidRDefault="00576419" w:rsidP="006026D7">
      <w:pPr>
        <w:tabs>
          <w:tab w:val="left" w:pos="567"/>
        </w:tabs>
        <w:spacing w:line="2" w:lineRule="exact"/>
        <w:rPr>
          <w:rFonts w:ascii="Symbol" w:eastAsia="Symbol" w:hAnsi="Symbol" w:cs="Symbol"/>
          <w:sz w:val="24"/>
          <w:szCs w:val="24"/>
        </w:rPr>
      </w:pPr>
    </w:p>
    <w:p w:rsidR="00576419" w:rsidRDefault="00576419" w:rsidP="006026D7">
      <w:pPr>
        <w:numPr>
          <w:ilvl w:val="0"/>
          <w:numId w:val="151"/>
        </w:numPr>
        <w:tabs>
          <w:tab w:val="left" w:pos="567"/>
        </w:tabs>
        <w:rPr>
          <w:rFonts w:ascii="Symbol" w:eastAsia="Symbol" w:hAnsi="Symbol" w:cs="Symbol"/>
          <w:sz w:val="24"/>
          <w:szCs w:val="24"/>
        </w:rPr>
      </w:pPr>
      <w:r>
        <w:rPr>
          <w:rFonts w:eastAsia="Times New Roman"/>
          <w:i/>
          <w:iCs/>
          <w:sz w:val="24"/>
          <w:szCs w:val="24"/>
        </w:rPr>
        <w:t>различать гипотезы о происхождении Солнечной системы.</w:t>
      </w:r>
    </w:p>
    <w:p w:rsidR="00576419" w:rsidRDefault="00576419" w:rsidP="006026D7">
      <w:pPr>
        <w:tabs>
          <w:tab w:val="left" w:pos="567"/>
        </w:tabs>
        <w:spacing w:line="224" w:lineRule="exact"/>
        <w:rPr>
          <w:sz w:val="20"/>
          <w:szCs w:val="20"/>
        </w:rPr>
      </w:pPr>
    </w:p>
    <w:p w:rsidR="00576419" w:rsidRDefault="00576419" w:rsidP="00576419">
      <w:pPr>
        <w:rPr>
          <w:sz w:val="20"/>
          <w:szCs w:val="20"/>
        </w:rPr>
      </w:pPr>
      <w:r>
        <w:rPr>
          <w:rFonts w:eastAsia="Times New Roman"/>
          <w:b/>
          <w:bCs/>
          <w:sz w:val="24"/>
          <w:szCs w:val="24"/>
        </w:rPr>
        <w:t>Биология</w:t>
      </w:r>
    </w:p>
    <w:p w:rsidR="00576419" w:rsidRDefault="00576419" w:rsidP="00576419">
      <w:pPr>
        <w:spacing w:line="46" w:lineRule="exact"/>
        <w:rPr>
          <w:sz w:val="20"/>
          <w:szCs w:val="20"/>
        </w:rPr>
      </w:pPr>
    </w:p>
    <w:p w:rsidR="00576419" w:rsidRDefault="00576419" w:rsidP="00576419">
      <w:pPr>
        <w:rPr>
          <w:sz w:val="20"/>
          <w:szCs w:val="20"/>
        </w:rPr>
      </w:pPr>
      <w:r>
        <w:rPr>
          <w:rFonts w:eastAsia="Times New Roman"/>
          <w:b/>
          <w:bCs/>
          <w:sz w:val="24"/>
          <w:szCs w:val="24"/>
        </w:rPr>
        <w:t>В результате изучения курса биологии в основной школе:</w:t>
      </w:r>
    </w:p>
    <w:p w:rsidR="00576419" w:rsidRDefault="00576419" w:rsidP="00576419">
      <w:pPr>
        <w:spacing w:line="41" w:lineRule="exact"/>
        <w:rPr>
          <w:sz w:val="20"/>
          <w:szCs w:val="20"/>
        </w:rPr>
      </w:pPr>
    </w:p>
    <w:p w:rsidR="00576419" w:rsidRDefault="00576419" w:rsidP="006026D7">
      <w:pPr>
        <w:spacing w:line="287" w:lineRule="auto"/>
        <w:ind w:right="420" w:firstLine="710"/>
        <w:jc w:val="both"/>
        <w:rPr>
          <w:sz w:val="20"/>
          <w:szCs w:val="20"/>
        </w:rPr>
      </w:pPr>
      <w:r>
        <w:rPr>
          <w:rFonts w:eastAsia="Times New Roman"/>
          <w:sz w:val="24"/>
          <w:szCs w:val="24"/>
        </w:rPr>
        <w:t xml:space="preserve">Выпускник </w:t>
      </w:r>
      <w:r>
        <w:rPr>
          <w:rFonts w:eastAsia="Times New Roman"/>
          <w:b/>
          <w:bCs/>
          <w:sz w:val="24"/>
          <w:szCs w:val="24"/>
        </w:rPr>
        <w:t>научится</w:t>
      </w:r>
      <w:r>
        <w:rPr>
          <w:rFonts w:eastAsia="Times New Roman"/>
          <w:sz w:val="24"/>
          <w:szCs w:val="24"/>
        </w:rPr>
        <w:t xml:space="preserve"> пользоваться научными методами для распознания биолог</w:t>
      </w:r>
      <w:r>
        <w:rPr>
          <w:rFonts w:eastAsia="Times New Roman"/>
          <w:sz w:val="24"/>
          <w:szCs w:val="24"/>
        </w:rPr>
        <w:t>и</w:t>
      </w:r>
      <w:r>
        <w:rPr>
          <w:rFonts w:eastAsia="Times New Roman"/>
          <w:sz w:val="24"/>
          <w:szCs w:val="24"/>
        </w:rPr>
        <w:t>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w:t>
      </w:r>
      <w:r>
        <w:rPr>
          <w:rFonts w:eastAsia="Times New Roman"/>
          <w:sz w:val="24"/>
          <w:szCs w:val="24"/>
        </w:rPr>
        <w:t>и</w:t>
      </w:r>
      <w:r>
        <w:rPr>
          <w:rFonts w:eastAsia="Times New Roman"/>
          <w:sz w:val="24"/>
          <w:szCs w:val="24"/>
        </w:rPr>
        <w:t>выми объектами, собственным организмом; описывать</w:t>
      </w:r>
      <w:r w:rsidR="006026D7">
        <w:rPr>
          <w:rFonts w:eastAsia="Times New Roman"/>
          <w:sz w:val="24"/>
          <w:szCs w:val="24"/>
        </w:rPr>
        <w:t xml:space="preserve"> </w:t>
      </w:r>
      <w:r>
        <w:rPr>
          <w:rFonts w:eastAsia="Times New Roman"/>
          <w:sz w:val="24"/>
          <w:szCs w:val="24"/>
        </w:rPr>
        <w:t>биологические объекты, процессы и явления; ставить несложные биологические эксперименты и интерпретировать их резул</w:t>
      </w:r>
      <w:r>
        <w:rPr>
          <w:rFonts w:eastAsia="Times New Roman"/>
          <w:sz w:val="24"/>
          <w:szCs w:val="24"/>
        </w:rPr>
        <w:t>ь</w:t>
      </w:r>
      <w:r>
        <w:rPr>
          <w:rFonts w:eastAsia="Times New Roman"/>
          <w:sz w:val="24"/>
          <w:szCs w:val="24"/>
        </w:rPr>
        <w:t>таты.</w:t>
      </w:r>
    </w:p>
    <w:p w:rsidR="00576419" w:rsidRDefault="00576419" w:rsidP="00576419">
      <w:pPr>
        <w:spacing w:line="2" w:lineRule="exact"/>
        <w:rPr>
          <w:sz w:val="20"/>
          <w:szCs w:val="20"/>
        </w:rPr>
      </w:pPr>
    </w:p>
    <w:p w:rsidR="00576419" w:rsidRDefault="00576419" w:rsidP="00576419">
      <w:pPr>
        <w:spacing w:line="276" w:lineRule="auto"/>
        <w:ind w:right="420" w:firstLine="710"/>
        <w:jc w:val="both"/>
        <w:rPr>
          <w:sz w:val="20"/>
          <w:szCs w:val="20"/>
        </w:rPr>
      </w:pPr>
      <w:r>
        <w:rPr>
          <w:rFonts w:eastAsia="Times New Roman"/>
          <w:sz w:val="24"/>
          <w:szCs w:val="24"/>
        </w:rPr>
        <w:t xml:space="preserve">Выпускник </w:t>
      </w:r>
      <w:r>
        <w:rPr>
          <w:rFonts w:eastAsia="Times New Roman"/>
          <w:b/>
          <w:bCs/>
          <w:sz w:val="24"/>
          <w:szCs w:val="24"/>
        </w:rPr>
        <w:t>овладеет</w:t>
      </w:r>
      <w:r w:rsidR="006026D7">
        <w:rPr>
          <w:rFonts w:eastAsia="Times New Roman"/>
          <w:b/>
          <w:bCs/>
          <w:sz w:val="24"/>
          <w:szCs w:val="24"/>
        </w:rPr>
        <w:t xml:space="preserve"> </w:t>
      </w:r>
      <w:r>
        <w:rPr>
          <w:rFonts w:eastAsia="Times New Roman"/>
          <w:sz w:val="24"/>
          <w:szCs w:val="24"/>
        </w:rPr>
        <w:t>системой биологических знаний – понятиями, закономерн</w:t>
      </w:r>
      <w:r>
        <w:rPr>
          <w:rFonts w:eastAsia="Times New Roman"/>
          <w:sz w:val="24"/>
          <w:szCs w:val="24"/>
        </w:rPr>
        <w:t>о</w:t>
      </w:r>
      <w:r>
        <w:rPr>
          <w:rFonts w:eastAsia="Times New Roman"/>
          <w:sz w:val="24"/>
          <w:szCs w:val="24"/>
        </w:rPr>
        <w:t>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576419" w:rsidRDefault="00576419" w:rsidP="00576419">
      <w:pPr>
        <w:spacing w:line="3" w:lineRule="exact"/>
        <w:rPr>
          <w:sz w:val="20"/>
          <w:szCs w:val="20"/>
        </w:rPr>
      </w:pPr>
    </w:p>
    <w:p w:rsidR="00576419" w:rsidRDefault="00576419" w:rsidP="00576419">
      <w:pPr>
        <w:spacing w:line="275" w:lineRule="auto"/>
        <w:ind w:right="420" w:firstLine="710"/>
        <w:jc w:val="both"/>
        <w:rPr>
          <w:sz w:val="20"/>
          <w:szCs w:val="20"/>
        </w:rPr>
      </w:pPr>
      <w:r>
        <w:rPr>
          <w:rFonts w:eastAsia="Times New Roman"/>
          <w:sz w:val="24"/>
          <w:szCs w:val="24"/>
        </w:rPr>
        <w:t xml:space="preserve">Выпускник </w:t>
      </w:r>
      <w:r>
        <w:rPr>
          <w:rFonts w:eastAsia="Times New Roman"/>
          <w:b/>
          <w:bCs/>
          <w:sz w:val="24"/>
          <w:szCs w:val="24"/>
        </w:rPr>
        <w:t>освоит</w:t>
      </w:r>
      <w:r>
        <w:rPr>
          <w:rFonts w:eastAsia="Times New Roman"/>
          <w:sz w:val="24"/>
          <w:szCs w:val="24"/>
        </w:rPr>
        <w:t xml:space="preserve"> общие приемы: оказания первой помощи; рациональной орган</w:t>
      </w:r>
      <w:r>
        <w:rPr>
          <w:rFonts w:eastAsia="Times New Roman"/>
          <w:sz w:val="24"/>
          <w:szCs w:val="24"/>
        </w:rPr>
        <w:t>и</w:t>
      </w:r>
      <w:r>
        <w:rPr>
          <w:rFonts w:eastAsia="Times New Roman"/>
          <w:sz w:val="24"/>
          <w:szCs w:val="24"/>
        </w:rPr>
        <w:t>зации труда и отдыха; выращивания и размножения культурных растений и домашних ж</w:t>
      </w:r>
      <w:r>
        <w:rPr>
          <w:rFonts w:eastAsia="Times New Roman"/>
          <w:sz w:val="24"/>
          <w:szCs w:val="24"/>
        </w:rPr>
        <w:t>и</w:t>
      </w:r>
      <w:r>
        <w:rPr>
          <w:rFonts w:eastAsia="Times New Roman"/>
          <w:sz w:val="24"/>
          <w:szCs w:val="24"/>
        </w:rPr>
        <w:t>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576419" w:rsidRDefault="00576419" w:rsidP="00576419">
      <w:pPr>
        <w:spacing w:line="3" w:lineRule="exact"/>
        <w:rPr>
          <w:sz w:val="20"/>
          <w:szCs w:val="20"/>
        </w:rPr>
      </w:pPr>
    </w:p>
    <w:p w:rsidR="00576419" w:rsidRDefault="00576419" w:rsidP="00576419">
      <w:pPr>
        <w:spacing w:line="278" w:lineRule="auto"/>
        <w:ind w:right="420" w:firstLine="710"/>
        <w:jc w:val="both"/>
        <w:rPr>
          <w:sz w:val="20"/>
          <w:szCs w:val="20"/>
        </w:rPr>
      </w:pPr>
      <w:r>
        <w:rPr>
          <w:rFonts w:eastAsia="Times New Roman"/>
          <w:sz w:val="24"/>
          <w:szCs w:val="24"/>
        </w:rPr>
        <w:t xml:space="preserve">Выпускник </w:t>
      </w:r>
      <w:r>
        <w:rPr>
          <w:rFonts w:eastAsia="Times New Roman"/>
          <w:b/>
          <w:bCs/>
          <w:sz w:val="24"/>
          <w:szCs w:val="24"/>
        </w:rPr>
        <w:t>приобретет</w:t>
      </w:r>
      <w:r>
        <w:rPr>
          <w:rFonts w:eastAsia="Times New Roman"/>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w:t>
      </w:r>
      <w:proofErr w:type="spellStart"/>
      <w:r>
        <w:rPr>
          <w:rFonts w:eastAsia="Times New Roman"/>
          <w:sz w:val="24"/>
          <w:szCs w:val="24"/>
        </w:rPr>
        <w:t>И</w:t>
      </w:r>
      <w:r>
        <w:rPr>
          <w:rFonts w:eastAsia="Times New Roman"/>
          <w:sz w:val="24"/>
          <w:szCs w:val="24"/>
        </w:rPr>
        <w:t>н</w:t>
      </w:r>
      <w:r>
        <w:rPr>
          <w:rFonts w:eastAsia="Times New Roman"/>
          <w:sz w:val="24"/>
          <w:szCs w:val="24"/>
        </w:rPr>
        <w:t>тернетапри</w:t>
      </w:r>
      <w:proofErr w:type="spellEnd"/>
      <w:r>
        <w:rPr>
          <w:rFonts w:eastAsia="Times New Roman"/>
          <w:sz w:val="24"/>
          <w:szCs w:val="24"/>
        </w:rPr>
        <w:t xml:space="preserve"> выполнении учебных задач.</w:t>
      </w:r>
    </w:p>
    <w:p w:rsidR="00576419" w:rsidRDefault="00576419" w:rsidP="00576419">
      <w:pPr>
        <w:spacing w:line="1" w:lineRule="exact"/>
        <w:rPr>
          <w:sz w:val="20"/>
          <w:szCs w:val="20"/>
        </w:rPr>
      </w:pPr>
    </w:p>
    <w:p w:rsidR="00576419" w:rsidRDefault="00576419" w:rsidP="00576419">
      <w:pPr>
        <w:rPr>
          <w:sz w:val="20"/>
          <w:szCs w:val="20"/>
        </w:rPr>
      </w:pPr>
      <w:r>
        <w:rPr>
          <w:rFonts w:eastAsia="Times New Roman"/>
          <w:b/>
          <w:bCs/>
          <w:sz w:val="24"/>
          <w:szCs w:val="24"/>
        </w:rPr>
        <w:t>Выпускник получит возможность научиться:</w:t>
      </w:r>
    </w:p>
    <w:p w:rsidR="00576419" w:rsidRDefault="00576419" w:rsidP="00576419">
      <w:pPr>
        <w:spacing w:line="50" w:lineRule="exact"/>
        <w:rPr>
          <w:sz w:val="20"/>
          <w:szCs w:val="20"/>
        </w:rPr>
      </w:pPr>
    </w:p>
    <w:p w:rsidR="00576419" w:rsidRDefault="00576419" w:rsidP="00576419">
      <w:pPr>
        <w:numPr>
          <w:ilvl w:val="0"/>
          <w:numId w:val="152"/>
        </w:numPr>
        <w:tabs>
          <w:tab w:val="left" w:pos="1394"/>
        </w:tabs>
        <w:spacing w:line="274" w:lineRule="auto"/>
        <w:ind w:right="420" w:firstLine="714"/>
        <w:rPr>
          <w:rFonts w:ascii="Symbol" w:eastAsia="Symbol" w:hAnsi="Symbol" w:cs="Symbol"/>
          <w:sz w:val="24"/>
          <w:szCs w:val="24"/>
        </w:rPr>
      </w:pPr>
      <w:r>
        <w:rPr>
          <w:rFonts w:eastAsia="Times New Roman"/>
          <w:i/>
          <w:iCs/>
          <w:sz w:val="24"/>
          <w:szCs w:val="24"/>
        </w:rPr>
        <w:t>осознанно использовать знания основных правил поведения в природе и основ здорового образа жизни в быту;</w:t>
      </w:r>
    </w:p>
    <w:p w:rsidR="00576419" w:rsidRDefault="00576419" w:rsidP="00576419">
      <w:pPr>
        <w:spacing w:line="2" w:lineRule="exact"/>
        <w:rPr>
          <w:rFonts w:ascii="Symbol" w:eastAsia="Symbol" w:hAnsi="Symbol" w:cs="Symbol"/>
          <w:sz w:val="24"/>
          <w:szCs w:val="24"/>
        </w:rPr>
      </w:pPr>
    </w:p>
    <w:p w:rsidR="00576419" w:rsidRDefault="00576419" w:rsidP="00576419">
      <w:pPr>
        <w:numPr>
          <w:ilvl w:val="0"/>
          <w:numId w:val="152"/>
        </w:numPr>
        <w:tabs>
          <w:tab w:val="left" w:pos="1394"/>
        </w:tabs>
        <w:spacing w:line="274" w:lineRule="auto"/>
        <w:ind w:right="420" w:firstLine="714"/>
        <w:rPr>
          <w:rFonts w:ascii="Symbol" w:eastAsia="Symbol" w:hAnsi="Symbol" w:cs="Symbol"/>
          <w:sz w:val="24"/>
          <w:szCs w:val="24"/>
        </w:rPr>
      </w:pPr>
      <w:r>
        <w:rPr>
          <w:rFonts w:eastAsia="Times New Roman"/>
          <w:i/>
          <w:iCs/>
          <w:sz w:val="24"/>
          <w:szCs w:val="24"/>
        </w:rPr>
        <w:t>выбирать целевые и смысловые установки в своих действиях и поступках по отношению к живой природе, здоровью своему и окружающих;</w:t>
      </w:r>
    </w:p>
    <w:p w:rsidR="00576419" w:rsidRDefault="00576419" w:rsidP="00576419">
      <w:pPr>
        <w:spacing w:line="2" w:lineRule="exact"/>
        <w:rPr>
          <w:rFonts w:ascii="Symbol" w:eastAsia="Symbol" w:hAnsi="Symbol" w:cs="Symbol"/>
          <w:sz w:val="24"/>
          <w:szCs w:val="24"/>
        </w:rPr>
      </w:pPr>
    </w:p>
    <w:p w:rsidR="00576419" w:rsidRDefault="00576419" w:rsidP="00576419">
      <w:pPr>
        <w:numPr>
          <w:ilvl w:val="0"/>
          <w:numId w:val="152"/>
        </w:numPr>
        <w:tabs>
          <w:tab w:val="left" w:pos="1394"/>
        </w:tabs>
        <w:spacing w:line="275" w:lineRule="auto"/>
        <w:ind w:right="420" w:firstLine="714"/>
        <w:jc w:val="both"/>
        <w:rPr>
          <w:rFonts w:ascii="Symbol" w:eastAsia="Symbol" w:hAnsi="Symbol" w:cs="Symbol"/>
          <w:sz w:val="24"/>
          <w:szCs w:val="24"/>
        </w:rPr>
      </w:pPr>
      <w:r>
        <w:rPr>
          <w:rFonts w:eastAsia="Times New Roman"/>
          <w:i/>
          <w:iCs/>
          <w:sz w:val="24"/>
          <w:szCs w:val="24"/>
        </w:rPr>
        <w:t>ориентироваться в системе познавательных ценностей – воспринимать и</w:t>
      </w:r>
      <w:r>
        <w:rPr>
          <w:rFonts w:eastAsia="Times New Roman"/>
          <w:i/>
          <w:iCs/>
          <w:sz w:val="24"/>
          <w:szCs w:val="24"/>
        </w:rPr>
        <w:t>н</w:t>
      </w:r>
      <w:r>
        <w:rPr>
          <w:rFonts w:eastAsia="Times New Roman"/>
          <w:i/>
          <w:iCs/>
          <w:sz w:val="24"/>
          <w:szCs w:val="24"/>
        </w:rPr>
        <w:t>формацию биологического содержания в научно-популярной литературе, средствах ма</w:t>
      </w:r>
      <w:r>
        <w:rPr>
          <w:rFonts w:eastAsia="Times New Roman"/>
          <w:i/>
          <w:iCs/>
          <w:sz w:val="24"/>
          <w:szCs w:val="24"/>
        </w:rPr>
        <w:t>с</w:t>
      </w:r>
      <w:r>
        <w:rPr>
          <w:rFonts w:eastAsia="Times New Roman"/>
          <w:i/>
          <w:iCs/>
          <w:sz w:val="24"/>
          <w:szCs w:val="24"/>
        </w:rPr>
        <w:t>совой информации и Интернет-ресурсах, критически оценивать полученную информацию, анализируя ее содержание и данные об источнике информации;</w:t>
      </w:r>
    </w:p>
    <w:p w:rsidR="00576419" w:rsidRDefault="00576419" w:rsidP="00576419">
      <w:pPr>
        <w:numPr>
          <w:ilvl w:val="0"/>
          <w:numId w:val="152"/>
        </w:numPr>
        <w:tabs>
          <w:tab w:val="left" w:pos="1394"/>
        </w:tabs>
        <w:spacing w:line="272" w:lineRule="auto"/>
        <w:ind w:right="420" w:firstLine="714"/>
        <w:jc w:val="both"/>
        <w:rPr>
          <w:rFonts w:ascii="Symbol" w:eastAsia="Symbol" w:hAnsi="Symbol" w:cs="Symbol"/>
          <w:sz w:val="24"/>
          <w:szCs w:val="24"/>
        </w:rPr>
      </w:pPr>
      <w:r>
        <w:rPr>
          <w:rFonts w:eastAsia="Times New Roman"/>
          <w:i/>
          <w:iCs/>
          <w:sz w:val="24"/>
          <w:szCs w:val="24"/>
        </w:rPr>
        <w:t>создавать собственные письменные и устные сообщения о биологических я</w:t>
      </w:r>
      <w:r>
        <w:rPr>
          <w:rFonts w:eastAsia="Times New Roman"/>
          <w:i/>
          <w:iCs/>
          <w:sz w:val="24"/>
          <w:szCs w:val="24"/>
        </w:rPr>
        <w:t>в</w:t>
      </w:r>
      <w:r>
        <w:rPr>
          <w:rFonts w:eastAsia="Times New Roman"/>
          <w:i/>
          <w:iCs/>
          <w:sz w:val="24"/>
          <w:szCs w:val="24"/>
        </w:rPr>
        <w:t>лениях и процессах на основе нескольких источников информации, сопровождать высту</w:t>
      </w:r>
      <w:r>
        <w:rPr>
          <w:rFonts w:eastAsia="Times New Roman"/>
          <w:i/>
          <w:iCs/>
          <w:sz w:val="24"/>
          <w:szCs w:val="24"/>
        </w:rPr>
        <w:t>п</w:t>
      </w:r>
      <w:r>
        <w:rPr>
          <w:rFonts w:eastAsia="Times New Roman"/>
          <w:i/>
          <w:iCs/>
          <w:sz w:val="24"/>
          <w:szCs w:val="24"/>
        </w:rPr>
        <w:t>ление презентацией, учитывая особенности аудитории сверстников.</w:t>
      </w:r>
    </w:p>
    <w:p w:rsidR="00576419" w:rsidRDefault="00576419" w:rsidP="00576419">
      <w:pPr>
        <w:spacing w:line="1" w:lineRule="exact"/>
        <w:rPr>
          <w:sz w:val="20"/>
          <w:szCs w:val="20"/>
        </w:rPr>
      </w:pPr>
    </w:p>
    <w:p w:rsidR="00576419" w:rsidRDefault="00576419" w:rsidP="00576419">
      <w:pPr>
        <w:rPr>
          <w:sz w:val="20"/>
          <w:szCs w:val="20"/>
        </w:rPr>
      </w:pPr>
      <w:r>
        <w:rPr>
          <w:rFonts w:eastAsia="Times New Roman"/>
          <w:b/>
          <w:bCs/>
          <w:sz w:val="24"/>
          <w:szCs w:val="24"/>
        </w:rPr>
        <w:t>Живые организмы</w:t>
      </w:r>
    </w:p>
    <w:p w:rsidR="00576419" w:rsidRDefault="00576419" w:rsidP="00576419">
      <w:pPr>
        <w:spacing w:line="41" w:lineRule="exact"/>
        <w:rPr>
          <w:sz w:val="20"/>
          <w:szCs w:val="20"/>
        </w:rPr>
      </w:pPr>
    </w:p>
    <w:p w:rsidR="00576419" w:rsidRDefault="00576419" w:rsidP="00576419">
      <w:pPr>
        <w:rPr>
          <w:sz w:val="20"/>
          <w:szCs w:val="20"/>
        </w:rPr>
      </w:pPr>
      <w:r>
        <w:rPr>
          <w:rFonts w:eastAsia="Times New Roman"/>
          <w:b/>
          <w:bCs/>
          <w:sz w:val="24"/>
          <w:szCs w:val="24"/>
        </w:rPr>
        <w:t>Выпускник научится:</w:t>
      </w:r>
    </w:p>
    <w:p w:rsidR="00576419" w:rsidRDefault="00576419" w:rsidP="00576419">
      <w:pPr>
        <w:spacing w:line="55" w:lineRule="exact"/>
        <w:rPr>
          <w:sz w:val="20"/>
          <w:szCs w:val="20"/>
        </w:rPr>
      </w:pPr>
    </w:p>
    <w:p w:rsidR="00576419" w:rsidRDefault="00576419" w:rsidP="006026D7">
      <w:pPr>
        <w:numPr>
          <w:ilvl w:val="0"/>
          <w:numId w:val="153"/>
        </w:numPr>
        <w:tabs>
          <w:tab w:val="left" w:pos="567"/>
        </w:tabs>
        <w:spacing w:line="275" w:lineRule="auto"/>
        <w:ind w:right="420"/>
        <w:jc w:val="both"/>
        <w:rPr>
          <w:rFonts w:ascii="Symbol" w:eastAsia="Symbol" w:hAnsi="Symbol" w:cs="Symbol"/>
          <w:sz w:val="24"/>
          <w:szCs w:val="24"/>
        </w:rPr>
      </w:pPr>
      <w:r>
        <w:rPr>
          <w:rFonts w:eastAsia="Times New Roman"/>
          <w:sz w:val="24"/>
          <w:szCs w:val="24"/>
        </w:rPr>
        <w:t>выделять существенные признаки биологических объектов (клеток и организмов ра</w:t>
      </w:r>
      <w:r>
        <w:rPr>
          <w:rFonts w:eastAsia="Times New Roman"/>
          <w:sz w:val="24"/>
          <w:szCs w:val="24"/>
        </w:rPr>
        <w:t>с</w:t>
      </w:r>
      <w:r>
        <w:rPr>
          <w:rFonts w:eastAsia="Times New Roman"/>
          <w:sz w:val="24"/>
          <w:szCs w:val="24"/>
        </w:rPr>
        <w:t>тений, животных, грибов, бактерий) и процессов, характерных для живых организмов;</w:t>
      </w:r>
    </w:p>
    <w:p w:rsidR="00576419" w:rsidRDefault="00576419" w:rsidP="006026D7">
      <w:pPr>
        <w:numPr>
          <w:ilvl w:val="0"/>
          <w:numId w:val="153"/>
        </w:numPr>
        <w:tabs>
          <w:tab w:val="left" w:pos="567"/>
        </w:tabs>
        <w:spacing w:line="274" w:lineRule="auto"/>
        <w:ind w:right="420"/>
        <w:rPr>
          <w:rFonts w:ascii="Symbol" w:eastAsia="Symbol" w:hAnsi="Symbol" w:cs="Symbol"/>
          <w:sz w:val="24"/>
          <w:szCs w:val="24"/>
        </w:rPr>
      </w:pPr>
      <w:r>
        <w:rPr>
          <w:rFonts w:eastAsia="Times New Roman"/>
          <w:sz w:val="24"/>
          <w:szCs w:val="24"/>
        </w:rPr>
        <w:t>аргументировать, приводить доказательства родства ра</w:t>
      </w:r>
      <w:r>
        <w:rPr>
          <w:rFonts w:eastAsia="Times New Roman"/>
          <w:sz w:val="24"/>
          <w:szCs w:val="24"/>
        </w:rPr>
        <w:t>з</w:t>
      </w:r>
      <w:r>
        <w:rPr>
          <w:rFonts w:eastAsia="Times New Roman"/>
          <w:sz w:val="24"/>
          <w:szCs w:val="24"/>
        </w:rPr>
        <w:t>личных таксонов растений, животных, грибов и бактерий;</w:t>
      </w:r>
    </w:p>
    <w:p w:rsidR="00576419" w:rsidRDefault="00576419" w:rsidP="00576419">
      <w:pPr>
        <w:spacing w:line="2" w:lineRule="exact"/>
        <w:rPr>
          <w:rFonts w:ascii="Symbol" w:eastAsia="Symbol" w:hAnsi="Symbol" w:cs="Symbol"/>
          <w:sz w:val="24"/>
          <w:szCs w:val="24"/>
        </w:rPr>
      </w:pPr>
    </w:p>
    <w:p w:rsidR="00576419" w:rsidRDefault="00576419" w:rsidP="006026D7">
      <w:pPr>
        <w:numPr>
          <w:ilvl w:val="0"/>
          <w:numId w:val="153"/>
        </w:numPr>
        <w:tabs>
          <w:tab w:val="left" w:pos="567"/>
        </w:tabs>
        <w:spacing w:line="272" w:lineRule="auto"/>
        <w:ind w:right="420"/>
        <w:rPr>
          <w:rFonts w:ascii="Symbol" w:eastAsia="Symbol" w:hAnsi="Symbol" w:cs="Symbol"/>
          <w:sz w:val="24"/>
          <w:szCs w:val="24"/>
        </w:rPr>
      </w:pPr>
      <w:r>
        <w:rPr>
          <w:rFonts w:eastAsia="Times New Roman"/>
          <w:sz w:val="24"/>
          <w:szCs w:val="24"/>
        </w:rPr>
        <w:t>аргументировать, приводить доказательства различий растений, животных, грибов и бактерий;</w:t>
      </w:r>
    </w:p>
    <w:p w:rsidR="00576419" w:rsidRDefault="00576419" w:rsidP="00576419">
      <w:pPr>
        <w:spacing w:line="2" w:lineRule="exact"/>
        <w:rPr>
          <w:rFonts w:ascii="Symbol" w:eastAsia="Symbol" w:hAnsi="Symbol" w:cs="Symbol"/>
          <w:sz w:val="24"/>
          <w:szCs w:val="24"/>
        </w:rPr>
      </w:pPr>
    </w:p>
    <w:p w:rsidR="00576419" w:rsidRDefault="00576419" w:rsidP="006026D7">
      <w:pPr>
        <w:numPr>
          <w:ilvl w:val="0"/>
          <w:numId w:val="153"/>
        </w:numPr>
        <w:tabs>
          <w:tab w:val="left" w:pos="567"/>
        </w:tabs>
        <w:spacing w:line="275" w:lineRule="auto"/>
        <w:ind w:right="420"/>
        <w:jc w:val="both"/>
        <w:rPr>
          <w:rFonts w:ascii="Symbol" w:eastAsia="Symbol" w:hAnsi="Symbol" w:cs="Symbol"/>
          <w:sz w:val="24"/>
          <w:szCs w:val="24"/>
        </w:rPr>
      </w:pPr>
      <w:r>
        <w:rPr>
          <w:rFonts w:eastAsia="Times New Roman"/>
          <w:sz w:val="24"/>
          <w:szCs w:val="24"/>
        </w:rPr>
        <w:lastRenderedPageBreak/>
        <w:t>осуществлять классификацию биологических объектов (растений, животных, бакт</w:t>
      </w:r>
      <w:r>
        <w:rPr>
          <w:rFonts w:eastAsia="Times New Roman"/>
          <w:sz w:val="24"/>
          <w:szCs w:val="24"/>
        </w:rPr>
        <w:t>е</w:t>
      </w:r>
      <w:r>
        <w:rPr>
          <w:rFonts w:eastAsia="Times New Roman"/>
          <w:sz w:val="24"/>
          <w:szCs w:val="24"/>
        </w:rPr>
        <w:t>рий, грибов) на основе определения их принадлежности к опр</w:t>
      </w:r>
      <w:r>
        <w:rPr>
          <w:rFonts w:eastAsia="Times New Roman"/>
          <w:sz w:val="24"/>
          <w:szCs w:val="24"/>
        </w:rPr>
        <w:t>е</w:t>
      </w:r>
      <w:r>
        <w:rPr>
          <w:rFonts w:eastAsia="Times New Roman"/>
          <w:sz w:val="24"/>
          <w:szCs w:val="24"/>
        </w:rPr>
        <w:t>деленной систематической группе;</w:t>
      </w:r>
    </w:p>
    <w:p w:rsidR="00576419" w:rsidRDefault="00576419" w:rsidP="006026D7">
      <w:pPr>
        <w:numPr>
          <w:ilvl w:val="0"/>
          <w:numId w:val="153"/>
        </w:numPr>
        <w:tabs>
          <w:tab w:val="left" w:pos="567"/>
        </w:tabs>
        <w:spacing w:line="274" w:lineRule="auto"/>
        <w:ind w:right="420"/>
        <w:rPr>
          <w:rFonts w:ascii="Symbol" w:eastAsia="Symbol" w:hAnsi="Symbol" w:cs="Symbol"/>
          <w:sz w:val="24"/>
          <w:szCs w:val="24"/>
        </w:rPr>
      </w:pPr>
      <w:r>
        <w:rPr>
          <w:rFonts w:eastAsia="Times New Roman"/>
          <w:sz w:val="24"/>
          <w:szCs w:val="24"/>
        </w:rPr>
        <w:t>раскрывать роль биологии в практической деятельности людей; роль различных орг</w:t>
      </w:r>
      <w:r>
        <w:rPr>
          <w:rFonts w:eastAsia="Times New Roman"/>
          <w:sz w:val="24"/>
          <w:szCs w:val="24"/>
        </w:rPr>
        <w:t>а</w:t>
      </w:r>
      <w:r>
        <w:rPr>
          <w:rFonts w:eastAsia="Times New Roman"/>
          <w:sz w:val="24"/>
          <w:szCs w:val="24"/>
        </w:rPr>
        <w:t>низмов в жизни человека;</w:t>
      </w:r>
    </w:p>
    <w:p w:rsidR="00576419" w:rsidRDefault="00576419" w:rsidP="006026D7">
      <w:pPr>
        <w:tabs>
          <w:tab w:val="left" w:pos="567"/>
        </w:tabs>
        <w:spacing w:line="2" w:lineRule="exact"/>
        <w:rPr>
          <w:rFonts w:ascii="Symbol" w:eastAsia="Symbol" w:hAnsi="Symbol" w:cs="Symbol"/>
          <w:sz w:val="24"/>
          <w:szCs w:val="24"/>
        </w:rPr>
      </w:pPr>
    </w:p>
    <w:p w:rsidR="00576419" w:rsidRDefault="00576419" w:rsidP="006026D7">
      <w:pPr>
        <w:numPr>
          <w:ilvl w:val="0"/>
          <w:numId w:val="153"/>
        </w:numPr>
        <w:tabs>
          <w:tab w:val="left" w:pos="567"/>
        </w:tabs>
        <w:spacing w:line="275" w:lineRule="auto"/>
        <w:ind w:right="420"/>
        <w:jc w:val="both"/>
        <w:rPr>
          <w:rFonts w:ascii="Symbol" w:eastAsia="Symbol" w:hAnsi="Symbol" w:cs="Symbol"/>
          <w:sz w:val="24"/>
          <w:szCs w:val="24"/>
        </w:rPr>
      </w:pPr>
      <w:r>
        <w:rPr>
          <w:rFonts w:eastAsia="Times New Roman"/>
          <w:sz w:val="24"/>
          <w:szCs w:val="24"/>
        </w:rPr>
        <w:t>объяснять общность происхождения и эволюции систем</w:t>
      </w:r>
      <w:r>
        <w:rPr>
          <w:rFonts w:eastAsia="Times New Roman"/>
          <w:sz w:val="24"/>
          <w:szCs w:val="24"/>
        </w:rPr>
        <w:t>а</w:t>
      </w:r>
      <w:r>
        <w:rPr>
          <w:rFonts w:eastAsia="Times New Roman"/>
          <w:sz w:val="24"/>
          <w:szCs w:val="24"/>
        </w:rPr>
        <w:t>тических групп растений и животных на примерах сопоставления биологических объектов;</w:t>
      </w:r>
    </w:p>
    <w:p w:rsidR="00576419" w:rsidRDefault="00576419" w:rsidP="006026D7">
      <w:pPr>
        <w:numPr>
          <w:ilvl w:val="0"/>
          <w:numId w:val="153"/>
        </w:numPr>
        <w:tabs>
          <w:tab w:val="left" w:pos="567"/>
        </w:tabs>
        <w:spacing w:line="274" w:lineRule="auto"/>
        <w:ind w:right="420"/>
        <w:rPr>
          <w:rFonts w:ascii="Symbol" w:eastAsia="Symbol" w:hAnsi="Symbol" w:cs="Symbol"/>
          <w:sz w:val="24"/>
          <w:szCs w:val="24"/>
        </w:rPr>
      </w:pPr>
      <w:r>
        <w:rPr>
          <w:rFonts w:eastAsia="Times New Roman"/>
          <w:sz w:val="24"/>
          <w:szCs w:val="24"/>
        </w:rPr>
        <w:t>выявлять</w:t>
      </w:r>
      <w:r w:rsidR="006026D7">
        <w:rPr>
          <w:rFonts w:eastAsia="Times New Roman"/>
          <w:sz w:val="24"/>
          <w:szCs w:val="24"/>
        </w:rPr>
        <w:t xml:space="preserve"> </w:t>
      </w:r>
      <w:r>
        <w:rPr>
          <w:rFonts w:eastAsia="Times New Roman"/>
          <w:sz w:val="24"/>
          <w:szCs w:val="24"/>
        </w:rPr>
        <w:t>примеры</w:t>
      </w:r>
      <w:r w:rsidR="006026D7">
        <w:rPr>
          <w:rFonts w:eastAsia="Times New Roman"/>
          <w:sz w:val="24"/>
          <w:szCs w:val="24"/>
        </w:rPr>
        <w:t xml:space="preserve"> </w:t>
      </w:r>
      <w:r>
        <w:rPr>
          <w:rFonts w:eastAsia="Times New Roman"/>
          <w:sz w:val="24"/>
          <w:szCs w:val="24"/>
        </w:rPr>
        <w:t>и раскрывать сущность приспособленности организмов к среде обитания;</w:t>
      </w:r>
    </w:p>
    <w:p w:rsidR="00576419" w:rsidRDefault="00576419" w:rsidP="006026D7">
      <w:pPr>
        <w:tabs>
          <w:tab w:val="left" w:pos="567"/>
        </w:tabs>
        <w:spacing w:line="2" w:lineRule="exact"/>
        <w:rPr>
          <w:rFonts w:ascii="Symbol" w:eastAsia="Symbol" w:hAnsi="Symbol" w:cs="Symbol"/>
          <w:sz w:val="24"/>
          <w:szCs w:val="24"/>
        </w:rPr>
      </w:pPr>
    </w:p>
    <w:p w:rsidR="00576419" w:rsidRDefault="00576419" w:rsidP="006026D7">
      <w:pPr>
        <w:numPr>
          <w:ilvl w:val="0"/>
          <w:numId w:val="153"/>
        </w:numPr>
        <w:tabs>
          <w:tab w:val="left" w:pos="567"/>
        </w:tabs>
        <w:rPr>
          <w:rFonts w:ascii="Symbol" w:eastAsia="Symbol" w:hAnsi="Symbol" w:cs="Symbol"/>
          <w:sz w:val="24"/>
          <w:szCs w:val="24"/>
        </w:rPr>
      </w:pPr>
      <w:r>
        <w:rPr>
          <w:rFonts w:eastAsia="Times New Roman"/>
          <w:sz w:val="24"/>
          <w:szCs w:val="24"/>
        </w:rPr>
        <w:t>различать</w:t>
      </w:r>
      <w:r w:rsidR="006026D7">
        <w:rPr>
          <w:rFonts w:eastAsia="Times New Roman"/>
          <w:sz w:val="24"/>
          <w:szCs w:val="24"/>
        </w:rPr>
        <w:t xml:space="preserve"> </w:t>
      </w:r>
      <w:r>
        <w:rPr>
          <w:rFonts w:eastAsia="Times New Roman"/>
          <w:sz w:val="24"/>
          <w:szCs w:val="24"/>
        </w:rPr>
        <w:t xml:space="preserve">по внешнему виду, схемам и описаниям </w:t>
      </w:r>
      <w:proofErr w:type="gramStart"/>
      <w:r>
        <w:rPr>
          <w:rFonts w:eastAsia="Times New Roman"/>
          <w:sz w:val="24"/>
          <w:szCs w:val="24"/>
        </w:rPr>
        <w:t>реальные</w:t>
      </w:r>
      <w:proofErr w:type="gramEnd"/>
    </w:p>
    <w:p w:rsidR="00576419" w:rsidRDefault="00576419" w:rsidP="006026D7">
      <w:pPr>
        <w:spacing w:line="281" w:lineRule="auto"/>
        <w:ind w:right="-23"/>
        <w:rPr>
          <w:sz w:val="20"/>
          <w:szCs w:val="20"/>
        </w:rPr>
      </w:pPr>
      <w:r>
        <w:rPr>
          <w:rFonts w:eastAsia="Times New Roman"/>
          <w:sz w:val="24"/>
          <w:szCs w:val="24"/>
        </w:rPr>
        <w:t>биологические объекты или их изображения, выявлять отличительные признаки биолог</w:t>
      </w:r>
      <w:r>
        <w:rPr>
          <w:rFonts w:eastAsia="Times New Roman"/>
          <w:sz w:val="24"/>
          <w:szCs w:val="24"/>
        </w:rPr>
        <w:t>и</w:t>
      </w:r>
      <w:r>
        <w:rPr>
          <w:rFonts w:eastAsia="Times New Roman"/>
          <w:sz w:val="24"/>
          <w:szCs w:val="24"/>
        </w:rPr>
        <w:t>ческих объектов;</w:t>
      </w:r>
    </w:p>
    <w:p w:rsidR="00576419" w:rsidRDefault="00576419" w:rsidP="00576419">
      <w:pPr>
        <w:spacing w:line="2" w:lineRule="exact"/>
        <w:rPr>
          <w:sz w:val="20"/>
          <w:szCs w:val="20"/>
        </w:rPr>
      </w:pPr>
    </w:p>
    <w:p w:rsidR="00576419" w:rsidRDefault="00576419" w:rsidP="006026D7">
      <w:pPr>
        <w:numPr>
          <w:ilvl w:val="2"/>
          <w:numId w:val="154"/>
        </w:numPr>
        <w:tabs>
          <w:tab w:val="left" w:pos="567"/>
        </w:tabs>
        <w:spacing w:line="275" w:lineRule="auto"/>
        <w:ind w:right="420"/>
        <w:jc w:val="both"/>
        <w:rPr>
          <w:rFonts w:ascii="Symbol" w:eastAsia="Symbol" w:hAnsi="Symbol" w:cs="Symbol"/>
          <w:sz w:val="24"/>
          <w:szCs w:val="24"/>
        </w:rPr>
      </w:pPr>
      <w:r>
        <w:rPr>
          <w:rFonts w:eastAsia="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576419" w:rsidRDefault="00576419" w:rsidP="006026D7">
      <w:pPr>
        <w:numPr>
          <w:ilvl w:val="2"/>
          <w:numId w:val="154"/>
        </w:numPr>
        <w:tabs>
          <w:tab w:val="left" w:pos="567"/>
        </w:tabs>
        <w:rPr>
          <w:rFonts w:ascii="Symbol" w:eastAsia="Symbol" w:hAnsi="Symbol" w:cs="Symbol"/>
          <w:sz w:val="24"/>
          <w:szCs w:val="24"/>
        </w:rPr>
      </w:pPr>
      <w:r>
        <w:rPr>
          <w:rFonts w:eastAsia="Times New Roman"/>
          <w:sz w:val="24"/>
          <w:szCs w:val="24"/>
        </w:rPr>
        <w:t>устанавливать взаимосвязи между особенностями строения</w:t>
      </w:r>
    </w:p>
    <w:p w:rsidR="00576419" w:rsidRDefault="00576419" w:rsidP="006026D7">
      <w:pPr>
        <w:tabs>
          <w:tab w:val="left" w:pos="567"/>
        </w:tabs>
        <w:spacing w:line="27" w:lineRule="exact"/>
        <w:rPr>
          <w:rFonts w:ascii="Symbol" w:eastAsia="Symbol" w:hAnsi="Symbol" w:cs="Symbol"/>
          <w:sz w:val="24"/>
          <w:szCs w:val="24"/>
        </w:rPr>
      </w:pPr>
    </w:p>
    <w:p w:rsidR="00576419" w:rsidRDefault="00576419" w:rsidP="006026D7">
      <w:pPr>
        <w:numPr>
          <w:ilvl w:val="1"/>
          <w:numId w:val="154"/>
        </w:numPr>
        <w:tabs>
          <w:tab w:val="left" w:pos="567"/>
          <w:tab w:val="left" w:pos="1940"/>
        </w:tabs>
        <w:rPr>
          <w:rFonts w:eastAsia="Times New Roman"/>
          <w:sz w:val="24"/>
          <w:szCs w:val="24"/>
        </w:rPr>
      </w:pPr>
      <w:r>
        <w:rPr>
          <w:rFonts w:eastAsia="Times New Roman"/>
          <w:sz w:val="24"/>
          <w:szCs w:val="24"/>
        </w:rPr>
        <w:t>функциями клеток и тканей, органов и систем органов;</w:t>
      </w:r>
    </w:p>
    <w:p w:rsidR="00576419" w:rsidRDefault="00576419" w:rsidP="006026D7">
      <w:pPr>
        <w:tabs>
          <w:tab w:val="left" w:pos="567"/>
        </w:tabs>
        <w:spacing w:line="55" w:lineRule="exact"/>
        <w:rPr>
          <w:rFonts w:eastAsia="Times New Roman"/>
          <w:sz w:val="24"/>
          <w:szCs w:val="24"/>
        </w:rPr>
      </w:pPr>
    </w:p>
    <w:p w:rsidR="00576419" w:rsidRDefault="00576419" w:rsidP="006026D7">
      <w:pPr>
        <w:numPr>
          <w:ilvl w:val="2"/>
          <w:numId w:val="154"/>
        </w:numPr>
        <w:tabs>
          <w:tab w:val="left" w:pos="567"/>
        </w:tabs>
        <w:spacing w:line="275" w:lineRule="auto"/>
        <w:ind w:right="420"/>
        <w:jc w:val="both"/>
        <w:rPr>
          <w:rFonts w:ascii="Symbol" w:eastAsia="Symbol" w:hAnsi="Symbol" w:cs="Symbol"/>
          <w:sz w:val="24"/>
          <w:szCs w:val="24"/>
        </w:rPr>
      </w:pPr>
      <w:r>
        <w:rPr>
          <w:rFonts w:eastAsia="Times New Roman"/>
          <w:sz w:val="24"/>
          <w:szCs w:val="24"/>
        </w:rPr>
        <w:t xml:space="preserve">использовать методы биологической </w:t>
      </w:r>
      <w:proofErr w:type="spellStart"/>
      <w:r>
        <w:rPr>
          <w:rFonts w:eastAsia="Times New Roman"/>
          <w:sz w:val="24"/>
          <w:szCs w:val="24"/>
        </w:rPr>
        <w:t>науки</w:t>
      </w:r>
      <w:proofErr w:type="gramStart"/>
      <w:r>
        <w:rPr>
          <w:rFonts w:eastAsia="Times New Roman"/>
          <w:sz w:val="24"/>
          <w:szCs w:val="24"/>
        </w:rPr>
        <w:t>:н</w:t>
      </w:r>
      <w:proofErr w:type="gramEnd"/>
      <w:r>
        <w:rPr>
          <w:rFonts w:eastAsia="Times New Roman"/>
          <w:sz w:val="24"/>
          <w:szCs w:val="24"/>
        </w:rPr>
        <w:t>аблюдать</w:t>
      </w:r>
      <w:proofErr w:type="spellEnd"/>
      <w:r>
        <w:rPr>
          <w:rFonts w:eastAsia="Times New Roman"/>
          <w:sz w:val="24"/>
          <w:szCs w:val="24"/>
        </w:rPr>
        <w:t xml:space="preserve"> и описывать биологические объекты и процессы; ставить биологические эксперименты и объяснять их результаты;</w:t>
      </w:r>
    </w:p>
    <w:p w:rsidR="00576419" w:rsidRDefault="00576419" w:rsidP="006026D7">
      <w:pPr>
        <w:numPr>
          <w:ilvl w:val="2"/>
          <w:numId w:val="154"/>
        </w:numPr>
        <w:tabs>
          <w:tab w:val="left" w:pos="567"/>
        </w:tabs>
        <w:rPr>
          <w:rFonts w:ascii="Symbol" w:eastAsia="Symbol" w:hAnsi="Symbol" w:cs="Symbol"/>
          <w:sz w:val="24"/>
          <w:szCs w:val="24"/>
        </w:rPr>
      </w:pPr>
      <w:r>
        <w:rPr>
          <w:rFonts w:eastAsia="Times New Roman"/>
          <w:sz w:val="24"/>
          <w:szCs w:val="24"/>
        </w:rPr>
        <w:t xml:space="preserve">знать и аргументировать основные правила поведения </w:t>
      </w:r>
      <w:proofErr w:type="gramStart"/>
      <w:r>
        <w:rPr>
          <w:rFonts w:eastAsia="Times New Roman"/>
          <w:sz w:val="24"/>
          <w:szCs w:val="24"/>
        </w:rPr>
        <w:t>в</w:t>
      </w:r>
      <w:proofErr w:type="gramEnd"/>
    </w:p>
    <w:p w:rsidR="00576419" w:rsidRDefault="00576419" w:rsidP="006026D7">
      <w:pPr>
        <w:tabs>
          <w:tab w:val="left" w:pos="567"/>
        </w:tabs>
        <w:spacing w:line="27" w:lineRule="exact"/>
        <w:rPr>
          <w:rFonts w:ascii="Symbol" w:eastAsia="Symbol" w:hAnsi="Symbol" w:cs="Symbol"/>
          <w:sz w:val="24"/>
          <w:szCs w:val="24"/>
        </w:rPr>
      </w:pPr>
    </w:p>
    <w:p w:rsidR="00576419" w:rsidRDefault="00576419" w:rsidP="006026D7">
      <w:pPr>
        <w:tabs>
          <w:tab w:val="left" w:pos="567"/>
        </w:tabs>
        <w:rPr>
          <w:rFonts w:ascii="Symbol" w:eastAsia="Symbol" w:hAnsi="Symbol" w:cs="Symbol"/>
          <w:sz w:val="24"/>
          <w:szCs w:val="24"/>
        </w:rPr>
      </w:pPr>
      <w:r>
        <w:rPr>
          <w:rFonts w:eastAsia="Times New Roman"/>
          <w:sz w:val="24"/>
          <w:szCs w:val="24"/>
        </w:rPr>
        <w:t>природе;</w:t>
      </w:r>
    </w:p>
    <w:p w:rsidR="00576419" w:rsidRDefault="00576419" w:rsidP="006026D7">
      <w:pPr>
        <w:tabs>
          <w:tab w:val="left" w:pos="567"/>
        </w:tabs>
        <w:spacing w:line="55" w:lineRule="exact"/>
        <w:rPr>
          <w:rFonts w:ascii="Symbol" w:eastAsia="Symbol" w:hAnsi="Symbol" w:cs="Symbol"/>
          <w:sz w:val="24"/>
          <w:szCs w:val="24"/>
        </w:rPr>
      </w:pPr>
    </w:p>
    <w:p w:rsidR="00576419" w:rsidRDefault="00576419" w:rsidP="006026D7">
      <w:pPr>
        <w:numPr>
          <w:ilvl w:val="2"/>
          <w:numId w:val="154"/>
        </w:numPr>
        <w:tabs>
          <w:tab w:val="left" w:pos="567"/>
        </w:tabs>
        <w:spacing w:line="274" w:lineRule="auto"/>
        <w:ind w:right="420"/>
        <w:rPr>
          <w:rFonts w:ascii="Symbol" w:eastAsia="Symbol" w:hAnsi="Symbol" w:cs="Symbol"/>
          <w:sz w:val="24"/>
          <w:szCs w:val="24"/>
        </w:rPr>
      </w:pPr>
      <w:r>
        <w:rPr>
          <w:rFonts w:eastAsia="Times New Roman"/>
          <w:sz w:val="24"/>
          <w:szCs w:val="24"/>
        </w:rPr>
        <w:t>анализировать и оценивать последствия деятельности чел</w:t>
      </w:r>
      <w:r>
        <w:rPr>
          <w:rFonts w:eastAsia="Times New Roman"/>
          <w:sz w:val="24"/>
          <w:szCs w:val="24"/>
        </w:rPr>
        <w:t>о</w:t>
      </w:r>
      <w:r>
        <w:rPr>
          <w:rFonts w:eastAsia="Times New Roman"/>
          <w:sz w:val="24"/>
          <w:szCs w:val="24"/>
        </w:rPr>
        <w:t>века в природе;</w:t>
      </w:r>
    </w:p>
    <w:p w:rsidR="00576419" w:rsidRDefault="00576419" w:rsidP="006026D7">
      <w:pPr>
        <w:tabs>
          <w:tab w:val="left" w:pos="567"/>
        </w:tabs>
        <w:spacing w:line="2" w:lineRule="exact"/>
        <w:rPr>
          <w:rFonts w:ascii="Symbol" w:eastAsia="Symbol" w:hAnsi="Symbol" w:cs="Symbol"/>
          <w:sz w:val="24"/>
          <w:szCs w:val="24"/>
        </w:rPr>
      </w:pPr>
    </w:p>
    <w:p w:rsidR="00576419" w:rsidRDefault="00576419" w:rsidP="006026D7">
      <w:pPr>
        <w:numPr>
          <w:ilvl w:val="2"/>
          <w:numId w:val="154"/>
        </w:numPr>
        <w:tabs>
          <w:tab w:val="left" w:pos="567"/>
        </w:tabs>
        <w:spacing w:line="274" w:lineRule="auto"/>
        <w:ind w:right="420"/>
        <w:jc w:val="both"/>
        <w:rPr>
          <w:rFonts w:ascii="Symbol" w:eastAsia="Symbol" w:hAnsi="Symbol" w:cs="Symbol"/>
          <w:sz w:val="24"/>
          <w:szCs w:val="24"/>
        </w:rPr>
      </w:pPr>
      <w:r>
        <w:rPr>
          <w:rFonts w:eastAsia="Times New Roman"/>
          <w:sz w:val="24"/>
          <w:szCs w:val="24"/>
        </w:rPr>
        <w:t>описывать и использовать приемы выращивания и размн</w:t>
      </w:r>
      <w:r>
        <w:rPr>
          <w:rFonts w:eastAsia="Times New Roman"/>
          <w:sz w:val="24"/>
          <w:szCs w:val="24"/>
        </w:rPr>
        <w:t>о</w:t>
      </w:r>
      <w:r>
        <w:rPr>
          <w:rFonts w:eastAsia="Times New Roman"/>
          <w:sz w:val="24"/>
          <w:szCs w:val="24"/>
        </w:rPr>
        <w:t>жения культурных растений и домашних животных, ухода за ними;</w:t>
      </w:r>
    </w:p>
    <w:p w:rsidR="00576419" w:rsidRDefault="00576419" w:rsidP="006026D7">
      <w:pPr>
        <w:tabs>
          <w:tab w:val="left" w:pos="567"/>
        </w:tabs>
        <w:spacing w:line="2" w:lineRule="exact"/>
        <w:rPr>
          <w:rFonts w:ascii="Symbol" w:eastAsia="Symbol" w:hAnsi="Symbol" w:cs="Symbol"/>
          <w:sz w:val="24"/>
          <w:szCs w:val="24"/>
        </w:rPr>
      </w:pPr>
    </w:p>
    <w:p w:rsidR="00576419" w:rsidRDefault="00576419" w:rsidP="006026D7">
      <w:pPr>
        <w:numPr>
          <w:ilvl w:val="2"/>
          <w:numId w:val="154"/>
        </w:numPr>
        <w:tabs>
          <w:tab w:val="left" w:pos="567"/>
        </w:tabs>
        <w:rPr>
          <w:rFonts w:ascii="Symbol" w:eastAsia="Symbol" w:hAnsi="Symbol" w:cs="Symbol"/>
          <w:sz w:val="24"/>
          <w:szCs w:val="24"/>
        </w:rPr>
      </w:pPr>
      <w:r>
        <w:rPr>
          <w:rFonts w:eastAsia="Times New Roman"/>
          <w:sz w:val="24"/>
          <w:szCs w:val="24"/>
        </w:rPr>
        <w:t>знать и соблюдать правила работы в кабинете биологии.</w:t>
      </w:r>
    </w:p>
    <w:p w:rsidR="00576419" w:rsidRDefault="00576419" w:rsidP="006026D7">
      <w:pPr>
        <w:tabs>
          <w:tab w:val="left" w:pos="567"/>
        </w:tabs>
        <w:spacing w:line="23" w:lineRule="exact"/>
        <w:rPr>
          <w:rFonts w:ascii="Symbol" w:eastAsia="Symbol" w:hAnsi="Symbol" w:cs="Symbol"/>
          <w:sz w:val="24"/>
          <w:szCs w:val="24"/>
        </w:rPr>
      </w:pPr>
    </w:p>
    <w:p w:rsidR="00576419" w:rsidRDefault="00576419" w:rsidP="006026D7">
      <w:pPr>
        <w:tabs>
          <w:tab w:val="left" w:pos="567"/>
        </w:tabs>
        <w:rPr>
          <w:rFonts w:ascii="Symbol" w:eastAsia="Symbol" w:hAnsi="Symbol" w:cs="Symbol"/>
          <w:sz w:val="24"/>
          <w:szCs w:val="24"/>
        </w:rPr>
      </w:pPr>
      <w:r>
        <w:rPr>
          <w:rFonts w:eastAsia="Times New Roman"/>
          <w:b/>
          <w:bCs/>
          <w:sz w:val="24"/>
          <w:szCs w:val="24"/>
        </w:rPr>
        <w:t>Выпускник получит возможность научиться:</w:t>
      </w:r>
    </w:p>
    <w:p w:rsidR="00576419" w:rsidRDefault="00576419" w:rsidP="006026D7">
      <w:pPr>
        <w:tabs>
          <w:tab w:val="left" w:pos="567"/>
        </w:tabs>
        <w:spacing w:line="55" w:lineRule="exact"/>
        <w:rPr>
          <w:rFonts w:ascii="Symbol" w:eastAsia="Symbol" w:hAnsi="Symbol" w:cs="Symbol"/>
          <w:sz w:val="24"/>
          <w:szCs w:val="24"/>
        </w:rPr>
      </w:pPr>
    </w:p>
    <w:p w:rsidR="00576419" w:rsidRDefault="00576419" w:rsidP="006026D7">
      <w:pPr>
        <w:numPr>
          <w:ilvl w:val="0"/>
          <w:numId w:val="154"/>
        </w:numPr>
        <w:tabs>
          <w:tab w:val="left" w:pos="567"/>
          <w:tab w:val="left" w:pos="1394"/>
        </w:tabs>
        <w:spacing w:line="273" w:lineRule="auto"/>
        <w:ind w:right="420"/>
        <w:jc w:val="both"/>
        <w:rPr>
          <w:rFonts w:ascii="Symbol" w:eastAsia="Symbol" w:hAnsi="Symbol" w:cs="Symbol"/>
          <w:sz w:val="24"/>
          <w:szCs w:val="24"/>
        </w:rPr>
      </w:pPr>
      <w:r>
        <w:rPr>
          <w:rFonts w:eastAsia="Times New Roman"/>
          <w:i/>
          <w:iCs/>
          <w:sz w:val="24"/>
          <w:szCs w:val="24"/>
        </w:rPr>
        <w:t xml:space="preserve">находить информацию о растениях, животных грибах и </w:t>
      </w:r>
      <w:proofErr w:type="spellStart"/>
      <w:r>
        <w:rPr>
          <w:rFonts w:eastAsia="Times New Roman"/>
          <w:i/>
          <w:iCs/>
          <w:sz w:val="24"/>
          <w:szCs w:val="24"/>
        </w:rPr>
        <w:t>бактерияхв</w:t>
      </w:r>
      <w:proofErr w:type="spellEnd"/>
      <w:r>
        <w:rPr>
          <w:rFonts w:eastAsia="Times New Roman"/>
          <w:i/>
          <w:iCs/>
          <w:sz w:val="24"/>
          <w:szCs w:val="24"/>
        </w:rPr>
        <w:t xml:space="preserve"> научно-популярной литературе, биологических словарях, справочниках, Интернет ресурсе, анал</w:t>
      </w:r>
      <w:r>
        <w:rPr>
          <w:rFonts w:eastAsia="Times New Roman"/>
          <w:i/>
          <w:iCs/>
          <w:sz w:val="24"/>
          <w:szCs w:val="24"/>
        </w:rPr>
        <w:t>и</w:t>
      </w:r>
      <w:r>
        <w:rPr>
          <w:rFonts w:eastAsia="Times New Roman"/>
          <w:i/>
          <w:iCs/>
          <w:sz w:val="24"/>
          <w:szCs w:val="24"/>
        </w:rPr>
        <w:t>зировать и оценивать ее, переводить из одной формы в другую;</w:t>
      </w:r>
    </w:p>
    <w:p w:rsidR="00576419" w:rsidRDefault="00576419" w:rsidP="006026D7">
      <w:pPr>
        <w:tabs>
          <w:tab w:val="left" w:pos="567"/>
        </w:tabs>
        <w:spacing w:line="2" w:lineRule="exact"/>
        <w:rPr>
          <w:rFonts w:ascii="Symbol" w:eastAsia="Symbol" w:hAnsi="Symbol" w:cs="Symbol"/>
          <w:sz w:val="24"/>
          <w:szCs w:val="24"/>
        </w:rPr>
      </w:pPr>
    </w:p>
    <w:p w:rsidR="00576419" w:rsidRDefault="00576419" w:rsidP="006026D7">
      <w:pPr>
        <w:numPr>
          <w:ilvl w:val="0"/>
          <w:numId w:val="154"/>
        </w:numPr>
        <w:tabs>
          <w:tab w:val="left" w:pos="567"/>
          <w:tab w:val="left" w:pos="1394"/>
        </w:tabs>
        <w:spacing w:line="275" w:lineRule="auto"/>
        <w:ind w:right="420"/>
        <w:jc w:val="both"/>
        <w:rPr>
          <w:rFonts w:ascii="Symbol" w:eastAsia="Symbol" w:hAnsi="Symbol" w:cs="Symbol"/>
          <w:sz w:val="24"/>
          <w:szCs w:val="24"/>
        </w:rPr>
      </w:pPr>
      <w:r>
        <w:rPr>
          <w:rFonts w:eastAsia="Times New Roman"/>
          <w:i/>
          <w:iCs/>
          <w:sz w:val="24"/>
          <w:szCs w:val="24"/>
        </w:rPr>
        <w:t>основам исследовательской и проектной деятельности по изучению организмов ра</w:t>
      </w:r>
      <w:r>
        <w:rPr>
          <w:rFonts w:eastAsia="Times New Roman"/>
          <w:i/>
          <w:iCs/>
          <w:sz w:val="24"/>
          <w:szCs w:val="24"/>
        </w:rPr>
        <w:t>з</w:t>
      </w:r>
      <w:r>
        <w:rPr>
          <w:rFonts w:eastAsia="Times New Roman"/>
          <w:i/>
          <w:iCs/>
          <w:sz w:val="24"/>
          <w:szCs w:val="24"/>
        </w:rPr>
        <w:t>личных царств живой природы, включая умения формулировать задачи, представлять р</w:t>
      </w:r>
      <w:r>
        <w:rPr>
          <w:rFonts w:eastAsia="Times New Roman"/>
          <w:i/>
          <w:iCs/>
          <w:sz w:val="24"/>
          <w:szCs w:val="24"/>
        </w:rPr>
        <w:t>а</w:t>
      </w:r>
      <w:r>
        <w:rPr>
          <w:rFonts w:eastAsia="Times New Roman"/>
          <w:i/>
          <w:iCs/>
          <w:sz w:val="24"/>
          <w:szCs w:val="24"/>
        </w:rPr>
        <w:t>боту на защиту и защищать ее.</w:t>
      </w:r>
    </w:p>
    <w:p w:rsidR="00576419" w:rsidRDefault="00576419" w:rsidP="006026D7">
      <w:pPr>
        <w:numPr>
          <w:ilvl w:val="0"/>
          <w:numId w:val="154"/>
        </w:numPr>
        <w:tabs>
          <w:tab w:val="left" w:pos="567"/>
          <w:tab w:val="left" w:pos="1394"/>
        </w:tabs>
        <w:spacing w:line="275" w:lineRule="auto"/>
        <w:ind w:right="420"/>
        <w:jc w:val="both"/>
        <w:rPr>
          <w:rFonts w:ascii="Symbol" w:eastAsia="Symbol" w:hAnsi="Symbol" w:cs="Symbol"/>
          <w:sz w:val="24"/>
          <w:szCs w:val="24"/>
        </w:rPr>
      </w:pPr>
      <w:r>
        <w:rPr>
          <w:rFonts w:eastAsia="Times New Roman"/>
          <w:i/>
          <w:iCs/>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w:t>
      </w:r>
      <w:r>
        <w:rPr>
          <w:rFonts w:eastAsia="Times New Roman"/>
          <w:i/>
          <w:iCs/>
          <w:sz w:val="24"/>
          <w:szCs w:val="24"/>
        </w:rPr>
        <w:t>о</w:t>
      </w:r>
      <w:r>
        <w:rPr>
          <w:rFonts w:eastAsia="Times New Roman"/>
          <w:i/>
          <w:iCs/>
          <w:sz w:val="24"/>
          <w:szCs w:val="24"/>
        </w:rPr>
        <w:t>жения и выращивания культурных растений, уходом за домашними животными;</w:t>
      </w:r>
    </w:p>
    <w:p w:rsidR="00576419" w:rsidRDefault="00576419" w:rsidP="006026D7">
      <w:pPr>
        <w:numPr>
          <w:ilvl w:val="0"/>
          <w:numId w:val="154"/>
        </w:numPr>
        <w:tabs>
          <w:tab w:val="left" w:pos="567"/>
          <w:tab w:val="left" w:pos="1394"/>
        </w:tabs>
        <w:spacing w:line="276" w:lineRule="auto"/>
        <w:ind w:right="420"/>
        <w:jc w:val="both"/>
        <w:rPr>
          <w:rFonts w:ascii="Symbol" w:eastAsia="Symbol" w:hAnsi="Symbol" w:cs="Symbol"/>
          <w:sz w:val="24"/>
          <w:szCs w:val="24"/>
        </w:rPr>
      </w:pPr>
      <w:r>
        <w:rPr>
          <w:rFonts w:eastAsia="Times New Roman"/>
          <w:i/>
          <w:iCs/>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w:t>
      </w:r>
      <w:r>
        <w:rPr>
          <w:rFonts w:eastAsia="Times New Roman"/>
          <w:i/>
          <w:iCs/>
          <w:sz w:val="24"/>
          <w:szCs w:val="24"/>
        </w:rPr>
        <w:t>о</w:t>
      </w:r>
      <w:r>
        <w:rPr>
          <w:rFonts w:eastAsia="Times New Roman"/>
          <w:i/>
          <w:iCs/>
          <w:sz w:val="24"/>
          <w:szCs w:val="24"/>
        </w:rPr>
        <w:t>ды);</w:t>
      </w:r>
    </w:p>
    <w:p w:rsidR="00576419" w:rsidRDefault="00576419" w:rsidP="006026D7">
      <w:pPr>
        <w:numPr>
          <w:ilvl w:val="0"/>
          <w:numId w:val="154"/>
        </w:numPr>
        <w:tabs>
          <w:tab w:val="left" w:pos="567"/>
          <w:tab w:val="left" w:pos="1394"/>
        </w:tabs>
        <w:spacing w:line="273" w:lineRule="auto"/>
        <w:ind w:right="420"/>
        <w:jc w:val="both"/>
        <w:rPr>
          <w:rFonts w:ascii="Symbol" w:eastAsia="Symbol" w:hAnsi="Symbol" w:cs="Symbol"/>
          <w:sz w:val="24"/>
          <w:szCs w:val="24"/>
        </w:rPr>
      </w:pPr>
      <w:r>
        <w:rPr>
          <w:rFonts w:eastAsia="Times New Roman"/>
          <w:i/>
          <w:iCs/>
          <w:sz w:val="24"/>
          <w:szCs w:val="24"/>
        </w:rPr>
        <w:t>осознанно использовать знания основных правил поведения в природе; выбирать ц</w:t>
      </w:r>
      <w:r>
        <w:rPr>
          <w:rFonts w:eastAsia="Times New Roman"/>
          <w:i/>
          <w:iCs/>
          <w:sz w:val="24"/>
          <w:szCs w:val="24"/>
        </w:rPr>
        <w:t>е</w:t>
      </w:r>
      <w:r>
        <w:rPr>
          <w:rFonts w:eastAsia="Times New Roman"/>
          <w:i/>
          <w:iCs/>
          <w:sz w:val="24"/>
          <w:szCs w:val="24"/>
        </w:rPr>
        <w:t>левые и смысловые установки в своих действиях и поступках по отношению к живой пр</w:t>
      </w:r>
      <w:r>
        <w:rPr>
          <w:rFonts w:eastAsia="Times New Roman"/>
          <w:i/>
          <w:iCs/>
          <w:sz w:val="24"/>
          <w:szCs w:val="24"/>
        </w:rPr>
        <w:t>и</w:t>
      </w:r>
      <w:r>
        <w:rPr>
          <w:rFonts w:eastAsia="Times New Roman"/>
          <w:i/>
          <w:iCs/>
          <w:sz w:val="24"/>
          <w:szCs w:val="24"/>
        </w:rPr>
        <w:t>роде;</w:t>
      </w:r>
    </w:p>
    <w:p w:rsidR="00576419" w:rsidRDefault="00576419" w:rsidP="00576419">
      <w:pPr>
        <w:spacing w:line="2" w:lineRule="exact"/>
        <w:rPr>
          <w:rFonts w:ascii="Symbol" w:eastAsia="Symbol" w:hAnsi="Symbol" w:cs="Symbol"/>
          <w:sz w:val="24"/>
          <w:szCs w:val="24"/>
        </w:rPr>
      </w:pPr>
    </w:p>
    <w:p w:rsidR="00576419" w:rsidRDefault="00576419" w:rsidP="006026D7">
      <w:pPr>
        <w:numPr>
          <w:ilvl w:val="0"/>
          <w:numId w:val="154"/>
        </w:numPr>
        <w:tabs>
          <w:tab w:val="left" w:pos="567"/>
        </w:tabs>
        <w:spacing w:line="276" w:lineRule="auto"/>
        <w:ind w:right="420"/>
        <w:jc w:val="both"/>
        <w:rPr>
          <w:rFonts w:ascii="Symbol" w:eastAsia="Symbol" w:hAnsi="Symbol" w:cs="Symbol"/>
          <w:sz w:val="24"/>
          <w:szCs w:val="24"/>
        </w:rPr>
      </w:pPr>
      <w:r>
        <w:rPr>
          <w:rFonts w:eastAsia="Times New Roman"/>
          <w:i/>
          <w:iCs/>
          <w:sz w:val="24"/>
          <w:szCs w:val="24"/>
        </w:rPr>
        <w:t>создавать собственные письменные и устные сообщения о растениях, ж</w:t>
      </w:r>
      <w:r>
        <w:rPr>
          <w:rFonts w:eastAsia="Times New Roman"/>
          <w:i/>
          <w:iCs/>
          <w:sz w:val="24"/>
          <w:szCs w:val="24"/>
        </w:rPr>
        <w:t>и</w:t>
      </w:r>
      <w:r>
        <w:rPr>
          <w:rFonts w:eastAsia="Times New Roman"/>
          <w:i/>
          <w:iCs/>
          <w:sz w:val="24"/>
          <w:szCs w:val="24"/>
        </w:rPr>
        <w:t>вотных, бактерия и грибах на основе нескольких источников информации, сопровождать высту</w:t>
      </w:r>
      <w:r>
        <w:rPr>
          <w:rFonts w:eastAsia="Times New Roman"/>
          <w:i/>
          <w:iCs/>
          <w:sz w:val="24"/>
          <w:szCs w:val="24"/>
        </w:rPr>
        <w:t>п</w:t>
      </w:r>
      <w:r>
        <w:rPr>
          <w:rFonts w:eastAsia="Times New Roman"/>
          <w:i/>
          <w:iCs/>
          <w:sz w:val="24"/>
          <w:szCs w:val="24"/>
        </w:rPr>
        <w:t>ление презентацией, учитывая особенности аудитории сверстников;</w:t>
      </w:r>
    </w:p>
    <w:p w:rsidR="00576419" w:rsidRDefault="00576419" w:rsidP="006026D7">
      <w:pPr>
        <w:numPr>
          <w:ilvl w:val="0"/>
          <w:numId w:val="154"/>
        </w:numPr>
        <w:tabs>
          <w:tab w:val="left" w:pos="567"/>
        </w:tabs>
        <w:spacing w:line="273" w:lineRule="auto"/>
        <w:ind w:right="420"/>
        <w:jc w:val="both"/>
        <w:rPr>
          <w:rFonts w:ascii="Symbol" w:eastAsia="Symbol" w:hAnsi="Symbol" w:cs="Symbol"/>
          <w:sz w:val="24"/>
          <w:szCs w:val="24"/>
        </w:rPr>
      </w:pPr>
      <w:r>
        <w:rPr>
          <w:rFonts w:eastAsia="Times New Roman"/>
          <w:i/>
          <w:iCs/>
          <w:sz w:val="24"/>
          <w:szCs w:val="24"/>
        </w:rPr>
        <w:t>работать в группе сверстников при решении познавательных задач связанных с из</w:t>
      </w:r>
      <w:r>
        <w:rPr>
          <w:rFonts w:eastAsia="Times New Roman"/>
          <w:i/>
          <w:iCs/>
          <w:sz w:val="24"/>
          <w:szCs w:val="24"/>
        </w:rPr>
        <w:t>у</w:t>
      </w:r>
      <w:r>
        <w:rPr>
          <w:rFonts w:eastAsia="Times New Roman"/>
          <w:i/>
          <w:iCs/>
          <w:sz w:val="24"/>
          <w:szCs w:val="24"/>
        </w:rPr>
        <w:t xml:space="preserve">чением особенностей строения и жизнедеятельности растений, животных, грибов и </w:t>
      </w:r>
      <w:r>
        <w:rPr>
          <w:rFonts w:eastAsia="Times New Roman"/>
          <w:i/>
          <w:iCs/>
          <w:sz w:val="24"/>
          <w:szCs w:val="24"/>
        </w:rPr>
        <w:lastRenderedPageBreak/>
        <w:t>бактерий, планировать совместную деятельность, учитывать мнение окружающих и адекватно оценивать собственный вклад в деятельность группы.</w:t>
      </w:r>
    </w:p>
    <w:p w:rsidR="00576419" w:rsidRDefault="00576419" w:rsidP="00576419">
      <w:pPr>
        <w:spacing w:line="3" w:lineRule="exact"/>
        <w:rPr>
          <w:rFonts w:ascii="Symbol" w:eastAsia="Symbol" w:hAnsi="Symbol" w:cs="Symbol"/>
          <w:sz w:val="24"/>
          <w:szCs w:val="24"/>
        </w:rPr>
      </w:pPr>
    </w:p>
    <w:p w:rsidR="00576419" w:rsidRDefault="00576419" w:rsidP="006026D7">
      <w:pPr>
        <w:rPr>
          <w:sz w:val="20"/>
          <w:szCs w:val="20"/>
        </w:rPr>
      </w:pPr>
      <w:r>
        <w:rPr>
          <w:rFonts w:eastAsia="Times New Roman"/>
          <w:b/>
          <w:bCs/>
          <w:sz w:val="24"/>
          <w:szCs w:val="24"/>
        </w:rPr>
        <w:t>Человек и его здоровье</w:t>
      </w:r>
    </w:p>
    <w:p w:rsidR="00895700" w:rsidRDefault="00895700" w:rsidP="009217B5"/>
    <w:p w:rsidR="0057388F" w:rsidRDefault="0057388F" w:rsidP="0057388F">
      <w:pPr>
        <w:rPr>
          <w:sz w:val="20"/>
          <w:szCs w:val="20"/>
        </w:rPr>
      </w:pPr>
      <w:r>
        <w:rPr>
          <w:rFonts w:eastAsia="Times New Roman"/>
          <w:b/>
          <w:bCs/>
          <w:sz w:val="24"/>
          <w:szCs w:val="24"/>
        </w:rPr>
        <w:t>Выпускник научится:</w:t>
      </w:r>
    </w:p>
    <w:p w:rsidR="0057388F" w:rsidRDefault="0057388F" w:rsidP="0057388F">
      <w:pPr>
        <w:spacing w:line="55" w:lineRule="exact"/>
        <w:rPr>
          <w:sz w:val="20"/>
          <w:szCs w:val="20"/>
        </w:rPr>
      </w:pPr>
    </w:p>
    <w:p w:rsidR="0057388F" w:rsidRDefault="0057388F" w:rsidP="0057388F">
      <w:pPr>
        <w:numPr>
          <w:ilvl w:val="1"/>
          <w:numId w:val="155"/>
        </w:numPr>
        <w:tabs>
          <w:tab w:val="left" w:pos="567"/>
        </w:tabs>
        <w:rPr>
          <w:rFonts w:ascii="Symbol" w:eastAsia="Symbol" w:hAnsi="Symbol" w:cs="Symbol"/>
          <w:sz w:val="24"/>
          <w:szCs w:val="24"/>
        </w:rPr>
      </w:pPr>
      <w:proofErr w:type="gramStart"/>
      <w:r>
        <w:rPr>
          <w:rFonts w:eastAsia="Times New Roman"/>
          <w:sz w:val="24"/>
          <w:szCs w:val="24"/>
        </w:rPr>
        <w:t>выделять существенные признаки биологических объектов (животных клеток</w:t>
      </w:r>
      <w:proofErr w:type="gramEnd"/>
    </w:p>
    <w:p w:rsidR="0057388F" w:rsidRDefault="0057388F" w:rsidP="0057388F">
      <w:pPr>
        <w:tabs>
          <w:tab w:val="left" w:pos="567"/>
        </w:tabs>
        <w:spacing w:line="27" w:lineRule="exact"/>
        <w:rPr>
          <w:rFonts w:ascii="Symbol" w:eastAsia="Symbol" w:hAnsi="Symbol" w:cs="Symbol"/>
          <w:sz w:val="24"/>
          <w:szCs w:val="24"/>
        </w:rPr>
      </w:pPr>
    </w:p>
    <w:p w:rsidR="0057388F" w:rsidRDefault="0057388F" w:rsidP="0057388F">
      <w:pPr>
        <w:numPr>
          <w:ilvl w:val="0"/>
          <w:numId w:val="155"/>
        </w:numPr>
        <w:tabs>
          <w:tab w:val="left" w:pos="567"/>
          <w:tab w:val="left" w:pos="698"/>
        </w:tabs>
        <w:spacing w:line="281" w:lineRule="auto"/>
        <w:ind w:right="420"/>
        <w:rPr>
          <w:rFonts w:eastAsia="Times New Roman"/>
          <w:sz w:val="24"/>
          <w:szCs w:val="24"/>
        </w:rPr>
      </w:pPr>
      <w:r>
        <w:rPr>
          <w:rFonts w:eastAsia="Times New Roman"/>
          <w:sz w:val="24"/>
          <w:szCs w:val="24"/>
        </w:rPr>
        <w:t>тканей, органов и систем органов человека) и процессов жизнедеятельности, хара</w:t>
      </w:r>
      <w:r>
        <w:rPr>
          <w:rFonts w:eastAsia="Times New Roman"/>
          <w:sz w:val="24"/>
          <w:szCs w:val="24"/>
        </w:rPr>
        <w:t>к</w:t>
      </w:r>
      <w:r>
        <w:rPr>
          <w:rFonts w:eastAsia="Times New Roman"/>
          <w:sz w:val="24"/>
          <w:szCs w:val="24"/>
        </w:rPr>
        <w:t>терных для организма человека;</w:t>
      </w:r>
    </w:p>
    <w:p w:rsidR="0057388F" w:rsidRDefault="0057388F" w:rsidP="0057388F">
      <w:pPr>
        <w:tabs>
          <w:tab w:val="left" w:pos="567"/>
        </w:tabs>
        <w:spacing w:line="1" w:lineRule="exact"/>
        <w:rPr>
          <w:rFonts w:eastAsia="Times New Roman"/>
          <w:sz w:val="24"/>
          <w:szCs w:val="24"/>
        </w:rPr>
      </w:pPr>
    </w:p>
    <w:p w:rsidR="0057388F" w:rsidRDefault="0057388F" w:rsidP="0057388F">
      <w:pPr>
        <w:numPr>
          <w:ilvl w:val="1"/>
          <w:numId w:val="155"/>
        </w:numPr>
        <w:tabs>
          <w:tab w:val="left" w:pos="567"/>
        </w:tabs>
        <w:spacing w:line="274" w:lineRule="auto"/>
        <w:ind w:right="420"/>
        <w:rPr>
          <w:rFonts w:ascii="Symbol" w:eastAsia="Symbol" w:hAnsi="Symbol" w:cs="Symbol"/>
          <w:sz w:val="24"/>
          <w:szCs w:val="24"/>
        </w:rPr>
      </w:pPr>
      <w:r>
        <w:rPr>
          <w:rFonts w:eastAsia="Times New Roman"/>
          <w:sz w:val="24"/>
          <w:szCs w:val="24"/>
        </w:rPr>
        <w:t>аргументировать, приводить доказательства взаимосвязи человека и окружающей среды, родства человека с животными;</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1"/>
          <w:numId w:val="155"/>
        </w:numPr>
        <w:tabs>
          <w:tab w:val="left" w:pos="567"/>
        </w:tabs>
        <w:rPr>
          <w:rFonts w:ascii="Symbol" w:eastAsia="Symbol" w:hAnsi="Symbol" w:cs="Symbol"/>
          <w:sz w:val="24"/>
          <w:szCs w:val="24"/>
        </w:rPr>
      </w:pPr>
      <w:r>
        <w:rPr>
          <w:rFonts w:eastAsia="Times New Roman"/>
          <w:sz w:val="24"/>
          <w:szCs w:val="24"/>
        </w:rPr>
        <w:t>аргументировать, приводить доказательства отличий человека от животных;</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1"/>
          <w:numId w:val="155"/>
        </w:numPr>
        <w:tabs>
          <w:tab w:val="left" w:pos="567"/>
        </w:tabs>
        <w:spacing w:line="275" w:lineRule="auto"/>
        <w:ind w:right="420"/>
        <w:jc w:val="both"/>
        <w:rPr>
          <w:rFonts w:ascii="Symbol" w:eastAsia="Symbol" w:hAnsi="Symbol" w:cs="Symbol"/>
          <w:sz w:val="24"/>
          <w:szCs w:val="24"/>
        </w:rPr>
      </w:pPr>
      <w:r>
        <w:rPr>
          <w:rFonts w:eastAsia="Times New Roman"/>
          <w:sz w:val="24"/>
          <w:szCs w:val="24"/>
        </w:rPr>
        <w:t>аргументировать, приводить доказательства необходимости соблюдения мер проф</w:t>
      </w:r>
      <w:r>
        <w:rPr>
          <w:rFonts w:eastAsia="Times New Roman"/>
          <w:sz w:val="24"/>
          <w:szCs w:val="24"/>
        </w:rPr>
        <w:t>и</w:t>
      </w:r>
      <w:r>
        <w:rPr>
          <w:rFonts w:eastAsia="Times New Roman"/>
          <w:sz w:val="24"/>
          <w:szCs w:val="24"/>
        </w:rPr>
        <w:t>лактики заболеваний, травматизма, стрессов, вредных привычек, нарушения осанки, зр</w:t>
      </w:r>
      <w:r>
        <w:rPr>
          <w:rFonts w:eastAsia="Times New Roman"/>
          <w:sz w:val="24"/>
          <w:szCs w:val="24"/>
        </w:rPr>
        <w:t>е</w:t>
      </w:r>
      <w:r>
        <w:rPr>
          <w:rFonts w:eastAsia="Times New Roman"/>
          <w:sz w:val="24"/>
          <w:szCs w:val="24"/>
        </w:rPr>
        <w:t>ния, слуха, инфекционных и простудных заболеваний;</w:t>
      </w:r>
    </w:p>
    <w:p w:rsidR="0057388F" w:rsidRDefault="0057388F" w:rsidP="0057388F">
      <w:pPr>
        <w:numPr>
          <w:ilvl w:val="1"/>
          <w:numId w:val="155"/>
        </w:numPr>
        <w:tabs>
          <w:tab w:val="left" w:pos="567"/>
        </w:tabs>
        <w:spacing w:line="274" w:lineRule="auto"/>
        <w:ind w:right="420"/>
        <w:rPr>
          <w:rFonts w:ascii="Symbol" w:eastAsia="Symbol" w:hAnsi="Symbol" w:cs="Symbol"/>
          <w:sz w:val="24"/>
          <w:szCs w:val="24"/>
        </w:rPr>
      </w:pPr>
      <w:r>
        <w:rPr>
          <w:rFonts w:eastAsia="Times New Roman"/>
          <w:sz w:val="24"/>
          <w:szCs w:val="24"/>
        </w:rPr>
        <w:t>объяснять эволюцию вида Человек разумный на примерах сопоставления биологич</w:t>
      </w:r>
      <w:r>
        <w:rPr>
          <w:rFonts w:eastAsia="Times New Roman"/>
          <w:sz w:val="24"/>
          <w:szCs w:val="24"/>
        </w:rPr>
        <w:t>е</w:t>
      </w:r>
      <w:r>
        <w:rPr>
          <w:rFonts w:eastAsia="Times New Roman"/>
          <w:sz w:val="24"/>
          <w:szCs w:val="24"/>
        </w:rPr>
        <w:t>ских объектов и других материальных артефактов;</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1"/>
          <w:numId w:val="155"/>
        </w:numPr>
        <w:tabs>
          <w:tab w:val="left" w:pos="567"/>
        </w:tabs>
        <w:spacing w:line="272" w:lineRule="auto"/>
        <w:ind w:right="420"/>
        <w:rPr>
          <w:rFonts w:ascii="Symbol" w:eastAsia="Symbol" w:hAnsi="Symbol" w:cs="Symbol"/>
          <w:sz w:val="24"/>
          <w:szCs w:val="24"/>
        </w:rPr>
      </w:pPr>
      <w:proofErr w:type="spellStart"/>
      <w:r>
        <w:rPr>
          <w:rFonts w:eastAsia="Times New Roman"/>
          <w:sz w:val="24"/>
          <w:szCs w:val="24"/>
        </w:rPr>
        <w:t>выявлятьпримерыи</w:t>
      </w:r>
      <w:proofErr w:type="spellEnd"/>
      <w:r>
        <w:rPr>
          <w:rFonts w:eastAsia="Times New Roman"/>
          <w:sz w:val="24"/>
          <w:szCs w:val="24"/>
        </w:rPr>
        <w:t xml:space="preserve"> пояснять проявление наследственных заболеваний у человека, сущность процессов наследственности и изменчивости, присущей человеку;</w:t>
      </w:r>
    </w:p>
    <w:p w:rsidR="0057388F" w:rsidRDefault="0057388F" w:rsidP="0057388F">
      <w:pPr>
        <w:tabs>
          <w:tab w:val="left" w:pos="567"/>
        </w:tabs>
        <w:spacing w:line="1" w:lineRule="exact"/>
        <w:rPr>
          <w:rFonts w:ascii="Symbol" w:eastAsia="Symbol" w:hAnsi="Symbol" w:cs="Symbol"/>
          <w:sz w:val="24"/>
          <w:szCs w:val="24"/>
        </w:rPr>
      </w:pPr>
    </w:p>
    <w:p w:rsidR="0057388F" w:rsidRDefault="0057388F" w:rsidP="0057388F">
      <w:pPr>
        <w:numPr>
          <w:ilvl w:val="1"/>
          <w:numId w:val="155"/>
        </w:numPr>
        <w:tabs>
          <w:tab w:val="left" w:pos="567"/>
        </w:tabs>
        <w:spacing w:line="275" w:lineRule="auto"/>
        <w:ind w:right="420"/>
        <w:jc w:val="both"/>
        <w:rPr>
          <w:rFonts w:ascii="Symbol" w:eastAsia="Symbol" w:hAnsi="Symbol" w:cs="Symbol"/>
          <w:sz w:val="24"/>
          <w:szCs w:val="24"/>
        </w:rPr>
      </w:pPr>
      <w:proofErr w:type="spellStart"/>
      <w:r>
        <w:rPr>
          <w:rFonts w:eastAsia="Times New Roman"/>
          <w:sz w:val="24"/>
          <w:szCs w:val="24"/>
        </w:rPr>
        <w:t>различатьпо</w:t>
      </w:r>
      <w:proofErr w:type="spellEnd"/>
      <w:r>
        <w:rPr>
          <w:rFonts w:eastAsia="Times New Roman"/>
          <w:sz w:val="24"/>
          <w:szCs w:val="24"/>
        </w:rPr>
        <w:t xml:space="preserve">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57388F" w:rsidRDefault="0057388F" w:rsidP="0057388F">
      <w:pPr>
        <w:numPr>
          <w:ilvl w:val="1"/>
          <w:numId w:val="155"/>
        </w:numPr>
        <w:tabs>
          <w:tab w:val="left" w:pos="567"/>
        </w:tabs>
        <w:spacing w:line="275" w:lineRule="auto"/>
        <w:ind w:right="420"/>
        <w:jc w:val="both"/>
        <w:rPr>
          <w:rFonts w:ascii="Symbol" w:eastAsia="Symbol" w:hAnsi="Symbol" w:cs="Symbol"/>
          <w:sz w:val="24"/>
          <w:szCs w:val="24"/>
        </w:rPr>
      </w:pPr>
      <w:proofErr w:type="gramStart"/>
      <w:r>
        <w:rPr>
          <w:rFonts w:eastAsia="Times New Roman"/>
          <w:sz w:val="24"/>
          <w:szCs w:val="24"/>
        </w:rPr>
        <w:t>сравнивать биологические объекты (клетки, ткани, органы, системы органов), проце</w:t>
      </w:r>
      <w:r>
        <w:rPr>
          <w:rFonts w:eastAsia="Times New Roman"/>
          <w:sz w:val="24"/>
          <w:szCs w:val="24"/>
        </w:rPr>
        <w:t>с</w:t>
      </w:r>
      <w:r>
        <w:rPr>
          <w:rFonts w:eastAsia="Times New Roman"/>
          <w:sz w:val="24"/>
          <w:szCs w:val="24"/>
        </w:rPr>
        <w:t>сы жизнедеятельности (питание, дыхание, обмен веществ, выделение и др.); делать выводы и умозаключения на основе сравнения;</w:t>
      </w:r>
      <w:proofErr w:type="gramEnd"/>
    </w:p>
    <w:p w:rsidR="0057388F" w:rsidRDefault="0057388F" w:rsidP="0057388F">
      <w:pPr>
        <w:numPr>
          <w:ilvl w:val="1"/>
          <w:numId w:val="155"/>
        </w:numPr>
        <w:tabs>
          <w:tab w:val="left" w:pos="567"/>
        </w:tabs>
        <w:spacing w:line="274" w:lineRule="auto"/>
        <w:ind w:right="420"/>
        <w:rPr>
          <w:rFonts w:ascii="Symbol" w:eastAsia="Symbol" w:hAnsi="Symbol" w:cs="Symbol"/>
          <w:sz w:val="24"/>
          <w:szCs w:val="24"/>
        </w:rPr>
      </w:pPr>
      <w:r>
        <w:rPr>
          <w:rFonts w:eastAsia="Times New Roman"/>
          <w:sz w:val="24"/>
          <w:szCs w:val="24"/>
        </w:rPr>
        <w:t>устанавливать взаимосвязи между особенностями строения и функциями клеток и тканей, органов и систем органов;</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1"/>
          <w:numId w:val="155"/>
        </w:numPr>
        <w:tabs>
          <w:tab w:val="left" w:pos="567"/>
        </w:tabs>
        <w:spacing w:line="275" w:lineRule="auto"/>
        <w:ind w:right="420"/>
        <w:jc w:val="both"/>
        <w:rPr>
          <w:rFonts w:ascii="Symbol" w:eastAsia="Symbol" w:hAnsi="Symbol" w:cs="Symbol"/>
          <w:sz w:val="24"/>
          <w:szCs w:val="24"/>
        </w:rPr>
      </w:pPr>
      <w:r>
        <w:rPr>
          <w:rFonts w:eastAsia="Times New Roman"/>
          <w:sz w:val="24"/>
          <w:szCs w:val="24"/>
        </w:rPr>
        <w:t xml:space="preserve">использовать методы биологической </w:t>
      </w:r>
      <w:proofErr w:type="spellStart"/>
      <w:r>
        <w:rPr>
          <w:rFonts w:eastAsia="Times New Roman"/>
          <w:sz w:val="24"/>
          <w:szCs w:val="24"/>
        </w:rPr>
        <w:t>науки</w:t>
      </w:r>
      <w:proofErr w:type="gramStart"/>
      <w:r>
        <w:rPr>
          <w:rFonts w:eastAsia="Times New Roman"/>
          <w:sz w:val="24"/>
          <w:szCs w:val="24"/>
        </w:rPr>
        <w:t>:н</w:t>
      </w:r>
      <w:proofErr w:type="gramEnd"/>
      <w:r>
        <w:rPr>
          <w:rFonts w:eastAsia="Times New Roman"/>
          <w:sz w:val="24"/>
          <w:szCs w:val="24"/>
        </w:rPr>
        <w:t>аблюдать</w:t>
      </w:r>
      <w:proofErr w:type="spellEnd"/>
      <w:r>
        <w:rPr>
          <w:rFonts w:eastAsia="Times New Roman"/>
          <w:sz w:val="24"/>
          <w:szCs w:val="24"/>
        </w:rPr>
        <w:t xml:space="preserve"> и описывать биолог</w:t>
      </w:r>
      <w:r>
        <w:rPr>
          <w:rFonts w:eastAsia="Times New Roman"/>
          <w:sz w:val="24"/>
          <w:szCs w:val="24"/>
        </w:rPr>
        <w:t>и</w:t>
      </w:r>
      <w:r>
        <w:rPr>
          <w:rFonts w:eastAsia="Times New Roman"/>
          <w:sz w:val="24"/>
          <w:szCs w:val="24"/>
        </w:rPr>
        <w:t>ческие объекты и процессы; проводить исследования с организмом человека и объяснять их р</w:t>
      </w:r>
      <w:r>
        <w:rPr>
          <w:rFonts w:eastAsia="Times New Roman"/>
          <w:sz w:val="24"/>
          <w:szCs w:val="24"/>
        </w:rPr>
        <w:t>е</w:t>
      </w:r>
      <w:r>
        <w:rPr>
          <w:rFonts w:eastAsia="Times New Roman"/>
          <w:sz w:val="24"/>
          <w:szCs w:val="24"/>
        </w:rPr>
        <w:t>зультаты;</w:t>
      </w:r>
    </w:p>
    <w:p w:rsidR="0057388F" w:rsidRDefault="0057388F" w:rsidP="0057388F">
      <w:pPr>
        <w:numPr>
          <w:ilvl w:val="1"/>
          <w:numId w:val="155"/>
        </w:numPr>
        <w:tabs>
          <w:tab w:val="left" w:pos="567"/>
        </w:tabs>
        <w:spacing w:line="274" w:lineRule="auto"/>
        <w:ind w:right="420"/>
        <w:rPr>
          <w:rFonts w:ascii="Symbol" w:eastAsia="Symbol" w:hAnsi="Symbol" w:cs="Symbol"/>
          <w:sz w:val="24"/>
          <w:szCs w:val="24"/>
        </w:rPr>
      </w:pPr>
      <w:r>
        <w:rPr>
          <w:rFonts w:eastAsia="Times New Roman"/>
          <w:sz w:val="24"/>
          <w:szCs w:val="24"/>
        </w:rPr>
        <w:t>знать и аргументировать основные принципы здорового образа жизни, раци</w:t>
      </w:r>
      <w:r>
        <w:rPr>
          <w:rFonts w:eastAsia="Times New Roman"/>
          <w:sz w:val="24"/>
          <w:szCs w:val="24"/>
        </w:rPr>
        <w:t>о</w:t>
      </w:r>
      <w:r>
        <w:rPr>
          <w:rFonts w:eastAsia="Times New Roman"/>
          <w:sz w:val="24"/>
          <w:szCs w:val="24"/>
        </w:rPr>
        <w:t>нальной организации труда и отдыха;</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1"/>
          <w:numId w:val="155"/>
        </w:numPr>
        <w:tabs>
          <w:tab w:val="left" w:pos="567"/>
        </w:tabs>
        <w:rPr>
          <w:rFonts w:ascii="Symbol" w:eastAsia="Symbol" w:hAnsi="Symbol" w:cs="Symbol"/>
          <w:sz w:val="24"/>
          <w:szCs w:val="24"/>
        </w:rPr>
      </w:pPr>
      <w:r>
        <w:rPr>
          <w:rFonts w:eastAsia="Times New Roman"/>
          <w:sz w:val="24"/>
          <w:szCs w:val="24"/>
        </w:rPr>
        <w:t>анализировать и оценивать влияние факторов риска на здоровье человека;</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1"/>
          <w:numId w:val="155"/>
        </w:numPr>
        <w:tabs>
          <w:tab w:val="left" w:pos="567"/>
        </w:tabs>
        <w:rPr>
          <w:rFonts w:ascii="Symbol" w:eastAsia="Symbol" w:hAnsi="Symbol" w:cs="Symbol"/>
          <w:sz w:val="24"/>
          <w:szCs w:val="24"/>
        </w:rPr>
      </w:pPr>
      <w:r>
        <w:rPr>
          <w:rFonts w:eastAsia="Times New Roman"/>
          <w:sz w:val="24"/>
          <w:szCs w:val="24"/>
        </w:rPr>
        <w:t>описывать и использовать приемы оказания первой помощи;</w:t>
      </w:r>
    </w:p>
    <w:p w:rsidR="0057388F" w:rsidRDefault="0057388F" w:rsidP="0057388F">
      <w:pPr>
        <w:tabs>
          <w:tab w:val="left" w:pos="567"/>
        </w:tabs>
        <w:spacing w:line="37" w:lineRule="exact"/>
        <w:rPr>
          <w:rFonts w:ascii="Symbol" w:eastAsia="Symbol" w:hAnsi="Symbol" w:cs="Symbol"/>
          <w:sz w:val="24"/>
          <w:szCs w:val="24"/>
        </w:rPr>
      </w:pPr>
    </w:p>
    <w:p w:rsidR="0057388F" w:rsidRDefault="0057388F" w:rsidP="0057388F">
      <w:pPr>
        <w:numPr>
          <w:ilvl w:val="1"/>
          <w:numId w:val="155"/>
        </w:numPr>
        <w:tabs>
          <w:tab w:val="left" w:pos="567"/>
        </w:tabs>
        <w:rPr>
          <w:rFonts w:ascii="Symbol" w:eastAsia="Symbol" w:hAnsi="Symbol" w:cs="Symbol"/>
          <w:sz w:val="24"/>
          <w:szCs w:val="24"/>
        </w:rPr>
      </w:pPr>
      <w:r>
        <w:rPr>
          <w:rFonts w:eastAsia="Times New Roman"/>
          <w:sz w:val="24"/>
          <w:szCs w:val="24"/>
        </w:rPr>
        <w:t>знать и соблюдать правила работы в кабинете биологии.</w:t>
      </w:r>
    </w:p>
    <w:p w:rsidR="0057388F" w:rsidRDefault="0057388F" w:rsidP="0057388F">
      <w:pPr>
        <w:spacing w:line="28" w:lineRule="exact"/>
        <w:rPr>
          <w:sz w:val="20"/>
          <w:szCs w:val="20"/>
        </w:rPr>
      </w:pPr>
    </w:p>
    <w:p w:rsidR="0057388F" w:rsidRDefault="0057388F" w:rsidP="0057388F">
      <w:pPr>
        <w:rPr>
          <w:sz w:val="20"/>
          <w:szCs w:val="20"/>
        </w:rPr>
      </w:pPr>
      <w:r>
        <w:rPr>
          <w:rFonts w:eastAsia="Times New Roman"/>
          <w:b/>
          <w:bCs/>
          <w:sz w:val="24"/>
          <w:szCs w:val="24"/>
        </w:rPr>
        <w:t>Выпускник получит возможность научиться:</w:t>
      </w:r>
    </w:p>
    <w:p w:rsidR="0057388F" w:rsidRDefault="0057388F" w:rsidP="0057388F">
      <w:pPr>
        <w:spacing w:line="50" w:lineRule="exact"/>
        <w:rPr>
          <w:sz w:val="20"/>
          <w:szCs w:val="20"/>
        </w:rPr>
      </w:pPr>
    </w:p>
    <w:p w:rsidR="0057388F" w:rsidRDefault="0057388F" w:rsidP="0057388F">
      <w:pPr>
        <w:numPr>
          <w:ilvl w:val="0"/>
          <w:numId w:val="156"/>
        </w:numPr>
        <w:tabs>
          <w:tab w:val="left" w:pos="567"/>
        </w:tabs>
        <w:spacing w:line="275" w:lineRule="auto"/>
        <w:ind w:right="420"/>
        <w:jc w:val="both"/>
        <w:rPr>
          <w:rFonts w:ascii="Symbol" w:eastAsia="Symbol" w:hAnsi="Symbol" w:cs="Symbol"/>
          <w:sz w:val="24"/>
          <w:szCs w:val="24"/>
        </w:rPr>
      </w:pPr>
      <w:r>
        <w:rPr>
          <w:rFonts w:eastAsia="Times New Roman"/>
          <w:i/>
          <w:iCs/>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w:t>
      </w:r>
      <w:r>
        <w:rPr>
          <w:rFonts w:eastAsia="Times New Roman"/>
          <w:i/>
          <w:iCs/>
          <w:sz w:val="24"/>
          <w:szCs w:val="24"/>
        </w:rPr>
        <w:t>а</w:t>
      </w:r>
      <w:r>
        <w:rPr>
          <w:rFonts w:eastAsia="Times New Roman"/>
          <w:i/>
          <w:iCs/>
          <w:sz w:val="24"/>
          <w:szCs w:val="24"/>
        </w:rPr>
        <w:t>ющего, кровотечениях;</w:t>
      </w:r>
    </w:p>
    <w:p w:rsidR="0057388F" w:rsidRDefault="0057388F" w:rsidP="0057388F">
      <w:pPr>
        <w:numPr>
          <w:ilvl w:val="0"/>
          <w:numId w:val="156"/>
        </w:numPr>
        <w:tabs>
          <w:tab w:val="left" w:pos="567"/>
        </w:tabs>
        <w:spacing w:line="275" w:lineRule="auto"/>
        <w:ind w:right="420"/>
        <w:jc w:val="both"/>
        <w:rPr>
          <w:rFonts w:ascii="Symbol" w:eastAsia="Symbol" w:hAnsi="Symbol" w:cs="Symbol"/>
          <w:sz w:val="24"/>
          <w:szCs w:val="24"/>
        </w:rPr>
      </w:pPr>
      <w:r>
        <w:rPr>
          <w:rFonts w:eastAsia="Times New Roman"/>
          <w:i/>
          <w:iCs/>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w:t>
      </w:r>
      <w:r>
        <w:rPr>
          <w:rFonts w:eastAsia="Times New Roman"/>
          <w:i/>
          <w:iCs/>
          <w:sz w:val="24"/>
          <w:szCs w:val="24"/>
        </w:rPr>
        <w:t>и</w:t>
      </w:r>
      <w:r>
        <w:rPr>
          <w:rFonts w:eastAsia="Times New Roman"/>
          <w:i/>
          <w:iCs/>
          <w:sz w:val="24"/>
          <w:szCs w:val="24"/>
        </w:rPr>
        <w:t>зировать и оценивать ее, переводить из одной формы в другую;</w:t>
      </w:r>
    </w:p>
    <w:p w:rsidR="0057388F" w:rsidRDefault="0057388F" w:rsidP="0057388F">
      <w:pPr>
        <w:numPr>
          <w:ilvl w:val="0"/>
          <w:numId w:val="156"/>
        </w:numPr>
        <w:tabs>
          <w:tab w:val="left" w:pos="567"/>
        </w:tabs>
        <w:spacing w:line="274" w:lineRule="auto"/>
        <w:ind w:right="420"/>
        <w:rPr>
          <w:rFonts w:ascii="Symbol" w:eastAsia="Symbol" w:hAnsi="Symbol" w:cs="Symbol"/>
          <w:sz w:val="24"/>
          <w:szCs w:val="24"/>
        </w:rPr>
      </w:pPr>
      <w:r>
        <w:rPr>
          <w:rFonts w:eastAsia="Times New Roman"/>
          <w:i/>
          <w:iCs/>
          <w:sz w:val="24"/>
          <w:szCs w:val="24"/>
        </w:rPr>
        <w:t>ориентироваться в системе моральных норм и ценностей по отношению к со</w:t>
      </w:r>
      <w:r>
        <w:rPr>
          <w:rFonts w:eastAsia="Times New Roman"/>
          <w:i/>
          <w:iCs/>
          <w:sz w:val="24"/>
          <w:szCs w:val="24"/>
        </w:rPr>
        <w:t>б</w:t>
      </w:r>
      <w:r>
        <w:rPr>
          <w:rFonts w:eastAsia="Times New Roman"/>
          <w:i/>
          <w:iCs/>
          <w:sz w:val="24"/>
          <w:szCs w:val="24"/>
        </w:rPr>
        <w:t>ственному здоровью и здоровью других людей;</w:t>
      </w:r>
    </w:p>
    <w:p w:rsidR="0057388F" w:rsidRDefault="0057388F" w:rsidP="0057388F">
      <w:pPr>
        <w:spacing w:line="2" w:lineRule="exact"/>
        <w:rPr>
          <w:rFonts w:ascii="Symbol" w:eastAsia="Symbol" w:hAnsi="Symbol" w:cs="Symbol"/>
          <w:sz w:val="24"/>
          <w:szCs w:val="24"/>
        </w:rPr>
      </w:pPr>
    </w:p>
    <w:p w:rsidR="0057388F" w:rsidRPr="0057388F" w:rsidRDefault="0057388F" w:rsidP="0057388F">
      <w:pPr>
        <w:pStyle w:val="a4"/>
        <w:numPr>
          <w:ilvl w:val="1"/>
          <w:numId w:val="122"/>
        </w:numPr>
        <w:tabs>
          <w:tab w:val="left" w:pos="567"/>
        </w:tabs>
        <w:spacing w:line="200" w:lineRule="exact"/>
        <w:ind w:left="0" w:right="420"/>
        <w:jc w:val="both"/>
        <w:rPr>
          <w:sz w:val="20"/>
          <w:szCs w:val="20"/>
        </w:rPr>
      </w:pPr>
      <w:r w:rsidRPr="0057388F">
        <w:rPr>
          <w:rFonts w:eastAsia="Times New Roman"/>
          <w:i/>
          <w:iCs/>
          <w:sz w:val="24"/>
          <w:szCs w:val="24"/>
        </w:rPr>
        <w:t>находить в учебной, научно-популярной литературе, Интернет-ресурсах информ</w:t>
      </w:r>
      <w:r w:rsidRPr="0057388F">
        <w:rPr>
          <w:rFonts w:eastAsia="Times New Roman"/>
          <w:i/>
          <w:iCs/>
          <w:sz w:val="24"/>
          <w:szCs w:val="24"/>
        </w:rPr>
        <w:t>а</w:t>
      </w:r>
      <w:r w:rsidRPr="0057388F">
        <w:rPr>
          <w:rFonts w:eastAsia="Times New Roman"/>
          <w:i/>
          <w:iCs/>
          <w:sz w:val="24"/>
          <w:szCs w:val="24"/>
        </w:rPr>
        <w:t>цию об организме человека, оформлять ее в виде устных сообщений и д</w:t>
      </w:r>
      <w:r w:rsidRPr="0057388F">
        <w:rPr>
          <w:rFonts w:eastAsia="Times New Roman"/>
          <w:i/>
          <w:iCs/>
          <w:sz w:val="24"/>
          <w:szCs w:val="24"/>
        </w:rPr>
        <w:t>о</w:t>
      </w:r>
      <w:r w:rsidRPr="0057388F">
        <w:rPr>
          <w:rFonts w:eastAsia="Times New Roman"/>
          <w:i/>
          <w:iCs/>
          <w:sz w:val="24"/>
          <w:szCs w:val="24"/>
        </w:rPr>
        <w:t>кладов;</w:t>
      </w:r>
    </w:p>
    <w:p w:rsidR="0057388F" w:rsidRDefault="0057388F" w:rsidP="0057388F">
      <w:pPr>
        <w:spacing w:line="209" w:lineRule="exact"/>
        <w:rPr>
          <w:sz w:val="20"/>
          <w:szCs w:val="20"/>
        </w:rPr>
      </w:pPr>
    </w:p>
    <w:p w:rsidR="0057388F" w:rsidRDefault="0057388F" w:rsidP="0057388F">
      <w:pPr>
        <w:sectPr w:rsidR="0057388F">
          <w:pgSz w:w="11900" w:h="16840"/>
          <w:pgMar w:top="1110" w:right="560" w:bottom="348" w:left="1440" w:header="0" w:footer="0" w:gutter="0"/>
          <w:cols w:space="720" w:equalWidth="0">
            <w:col w:w="9900"/>
          </w:cols>
        </w:sectPr>
      </w:pPr>
    </w:p>
    <w:p w:rsidR="0057388F" w:rsidRDefault="0057388F" w:rsidP="0057388F">
      <w:pPr>
        <w:numPr>
          <w:ilvl w:val="0"/>
          <w:numId w:val="157"/>
        </w:numPr>
        <w:tabs>
          <w:tab w:val="left" w:pos="567"/>
        </w:tabs>
        <w:spacing w:line="275" w:lineRule="auto"/>
        <w:ind w:right="420"/>
        <w:jc w:val="both"/>
        <w:rPr>
          <w:rFonts w:ascii="Symbol" w:eastAsia="Symbol" w:hAnsi="Symbol" w:cs="Symbol"/>
          <w:sz w:val="24"/>
          <w:szCs w:val="24"/>
        </w:rPr>
      </w:pPr>
      <w:r>
        <w:rPr>
          <w:rFonts w:eastAsia="Times New Roman"/>
          <w:i/>
          <w:iCs/>
          <w:sz w:val="24"/>
          <w:szCs w:val="24"/>
        </w:rPr>
        <w:lastRenderedPageBreak/>
        <w:t>анализировать и оценивать целевые и смысловые установки в своих действиях и п</w:t>
      </w:r>
      <w:r>
        <w:rPr>
          <w:rFonts w:eastAsia="Times New Roman"/>
          <w:i/>
          <w:iCs/>
          <w:sz w:val="24"/>
          <w:szCs w:val="24"/>
        </w:rPr>
        <w:t>о</w:t>
      </w:r>
      <w:r>
        <w:rPr>
          <w:rFonts w:eastAsia="Times New Roman"/>
          <w:i/>
          <w:iCs/>
          <w:sz w:val="24"/>
          <w:szCs w:val="24"/>
        </w:rPr>
        <w:t>ступках по отношению к здоровью своему и окружающих; последствия влияния факторов риска на здоровье человека.</w:t>
      </w:r>
    </w:p>
    <w:p w:rsidR="0057388F" w:rsidRDefault="0057388F" w:rsidP="0057388F">
      <w:pPr>
        <w:numPr>
          <w:ilvl w:val="0"/>
          <w:numId w:val="157"/>
        </w:numPr>
        <w:tabs>
          <w:tab w:val="left" w:pos="567"/>
        </w:tabs>
        <w:spacing w:line="275" w:lineRule="auto"/>
        <w:ind w:right="420"/>
        <w:jc w:val="both"/>
        <w:rPr>
          <w:rFonts w:ascii="Symbol" w:eastAsia="Symbol" w:hAnsi="Symbol" w:cs="Symbol"/>
          <w:sz w:val="24"/>
          <w:szCs w:val="24"/>
        </w:rPr>
      </w:pPr>
      <w:r>
        <w:rPr>
          <w:rFonts w:eastAsia="Times New Roman"/>
          <w:i/>
          <w:iCs/>
          <w:sz w:val="24"/>
          <w:szCs w:val="24"/>
        </w:rPr>
        <w:t>создавать собственные письменные и устные сообщения об организме чел</w:t>
      </w:r>
      <w:r>
        <w:rPr>
          <w:rFonts w:eastAsia="Times New Roman"/>
          <w:i/>
          <w:iCs/>
          <w:sz w:val="24"/>
          <w:szCs w:val="24"/>
        </w:rPr>
        <w:t>о</w:t>
      </w:r>
      <w:r>
        <w:rPr>
          <w:rFonts w:eastAsia="Times New Roman"/>
          <w:i/>
          <w:iCs/>
          <w:sz w:val="24"/>
          <w:szCs w:val="24"/>
        </w:rPr>
        <w:t>века и его жизнедеятельности на основе нескольких источников информации, сопровождать в</w:t>
      </w:r>
      <w:r>
        <w:rPr>
          <w:rFonts w:eastAsia="Times New Roman"/>
          <w:i/>
          <w:iCs/>
          <w:sz w:val="24"/>
          <w:szCs w:val="24"/>
        </w:rPr>
        <w:t>ы</w:t>
      </w:r>
      <w:r>
        <w:rPr>
          <w:rFonts w:eastAsia="Times New Roman"/>
          <w:i/>
          <w:iCs/>
          <w:sz w:val="24"/>
          <w:szCs w:val="24"/>
        </w:rPr>
        <w:t>ступление презентацией, учитывая особенности аудитории сверстников;</w:t>
      </w:r>
    </w:p>
    <w:p w:rsidR="0057388F" w:rsidRDefault="0057388F" w:rsidP="0057388F">
      <w:pPr>
        <w:numPr>
          <w:ilvl w:val="0"/>
          <w:numId w:val="157"/>
        </w:numPr>
        <w:tabs>
          <w:tab w:val="left" w:pos="567"/>
        </w:tabs>
        <w:spacing w:line="273" w:lineRule="auto"/>
        <w:ind w:right="420"/>
        <w:jc w:val="both"/>
        <w:rPr>
          <w:rFonts w:ascii="Symbol" w:eastAsia="Symbol" w:hAnsi="Symbol" w:cs="Symbol"/>
          <w:sz w:val="24"/>
          <w:szCs w:val="24"/>
        </w:rPr>
      </w:pPr>
      <w:r>
        <w:rPr>
          <w:rFonts w:eastAsia="Times New Roman"/>
          <w:i/>
          <w:iCs/>
          <w:sz w:val="24"/>
          <w:szCs w:val="24"/>
        </w:rPr>
        <w:t>работать в группе сверстников при решении познавательных задач связанных с ос</w:t>
      </w:r>
      <w:r>
        <w:rPr>
          <w:rFonts w:eastAsia="Times New Roman"/>
          <w:i/>
          <w:iCs/>
          <w:sz w:val="24"/>
          <w:szCs w:val="24"/>
        </w:rPr>
        <w:t>о</w:t>
      </w:r>
      <w:r>
        <w:rPr>
          <w:rFonts w:eastAsia="Times New Roman"/>
          <w:i/>
          <w:iCs/>
          <w:sz w:val="24"/>
          <w:szCs w:val="24"/>
        </w:rPr>
        <w:t>бенностями строения и жизнедеятельности организма человека, планировать совмес</w:t>
      </w:r>
      <w:r>
        <w:rPr>
          <w:rFonts w:eastAsia="Times New Roman"/>
          <w:i/>
          <w:iCs/>
          <w:sz w:val="24"/>
          <w:szCs w:val="24"/>
        </w:rPr>
        <w:t>т</w:t>
      </w:r>
      <w:r>
        <w:rPr>
          <w:rFonts w:eastAsia="Times New Roman"/>
          <w:i/>
          <w:iCs/>
          <w:sz w:val="24"/>
          <w:szCs w:val="24"/>
        </w:rPr>
        <w:t>ную деятельность, учитывать мнение окружающих и адекватно оценивать со</w:t>
      </w:r>
      <w:r>
        <w:rPr>
          <w:rFonts w:eastAsia="Times New Roman"/>
          <w:i/>
          <w:iCs/>
          <w:sz w:val="24"/>
          <w:szCs w:val="24"/>
        </w:rPr>
        <w:t>б</w:t>
      </w:r>
      <w:r>
        <w:rPr>
          <w:rFonts w:eastAsia="Times New Roman"/>
          <w:i/>
          <w:iCs/>
          <w:sz w:val="24"/>
          <w:szCs w:val="24"/>
        </w:rPr>
        <w:t>ственный вклад в деятельность группы.</w:t>
      </w:r>
    </w:p>
    <w:p w:rsidR="0057388F" w:rsidRDefault="0057388F" w:rsidP="0057388F">
      <w:pPr>
        <w:spacing w:line="283" w:lineRule="auto"/>
        <w:ind w:right="-23"/>
        <w:rPr>
          <w:rFonts w:eastAsia="Times New Roman"/>
          <w:b/>
          <w:bCs/>
          <w:sz w:val="24"/>
          <w:szCs w:val="24"/>
        </w:rPr>
      </w:pPr>
      <w:r>
        <w:rPr>
          <w:rFonts w:eastAsia="Times New Roman"/>
          <w:b/>
          <w:bCs/>
          <w:sz w:val="24"/>
          <w:szCs w:val="24"/>
        </w:rPr>
        <w:t xml:space="preserve">Общие биологические закономерности </w:t>
      </w:r>
    </w:p>
    <w:p w:rsidR="0057388F" w:rsidRDefault="0057388F" w:rsidP="0057388F">
      <w:pPr>
        <w:spacing w:line="283" w:lineRule="auto"/>
        <w:ind w:right="-23"/>
        <w:rPr>
          <w:rFonts w:ascii="Symbol" w:eastAsia="Symbol" w:hAnsi="Symbol" w:cs="Symbol"/>
          <w:sz w:val="24"/>
          <w:szCs w:val="24"/>
        </w:rPr>
      </w:pPr>
      <w:proofErr w:type="spellStart"/>
      <w:r>
        <w:rPr>
          <w:rFonts w:eastAsia="Times New Roman"/>
          <w:b/>
          <w:bCs/>
          <w:sz w:val="24"/>
          <w:szCs w:val="24"/>
        </w:rPr>
        <w:t>Выпу</w:t>
      </w:r>
      <w:r>
        <w:rPr>
          <w:rFonts w:eastAsia="Times New Roman"/>
          <w:b/>
          <w:bCs/>
          <w:sz w:val="24"/>
          <w:szCs w:val="24"/>
        </w:rPr>
        <w:t>с</w:t>
      </w:r>
      <w:r>
        <w:rPr>
          <w:rFonts w:eastAsia="Times New Roman"/>
          <w:b/>
          <w:bCs/>
          <w:sz w:val="24"/>
          <w:szCs w:val="24"/>
        </w:rPr>
        <w:t>ник</w:t>
      </w:r>
      <w:proofErr w:type="spellEnd"/>
      <w:r>
        <w:rPr>
          <w:rFonts w:eastAsia="Times New Roman"/>
          <w:b/>
          <w:bCs/>
          <w:sz w:val="24"/>
          <w:szCs w:val="24"/>
        </w:rPr>
        <w:t xml:space="preserve"> научится:</w:t>
      </w:r>
    </w:p>
    <w:p w:rsidR="0057388F" w:rsidRDefault="0057388F" w:rsidP="0057388F">
      <w:pPr>
        <w:spacing w:line="1" w:lineRule="exact"/>
        <w:rPr>
          <w:rFonts w:ascii="Symbol" w:eastAsia="Symbol" w:hAnsi="Symbol" w:cs="Symbol"/>
          <w:sz w:val="24"/>
          <w:szCs w:val="24"/>
        </w:rPr>
      </w:pPr>
    </w:p>
    <w:p w:rsidR="0057388F" w:rsidRDefault="0057388F" w:rsidP="0057388F">
      <w:pPr>
        <w:numPr>
          <w:ilvl w:val="0"/>
          <w:numId w:val="157"/>
        </w:numPr>
        <w:tabs>
          <w:tab w:val="left" w:pos="567"/>
        </w:tabs>
        <w:spacing w:line="272" w:lineRule="auto"/>
        <w:ind w:right="420"/>
        <w:jc w:val="both"/>
        <w:rPr>
          <w:rFonts w:ascii="Symbol" w:eastAsia="Symbol" w:hAnsi="Symbol" w:cs="Symbol"/>
          <w:sz w:val="24"/>
          <w:szCs w:val="24"/>
        </w:rPr>
      </w:pPr>
      <w:r>
        <w:rPr>
          <w:rFonts w:eastAsia="Times New Roman"/>
          <w:sz w:val="24"/>
          <w:szCs w:val="24"/>
        </w:rPr>
        <w:t>выделять существенные признаки биологических объектов (вида, экосистемы, би</w:t>
      </w:r>
      <w:r>
        <w:rPr>
          <w:rFonts w:eastAsia="Times New Roman"/>
          <w:sz w:val="24"/>
          <w:szCs w:val="24"/>
        </w:rPr>
        <w:t>о</w:t>
      </w:r>
      <w:r>
        <w:rPr>
          <w:rFonts w:eastAsia="Times New Roman"/>
          <w:sz w:val="24"/>
          <w:szCs w:val="24"/>
        </w:rPr>
        <w:t>сферы) и процессов, характерных для сообществ живых организмов;</w:t>
      </w:r>
    </w:p>
    <w:p w:rsidR="0057388F" w:rsidRDefault="0057388F" w:rsidP="0057388F">
      <w:pPr>
        <w:tabs>
          <w:tab w:val="left" w:pos="567"/>
        </w:tabs>
        <w:spacing w:line="2" w:lineRule="exact"/>
        <w:jc w:val="both"/>
        <w:rPr>
          <w:rFonts w:ascii="Symbol" w:eastAsia="Symbol" w:hAnsi="Symbol" w:cs="Symbol"/>
          <w:sz w:val="24"/>
          <w:szCs w:val="24"/>
        </w:rPr>
      </w:pPr>
    </w:p>
    <w:p w:rsidR="0057388F" w:rsidRDefault="0057388F" w:rsidP="0057388F">
      <w:pPr>
        <w:numPr>
          <w:ilvl w:val="0"/>
          <w:numId w:val="157"/>
        </w:numPr>
        <w:tabs>
          <w:tab w:val="left" w:pos="567"/>
        </w:tabs>
        <w:spacing w:line="274" w:lineRule="auto"/>
        <w:ind w:right="420"/>
        <w:jc w:val="both"/>
        <w:rPr>
          <w:rFonts w:ascii="Symbol" w:eastAsia="Symbol" w:hAnsi="Symbol" w:cs="Symbol"/>
          <w:sz w:val="24"/>
          <w:szCs w:val="24"/>
        </w:rPr>
      </w:pPr>
      <w:r>
        <w:rPr>
          <w:rFonts w:eastAsia="Times New Roman"/>
          <w:sz w:val="24"/>
          <w:szCs w:val="24"/>
        </w:rPr>
        <w:t>аргументировать, приводить доказательства необходимости защиты окружающей среды;</w:t>
      </w:r>
    </w:p>
    <w:p w:rsidR="0057388F" w:rsidRDefault="0057388F" w:rsidP="0057388F">
      <w:pPr>
        <w:tabs>
          <w:tab w:val="left" w:pos="567"/>
        </w:tabs>
        <w:spacing w:line="2" w:lineRule="exact"/>
        <w:jc w:val="both"/>
        <w:rPr>
          <w:rFonts w:ascii="Symbol" w:eastAsia="Symbol" w:hAnsi="Symbol" w:cs="Symbol"/>
          <w:sz w:val="24"/>
          <w:szCs w:val="24"/>
        </w:rPr>
      </w:pPr>
    </w:p>
    <w:p w:rsidR="0057388F" w:rsidRDefault="0057388F" w:rsidP="0057388F">
      <w:pPr>
        <w:numPr>
          <w:ilvl w:val="0"/>
          <w:numId w:val="157"/>
        </w:numPr>
        <w:tabs>
          <w:tab w:val="left" w:pos="567"/>
        </w:tabs>
        <w:spacing w:line="274" w:lineRule="auto"/>
        <w:ind w:right="420"/>
        <w:jc w:val="both"/>
        <w:rPr>
          <w:rFonts w:ascii="Symbol" w:eastAsia="Symbol" w:hAnsi="Symbol" w:cs="Symbol"/>
          <w:sz w:val="24"/>
          <w:szCs w:val="24"/>
        </w:rPr>
      </w:pPr>
      <w:r>
        <w:rPr>
          <w:rFonts w:eastAsia="Times New Roman"/>
          <w:sz w:val="24"/>
          <w:szCs w:val="24"/>
        </w:rPr>
        <w:t>аргументировать, приводить доказательства зависимости здоровья человека от сост</w:t>
      </w:r>
      <w:r>
        <w:rPr>
          <w:rFonts w:eastAsia="Times New Roman"/>
          <w:sz w:val="24"/>
          <w:szCs w:val="24"/>
        </w:rPr>
        <w:t>о</w:t>
      </w:r>
      <w:r>
        <w:rPr>
          <w:rFonts w:eastAsia="Times New Roman"/>
          <w:sz w:val="24"/>
          <w:szCs w:val="24"/>
        </w:rPr>
        <w:t>яния окружающей среды;</w:t>
      </w:r>
    </w:p>
    <w:p w:rsidR="0057388F" w:rsidRDefault="0057388F" w:rsidP="0057388F">
      <w:pPr>
        <w:tabs>
          <w:tab w:val="left" w:pos="567"/>
        </w:tabs>
        <w:spacing w:line="2" w:lineRule="exact"/>
        <w:jc w:val="both"/>
        <w:rPr>
          <w:rFonts w:ascii="Symbol" w:eastAsia="Symbol" w:hAnsi="Symbol" w:cs="Symbol"/>
          <w:sz w:val="24"/>
          <w:szCs w:val="24"/>
        </w:rPr>
      </w:pPr>
    </w:p>
    <w:p w:rsidR="0057388F" w:rsidRDefault="0057388F" w:rsidP="0057388F">
      <w:pPr>
        <w:numPr>
          <w:ilvl w:val="0"/>
          <w:numId w:val="157"/>
        </w:numPr>
        <w:tabs>
          <w:tab w:val="left" w:pos="567"/>
        </w:tabs>
        <w:spacing w:line="274" w:lineRule="auto"/>
        <w:ind w:right="420"/>
        <w:jc w:val="both"/>
        <w:rPr>
          <w:rFonts w:ascii="Symbol" w:eastAsia="Symbol" w:hAnsi="Symbol" w:cs="Symbol"/>
          <w:sz w:val="24"/>
          <w:szCs w:val="24"/>
        </w:rPr>
      </w:pPr>
      <w:r>
        <w:rPr>
          <w:rFonts w:eastAsia="Times New Roman"/>
          <w:sz w:val="24"/>
          <w:szCs w:val="24"/>
        </w:rPr>
        <w:t>осуществлять классификацию биологических объектов на основе определения их принадлежности к определенной систематической группе;</w:t>
      </w:r>
    </w:p>
    <w:p w:rsidR="0057388F" w:rsidRDefault="0057388F" w:rsidP="0057388F">
      <w:pPr>
        <w:tabs>
          <w:tab w:val="left" w:pos="567"/>
        </w:tabs>
        <w:spacing w:line="2" w:lineRule="exact"/>
        <w:jc w:val="both"/>
        <w:rPr>
          <w:rFonts w:ascii="Symbol" w:eastAsia="Symbol" w:hAnsi="Symbol" w:cs="Symbol"/>
          <w:sz w:val="24"/>
          <w:szCs w:val="24"/>
        </w:rPr>
      </w:pPr>
    </w:p>
    <w:p w:rsidR="0057388F" w:rsidRDefault="0057388F" w:rsidP="0057388F">
      <w:pPr>
        <w:numPr>
          <w:ilvl w:val="0"/>
          <w:numId w:val="157"/>
        </w:numPr>
        <w:tabs>
          <w:tab w:val="left" w:pos="567"/>
        </w:tabs>
        <w:spacing w:line="275" w:lineRule="auto"/>
        <w:ind w:right="420"/>
        <w:jc w:val="both"/>
        <w:rPr>
          <w:rFonts w:ascii="Symbol" w:eastAsia="Symbol" w:hAnsi="Symbol" w:cs="Symbol"/>
          <w:sz w:val="24"/>
          <w:szCs w:val="24"/>
        </w:rPr>
      </w:pPr>
      <w:r>
        <w:rPr>
          <w:rFonts w:eastAsia="Times New Roman"/>
          <w:sz w:val="24"/>
          <w:szCs w:val="24"/>
        </w:rPr>
        <w:t>раскрывать роль биологии в практической деятельности людей; роль биол</w:t>
      </w:r>
      <w:r>
        <w:rPr>
          <w:rFonts w:eastAsia="Times New Roman"/>
          <w:sz w:val="24"/>
          <w:szCs w:val="24"/>
        </w:rPr>
        <w:t>о</w:t>
      </w:r>
      <w:r>
        <w:rPr>
          <w:rFonts w:eastAsia="Times New Roman"/>
          <w:sz w:val="24"/>
          <w:szCs w:val="24"/>
        </w:rPr>
        <w:t>гических объектов в природе и жизни человека; значение биологического разнообразия для сохран</w:t>
      </w:r>
      <w:r>
        <w:rPr>
          <w:rFonts w:eastAsia="Times New Roman"/>
          <w:sz w:val="24"/>
          <w:szCs w:val="24"/>
        </w:rPr>
        <w:t>е</w:t>
      </w:r>
      <w:r>
        <w:rPr>
          <w:rFonts w:eastAsia="Times New Roman"/>
          <w:sz w:val="24"/>
          <w:szCs w:val="24"/>
        </w:rPr>
        <w:t>ния биосферы;</w:t>
      </w:r>
    </w:p>
    <w:p w:rsidR="0057388F" w:rsidRDefault="0057388F" w:rsidP="0057388F">
      <w:pPr>
        <w:numPr>
          <w:ilvl w:val="0"/>
          <w:numId w:val="157"/>
        </w:numPr>
        <w:tabs>
          <w:tab w:val="left" w:pos="567"/>
        </w:tabs>
        <w:spacing w:line="274" w:lineRule="auto"/>
        <w:ind w:right="420"/>
        <w:jc w:val="both"/>
        <w:rPr>
          <w:rFonts w:ascii="Symbol" w:eastAsia="Symbol" w:hAnsi="Symbol" w:cs="Symbol"/>
          <w:sz w:val="24"/>
          <w:szCs w:val="24"/>
        </w:rPr>
      </w:pPr>
      <w:r>
        <w:rPr>
          <w:rFonts w:eastAsia="Times New Roman"/>
          <w:sz w:val="24"/>
          <w:szCs w:val="24"/>
        </w:rPr>
        <w:t>объяснять общность происхождения и эволюции организмов на основе соп</w:t>
      </w:r>
      <w:r>
        <w:rPr>
          <w:rFonts w:eastAsia="Times New Roman"/>
          <w:sz w:val="24"/>
          <w:szCs w:val="24"/>
        </w:rPr>
        <w:t>о</w:t>
      </w:r>
      <w:r>
        <w:rPr>
          <w:rFonts w:eastAsia="Times New Roman"/>
          <w:sz w:val="24"/>
          <w:szCs w:val="24"/>
        </w:rPr>
        <w:t>ставления особенностей их строения и функционирования;</w:t>
      </w:r>
    </w:p>
    <w:p w:rsidR="0057388F" w:rsidRDefault="0057388F" w:rsidP="0057388F">
      <w:pPr>
        <w:tabs>
          <w:tab w:val="left" w:pos="567"/>
        </w:tabs>
        <w:spacing w:line="2" w:lineRule="exact"/>
        <w:jc w:val="both"/>
        <w:rPr>
          <w:rFonts w:ascii="Symbol" w:eastAsia="Symbol" w:hAnsi="Symbol" w:cs="Symbol"/>
          <w:sz w:val="24"/>
          <w:szCs w:val="24"/>
        </w:rPr>
      </w:pPr>
    </w:p>
    <w:p w:rsidR="0057388F" w:rsidRDefault="0057388F" w:rsidP="0057388F">
      <w:pPr>
        <w:numPr>
          <w:ilvl w:val="0"/>
          <w:numId w:val="157"/>
        </w:numPr>
        <w:tabs>
          <w:tab w:val="left" w:pos="567"/>
        </w:tabs>
        <w:spacing w:line="272" w:lineRule="auto"/>
        <w:ind w:right="420"/>
        <w:jc w:val="both"/>
        <w:rPr>
          <w:rFonts w:ascii="Symbol" w:eastAsia="Symbol" w:hAnsi="Symbol" w:cs="Symbol"/>
          <w:sz w:val="24"/>
          <w:szCs w:val="24"/>
        </w:rPr>
      </w:pPr>
      <w:r>
        <w:rPr>
          <w:rFonts w:eastAsia="Times New Roman"/>
          <w:sz w:val="24"/>
          <w:szCs w:val="24"/>
        </w:rPr>
        <w:t>объяснять механизмы наследственности и изменчивости, возникновения приспосо</w:t>
      </w:r>
      <w:r>
        <w:rPr>
          <w:rFonts w:eastAsia="Times New Roman"/>
          <w:sz w:val="24"/>
          <w:szCs w:val="24"/>
        </w:rPr>
        <w:t>б</w:t>
      </w:r>
      <w:r>
        <w:rPr>
          <w:rFonts w:eastAsia="Times New Roman"/>
          <w:sz w:val="24"/>
          <w:szCs w:val="24"/>
        </w:rPr>
        <w:t>ленности, процесс видообразования;</w:t>
      </w:r>
    </w:p>
    <w:p w:rsidR="0057388F" w:rsidRDefault="0057388F" w:rsidP="0057388F">
      <w:pPr>
        <w:tabs>
          <w:tab w:val="left" w:pos="567"/>
        </w:tabs>
        <w:spacing w:line="2" w:lineRule="exact"/>
        <w:jc w:val="both"/>
        <w:rPr>
          <w:rFonts w:ascii="Symbol" w:eastAsia="Symbol" w:hAnsi="Symbol" w:cs="Symbol"/>
          <w:sz w:val="24"/>
          <w:szCs w:val="24"/>
        </w:rPr>
      </w:pPr>
    </w:p>
    <w:p w:rsidR="0057388F" w:rsidRDefault="0057388F" w:rsidP="0057388F">
      <w:pPr>
        <w:numPr>
          <w:ilvl w:val="0"/>
          <w:numId w:val="157"/>
        </w:numPr>
        <w:tabs>
          <w:tab w:val="left" w:pos="567"/>
        </w:tabs>
        <w:spacing w:line="275" w:lineRule="auto"/>
        <w:ind w:right="420"/>
        <w:jc w:val="both"/>
        <w:rPr>
          <w:rFonts w:ascii="Symbol" w:eastAsia="Symbol" w:hAnsi="Symbol" w:cs="Symbol"/>
          <w:sz w:val="24"/>
          <w:szCs w:val="24"/>
        </w:rPr>
      </w:pPr>
      <w:proofErr w:type="spellStart"/>
      <w:r>
        <w:rPr>
          <w:rFonts w:eastAsia="Times New Roman"/>
          <w:sz w:val="24"/>
          <w:szCs w:val="24"/>
        </w:rPr>
        <w:t>различатьпо</w:t>
      </w:r>
      <w:proofErr w:type="spellEnd"/>
      <w:r>
        <w:rPr>
          <w:rFonts w:eastAsia="Times New Roman"/>
          <w:sz w:val="24"/>
          <w:szCs w:val="24"/>
        </w:rPr>
        <w:t xml:space="preserve"> внешнему виду, схемам и описаниям реальные биологические объекты или их изображения, выявляя отличительные признаки биологических объектов;</w:t>
      </w:r>
    </w:p>
    <w:p w:rsidR="0057388F" w:rsidRDefault="0057388F" w:rsidP="0057388F">
      <w:pPr>
        <w:numPr>
          <w:ilvl w:val="0"/>
          <w:numId w:val="157"/>
        </w:numPr>
        <w:tabs>
          <w:tab w:val="left" w:pos="567"/>
        </w:tabs>
        <w:spacing w:line="274" w:lineRule="auto"/>
        <w:ind w:right="420"/>
        <w:jc w:val="both"/>
        <w:rPr>
          <w:rFonts w:ascii="Symbol" w:eastAsia="Symbol" w:hAnsi="Symbol" w:cs="Symbol"/>
          <w:sz w:val="24"/>
          <w:szCs w:val="24"/>
        </w:rPr>
      </w:pPr>
      <w:r>
        <w:rPr>
          <w:rFonts w:eastAsia="Times New Roman"/>
          <w:sz w:val="24"/>
          <w:szCs w:val="24"/>
        </w:rPr>
        <w:t>сравнивать биологические объекты, процессы; делать выводы и умозаключ</w:t>
      </w:r>
      <w:r>
        <w:rPr>
          <w:rFonts w:eastAsia="Times New Roman"/>
          <w:sz w:val="24"/>
          <w:szCs w:val="24"/>
        </w:rPr>
        <w:t>е</w:t>
      </w:r>
      <w:r>
        <w:rPr>
          <w:rFonts w:eastAsia="Times New Roman"/>
          <w:sz w:val="24"/>
          <w:szCs w:val="24"/>
        </w:rPr>
        <w:t>ния на основе сравнения;</w:t>
      </w:r>
    </w:p>
    <w:p w:rsidR="0057388F" w:rsidRDefault="0057388F" w:rsidP="0057388F">
      <w:pPr>
        <w:tabs>
          <w:tab w:val="left" w:pos="567"/>
        </w:tabs>
        <w:spacing w:line="2" w:lineRule="exact"/>
        <w:jc w:val="both"/>
        <w:rPr>
          <w:rFonts w:ascii="Symbol" w:eastAsia="Symbol" w:hAnsi="Symbol" w:cs="Symbol"/>
          <w:sz w:val="24"/>
          <w:szCs w:val="24"/>
        </w:rPr>
      </w:pPr>
    </w:p>
    <w:p w:rsidR="0057388F" w:rsidRDefault="0057388F" w:rsidP="0057388F">
      <w:pPr>
        <w:numPr>
          <w:ilvl w:val="0"/>
          <w:numId w:val="157"/>
        </w:numPr>
        <w:tabs>
          <w:tab w:val="left" w:pos="567"/>
        </w:tabs>
        <w:spacing w:line="274" w:lineRule="auto"/>
        <w:ind w:right="420"/>
        <w:jc w:val="both"/>
        <w:rPr>
          <w:rFonts w:ascii="Symbol" w:eastAsia="Symbol" w:hAnsi="Symbol" w:cs="Symbol"/>
          <w:sz w:val="24"/>
          <w:szCs w:val="24"/>
        </w:rPr>
      </w:pPr>
      <w:r>
        <w:rPr>
          <w:rFonts w:eastAsia="Times New Roman"/>
          <w:sz w:val="24"/>
          <w:szCs w:val="24"/>
        </w:rPr>
        <w:t>устанавливать взаимосвязи между особенностями строения и функциями о</w:t>
      </w:r>
      <w:r>
        <w:rPr>
          <w:rFonts w:eastAsia="Times New Roman"/>
          <w:sz w:val="24"/>
          <w:szCs w:val="24"/>
        </w:rPr>
        <w:t>р</w:t>
      </w:r>
      <w:r>
        <w:rPr>
          <w:rFonts w:eastAsia="Times New Roman"/>
          <w:sz w:val="24"/>
          <w:szCs w:val="24"/>
        </w:rPr>
        <w:t>ганов и систем органов;</w:t>
      </w:r>
    </w:p>
    <w:p w:rsidR="0057388F" w:rsidRDefault="0057388F" w:rsidP="0057388F">
      <w:pPr>
        <w:tabs>
          <w:tab w:val="left" w:pos="567"/>
        </w:tabs>
        <w:spacing w:line="2" w:lineRule="exact"/>
        <w:jc w:val="both"/>
        <w:rPr>
          <w:rFonts w:ascii="Symbol" w:eastAsia="Symbol" w:hAnsi="Symbol" w:cs="Symbol"/>
          <w:sz w:val="24"/>
          <w:szCs w:val="24"/>
        </w:rPr>
      </w:pPr>
    </w:p>
    <w:p w:rsidR="0057388F" w:rsidRDefault="0057388F" w:rsidP="0057388F">
      <w:pPr>
        <w:numPr>
          <w:ilvl w:val="0"/>
          <w:numId w:val="157"/>
        </w:numPr>
        <w:tabs>
          <w:tab w:val="left" w:pos="567"/>
        </w:tabs>
        <w:spacing w:line="275" w:lineRule="auto"/>
        <w:ind w:right="420"/>
        <w:jc w:val="both"/>
        <w:rPr>
          <w:rFonts w:ascii="Symbol" w:eastAsia="Symbol" w:hAnsi="Symbol" w:cs="Symbol"/>
          <w:sz w:val="24"/>
          <w:szCs w:val="24"/>
        </w:rPr>
      </w:pPr>
      <w:r>
        <w:rPr>
          <w:rFonts w:eastAsia="Times New Roman"/>
          <w:sz w:val="24"/>
          <w:szCs w:val="24"/>
        </w:rPr>
        <w:t xml:space="preserve">использовать методы биологической </w:t>
      </w:r>
      <w:proofErr w:type="spellStart"/>
      <w:r>
        <w:rPr>
          <w:rFonts w:eastAsia="Times New Roman"/>
          <w:sz w:val="24"/>
          <w:szCs w:val="24"/>
        </w:rPr>
        <w:t>науки</w:t>
      </w:r>
      <w:proofErr w:type="gramStart"/>
      <w:r>
        <w:rPr>
          <w:rFonts w:eastAsia="Times New Roman"/>
          <w:sz w:val="24"/>
          <w:szCs w:val="24"/>
        </w:rPr>
        <w:t>:н</w:t>
      </w:r>
      <w:proofErr w:type="gramEnd"/>
      <w:r>
        <w:rPr>
          <w:rFonts w:eastAsia="Times New Roman"/>
          <w:sz w:val="24"/>
          <w:szCs w:val="24"/>
        </w:rPr>
        <w:t>аблюдать</w:t>
      </w:r>
      <w:proofErr w:type="spellEnd"/>
      <w:r>
        <w:rPr>
          <w:rFonts w:eastAsia="Times New Roman"/>
          <w:sz w:val="24"/>
          <w:szCs w:val="24"/>
        </w:rPr>
        <w:t xml:space="preserve"> и описывать биолог</w:t>
      </w:r>
      <w:r>
        <w:rPr>
          <w:rFonts w:eastAsia="Times New Roman"/>
          <w:sz w:val="24"/>
          <w:szCs w:val="24"/>
        </w:rPr>
        <w:t>и</w:t>
      </w:r>
      <w:r>
        <w:rPr>
          <w:rFonts w:eastAsia="Times New Roman"/>
          <w:sz w:val="24"/>
          <w:szCs w:val="24"/>
        </w:rPr>
        <w:t>ческие объекты и процессы; ставить биологические эксперименты и объяснять их результ</w:t>
      </w:r>
      <w:r>
        <w:rPr>
          <w:rFonts w:eastAsia="Times New Roman"/>
          <w:sz w:val="24"/>
          <w:szCs w:val="24"/>
        </w:rPr>
        <w:t>а</w:t>
      </w:r>
      <w:r>
        <w:rPr>
          <w:rFonts w:eastAsia="Times New Roman"/>
          <w:sz w:val="24"/>
          <w:szCs w:val="24"/>
        </w:rPr>
        <w:t>ты;</w:t>
      </w:r>
    </w:p>
    <w:p w:rsidR="0057388F" w:rsidRDefault="0057388F" w:rsidP="0057388F">
      <w:pPr>
        <w:numPr>
          <w:ilvl w:val="0"/>
          <w:numId w:val="157"/>
        </w:numPr>
        <w:tabs>
          <w:tab w:val="left" w:pos="567"/>
        </w:tabs>
        <w:spacing w:line="274" w:lineRule="auto"/>
        <w:ind w:right="420"/>
        <w:jc w:val="both"/>
        <w:rPr>
          <w:rFonts w:ascii="Symbol" w:eastAsia="Symbol" w:hAnsi="Symbol" w:cs="Symbol"/>
          <w:sz w:val="24"/>
          <w:szCs w:val="24"/>
        </w:rPr>
      </w:pPr>
      <w:r>
        <w:rPr>
          <w:rFonts w:eastAsia="Times New Roman"/>
          <w:sz w:val="24"/>
          <w:szCs w:val="24"/>
        </w:rPr>
        <w:t>знать и аргументировать основные правила поведения в природе; анализировать и оценивать последствия деятельности человека в природе;</w:t>
      </w:r>
    </w:p>
    <w:p w:rsidR="0057388F" w:rsidRDefault="0057388F" w:rsidP="0057388F">
      <w:pPr>
        <w:tabs>
          <w:tab w:val="left" w:pos="567"/>
        </w:tabs>
        <w:spacing w:line="2" w:lineRule="exact"/>
        <w:jc w:val="both"/>
        <w:rPr>
          <w:rFonts w:ascii="Symbol" w:eastAsia="Symbol" w:hAnsi="Symbol" w:cs="Symbol"/>
          <w:sz w:val="24"/>
          <w:szCs w:val="24"/>
        </w:rPr>
      </w:pPr>
    </w:p>
    <w:p w:rsidR="0057388F" w:rsidRPr="0057388F" w:rsidRDefault="0057388F" w:rsidP="0057388F">
      <w:pPr>
        <w:numPr>
          <w:ilvl w:val="0"/>
          <w:numId w:val="157"/>
        </w:numPr>
        <w:tabs>
          <w:tab w:val="left" w:pos="567"/>
        </w:tabs>
        <w:spacing w:line="295" w:lineRule="auto"/>
        <w:ind w:right="420"/>
        <w:jc w:val="both"/>
        <w:rPr>
          <w:rFonts w:ascii="Symbol" w:eastAsia="Symbol" w:hAnsi="Symbol" w:cs="Symbol"/>
          <w:sz w:val="24"/>
          <w:szCs w:val="24"/>
        </w:rPr>
      </w:pPr>
      <w:r>
        <w:rPr>
          <w:rFonts w:eastAsia="Times New Roman"/>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Pr>
          <w:rFonts w:eastAsia="Times New Roman"/>
          <w:sz w:val="24"/>
          <w:szCs w:val="24"/>
        </w:rPr>
        <w:t>агроценозах</w:t>
      </w:r>
      <w:proofErr w:type="spellEnd"/>
      <w:r>
        <w:rPr>
          <w:rFonts w:eastAsia="Times New Roman"/>
          <w:sz w:val="24"/>
          <w:szCs w:val="24"/>
        </w:rPr>
        <w:t>;</w:t>
      </w:r>
    </w:p>
    <w:p w:rsidR="0057388F" w:rsidRDefault="0057388F" w:rsidP="0057388F">
      <w:pPr>
        <w:numPr>
          <w:ilvl w:val="0"/>
          <w:numId w:val="158"/>
        </w:numPr>
        <w:tabs>
          <w:tab w:val="left" w:pos="567"/>
        </w:tabs>
        <w:spacing w:line="275" w:lineRule="auto"/>
        <w:ind w:right="420"/>
        <w:jc w:val="both"/>
        <w:rPr>
          <w:rFonts w:ascii="Symbol" w:eastAsia="Symbol" w:hAnsi="Symbol" w:cs="Symbol"/>
          <w:sz w:val="24"/>
          <w:szCs w:val="24"/>
        </w:rPr>
      </w:pPr>
      <w:r>
        <w:rPr>
          <w:rFonts w:eastAsia="Times New Roman"/>
          <w:sz w:val="24"/>
          <w:szCs w:val="24"/>
        </w:rPr>
        <w:t>находить в учебной, научно-популярной литературе, Интернет-ресурсах и</w:t>
      </w:r>
      <w:r>
        <w:rPr>
          <w:rFonts w:eastAsia="Times New Roman"/>
          <w:sz w:val="24"/>
          <w:szCs w:val="24"/>
        </w:rPr>
        <w:t>н</w:t>
      </w:r>
      <w:r>
        <w:rPr>
          <w:rFonts w:eastAsia="Times New Roman"/>
          <w:sz w:val="24"/>
          <w:szCs w:val="24"/>
        </w:rPr>
        <w:t>формацию о живой природе, оформлять ее в виде письменных сообщений, докладов, реф</w:t>
      </w:r>
      <w:r>
        <w:rPr>
          <w:rFonts w:eastAsia="Times New Roman"/>
          <w:sz w:val="24"/>
          <w:szCs w:val="24"/>
        </w:rPr>
        <w:t>е</w:t>
      </w:r>
      <w:r>
        <w:rPr>
          <w:rFonts w:eastAsia="Times New Roman"/>
          <w:sz w:val="24"/>
          <w:szCs w:val="24"/>
        </w:rPr>
        <w:t>ратов;</w:t>
      </w:r>
    </w:p>
    <w:p w:rsidR="0057388F" w:rsidRDefault="0057388F" w:rsidP="0057388F">
      <w:pPr>
        <w:numPr>
          <w:ilvl w:val="0"/>
          <w:numId w:val="158"/>
        </w:numPr>
        <w:tabs>
          <w:tab w:val="left" w:pos="567"/>
        </w:tabs>
        <w:jc w:val="both"/>
        <w:rPr>
          <w:rFonts w:ascii="Symbol" w:eastAsia="Symbol" w:hAnsi="Symbol" w:cs="Symbol"/>
          <w:sz w:val="24"/>
          <w:szCs w:val="24"/>
        </w:rPr>
      </w:pPr>
      <w:r>
        <w:rPr>
          <w:rFonts w:eastAsia="Times New Roman"/>
          <w:sz w:val="24"/>
          <w:szCs w:val="24"/>
        </w:rPr>
        <w:t>знать и соблюдать правила работы в кабинете биологии.</w:t>
      </w:r>
    </w:p>
    <w:p w:rsidR="0057388F" w:rsidRDefault="0057388F" w:rsidP="0057388F">
      <w:pPr>
        <w:spacing w:line="28" w:lineRule="exact"/>
        <w:jc w:val="both"/>
        <w:rPr>
          <w:sz w:val="20"/>
          <w:szCs w:val="20"/>
        </w:rPr>
      </w:pPr>
    </w:p>
    <w:p w:rsidR="0057388F" w:rsidRDefault="0057388F" w:rsidP="0057388F">
      <w:pPr>
        <w:jc w:val="both"/>
        <w:rPr>
          <w:sz w:val="20"/>
          <w:szCs w:val="20"/>
        </w:rPr>
      </w:pPr>
      <w:r>
        <w:rPr>
          <w:rFonts w:eastAsia="Times New Roman"/>
          <w:b/>
          <w:bCs/>
          <w:sz w:val="24"/>
          <w:szCs w:val="24"/>
        </w:rPr>
        <w:t>Выпускник получит возможность научиться:</w:t>
      </w:r>
    </w:p>
    <w:p w:rsidR="0057388F" w:rsidRDefault="0057388F" w:rsidP="0057388F">
      <w:pPr>
        <w:spacing w:line="50" w:lineRule="exact"/>
        <w:jc w:val="both"/>
        <w:rPr>
          <w:sz w:val="20"/>
          <w:szCs w:val="20"/>
        </w:rPr>
      </w:pPr>
    </w:p>
    <w:p w:rsidR="0057388F" w:rsidRDefault="0057388F" w:rsidP="0057388F">
      <w:pPr>
        <w:numPr>
          <w:ilvl w:val="0"/>
          <w:numId w:val="159"/>
        </w:numPr>
        <w:tabs>
          <w:tab w:val="left" w:pos="567"/>
        </w:tabs>
        <w:spacing w:line="274" w:lineRule="auto"/>
        <w:ind w:right="420"/>
        <w:jc w:val="both"/>
        <w:rPr>
          <w:rFonts w:ascii="Symbol" w:eastAsia="Symbol" w:hAnsi="Symbol" w:cs="Symbol"/>
          <w:sz w:val="24"/>
          <w:szCs w:val="24"/>
        </w:rPr>
      </w:pPr>
      <w:r>
        <w:rPr>
          <w:rFonts w:eastAsia="Times New Roman"/>
          <w:i/>
          <w:iCs/>
          <w:sz w:val="24"/>
          <w:szCs w:val="24"/>
        </w:rPr>
        <w:t>понимать экологические проблемы, возникающие в условиях нерационального прир</w:t>
      </w:r>
      <w:r>
        <w:rPr>
          <w:rFonts w:eastAsia="Times New Roman"/>
          <w:i/>
          <w:iCs/>
          <w:sz w:val="24"/>
          <w:szCs w:val="24"/>
        </w:rPr>
        <w:t>о</w:t>
      </w:r>
      <w:r>
        <w:rPr>
          <w:rFonts w:eastAsia="Times New Roman"/>
          <w:i/>
          <w:iCs/>
          <w:sz w:val="24"/>
          <w:szCs w:val="24"/>
        </w:rPr>
        <w:t>допользования, и пути решения этих проблем;</w:t>
      </w:r>
    </w:p>
    <w:p w:rsidR="0057388F" w:rsidRDefault="0057388F" w:rsidP="0057388F">
      <w:pPr>
        <w:spacing w:line="2" w:lineRule="exact"/>
        <w:rPr>
          <w:rFonts w:ascii="Symbol" w:eastAsia="Symbol" w:hAnsi="Symbol" w:cs="Symbol"/>
          <w:sz w:val="24"/>
          <w:szCs w:val="24"/>
        </w:rPr>
      </w:pPr>
    </w:p>
    <w:p w:rsidR="0057388F" w:rsidRDefault="0057388F" w:rsidP="0057388F">
      <w:pPr>
        <w:numPr>
          <w:ilvl w:val="0"/>
          <w:numId w:val="159"/>
        </w:numPr>
        <w:tabs>
          <w:tab w:val="left" w:pos="567"/>
        </w:tabs>
        <w:spacing w:line="275" w:lineRule="auto"/>
        <w:ind w:right="420"/>
        <w:jc w:val="both"/>
        <w:rPr>
          <w:rFonts w:ascii="Symbol" w:eastAsia="Symbol" w:hAnsi="Symbol" w:cs="Symbol"/>
          <w:sz w:val="24"/>
          <w:szCs w:val="24"/>
        </w:rPr>
      </w:pPr>
      <w:r>
        <w:rPr>
          <w:rFonts w:eastAsia="Times New Roman"/>
          <w:i/>
          <w:iCs/>
          <w:sz w:val="24"/>
          <w:szCs w:val="24"/>
        </w:rPr>
        <w:lastRenderedPageBreak/>
        <w:t>анализировать и оценивать целевые и смысловые установки в своих действиях и п</w:t>
      </w:r>
      <w:r>
        <w:rPr>
          <w:rFonts w:eastAsia="Times New Roman"/>
          <w:i/>
          <w:iCs/>
          <w:sz w:val="24"/>
          <w:szCs w:val="24"/>
        </w:rPr>
        <w:t>о</w:t>
      </w:r>
      <w:r>
        <w:rPr>
          <w:rFonts w:eastAsia="Times New Roman"/>
          <w:i/>
          <w:iCs/>
          <w:sz w:val="24"/>
          <w:szCs w:val="24"/>
        </w:rPr>
        <w:t>ступках по отношению к здоровью своему и окружающих, последствия влияния факторов риска на здоровье человека;</w:t>
      </w:r>
    </w:p>
    <w:p w:rsidR="0057388F" w:rsidRDefault="0057388F" w:rsidP="0057388F">
      <w:pPr>
        <w:numPr>
          <w:ilvl w:val="0"/>
          <w:numId w:val="159"/>
        </w:numPr>
        <w:tabs>
          <w:tab w:val="left" w:pos="567"/>
        </w:tabs>
        <w:spacing w:line="275" w:lineRule="auto"/>
        <w:ind w:right="420"/>
        <w:jc w:val="both"/>
        <w:rPr>
          <w:rFonts w:ascii="Symbol" w:eastAsia="Symbol" w:hAnsi="Symbol" w:cs="Symbol"/>
          <w:sz w:val="24"/>
          <w:szCs w:val="24"/>
        </w:rPr>
      </w:pPr>
      <w:r>
        <w:rPr>
          <w:rFonts w:eastAsia="Times New Roman"/>
          <w:i/>
          <w:iCs/>
          <w:sz w:val="24"/>
          <w:szCs w:val="24"/>
        </w:rPr>
        <w:t>находить информацию по вопросам общей биологии в научно-популярной литерат</w:t>
      </w:r>
      <w:r>
        <w:rPr>
          <w:rFonts w:eastAsia="Times New Roman"/>
          <w:i/>
          <w:iCs/>
          <w:sz w:val="24"/>
          <w:szCs w:val="24"/>
        </w:rPr>
        <w:t>у</w:t>
      </w:r>
      <w:r>
        <w:rPr>
          <w:rFonts w:eastAsia="Times New Roman"/>
          <w:i/>
          <w:iCs/>
          <w:sz w:val="24"/>
          <w:szCs w:val="24"/>
        </w:rPr>
        <w:t>ре, специализированных биологических словарях, справочниках, Интернет ресурсах, анал</w:t>
      </w:r>
      <w:r>
        <w:rPr>
          <w:rFonts w:eastAsia="Times New Roman"/>
          <w:i/>
          <w:iCs/>
          <w:sz w:val="24"/>
          <w:szCs w:val="24"/>
        </w:rPr>
        <w:t>и</w:t>
      </w:r>
      <w:r>
        <w:rPr>
          <w:rFonts w:eastAsia="Times New Roman"/>
          <w:i/>
          <w:iCs/>
          <w:sz w:val="24"/>
          <w:szCs w:val="24"/>
        </w:rPr>
        <w:t>зировать и оценивать ее, переводить из одной формы в другую;</w:t>
      </w:r>
    </w:p>
    <w:p w:rsidR="0057388F" w:rsidRDefault="0057388F" w:rsidP="0057388F">
      <w:pPr>
        <w:numPr>
          <w:ilvl w:val="0"/>
          <w:numId w:val="159"/>
        </w:numPr>
        <w:tabs>
          <w:tab w:val="left" w:pos="567"/>
        </w:tabs>
        <w:spacing w:line="275" w:lineRule="auto"/>
        <w:ind w:right="420"/>
        <w:jc w:val="both"/>
        <w:rPr>
          <w:rFonts w:ascii="Symbol" w:eastAsia="Symbol" w:hAnsi="Symbol" w:cs="Symbol"/>
          <w:sz w:val="24"/>
          <w:szCs w:val="24"/>
        </w:rPr>
      </w:pPr>
      <w:r>
        <w:rPr>
          <w:rFonts w:eastAsia="Times New Roman"/>
          <w:i/>
          <w:iCs/>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w:t>
      </w:r>
      <w:r>
        <w:rPr>
          <w:rFonts w:eastAsia="Times New Roman"/>
          <w:i/>
          <w:iCs/>
          <w:sz w:val="24"/>
          <w:szCs w:val="24"/>
        </w:rPr>
        <w:t>н</w:t>
      </w:r>
      <w:r>
        <w:rPr>
          <w:rFonts w:eastAsia="Times New Roman"/>
          <w:i/>
          <w:iCs/>
          <w:sz w:val="24"/>
          <w:szCs w:val="24"/>
        </w:rPr>
        <w:t>ности жизни во всех ее проявлениях, экологическое сознание, эмоционально-ценностное отношение к объектам живой природы);</w:t>
      </w:r>
    </w:p>
    <w:p w:rsidR="0057388F" w:rsidRDefault="0057388F" w:rsidP="0057388F">
      <w:pPr>
        <w:numPr>
          <w:ilvl w:val="0"/>
          <w:numId w:val="159"/>
        </w:numPr>
        <w:tabs>
          <w:tab w:val="left" w:pos="567"/>
        </w:tabs>
        <w:spacing w:line="275" w:lineRule="auto"/>
        <w:ind w:right="420"/>
        <w:jc w:val="both"/>
        <w:rPr>
          <w:rFonts w:ascii="Symbol" w:eastAsia="Symbol" w:hAnsi="Symbol" w:cs="Symbol"/>
          <w:sz w:val="24"/>
          <w:szCs w:val="24"/>
        </w:rPr>
      </w:pPr>
      <w:r>
        <w:rPr>
          <w:rFonts w:eastAsia="Times New Roman"/>
          <w:i/>
          <w:iCs/>
          <w:sz w:val="24"/>
          <w:szCs w:val="24"/>
        </w:rPr>
        <w:t>создавать собственные письменные и устные сообщения о современных пр</w:t>
      </w:r>
      <w:r>
        <w:rPr>
          <w:rFonts w:eastAsia="Times New Roman"/>
          <w:i/>
          <w:iCs/>
          <w:sz w:val="24"/>
          <w:szCs w:val="24"/>
        </w:rPr>
        <w:t>о</w:t>
      </w:r>
      <w:r>
        <w:rPr>
          <w:rFonts w:eastAsia="Times New Roman"/>
          <w:i/>
          <w:iCs/>
          <w:sz w:val="24"/>
          <w:szCs w:val="24"/>
        </w:rPr>
        <w:t>блемах в области биологии и охраны окружающей среды на основе нескольких источников инфо</w:t>
      </w:r>
      <w:r>
        <w:rPr>
          <w:rFonts w:eastAsia="Times New Roman"/>
          <w:i/>
          <w:iCs/>
          <w:sz w:val="24"/>
          <w:szCs w:val="24"/>
        </w:rPr>
        <w:t>р</w:t>
      </w:r>
      <w:r>
        <w:rPr>
          <w:rFonts w:eastAsia="Times New Roman"/>
          <w:i/>
          <w:iCs/>
          <w:sz w:val="24"/>
          <w:szCs w:val="24"/>
        </w:rPr>
        <w:t>мации, сопровождать выступление презентацией, учитывая особенности аудитории сверстников;</w:t>
      </w:r>
    </w:p>
    <w:p w:rsidR="0057388F" w:rsidRDefault="0057388F" w:rsidP="0057388F">
      <w:pPr>
        <w:numPr>
          <w:ilvl w:val="0"/>
          <w:numId w:val="159"/>
        </w:numPr>
        <w:tabs>
          <w:tab w:val="left" w:pos="567"/>
        </w:tabs>
        <w:spacing w:line="280" w:lineRule="auto"/>
        <w:ind w:right="420"/>
        <w:jc w:val="both"/>
        <w:rPr>
          <w:rFonts w:ascii="Symbol" w:eastAsia="Symbol" w:hAnsi="Symbol" w:cs="Symbol"/>
          <w:sz w:val="24"/>
          <w:szCs w:val="24"/>
        </w:rPr>
      </w:pPr>
      <w:r>
        <w:rPr>
          <w:rFonts w:eastAsia="Times New Roman"/>
          <w:i/>
          <w:iCs/>
          <w:sz w:val="24"/>
          <w:szCs w:val="24"/>
        </w:rPr>
        <w:t>работать в группе сверстников при решении познавательных задач связанных с те</w:t>
      </w:r>
      <w:r>
        <w:rPr>
          <w:rFonts w:eastAsia="Times New Roman"/>
          <w:i/>
          <w:iCs/>
          <w:sz w:val="24"/>
          <w:szCs w:val="24"/>
        </w:rPr>
        <w:t>о</w:t>
      </w:r>
      <w:r>
        <w:rPr>
          <w:rFonts w:eastAsia="Times New Roman"/>
          <w:i/>
          <w:iCs/>
          <w:sz w:val="24"/>
          <w:szCs w:val="24"/>
        </w:rPr>
        <w:t>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w:t>
      </w:r>
      <w:r>
        <w:rPr>
          <w:rFonts w:eastAsia="Times New Roman"/>
          <w:i/>
          <w:iCs/>
          <w:sz w:val="24"/>
          <w:szCs w:val="24"/>
        </w:rPr>
        <w:t>т</w:t>
      </w:r>
      <w:r>
        <w:rPr>
          <w:rFonts w:eastAsia="Times New Roman"/>
          <w:i/>
          <w:iCs/>
          <w:sz w:val="24"/>
          <w:szCs w:val="24"/>
        </w:rPr>
        <w:t>ную деятельность, учитывать мнение окружающих и адекватно оценивать со</w:t>
      </w:r>
      <w:r>
        <w:rPr>
          <w:rFonts w:eastAsia="Times New Roman"/>
          <w:i/>
          <w:iCs/>
          <w:sz w:val="24"/>
          <w:szCs w:val="24"/>
        </w:rPr>
        <w:t>б</w:t>
      </w:r>
      <w:r>
        <w:rPr>
          <w:rFonts w:eastAsia="Times New Roman"/>
          <w:i/>
          <w:iCs/>
          <w:sz w:val="24"/>
          <w:szCs w:val="24"/>
        </w:rPr>
        <w:t>ственный вклад в деятельность группы.</w:t>
      </w:r>
    </w:p>
    <w:p w:rsidR="0057388F" w:rsidRDefault="0057388F" w:rsidP="0057388F">
      <w:pPr>
        <w:spacing w:line="160" w:lineRule="exact"/>
        <w:rPr>
          <w:sz w:val="20"/>
          <w:szCs w:val="20"/>
        </w:rPr>
      </w:pPr>
    </w:p>
    <w:p w:rsidR="0057388F" w:rsidRDefault="0057388F" w:rsidP="0057388F">
      <w:pPr>
        <w:rPr>
          <w:sz w:val="20"/>
          <w:szCs w:val="20"/>
        </w:rPr>
      </w:pPr>
      <w:r>
        <w:rPr>
          <w:rFonts w:eastAsia="Times New Roman"/>
          <w:b/>
          <w:bCs/>
          <w:sz w:val="24"/>
          <w:szCs w:val="24"/>
        </w:rPr>
        <w:t>Химия</w:t>
      </w:r>
    </w:p>
    <w:p w:rsidR="0057388F" w:rsidRDefault="0057388F" w:rsidP="0057388F">
      <w:pPr>
        <w:spacing w:line="46" w:lineRule="exact"/>
        <w:rPr>
          <w:sz w:val="20"/>
          <w:szCs w:val="20"/>
        </w:rPr>
      </w:pPr>
    </w:p>
    <w:p w:rsidR="0057388F" w:rsidRDefault="0057388F" w:rsidP="0057388F">
      <w:pPr>
        <w:rPr>
          <w:sz w:val="20"/>
          <w:szCs w:val="20"/>
        </w:rPr>
      </w:pPr>
      <w:r>
        <w:rPr>
          <w:rFonts w:eastAsia="Times New Roman"/>
          <w:b/>
          <w:bCs/>
          <w:sz w:val="24"/>
          <w:szCs w:val="24"/>
        </w:rPr>
        <w:t>Выпускник научится:</w:t>
      </w:r>
    </w:p>
    <w:p w:rsidR="0057388F" w:rsidRDefault="0057388F" w:rsidP="0057388F">
      <w:pPr>
        <w:spacing w:line="55" w:lineRule="exact"/>
        <w:rPr>
          <w:sz w:val="20"/>
          <w:szCs w:val="20"/>
        </w:rPr>
      </w:pPr>
    </w:p>
    <w:p w:rsidR="0057388F" w:rsidRDefault="0057388F" w:rsidP="0057388F">
      <w:pPr>
        <w:numPr>
          <w:ilvl w:val="0"/>
          <w:numId w:val="160"/>
        </w:numPr>
        <w:tabs>
          <w:tab w:val="left" w:pos="567"/>
        </w:tabs>
        <w:spacing w:line="274" w:lineRule="auto"/>
        <w:ind w:right="420"/>
        <w:rPr>
          <w:rFonts w:ascii="Symbol" w:eastAsia="Symbol" w:hAnsi="Symbol" w:cs="Symbol"/>
          <w:sz w:val="24"/>
          <w:szCs w:val="24"/>
        </w:rPr>
      </w:pPr>
      <w:r>
        <w:rPr>
          <w:rFonts w:eastAsia="Times New Roman"/>
          <w:sz w:val="24"/>
          <w:szCs w:val="24"/>
        </w:rPr>
        <w:t>характеризовать основные методы познания: наблюдение, измерение, эксп</w:t>
      </w:r>
      <w:r>
        <w:rPr>
          <w:rFonts w:eastAsia="Times New Roman"/>
          <w:sz w:val="24"/>
          <w:szCs w:val="24"/>
        </w:rPr>
        <w:t>е</w:t>
      </w:r>
      <w:r>
        <w:rPr>
          <w:rFonts w:eastAsia="Times New Roman"/>
          <w:sz w:val="24"/>
          <w:szCs w:val="24"/>
        </w:rPr>
        <w:t>римент;</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0"/>
          <w:numId w:val="160"/>
        </w:numPr>
        <w:tabs>
          <w:tab w:val="left" w:pos="567"/>
        </w:tabs>
        <w:spacing w:line="274" w:lineRule="auto"/>
        <w:ind w:right="420"/>
        <w:rPr>
          <w:rFonts w:ascii="Symbol" w:eastAsia="Symbol" w:hAnsi="Symbol" w:cs="Symbol"/>
          <w:sz w:val="24"/>
          <w:szCs w:val="24"/>
        </w:rPr>
      </w:pPr>
      <w:r>
        <w:rPr>
          <w:rFonts w:eastAsia="Times New Roman"/>
          <w:sz w:val="24"/>
          <w:szCs w:val="24"/>
        </w:rPr>
        <w:t>описывать свойства твердых, жидких, газообразных веществ, выделяя их существе</w:t>
      </w:r>
      <w:r>
        <w:rPr>
          <w:rFonts w:eastAsia="Times New Roman"/>
          <w:sz w:val="24"/>
          <w:szCs w:val="24"/>
        </w:rPr>
        <w:t>н</w:t>
      </w:r>
      <w:r>
        <w:rPr>
          <w:rFonts w:eastAsia="Times New Roman"/>
          <w:sz w:val="24"/>
          <w:szCs w:val="24"/>
        </w:rPr>
        <w:t>ные признаки;</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0"/>
          <w:numId w:val="160"/>
        </w:numPr>
        <w:tabs>
          <w:tab w:val="left" w:pos="567"/>
        </w:tabs>
        <w:spacing w:line="275" w:lineRule="auto"/>
        <w:ind w:right="420"/>
        <w:jc w:val="both"/>
        <w:rPr>
          <w:rFonts w:ascii="Symbol" w:eastAsia="Symbol" w:hAnsi="Symbol" w:cs="Symbol"/>
          <w:sz w:val="24"/>
          <w:szCs w:val="24"/>
        </w:rPr>
      </w:pPr>
      <w:r>
        <w:rPr>
          <w:rFonts w:eastAsia="Times New Roman"/>
          <w:sz w:val="24"/>
          <w:szCs w:val="24"/>
        </w:rPr>
        <w:t>раскрывать смысл основных химических понятий «атом», «молекула», «х</w:t>
      </w:r>
      <w:r>
        <w:rPr>
          <w:rFonts w:eastAsia="Times New Roman"/>
          <w:sz w:val="24"/>
          <w:szCs w:val="24"/>
        </w:rPr>
        <w:t>и</w:t>
      </w:r>
      <w:r>
        <w:rPr>
          <w:rFonts w:eastAsia="Times New Roman"/>
          <w:sz w:val="24"/>
          <w:szCs w:val="24"/>
        </w:rPr>
        <w:t>мический элемент», «простое вещество», «сложное вещество», «валентность», «химическая реакция», используя знаковую систему химии;</w:t>
      </w:r>
    </w:p>
    <w:p w:rsidR="0057388F" w:rsidRDefault="0057388F" w:rsidP="0057388F">
      <w:pPr>
        <w:numPr>
          <w:ilvl w:val="0"/>
          <w:numId w:val="160"/>
        </w:numPr>
        <w:tabs>
          <w:tab w:val="left" w:pos="567"/>
        </w:tabs>
        <w:spacing w:line="272" w:lineRule="auto"/>
        <w:ind w:right="420"/>
        <w:rPr>
          <w:rFonts w:ascii="Symbol" w:eastAsia="Symbol" w:hAnsi="Symbol" w:cs="Symbol"/>
          <w:sz w:val="24"/>
          <w:szCs w:val="24"/>
        </w:rPr>
      </w:pPr>
      <w:r>
        <w:rPr>
          <w:rFonts w:eastAsia="Times New Roman"/>
          <w:sz w:val="24"/>
          <w:szCs w:val="24"/>
        </w:rPr>
        <w:t>раскрывать смысл законов сохранения массы веществ, постоянства состава, атомно-молекулярной теории;</w:t>
      </w:r>
    </w:p>
    <w:p w:rsidR="0057388F" w:rsidRDefault="0057388F" w:rsidP="0057388F">
      <w:pPr>
        <w:spacing w:line="1" w:lineRule="exact"/>
        <w:rPr>
          <w:rFonts w:ascii="Symbol" w:eastAsia="Symbol" w:hAnsi="Symbol" w:cs="Symbol"/>
          <w:sz w:val="24"/>
          <w:szCs w:val="24"/>
        </w:rPr>
      </w:pPr>
    </w:p>
    <w:p w:rsidR="0057388F" w:rsidRDefault="0057388F" w:rsidP="0057388F">
      <w:pPr>
        <w:numPr>
          <w:ilvl w:val="0"/>
          <w:numId w:val="160"/>
        </w:numPr>
        <w:tabs>
          <w:tab w:val="left" w:pos="567"/>
        </w:tabs>
        <w:rPr>
          <w:rFonts w:ascii="Symbol" w:eastAsia="Symbol" w:hAnsi="Symbol" w:cs="Symbol"/>
          <w:sz w:val="24"/>
          <w:szCs w:val="24"/>
        </w:rPr>
      </w:pPr>
      <w:r>
        <w:rPr>
          <w:rFonts w:eastAsia="Times New Roman"/>
          <w:sz w:val="24"/>
          <w:szCs w:val="24"/>
        </w:rPr>
        <w:t>различать химические и физические явления;</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0"/>
          <w:numId w:val="160"/>
        </w:numPr>
        <w:tabs>
          <w:tab w:val="left" w:pos="567"/>
        </w:tabs>
        <w:rPr>
          <w:rFonts w:ascii="Symbol" w:eastAsia="Symbol" w:hAnsi="Symbol" w:cs="Symbol"/>
          <w:sz w:val="24"/>
          <w:szCs w:val="24"/>
        </w:rPr>
      </w:pPr>
      <w:r>
        <w:rPr>
          <w:rFonts w:eastAsia="Times New Roman"/>
          <w:sz w:val="24"/>
          <w:szCs w:val="24"/>
        </w:rPr>
        <w:t>называть химические элементы;</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0"/>
          <w:numId w:val="160"/>
        </w:numPr>
        <w:tabs>
          <w:tab w:val="left" w:pos="567"/>
        </w:tabs>
        <w:rPr>
          <w:rFonts w:ascii="Symbol" w:eastAsia="Symbol" w:hAnsi="Symbol" w:cs="Symbol"/>
          <w:sz w:val="24"/>
          <w:szCs w:val="24"/>
        </w:rPr>
      </w:pPr>
      <w:r>
        <w:rPr>
          <w:rFonts w:eastAsia="Times New Roman"/>
          <w:sz w:val="24"/>
          <w:szCs w:val="24"/>
        </w:rPr>
        <w:t>определять состав веществ по их формулам;</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0"/>
          <w:numId w:val="160"/>
        </w:numPr>
        <w:tabs>
          <w:tab w:val="left" w:pos="567"/>
        </w:tabs>
        <w:rPr>
          <w:rFonts w:ascii="Symbol" w:eastAsia="Symbol" w:hAnsi="Symbol" w:cs="Symbol"/>
          <w:sz w:val="24"/>
          <w:szCs w:val="24"/>
        </w:rPr>
      </w:pPr>
      <w:r>
        <w:rPr>
          <w:rFonts w:eastAsia="Times New Roman"/>
          <w:sz w:val="24"/>
          <w:szCs w:val="24"/>
        </w:rPr>
        <w:t>определять валентность атома элемента в соединениях;</w:t>
      </w:r>
    </w:p>
    <w:p w:rsidR="0057388F" w:rsidRDefault="0057388F" w:rsidP="0057388F">
      <w:pPr>
        <w:tabs>
          <w:tab w:val="left" w:pos="567"/>
        </w:tabs>
        <w:spacing w:line="37" w:lineRule="exact"/>
        <w:rPr>
          <w:rFonts w:ascii="Symbol" w:eastAsia="Symbol" w:hAnsi="Symbol" w:cs="Symbol"/>
          <w:sz w:val="24"/>
          <w:szCs w:val="24"/>
        </w:rPr>
      </w:pPr>
    </w:p>
    <w:p w:rsidR="0057388F" w:rsidRDefault="0057388F" w:rsidP="0057388F">
      <w:pPr>
        <w:numPr>
          <w:ilvl w:val="0"/>
          <w:numId w:val="160"/>
        </w:numPr>
        <w:tabs>
          <w:tab w:val="left" w:pos="567"/>
        </w:tabs>
        <w:rPr>
          <w:rFonts w:ascii="Symbol" w:eastAsia="Symbol" w:hAnsi="Symbol" w:cs="Symbol"/>
          <w:sz w:val="24"/>
          <w:szCs w:val="24"/>
        </w:rPr>
      </w:pPr>
      <w:r>
        <w:rPr>
          <w:rFonts w:eastAsia="Times New Roman"/>
          <w:sz w:val="24"/>
          <w:szCs w:val="24"/>
        </w:rPr>
        <w:t>определять тип химических реакций;</w:t>
      </w:r>
    </w:p>
    <w:p w:rsidR="0057388F" w:rsidRDefault="0057388F" w:rsidP="0057388F">
      <w:pPr>
        <w:tabs>
          <w:tab w:val="left" w:pos="567"/>
        </w:tabs>
        <w:spacing w:line="41" w:lineRule="exact"/>
        <w:rPr>
          <w:rFonts w:ascii="Symbol" w:eastAsia="Symbol" w:hAnsi="Symbol" w:cs="Symbol"/>
          <w:sz w:val="24"/>
          <w:szCs w:val="24"/>
        </w:rPr>
      </w:pPr>
    </w:p>
    <w:p w:rsidR="00895700" w:rsidRPr="0057388F" w:rsidRDefault="0057388F" w:rsidP="009217B5">
      <w:pPr>
        <w:pStyle w:val="a4"/>
        <w:numPr>
          <w:ilvl w:val="1"/>
          <w:numId w:val="122"/>
        </w:numPr>
        <w:tabs>
          <w:tab w:val="left" w:pos="567"/>
        </w:tabs>
        <w:spacing w:line="229" w:lineRule="exact"/>
        <w:ind w:left="0"/>
        <w:rPr>
          <w:sz w:val="20"/>
          <w:szCs w:val="20"/>
        </w:rPr>
      </w:pPr>
      <w:r w:rsidRPr="0057388F">
        <w:rPr>
          <w:rFonts w:eastAsia="Times New Roman"/>
          <w:sz w:val="24"/>
          <w:szCs w:val="24"/>
        </w:rPr>
        <w:t>называть признаки и условия протекания химических реакций;</w:t>
      </w:r>
      <w:r>
        <w:t xml:space="preserve"> </w:t>
      </w:r>
    </w:p>
    <w:p w:rsidR="0057388F" w:rsidRDefault="0057388F" w:rsidP="0057388F">
      <w:pPr>
        <w:numPr>
          <w:ilvl w:val="0"/>
          <w:numId w:val="161"/>
        </w:numPr>
        <w:tabs>
          <w:tab w:val="left" w:pos="1394"/>
        </w:tabs>
        <w:spacing w:line="274" w:lineRule="auto"/>
        <w:ind w:right="420" w:firstLine="714"/>
        <w:rPr>
          <w:rFonts w:ascii="Symbol" w:eastAsia="Symbol" w:hAnsi="Symbol" w:cs="Symbol"/>
          <w:sz w:val="24"/>
          <w:szCs w:val="24"/>
        </w:rPr>
      </w:pPr>
      <w:r>
        <w:rPr>
          <w:rFonts w:eastAsia="Times New Roman"/>
          <w:sz w:val="24"/>
          <w:szCs w:val="24"/>
        </w:rPr>
        <w:t>выявлять признаки, свидетельствующие о протекании химической реакции при выполнении химического опыта;</w:t>
      </w:r>
    </w:p>
    <w:p w:rsidR="0057388F" w:rsidRDefault="0057388F" w:rsidP="0057388F">
      <w:pPr>
        <w:spacing w:line="2" w:lineRule="exact"/>
        <w:rPr>
          <w:rFonts w:ascii="Symbol" w:eastAsia="Symbol" w:hAnsi="Symbol" w:cs="Symbol"/>
          <w:sz w:val="24"/>
          <w:szCs w:val="24"/>
        </w:rPr>
      </w:pPr>
    </w:p>
    <w:p w:rsidR="0057388F" w:rsidRDefault="0057388F" w:rsidP="0057388F">
      <w:pPr>
        <w:numPr>
          <w:ilvl w:val="0"/>
          <w:numId w:val="161"/>
        </w:numPr>
        <w:tabs>
          <w:tab w:val="left" w:pos="1400"/>
        </w:tabs>
        <w:ind w:hanging="286"/>
        <w:rPr>
          <w:rFonts w:ascii="Symbol" w:eastAsia="Symbol" w:hAnsi="Symbol" w:cs="Symbol"/>
          <w:sz w:val="24"/>
          <w:szCs w:val="24"/>
        </w:rPr>
      </w:pPr>
      <w:r>
        <w:rPr>
          <w:rFonts w:eastAsia="Times New Roman"/>
          <w:sz w:val="24"/>
          <w:szCs w:val="24"/>
        </w:rPr>
        <w:t>составлять формулы бинарных соединений;</w:t>
      </w:r>
    </w:p>
    <w:p w:rsidR="0057388F" w:rsidRDefault="0057388F" w:rsidP="0057388F">
      <w:pPr>
        <w:spacing w:line="41" w:lineRule="exact"/>
        <w:rPr>
          <w:rFonts w:ascii="Symbol" w:eastAsia="Symbol" w:hAnsi="Symbol" w:cs="Symbol"/>
          <w:sz w:val="24"/>
          <w:szCs w:val="24"/>
        </w:rPr>
      </w:pPr>
    </w:p>
    <w:p w:rsidR="0057388F" w:rsidRDefault="0057388F" w:rsidP="0057388F">
      <w:pPr>
        <w:numPr>
          <w:ilvl w:val="0"/>
          <w:numId w:val="161"/>
        </w:numPr>
        <w:tabs>
          <w:tab w:val="left" w:pos="1400"/>
        </w:tabs>
        <w:ind w:hanging="286"/>
        <w:rPr>
          <w:rFonts w:ascii="Symbol" w:eastAsia="Symbol" w:hAnsi="Symbol" w:cs="Symbol"/>
          <w:sz w:val="24"/>
          <w:szCs w:val="24"/>
        </w:rPr>
      </w:pPr>
      <w:r>
        <w:rPr>
          <w:rFonts w:eastAsia="Times New Roman"/>
          <w:sz w:val="24"/>
          <w:szCs w:val="24"/>
        </w:rPr>
        <w:t>составлять уравнения химических реакций;</w:t>
      </w:r>
    </w:p>
    <w:p w:rsidR="0057388F" w:rsidRDefault="0057388F" w:rsidP="0057388F">
      <w:pPr>
        <w:spacing w:line="37" w:lineRule="exact"/>
        <w:rPr>
          <w:rFonts w:ascii="Symbol" w:eastAsia="Symbol" w:hAnsi="Symbol" w:cs="Symbol"/>
          <w:sz w:val="24"/>
          <w:szCs w:val="24"/>
        </w:rPr>
      </w:pPr>
    </w:p>
    <w:p w:rsidR="0057388F" w:rsidRDefault="0057388F" w:rsidP="0057388F">
      <w:pPr>
        <w:numPr>
          <w:ilvl w:val="0"/>
          <w:numId w:val="161"/>
        </w:numPr>
        <w:tabs>
          <w:tab w:val="left" w:pos="1400"/>
        </w:tabs>
        <w:ind w:hanging="286"/>
        <w:rPr>
          <w:rFonts w:ascii="Symbol" w:eastAsia="Symbol" w:hAnsi="Symbol" w:cs="Symbol"/>
          <w:sz w:val="24"/>
          <w:szCs w:val="24"/>
        </w:rPr>
      </w:pPr>
      <w:r>
        <w:rPr>
          <w:rFonts w:eastAsia="Times New Roman"/>
          <w:sz w:val="24"/>
          <w:szCs w:val="24"/>
        </w:rPr>
        <w:t>соблюдать правила безопасной работы при проведении опытов;</w:t>
      </w:r>
    </w:p>
    <w:p w:rsidR="0057388F" w:rsidRDefault="0057388F" w:rsidP="0057388F">
      <w:pPr>
        <w:spacing w:line="41" w:lineRule="exact"/>
        <w:rPr>
          <w:rFonts w:ascii="Symbol" w:eastAsia="Symbol" w:hAnsi="Symbol" w:cs="Symbol"/>
          <w:sz w:val="24"/>
          <w:szCs w:val="24"/>
        </w:rPr>
      </w:pPr>
    </w:p>
    <w:p w:rsidR="0057388F" w:rsidRDefault="0057388F" w:rsidP="0057388F">
      <w:pPr>
        <w:numPr>
          <w:ilvl w:val="0"/>
          <w:numId w:val="161"/>
        </w:numPr>
        <w:tabs>
          <w:tab w:val="left" w:pos="1400"/>
        </w:tabs>
        <w:ind w:hanging="286"/>
        <w:rPr>
          <w:rFonts w:ascii="Symbol" w:eastAsia="Symbol" w:hAnsi="Symbol" w:cs="Symbol"/>
          <w:sz w:val="24"/>
          <w:szCs w:val="24"/>
        </w:rPr>
      </w:pPr>
      <w:r>
        <w:rPr>
          <w:rFonts w:eastAsia="Times New Roman"/>
          <w:sz w:val="24"/>
          <w:szCs w:val="24"/>
        </w:rPr>
        <w:t>пользоваться лабораторным оборудованием и посудой;</w:t>
      </w:r>
    </w:p>
    <w:p w:rsidR="0057388F" w:rsidRDefault="0057388F" w:rsidP="0057388F">
      <w:pPr>
        <w:spacing w:line="41" w:lineRule="exact"/>
        <w:rPr>
          <w:rFonts w:ascii="Symbol" w:eastAsia="Symbol" w:hAnsi="Symbol" w:cs="Symbol"/>
          <w:sz w:val="24"/>
          <w:szCs w:val="24"/>
        </w:rPr>
      </w:pPr>
    </w:p>
    <w:p w:rsidR="0057388F" w:rsidRDefault="0057388F" w:rsidP="0057388F">
      <w:pPr>
        <w:numPr>
          <w:ilvl w:val="0"/>
          <w:numId w:val="161"/>
        </w:numPr>
        <w:tabs>
          <w:tab w:val="left" w:pos="1400"/>
        </w:tabs>
        <w:ind w:hanging="286"/>
        <w:rPr>
          <w:rFonts w:ascii="Symbol" w:eastAsia="Symbol" w:hAnsi="Symbol" w:cs="Symbol"/>
          <w:sz w:val="24"/>
          <w:szCs w:val="24"/>
        </w:rPr>
      </w:pPr>
      <w:r>
        <w:rPr>
          <w:rFonts w:eastAsia="Times New Roman"/>
          <w:sz w:val="24"/>
          <w:szCs w:val="24"/>
        </w:rPr>
        <w:t>вычислять относительную молекулярную и молярную массы веществ;</w:t>
      </w:r>
    </w:p>
    <w:p w:rsidR="0057388F" w:rsidRDefault="0057388F" w:rsidP="0057388F">
      <w:pPr>
        <w:spacing w:line="41" w:lineRule="exact"/>
        <w:rPr>
          <w:rFonts w:ascii="Symbol" w:eastAsia="Symbol" w:hAnsi="Symbol" w:cs="Symbol"/>
          <w:sz w:val="24"/>
          <w:szCs w:val="24"/>
        </w:rPr>
      </w:pPr>
    </w:p>
    <w:p w:rsidR="0057388F" w:rsidRDefault="0057388F" w:rsidP="0057388F">
      <w:pPr>
        <w:numPr>
          <w:ilvl w:val="0"/>
          <w:numId w:val="161"/>
        </w:numPr>
        <w:tabs>
          <w:tab w:val="left" w:pos="1400"/>
        </w:tabs>
        <w:ind w:hanging="286"/>
        <w:rPr>
          <w:rFonts w:ascii="Symbol" w:eastAsia="Symbol" w:hAnsi="Symbol" w:cs="Symbol"/>
          <w:sz w:val="24"/>
          <w:szCs w:val="24"/>
        </w:rPr>
      </w:pPr>
      <w:r>
        <w:rPr>
          <w:rFonts w:eastAsia="Times New Roman"/>
          <w:sz w:val="24"/>
          <w:szCs w:val="24"/>
        </w:rPr>
        <w:t>вычислять массовую долю химического элемента по формуле соединения;</w:t>
      </w:r>
    </w:p>
    <w:p w:rsidR="0057388F" w:rsidRDefault="0057388F" w:rsidP="0057388F">
      <w:pPr>
        <w:spacing w:line="37" w:lineRule="exact"/>
        <w:rPr>
          <w:rFonts w:ascii="Symbol" w:eastAsia="Symbol" w:hAnsi="Symbol" w:cs="Symbol"/>
          <w:sz w:val="24"/>
          <w:szCs w:val="24"/>
        </w:rPr>
      </w:pPr>
    </w:p>
    <w:p w:rsidR="0057388F" w:rsidRDefault="0057388F" w:rsidP="0057388F">
      <w:pPr>
        <w:numPr>
          <w:ilvl w:val="0"/>
          <w:numId w:val="161"/>
        </w:numPr>
        <w:tabs>
          <w:tab w:val="left" w:pos="567"/>
        </w:tabs>
        <w:spacing w:line="274" w:lineRule="auto"/>
        <w:ind w:right="420"/>
        <w:rPr>
          <w:rFonts w:ascii="Symbol" w:eastAsia="Symbol" w:hAnsi="Symbol" w:cs="Symbol"/>
          <w:sz w:val="24"/>
          <w:szCs w:val="24"/>
        </w:rPr>
      </w:pPr>
      <w:r>
        <w:rPr>
          <w:rFonts w:eastAsia="Times New Roman"/>
          <w:sz w:val="24"/>
          <w:szCs w:val="24"/>
        </w:rPr>
        <w:lastRenderedPageBreak/>
        <w:t>вычислять количество, объем или массу вещества по количеству, объему, массе ре</w:t>
      </w:r>
      <w:r>
        <w:rPr>
          <w:rFonts w:eastAsia="Times New Roman"/>
          <w:sz w:val="24"/>
          <w:szCs w:val="24"/>
        </w:rPr>
        <w:t>а</w:t>
      </w:r>
      <w:r>
        <w:rPr>
          <w:rFonts w:eastAsia="Times New Roman"/>
          <w:sz w:val="24"/>
          <w:szCs w:val="24"/>
        </w:rPr>
        <w:t>гентов или продуктов реакции;</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0"/>
          <w:numId w:val="161"/>
        </w:numPr>
        <w:tabs>
          <w:tab w:val="left" w:pos="567"/>
        </w:tabs>
        <w:spacing w:line="274" w:lineRule="auto"/>
        <w:ind w:right="420"/>
        <w:rPr>
          <w:rFonts w:ascii="Symbol" w:eastAsia="Symbol" w:hAnsi="Symbol" w:cs="Symbol"/>
          <w:sz w:val="24"/>
          <w:szCs w:val="24"/>
        </w:rPr>
      </w:pPr>
      <w:r>
        <w:rPr>
          <w:rFonts w:eastAsia="Times New Roman"/>
          <w:sz w:val="24"/>
          <w:szCs w:val="24"/>
        </w:rPr>
        <w:t>характеризовать физические и химические свойства простых веществ: кисл</w:t>
      </w:r>
      <w:r>
        <w:rPr>
          <w:rFonts w:eastAsia="Times New Roman"/>
          <w:sz w:val="24"/>
          <w:szCs w:val="24"/>
        </w:rPr>
        <w:t>о</w:t>
      </w:r>
      <w:r>
        <w:rPr>
          <w:rFonts w:eastAsia="Times New Roman"/>
          <w:sz w:val="24"/>
          <w:szCs w:val="24"/>
        </w:rPr>
        <w:t>рода и водорода;</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0"/>
          <w:numId w:val="161"/>
        </w:numPr>
        <w:tabs>
          <w:tab w:val="left" w:pos="567"/>
        </w:tabs>
        <w:rPr>
          <w:rFonts w:ascii="Symbol" w:eastAsia="Symbol" w:hAnsi="Symbol" w:cs="Symbol"/>
          <w:sz w:val="24"/>
          <w:szCs w:val="24"/>
        </w:rPr>
      </w:pPr>
      <w:r>
        <w:rPr>
          <w:rFonts w:eastAsia="Times New Roman"/>
          <w:sz w:val="24"/>
          <w:szCs w:val="24"/>
        </w:rPr>
        <w:t>получать, собирать кислород и водород;</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0"/>
          <w:numId w:val="161"/>
        </w:numPr>
        <w:tabs>
          <w:tab w:val="left" w:pos="567"/>
        </w:tabs>
        <w:rPr>
          <w:rFonts w:ascii="Symbol" w:eastAsia="Symbol" w:hAnsi="Symbol" w:cs="Symbol"/>
          <w:sz w:val="24"/>
          <w:szCs w:val="24"/>
        </w:rPr>
      </w:pPr>
      <w:r>
        <w:rPr>
          <w:rFonts w:eastAsia="Times New Roman"/>
          <w:sz w:val="24"/>
          <w:szCs w:val="24"/>
        </w:rPr>
        <w:t>распознавать опытным путем газообразные вещества: кислород, водород;</w:t>
      </w:r>
    </w:p>
    <w:p w:rsidR="0057388F" w:rsidRDefault="0057388F" w:rsidP="0057388F">
      <w:pPr>
        <w:tabs>
          <w:tab w:val="left" w:pos="567"/>
        </w:tabs>
        <w:spacing w:line="37" w:lineRule="exact"/>
        <w:rPr>
          <w:rFonts w:ascii="Symbol" w:eastAsia="Symbol" w:hAnsi="Symbol" w:cs="Symbol"/>
          <w:sz w:val="24"/>
          <w:szCs w:val="24"/>
        </w:rPr>
      </w:pPr>
    </w:p>
    <w:p w:rsidR="0057388F" w:rsidRDefault="0057388F" w:rsidP="0057388F">
      <w:pPr>
        <w:numPr>
          <w:ilvl w:val="0"/>
          <w:numId w:val="161"/>
        </w:numPr>
        <w:tabs>
          <w:tab w:val="left" w:pos="567"/>
        </w:tabs>
        <w:rPr>
          <w:rFonts w:ascii="Symbol" w:eastAsia="Symbol" w:hAnsi="Symbol" w:cs="Symbol"/>
          <w:sz w:val="24"/>
          <w:szCs w:val="24"/>
        </w:rPr>
      </w:pPr>
      <w:r>
        <w:rPr>
          <w:rFonts w:eastAsia="Times New Roman"/>
          <w:sz w:val="24"/>
          <w:szCs w:val="24"/>
        </w:rPr>
        <w:t>раскрывать смысл закона Авогадро;</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0"/>
          <w:numId w:val="161"/>
        </w:numPr>
        <w:tabs>
          <w:tab w:val="left" w:pos="567"/>
        </w:tabs>
        <w:rPr>
          <w:rFonts w:ascii="Symbol" w:eastAsia="Symbol" w:hAnsi="Symbol" w:cs="Symbol"/>
          <w:sz w:val="24"/>
          <w:szCs w:val="24"/>
        </w:rPr>
      </w:pPr>
      <w:r>
        <w:rPr>
          <w:rFonts w:eastAsia="Times New Roman"/>
          <w:sz w:val="24"/>
          <w:szCs w:val="24"/>
        </w:rPr>
        <w:t>раскрывать смысл понятий «тепловой эффект реакции», «молярный объем»;</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0"/>
          <w:numId w:val="161"/>
        </w:numPr>
        <w:tabs>
          <w:tab w:val="left" w:pos="567"/>
        </w:tabs>
        <w:rPr>
          <w:rFonts w:ascii="Symbol" w:eastAsia="Symbol" w:hAnsi="Symbol" w:cs="Symbol"/>
          <w:sz w:val="24"/>
          <w:szCs w:val="24"/>
        </w:rPr>
      </w:pPr>
      <w:r>
        <w:rPr>
          <w:rFonts w:eastAsia="Times New Roman"/>
          <w:sz w:val="24"/>
          <w:szCs w:val="24"/>
        </w:rPr>
        <w:t>характеризовать физические и химические свойства воды;</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0"/>
          <w:numId w:val="161"/>
        </w:numPr>
        <w:tabs>
          <w:tab w:val="left" w:pos="567"/>
        </w:tabs>
        <w:rPr>
          <w:rFonts w:ascii="Symbol" w:eastAsia="Symbol" w:hAnsi="Symbol" w:cs="Symbol"/>
          <w:sz w:val="24"/>
          <w:szCs w:val="24"/>
        </w:rPr>
      </w:pPr>
      <w:r>
        <w:rPr>
          <w:rFonts w:eastAsia="Times New Roman"/>
          <w:sz w:val="24"/>
          <w:szCs w:val="24"/>
        </w:rPr>
        <w:t>раскрывать смысл понятия «раствор»;</w:t>
      </w:r>
    </w:p>
    <w:p w:rsidR="0057388F" w:rsidRDefault="0057388F" w:rsidP="0057388F">
      <w:pPr>
        <w:tabs>
          <w:tab w:val="left" w:pos="567"/>
        </w:tabs>
        <w:spacing w:line="37" w:lineRule="exact"/>
        <w:rPr>
          <w:rFonts w:ascii="Symbol" w:eastAsia="Symbol" w:hAnsi="Symbol" w:cs="Symbol"/>
          <w:sz w:val="24"/>
          <w:szCs w:val="24"/>
        </w:rPr>
      </w:pPr>
    </w:p>
    <w:p w:rsidR="0057388F" w:rsidRDefault="0057388F" w:rsidP="0057388F">
      <w:pPr>
        <w:numPr>
          <w:ilvl w:val="0"/>
          <w:numId w:val="161"/>
        </w:numPr>
        <w:tabs>
          <w:tab w:val="left" w:pos="567"/>
        </w:tabs>
        <w:rPr>
          <w:rFonts w:ascii="Symbol" w:eastAsia="Symbol" w:hAnsi="Symbol" w:cs="Symbol"/>
          <w:sz w:val="24"/>
          <w:szCs w:val="24"/>
        </w:rPr>
      </w:pPr>
      <w:r>
        <w:rPr>
          <w:rFonts w:eastAsia="Times New Roman"/>
          <w:sz w:val="24"/>
          <w:szCs w:val="24"/>
        </w:rPr>
        <w:t>вычислять массовую долю растворенного вещества в растворе;</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0"/>
          <w:numId w:val="161"/>
        </w:numPr>
        <w:tabs>
          <w:tab w:val="left" w:pos="567"/>
        </w:tabs>
        <w:spacing w:line="274" w:lineRule="auto"/>
        <w:ind w:right="420"/>
        <w:rPr>
          <w:rFonts w:ascii="Symbol" w:eastAsia="Symbol" w:hAnsi="Symbol" w:cs="Symbol"/>
          <w:sz w:val="24"/>
          <w:szCs w:val="24"/>
        </w:rPr>
      </w:pPr>
      <w:r>
        <w:rPr>
          <w:rFonts w:eastAsia="Times New Roman"/>
          <w:sz w:val="24"/>
          <w:szCs w:val="24"/>
        </w:rPr>
        <w:t>приготовлять растворы с определенной массовой долей растворенного вещ</w:t>
      </w:r>
      <w:r>
        <w:rPr>
          <w:rFonts w:eastAsia="Times New Roman"/>
          <w:sz w:val="24"/>
          <w:szCs w:val="24"/>
        </w:rPr>
        <w:t>е</w:t>
      </w:r>
      <w:r>
        <w:rPr>
          <w:rFonts w:eastAsia="Times New Roman"/>
          <w:sz w:val="24"/>
          <w:szCs w:val="24"/>
        </w:rPr>
        <w:t>ства;</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0"/>
          <w:numId w:val="161"/>
        </w:numPr>
        <w:tabs>
          <w:tab w:val="left" w:pos="567"/>
        </w:tabs>
        <w:rPr>
          <w:rFonts w:ascii="Symbol" w:eastAsia="Symbol" w:hAnsi="Symbol" w:cs="Symbol"/>
          <w:sz w:val="24"/>
          <w:szCs w:val="24"/>
        </w:rPr>
      </w:pPr>
      <w:r>
        <w:rPr>
          <w:rFonts w:eastAsia="Times New Roman"/>
          <w:sz w:val="24"/>
          <w:szCs w:val="24"/>
        </w:rPr>
        <w:t>называть соединения изученных классов неорганических веществ;</w:t>
      </w:r>
    </w:p>
    <w:p w:rsidR="0057388F" w:rsidRDefault="0057388F" w:rsidP="0057388F">
      <w:pPr>
        <w:tabs>
          <w:tab w:val="left" w:pos="567"/>
        </w:tabs>
        <w:spacing w:line="37" w:lineRule="exact"/>
        <w:rPr>
          <w:rFonts w:ascii="Symbol" w:eastAsia="Symbol" w:hAnsi="Symbol" w:cs="Symbol"/>
          <w:sz w:val="24"/>
          <w:szCs w:val="24"/>
        </w:rPr>
      </w:pPr>
    </w:p>
    <w:p w:rsidR="0057388F" w:rsidRDefault="0057388F" w:rsidP="0057388F">
      <w:pPr>
        <w:numPr>
          <w:ilvl w:val="0"/>
          <w:numId w:val="161"/>
        </w:numPr>
        <w:tabs>
          <w:tab w:val="left" w:pos="567"/>
        </w:tabs>
        <w:spacing w:line="274" w:lineRule="auto"/>
        <w:ind w:right="420"/>
        <w:rPr>
          <w:rFonts w:ascii="Symbol" w:eastAsia="Symbol" w:hAnsi="Symbol" w:cs="Symbol"/>
          <w:sz w:val="24"/>
          <w:szCs w:val="24"/>
        </w:rPr>
      </w:pPr>
      <w:r>
        <w:rPr>
          <w:rFonts w:eastAsia="Times New Roman"/>
          <w:sz w:val="24"/>
          <w:szCs w:val="24"/>
        </w:rPr>
        <w:t>характеризовать физические и химические свойства основных классов неорганич</w:t>
      </w:r>
      <w:r>
        <w:rPr>
          <w:rFonts w:eastAsia="Times New Roman"/>
          <w:sz w:val="24"/>
          <w:szCs w:val="24"/>
        </w:rPr>
        <w:t>е</w:t>
      </w:r>
      <w:r>
        <w:rPr>
          <w:rFonts w:eastAsia="Times New Roman"/>
          <w:sz w:val="24"/>
          <w:szCs w:val="24"/>
        </w:rPr>
        <w:t>ских веществ: оксидов, кислот, оснований, солей;</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0"/>
          <w:numId w:val="161"/>
        </w:numPr>
        <w:tabs>
          <w:tab w:val="left" w:pos="567"/>
        </w:tabs>
        <w:rPr>
          <w:rFonts w:ascii="Symbol" w:eastAsia="Symbol" w:hAnsi="Symbol" w:cs="Symbol"/>
          <w:sz w:val="24"/>
          <w:szCs w:val="24"/>
        </w:rPr>
      </w:pPr>
      <w:r>
        <w:rPr>
          <w:rFonts w:eastAsia="Times New Roman"/>
          <w:sz w:val="24"/>
          <w:szCs w:val="24"/>
        </w:rPr>
        <w:t>определять принадлежность веществ к определенному классу соединений;</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0"/>
          <w:numId w:val="161"/>
        </w:numPr>
        <w:tabs>
          <w:tab w:val="left" w:pos="567"/>
        </w:tabs>
        <w:rPr>
          <w:rFonts w:ascii="Symbol" w:eastAsia="Symbol" w:hAnsi="Symbol" w:cs="Symbol"/>
          <w:sz w:val="24"/>
          <w:szCs w:val="24"/>
        </w:rPr>
      </w:pPr>
      <w:r>
        <w:rPr>
          <w:rFonts w:eastAsia="Times New Roman"/>
          <w:sz w:val="24"/>
          <w:szCs w:val="24"/>
        </w:rPr>
        <w:t>составлять формулы неорганических соединений изученных классов;</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0"/>
          <w:numId w:val="161"/>
        </w:numPr>
        <w:tabs>
          <w:tab w:val="left" w:pos="567"/>
        </w:tabs>
        <w:spacing w:line="274" w:lineRule="auto"/>
        <w:ind w:right="420"/>
        <w:rPr>
          <w:rFonts w:ascii="Symbol" w:eastAsia="Symbol" w:hAnsi="Symbol" w:cs="Symbol"/>
          <w:sz w:val="24"/>
          <w:szCs w:val="24"/>
        </w:rPr>
      </w:pPr>
      <w:r>
        <w:rPr>
          <w:rFonts w:eastAsia="Times New Roman"/>
          <w:sz w:val="24"/>
          <w:szCs w:val="24"/>
        </w:rPr>
        <w:t>проводить опыты, подтверждающие химические свойства изученных классов неорг</w:t>
      </w:r>
      <w:r>
        <w:rPr>
          <w:rFonts w:eastAsia="Times New Roman"/>
          <w:sz w:val="24"/>
          <w:szCs w:val="24"/>
        </w:rPr>
        <w:t>а</w:t>
      </w:r>
      <w:r>
        <w:rPr>
          <w:rFonts w:eastAsia="Times New Roman"/>
          <w:sz w:val="24"/>
          <w:szCs w:val="24"/>
        </w:rPr>
        <w:t>нических веществ;</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0"/>
          <w:numId w:val="161"/>
        </w:numPr>
        <w:tabs>
          <w:tab w:val="left" w:pos="567"/>
        </w:tabs>
        <w:spacing w:line="272" w:lineRule="auto"/>
        <w:ind w:right="420"/>
        <w:rPr>
          <w:rFonts w:ascii="Symbol" w:eastAsia="Symbol" w:hAnsi="Symbol" w:cs="Symbol"/>
          <w:sz w:val="24"/>
          <w:szCs w:val="24"/>
        </w:rPr>
      </w:pPr>
      <w:r>
        <w:rPr>
          <w:rFonts w:eastAsia="Times New Roman"/>
          <w:sz w:val="24"/>
          <w:szCs w:val="24"/>
        </w:rPr>
        <w:t>распознавать опытным путем растворы кислот и щелочей по изменению окраски и</w:t>
      </w:r>
      <w:r>
        <w:rPr>
          <w:rFonts w:eastAsia="Times New Roman"/>
          <w:sz w:val="24"/>
          <w:szCs w:val="24"/>
        </w:rPr>
        <w:t>н</w:t>
      </w:r>
      <w:r>
        <w:rPr>
          <w:rFonts w:eastAsia="Times New Roman"/>
          <w:sz w:val="24"/>
          <w:szCs w:val="24"/>
        </w:rPr>
        <w:t>дикатора;</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0"/>
          <w:numId w:val="161"/>
        </w:numPr>
        <w:tabs>
          <w:tab w:val="left" w:pos="567"/>
        </w:tabs>
        <w:rPr>
          <w:rFonts w:ascii="Symbol" w:eastAsia="Symbol" w:hAnsi="Symbol" w:cs="Symbol"/>
          <w:sz w:val="24"/>
          <w:szCs w:val="24"/>
        </w:rPr>
      </w:pPr>
      <w:r>
        <w:rPr>
          <w:rFonts w:eastAsia="Times New Roman"/>
          <w:sz w:val="24"/>
          <w:szCs w:val="24"/>
        </w:rPr>
        <w:t>характеризовать взаимосвязь между классами неорганических соединений;</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0"/>
          <w:numId w:val="161"/>
        </w:numPr>
        <w:tabs>
          <w:tab w:val="left" w:pos="567"/>
        </w:tabs>
        <w:rPr>
          <w:rFonts w:ascii="Symbol" w:eastAsia="Symbol" w:hAnsi="Symbol" w:cs="Symbol"/>
          <w:sz w:val="24"/>
          <w:szCs w:val="24"/>
        </w:rPr>
      </w:pPr>
      <w:r>
        <w:rPr>
          <w:rFonts w:eastAsia="Times New Roman"/>
          <w:sz w:val="24"/>
          <w:szCs w:val="24"/>
        </w:rPr>
        <w:t>раскрывать смысл Периодического закона Д.И. Менделеева;</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0"/>
          <w:numId w:val="161"/>
        </w:numPr>
        <w:tabs>
          <w:tab w:val="left" w:pos="567"/>
        </w:tabs>
        <w:spacing w:line="274" w:lineRule="auto"/>
        <w:ind w:right="420"/>
        <w:rPr>
          <w:rFonts w:ascii="Symbol" w:eastAsia="Symbol" w:hAnsi="Symbol" w:cs="Symbol"/>
          <w:sz w:val="24"/>
          <w:szCs w:val="24"/>
        </w:rPr>
      </w:pPr>
      <w:r>
        <w:rPr>
          <w:rFonts w:eastAsia="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0"/>
          <w:numId w:val="161"/>
        </w:numPr>
        <w:tabs>
          <w:tab w:val="left" w:pos="567"/>
        </w:tabs>
        <w:spacing w:line="272" w:lineRule="auto"/>
        <w:ind w:right="420"/>
        <w:rPr>
          <w:rFonts w:ascii="Symbol" w:eastAsia="Symbol" w:hAnsi="Symbol" w:cs="Symbol"/>
          <w:sz w:val="24"/>
          <w:szCs w:val="24"/>
        </w:rPr>
      </w:pPr>
      <w:r>
        <w:rPr>
          <w:rFonts w:eastAsia="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0"/>
          <w:numId w:val="161"/>
        </w:numPr>
        <w:tabs>
          <w:tab w:val="left" w:pos="567"/>
        </w:tabs>
        <w:spacing w:line="275" w:lineRule="auto"/>
        <w:ind w:right="420"/>
        <w:jc w:val="both"/>
        <w:rPr>
          <w:rFonts w:ascii="Symbol" w:eastAsia="Symbol" w:hAnsi="Symbol" w:cs="Symbol"/>
          <w:sz w:val="24"/>
          <w:szCs w:val="24"/>
        </w:rPr>
      </w:pPr>
      <w:r>
        <w:rPr>
          <w:rFonts w:eastAsia="Times New Roman"/>
          <w:sz w:val="24"/>
          <w:szCs w:val="24"/>
        </w:rPr>
        <w:t>характеризовать химические элементы (от водорода до кальция) на основе их пол</w:t>
      </w:r>
      <w:r>
        <w:rPr>
          <w:rFonts w:eastAsia="Times New Roman"/>
          <w:sz w:val="24"/>
          <w:szCs w:val="24"/>
        </w:rPr>
        <w:t>о</w:t>
      </w:r>
      <w:r>
        <w:rPr>
          <w:rFonts w:eastAsia="Times New Roman"/>
          <w:sz w:val="24"/>
          <w:szCs w:val="24"/>
        </w:rPr>
        <w:t>жения в периодической системе Д.И. Менделеева и особенностей строения их атомов;</w:t>
      </w:r>
    </w:p>
    <w:p w:rsidR="0057388F" w:rsidRDefault="0057388F" w:rsidP="0057388F">
      <w:pPr>
        <w:numPr>
          <w:ilvl w:val="0"/>
          <w:numId w:val="161"/>
        </w:numPr>
        <w:tabs>
          <w:tab w:val="left" w:pos="567"/>
        </w:tabs>
        <w:spacing w:line="274" w:lineRule="auto"/>
        <w:ind w:right="420"/>
        <w:rPr>
          <w:rFonts w:ascii="Symbol" w:eastAsia="Symbol" w:hAnsi="Symbol" w:cs="Symbol"/>
          <w:sz w:val="24"/>
          <w:szCs w:val="24"/>
        </w:rPr>
      </w:pPr>
      <w:r>
        <w:rPr>
          <w:rFonts w:eastAsia="Times New Roman"/>
          <w:sz w:val="24"/>
          <w:szCs w:val="24"/>
        </w:rPr>
        <w:t>составлять схемы строения атомов первых 20 элементов периодической с</w:t>
      </w:r>
      <w:r>
        <w:rPr>
          <w:rFonts w:eastAsia="Times New Roman"/>
          <w:sz w:val="24"/>
          <w:szCs w:val="24"/>
        </w:rPr>
        <w:t>и</w:t>
      </w:r>
      <w:r>
        <w:rPr>
          <w:rFonts w:eastAsia="Times New Roman"/>
          <w:sz w:val="24"/>
          <w:szCs w:val="24"/>
        </w:rPr>
        <w:t>стемы Д.И. Менделеева;</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0"/>
          <w:numId w:val="161"/>
        </w:numPr>
        <w:tabs>
          <w:tab w:val="left" w:pos="567"/>
        </w:tabs>
        <w:rPr>
          <w:rFonts w:ascii="Symbol" w:eastAsia="Symbol" w:hAnsi="Symbol" w:cs="Symbol"/>
          <w:sz w:val="24"/>
          <w:szCs w:val="24"/>
        </w:rPr>
      </w:pPr>
      <w:r>
        <w:rPr>
          <w:rFonts w:eastAsia="Times New Roman"/>
          <w:sz w:val="24"/>
          <w:szCs w:val="24"/>
        </w:rPr>
        <w:t>раскрывать смысл понятий: «химическая связь», «</w:t>
      </w:r>
      <w:proofErr w:type="spellStart"/>
      <w:r>
        <w:rPr>
          <w:rFonts w:eastAsia="Times New Roman"/>
          <w:sz w:val="24"/>
          <w:szCs w:val="24"/>
        </w:rPr>
        <w:t>электроотрицательность</w:t>
      </w:r>
      <w:proofErr w:type="spellEnd"/>
      <w:r>
        <w:rPr>
          <w:rFonts w:eastAsia="Times New Roman"/>
          <w:sz w:val="24"/>
          <w:szCs w:val="24"/>
        </w:rPr>
        <w:t>»;</w:t>
      </w:r>
    </w:p>
    <w:p w:rsidR="0057388F" w:rsidRDefault="0057388F" w:rsidP="0057388F">
      <w:pPr>
        <w:tabs>
          <w:tab w:val="left" w:pos="567"/>
        </w:tabs>
        <w:spacing w:line="41" w:lineRule="exact"/>
        <w:rPr>
          <w:rFonts w:ascii="Symbol" w:eastAsia="Symbol" w:hAnsi="Symbol" w:cs="Symbol"/>
          <w:sz w:val="24"/>
          <w:szCs w:val="24"/>
        </w:rPr>
      </w:pPr>
    </w:p>
    <w:p w:rsidR="0057388F" w:rsidRPr="0057388F" w:rsidRDefault="0057388F" w:rsidP="0057388F">
      <w:pPr>
        <w:numPr>
          <w:ilvl w:val="0"/>
          <w:numId w:val="162"/>
        </w:numPr>
        <w:tabs>
          <w:tab w:val="left" w:pos="567"/>
        </w:tabs>
        <w:spacing w:line="2" w:lineRule="exact"/>
        <w:ind w:right="420" w:hanging="286"/>
        <w:rPr>
          <w:rFonts w:ascii="Symbol" w:eastAsia="Symbol" w:hAnsi="Symbol" w:cs="Symbol"/>
          <w:sz w:val="24"/>
          <w:szCs w:val="24"/>
        </w:rPr>
      </w:pPr>
      <w:r w:rsidRPr="0057388F">
        <w:rPr>
          <w:rFonts w:eastAsia="Times New Roman"/>
          <w:sz w:val="24"/>
          <w:szCs w:val="24"/>
        </w:rPr>
        <w:t xml:space="preserve">характеризовать зависимость физических свойств веществ от типа кристаллической </w:t>
      </w:r>
      <w:proofErr w:type="spellStart"/>
      <w:r w:rsidRPr="0057388F">
        <w:rPr>
          <w:rFonts w:eastAsia="Times New Roman"/>
          <w:sz w:val="24"/>
          <w:szCs w:val="24"/>
        </w:rPr>
        <w:t>реше</w:t>
      </w:r>
      <w:r w:rsidRPr="0057388F">
        <w:rPr>
          <w:rFonts w:eastAsia="Times New Roman"/>
          <w:sz w:val="24"/>
          <w:szCs w:val="24"/>
        </w:rPr>
        <w:t>т</w:t>
      </w:r>
      <w:r w:rsidRPr="0057388F">
        <w:rPr>
          <w:rFonts w:eastAsia="Times New Roman"/>
          <w:sz w:val="24"/>
          <w:szCs w:val="24"/>
        </w:rPr>
        <w:t>ки</w:t>
      </w:r>
      <w:proofErr w:type="gramStart"/>
      <w:r w:rsidRPr="0057388F">
        <w:rPr>
          <w:rFonts w:eastAsia="Times New Roman"/>
          <w:sz w:val="24"/>
          <w:szCs w:val="24"/>
        </w:rPr>
        <w:t>;о</w:t>
      </w:r>
      <w:proofErr w:type="gramEnd"/>
      <w:r w:rsidRPr="0057388F">
        <w:rPr>
          <w:rFonts w:eastAsia="Times New Roman"/>
          <w:sz w:val="24"/>
          <w:szCs w:val="24"/>
        </w:rPr>
        <w:t>пределять</w:t>
      </w:r>
      <w:proofErr w:type="spellEnd"/>
      <w:r w:rsidRPr="0057388F">
        <w:rPr>
          <w:rFonts w:eastAsia="Times New Roman"/>
          <w:sz w:val="24"/>
          <w:szCs w:val="24"/>
        </w:rPr>
        <w:t xml:space="preserve"> вид химической связи в неорганических соединениях;</w:t>
      </w:r>
    </w:p>
    <w:p w:rsidR="0057388F" w:rsidRDefault="0057388F" w:rsidP="0057388F">
      <w:pPr>
        <w:spacing w:line="41" w:lineRule="exact"/>
        <w:rPr>
          <w:rFonts w:ascii="Symbol" w:eastAsia="Symbol" w:hAnsi="Symbol" w:cs="Symbol"/>
          <w:sz w:val="24"/>
          <w:szCs w:val="24"/>
        </w:rPr>
      </w:pPr>
    </w:p>
    <w:p w:rsidR="0057388F" w:rsidRDefault="0057388F" w:rsidP="0057388F">
      <w:pPr>
        <w:numPr>
          <w:ilvl w:val="0"/>
          <w:numId w:val="162"/>
        </w:numPr>
        <w:tabs>
          <w:tab w:val="left" w:pos="567"/>
        </w:tabs>
        <w:spacing w:line="274" w:lineRule="auto"/>
        <w:ind w:right="420"/>
        <w:rPr>
          <w:rFonts w:ascii="Symbol" w:eastAsia="Symbol" w:hAnsi="Symbol" w:cs="Symbol"/>
          <w:sz w:val="24"/>
          <w:szCs w:val="24"/>
        </w:rPr>
      </w:pPr>
      <w:r>
        <w:rPr>
          <w:rFonts w:eastAsia="Times New Roman"/>
          <w:sz w:val="24"/>
          <w:szCs w:val="24"/>
        </w:rPr>
        <w:t>изображать схемы строения молекул веществ, образованных разными видами хим</w:t>
      </w:r>
      <w:r>
        <w:rPr>
          <w:rFonts w:eastAsia="Times New Roman"/>
          <w:sz w:val="24"/>
          <w:szCs w:val="24"/>
        </w:rPr>
        <w:t>и</w:t>
      </w:r>
      <w:r>
        <w:rPr>
          <w:rFonts w:eastAsia="Times New Roman"/>
          <w:sz w:val="24"/>
          <w:szCs w:val="24"/>
        </w:rPr>
        <w:t>ческих связей;</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0"/>
          <w:numId w:val="162"/>
        </w:numPr>
        <w:tabs>
          <w:tab w:val="left" w:pos="567"/>
        </w:tabs>
        <w:spacing w:line="275" w:lineRule="auto"/>
        <w:ind w:right="420"/>
        <w:jc w:val="both"/>
        <w:rPr>
          <w:rFonts w:ascii="Symbol" w:eastAsia="Symbol" w:hAnsi="Symbol" w:cs="Symbol"/>
          <w:sz w:val="24"/>
          <w:szCs w:val="24"/>
        </w:rPr>
      </w:pPr>
      <w:proofErr w:type="gramStart"/>
      <w:r>
        <w:rPr>
          <w:rFonts w:eastAsia="Times New Roman"/>
          <w:sz w:val="24"/>
          <w:szCs w:val="24"/>
        </w:rPr>
        <w:t>раскрывать смысл понятий «ион», «катион», «анион», «электролиты», «</w:t>
      </w:r>
      <w:proofErr w:type="spellStart"/>
      <w:r>
        <w:rPr>
          <w:rFonts w:eastAsia="Times New Roman"/>
          <w:sz w:val="24"/>
          <w:szCs w:val="24"/>
        </w:rPr>
        <w:t>неэлектрол</w:t>
      </w:r>
      <w:r>
        <w:rPr>
          <w:rFonts w:eastAsia="Times New Roman"/>
          <w:sz w:val="24"/>
          <w:szCs w:val="24"/>
        </w:rPr>
        <w:t>и</w:t>
      </w:r>
      <w:r>
        <w:rPr>
          <w:rFonts w:eastAsia="Times New Roman"/>
          <w:sz w:val="24"/>
          <w:szCs w:val="24"/>
        </w:rPr>
        <w:t>ты</w:t>
      </w:r>
      <w:proofErr w:type="spellEnd"/>
      <w:r>
        <w:rPr>
          <w:rFonts w:eastAsia="Times New Roman"/>
          <w:sz w:val="24"/>
          <w:szCs w:val="24"/>
        </w:rPr>
        <w:t>», «электролитическая диссоциация», «окислитель», «степень окисления» «восстанов</w:t>
      </w:r>
      <w:r>
        <w:rPr>
          <w:rFonts w:eastAsia="Times New Roman"/>
          <w:sz w:val="24"/>
          <w:szCs w:val="24"/>
        </w:rPr>
        <w:t>и</w:t>
      </w:r>
      <w:r>
        <w:rPr>
          <w:rFonts w:eastAsia="Times New Roman"/>
          <w:sz w:val="24"/>
          <w:szCs w:val="24"/>
        </w:rPr>
        <w:t>тель», «окисление», «восстановление»;</w:t>
      </w:r>
      <w:proofErr w:type="gramEnd"/>
    </w:p>
    <w:p w:rsidR="0057388F" w:rsidRDefault="0057388F" w:rsidP="0057388F">
      <w:pPr>
        <w:numPr>
          <w:ilvl w:val="0"/>
          <w:numId w:val="162"/>
        </w:numPr>
        <w:tabs>
          <w:tab w:val="left" w:pos="567"/>
        </w:tabs>
        <w:rPr>
          <w:rFonts w:ascii="Symbol" w:eastAsia="Symbol" w:hAnsi="Symbol" w:cs="Symbol"/>
          <w:sz w:val="24"/>
          <w:szCs w:val="24"/>
        </w:rPr>
      </w:pPr>
      <w:r>
        <w:rPr>
          <w:rFonts w:eastAsia="Times New Roman"/>
          <w:sz w:val="24"/>
          <w:szCs w:val="24"/>
        </w:rPr>
        <w:t>определять степень окисления атома элемента в соединении;</w:t>
      </w:r>
    </w:p>
    <w:p w:rsidR="0057388F" w:rsidRDefault="0057388F" w:rsidP="0057388F">
      <w:pPr>
        <w:tabs>
          <w:tab w:val="left" w:pos="567"/>
        </w:tabs>
        <w:spacing w:line="37" w:lineRule="exact"/>
        <w:rPr>
          <w:rFonts w:ascii="Symbol" w:eastAsia="Symbol" w:hAnsi="Symbol" w:cs="Symbol"/>
          <w:sz w:val="24"/>
          <w:szCs w:val="24"/>
        </w:rPr>
      </w:pPr>
    </w:p>
    <w:p w:rsidR="0057388F" w:rsidRDefault="0057388F" w:rsidP="0057388F">
      <w:pPr>
        <w:numPr>
          <w:ilvl w:val="0"/>
          <w:numId w:val="162"/>
        </w:numPr>
        <w:tabs>
          <w:tab w:val="left" w:pos="567"/>
        </w:tabs>
        <w:rPr>
          <w:rFonts w:ascii="Symbol" w:eastAsia="Symbol" w:hAnsi="Symbol" w:cs="Symbol"/>
          <w:sz w:val="24"/>
          <w:szCs w:val="24"/>
        </w:rPr>
      </w:pPr>
      <w:r>
        <w:rPr>
          <w:rFonts w:eastAsia="Times New Roman"/>
          <w:sz w:val="24"/>
          <w:szCs w:val="24"/>
        </w:rPr>
        <w:t>раскрывать смысл теории электролитической диссоциации;</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0"/>
          <w:numId w:val="162"/>
        </w:numPr>
        <w:tabs>
          <w:tab w:val="left" w:pos="567"/>
        </w:tabs>
        <w:rPr>
          <w:rFonts w:ascii="Symbol" w:eastAsia="Symbol" w:hAnsi="Symbol" w:cs="Symbol"/>
          <w:sz w:val="24"/>
          <w:szCs w:val="24"/>
        </w:rPr>
      </w:pPr>
      <w:r>
        <w:rPr>
          <w:rFonts w:eastAsia="Times New Roman"/>
          <w:sz w:val="24"/>
          <w:szCs w:val="24"/>
        </w:rPr>
        <w:t>составлять  уравнения  электролитической  диссоциации  кислот,  щелочей,</w:t>
      </w:r>
    </w:p>
    <w:p w:rsidR="0057388F" w:rsidRDefault="0057388F" w:rsidP="0057388F">
      <w:pPr>
        <w:tabs>
          <w:tab w:val="left" w:pos="567"/>
        </w:tabs>
        <w:spacing w:line="27" w:lineRule="exact"/>
        <w:rPr>
          <w:rFonts w:ascii="Symbol" w:eastAsia="Symbol" w:hAnsi="Symbol" w:cs="Symbol"/>
          <w:sz w:val="24"/>
          <w:szCs w:val="24"/>
        </w:rPr>
      </w:pPr>
    </w:p>
    <w:p w:rsidR="0057388F" w:rsidRDefault="0057388F" w:rsidP="0057388F">
      <w:pPr>
        <w:tabs>
          <w:tab w:val="left" w:pos="567"/>
        </w:tabs>
        <w:rPr>
          <w:rFonts w:ascii="Symbol" w:eastAsia="Symbol" w:hAnsi="Symbol" w:cs="Symbol"/>
          <w:sz w:val="24"/>
          <w:szCs w:val="24"/>
        </w:rPr>
      </w:pPr>
      <w:r>
        <w:rPr>
          <w:rFonts w:eastAsia="Times New Roman"/>
          <w:sz w:val="24"/>
          <w:szCs w:val="24"/>
        </w:rPr>
        <w:t>солей;</w:t>
      </w:r>
    </w:p>
    <w:p w:rsidR="0057388F" w:rsidRDefault="0057388F" w:rsidP="0057388F">
      <w:pPr>
        <w:tabs>
          <w:tab w:val="left" w:pos="567"/>
        </w:tabs>
        <w:spacing w:line="55" w:lineRule="exact"/>
        <w:rPr>
          <w:rFonts w:ascii="Symbol" w:eastAsia="Symbol" w:hAnsi="Symbol" w:cs="Symbol"/>
          <w:sz w:val="24"/>
          <w:szCs w:val="24"/>
        </w:rPr>
      </w:pPr>
    </w:p>
    <w:p w:rsidR="0057388F" w:rsidRDefault="0057388F" w:rsidP="0057388F">
      <w:pPr>
        <w:numPr>
          <w:ilvl w:val="0"/>
          <w:numId w:val="162"/>
        </w:numPr>
        <w:tabs>
          <w:tab w:val="left" w:pos="567"/>
        </w:tabs>
        <w:spacing w:line="274" w:lineRule="auto"/>
        <w:ind w:right="420"/>
        <w:rPr>
          <w:rFonts w:ascii="Symbol" w:eastAsia="Symbol" w:hAnsi="Symbol" w:cs="Symbol"/>
          <w:sz w:val="24"/>
          <w:szCs w:val="24"/>
        </w:rPr>
      </w:pPr>
      <w:r>
        <w:rPr>
          <w:rFonts w:eastAsia="Times New Roman"/>
          <w:sz w:val="24"/>
          <w:szCs w:val="24"/>
        </w:rPr>
        <w:t>объяснять сущность процесса электролитической диссоциации и реакций ионного обмена;</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0"/>
          <w:numId w:val="162"/>
        </w:numPr>
        <w:tabs>
          <w:tab w:val="left" w:pos="567"/>
        </w:tabs>
        <w:rPr>
          <w:rFonts w:ascii="Symbol" w:eastAsia="Symbol" w:hAnsi="Symbol" w:cs="Symbol"/>
          <w:sz w:val="24"/>
          <w:szCs w:val="24"/>
        </w:rPr>
      </w:pPr>
      <w:r>
        <w:rPr>
          <w:rFonts w:eastAsia="Times New Roman"/>
          <w:sz w:val="24"/>
          <w:szCs w:val="24"/>
        </w:rPr>
        <w:t>составлять полные и сокращенные ионные уравнения реакции обмена;</w:t>
      </w:r>
    </w:p>
    <w:p w:rsidR="0057388F" w:rsidRDefault="0057388F" w:rsidP="0057388F">
      <w:pPr>
        <w:spacing w:line="41" w:lineRule="exact"/>
        <w:rPr>
          <w:rFonts w:ascii="Symbol" w:eastAsia="Symbol" w:hAnsi="Symbol" w:cs="Symbol"/>
          <w:sz w:val="24"/>
          <w:szCs w:val="24"/>
        </w:rPr>
      </w:pPr>
    </w:p>
    <w:p w:rsidR="0057388F" w:rsidRDefault="0057388F" w:rsidP="0057388F">
      <w:pPr>
        <w:numPr>
          <w:ilvl w:val="0"/>
          <w:numId w:val="162"/>
        </w:numPr>
        <w:tabs>
          <w:tab w:val="left" w:pos="567"/>
        </w:tabs>
        <w:rPr>
          <w:rFonts w:ascii="Symbol" w:eastAsia="Symbol" w:hAnsi="Symbol" w:cs="Symbol"/>
          <w:sz w:val="24"/>
          <w:szCs w:val="24"/>
        </w:rPr>
      </w:pPr>
      <w:r>
        <w:rPr>
          <w:rFonts w:eastAsia="Times New Roman"/>
          <w:sz w:val="24"/>
          <w:szCs w:val="24"/>
        </w:rPr>
        <w:lastRenderedPageBreak/>
        <w:t>определять возможность протекания реакций ионного обмена;</w:t>
      </w:r>
    </w:p>
    <w:p w:rsidR="0057388F" w:rsidRDefault="0057388F" w:rsidP="0057388F">
      <w:pPr>
        <w:tabs>
          <w:tab w:val="left" w:pos="567"/>
        </w:tabs>
        <w:spacing w:line="37" w:lineRule="exact"/>
        <w:rPr>
          <w:rFonts w:ascii="Symbol" w:eastAsia="Symbol" w:hAnsi="Symbol" w:cs="Symbol"/>
          <w:sz w:val="24"/>
          <w:szCs w:val="24"/>
        </w:rPr>
      </w:pPr>
    </w:p>
    <w:p w:rsidR="0057388F" w:rsidRDefault="0057388F" w:rsidP="0057388F">
      <w:pPr>
        <w:numPr>
          <w:ilvl w:val="0"/>
          <w:numId w:val="162"/>
        </w:numPr>
        <w:tabs>
          <w:tab w:val="left" w:pos="567"/>
        </w:tabs>
        <w:rPr>
          <w:rFonts w:ascii="Symbol" w:eastAsia="Symbol" w:hAnsi="Symbol" w:cs="Symbol"/>
          <w:sz w:val="24"/>
          <w:szCs w:val="24"/>
        </w:rPr>
      </w:pPr>
      <w:r>
        <w:rPr>
          <w:rFonts w:eastAsia="Times New Roman"/>
          <w:sz w:val="24"/>
          <w:szCs w:val="24"/>
        </w:rPr>
        <w:t xml:space="preserve">проводить  реакции,  подтверждающие  качественный  состав  </w:t>
      </w:r>
      <w:proofErr w:type="gramStart"/>
      <w:r>
        <w:rPr>
          <w:rFonts w:eastAsia="Times New Roman"/>
          <w:sz w:val="24"/>
          <w:szCs w:val="24"/>
        </w:rPr>
        <w:t>различных</w:t>
      </w:r>
      <w:proofErr w:type="gramEnd"/>
    </w:p>
    <w:p w:rsidR="0057388F" w:rsidRDefault="0057388F" w:rsidP="0057388F">
      <w:pPr>
        <w:tabs>
          <w:tab w:val="left" w:pos="567"/>
        </w:tabs>
        <w:spacing w:line="27" w:lineRule="exact"/>
        <w:rPr>
          <w:rFonts w:ascii="Symbol" w:eastAsia="Symbol" w:hAnsi="Symbol" w:cs="Symbol"/>
          <w:sz w:val="24"/>
          <w:szCs w:val="24"/>
        </w:rPr>
      </w:pPr>
    </w:p>
    <w:p w:rsidR="0057388F" w:rsidRDefault="0057388F" w:rsidP="0057388F">
      <w:pPr>
        <w:tabs>
          <w:tab w:val="left" w:pos="567"/>
        </w:tabs>
        <w:rPr>
          <w:rFonts w:ascii="Symbol" w:eastAsia="Symbol" w:hAnsi="Symbol" w:cs="Symbol"/>
          <w:sz w:val="24"/>
          <w:szCs w:val="24"/>
        </w:rPr>
      </w:pPr>
      <w:r>
        <w:rPr>
          <w:rFonts w:eastAsia="Times New Roman"/>
          <w:sz w:val="24"/>
          <w:szCs w:val="24"/>
        </w:rPr>
        <w:t>веществ;</w:t>
      </w:r>
    </w:p>
    <w:p w:rsidR="0057388F" w:rsidRDefault="0057388F" w:rsidP="0057388F">
      <w:pPr>
        <w:tabs>
          <w:tab w:val="left" w:pos="567"/>
        </w:tabs>
        <w:spacing w:line="55" w:lineRule="exact"/>
        <w:rPr>
          <w:rFonts w:ascii="Symbol" w:eastAsia="Symbol" w:hAnsi="Symbol" w:cs="Symbol"/>
          <w:sz w:val="24"/>
          <w:szCs w:val="24"/>
        </w:rPr>
      </w:pPr>
    </w:p>
    <w:p w:rsidR="0057388F" w:rsidRDefault="0057388F" w:rsidP="0057388F">
      <w:pPr>
        <w:numPr>
          <w:ilvl w:val="0"/>
          <w:numId w:val="162"/>
        </w:numPr>
        <w:tabs>
          <w:tab w:val="left" w:pos="567"/>
        </w:tabs>
        <w:rPr>
          <w:rFonts w:ascii="Symbol" w:eastAsia="Symbol" w:hAnsi="Symbol" w:cs="Symbol"/>
          <w:sz w:val="24"/>
          <w:szCs w:val="24"/>
        </w:rPr>
      </w:pPr>
      <w:r>
        <w:rPr>
          <w:rFonts w:eastAsia="Times New Roman"/>
          <w:sz w:val="24"/>
          <w:szCs w:val="24"/>
        </w:rPr>
        <w:t>определять окислитель и восстановитель;</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0"/>
          <w:numId w:val="162"/>
        </w:numPr>
        <w:tabs>
          <w:tab w:val="left" w:pos="567"/>
        </w:tabs>
        <w:rPr>
          <w:rFonts w:ascii="Symbol" w:eastAsia="Symbol" w:hAnsi="Symbol" w:cs="Symbol"/>
          <w:sz w:val="24"/>
          <w:szCs w:val="24"/>
        </w:rPr>
      </w:pPr>
      <w:r>
        <w:rPr>
          <w:rFonts w:eastAsia="Times New Roman"/>
          <w:sz w:val="24"/>
          <w:szCs w:val="24"/>
        </w:rPr>
        <w:t xml:space="preserve">составлять уравнения </w:t>
      </w:r>
      <w:proofErr w:type="spellStart"/>
      <w:r>
        <w:rPr>
          <w:rFonts w:eastAsia="Times New Roman"/>
          <w:sz w:val="24"/>
          <w:szCs w:val="24"/>
        </w:rPr>
        <w:t>окислительно</w:t>
      </w:r>
      <w:proofErr w:type="spellEnd"/>
      <w:r>
        <w:rPr>
          <w:rFonts w:eastAsia="Times New Roman"/>
          <w:sz w:val="24"/>
          <w:szCs w:val="24"/>
        </w:rPr>
        <w:t>-восстановительных реакций;</w:t>
      </w:r>
    </w:p>
    <w:p w:rsidR="0057388F" w:rsidRDefault="0057388F" w:rsidP="0057388F">
      <w:pPr>
        <w:tabs>
          <w:tab w:val="left" w:pos="567"/>
        </w:tabs>
        <w:spacing w:line="37" w:lineRule="exact"/>
        <w:rPr>
          <w:rFonts w:ascii="Symbol" w:eastAsia="Symbol" w:hAnsi="Symbol" w:cs="Symbol"/>
          <w:sz w:val="24"/>
          <w:szCs w:val="24"/>
        </w:rPr>
      </w:pPr>
    </w:p>
    <w:p w:rsidR="0057388F" w:rsidRDefault="0057388F" w:rsidP="0057388F">
      <w:pPr>
        <w:numPr>
          <w:ilvl w:val="0"/>
          <w:numId w:val="162"/>
        </w:numPr>
        <w:tabs>
          <w:tab w:val="left" w:pos="567"/>
        </w:tabs>
        <w:rPr>
          <w:rFonts w:ascii="Symbol" w:eastAsia="Symbol" w:hAnsi="Symbol" w:cs="Symbol"/>
          <w:sz w:val="24"/>
          <w:szCs w:val="24"/>
        </w:rPr>
      </w:pPr>
      <w:r>
        <w:rPr>
          <w:rFonts w:eastAsia="Times New Roman"/>
          <w:sz w:val="24"/>
          <w:szCs w:val="24"/>
        </w:rPr>
        <w:t>называть факторы, влияющие на скорость химической реакции;</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0"/>
          <w:numId w:val="162"/>
        </w:numPr>
        <w:tabs>
          <w:tab w:val="left" w:pos="567"/>
        </w:tabs>
        <w:rPr>
          <w:rFonts w:ascii="Symbol" w:eastAsia="Symbol" w:hAnsi="Symbol" w:cs="Symbol"/>
          <w:sz w:val="24"/>
          <w:szCs w:val="24"/>
        </w:rPr>
      </w:pPr>
      <w:r>
        <w:rPr>
          <w:rFonts w:eastAsia="Times New Roman"/>
          <w:sz w:val="24"/>
          <w:szCs w:val="24"/>
        </w:rPr>
        <w:t>классифицировать химические реакции по различным признакам;</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0"/>
          <w:numId w:val="162"/>
        </w:numPr>
        <w:tabs>
          <w:tab w:val="left" w:pos="567"/>
        </w:tabs>
        <w:spacing w:line="274" w:lineRule="auto"/>
        <w:ind w:right="420"/>
        <w:rPr>
          <w:rFonts w:ascii="Symbol" w:eastAsia="Symbol" w:hAnsi="Symbol" w:cs="Symbol"/>
          <w:sz w:val="24"/>
          <w:szCs w:val="24"/>
        </w:rPr>
      </w:pPr>
      <w:r>
        <w:rPr>
          <w:rFonts w:eastAsia="Times New Roman"/>
          <w:sz w:val="24"/>
          <w:szCs w:val="24"/>
        </w:rPr>
        <w:t>характеризовать взаимосвязь между составом, строением и свойствами нем</w:t>
      </w:r>
      <w:r>
        <w:rPr>
          <w:rFonts w:eastAsia="Times New Roman"/>
          <w:sz w:val="24"/>
          <w:szCs w:val="24"/>
        </w:rPr>
        <w:t>е</w:t>
      </w:r>
      <w:r>
        <w:rPr>
          <w:rFonts w:eastAsia="Times New Roman"/>
          <w:sz w:val="24"/>
          <w:szCs w:val="24"/>
        </w:rPr>
        <w:t>таллов;</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0"/>
          <w:numId w:val="162"/>
        </w:numPr>
        <w:tabs>
          <w:tab w:val="left" w:pos="567"/>
        </w:tabs>
        <w:spacing w:line="274" w:lineRule="auto"/>
        <w:ind w:right="420"/>
        <w:rPr>
          <w:rFonts w:ascii="Symbol" w:eastAsia="Symbol" w:hAnsi="Symbol" w:cs="Symbol"/>
          <w:sz w:val="24"/>
          <w:szCs w:val="24"/>
        </w:rPr>
      </w:pPr>
      <w:r>
        <w:rPr>
          <w:rFonts w:eastAsia="Times New Roman"/>
          <w:sz w:val="24"/>
          <w:szCs w:val="24"/>
        </w:rPr>
        <w:t>проводить опыты по получению, собиранию и изучению химических свойств газоо</w:t>
      </w:r>
      <w:r>
        <w:rPr>
          <w:rFonts w:eastAsia="Times New Roman"/>
          <w:sz w:val="24"/>
          <w:szCs w:val="24"/>
        </w:rPr>
        <w:t>б</w:t>
      </w:r>
      <w:r>
        <w:rPr>
          <w:rFonts w:eastAsia="Times New Roman"/>
          <w:sz w:val="24"/>
          <w:szCs w:val="24"/>
        </w:rPr>
        <w:t>разных веществ: углекислого газа, аммиака;</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0"/>
          <w:numId w:val="162"/>
        </w:numPr>
        <w:tabs>
          <w:tab w:val="left" w:pos="567"/>
        </w:tabs>
        <w:rPr>
          <w:rFonts w:ascii="Symbol" w:eastAsia="Symbol" w:hAnsi="Symbol" w:cs="Symbol"/>
          <w:sz w:val="24"/>
          <w:szCs w:val="24"/>
        </w:rPr>
      </w:pPr>
      <w:r>
        <w:rPr>
          <w:rFonts w:eastAsia="Times New Roman"/>
          <w:sz w:val="24"/>
          <w:szCs w:val="24"/>
        </w:rPr>
        <w:t>распознавать опытным путем газообразные вещества: углекислый газ и</w:t>
      </w:r>
    </w:p>
    <w:p w:rsidR="0057388F" w:rsidRDefault="0057388F" w:rsidP="0057388F">
      <w:pPr>
        <w:tabs>
          <w:tab w:val="left" w:pos="567"/>
        </w:tabs>
        <w:spacing w:line="22" w:lineRule="exact"/>
        <w:rPr>
          <w:rFonts w:ascii="Symbol" w:eastAsia="Symbol" w:hAnsi="Symbol" w:cs="Symbol"/>
          <w:sz w:val="24"/>
          <w:szCs w:val="24"/>
        </w:rPr>
      </w:pPr>
    </w:p>
    <w:p w:rsidR="0057388F" w:rsidRDefault="0057388F" w:rsidP="0057388F">
      <w:pPr>
        <w:tabs>
          <w:tab w:val="left" w:pos="567"/>
        </w:tabs>
        <w:rPr>
          <w:rFonts w:ascii="Symbol" w:eastAsia="Symbol" w:hAnsi="Symbol" w:cs="Symbol"/>
          <w:sz w:val="24"/>
          <w:szCs w:val="24"/>
        </w:rPr>
      </w:pPr>
      <w:r>
        <w:rPr>
          <w:rFonts w:eastAsia="Times New Roman"/>
          <w:sz w:val="24"/>
          <w:szCs w:val="24"/>
        </w:rPr>
        <w:t>аммиак;</w:t>
      </w:r>
    </w:p>
    <w:p w:rsidR="0057388F" w:rsidRDefault="0057388F" w:rsidP="0057388F">
      <w:pPr>
        <w:tabs>
          <w:tab w:val="left" w:pos="567"/>
        </w:tabs>
        <w:spacing w:line="55" w:lineRule="exact"/>
        <w:rPr>
          <w:rFonts w:ascii="Symbol" w:eastAsia="Symbol" w:hAnsi="Symbol" w:cs="Symbol"/>
          <w:sz w:val="24"/>
          <w:szCs w:val="24"/>
        </w:rPr>
      </w:pPr>
    </w:p>
    <w:p w:rsidR="0057388F" w:rsidRDefault="0057388F" w:rsidP="0057388F">
      <w:pPr>
        <w:numPr>
          <w:ilvl w:val="0"/>
          <w:numId w:val="162"/>
        </w:numPr>
        <w:tabs>
          <w:tab w:val="left" w:pos="567"/>
        </w:tabs>
        <w:spacing w:line="274" w:lineRule="auto"/>
        <w:ind w:right="420"/>
        <w:rPr>
          <w:rFonts w:ascii="Symbol" w:eastAsia="Symbol" w:hAnsi="Symbol" w:cs="Symbol"/>
          <w:sz w:val="24"/>
          <w:szCs w:val="24"/>
        </w:rPr>
      </w:pPr>
      <w:r>
        <w:rPr>
          <w:rFonts w:eastAsia="Times New Roman"/>
          <w:sz w:val="24"/>
          <w:szCs w:val="24"/>
        </w:rPr>
        <w:t>характеризовать взаимосвязь между составом, строением и свойствами м</w:t>
      </w:r>
      <w:r>
        <w:rPr>
          <w:rFonts w:eastAsia="Times New Roman"/>
          <w:sz w:val="24"/>
          <w:szCs w:val="24"/>
        </w:rPr>
        <w:t>е</w:t>
      </w:r>
      <w:r>
        <w:rPr>
          <w:rFonts w:eastAsia="Times New Roman"/>
          <w:sz w:val="24"/>
          <w:szCs w:val="24"/>
        </w:rPr>
        <w:t>таллов;</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0"/>
          <w:numId w:val="162"/>
        </w:numPr>
        <w:tabs>
          <w:tab w:val="left" w:pos="567"/>
        </w:tabs>
        <w:spacing w:line="275" w:lineRule="auto"/>
        <w:ind w:right="420"/>
        <w:jc w:val="both"/>
        <w:rPr>
          <w:rFonts w:ascii="Symbol" w:eastAsia="Symbol" w:hAnsi="Symbol" w:cs="Symbol"/>
          <w:sz w:val="24"/>
          <w:szCs w:val="24"/>
        </w:rPr>
      </w:pPr>
      <w:proofErr w:type="gramStart"/>
      <w:r>
        <w:rPr>
          <w:rFonts w:eastAsia="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w:t>
      </w:r>
      <w:r>
        <w:rPr>
          <w:rFonts w:eastAsia="Times New Roman"/>
          <w:sz w:val="24"/>
          <w:szCs w:val="24"/>
        </w:rPr>
        <w:t>с</w:t>
      </w:r>
      <w:r>
        <w:rPr>
          <w:rFonts w:eastAsia="Times New Roman"/>
          <w:sz w:val="24"/>
          <w:szCs w:val="24"/>
        </w:rPr>
        <w:t>лота, глюкоза;</w:t>
      </w:r>
      <w:proofErr w:type="gramEnd"/>
    </w:p>
    <w:p w:rsidR="0057388F" w:rsidRDefault="0057388F" w:rsidP="0057388F">
      <w:pPr>
        <w:numPr>
          <w:ilvl w:val="0"/>
          <w:numId w:val="162"/>
        </w:numPr>
        <w:tabs>
          <w:tab w:val="left" w:pos="567"/>
        </w:tabs>
        <w:rPr>
          <w:rFonts w:ascii="Symbol" w:eastAsia="Symbol" w:hAnsi="Symbol" w:cs="Symbol"/>
          <w:sz w:val="24"/>
          <w:szCs w:val="24"/>
        </w:rPr>
      </w:pPr>
      <w:r>
        <w:rPr>
          <w:rFonts w:eastAsia="Times New Roman"/>
          <w:sz w:val="24"/>
          <w:szCs w:val="24"/>
        </w:rPr>
        <w:t>оценивать влияние химического загрязнения окружающей среды на организм</w:t>
      </w:r>
    </w:p>
    <w:p w:rsidR="0057388F" w:rsidRDefault="0057388F" w:rsidP="0057388F">
      <w:pPr>
        <w:tabs>
          <w:tab w:val="left" w:pos="567"/>
        </w:tabs>
        <w:spacing w:line="27" w:lineRule="exact"/>
        <w:rPr>
          <w:rFonts w:ascii="Symbol" w:eastAsia="Symbol" w:hAnsi="Symbol" w:cs="Symbol"/>
          <w:sz w:val="24"/>
          <w:szCs w:val="24"/>
        </w:rPr>
      </w:pPr>
    </w:p>
    <w:p w:rsidR="0057388F" w:rsidRDefault="0057388F" w:rsidP="0057388F">
      <w:pPr>
        <w:tabs>
          <w:tab w:val="left" w:pos="567"/>
        </w:tabs>
        <w:rPr>
          <w:rFonts w:ascii="Symbol" w:eastAsia="Symbol" w:hAnsi="Symbol" w:cs="Symbol"/>
          <w:sz w:val="24"/>
          <w:szCs w:val="24"/>
        </w:rPr>
      </w:pPr>
      <w:r>
        <w:rPr>
          <w:rFonts w:eastAsia="Times New Roman"/>
          <w:sz w:val="24"/>
          <w:szCs w:val="24"/>
        </w:rPr>
        <w:t>человека;</w:t>
      </w:r>
    </w:p>
    <w:p w:rsidR="0057388F" w:rsidRDefault="0057388F" w:rsidP="0057388F">
      <w:pPr>
        <w:tabs>
          <w:tab w:val="left" w:pos="567"/>
        </w:tabs>
        <w:spacing w:line="55" w:lineRule="exact"/>
        <w:rPr>
          <w:rFonts w:ascii="Symbol" w:eastAsia="Symbol" w:hAnsi="Symbol" w:cs="Symbol"/>
          <w:sz w:val="24"/>
          <w:szCs w:val="24"/>
        </w:rPr>
      </w:pPr>
    </w:p>
    <w:p w:rsidR="0057388F" w:rsidRDefault="0057388F" w:rsidP="0057388F">
      <w:pPr>
        <w:numPr>
          <w:ilvl w:val="0"/>
          <w:numId w:val="162"/>
        </w:numPr>
        <w:tabs>
          <w:tab w:val="left" w:pos="567"/>
        </w:tabs>
        <w:rPr>
          <w:rFonts w:ascii="Symbol" w:eastAsia="Symbol" w:hAnsi="Symbol" w:cs="Symbol"/>
          <w:sz w:val="24"/>
          <w:szCs w:val="24"/>
        </w:rPr>
      </w:pPr>
      <w:r>
        <w:rPr>
          <w:rFonts w:eastAsia="Times New Roman"/>
          <w:sz w:val="24"/>
          <w:szCs w:val="24"/>
        </w:rPr>
        <w:t>грамотно обращаться с веществами в повседневной жизни</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0"/>
          <w:numId w:val="162"/>
        </w:numPr>
        <w:tabs>
          <w:tab w:val="left" w:pos="567"/>
        </w:tabs>
        <w:spacing w:line="269" w:lineRule="auto"/>
        <w:ind w:right="420"/>
        <w:jc w:val="both"/>
        <w:rPr>
          <w:rFonts w:ascii="Symbol" w:eastAsia="Symbol" w:hAnsi="Symbol" w:cs="Symbol"/>
          <w:sz w:val="24"/>
          <w:szCs w:val="24"/>
        </w:rPr>
      </w:pPr>
      <w:r>
        <w:rPr>
          <w:rFonts w:eastAsia="Times New Roman"/>
          <w:sz w:val="24"/>
          <w:szCs w:val="24"/>
        </w:rPr>
        <w:t>определять возможность протекания реакций некоторых представителей органич</w:t>
      </w:r>
      <w:r>
        <w:rPr>
          <w:rFonts w:eastAsia="Times New Roman"/>
          <w:sz w:val="24"/>
          <w:szCs w:val="24"/>
        </w:rPr>
        <w:t>е</w:t>
      </w:r>
      <w:r>
        <w:rPr>
          <w:rFonts w:eastAsia="Times New Roman"/>
          <w:sz w:val="24"/>
          <w:szCs w:val="24"/>
        </w:rPr>
        <w:t>ских веществ с кислородом, водородом, металлами, основаниями, галогенами.</w:t>
      </w:r>
    </w:p>
    <w:p w:rsidR="0057388F" w:rsidRDefault="0057388F" w:rsidP="0057388F">
      <w:pPr>
        <w:rPr>
          <w:sz w:val="20"/>
          <w:szCs w:val="20"/>
        </w:rPr>
      </w:pPr>
      <w:r>
        <w:rPr>
          <w:rFonts w:eastAsia="Times New Roman"/>
          <w:b/>
          <w:bCs/>
          <w:sz w:val="24"/>
          <w:szCs w:val="24"/>
        </w:rPr>
        <w:t>Выпускник получит возможность научиться:</w:t>
      </w:r>
    </w:p>
    <w:p w:rsidR="0057388F" w:rsidRDefault="0057388F" w:rsidP="0057388F">
      <w:pPr>
        <w:spacing w:line="50" w:lineRule="exact"/>
        <w:rPr>
          <w:sz w:val="20"/>
          <w:szCs w:val="20"/>
        </w:rPr>
      </w:pPr>
    </w:p>
    <w:p w:rsidR="0057388F" w:rsidRDefault="0057388F" w:rsidP="0057388F">
      <w:pPr>
        <w:numPr>
          <w:ilvl w:val="0"/>
          <w:numId w:val="163"/>
        </w:numPr>
        <w:tabs>
          <w:tab w:val="left" w:pos="567"/>
        </w:tabs>
        <w:spacing w:line="275" w:lineRule="auto"/>
        <w:ind w:right="420"/>
        <w:jc w:val="both"/>
        <w:rPr>
          <w:rFonts w:ascii="Symbol" w:eastAsia="Symbol" w:hAnsi="Symbol" w:cs="Symbol"/>
          <w:sz w:val="24"/>
          <w:szCs w:val="24"/>
        </w:rPr>
      </w:pPr>
      <w:r>
        <w:rPr>
          <w:rFonts w:eastAsia="Times New Roman"/>
          <w:i/>
          <w:iCs/>
          <w:sz w:val="24"/>
          <w:szCs w:val="24"/>
        </w:rPr>
        <w:t>выдвигать и проверять экспериментально гипотезы о химических свойствах в</w:t>
      </w:r>
      <w:r>
        <w:rPr>
          <w:rFonts w:eastAsia="Times New Roman"/>
          <w:i/>
          <w:iCs/>
          <w:sz w:val="24"/>
          <w:szCs w:val="24"/>
        </w:rPr>
        <w:t>е</w:t>
      </w:r>
      <w:r>
        <w:rPr>
          <w:rFonts w:eastAsia="Times New Roman"/>
          <w:i/>
          <w:iCs/>
          <w:sz w:val="24"/>
          <w:szCs w:val="24"/>
        </w:rPr>
        <w:t>ществ на основе их состава и строения, их способности вступать в химические реакции, о характере и продуктах различных химических реакций;</w:t>
      </w:r>
    </w:p>
    <w:p w:rsidR="0057388F" w:rsidRPr="0057388F" w:rsidRDefault="0057388F" w:rsidP="0057388F">
      <w:pPr>
        <w:numPr>
          <w:ilvl w:val="1"/>
          <w:numId w:val="164"/>
        </w:numPr>
        <w:tabs>
          <w:tab w:val="left" w:pos="567"/>
        </w:tabs>
        <w:spacing w:line="274" w:lineRule="auto"/>
        <w:ind w:right="420"/>
        <w:jc w:val="both"/>
        <w:rPr>
          <w:rFonts w:ascii="Symbol" w:eastAsia="Symbol" w:hAnsi="Symbol" w:cs="Symbol"/>
          <w:sz w:val="24"/>
          <w:szCs w:val="24"/>
        </w:rPr>
      </w:pPr>
      <w:r w:rsidRPr="0057388F">
        <w:rPr>
          <w:rFonts w:eastAsia="Times New Roman"/>
          <w:i/>
          <w:iCs/>
          <w:sz w:val="24"/>
          <w:szCs w:val="24"/>
        </w:rPr>
        <w:t>характеризовать вещества по составу, строению и свойствам, устанавливать пр</w:t>
      </w:r>
      <w:r w:rsidRPr="0057388F">
        <w:rPr>
          <w:rFonts w:eastAsia="Times New Roman"/>
          <w:i/>
          <w:iCs/>
          <w:sz w:val="24"/>
          <w:szCs w:val="24"/>
        </w:rPr>
        <w:t>и</w:t>
      </w:r>
      <w:r w:rsidRPr="0057388F">
        <w:rPr>
          <w:rFonts w:eastAsia="Times New Roman"/>
          <w:i/>
          <w:iCs/>
          <w:sz w:val="24"/>
          <w:szCs w:val="24"/>
        </w:rPr>
        <w:t>чинно-следственные связи между данными характеристиками вещества;</w:t>
      </w:r>
      <w:r>
        <w:t xml:space="preserve"> </w:t>
      </w:r>
      <w:r w:rsidRPr="0057388F">
        <w:rPr>
          <w:rFonts w:eastAsia="Times New Roman"/>
          <w:i/>
          <w:iCs/>
          <w:sz w:val="24"/>
          <w:szCs w:val="24"/>
        </w:rPr>
        <w:t>составлять м</w:t>
      </w:r>
      <w:r w:rsidRPr="0057388F">
        <w:rPr>
          <w:rFonts w:eastAsia="Times New Roman"/>
          <w:i/>
          <w:iCs/>
          <w:sz w:val="24"/>
          <w:szCs w:val="24"/>
        </w:rPr>
        <w:t>о</w:t>
      </w:r>
      <w:r w:rsidRPr="0057388F">
        <w:rPr>
          <w:rFonts w:eastAsia="Times New Roman"/>
          <w:i/>
          <w:iCs/>
          <w:sz w:val="24"/>
          <w:szCs w:val="24"/>
        </w:rPr>
        <w:t>лекулярные и полные ионные уравнения по сокращенным ио</w:t>
      </w:r>
      <w:r w:rsidRPr="0057388F">
        <w:rPr>
          <w:rFonts w:eastAsia="Times New Roman"/>
          <w:i/>
          <w:iCs/>
          <w:sz w:val="24"/>
          <w:szCs w:val="24"/>
        </w:rPr>
        <w:t>н</w:t>
      </w:r>
      <w:r w:rsidRPr="0057388F">
        <w:rPr>
          <w:rFonts w:eastAsia="Times New Roman"/>
          <w:i/>
          <w:iCs/>
          <w:sz w:val="24"/>
          <w:szCs w:val="24"/>
        </w:rPr>
        <w:t>ным уравнениям;</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1"/>
          <w:numId w:val="164"/>
        </w:numPr>
        <w:tabs>
          <w:tab w:val="left" w:pos="567"/>
          <w:tab w:val="left" w:pos="1394"/>
        </w:tabs>
        <w:spacing w:line="275" w:lineRule="auto"/>
        <w:ind w:right="420"/>
        <w:jc w:val="both"/>
        <w:rPr>
          <w:rFonts w:ascii="Symbol" w:eastAsia="Symbol" w:hAnsi="Symbol" w:cs="Symbol"/>
          <w:sz w:val="24"/>
          <w:szCs w:val="24"/>
        </w:rPr>
      </w:pPr>
      <w:r>
        <w:rPr>
          <w:rFonts w:eastAsia="Times New Roman"/>
          <w:i/>
          <w:iCs/>
          <w:sz w:val="24"/>
          <w:szCs w:val="24"/>
        </w:rPr>
        <w:t>прогнозировать способность вещества проявлять окислительные или восстанов</w:t>
      </w:r>
      <w:r>
        <w:rPr>
          <w:rFonts w:eastAsia="Times New Roman"/>
          <w:i/>
          <w:iCs/>
          <w:sz w:val="24"/>
          <w:szCs w:val="24"/>
        </w:rPr>
        <w:t>и</w:t>
      </w:r>
      <w:r>
        <w:rPr>
          <w:rFonts w:eastAsia="Times New Roman"/>
          <w:i/>
          <w:iCs/>
          <w:sz w:val="24"/>
          <w:szCs w:val="24"/>
        </w:rPr>
        <w:t>тельные свойства с учетом степеней окисления элементов, входящих в его с</w:t>
      </w:r>
      <w:r>
        <w:rPr>
          <w:rFonts w:eastAsia="Times New Roman"/>
          <w:i/>
          <w:iCs/>
          <w:sz w:val="24"/>
          <w:szCs w:val="24"/>
        </w:rPr>
        <w:t>о</w:t>
      </w:r>
      <w:r>
        <w:rPr>
          <w:rFonts w:eastAsia="Times New Roman"/>
          <w:i/>
          <w:iCs/>
          <w:sz w:val="24"/>
          <w:szCs w:val="24"/>
        </w:rPr>
        <w:t>став;</w:t>
      </w:r>
    </w:p>
    <w:p w:rsidR="0057388F" w:rsidRDefault="0057388F" w:rsidP="0057388F">
      <w:pPr>
        <w:numPr>
          <w:ilvl w:val="1"/>
          <w:numId w:val="164"/>
        </w:numPr>
        <w:tabs>
          <w:tab w:val="left" w:pos="567"/>
          <w:tab w:val="left" w:pos="1394"/>
        </w:tabs>
        <w:spacing w:line="274" w:lineRule="auto"/>
        <w:ind w:right="420"/>
        <w:rPr>
          <w:rFonts w:ascii="Symbol" w:eastAsia="Symbol" w:hAnsi="Symbol" w:cs="Symbol"/>
          <w:sz w:val="24"/>
          <w:szCs w:val="24"/>
        </w:rPr>
      </w:pPr>
      <w:r>
        <w:rPr>
          <w:rFonts w:eastAsia="Times New Roman"/>
          <w:i/>
          <w:iCs/>
          <w:sz w:val="24"/>
          <w:szCs w:val="24"/>
        </w:rPr>
        <w:t>составлять уравнения реакций, соответствующих последовательности пр</w:t>
      </w:r>
      <w:r>
        <w:rPr>
          <w:rFonts w:eastAsia="Times New Roman"/>
          <w:i/>
          <w:iCs/>
          <w:sz w:val="24"/>
          <w:szCs w:val="24"/>
        </w:rPr>
        <w:t>е</w:t>
      </w:r>
      <w:r>
        <w:rPr>
          <w:rFonts w:eastAsia="Times New Roman"/>
          <w:i/>
          <w:iCs/>
          <w:sz w:val="24"/>
          <w:szCs w:val="24"/>
        </w:rPr>
        <w:t>вращений неорганических веществ различных классов;</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1"/>
          <w:numId w:val="164"/>
        </w:numPr>
        <w:tabs>
          <w:tab w:val="left" w:pos="567"/>
          <w:tab w:val="left" w:pos="1394"/>
        </w:tabs>
        <w:spacing w:line="274" w:lineRule="auto"/>
        <w:ind w:right="420"/>
        <w:rPr>
          <w:rFonts w:ascii="Symbol" w:eastAsia="Symbol" w:hAnsi="Symbol" w:cs="Symbol"/>
          <w:sz w:val="24"/>
          <w:szCs w:val="24"/>
        </w:rPr>
      </w:pPr>
      <w:r>
        <w:rPr>
          <w:rFonts w:eastAsia="Times New Roman"/>
          <w:i/>
          <w:iCs/>
          <w:sz w:val="24"/>
          <w:szCs w:val="24"/>
        </w:rPr>
        <w:t>выдвигать и проверять экспериментально гипотезы о результатах воздействия ра</w:t>
      </w:r>
      <w:r>
        <w:rPr>
          <w:rFonts w:eastAsia="Times New Roman"/>
          <w:i/>
          <w:iCs/>
          <w:sz w:val="24"/>
          <w:szCs w:val="24"/>
        </w:rPr>
        <w:t>з</w:t>
      </w:r>
      <w:r>
        <w:rPr>
          <w:rFonts w:eastAsia="Times New Roman"/>
          <w:i/>
          <w:iCs/>
          <w:sz w:val="24"/>
          <w:szCs w:val="24"/>
        </w:rPr>
        <w:t>личных факторов на изменение скорости химической реакции;</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1"/>
          <w:numId w:val="164"/>
        </w:numPr>
        <w:tabs>
          <w:tab w:val="left" w:pos="567"/>
          <w:tab w:val="left" w:pos="1400"/>
        </w:tabs>
        <w:rPr>
          <w:rFonts w:ascii="Symbol" w:eastAsia="Symbol" w:hAnsi="Symbol" w:cs="Symbol"/>
          <w:sz w:val="24"/>
          <w:szCs w:val="24"/>
        </w:rPr>
      </w:pPr>
      <w:r>
        <w:rPr>
          <w:rFonts w:eastAsia="Times New Roman"/>
          <w:i/>
          <w:iCs/>
          <w:sz w:val="24"/>
          <w:szCs w:val="24"/>
        </w:rPr>
        <w:t>использовать приобретенные знания для экологически грамотного поведения</w:t>
      </w:r>
    </w:p>
    <w:p w:rsidR="0057388F" w:rsidRDefault="0057388F" w:rsidP="0057388F">
      <w:pPr>
        <w:tabs>
          <w:tab w:val="left" w:pos="567"/>
        </w:tabs>
        <w:spacing w:line="22" w:lineRule="exact"/>
        <w:rPr>
          <w:rFonts w:ascii="Symbol" w:eastAsia="Symbol" w:hAnsi="Symbol" w:cs="Symbol"/>
          <w:sz w:val="24"/>
          <w:szCs w:val="24"/>
        </w:rPr>
      </w:pPr>
    </w:p>
    <w:p w:rsidR="0057388F" w:rsidRDefault="0057388F" w:rsidP="0057388F">
      <w:pPr>
        <w:numPr>
          <w:ilvl w:val="0"/>
          <w:numId w:val="164"/>
        </w:numPr>
        <w:tabs>
          <w:tab w:val="left" w:pos="567"/>
        </w:tabs>
        <w:rPr>
          <w:rFonts w:eastAsia="Times New Roman"/>
          <w:i/>
          <w:iCs/>
          <w:sz w:val="24"/>
          <w:szCs w:val="24"/>
        </w:rPr>
      </w:pPr>
      <w:r>
        <w:rPr>
          <w:rFonts w:eastAsia="Times New Roman"/>
          <w:i/>
          <w:iCs/>
          <w:sz w:val="24"/>
          <w:szCs w:val="24"/>
        </w:rPr>
        <w:t>окружающей среде;</w:t>
      </w:r>
    </w:p>
    <w:p w:rsidR="0057388F" w:rsidRDefault="0057388F" w:rsidP="0057388F">
      <w:pPr>
        <w:tabs>
          <w:tab w:val="left" w:pos="567"/>
        </w:tabs>
        <w:spacing w:line="60" w:lineRule="exact"/>
        <w:rPr>
          <w:rFonts w:eastAsia="Times New Roman"/>
          <w:i/>
          <w:iCs/>
          <w:sz w:val="24"/>
          <w:szCs w:val="24"/>
        </w:rPr>
      </w:pPr>
    </w:p>
    <w:p w:rsidR="0057388F" w:rsidRDefault="0057388F" w:rsidP="0057388F">
      <w:pPr>
        <w:numPr>
          <w:ilvl w:val="1"/>
          <w:numId w:val="164"/>
        </w:numPr>
        <w:tabs>
          <w:tab w:val="left" w:pos="567"/>
          <w:tab w:val="left" w:pos="1394"/>
        </w:tabs>
        <w:spacing w:line="273" w:lineRule="auto"/>
        <w:ind w:right="420"/>
        <w:jc w:val="both"/>
        <w:rPr>
          <w:rFonts w:ascii="Symbol" w:eastAsia="Symbol" w:hAnsi="Symbol" w:cs="Symbol"/>
          <w:sz w:val="24"/>
          <w:szCs w:val="24"/>
        </w:rPr>
      </w:pPr>
      <w:r>
        <w:rPr>
          <w:rFonts w:eastAsia="Times New Roman"/>
          <w:i/>
          <w:iCs/>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w:t>
      </w:r>
      <w:r>
        <w:rPr>
          <w:rFonts w:eastAsia="Times New Roman"/>
          <w:i/>
          <w:iCs/>
          <w:sz w:val="24"/>
          <w:szCs w:val="24"/>
        </w:rPr>
        <w:t>о</w:t>
      </w:r>
      <w:r>
        <w:rPr>
          <w:rFonts w:eastAsia="Times New Roman"/>
          <w:i/>
          <w:iCs/>
          <w:sz w:val="24"/>
          <w:szCs w:val="24"/>
        </w:rPr>
        <w:t>знавания веществ;</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1"/>
          <w:numId w:val="164"/>
        </w:numPr>
        <w:tabs>
          <w:tab w:val="left" w:pos="567"/>
          <w:tab w:val="left" w:pos="1400"/>
        </w:tabs>
        <w:rPr>
          <w:rFonts w:ascii="Symbol" w:eastAsia="Symbol" w:hAnsi="Symbol" w:cs="Symbol"/>
          <w:sz w:val="24"/>
          <w:szCs w:val="24"/>
        </w:rPr>
      </w:pPr>
      <w:r>
        <w:rPr>
          <w:rFonts w:eastAsia="Times New Roman"/>
          <w:i/>
          <w:iCs/>
          <w:sz w:val="24"/>
          <w:szCs w:val="24"/>
        </w:rPr>
        <w:t>объективно оценивать информацию о веществах и химических процессах;</w:t>
      </w:r>
    </w:p>
    <w:p w:rsidR="0057388F" w:rsidRDefault="0057388F" w:rsidP="0057388F">
      <w:pPr>
        <w:tabs>
          <w:tab w:val="left" w:pos="567"/>
        </w:tabs>
        <w:spacing w:line="41" w:lineRule="exact"/>
        <w:rPr>
          <w:rFonts w:ascii="Symbol" w:eastAsia="Symbol" w:hAnsi="Symbol" w:cs="Symbol"/>
          <w:sz w:val="24"/>
          <w:szCs w:val="24"/>
        </w:rPr>
      </w:pPr>
    </w:p>
    <w:p w:rsidR="0057388F" w:rsidRDefault="0057388F" w:rsidP="0057388F">
      <w:pPr>
        <w:numPr>
          <w:ilvl w:val="1"/>
          <w:numId w:val="164"/>
        </w:numPr>
        <w:tabs>
          <w:tab w:val="left" w:pos="567"/>
          <w:tab w:val="left" w:pos="1394"/>
        </w:tabs>
        <w:spacing w:line="274" w:lineRule="auto"/>
        <w:ind w:right="420"/>
        <w:rPr>
          <w:rFonts w:ascii="Symbol" w:eastAsia="Symbol" w:hAnsi="Symbol" w:cs="Symbol"/>
          <w:sz w:val="24"/>
          <w:szCs w:val="24"/>
        </w:rPr>
      </w:pPr>
      <w:r>
        <w:rPr>
          <w:rFonts w:eastAsia="Times New Roman"/>
          <w:i/>
          <w:iCs/>
          <w:sz w:val="24"/>
          <w:szCs w:val="24"/>
        </w:rPr>
        <w:t>критически относиться к псевдонаучной информации, недобросовестной р</w:t>
      </w:r>
      <w:r>
        <w:rPr>
          <w:rFonts w:eastAsia="Times New Roman"/>
          <w:i/>
          <w:iCs/>
          <w:sz w:val="24"/>
          <w:szCs w:val="24"/>
        </w:rPr>
        <w:t>е</w:t>
      </w:r>
      <w:r>
        <w:rPr>
          <w:rFonts w:eastAsia="Times New Roman"/>
          <w:i/>
          <w:iCs/>
          <w:sz w:val="24"/>
          <w:szCs w:val="24"/>
        </w:rPr>
        <w:t>кламе в средствах массовой информации;</w:t>
      </w:r>
    </w:p>
    <w:p w:rsidR="0057388F" w:rsidRDefault="0057388F" w:rsidP="0057388F">
      <w:pPr>
        <w:tabs>
          <w:tab w:val="left" w:pos="567"/>
        </w:tabs>
        <w:spacing w:line="2" w:lineRule="exact"/>
        <w:rPr>
          <w:rFonts w:ascii="Symbol" w:eastAsia="Symbol" w:hAnsi="Symbol" w:cs="Symbol"/>
          <w:sz w:val="24"/>
          <w:szCs w:val="24"/>
        </w:rPr>
      </w:pPr>
    </w:p>
    <w:p w:rsidR="0057388F" w:rsidRDefault="0057388F" w:rsidP="0057388F">
      <w:pPr>
        <w:numPr>
          <w:ilvl w:val="1"/>
          <w:numId w:val="164"/>
        </w:numPr>
        <w:tabs>
          <w:tab w:val="left" w:pos="567"/>
          <w:tab w:val="left" w:pos="1394"/>
        </w:tabs>
        <w:spacing w:line="274" w:lineRule="auto"/>
        <w:ind w:right="420"/>
        <w:rPr>
          <w:rFonts w:ascii="Symbol" w:eastAsia="Symbol" w:hAnsi="Symbol" w:cs="Symbol"/>
          <w:sz w:val="24"/>
          <w:szCs w:val="24"/>
        </w:rPr>
      </w:pPr>
      <w:r>
        <w:rPr>
          <w:rFonts w:eastAsia="Times New Roman"/>
          <w:i/>
          <w:iCs/>
          <w:sz w:val="24"/>
          <w:szCs w:val="24"/>
        </w:rPr>
        <w:t>осознавать значение теоретических знаний по химии для практической деятельн</w:t>
      </w:r>
      <w:r>
        <w:rPr>
          <w:rFonts w:eastAsia="Times New Roman"/>
          <w:i/>
          <w:iCs/>
          <w:sz w:val="24"/>
          <w:szCs w:val="24"/>
        </w:rPr>
        <w:t>о</w:t>
      </w:r>
      <w:r>
        <w:rPr>
          <w:rFonts w:eastAsia="Times New Roman"/>
          <w:i/>
          <w:iCs/>
          <w:sz w:val="24"/>
          <w:szCs w:val="24"/>
        </w:rPr>
        <w:t>сти человека;</w:t>
      </w:r>
    </w:p>
    <w:p w:rsidR="0057388F" w:rsidRDefault="0057388F" w:rsidP="0057388F">
      <w:pPr>
        <w:spacing w:line="2" w:lineRule="exact"/>
        <w:rPr>
          <w:rFonts w:ascii="Symbol" w:eastAsia="Symbol" w:hAnsi="Symbol" w:cs="Symbol"/>
          <w:sz w:val="24"/>
          <w:szCs w:val="24"/>
        </w:rPr>
      </w:pPr>
    </w:p>
    <w:p w:rsidR="0057388F" w:rsidRDefault="0057388F" w:rsidP="0057388F">
      <w:pPr>
        <w:numPr>
          <w:ilvl w:val="1"/>
          <w:numId w:val="164"/>
        </w:numPr>
        <w:tabs>
          <w:tab w:val="left" w:pos="567"/>
        </w:tabs>
        <w:spacing w:line="285" w:lineRule="auto"/>
        <w:ind w:right="420"/>
        <w:jc w:val="both"/>
        <w:rPr>
          <w:rFonts w:ascii="Symbol" w:eastAsia="Symbol" w:hAnsi="Symbol" w:cs="Symbol"/>
          <w:sz w:val="24"/>
          <w:szCs w:val="24"/>
        </w:rPr>
      </w:pPr>
      <w:r>
        <w:rPr>
          <w:rFonts w:eastAsia="Times New Roman"/>
          <w:i/>
          <w:iCs/>
          <w:sz w:val="24"/>
          <w:szCs w:val="24"/>
        </w:rPr>
        <w:lastRenderedPageBreak/>
        <w:t xml:space="preserve">создавать модели и схемы для решения учебных и познавательных </w:t>
      </w:r>
      <w:proofErr w:type="spellStart"/>
      <w:r>
        <w:rPr>
          <w:rFonts w:eastAsia="Times New Roman"/>
          <w:i/>
          <w:iCs/>
          <w:sz w:val="24"/>
          <w:szCs w:val="24"/>
        </w:rPr>
        <w:t>з</w:t>
      </w:r>
      <w:r>
        <w:rPr>
          <w:rFonts w:eastAsia="Times New Roman"/>
          <w:i/>
          <w:iCs/>
          <w:sz w:val="24"/>
          <w:szCs w:val="24"/>
        </w:rPr>
        <w:t>а</w:t>
      </w:r>
      <w:r>
        <w:rPr>
          <w:rFonts w:eastAsia="Times New Roman"/>
          <w:i/>
          <w:iCs/>
          <w:sz w:val="24"/>
          <w:szCs w:val="24"/>
        </w:rPr>
        <w:t>дач</w:t>
      </w:r>
      <w:proofErr w:type="gramStart"/>
      <w:r>
        <w:rPr>
          <w:rFonts w:eastAsia="Times New Roman"/>
          <w:i/>
          <w:iCs/>
          <w:sz w:val="24"/>
          <w:szCs w:val="24"/>
        </w:rPr>
        <w:t>;п</w:t>
      </w:r>
      <w:proofErr w:type="gramEnd"/>
      <w:r>
        <w:rPr>
          <w:rFonts w:eastAsia="Times New Roman"/>
          <w:i/>
          <w:iCs/>
          <w:sz w:val="24"/>
          <w:szCs w:val="24"/>
        </w:rPr>
        <w:t>онимать</w:t>
      </w:r>
      <w:proofErr w:type="spellEnd"/>
      <w:r>
        <w:rPr>
          <w:rFonts w:eastAsia="Times New Roman"/>
          <w:i/>
          <w:iCs/>
          <w:sz w:val="24"/>
          <w:szCs w:val="24"/>
        </w:rPr>
        <w:t xml:space="preserve"> необходимость соблюдения предписаний, предлагаемых в инструкциях по использованию лекарств, средств бытовой химии и др.</w:t>
      </w:r>
    </w:p>
    <w:p w:rsidR="0057388F" w:rsidRDefault="0057388F" w:rsidP="0057388F">
      <w:pPr>
        <w:spacing w:line="152" w:lineRule="exact"/>
        <w:rPr>
          <w:sz w:val="20"/>
          <w:szCs w:val="20"/>
        </w:rPr>
      </w:pPr>
    </w:p>
    <w:p w:rsidR="0057388F" w:rsidRDefault="0057388F" w:rsidP="0057388F">
      <w:pPr>
        <w:tabs>
          <w:tab w:val="left" w:pos="567"/>
        </w:tabs>
        <w:rPr>
          <w:sz w:val="20"/>
          <w:szCs w:val="20"/>
        </w:rPr>
      </w:pPr>
      <w:r>
        <w:rPr>
          <w:rFonts w:eastAsia="Times New Roman"/>
          <w:b/>
          <w:bCs/>
          <w:sz w:val="24"/>
          <w:szCs w:val="24"/>
        </w:rPr>
        <w:t>Изобразительное искусство</w:t>
      </w:r>
    </w:p>
    <w:p w:rsidR="0057388F" w:rsidRDefault="0057388F" w:rsidP="0057388F">
      <w:pPr>
        <w:spacing w:line="46" w:lineRule="exact"/>
        <w:rPr>
          <w:sz w:val="20"/>
          <w:szCs w:val="20"/>
        </w:rPr>
      </w:pPr>
    </w:p>
    <w:p w:rsidR="0057388F" w:rsidRDefault="0057388F" w:rsidP="0057388F">
      <w:pPr>
        <w:rPr>
          <w:sz w:val="20"/>
          <w:szCs w:val="20"/>
        </w:rPr>
      </w:pPr>
      <w:r>
        <w:rPr>
          <w:rFonts w:eastAsia="Times New Roman"/>
          <w:b/>
          <w:bCs/>
          <w:sz w:val="24"/>
          <w:szCs w:val="24"/>
        </w:rPr>
        <w:t>Выпускник научится:</w:t>
      </w:r>
    </w:p>
    <w:p w:rsidR="0057388F" w:rsidRDefault="0057388F" w:rsidP="0057388F">
      <w:pPr>
        <w:spacing w:line="55" w:lineRule="exact"/>
        <w:rPr>
          <w:sz w:val="20"/>
          <w:szCs w:val="20"/>
        </w:rPr>
      </w:pPr>
    </w:p>
    <w:p w:rsidR="0057388F" w:rsidRDefault="0057388F" w:rsidP="0057388F">
      <w:pPr>
        <w:numPr>
          <w:ilvl w:val="1"/>
          <w:numId w:val="165"/>
        </w:numPr>
        <w:spacing w:line="275" w:lineRule="auto"/>
        <w:ind w:right="420"/>
        <w:jc w:val="both"/>
        <w:rPr>
          <w:rFonts w:ascii="Symbol" w:eastAsia="Symbol" w:hAnsi="Symbol" w:cs="Symbol"/>
          <w:sz w:val="24"/>
          <w:szCs w:val="24"/>
        </w:rPr>
      </w:pPr>
      <w:r>
        <w:rPr>
          <w:rFonts w:eastAsia="Times New Roman"/>
          <w:sz w:val="24"/>
          <w:szCs w:val="24"/>
        </w:rPr>
        <w:t>характеризовать особенности уникального народного искусства, семантическое зн</w:t>
      </w:r>
      <w:r>
        <w:rPr>
          <w:rFonts w:eastAsia="Times New Roman"/>
          <w:sz w:val="24"/>
          <w:szCs w:val="24"/>
        </w:rPr>
        <w:t>а</w:t>
      </w:r>
      <w:r>
        <w:rPr>
          <w:rFonts w:eastAsia="Times New Roman"/>
          <w:sz w:val="24"/>
          <w:szCs w:val="24"/>
        </w:rPr>
        <w:t>чение традиционных образов, мотивов (древо жизни, птица, солярные знаки); создавать д</w:t>
      </w:r>
      <w:r>
        <w:rPr>
          <w:rFonts w:eastAsia="Times New Roman"/>
          <w:sz w:val="24"/>
          <w:szCs w:val="24"/>
        </w:rPr>
        <w:t>е</w:t>
      </w:r>
      <w:r>
        <w:rPr>
          <w:rFonts w:eastAsia="Times New Roman"/>
          <w:sz w:val="24"/>
          <w:szCs w:val="24"/>
        </w:rPr>
        <w:t>коративные изображения на основе русских образов;</w:t>
      </w:r>
    </w:p>
    <w:p w:rsidR="0057388F" w:rsidRDefault="0057388F" w:rsidP="0057388F">
      <w:pPr>
        <w:numPr>
          <w:ilvl w:val="1"/>
          <w:numId w:val="165"/>
        </w:numPr>
        <w:rPr>
          <w:rFonts w:ascii="Symbol" w:eastAsia="Symbol" w:hAnsi="Symbol" w:cs="Symbol"/>
          <w:sz w:val="24"/>
          <w:szCs w:val="24"/>
        </w:rPr>
      </w:pPr>
      <w:r>
        <w:rPr>
          <w:rFonts w:eastAsia="Times New Roman"/>
          <w:sz w:val="24"/>
          <w:szCs w:val="24"/>
        </w:rPr>
        <w:t>раскрывать смысл народных праздников и обрядов и их отражение</w:t>
      </w:r>
    </w:p>
    <w:p w:rsidR="0057388F" w:rsidRDefault="0057388F" w:rsidP="0057388F">
      <w:pPr>
        <w:spacing w:line="22" w:lineRule="exact"/>
        <w:rPr>
          <w:rFonts w:ascii="Symbol" w:eastAsia="Symbol" w:hAnsi="Symbol" w:cs="Symbol"/>
          <w:sz w:val="24"/>
          <w:szCs w:val="24"/>
        </w:rPr>
      </w:pPr>
    </w:p>
    <w:p w:rsidR="0057388F" w:rsidRDefault="0057388F" w:rsidP="0057388F">
      <w:pPr>
        <w:numPr>
          <w:ilvl w:val="0"/>
          <w:numId w:val="165"/>
        </w:numPr>
        <w:tabs>
          <w:tab w:val="left" w:pos="1300"/>
        </w:tabs>
        <w:rPr>
          <w:rFonts w:eastAsia="Times New Roman"/>
          <w:sz w:val="24"/>
          <w:szCs w:val="24"/>
        </w:rPr>
      </w:pPr>
      <w:r>
        <w:rPr>
          <w:rFonts w:eastAsia="Times New Roman"/>
          <w:sz w:val="24"/>
          <w:szCs w:val="24"/>
        </w:rPr>
        <w:t xml:space="preserve">народном </w:t>
      </w:r>
      <w:proofErr w:type="gramStart"/>
      <w:r>
        <w:rPr>
          <w:rFonts w:eastAsia="Times New Roman"/>
          <w:sz w:val="24"/>
          <w:szCs w:val="24"/>
        </w:rPr>
        <w:t>искусстве</w:t>
      </w:r>
      <w:proofErr w:type="gramEnd"/>
      <w:r>
        <w:rPr>
          <w:rFonts w:eastAsia="Times New Roman"/>
          <w:sz w:val="24"/>
          <w:szCs w:val="24"/>
        </w:rPr>
        <w:t xml:space="preserve"> и в современной жизни;</w:t>
      </w:r>
    </w:p>
    <w:p w:rsidR="0057388F" w:rsidRDefault="0057388F" w:rsidP="0057388F">
      <w:pPr>
        <w:spacing w:line="60" w:lineRule="exact"/>
        <w:rPr>
          <w:rFonts w:eastAsia="Times New Roman"/>
          <w:sz w:val="24"/>
          <w:szCs w:val="24"/>
        </w:rPr>
      </w:pPr>
    </w:p>
    <w:p w:rsidR="0057388F" w:rsidRDefault="0057388F" w:rsidP="0057388F">
      <w:pPr>
        <w:numPr>
          <w:ilvl w:val="1"/>
          <w:numId w:val="165"/>
        </w:numPr>
        <w:rPr>
          <w:rFonts w:ascii="Symbol" w:eastAsia="Symbol" w:hAnsi="Symbol" w:cs="Symbol"/>
          <w:sz w:val="24"/>
          <w:szCs w:val="24"/>
        </w:rPr>
      </w:pPr>
      <w:r>
        <w:rPr>
          <w:rFonts w:eastAsia="Times New Roman"/>
          <w:sz w:val="24"/>
          <w:szCs w:val="24"/>
        </w:rPr>
        <w:t>создавать эскизы декоративного убранства русской избы;</w:t>
      </w:r>
    </w:p>
    <w:p w:rsidR="0057388F" w:rsidRDefault="0057388F" w:rsidP="0057388F">
      <w:pPr>
        <w:spacing w:line="37" w:lineRule="exact"/>
        <w:rPr>
          <w:rFonts w:ascii="Symbol" w:eastAsia="Symbol" w:hAnsi="Symbol" w:cs="Symbol"/>
          <w:sz w:val="24"/>
          <w:szCs w:val="24"/>
        </w:rPr>
      </w:pPr>
    </w:p>
    <w:p w:rsidR="0057388F" w:rsidRDefault="0057388F" w:rsidP="0057388F">
      <w:pPr>
        <w:numPr>
          <w:ilvl w:val="1"/>
          <w:numId w:val="165"/>
        </w:numPr>
        <w:rPr>
          <w:rFonts w:ascii="Symbol" w:eastAsia="Symbol" w:hAnsi="Symbol" w:cs="Symbol"/>
          <w:sz w:val="24"/>
          <w:szCs w:val="24"/>
        </w:rPr>
      </w:pPr>
      <w:r>
        <w:rPr>
          <w:rFonts w:eastAsia="Times New Roman"/>
          <w:sz w:val="24"/>
          <w:szCs w:val="24"/>
        </w:rPr>
        <w:t>создавать цветовую композицию внутреннего убранства избы;</w:t>
      </w:r>
    </w:p>
    <w:p w:rsidR="0057388F" w:rsidRDefault="0057388F" w:rsidP="0057388F">
      <w:pPr>
        <w:spacing w:line="41" w:lineRule="exact"/>
        <w:rPr>
          <w:rFonts w:ascii="Symbol" w:eastAsia="Symbol" w:hAnsi="Symbol" w:cs="Symbol"/>
          <w:sz w:val="24"/>
          <w:szCs w:val="24"/>
        </w:rPr>
      </w:pPr>
    </w:p>
    <w:p w:rsidR="0057388F" w:rsidRDefault="0057388F" w:rsidP="0057388F">
      <w:pPr>
        <w:numPr>
          <w:ilvl w:val="1"/>
          <w:numId w:val="165"/>
        </w:numPr>
        <w:rPr>
          <w:rFonts w:ascii="Symbol" w:eastAsia="Symbol" w:hAnsi="Symbol" w:cs="Symbol"/>
          <w:sz w:val="24"/>
          <w:szCs w:val="24"/>
        </w:rPr>
      </w:pPr>
      <w:r>
        <w:rPr>
          <w:rFonts w:eastAsia="Times New Roman"/>
          <w:sz w:val="24"/>
          <w:szCs w:val="24"/>
        </w:rPr>
        <w:t>определять специфику образного языка декоративно-прикладного</w:t>
      </w:r>
    </w:p>
    <w:p w:rsidR="0057388F" w:rsidRDefault="0057388F" w:rsidP="0057388F">
      <w:pPr>
        <w:spacing w:line="27" w:lineRule="exact"/>
        <w:rPr>
          <w:rFonts w:ascii="Symbol" w:eastAsia="Symbol" w:hAnsi="Symbol" w:cs="Symbol"/>
          <w:sz w:val="24"/>
          <w:szCs w:val="24"/>
        </w:rPr>
      </w:pPr>
    </w:p>
    <w:p w:rsidR="0057388F" w:rsidRDefault="0057388F" w:rsidP="0057388F">
      <w:pPr>
        <w:rPr>
          <w:rFonts w:ascii="Symbol" w:eastAsia="Symbol" w:hAnsi="Symbol" w:cs="Symbol"/>
          <w:sz w:val="24"/>
          <w:szCs w:val="24"/>
        </w:rPr>
      </w:pPr>
      <w:r>
        <w:rPr>
          <w:rFonts w:eastAsia="Times New Roman"/>
          <w:sz w:val="24"/>
          <w:szCs w:val="24"/>
        </w:rPr>
        <w:t>искусства;</w:t>
      </w:r>
    </w:p>
    <w:p w:rsidR="0057388F" w:rsidRDefault="0057388F" w:rsidP="0057388F">
      <w:pPr>
        <w:spacing w:line="55" w:lineRule="exact"/>
        <w:rPr>
          <w:rFonts w:ascii="Symbol" w:eastAsia="Symbol" w:hAnsi="Symbol" w:cs="Symbol"/>
          <w:sz w:val="24"/>
          <w:szCs w:val="24"/>
        </w:rPr>
      </w:pPr>
    </w:p>
    <w:p w:rsidR="0057388F" w:rsidRDefault="0057388F" w:rsidP="0057388F">
      <w:pPr>
        <w:numPr>
          <w:ilvl w:val="1"/>
          <w:numId w:val="165"/>
        </w:numPr>
        <w:spacing w:line="274" w:lineRule="auto"/>
        <w:ind w:right="420"/>
        <w:rPr>
          <w:rFonts w:ascii="Symbol" w:eastAsia="Symbol" w:hAnsi="Symbol" w:cs="Symbol"/>
          <w:sz w:val="24"/>
          <w:szCs w:val="24"/>
        </w:rPr>
      </w:pPr>
      <w:r>
        <w:rPr>
          <w:rFonts w:eastAsia="Times New Roman"/>
          <w:sz w:val="24"/>
          <w:szCs w:val="24"/>
        </w:rPr>
        <w:t>создавать самостоятельные варианты орнаментального построения вышивки с оп</w:t>
      </w:r>
      <w:r>
        <w:rPr>
          <w:rFonts w:eastAsia="Times New Roman"/>
          <w:sz w:val="24"/>
          <w:szCs w:val="24"/>
        </w:rPr>
        <w:t>о</w:t>
      </w:r>
      <w:r>
        <w:rPr>
          <w:rFonts w:eastAsia="Times New Roman"/>
          <w:sz w:val="24"/>
          <w:szCs w:val="24"/>
        </w:rPr>
        <w:t>рой на народные традиции;</w:t>
      </w:r>
    </w:p>
    <w:p w:rsidR="0057388F" w:rsidRDefault="0057388F" w:rsidP="0057388F">
      <w:pPr>
        <w:spacing w:line="2" w:lineRule="exact"/>
        <w:rPr>
          <w:rFonts w:ascii="Symbol" w:eastAsia="Symbol" w:hAnsi="Symbol" w:cs="Symbol"/>
          <w:sz w:val="24"/>
          <w:szCs w:val="24"/>
        </w:rPr>
      </w:pPr>
    </w:p>
    <w:p w:rsidR="0057388F" w:rsidRDefault="0057388F" w:rsidP="0057388F">
      <w:pPr>
        <w:numPr>
          <w:ilvl w:val="1"/>
          <w:numId w:val="165"/>
        </w:numPr>
        <w:spacing w:line="272" w:lineRule="auto"/>
        <w:ind w:right="420"/>
        <w:rPr>
          <w:rFonts w:ascii="Symbol" w:eastAsia="Symbol" w:hAnsi="Symbol" w:cs="Symbol"/>
          <w:sz w:val="24"/>
          <w:szCs w:val="24"/>
        </w:rPr>
      </w:pPr>
      <w:r>
        <w:rPr>
          <w:rFonts w:eastAsia="Times New Roman"/>
          <w:sz w:val="24"/>
          <w:szCs w:val="24"/>
        </w:rPr>
        <w:t>создавать эскизы народного праздничного костюма, его отдельных элементов в цв</w:t>
      </w:r>
      <w:r>
        <w:rPr>
          <w:rFonts w:eastAsia="Times New Roman"/>
          <w:sz w:val="24"/>
          <w:szCs w:val="24"/>
        </w:rPr>
        <w:t>е</w:t>
      </w:r>
      <w:r>
        <w:rPr>
          <w:rFonts w:eastAsia="Times New Roman"/>
          <w:sz w:val="24"/>
          <w:szCs w:val="24"/>
        </w:rPr>
        <w:t>товом решении;</w:t>
      </w:r>
    </w:p>
    <w:p w:rsidR="0057388F" w:rsidRDefault="0057388F" w:rsidP="0057388F">
      <w:pPr>
        <w:spacing w:line="2" w:lineRule="exact"/>
        <w:rPr>
          <w:rFonts w:ascii="Symbol" w:eastAsia="Symbol" w:hAnsi="Symbol" w:cs="Symbol"/>
          <w:sz w:val="24"/>
          <w:szCs w:val="24"/>
        </w:rPr>
      </w:pPr>
    </w:p>
    <w:p w:rsidR="00FD7001" w:rsidRPr="00FD7001" w:rsidRDefault="0057388F" w:rsidP="00FD7001">
      <w:pPr>
        <w:numPr>
          <w:ilvl w:val="1"/>
          <w:numId w:val="165"/>
        </w:numPr>
        <w:tabs>
          <w:tab w:val="left" w:pos="567"/>
        </w:tabs>
        <w:spacing w:line="275" w:lineRule="auto"/>
        <w:ind w:right="420"/>
        <w:jc w:val="both"/>
        <w:rPr>
          <w:rFonts w:ascii="Symbol" w:eastAsia="Symbol" w:hAnsi="Symbol" w:cs="Symbol"/>
          <w:sz w:val="24"/>
          <w:szCs w:val="24"/>
        </w:rPr>
      </w:pPr>
      <w:r>
        <w:rPr>
          <w:rFonts w:eastAsia="Times New Roman"/>
          <w:sz w:val="24"/>
          <w:szCs w:val="24"/>
        </w:rPr>
        <w:t>умело пользоваться языком декоративно-прикладного искусства, принципами декор</w:t>
      </w:r>
      <w:r>
        <w:rPr>
          <w:rFonts w:eastAsia="Times New Roman"/>
          <w:sz w:val="24"/>
          <w:szCs w:val="24"/>
        </w:rPr>
        <w:t>а</w:t>
      </w:r>
      <w:r>
        <w:rPr>
          <w:rFonts w:eastAsia="Times New Roman"/>
          <w:sz w:val="24"/>
          <w:szCs w:val="24"/>
        </w:rPr>
        <w:t>тивного обобщения, уметь передавать единство формы и декора (на доступном для да</w:t>
      </w:r>
      <w:r>
        <w:rPr>
          <w:rFonts w:eastAsia="Times New Roman"/>
          <w:sz w:val="24"/>
          <w:szCs w:val="24"/>
        </w:rPr>
        <w:t>н</w:t>
      </w:r>
      <w:r>
        <w:rPr>
          <w:rFonts w:eastAsia="Times New Roman"/>
          <w:sz w:val="24"/>
          <w:szCs w:val="24"/>
        </w:rPr>
        <w:t>ного возраста уровне);</w:t>
      </w:r>
    </w:p>
    <w:p w:rsidR="0057388F" w:rsidRPr="00FD7001" w:rsidRDefault="0057388F" w:rsidP="00FD7001">
      <w:pPr>
        <w:numPr>
          <w:ilvl w:val="1"/>
          <w:numId w:val="165"/>
        </w:numPr>
        <w:tabs>
          <w:tab w:val="left" w:pos="567"/>
        </w:tabs>
        <w:spacing w:line="275" w:lineRule="auto"/>
        <w:ind w:right="420"/>
        <w:jc w:val="both"/>
        <w:rPr>
          <w:rFonts w:ascii="Symbol" w:eastAsia="Symbol" w:hAnsi="Symbol" w:cs="Symbol"/>
          <w:sz w:val="24"/>
          <w:szCs w:val="24"/>
        </w:rPr>
      </w:pPr>
      <w:r w:rsidRPr="00FD7001">
        <w:rPr>
          <w:rFonts w:eastAsia="Times New Roman"/>
          <w:sz w:val="24"/>
          <w:szCs w:val="24"/>
        </w:rPr>
        <w:t>выстраивать декоративные, орнаментальные композиции в традиции народного и</w:t>
      </w:r>
      <w:r w:rsidRPr="00FD7001">
        <w:rPr>
          <w:rFonts w:eastAsia="Times New Roman"/>
          <w:sz w:val="24"/>
          <w:szCs w:val="24"/>
        </w:rPr>
        <w:t>с</w:t>
      </w:r>
      <w:r w:rsidRPr="00FD7001">
        <w:rPr>
          <w:rFonts w:eastAsia="Times New Roman"/>
          <w:sz w:val="24"/>
          <w:szCs w:val="24"/>
        </w:rPr>
        <w:t>кусства (используя традиционное письмо Гжели</w:t>
      </w:r>
      <w:r w:rsidRPr="00FD7001">
        <w:rPr>
          <w:rFonts w:eastAsia="Times New Roman"/>
          <w:i/>
          <w:sz w:val="24"/>
          <w:szCs w:val="24"/>
        </w:rPr>
        <w:t>,</w:t>
      </w:r>
      <w:r w:rsidRPr="00FD7001">
        <w:rPr>
          <w:i/>
        </w:rPr>
        <w:t xml:space="preserve"> </w:t>
      </w:r>
      <w:r w:rsidRPr="00FD7001">
        <w:rPr>
          <w:rFonts w:eastAsia="Times New Roman"/>
          <w:sz w:val="24"/>
          <w:szCs w:val="24"/>
        </w:rPr>
        <w:t>Городца, Хохломы и т. д.) на основе ри</w:t>
      </w:r>
      <w:r w:rsidRPr="00FD7001">
        <w:rPr>
          <w:rFonts w:eastAsia="Times New Roman"/>
          <w:sz w:val="24"/>
          <w:szCs w:val="24"/>
        </w:rPr>
        <w:t>т</w:t>
      </w:r>
      <w:r w:rsidRPr="00FD7001">
        <w:rPr>
          <w:rFonts w:eastAsia="Times New Roman"/>
          <w:sz w:val="24"/>
          <w:szCs w:val="24"/>
        </w:rPr>
        <w:t>мического повтора изобразительных или геометр</w:t>
      </w:r>
      <w:r w:rsidRPr="00FD7001">
        <w:rPr>
          <w:rFonts w:eastAsia="Times New Roman"/>
          <w:sz w:val="24"/>
          <w:szCs w:val="24"/>
        </w:rPr>
        <w:t>и</w:t>
      </w:r>
      <w:r w:rsidRPr="00FD7001">
        <w:rPr>
          <w:rFonts w:eastAsia="Times New Roman"/>
          <w:sz w:val="24"/>
          <w:szCs w:val="24"/>
        </w:rPr>
        <w:t>ческих элементов;</w:t>
      </w:r>
    </w:p>
    <w:p w:rsidR="0057388F" w:rsidRDefault="0057388F" w:rsidP="00FD7001">
      <w:pPr>
        <w:tabs>
          <w:tab w:val="left" w:pos="567"/>
        </w:tabs>
        <w:spacing w:line="2" w:lineRule="exact"/>
        <w:rPr>
          <w:sz w:val="20"/>
          <w:szCs w:val="20"/>
        </w:rPr>
      </w:pPr>
    </w:p>
    <w:p w:rsidR="0057388F" w:rsidRDefault="0057388F" w:rsidP="00FD7001">
      <w:pPr>
        <w:numPr>
          <w:ilvl w:val="1"/>
          <w:numId w:val="166"/>
        </w:numPr>
        <w:tabs>
          <w:tab w:val="left" w:pos="567"/>
          <w:tab w:val="left" w:pos="2560"/>
        </w:tabs>
        <w:spacing w:line="275" w:lineRule="auto"/>
        <w:ind w:right="420"/>
        <w:jc w:val="both"/>
        <w:rPr>
          <w:rFonts w:ascii="Symbol" w:eastAsia="Symbol" w:hAnsi="Symbol" w:cs="Symbol"/>
          <w:sz w:val="24"/>
          <w:szCs w:val="24"/>
        </w:rPr>
      </w:pPr>
      <w:r>
        <w:rPr>
          <w:rFonts w:eastAsia="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57388F" w:rsidRDefault="0057388F" w:rsidP="00FD7001">
      <w:pPr>
        <w:numPr>
          <w:ilvl w:val="1"/>
          <w:numId w:val="166"/>
        </w:numPr>
        <w:tabs>
          <w:tab w:val="left" w:pos="567"/>
          <w:tab w:val="left" w:pos="2560"/>
        </w:tabs>
        <w:spacing w:line="270" w:lineRule="auto"/>
        <w:ind w:right="420"/>
        <w:jc w:val="both"/>
        <w:rPr>
          <w:rFonts w:ascii="Symbol" w:eastAsia="Symbol" w:hAnsi="Symbol" w:cs="Symbol"/>
          <w:sz w:val="24"/>
          <w:szCs w:val="24"/>
        </w:rPr>
      </w:pPr>
      <w:r>
        <w:rPr>
          <w:rFonts w:eastAsia="Times New Roman"/>
          <w:sz w:val="24"/>
          <w:szCs w:val="24"/>
        </w:rPr>
        <w:t>распознавать и называть игрушки ведущих народных худож</w:t>
      </w:r>
      <w:r>
        <w:rPr>
          <w:rFonts w:eastAsia="Times New Roman"/>
          <w:sz w:val="24"/>
          <w:szCs w:val="24"/>
        </w:rPr>
        <w:t>е</w:t>
      </w:r>
      <w:r>
        <w:rPr>
          <w:rFonts w:eastAsia="Times New Roman"/>
          <w:sz w:val="24"/>
          <w:szCs w:val="24"/>
        </w:rPr>
        <w:t>ственных промыслов; осуществлять собственный художественный замысел, связанный с созданием выразител</w:t>
      </w:r>
      <w:r>
        <w:rPr>
          <w:rFonts w:eastAsia="Times New Roman"/>
          <w:sz w:val="24"/>
          <w:szCs w:val="24"/>
        </w:rPr>
        <w:t>ь</w:t>
      </w:r>
      <w:r>
        <w:rPr>
          <w:rFonts w:eastAsia="Times New Roman"/>
          <w:sz w:val="24"/>
          <w:szCs w:val="24"/>
        </w:rPr>
        <w:t>ной формы игрушки и украшением</w:t>
      </w:r>
    </w:p>
    <w:p w:rsidR="0057388F" w:rsidRDefault="0057388F" w:rsidP="00FD7001">
      <w:pPr>
        <w:tabs>
          <w:tab w:val="left" w:pos="567"/>
        </w:tabs>
        <w:spacing w:line="3" w:lineRule="exact"/>
        <w:rPr>
          <w:rFonts w:ascii="Symbol" w:eastAsia="Symbol" w:hAnsi="Symbol" w:cs="Symbol"/>
          <w:sz w:val="24"/>
          <w:szCs w:val="24"/>
        </w:rPr>
      </w:pPr>
    </w:p>
    <w:p w:rsidR="0057388F" w:rsidRDefault="0057388F" w:rsidP="00FD7001">
      <w:pPr>
        <w:numPr>
          <w:ilvl w:val="0"/>
          <w:numId w:val="166"/>
        </w:numPr>
        <w:tabs>
          <w:tab w:val="left" w:pos="567"/>
          <w:tab w:val="left" w:pos="1400"/>
        </w:tabs>
        <w:rPr>
          <w:rFonts w:eastAsia="Times New Roman"/>
          <w:sz w:val="24"/>
          <w:szCs w:val="24"/>
        </w:rPr>
      </w:pPr>
      <w:r>
        <w:rPr>
          <w:rFonts w:eastAsia="Times New Roman"/>
          <w:sz w:val="24"/>
          <w:szCs w:val="24"/>
        </w:rPr>
        <w:t>декоративной росписью в традиции одного из промыслов;</w:t>
      </w:r>
    </w:p>
    <w:p w:rsidR="0057388F" w:rsidRDefault="0057388F" w:rsidP="00FD7001">
      <w:pPr>
        <w:tabs>
          <w:tab w:val="left" w:pos="567"/>
        </w:tabs>
        <w:spacing w:line="60" w:lineRule="exact"/>
        <w:rPr>
          <w:rFonts w:eastAsia="Times New Roman"/>
          <w:sz w:val="24"/>
          <w:szCs w:val="24"/>
        </w:rPr>
      </w:pPr>
    </w:p>
    <w:p w:rsidR="0057388F" w:rsidRDefault="0057388F" w:rsidP="00FD7001">
      <w:pPr>
        <w:numPr>
          <w:ilvl w:val="1"/>
          <w:numId w:val="166"/>
        </w:numPr>
        <w:tabs>
          <w:tab w:val="left" w:pos="567"/>
          <w:tab w:val="left" w:pos="2560"/>
        </w:tabs>
        <w:spacing w:line="272" w:lineRule="auto"/>
        <w:ind w:right="420"/>
        <w:rPr>
          <w:rFonts w:ascii="Symbol" w:eastAsia="Symbol" w:hAnsi="Symbol" w:cs="Symbol"/>
          <w:sz w:val="24"/>
          <w:szCs w:val="24"/>
        </w:rPr>
      </w:pPr>
      <w:r>
        <w:rPr>
          <w:rFonts w:eastAsia="Times New Roman"/>
          <w:sz w:val="24"/>
          <w:szCs w:val="24"/>
        </w:rPr>
        <w:t>характеризовать основы народного орнамента; создавать орнаменты на основе наро</w:t>
      </w:r>
      <w:r>
        <w:rPr>
          <w:rFonts w:eastAsia="Times New Roman"/>
          <w:sz w:val="24"/>
          <w:szCs w:val="24"/>
        </w:rPr>
        <w:t>д</w:t>
      </w:r>
      <w:r>
        <w:rPr>
          <w:rFonts w:eastAsia="Times New Roman"/>
          <w:sz w:val="24"/>
          <w:szCs w:val="24"/>
        </w:rPr>
        <w:t>ных традиций;</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66"/>
        </w:numPr>
        <w:tabs>
          <w:tab w:val="left" w:pos="567"/>
        </w:tabs>
        <w:rPr>
          <w:rFonts w:ascii="Symbol" w:eastAsia="Symbol" w:hAnsi="Symbol" w:cs="Symbol"/>
          <w:sz w:val="24"/>
          <w:szCs w:val="24"/>
        </w:rPr>
      </w:pPr>
      <w:r>
        <w:rPr>
          <w:rFonts w:eastAsia="Times New Roman"/>
          <w:sz w:val="24"/>
          <w:szCs w:val="24"/>
        </w:rPr>
        <w:t>различать виды и материалы декоративно-прикладного искусства;</w:t>
      </w:r>
    </w:p>
    <w:p w:rsidR="0057388F" w:rsidRDefault="0057388F" w:rsidP="00FD7001">
      <w:pPr>
        <w:tabs>
          <w:tab w:val="left" w:pos="567"/>
        </w:tabs>
        <w:spacing w:line="41" w:lineRule="exact"/>
        <w:rPr>
          <w:rFonts w:ascii="Symbol" w:eastAsia="Symbol" w:hAnsi="Symbol" w:cs="Symbol"/>
          <w:sz w:val="24"/>
          <w:szCs w:val="24"/>
        </w:rPr>
      </w:pPr>
    </w:p>
    <w:p w:rsidR="0057388F" w:rsidRDefault="0057388F" w:rsidP="00FD7001">
      <w:pPr>
        <w:numPr>
          <w:ilvl w:val="1"/>
          <w:numId w:val="166"/>
        </w:numPr>
        <w:tabs>
          <w:tab w:val="left" w:pos="567"/>
        </w:tabs>
        <w:spacing w:line="274" w:lineRule="auto"/>
        <w:ind w:right="420"/>
        <w:rPr>
          <w:rFonts w:ascii="Symbol" w:eastAsia="Symbol" w:hAnsi="Symbol" w:cs="Symbol"/>
          <w:sz w:val="24"/>
          <w:szCs w:val="24"/>
        </w:rPr>
      </w:pPr>
      <w:r>
        <w:rPr>
          <w:rFonts w:eastAsia="Times New Roman"/>
          <w:sz w:val="24"/>
          <w:szCs w:val="24"/>
        </w:rPr>
        <w:t>различать национальные особенности русского орнамента и орнаментов других нар</w:t>
      </w:r>
      <w:r>
        <w:rPr>
          <w:rFonts w:eastAsia="Times New Roman"/>
          <w:sz w:val="24"/>
          <w:szCs w:val="24"/>
        </w:rPr>
        <w:t>о</w:t>
      </w:r>
      <w:r>
        <w:rPr>
          <w:rFonts w:eastAsia="Times New Roman"/>
          <w:sz w:val="24"/>
          <w:szCs w:val="24"/>
        </w:rPr>
        <w:t>дов России;</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66"/>
        </w:numPr>
        <w:tabs>
          <w:tab w:val="left" w:pos="567"/>
        </w:tabs>
        <w:spacing w:line="275" w:lineRule="auto"/>
        <w:ind w:right="420"/>
        <w:jc w:val="both"/>
        <w:rPr>
          <w:rFonts w:ascii="Symbol" w:eastAsia="Symbol" w:hAnsi="Symbol" w:cs="Symbol"/>
          <w:sz w:val="24"/>
          <w:szCs w:val="24"/>
        </w:rPr>
      </w:pPr>
      <w:r>
        <w:rPr>
          <w:rFonts w:eastAsia="Times New Roman"/>
          <w:sz w:val="24"/>
          <w:szCs w:val="24"/>
        </w:rPr>
        <w:t>находить общие черты в единстве материалов, формы и декора, конструктивных д</w:t>
      </w:r>
      <w:r>
        <w:rPr>
          <w:rFonts w:eastAsia="Times New Roman"/>
          <w:sz w:val="24"/>
          <w:szCs w:val="24"/>
        </w:rPr>
        <w:t>е</w:t>
      </w:r>
      <w:r>
        <w:rPr>
          <w:rFonts w:eastAsia="Times New Roman"/>
          <w:sz w:val="24"/>
          <w:szCs w:val="24"/>
        </w:rPr>
        <w:t>коративных изобразительных элементов в произведениях народных и современных пр</w:t>
      </w:r>
      <w:r>
        <w:rPr>
          <w:rFonts w:eastAsia="Times New Roman"/>
          <w:sz w:val="24"/>
          <w:szCs w:val="24"/>
        </w:rPr>
        <w:t>о</w:t>
      </w:r>
      <w:r>
        <w:rPr>
          <w:rFonts w:eastAsia="Times New Roman"/>
          <w:sz w:val="24"/>
          <w:szCs w:val="24"/>
        </w:rPr>
        <w:t>мыслов;</w:t>
      </w:r>
    </w:p>
    <w:p w:rsidR="0057388F" w:rsidRDefault="0057388F" w:rsidP="00FD7001">
      <w:pPr>
        <w:numPr>
          <w:ilvl w:val="1"/>
          <w:numId w:val="166"/>
        </w:numPr>
        <w:tabs>
          <w:tab w:val="left" w:pos="567"/>
        </w:tabs>
        <w:spacing w:line="274" w:lineRule="auto"/>
        <w:ind w:right="420"/>
        <w:rPr>
          <w:rFonts w:ascii="Symbol" w:eastAsia="Symbol" w:hAnsi="Symbol" w:cs="Symbol"/>
          <w:sz w:val="24"/>
          <w:szCs w:val="24"/>
        </w:rPr>
      </w:pPr>
      <w:r>
        <w:rPr>
          <w:rFonts w:eastAsia="Times New Roman"/>
          <w:sz w:val="24"/>
          <w:szCs w:val="24"/>
        </w:rPr>
        <w:t>различать и характеризовать несколько народных художественных промыслов Ро</w:t>
      </w:r>
      <w:r>
        <w:rPr>
          <w:rFonts w:eastAsia="Times New Roman"/>
          <w:sz w:val="24"/>
          <w:szCs w:val="24"/>
        </w:rPr>
        <w:t>с</w:t>
      </w:r>
      <w:r>
        <w:rPr>
          <w:rFonts w:eastAsia="Times New Roman"/>
          <w:sz w:val="24"/>
          <w:szCs w:val="24"/>
        </w:rPr>
        <w:t>сии;</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66"/>
        </w:numPr>
        <w:tabs>
          <w:tab w:val="left" w:pos="567"/>
        </w:tabs>
        <w:spacing w:line="275" w:lineRule="auto"/>
        <w:ind w:right="420"/>
        <w:jc w:val="both"/>
        <w:rPr>
          <w:rFonts w:ascii="Symbol" w:eastAsia="Symbol" w:hAnsi="Symbol" w:cs="Symbol"/>
          <w:sz w:val="24"/>
          <w:szCs w:val="24"/>
        </w:rPr>
      </w:pPr>
      <w:r>
        <w:rPr>
          <w:rFonts w:eastAsia="Times New Roman"/>
          <w:sz w:val="24"/>
          <w:szCs w:val="24"/>
        </w:rPr>
        <w:t>называть пространственные и временные виды искусства и объя</w:t>
      </w:r>
      <w:r>
        <w:rPr>
          <w:rFonts w:eastAsia="Times New Roman"/>
          <w:sz w:val="24"/>
          <w:szCs w:val="24"/>
        </w:rPr>
        <w:t>с</w:t>
      </w:r>
      <w:r>
        <w:rPr>
          <w:rFonts w:eastAsia="Times New Roman"/>
          <w:sz w:val="24"/>
          <w:szCs w:val="24"/>
        </w:rPr>
        <w:t>нять, в чем состоит различие временных и пространственных видов искусства;</w:t>
      </w:r>
    </w:p>
    <w:p w:rsidR="0057388F" w:rsidRDefault="0057388F" w:rsidP="00FD7001">
      <w:pPr>
        <w:numPr>
          <w:ilvl w:val="1"/>
          <w:numId w:val="166"/>
        </w:numPr>
        <w:tabs>
          <w:tab w:val="left" w:pos="567"/>
        </w:tabs>
        <w:spacing w:line="275" w:lineRule="auto"/>
        <w:ind w:right="420"/>
        <w:jc w:val="both"/>
        <w:rPr>
          <w:rFonts w:ascii="Symbol" w:eastAsia="Symbol" w:hAnsi="Symbol" w:cs="Symbol"/>
          <w:sz w:val="24"/>
          <w:szCs w:val="24"/>
        </w:rPr>
      </w:pPr>
      <w:r>
        <w:rPr>
          <w:rFonts w:eastAsia="Times New Roman"/>
          <w:sz w:val="24"/>
          <w:szCs w:val="24"/>
        </w:rPr>
        <w:lastRenderedPageBreak/>
        <w:t>классифицировать жанровую систему в изобразительном иску</w:t>
      </w:r>
      <w:r>
        <w:rPr>
          <w:rFonts w:eastAsia="Times New Roman"/>
          <w:sz w:val="24"/>
          <w:szCs w:val="24"/>
        </w:rPr>
        <w:t>с</w:t>
      </w:r>
      <w:r>
        <w:rPr>
          <w:rFonts w:eastAsia="Times New Roman"/>
          <w:sz w:val="24"/>
          <w:szCs w:val="24"/>
        </w:rPr>
        <w:t>стве и ее значение для анализа развития искусства и понимания изменений видения мира;</w:t>
      </w:r>
    </w:p>
    <w:p w:rsidR="0057388F" w:rsidRDefault="0057388F" w:rsidP="00FD7001">
      <w:pPr>
        <w:numPr>
          <w:ilvl w:val="1"/>
          <w:numId w:val="166"/>
        </w:numPr>
        <w:tabs>
          <w:tab w:val="left" w:pos="567"/>
        </w:tabs>
        <w:spacing w:line="272" w:lineRule="auto"/>
        <w:ind w:right="420"/>
        <w:rPr>
          <w:rFonts w:ascii="Symbol" w:eastAsia="Symbol" w:hAnsi="Symbol" w:cs="Symbol"/>
          <w:sz w:val="24"/>
          <w:szCs w:val="24"/>
        </w:rPr>
      </w:pPr>
      <w:r>
        <w:rPr>
          <w:rFonts w:eastAsia="Times New Roman"/>
          <w:sz w:val="24"/>
          <w:szCs w:val="24"/>
        </w:rPr>
        <w:t>объяснять разницу между предметом изображения, сюжетом и содержанием изобр</w:t>
      </w:r>
      <w:r>
        <w:rPr>
          <w:rFonts w:eastAsia="Times New Roman"/>
          <w:sz w:val="24"/>
          <w:szCs w:val="24"/>
        </w:rPr>
        <w:t>а</w:t>
      </w:r>
      <w:r>
        <w:rPr>
          <w:rFonts w:eastAsia="Times New Roman"/>
          <w:sz w:val="24"/>
          <w:szCs w:val="24"/>
        </w:rPr>
        <w:t>жения;</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66"/>
        </w:numPr>
        <w:tabs>
          <w:tab w:val="left" w:pos="567"/>
        </w:tabs>
        <w:spacing w:line="274" w:lineRule="auto"/>
        <w:ind w:right="420"/>
        <w:rPr>
          <w:rFonts w:ascii="Symbol" w:eastAsia="Symbol" w:hAnsi="Symbol" w:cs="Symbol"/>
          <w:sz w:val="24"/>
          <w:szCs w:val="24"/>
        </w:rPr>
      </w:pPr>
      <w:r>
        <w:rPr>
          <w:rFonts w:eastAsia="Times New Roman"/>
          <w:sz w:val="24"/>
          <w:szCs w:val="24"/>
        </w:rPr>
        <w:t>композиционным навыкам работы, чувству ритма, работе с различными худож</w:t>
      </w:r>
      <w:r>
        <w:rPr>
          <w:rFonts w:eastAsia="Times New Roman"/>
          <w:sz w:val="24"/>
          <w:szCs w:val="24"/>
        </w:rPr>
        <w:t>е</w:t>
      </w:r>
      <w:r>
        <w:rPr>
          <w:rFonts w:eastAsia="Times New Roman"/>
          <w:sz w:val="24"/>
          <w:szCs w:val="24"/>
        </w:rPr>
        <w:t>ственными материалами;</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66"/>
        </w:numPr>
        <w:tabs>
          <w:tab w:val="left" w:pos="567"/>
        </w:tabs>
        <w:spacing w:line="274" w:lineRule="auto"/>
        <w:ind w:right="420"/>
        <w:rPr>
          <w:rFonts w:ascii="Symbol" w:eastAsia="Symbol" w:hAnsi="Symbol" w:cs="Symbol"/>
          <w:sz w:val="24"/>
          <w:szCs w:val="24"/>
        </w:rPr>
      </w:pPr>
      <w:r>
        <w:rPr>
          <w:rFonts w:eastAsia="Times New Roman"/>
          <w:sz w:val="24"/>
          <w:szCs w:val="24"/>
        </w:rPr>
        <w:t>создавать образы, используя все выразительные возможности художественных мат</w:t>
      </w:r>
      <w:r>
        <w:rPr>
          <w:rFonts w:eastAsia="Times New Roman"/>
          <w:sz w:val="24"/>
          <w:szCs w:val="24"/>
        </w:rPr>
        <w:t>е</w:t>
      </w:r>
      <w:r>
        <w:rPr>
          <w:rFonts w:eastAsia="Times New Roman"/>
          <w:sz w:val="24"/>
          <w:szCs w:val="24"/>
        </w:rPr>
        <w:t>риалов;</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66"/>
        </w:numPr>
        <w:tabs>
          <w:tab w:val="left" w:pos="567"/>
        </w:tabs>
        <w:rPr>
          <w:rFonts w:ascii="Symbol" w:eastAsia="Symbol" w:hAnsi="Symbol" w:cs="Symbol"/>
          <w:sz w:val="24"/>
          <w:szCs w:val="24"/>
        </w:rPr>
      </w:pPr>
      <w:r>
        <w:rPr>
          <w:rFonts w:eastAsia="Times New Roman"/>
          <w:sz w:val="24"/>
          <w:szCs w:val="24"/>
        </w:rPr>
        <w:t xml:space="preserve">простым навыкам изображения с помощью пятна и </w:t>
      </w:r>
      <w:proofErr w:type="gramStart"/>
      <w:r>
        <w:rPr>
          <w:rFonts w:eastAsia="Times New Roman"/>
          <w:sz w:val="24"/>
          <w:szCs w:val="24"/>
        </w:rPr>
        <w:t>тональных</w:t>
      </w:r>
      <w:proofErr w:type="gramEnd"/>
    </w:p>
    <w:p w:rsidR="0057388F" w:rsidRDefault="0057388F" w:rsidP="0057388F">
      <w:pPr>
        <w:spacing w:line="27" w:lineRule="exact"/>
        <w:rPr>
          <w:rFonts w:ascii="Symbol" w:eastAsia="Symbol" w:hAnsi="Symbol" w:cs="Symbol"/>
          <w:sz w:val="24"/>
          <w:szCs w:val="24"/>
        </w:rPr>
      </w:pPr>
    </w:p>
    <w:p w:rsidR="0057388F" w:rsidRDefault="0057388F" w:rsidP="0057388F">
      <w:pPr>
        <w:rPr>
          <w:rFonts w:ascii="Symbol" w:eastAsia="Symbol" w:hAnsi="Symbol" w:cs="Symbol"/>
          <w:sz w:val="24"/>
          <w:szCs w:val="24"/>
        </w:rPr>
      </w:pPr>
      <w:r>
        <w:rPr>
          <w:rFonts w:eastAsia="Times New Roman"/>
          <w:sz w:val="24"/>
          <w:szCs w:val="24"/>
        </w:rPr>
        <w:t>отношений;</w:t>
      </w:r>
    </w:p>
    <w:p w:rsidR="0057388F" w:rsidRDefault="0057388F" w:rsidP="0057388F">
      <w:pPr>
        <w:spacing w:line="55" w:lineRule="exact"/>
        <w:rPr>
          <w:rFonts w:ascii="Symbol" w:eastAsia="Symbol" w:hAnsi="Symbol" w:cs="Symbol"/>
          <w:sz w:val="24"/>
          <w:szCs w:val="24"/>
        </w:rPr>
      </w:pPr>
    </w:p>
    <w:p w:rsidR="0057388F" w:rsidRDefault="0057388F" w:rsidP="00FD7001">
      <w:pPr>
        <w:numPr>
          <w:ilvl w:val="1"/>
          <w:numId w:val="166"/>
        </w:numPr>
        <w:tabs>
          <w:tab w:val="left" w:pos="567"/>
        </w:tabs>
        <w:spacing w:line="274" w:lineRule="auto"/>
        <w:ind w:right="420"/>
        <w:rPr>
          <w:rFonts w:ascii="Symbol" w:eastAsia="Symbol" w:hAnsi="Symbol" w:cs="Symbol"/>
          <w:sz w:val="24"/>
          <w:szCs w:val="24"/>
        </w:rPr>
      </w:pPr>
      <w:r>
        <w:rPr>
          <w:rFonts w:eastAsia="Times New Roman"/>
          <w:sz w:val="24"/>
          <w:szCs w:val="24"/>
        </w:rPr>
        <w:t>навыку плоскостного силуэтного изображения обычных, простых предметов (кухо</w:t>
      </w:r>
      <w:r>
        <w:rPr>
          <w:rFonts w:eastAsia="Times New Roman"/>
          <w:sz w:val="24"/>
          <w:szCs w:val="24"/>
        </w:rPr>
        <w:t>н</w:t>
      </w:r>
      <w:r>
        <w:rPr>
          <w:rFonts w:eastAsia="Times New Roman"/>
          <w:sz w:val="24"/>
          <w:szCs w:val="24"/>
        </w:rPr>
        <w:t>ная утварь);</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66"/>
        </w:numPr>
        <w:tabs>
          <w:tab w:val="left" w:pos="567"/>
        </w:tabs>
        <w:spacing w:line="274" w:lineRule="auto"/>
        <w:ind w:right="420"/>
        <w:rPr>
          <w:rFonts w:ascii="Symbol" w:eastAsia="Symbol" w:hAnsi="Symbol" w:cs="Symbol"/>
          <w:sz w:val="24"/>
          <w:szCs w:val="24"/>
        </w:rPr>
      </w:pPr>
      <w:r>
        <w:rPr>
          <w:rFonts w:eastAsia="Times New Roman"/>
          <w:sz w:val="24"/>
          <w:szCs w:val="24"/>
        </w:rPr>
        <w:t>изображать сложную форму предмета (силуэт) как соотношение простых геометрич</w:t>
      </w:r>
      <w:r>
        <w:rPr>
          <w:rFonts w:eastAsia="Times New Roman"/>
          <w:sz w:val="24"/>
          <w:szCs w:val="24"/>
        </w:rPr>
        <w:t>е</w:t>
      </w:r>
      <w:r>
        <w:rPr>
          <w:rFonts w:eastAsia="Times New Roman"/>
          <w:sz w:val="24"/>
          <w:szCs w:val="24"/>
        </w:rPr>
        <w:t>ских фигур, соблюдая их пропорции;</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66"/>
        </w:numPr>
        <w:tabs>
          <w:tab w:val="left" w:pos="567"/>
        </w:tabs>
        <w:spacing w:line="272" w:lineRule="auto"/>
        <w:ind w:right="440"/>
        <w:rPr>
          <w:rFonts w:ascii="Symbol" w:eastAsia="Symbol" w:hAnsi="Symbol" w:cs="Symbol"/>
          <w:sz w:val="24"/>
          <w:szCs w:val="24"/>
        </w:rPr>
      </w:pPr>
      <w:r>
        <w:rPr>
          <w:rFonts w:eastAsia="Times New Roman"/>
          <w:sz w:val="24"/>
          <w:szCs w:val="24"/>
        </w:rPr>
        <w:t>создавать линейные изображения геометрических тел и натюрморт с натуры из ге</w:t>
      </w:r>
      <w:r>
        <w:rPr>
          <w:rFonts w:eastAsia="Times New Roman"/>
          <w:sz w:val="24"/>
          <w:szCs w:val="24"/>
        </w:rPr>
        <w:t>о</w:t>
      </w:r>
      <w:r>
        <w:rPr>
          <w:rFonts w:eastAsia="Times New Roman"/>
          <w:sz w:val="24"/>
          <w:szCs w:val="24"/>
        </w:rPr>
        <w:t>метрических тел;</w:t>
      </w:r>
    </w:p>
    <w:p w:rsidR="0057388F" w:rsidRDefault="0057388F" w:rsidP="00FD7001">
      <w:pPr>
        <w:tabs>
          <w:tab w:val="left" w:pos="567"/>
        </w:tabs>
        <w:spacing w:line="1" w:lineRule="exact"/>
        <w:rPr>
          <w:rFonts w:ascii="Symbol" w:eastAsia="Symbol" w:hAnsi="Symbol" w:cs="Symbol"/>
          <w:sz w:val="24"/>
          <w:szCs w:val="24"/>
        </w:rPr>
      </w:pPr>
    </w:p>
    <w:p w:rsidR="0057388F" w:rsidRDefault="0057388F" w:rsidP="00FD7001">
      <w:pPr>
        <w:numPr>
          <w:ilvl w:val="1"/>
          <w:numId w:val="166"/>
        </w:numPr>
        <w:tabs>
          <w:tab w:val="left" w:pos="567"/>
        </w:tabs>
        <w:rPr>
          <w:rFonts w:ascii="Symbol" w:eastAsia="Symbol" w:hAnsi="Symbol" w:cs="Symbol"/>
          <w:sz w:val="24"/>
          <w:szCs w:val="24"/>
        </w:rPr>
      </w:pPr>
      <w:r>
        <w:rPr>
          <w:rFonts w:eastAsia="Times New Roman"/>
          <w:sz w:val="24"/>
          <w:szCs w:val="24"/>
        </w:rPr>
        <w:t xml:space="preserve">строить изображения простых предметов по правилам </w:t>
      </w:r>
      <w:proofErr w:type="gramStart"/>
      <w:r>
        <w:rPr>
          <w:rFonts w:eastAsia="Times New Roman"/>
          <w:sz w:val="24"/>
          <w:szCs w:val="24"/>
        </w:rPr>
        <w:t>линейной</w:t>
      </w:r>
      <w:proofErr w:type="gramEnd"/>
    </w:p>
    <w:p w:rsidR="0057388F" w:rsidRDefault="0057388F" w:rsidP="00FD7001">
      <w:pPr>
        <w:tabs>
          <w:tab w:val="left" w:pos="567"/>
        </w:tabs>
        <w:spacing w:line="27" w:lineRule="exact"/>
        <w:rPr>
          <w:rFonts w:ascii="Symbol" w:eastAsia="Symbol" w:hAnsi="Symbol" w:cs="Symbol"/>
          <w:sz w:val="24"/>
          <w:szCs w:val="24"/>
        </w:rPr>
      </w:pPr>
    </w:p>
    <w:p w:rsidR="0057388F" w:rsidRDefault="0057388F" w:rsidP="00FD7001">
      <w:pPr>
        <w:tabs>
          <w:tab w:val="left" w:pos="567"/>
        </w:tabs>
        <w:rPr>
          <w:rFonts w:ascii="Symbol" w:eastAsia="Symbol" w:hAnsi="Symbol" w:cs="Symbol"/>
          <w:sz w:val="24"/>
          <w:szCs w:val="24"/>
        </w:rPr>
      </w:pPr>
      <w:r>
        <w:rPr>
          <w:rFonts w:eastAsia="Times New Roman"/>
          <w:sz w:val="24"/>
          <w:szCs w:val="24"/>
        </w:rPr>
        <w:t>перспективы;</w:t>
      </w:r>
    </w:p>
    <w:p w:rsidR="0057388F" w:rsidRDefault="0057388F" w:rsidP="00FD7001">
      <w:pPr>
        <w:tabs>
          <w:tab w:val="left" w:pos="567"/>
        </w:tabs>
        <w:spacing w:line="55" w:lineRule="exact"/>
        <w:rPr>
          <w:rFonts w:ascii="Symbol" w:eastAsia="Symbol" w:hAnsi="Symbol" w:cs="Symbol"/>
          <w:sz w:val="24"/>
          <w:szCs w:val="24"/>
        </w:rPr>
      </w:pPr>
    </w:p>
    <w:p w:rsidR="0057388F" w:rsidRPr="00FD7001" w:rsidRDefault="0057388F" w:rsidP="00FD7001">
      <w:pPr>
        <w:numPr>
          <w:ilvl w:val="0"/>
          <w:numId w:val="167"/>
        </w:numPr>
        <w:tabs>
          <w:tab w:val="left" w:pos="567"/>
          <w:tab w:val="left" w:pos="709"/>
        </w:tabs>
        <w:spacing w:line="274" w:lineRule="auto"/>
        <w:ind w:right="420"/>
        <w:jc w:val="both"/>
        <w:rPr>
          <w:rFonts w:ascii="Symbol" w:eastAsia="Symbol" w:hAnsi="Symbol" w:cs="Symbol"/>
          <w:sz w:val="24"/>
          <w:szCs w:val="24"/>
        </w:rPr>
      </w:pPr>
      <w:r w:rsidRPr="00FD7001">
        <w:rPr>
          <w:rFonts w:eastAsia="Times New Roman"/>
          <w:sz w:val="24"/>
          <w:szCs w:val="24"/>
        </w:rPr>
        <w:t>характеризовать освещение как важнейшее выразительное средство изобр</w:t>
      </w:r>
      <w:r w:rsidRPr="00FD7001">
        <w:rPr>
          <w:rFonts w:eastAsia="Times New Roman"/>
          <w:sz w:val="24"/>
          <w:szCs w:val="24"/>
        </w:rPr>
        <w:t>а</w:t>
      </w:r>
      <w:r w:rsidRPr="00FD7001">
        <w:rPr>
          <w:rFonts w:eastAsia="Times New Roman"/>
          <w:sz w:val="24"/>
          <w:szCs w:val="24"/>
        </w:rPr>
        <w:t xml:space="preserve">зительного искусства, как средство построения объема предметов и глубины </w:t>
      </w:r>
      <w:proofErr w:type="spellStart"/>
      <w:r w:rsidRPr="00FD7001">
        <w:rPr>
          <w:rFonts w:eastAsia="Times New Roman"/>
          <w:sz w:val="24"/>
          <w:szCs w:val="24"/>
        </w:rPr>
        <w:t>простра</w:t>
      </w:r>
      <w:r w:rsidRPr="00FD7001">
        <w:rPr>
          <w:rFonts w:eastAsia="Times New Roman"/>
          <w:sz w:val="24"/>
          <w:szCs w:val="24"/>
        </w:rPr>
        <w:t>н</w:t>
      </w:r>
      <w:r w:rsidRPr="00FD7001">
        <w:rPr>
          <w:rFonts w:eastAsia="Times New Roman"/>
          <w:sz w:val="24"/>
          <w:szCs w:val="24"/>
        </w:rPr>
        <w:t>ства</w:t>
      </w:r>
      <w:proofErr w:type="gramStart"/>
      <w:r w:rsidRPr="00FD7001">
        <w:rPr>
          <w:rFonts w:eastAsia="Times New Roman"/>
          <w:sz w:val="24"/>
          <w:szCs w:val="24"/>
        </w:rPr>
        <w:t>;п</w:t>
      </w:r>
      <w:proofErr w:type="gramEnd"/>
      <w:r w:rsidRPr="00FD7001">
        <w:rPr>
          <w:rFonts w:eastAsia="Times New Roman"/>
          <w:sz w:val="24"/>
          <w:szCs w:val="24"/>
        </w:rPr>
        <w:t>ередавать</w:t>
      </w:r>
      <w:proofErr w:type="spellEnd"/>
      <w:r w:rsidRPr="00FD7001">
        <w:rPr>
          <w:rFonts w:eastAsia="Times New Roman"/>
          <w:sz w:val="24"/>
          <w:szCs w:val="24"/>
        </w:rPr>
        <w:t xml:space="preserve"> с помощью света характер формы и эмоциональное напряжение в комп</w:t>
      </w:r>
      <w:r w:rsidRPr="00FD7001">
        <w:rPr>
          <w:rFonts w:eastAsia="Times New Roman"/>
          <w:sz w:val="24"/>
          <w:szCs w:val="24"/>
        </w:rPr>
        <w:t>о</w:t>
      </w:r>
      <w:r w:rsidRPr="00FD7001">
        <w:rPr>
          <w:rFonts w:eastAsia="Times New Roman"/>
          <w:sz w:val="24"/>
          <w:szCs w:val="24"/>
        </w:rPr>
        <w:t>зиции натюрморта;</w:t>
      </w:r>
    </w:p>
    <w:p w:rsidR="0057388F" w:rsidRDefault="0057388F" w:rsidP="00FD7001">
      <w:pPr>
        <w:tabs>
          <w:tab w:val="left" w:pos="709"/>
        </w:tabs>
        <w:spacing w:line="2" w:lineRule="exact"/>
        <w:rPr>
          <w:rFonts w:ascii="Symbol" w:eastAsia="Symbol" w:hAnsi="Symbol" w:cs="Symbol"/>
          <w:sz w:val="24"/>
          <w:szCs w:val="24"/>
        </w:rPr>
      </w:pPr>
    </w:p>
    <w:p w:rsidR="0057388F" w:rsidRDefault="0057388F" w:rsidP="00FD7001">
      <w:pPr>
        <w:numPr>
          <w:ilvl w:val="0"/>
          <w:numId w:val="167"/>
        </w:numPr>
        <w:tabs>
          <w:tab w:val="left" w:pos="709"/>
          <w:tab w:val="left" w:pos="2560"/>
        </w:tabs>
        <w:spacing w:line="274" w:lineRule="auto"/>
        <w:ind w:right="420"/>
        <w:rPr>
          <w:rFonts w:ascii="Symbol" w:eastAsia="Symbol" w:hAnsi="Symbol" w:cs="Symbol"/>
          <w:sz w:val="24"/>
          <w:szCs w:val="24"/>
        </w:rPr>
      </w:pPr>
      <w:r>
        <w:rPr>
          <w:rFonts w:eastAsia="Times New Roman"/>
          <w:sz w:val="24"/>
          <w:szCs w:val="24"/>
        </w:rPr>
        <w:t>творческому опыту выполнения графического натюрморта и гр</w:t>
      </w:r>
      <w:r>
        <w:rPr>
          <w:rFonts w:eastAsia="Times New Roman"/>
          <w:sz w:val="24"/>
          <w:szCs w:val="24"/>
        </w:rPr>
        <w:t>а</w:t>
      </w:r>
      <w:r>
        <w:rPr>
          <w:rFonts w:eastAsia="Times New Roman"/>
          <w:sz w:val="24"/>
          <w:szCs w:val="24"/>
        </w:rPr>
        <w:t>вюры наклейками на картоне;</w:t>
      </w:r>
    </w:p>
    <w:p w:rsidR="0057388F" w:rsidRDefault="0057388F" w:rsidP="00FD7001">
      <w:pPr>
        <w:tabs>
          <w:tab w:val="left" w:pos="709"/>
        </w:tabs>
        <w:spacing w:line="2" w:lineRule="exact"/>
        <w:rPr>
          <w:rFonts w:ascii="Symbol" w:eastAsia="Symbol" w:hAnsi="Symbol" w:cs="Symbol"/>
          <w:sz w:val="24"/>
          <w:szCs w:val="24"/>
        </w:rPr>
      </w:pPr>
    </w:p>
    <w:p w:rsidR="0057388F" w:rsidRDefault="0057388F" w:rsidP="00FD7001">
      <w:pPr>
        <w:numPr>
          <w:ilvl w:val="0"/>
          <w:numId w:val="167"/>
        </w:numPr>
        <w:tabs>
          <w:tab w:val="left" w:pos="709"/>
          <w:tab w:val="left" w:pos="2560"/>
        </w:tabs>
        <w:rPr>
          <w:rFonts w:ascii="Symbol" w:eastAsia="Symbol" w:hAnsi="Symbol" w:cs="Symbol"/>
          <w:sz w:val="24"/>
          <w:szCs w:val="24"/>
        </w:rPr>
      </w:pPr>
      <w:r>
        <w:rPr>
          <w:rFonts w:eastAsia="Times New Roman"/>
          <w:sz w:val="24"/>
          <w:szCs w:val="24"/>
        </w:rPr>
        <w:t>выражать  цветом  в  натюрморте  собственное  настроение  и</w:t>
      </w:r>
    </w:p>
    <w:p w:rsidR="0057388F" w:rsidRDefault="0057388F" w:rsidP="00FD7001">
      <w:pPr>
        <w:tabs>
          <w:tab w:val="left" w:pos="709"/>
        </w:tabs>
        <w:spacing w:line="27" w:lineRule="exact"/>
        <w:rPr>
          <w:rFonts w:ascii="Symbol" w:eastAsia="Symbol" w:hAnsi="Symbol" w:cs="Symbol"/>
          <w:sz w:val="24"/>
          <w:szCs w:val="24"/>
        </w:rPr>
      </w:pPr>
    </w:p>
    <w:p w:rsidR="0057388F" w:rsidRDefault="0057388F" w:rsidP="00FD7001">
      <w:pPr>
        <w:tabs>
          <w:tab w:val="left" w:pos="709"/>
        </w:tabs>
        <w:rPr>
          <w:rFonts w:ascii="Symbol" w:eastAsia="Symbol" w:hAnsi="Symbol" w:cs="Symbol"/>
          <w:sz w:val="24"/>
          <w:szCs w:val="24"/>
        </w:rPr>
      </w:pPr>
      <w:r>
        <w:rPr>
          <w:rFonts w:eastAsia="Times New Roman"/>
          <w:sz w:val="24"/>
          <w:szCs w:val="24"/>
        </w:rPr>
        <w:t>переживания;</w:t>
      </w:r>
    </w:p>
    <w:p w:rsidR="0057388F" w:rsidRDefault="0057388F" w:rsidP="00FD7001">
      <w:pPr>
        <w:tabs>
          <w:tab w:val="left" w:pos="709"/>
        </w:tabs>
        <w:spacing w:line="55" w:lineRule="exact"/>
        <w:rPr>
          <w:rFonts w:ascii="Symbol" w:eastAsia="Symbol" w:hAnsi="Symbol" w:cs="Symbol"/>
          <w:sz w:val="24"/>
          <w:szCs w:val="24"/>
        </w:rPr>
      </w:pPr>
    </w:p>
    <w:p w:rsidR="0057388F" w:rsidRDefault="0057388F" w:rsidP="00FD7001">
      <w:pPr>
        <w:numPr>
          <w:ilvl w:val="0"/>
          <w:numId w:val="167"/>
        </w:numPr>
        <w:tabs>
          <w:tab w:val="left" w:pos="709"/>
          <w:tab w:val="left" w:pos="2560"/>
        </w:tabs>
        <w:spacing w:line="275" w:lineRule="auto"/>
        <w:ind w:right="420"/>
        <w:jc w:val="both"/>
        <w:rPr>
          <w:rFonts w:ascii="Symbol" w:eastAsia="Symbol" w:hAnsi="Symbol" w:cs="Symbol"/>
          <w:sz w:val="24"/>
          <w:szCs w:val="24"/>
        </w:rPr>
      </w:pPr>
      <w:r>
        <w:rPr>
          <w:rFonts w:eastAsia="Times New Roman"/>
          <w:sz w:val="24"/>
          <w:szCs w:val="24"/>
        </w:rPr>
        <w:t>рассуждать о разных способах передачи перспективы в изобраз</w:t>
      </w:r>
      <w:r>
        <w:rPr>
          <w:rFonts w:eastAsia="Times New Roman"/>
          <w:sz w:val="24"/>
          <w:szCs w:val="24"/>
        </w:rPr>
        <w:t>и</w:t>
      </w:r>
      <w:r>
        <w:rPr>
          <w:rFonts w:eastAsia="Times New Roman"/>
          <w:sz w:val="24"/>
          <w:szCs w:val="24"/>
        </w:rPr>
        <w:t>тельном искусстве как выражении различных мировоззренческих смыслов;</w:t>
      </w:r>
    </w:p>
    <w:p w:rsidR="0057388F" w:rsidRDefault="0057388F" w:rsidP="00FD7001">
      <w:pPr>
        <w:numPr>
          <w:ilvl w:val="0"/>
          <w:numId w:val="167"/>
        </w:numPr>
        <w:tabs>
          <w:tab w:val="left" w:pos="709"/>
          <w:tab w:val="left" w:pos="2560"/>
        </w:tabs>
        <w:rPr>
          <w:rFonts w:ascii="Symbol" w:eastAsia="Symbol" w:hAnsi="Symbol" w:cs="Symbol"/>
          <w:sz w:val="24"/>
          <w:szCs w:val="24"/>
        </w:rPr>
      </w:pPr>
      <w:r>
        <w:rPr>
          <w:rFonts w:eastAsia="Times New Roman"/>
          <w:sz w:val="24"/>
          <w:szCs w:val="24"/>
        </w:rPr>
        <w:t>применять перспективу в практической творческой работе;</w:t>
      </w:r>
    </w:p>
    <w:p w:rsidR="0057388F" w:rsidRDefault="0057388F" w:rsidP="00FD7001">
      <w:pPr>
        <w:tabs>
          <w:tab w:val="left" w:pos="709"/>
        </w:tabs>
        <w:spacing w:line="37" w:lineRule="exact"/>
        <w:rPr>
          <w:rFonts w:ascii="Symbol" w:eastAsia="Symbol" w:hAnsi="Symbol" w:cs="Symbol"/>
          <w:sz w:val="24"/>
          <w:szCs w:val="24"/>
        </w:rPr>
      </w:pPr>
    </w:p>
    <w:p w:rsidR="0057388F" w:rsidRDefault="0057388F" w:rsidP="00FD7001">
      <w:pPr>
        <w:numPr>
          <w:ilvl w:val="0"/>
          <w:numId w:val="167"/>
        </w:numPr>
        <w:tabs>
          <w:tab w:val="left" w:pos="709"/>
          <w:tab w:val="left" w:pos="2560"/>
        </w:tabs>
        <w:spacing w:line="274" w:lineRule="auto"/>
        <w:ind w:right="420"/>
        <w:rPr>
          <w:rFonts w:ascii="Symbol" w:eastAsia="Symbol" w:hAnsi="Symbol" w:cs="Symbol"/>
          <w:sz w:val="24"/>
          <w:szCs w:val="24"/>
        </w:rPr>
      </w:pPr>
      <w:r>
        <w:rPr>
          <w:rFonts w:eastAsia="Times New Roman"/>
          <w:sz w:val="24"/>
          <w:szCs w:val="24"/>
        </w:rPr>
        <w:t>навыкам изображения перспективных сокращений в зарисовках наблюдаемого;</w:t>
      </w:r>
    </w:p>
    <w:p w:rsidR="0057388F" w:rsidRDefault="0057388F" w:rsidP="00FD7001">
      <w:pPr>
        <w:tabs>
          <w:tab w:val="left" w:pos="709"/>
        </w:tabs>
        <w:spacing w:line="2" w:lineRule="exact"/>
        <w:rPr>
          <w:rFonts w:ascii="Symbol" w:eastAsia="Symbol" w:hAnsi="Symbol" w:cs="Symbol"/>
          <w:sz w:val="24"/>
          <w:szCs w:val="24"/>
        </w:rPr>
      </w:pPr>
    </w:p>
    <w:p w:rsidR="0057388F" w:rsidRDefault="0057388F" w:rsidP="00FD7001">
      <w:pPr>
        <w:numPr>
          <w:ilvl w:val="0"/>
          <w:numId w:val="167"/>
        </w:numPr>
        <w:tabs>
          <w:tab w:val="left" w:pos="709"/>
          <w:tab w:val="left" w:pos="2560"/>
        </w:tabs>
        <w:spacing w:line="274" w:lineRule="auto"/>
        <w:ind w:right="420"/>
        <w:rPr>
          <w:rFonts w:ascii="Symbol" w:eastAsia="Symbol" w:hAnsi="Symbol" w:cs="Symbol"/>
          <w:sz w:val="24"/>
          <w:szCs w:val="24"/>
        </w:rPr>
      </w:pPr>
      <w:r>
        <w:rPr>
          <w:rFonts w:eastAsia="Times New Roman"/>
          <w:sz w:val="24"/>
          <w:szCs w:val="24"/>
        </w:rPr>
        <w:t>навыкам изображения уходящего вдаль пространства, применяя правила линейной и воздушной перспективы;</w:t>
      </w:r>
    </w:p>
    <w:p w:rsidR="0057388F" w:rsidRDefault="0057388F" w:rsidP="00FD7001">
      <w:pPr>
        <w:tabs>
          <w:tab w:val="left" w:pos="709"/>
        </w:tabs>
        <w:spacing w:line="2" w:lineRule="exact"/>
        <w:rPr>
          <w:rFonts w:ascii="Symbol" w:eastAsia="Symbol" w:hAnsi="Symbol" w:cs="Symbol"/>
          <w:sz w:val="24"/>
          <w:szCs w:val="24"/>
        </w:rPr>
      </w:pPr>
    </w:p>
    <w:p w:rsidR="0057388F" w:rsidRDefault="0057388F" w:rsidP="00FD7001">
      <w:pPr>
        <w:numPr>
          <w:ilvl w:val="0"/>
          <w:numId w:val="167"/>
        </w:numPr>
        <w:tabs>
          <w:tab w:val="left" w:pos="709"/>
          <w:tab w:val="left" w:pos="2560"/>
        </w:tabs>
        <w:spacing w:line="274" w:lineRule="auto"/>
        <w:ind w:right="420"/>
        <w:rPr>
          <w:rFonts w:ascii="Symbol" w:eastAsia="Symbol" w:hAnsi="Symbol" w:cs="Symbol"/>
          <w:sz w:val="24"/>
          <w:szCs w:val="24"/>
        </w:rPr>
      </w:pPr>
      <w:r>
        <w:rPr>
          <w:rFonts w:eastAsia="Times New Roman"/>
          <w:sz w:val="24"/>
          <w:szCs w:val="24"/>
        </w:rPr>
        <w:t>видеть, наблюдать и эстетически переживать изменчивость цвет</w:t>
      </w:r>
      <w:r>
        <w:rPr>
          <w:rFonts w:eastAsia="Times New Roman"/>
          <w:sz w:val="24"/>
          <w:szCs w:val="24"/>
        </w:rPr>
        <w:t>о</w:t>
      </w:r>
      <w:r>
        <w:rPr>
          <w:rFonts w:eastAsia="Times New Roman"/>
          <w:sz w:val="24"/>
          <w:szCs w:val="24"/>
        </w:rPr>
        <w:t>вого состояния и настроения в природе;</w:t>
      </w:r>
    </w:p>
    <w:p w:rsidR="0057388F" w:rsidRDefault="0057388F" w:rsidP="00FD7001">
      <w:pPr>
        <w:tabs>
          <w:tab w:val="left" w:pos="709"/>
        </w:tabs>
        <w:spacing w:line="2" w:lineRule="exact"/>
        <w:rPr>
          <w:rFonts w:ascii="Symbol" w:eastAsia="Symbol" w:hAnsi="Symbol" w:cs="Symbol"/>
          <w:sz w:val="24"/>
          <w:szCs w:val="24"/>
        </w:rPr>
      </w:pPr>
    </w:p>
    <w:p w:rsidR="0057388F" w:rsidRDefault="0057388F" w:rsidP="00FD7001">
      <w:pPr>
        <w:numPr>
          <w:ilvl w:val="0"/>
          <w:numId w:val="167"/>
        </w:numPr>
        <w:tabs>
          <w:tab w:val="left" w:pos="709"/>
          <w:tab w:val="left" w:pos="2560"/>
        </w:tabs>
        <w:rPr>
          <w:rFonts w:ascii="Symbol" w:eastAsia="Symbol" w:hAnsi="Symbol" w:cs="Symbol"/>
          <w:sz w:val="24"/>
          <w:szCs w:val="24"/>
        </w:rPr>
      </w:pPr>
      <w:r>
        <w:rPr>
          <w:rFonts w:eastAsia="Times New Roman"/>
          <w:sz w:val="24"/>
          <w:szCs w:val="24"/>
        </w:rPr>
        <w:t>навыкам создания пейзажных зарисовок;</w:t>
      </w:r>
    </w:p>
    <w:p w:rsidR="0057388F" w:rsidRDefault="0057388F" w:rsidP="00FD7001">
      <w:pPr>
        <w:tabs>
          <w:tab w:val="left" w:pos="709"/>
        </w:tabs>
        <w:spacing w:line="41" w:lineRule="exact"/>
        <w:rPr>
          <w:rFonts w:ascii="Symbol" w:eastAsia="Symbol" w:hAnsi="Symbol" w:cs="Symbol"/>
          <w:sz w:val="24"/>
          <w:szCs w:val="24"/>
        </w:rPr>
      </w:pPr>
    </w:p>
    <w:p w:rsidR="0057388F" w:rsidRDefault="0057388F" w:rsidP="00FD7001">
      <w:pPr>
        <w:numPr>
          <w:ilvl w:val="0"/>
          <w:numId w:val="167"/>
        </w:numPr>
        <w:tabs>
          <w:tab w:val="left" w:pos="709"/>
          <w:tab w:val="left" w:pos="2560"/>
        </w:tabs>
        <w:spacing w:line="272" w:lineRule="auto"/>
        <w:ind w:right="420"/>
        <w:rPr>
          <w:rFonts w:ascii="Symbol" w:eastAsia="Symbol" w:hAnsi="Symbol" w:cs="Symbol"/>
          <w:sz w:val="24"/>
          <w:szCs w:val="24"/>
        </w:rPr>
      </w:pPr>
      <w:r>
        <w:rPr>
          <w:rFonts w:eastAsia="Times New Roman"/>
          <w:sz w:val="24"/>
          <w:szCs w:val="24"/>
        </w:rPr>
        <w:t>различать и характеризовать понятия: пространство, ракурс, во</w:t>
      </w:r>
      <w:r>
        <w:rPr>
          <w:rFonts w:eastAsia="Times New Roman"/>
          <w:sz w:val="24"/>
          <w:szCs w:val="24"/>
        </w:rPr>
        <w:t>з</w:t>
      </w:r>
      <w:r>
        <w:rPr>
          <w:rFonts w:eastAsia="Times New Roman"/>
          <w:sz w:val="24"/>
          <w:szCs w:val="24"/>
        </w:rPr>
        <w:t>душная перспектива;</w:t>
      </w:r>
    </w:p>
    <w:p w:rsidR="0057388F" w:rsidRDefault="0057388F" w:rsidP="00FD7001">
      <w:pPr>
        <w:tabs>
          <w:tab w:val="left" w:pos="709"/>
        </w:tabs>
        <w:spacing w:line="2" w:lineRule="exact"/>
        <w:rPr>
          <w:rFonts w:ascii="Symbol" w:eastAsia="Symbol" w:hAnsi="Symbol" w:cs="Symbol"/>
          <w:sz w:val="24"/>
          <w:szCs w:val="24"/>
        </w:rPr>
      </w:pPr>
    </w:p>
    <w:p w:rsidR="0057388F" w:rsidRDefault="0057388F" w:rsidP="00FD7001">
      <w:pPr>
        <w:numPr>
          <w:ilvl w:val="0"/>
          <w:numId w:val="167"/>
        </w:numPr>
        <w:tabs>
          <w:tab w:val="left" w:pos="709"/>
          <w:tab w:val="left" w:pos="2560"/>
        </w:tabs>
        <w:rPr>
          <w:rFonts w:ascii="Symbol" w:eastAsia="Symbol" w:hAnsi="Symbol" w:cs="Symbol"/>
          <w:sz w:val="24"/>
          <w:szCs w:val="24"/>
        </w:rPr>
      </w:pPr>
      <w:r>
        <w:rPr>
          <w:rFonts w:eastAsia="Times New Roman"/>
          <w:sz w:val="24"/>
          <w:szCs w:val="24"/>
        </w:rPr>
        <w:t>пользоваться правилами работы на пленэре;</w:t>
      </w:r>
    </w:p>
    <w:p w:rsidR="0057388F" w:rsidRDefault="0057388F" w:rsidP="00FD7001">
      <w:pPr>
        <w:tabs>
          <w:tab w:val="left" w:pos="709"/>
        </w:tabs>
        <w:spacing w:line="41" w:lineRule="exact"/>
        <w:rPr>
          <w:rFonts w:ascii="Symbol" w:eastAsia="Symbol" w:hAnsi="Symbol" w:cs="Symbol"/>
          <w:sz w:val="24"/>
          <w:szCs w:val="24"/>
        </w:rPr>
      </w:pPr>
    </w:p>
    <w:p w:rsidR="0057388F" w:rsidRDefault="0057388F" w:rsidP="00FD7001">
      <w:pPr>
        <w:numPr>
          <w:ilvl w:val="0"/>
          <w:numId w:val="167"/>
        </w:numPr>
        <w:tabs>
          <w:tab w:val="left" w:pos="709"/>
          <w:tab w:val="left" w:pos="2560"/>
        </w:tabs>
        <w:spacing w:line="275" w:lineRule="auto"/>
        <w:ind w:right="420"/>
        <w:jc w:val="both"/>
        <w:rPr>
          <w:rFonts w:ascii="Symbol" w:eastAsia="Symbol" w:hAnsi="Symbol" w:cs="Symbol"/>
          <w:sz w:val="24"/>
          <w:szCs w:val="24"/>
        </w:rPr>
      </w:pPr>
      <w:r>
        <w:rPr>
          <w:rFonts w:eastAsia="Times New Roman"/>
          <w:sz w:val="24"/>
          <w:szCs w:val="24"/>
        </w:rPr>
        <w:t>использовать цвет как инструмент передачи своих чувств и представлений о крас</w:t>
      </w:r>
      <w:r>
        <w:rPr>
          <w:rFonts w:eastAsia="Times New Roman"/>
          <w:sz w:val="24"/>
          <w:szCs w:val="24"/>
        </w:rPr>
        <w:t>о</w:t>
      </w:r>
      <w:r>
        <w:rPr>
          <w:rFonts w:eastAsia="Times New Roman"/>
          <w:sz w:val="24"/>
          <w:szCs w:val="24"/>
        </w:rPr>
        <w:t>те; осознавать, что колорит является средством эмоциональной выразительности живопи</w:t>
      </w:r>
      <w:r>
        <w:rPr>
          <w:rFonts w:eastAsia="Times New Roman"/>
          <w:sz w:val="24"/>
          <w:szCs w:val="24"/>
        </w:rPr>
        <w:t>с</w:t>
      </w:r>
      <w:r>
        <w:rPr>
          <w:rFonts w:eastAsia="Times New Roman"/>
          <w:sz w:val="24"/>
          <w:szCs w:val="24"/>
        </w:rPr>
        <w:t>ного произведения;</w:t>
      </w:r>
    </w:p>
    <w:p w:rsidR="0057388F" w:rsidRDefault="0057388F" w:rsidP="00FD7001">
      <w:pPr>
        <w:numPr>
          <w:ilvl w:val="0"/>
          <w:numId w:val="167"/>
        </w:numPr>
        <w:tabs>
          <w:tab w:val="left" w:pos="709"/>
          <w:tab w:val="left" w:pos="2560"/>
        </w:tabs>
        <w:spacing w:line="274" w:lineRule="auto"/>
        <w:ind w:right="420"/>
        <w:rPr>
          <w:rFonts w:ascii="Symbol" w:eastAsia="Symbol" w:hAnsi="Symbol" w:cs="Symbol"/>
          <w:sz w:val="24"/>
          <w:szCs w:val="24"/>
        </w:rPr>
      </w:pPr>
      <w:r>
        <w:rPr>
          <w:rFonts w:eastAsia="Times New Roman"/>
          <w:sz w:val="24"/>
          <w:szCs w:val="24"/>
        </w:rPr>
        <w:t>навыкам композиции, наблюдательной перспективы и ритмической организации плоскости изображения;</w:t>
      </w:r>
    </w:p>
    <w:p w:rsidR="0057388F" w:rsidRDefault="0057388F" w:rsidP="00FD7001">
      <w:pPr>
        <w:tabs>
          <w:tab w:val="left" w:pos="709"/>
        </w:tabs>
        <w:spacing w:line="2" w:lineRule="exact"/>
        <w:rPr>
          <w:rFonts w:ascii="Symbol" w:eastAsia="Symbol" w:hAnsi="Symbol" w:cs="Symbol"/>
          <w:sz w:val="24"/>
          <w:szCs w:val="24"/>
        </w:rPr>
      </w:pPr>
    </w:p>
    <w:p w:rsidR="0057388F" w:rsidRDefault="0057388F" w:rsidP="00FD7001">
      <w:pPr>
        <w:numPr>
          <w:ilvl w:val="0"/>
          <w:numId w:val="167"/>
        </w:numPr>
        <w:tabs>
          <w:tab w:val="left" w:pos="567"/>
        </w:tabs>
        <w:spacing w:line="274" w:lineRule="auto"/>
        <w:ind w:right="420"/>
        <w:rPr>
          <w:rFonts w:ascii="Symbol" w:eastAsia="Symbol" w:hAnsi="Symbol" w:cs="Symbol"/>
          <w:sz w:val="24"/>
          <w:szCs w:val="24"/>
        </w:rPr>
      </w:pPr>
      <w:r>
        <w:rPr>
          <w:rFonts w:eastAsia="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57388F" w:rsidRDefault="0057388F" w:rsidP="0057388F">
      <w:pPr>
        <w:spacing w:line="2" w:lineRule="exact"/>
        <w:rPr>
          <w:rFonts w:ascii="Symbol" w:eastAsia="Symbol" w:hAnsi="Symbol" w:cs="Symbol"/>
          <w:sz w:val="24"/>
          <w:szCs w:val="24"/>
        </w:rPr>
      </w:pPr>
    </w:p>
    <w:p w:rsidR="0057388F" w:rsidRDefault="0057388F" w:rsidP="00FD7001">
      <w:pPr>
        <w:numPr>
          <w:ilvl w:val="0"/>
          <w:numId w:val="167"/>
        </w:numPr>
        <w:tabs>
          <w:tab w:val="left" w:pos="567"/>
        </w:tabs>
        <w:spacing w:line="275" w:lineRule="auto"/>
        <w:ind w:right="420"/>
        <w:jc w:val="both"/>
        <w:rPr>
          <w:rFonts w:ascii="Symbol" w:eastAsia="Symbol" w:hAnsi="Symbol" w:cs="Symbol"/>
          <w:sz w:val="24"/>
          <w:szCs w:val="24"/>
        </w:rPr>
      </w:pPr>
      <w:r>
        <w:rPr>
          <w:rFonts w:eastAsia="Times New Roman"/>
          <w:sz w:val="24"/>
          <w:szCs w:val="24"/>
        </w:rPr>
        <w:lastRenderedPageBreak/>
        <w:t>определять композицию как целостный и образный строй произведения, роль форм</w:t>
      </w:r>
      <w:r>
        <w:rPr>
          <w:rFonts w:eastAsia="Times New Roman"/>
          <w:sz w:val="24"/>
          <w:szCs w:val="24"/>
        </w:rPr>
        <w:t>а</w:t>
      </w:r>
      <w:r>
        <w:rPr>
          <w:rFonts w:eastAsia="Times New Roman"/>
          <w:sz w:val="24"/>
          <w:szCs w:val="24"/>
        </w:rPr>
        <w:t>та, выразительное значение размера произведения, соотношение целого и детали, знач</w:t>
      </w:r>
      <w:r>
        <w:rPr>
          <w:rFonts w:eastAsia="Times New Roman"/>
          <w:sz w:val="24"/>
          <w:szCs w:val="24"/>
        </w:rPr>
        <w:t>е</w:t>
      </w:r>
      <w:r>
        <w:rPr>
          <w:rFonts w:eastAsia="Times New Roman"/>
          <w:sz w:val="24"/>
          <w:szCs w:val="24"/>
        </w:rPr>
        <w:t>ние каждого фрагмента в его метафорическом смысле;</w:t>
      </w:r>
    </w:p>
    <w:p w:rsidR="0057388F" w:rsidRDefault="0057388F" w:rsidP="00FD7001">
      <w:pPr>
        <w:numPr>
          <w:ilvl w:val="0"/>
          <w:numId w:val="167"/>
        </w:numPr>
        <w:tabs>
          <w:tab w:val="left" w:pos="567"/>
        </w:tabs>
        <w:spacing w:line="275" w:lineRule="auto"/>
        <w:ind w:right="420"/>
        <w:jc w:val="both"/>
        <w:rPr>
          <w:rFonts w:ascii="Symbol" w:eastAsia="Symbol" w:hAnsi="Symbol" w:cs="Symbol"/>
          <w:sz w:val="24"/>
          <w:szCs w:val="24"/>
        </w:rPr>
      </w:pPr>
      <w:r>
        <w:rPr>
          <w:rFonts w:eastAsia="Times New Roman"/>
          <w:sz w:val="24"/>
          <w:szCs w:val="24"/>
        </w:rPr>
        <w:t>пользоваться красками (гуашь, акварель), несколькими графич</w:t>
      </w:r>
      <w:r>
        <w:rPr>
          <w:rFonts w:eastAsia="Times New Roman"/>
          <w:sz w:val="24"/>
          <w:szCs w:val="24"/>
        </w:rPr>
        <w:t>е</w:t>
      </w:r>
      <w:r>
        <w:rPr>
          <w:rFonts w:eastAsia="Times New Roman"/>
          <w:sz w:val="24"/>
          <w:szCs w:val="24"/>
        </w:rPr>
        <w:t>скими материалами (карандаш, тушь), обладать первичными навыками лепки, использовать коллажные техн</w:t>
      </w:r>
      <w:r>
        <w:rPr>
          <w:rFonts w:eastAsia="Times New Roman"/>
          <w:sz w:val="24"/>
          <w:szCs w:val="24"/>
        </w:rPr>
        <w:t>и</w:t>
      </w:r>
      <w:r>
        <w:rPr>
          <w:rFonts w:eastAsia="Times New Roman"/>
          <w:sz w:val="24"/>
          <w:szCs w:val="24"/>
        </w:rPr>
        <w:t>ки;</w:t>
      </w:r>
    </w:p>
    <w:p w:rsidR="0057388F" w:rsidRDefault="0057388F" w:rsidP="00FD7001">
      <w:pPr>
        <w:numPr>
          <w:ilvl w:val="0"/>
          <w:numId w:val="167"/>
        </w:numPr>
        <w:tabs>
          <w:tab w:val="left" w:pos="567"/>
        </w:tabs>
        <w:spacing w:line="274" w:lineRule="auto"/>
        <w:ind w:right="420"/>
        <w:rPr>
          <w:rFonts w:ascii="Symbol" w:eastAsia="Symbol" w:hAnsi="Symbol" w:cs="Symbol"/>
          <w:sz w:val="24"/>
          <w:szCs w:val="24"/>
        </w:rPr>
      </w:pPr>
      <w:r>
        <w:rPr>
          <w:rFonts w:eastAsia="Times New Roman"/>
          <w:sz w:val="24"/>
          <w:szCs w:val="24"/>
        </w:rPr>
        <w:t>различать и характеризовать понятия: эпический пейзаж, романтический пейзаж, пе</w:t>
      </w:r>
      <w:r>
        <w:rPr>
          <w:rFonts w:eastAsia="Times New Roman"/>
          <w:sz w:val="24"/>
          <w:szCs w:val="24"/>
        </w:rPr>
        <w:t>й</w:t>
      </w:r>
      <w:r>
        <w:rPr>
          <w:rFonts w:eastAsia="Times New Roman"/>
          <w:sz w:val="24"/>
          <w:szCs w:val="24"/>
        </w:rPr>
        <w:t>заж настроения, пленэр, импрессионизм;</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0"/>
          <w:numId w:val="167"/>
        </w:numPr>
        <w:tabs>
          <w:tab w:val="left" w:pos="567"/>
        </w:tabs>
        <w:rPr>
          <w:rFonts w:ascii="Symbol" w:eastAsia="Symbol" w:hAnsi="Symbol" w:cs="Symbol"/>
          <w:sz w:val="24"/>
          <w:szCs w:val="24"/>
        </w:rPr>
      </w:pPr>
      <w:r>
        <w:rPr>
          <w:rFonts w:eastAsia="Times New Roman"/>
          <w:sz w:val="24"/>
          <w:szCs w:val="24"/>
        </w:rPr>
        <w:t>различать и характеризовать виды портрета;</w:t>
      </w:r>
    </w:p>
    <w:p w:rsidR="0057388F" w:rsidRDefault="0057388F" w:rsidP="00FD7001">
      <w:pPr>
        <w:tabs>
          <w:tab w:val="left" w:pos="567"/>
        </w:tabs>
        <w:spacing w:line="37" w:lineRule="exact"/>
        <w:rPr>
          <w:rFonts w:ascii="Symbol" w:eastAsia="Symbol" w:hAnsi="Symbol" w:cs="Symbol"/>
          <w:sz w:val="24"/>
          <w:szCs w:val="24"/>
        </w:rPr>
      </w:pPr>
    </w:p>
    <w:p w:rsidR="0057388F" w:rsidRDefault="0057388F" w:rsidP="00FD7001">
      <w:pPr>
        <w:numPr>
          <w:ilvl w:val="0"/>
          <w:numId w:val="167"/>
        </w:numPr>
        <w:tabs>
          <w:tab w:val="left" w:pos="567"/>
        </w:tabs>
        <w:rPr>
          <w:rFonts w:ascii="Symbol" w:eastAsia="Symbol" w:hAnsi="Symbol" w:cs="Symbol"/>
          <w:sz w:val="24"/>
          <w:szCs w:val="24"/>
        </w:rPr>
      </w:pPr>
      <w:r>
        <w:rPr>
          <w:rFonts w:eastAsia="Times New Roman"/>
          <w:sz w:val="24"/>
          <w:szCs w:val="24"/>
        </w:rPr>
        <w:t>понимать  и  характеризовать  основы  изображения  головы</w:t>
      </w:r>
    </w:p>
    <w:p w:rsidR="0057388F" w:rsidRDefault="0057388F" w:rsidP="00FD7001">
      <w:pPr>
        <w:tabs>
          <w:tab w:val="left" w:pos="567"/>
        </w:tabs>
        <w:spacing w:line="27" w:lineRule="exact"/>
        <w:rPr>
          <w:rFonts w:ascii="Symbol" w:eastAsia="Symbol" w:hAnsi="Symbol" w:cs="Symbol"/>
          <w:sz w:val="24"/>
          <w:szCs w:val="24"/>
        </w:rPr>
      </w:pPr>
    </w:p>
    <w:p w:rsidR="0057388F" w:rsidRDefault="0057388F" w:rsidP="00FD7001">
      <w:pPr>
        <w:tabs>
          <w:tab w:val="left" w:pos="567"/>
        </w:tabs>
        <w:rPr>
          <w:rFonts w:ascii="Symbol" w:eastAsia="Symbol" w:hAnsi="Symbol" w:cs="Symbol"/>
          <w:sz w:val="24"/>
          <w:szCs w:val="24"/>
        </w:rPr>
      </w:pPr>
      <w:r>
        <w:rPr>
          <w:rFonts w:eastAsia="Times New Roman"/>
          <w:sz w:val="24"/>
          <w:szCs w:val="24"/>
        </w:rPr>
        <w:t>человека;</w:t>
      </w:r>
    </w:p>
    <w:p w:rsidR="0057388F" w:rsidRDefault="0057388F" w:rsidP="00FD7001">
      <w:pPr>
        <w:tabs>
          <w:tab w:val="left" w:pos="567"/>
        </w:tabs>
        <w:spacing w:line="55" w:lineRule="exact"/>
        <w:rPr>
          <w:rFonts w:ascii="Symbol" w:eastAsia="Symbol" w:hAnsi="Symbol" w:cs="Symbol"/>
          <w:sz w:val="24"/>
          <w:szCs w:val="24"/>
        </w:rPr>
      </w:pPr>
    </w:p>
    <w:p w:rsidR="0057388F" w:rsidRDefault="0057388F" w:rsidP="00FD7001">
      <w:pPr>
        <w:numPr>
          <w:ilvl w:val="0"/>
          <w:numId w:val="167"/>
        </w:numPr>
        <w:tabs>
          <w:tab w:val="left" w:pos="567"/>
        </w:tabs>
        <w:rPr>
          <w:rFonts w:ascii="Symbol" w:eastAsia="Symbol" w:hAnsi="Symbol" w:cs="Symbol"/>
          <w:sz w:val="24"/>
          <w:szCs w:val="24"/>
        </w:rPr>
      </w:pPr>
      <w:r>
        <w:rPr>
          <w:rFonts w:eastAsia="Times New Roman"/>
          <w:sz w:val="24"/>
          <w:szCs w:val="24"/>
        </w:rPr>
        <w:t xml:space="preserve">пользоваться навыками работы </w:t>
      </w:r>
      <w:proofErr w:type="gramStart"/>
      <w:r>
        <w:rPr>
          <w:rFonts w:eastAsia="Times New Roman"/>
          <w:sz w:val="24"/>
          <w:szCs w:val="24"/>
        </w:rPr>
        <w:t>с</w:t>
      </w:r>
      <w:proofErr w:type="gramEnd"/>
      <w:r>
        <w:rPr>
          <w:rFonts w:eastAsia="Times New Roman"/>
          <w:sz w:val="24"/>
          <w:szCs w:val="24"/>
        </w:rPr>
        <w:t xml:space="preserve"> доступными скульптурными</w:t>
      </w:r>
    </w:p>
    <w:p w:rsidR="0057388F" w:rsidRDefault="0057388F" w:rsidP="00FD7001">
      <w:pPr>
        <w:tabs>
          <w:tab w:val="left" w:pos="567"/>
        </w:tabs>
        <w:spacing w:line="27" w:lineRule="exact"/>
        <w:rPr>
          <w:rFonts w:ascii="Symbol" w:eastAsia="Symbol" w:hAnsi="Symbol" w:cs="Symbol"/>
          <w:sz w:val="24"/>
          <w:szCs w:val="24"/>
        </w:rPr>
      </w:pPr>
    </w:p>
    <w:p w:rsidR="0057388F" w:rsidRDefault="0057388F" w:rsidP="00FD7001">
      <w:pPr>
        <w:tabs>
          <w:tab w:val="left" w:pos="567"/>
        </w:tabs>
        <w:rPr>
          <w:rFonts w:ascii="Symbol" w:eastAsia="Symbol" w:hAnsi="Symbol" w:cs="Symbol"/>
          <w:sz w:val="24"/>
          <w:szCs w:val="24"/>
        </w:rPr>
      </w:pPr>
      <w:r>
        <w:rPr>
          <w:rFonts w:eastAsia="Times New Roman"/>
          <w:sz w:val="24"/>
          <w:szCs w:val="24"/>
        </w:rPr>
        <w:t>материалами;</w:t>
      </w:r>
    </w:p>
    <w:p w:rsidR="0057388F" w:rsidRDefault="0057388F" w:rsidP="00FD7001">
      <w:pPr>
        <w:tabs>
          <w:tab w:val="left" w:pos="567"/>
        </w:tabs>
        <w:spacing w:line="55" w:lineRule="exact"/>
        <w:rPr>
          <w:rFonts w:ascii="Symbol" w:eastAsia="Symbol" w:hAnsi="Symbol" w:cs="Symbol"/>
          <w:sz w:val="24"/>
          <w:szCs w:val="24"/>
        </w:rPr>
      </w:pPr>
    </w:p>
    <w:p w:rsidR="0057388F" w:rsidRPr="00FD7001" w:rsidRDefault="0057388F" w:rsidP="00FD7001">
      <w:pPr>
        <w:numPr>
          <w:ilvl w:val="1"/>
          <w:numId w:val="168"/>
        </w:numPr>
        <w:tabs>
          <w:tab w:val="left" w:pos="567"/>
          <w:tab w:val="left" w:pos="2552"/>
        </w:tabs>
        <w:spacing w:line="274" w:lineRule="auto"/>
        <w:ind w:right="420"/>
        <w:jc w:val="both"/>
        <w:rPr>
          <w:rFonts w:ascii="Symbol" w:eastAsia="Symbol" w:hAnsi="Symbol" w:cs="Symbol"/>
          <w:sz w:val="24"/>
          <w:szCs w:val="24"/>
        </w:rPr>
      </w:pPr>
      <w:r w:rsidRPr="00FD7001">
        <w:rPr>
          <w:rFonts w:eastAsia="Times New Roman"/>
          <w:sz w:val="24"/>
          <w:szCs w:val="24"/>
        </w:rPr>
        <w:t>видеть и использовать в качестве средств выражения соотношения пропорций, хара</w:t>
      </w:r>
      <w:r w:rsidRPr="00FD7001">
        <w:rPr>
          <w:rFonts w:eastAsia="Times New Roman"/>
          <w:sz w:val="24"/>
          <w:szCs w:val="24"/>
        </w:rPr>
        <w:t>к</w:t>
      </w:r>
      <w:r w:rsidRPr="00FD7001">
        <w:rPr>
          <w:rFonts w:eastAsia="Times New Roman"/>
          <w:sz w:val="24"/>
          <w:szCs w:val="24"/>
        </w:rPr>
        <w:t>тер освещения, цветовые отношения при изображении с натуры, по представлению, по п</w:t>
      </w:r>
      <w:r w:rsidRPr="00FD7001">
        <w:rPr>
          <w:rFonts w:eastAsia="Times New Roman"/>
          <w:sz w:val="24"/>
          <w:szCs w:val="24"/>
        </w:rPr>
        <w:t>а</w:t>
      </w:r>
      <w:r w:rsidRPr="00FD7001">
        <w:rPr>
          <w:rFonts w:eastAsia="Times New Roman"/>
          <w:sz w:val="24"/>
          <w:szCs w:val="24"/>
        </w:rPr>
        <w:t>мяти;</w:t>
      </w:r>
      <w:r w:rsidR="00FD7001">
        <w:t xml:space="preserve"> </w:t>
      </w:r>
      <w:r w:rsidRPr="00FD7001">
        <w:rPr>
          <w:rFonts w:eastAsia="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57388F" w:rsidRDefault="0057388F" w:rsidP="00FD7001">
      <w:pPr>
        <w:tabs>
          <w:tab w:val="left" w:pos="567"/>
          <w:tab w:val="left" w:pos="2552"/>
        </w:tabs>
        <w:spacing w:line="2" w:lineRule="exact"/>
        <w:rPr>
          <w:rFonts w:ascii="Symbol" w:eastAsia="Symbol" w:hAnsi="Symbol" w:cs="Symbol"/>
          <w:sz w:val="24"/>
          <w:szCs w:val="24"/>
        </w:rPr>
      </w:pPr>
    </w:p>
    <w:p w:rsidR="0057388F" w:rsidRDefault="0057388F" w:rsidP="00FD7001">
      <w:pPr>
        <w:numPr>
          <w:ilvl w:val="1"/>
          <w:numId w:val="168"/>
        </w:numPr>
        <w:tabs>
          <w:tab w:val="left" w:pos="567"/>
          <w:tab w:val="left" w:pos="2552"/>
        </w:tabs>
        <w:rPr>
          <w:rFonts w:ascii="Symbol" w:eastAsia="Symbol" w:hAnsi="Symbol" w:cs="Symbol"/>
          <w:sz w:val="24"/>
          <w:szCs w:val="24"/>
        </w:rPr>
      </w:pPr>
      <w:r>
        <w:rPr>
          <w:rFonts w:eastAsia="Times New Roman"/>
          <w:sz w:val="24"/>
          <w:szCs w:val="24"/>
        </w:rPr>
        <w:t>использовать графические материалы в работе над портретом;</w:t>
      </w:r>
    </w:p>
    <w:p w:rsidR="0057388F" w:rsidRDefault="0057388F" w:rsidP="00FD7001">
      <w:pPr>
        <w:tabs>
          <w:tab w:val="left" w:pos="567"/>
          <w:tab w:val="left" w:pos="2552"/>
        </w:tabs>
        <w:spacing w:line="41" w:lineRule="exact"/>
        <w:rPr>
          <w:rFonts w:ascii="Symbol" w:eastAsia="Symbol" w:hAnsi="Symbol" w:cs="Symbol"/>
          <w:sz w:val="24"/>
          <w:szCs w:val="24"/>
        </w:rPr>
      </w:pPr>
    </w:p>
    <w:p w:rsidR="0057388F" w:rsidRDefault="0057388F" w:rsidP="00FD7001">
      <w:pPr>
        <w:numPr>
          <w:ilvl w:val="1"/>
          <w:numId w:val="168"/>
        </w:numPr>
        <w:tabs>
          <w:tab w:val="left" w:pos="567"/>
          <w:tab w:val="left" w:pos="2552"/>
        </w:tabs>
        <w:rPr>
          <w:rFonts w:ascii="Symbol" w:eastAsia="Symbol" w:hAnsi="Symbol" w:cs="Symbol"/>
          <w:sz w:val="24"/>
          <w:szCs w:val="24"/>
        </w:rPr>
      </w:pPr>
      <w:r>
        <w:rPr>
          <w:rFonts w:eastAsia="Times New Roman"/>
          <w:sz w:val="24"/>
          <w:szCs w:val="24"/>
        </w:rPr>
        <w:t>использовать образные возможности освещения в портрете;</w:t>
      </w:r>
    </w:p>
    <w:p w:rsidR="0057388F" w:rsidRDefault="0057388F" w:rsidP="00FD7001">
      <w:pPr>
        <w:tabs>
          <w:tab w:val="left" w:pos="567"/>
          <w:tab w:val="left" w:pos="2552"/>
        </w:tabs>
        <w:spacing w:line="37" w:lineRule="exact"/>
        <w:rPr>
          <w:rFonts w:ascii="Symbol" w:eastAsia="Symbol" w:hAnsi="Symbol" w:cs="Symbol"/>
          <w:sz w:val="24"/>
          <w:szCs w:val="24"/>
        </w:rPr>
      </w:pPr>
    </w:p>
    <w:p w:rsidR="0057388F" w:rsidRDefault="0057388F" w:rsidP="00FD7001">
      <w:pPr>
        <w:numPr>
          <w:ilvl w:val="1"/>
          <w:numId w:val="168"/>
        </w:numPr>
        <w:tabs>
          <w:tab w:val="left" w:pos="567"/>
          <w:tab w:val="left" w:pos="2552"/>
        </w:tabs>
        <w:spacing w:line="274" w:lineRule="auto"/>
        <w:ind w:right="420"/>
        <w:rPr>
          <w:rFonts w:ascii="Symbol" w:eastAsia="Symbol" w:hAnsi="Symbol" w:cs="Symbol"/>
          <w:sz w:val="24"/>
          <w:szCs w:val="24"/>
        </w:rPr>
      </w:pPr>
      <w:r>
        <w:rPr>
          <w:rFonts w:eastAsia="Times New Roman"/>
          <w:sz w:val="24"/>
          <w:szCs w:val="24"/>
        </w:rPr>
        <w:t>пользоваться правилами схематического построения головы чел</w:t>
      </w:r>
      <w:r>
        <w:rPr>
          <w:rFonts w:eastAsia="Times New Roman"/>
          <w:sz w:val="24"/>
          <w:szCs w:val="24"/>
        </w:rPr>
        <w:t>о</w:t>
      </w:r>
      <w:r>
        <w:rPr>
          <w:rFonts w:eastAsia="Times New Roman"/>
          <w:sz w:val="24"/>
          <w:szCs w:val="24"/>
        </w:rPr>
        <w:t>века в рисунке;</w:t>
      </w:r>
    </w:p>
    <w:p w:rsidR="0057388F" w:rsidRDefault="0057388F" w:rsidP="00FD7001">
      <w:pPr>
        <w:tabs>
          <w:tab w:val="left" w:pos="567"/>
          <w:tab w:val="left" w:pos="2552"/>
        </w:tabs>
        <w:spacing w:line="2" w:lineRule="exact"/>
        <w:rPr>
          <w:rFonts w:ascii="Symbol" w:eastAsia="Symbol" w:hAnsi="Symbol" w:cs="Symbol"/>
          <w:sz w:val="24"/>
          <w:szCs w:val="24"/>
        </w:rPr>
      </w:pPr>
    </w:p>
    <w:p w:rsidR="0057388F" w:rsidRDefault="0057388F" w:rsidP="00FD7001">
      <w:pPr>
        <w:numPr>
          <w:ilvl w:val="1"/>
          <w:numId w:val="168"/>
        </w:numPr>
        <w:tabs>
          <w:tab w:val="left" w:pos="567"/>
          <w:tab w:val="left" w:pos="2552"/>
        </w:tabs>
        <w:spacing w:line="274" w:lineRule="auto"/>
        <w:ind w:right="420"/>
        <w:rPr>
          <w:rFonts w:ascii="Symbol" w:eastAsia="Symbol" w:hAnsi="Symbol" w:cs="Symbol"/>
          <w:sz w:val="24"/>
          <w:szCs w:val="24"/>
        </w:rPr>
      </w:pPr>
      <w:r>
        <w:rPr>
          <w:rFonts w:eastAsia="Times New Roman"/>
          <w:sz w:val="24"/>
          <w:szCs w:val="24"/>
        </w:rPr>
        <w:t>называть имена выдающихся русских и зарубежных художников - портретистов и определять их произведения;</w:t>
      </w:r>
    </w:p>
    <w:p w:rsidR="0057388F" w:rsidRDefault="0057388F" w:rsidP="00FD7001">
      <w:pPr>
        <w:tabs>
          <w:tab w:val="left" w:pos="567"/>
          <w:tab w:val="left" w:pos="2552"/>
        </w:tabs>
        <w:spacing w:line="2" w:lineRule="exact"/>
        <w:rPr>
          <w:rFonts w:ascii="Symbol" w:eastAsia="Symbol" w:hAnsi="Symbol" w:cs="Symbol"/>
          <w:sz w:val="24"/>
          <w:szCs w:val="24"/>
        </w:rPr>
      </w:pPr>
    </w:p>
    <w:p w:rsidR="0057388F" w:rsidRDefault="0057388F" w:rsidP="00FD7001">
      <w:pPr>
        <w:numPr>
          <w:ilvl w:val="1"/>
          <w:numId w:val="168"/>
        </w:numPr>
        <w:tabs>
          <w:tab w:val="left" w:pos="567"/>
          <w:tab w:val="left" w:pos="2552"/>
        </w:tabs>
        <w:spacing w:line="274" w:lineRule="auto"/>
        <w:ind w:right="420"/>
        <w:rPr>
          <w:rFonts w:ascii="Symbol" w:eastAsia="Symbol" w:hAnsi="Symbol" w:cs="Symbol"/>
          <w:sz w:val="24"/>
          <w:szCs w:val="24"/>
        </w:rPr>
      </w:pPr>
      <w:r>
        <w:rPr>
          <w:rFonts w:eastAsia="Times New Roman"/>
          <w:sz w:val="24"/>
          <w:szCs w:val="24"/>
        </w:rPr>
        <w:t>навыкам передачи в плоскостном изображении простых движений фигуры человека;</w:t>
      </w:r>
    </w:p>
    <w:p w:rsidR="0057388F" w:rsidRDefault="0057388F" w:rsidP="00FD7001">
      <w:pPr>
        <w:tabs>
          <w:tab w:val="left" w:pos="567"/>
          <w:tab w:val="left" w:pos="2552"/>
        </w:tabs>
        <w:spacing w:line="2" w:lineRule="exact"/>
        <w:rPr>
          <w:rFonts w:ascii="Symbol" w:eastAsia="Symbol" w:hAnsi="Symbol" w:cs="Symbol"/>
          <w:sz w:val="24"/>
          <w:szCs w:val="24"/>
        </w:rPr>
      </w:pPr>
    </w:p>
    <w:p w:rsidR="0057388F" w:rsidRDefault="0057388F" w:rsidP="00FD7001">
      <w:pPr>
        <w:numPr>
          <w:ilvl w:val="1"/>
          <w:numId w:val="168"/>
        </w:numPr>
        <w:tabs>
          <w:tab w:val="left" w:pos="567"/>
          <w:tab w:val="left" w:pos="2552"/>
        </w:tabs>
        <w:rPr>
          <w:rFonts w:ascii="Symbol" w:eastAsia="Symbol" w:hAnsi="Symbol" w:cs="Symbol"/>
          <w:sz w:val="24"/>
          <w:szCs w:val="24"/>
        </w:rPr>
      </w:pPr>
      <w:r>
        <w:rPr>
          <w:rFonts w:eastAsia="Times New Roman"/>
          <w:sz w:val="24"/>
          <w:szCs w:val="24"/>
        </w:rPr>
        <w:t>навыкам  понимания  особенностей  восприятия  скульптурного</w:t>
      </w:r>
    </w:p>
    <w:p w:rsidR="0057388F" w:rsidRDefault="0057388F" w:rsidP="00FD7001">
      <w:pPr>
        <w:tabs>
          <w:tab w:val="left" w:pos="567"/>
          <w:tab w:val="left" w:pos="2552"/>
        </w:tabs>
        <w:spacing w:line="27" w:lineRule="exact"/>
        <w:rPr>
          <w:rFonts w:ascii="Symbol" w:eastAsia="Symbol" w:hAnsi="Symbol" w:cs="Symbol"/>
          <w:sz w:val="24"/>
          <w:szCs w:val="24"/>
        </w:rPr>
      </w:pPr>
    </w:p>
    <w:p w:rsidR="0057388F" w:rsidRDefault="0057388F" w:rsidP="00FD7001">
      <w:pPr>
        <w:tabs>
          <w:tab w:val="left" w:pos="567"/>
          <w:tab w:val="left" w:pos="2552"/>
        </w:tabs>
        <w:rPr>
          <w:rFonts w:ascii="Symbol" w:eastAsia="Symbol" w:hAnsi="Symbol" w:cs="Symbol"/>
          <w:sz w:val="24"/>
          <w:szCs w:val="24"/>
        </w:rPr>
      </w:pPr>
      <w:r>
        <w:rPr>
          <w:rFonts w:eastAsia="Times New Roman"/>
          <w:sz w:val="24"/>
          <w:szCs w:val="24"/>
        </w:rPr>
        <w:t>образа;</w:t>
      </w:r>
    </w:p>
    <w:p w:rsidR="0057388F" w:rsidRDefault="0057388F" w:rsidP="00FD7001">
      <w:pPr>
        <w:tabs>
          <w:tab w:val="left" w:pos="567"/>
          <w:tab w:val="left" w:pos="2552"/>
        </w:tabs>
        <w:spacing w:line="55" w:lineRule="exact"/>
        <w:rPr>
          <w:rFonts w:ascii="Symbol" w:eastAsia="Symbol" w:hAnsi="Symbol" w:cs="Symbol"/>
          <w:sz w:val="24"/>
          <w:szCs w:val="24"/>
        </w:rPr>
      </w:pPr>
    </w:p>
    <w:p w:rsidR="0057388F" w:rsidRDefault="0057388F" w:rsidP="00FD7001">
      <w:pPr>
        <w:numPr>
          <w:ilvl w:val="1"/>
          <w:numId w:val="168"/>
        </w:numPr>
        <w:tabs>
          <w:tab w:val="left" w:pos="567"/>
          <w:tab w:val="left" w:pos="2552"/>
        </w:tabs>
        <w:rPr>
          <w:rFonts w:ascii="Symbol" w:eastAsia="Symbol" w:hAnsi="Symbol" w:cs="Symbol"/>
          <w:sz w:val="24"/>
          <w:szCs w:val="24"/>
        </w:rPr>
      </w:pPr>
      <w:r>
        <w:rPr>
          <w:rFonts w:eastAsia="Times New Roman"/>
          <w:sz w:val="24"/>
          <w:szCs w:val="24"/>
        </w:rPr>
        <w:t>навыкам лепки и работы с пластилином или глиной;</w:t>
      </w:r>
    </w:p>
    <w:p w:rsidR="0057388F" w:rsidRDefault="0057388F" w:rsidP="00FD7001">
      <w:pPr>
        <w:tabs>
          <w:tab w:val="left" w:pos="567"/>
          <w:tab w:val="left" w:pos="2552"/>
        </w:tabs>
        <w:spacing w:line="41" w:lineRule="exact"/>
        <w:rPr>
          <w:rFonts w:ascii="Symbol" w:eastAsia="Symbol" w:hAnsi="Symbol" w:cs="Symbol"/>
          <w:sz w:val="24"/>
          <w:szCs w:val="24"/>
        </w:rPr>
      </w:pPr>
    </w:p>
    <w:p w:rsidR="0057388F" w:rsidRDefault="0057388F" w:rsidP="00FD7001">
      <w:pPr>
        <w:numPr>
          <w:ilvl w:val="1"/>
          <w:numId w:val="168"/>
        </w:numPr>
        <w:tabs>
          <w:tab w:val="left" w:pos="567"/>
          <w:tab w:val="left" w:pos="2552"/>
        </w:tabs>
        <w:spacing w:line="273" w:lineRule="auto"/>
        <w:ind w:right="420"/>
        <w:jc w:val="both"/>
        <w:rPr>
          <w:rFonts w:ascii="Symbol" w:eastAsia="Symbol" w:hAnsi="Symbol" w:cs="Symbol"/>
          <w:sz w:val="24"/>
          <w:szCs w:val="24"/>
        </w:rPr>
      </w:pPr>
      <w:r>
        <w:rPr>
          <w:rFonts w:eastAsia="Times New Roman"/>
          <w:sz w:val="24"/>
          <w:szCs w:val="24"/>
        </w:rPr>
        <w:t>рассуждать (с опорой на восприятие художественных произведений - шедевров изо</w:t>
      </w:r>
      <w:r>
        <w:rPr>
          <w:rFonts w:eastAsia="Times New Roman"/>
          <w:sz w:val="24"/>
          <w:szCs w:val="24"/>
        </w:rPr>
        <w:t>б</w:t>
      </w:r>
      <w:r>
        <w:rPr>
          <w:rFonts w:eastAsia="Times New Roman"/>
          <w:sz w:val="24"/>
          <w:szCs w:val="24"/>
        </w:rPr>
        <w:t>разительного искусства) об изменчивости образа человека в истории искусства;</w:t>
      </w:r>
    </w:p>
    <w:p w:rsidR="0057388F" w:rsidRDefault="0057388F" w:rsidP="00FD7001">
      <w:pPr>
        <w:tabs>
          <w:tab w:val="left" w:pos="567"/>
          <w:tab w:val="left" w:pos="2552"/>
        </w:tabs>
        <w:spacing w:line="2" w:lineRule="exact"/>
        <w:rPr>
          <w:rFonts w:ascii="Symbol" w:eastAsia="Symbol" w:hAnsi="Symbol" w:cs="Symbol"/>
          <w:sz w:val="24"/>
          <w:szCs w:val="24"/>
        </w:rPr>
      </w:pPr>
    </w:p>
    <w:p w:rsidR="0057388F" w:rsidRDefault="0057388F" w:rsidP="00FD7001">
      <w:pPr>
        <w:numPr>
          <w:ilvl w:val="1"/>
          <w:numId w:val="168"/>
        </w:numPr>
        <w:tabs>
          <w:tab w:val="left" w:pos="567"/>
          <w:tab w:val="left" w:pos="2552"/>
        </w:tabs>
        <w:spacing w:line="275" w:lineRule="auto"/>
        <w:ind w:right="420"/>
        <w:jc w:val="both"/>
        <w:rPr>
          <w:rFonts w:ascii="Symbol" w:eastAsia="Symbol" w:hAnsi="Symbol" w:cs="Symbol"/>
          <w:sz w:val="24"/>
          <w:szCs w:val="24"/>
        </w:rPr>
      </w:pPr>
      <w:r>
        <w:rPr>
          <w:rFonts w:eastAsia="Times New Roman"/>
          <w:sz w:val="24"/>
          <w:szCs w:val="24"/>
        </w:rPr>
        <w:t>приемам выразительности при работе с натуры над набросками и зарисовками фиг</w:t>
      </w:r>
      <w:r>
        <w:rPr>
          <w:rFonts w:eastAsia="Times New Roman"/>
          <w:sz w:val="24"/>
          <w:szCs w:val="24"/>
        </w:rPr>
        <w:t>у</w:t>
      </w:r>
      <w:r>
        <w:rPr>
          <w:rFonts w:eastAsia="Times New Roman"/>
          <w:sz w:val="24"/>
          <w:szCs w:val="24"/>
        </w:rPr>
        <w:t>ры человека, используя разнообразные графические материалы;</w:t>
      </w:r>
    </w:p>
    <w:p w:rsidR="0057388F" w:rsidRDefault="0057388F" w:rsidP="00FD7001">
      <w:pPr>
        <w:numPr>
          <w:ilvl w:val="1"/>
          <w:numId w:val="168"/>
        </w:numPr>
        <w:tabs>
          <w:tab w:val="left" w:pos="567"/>
          <w:tab w:val="left" w:pos="2552"/>
        </w:tabs>
        <w:rPr>
          <w:rFonts w:ascii="Symbol" w:eastAsia="Symbol" w:hAnsi="Symbol" w:cs="Symbol"/>
          <w:sz w:val="24"/>
          <w:szCs w:val="24"/>
        </w:rPr>
      </w:pPr>
      <w:r>
        <w:rPr>
          <w:rFonts w:eastAsia="Times New Roman"/>
          <w:sz w:val="24"/>
          <w:szCs w:val="24"/>
        </w:rPr>
        <w:t xml:space="preserve">характеризовать сюжетно-тематическую картину как </w:t>
      </w:r>
      <w:proofErr w:type="gramStart"/>
      <w:r>
        <w:rPr>
          <w:rFonts w:eastAsia="Times New Roman"/>
          <w:sz w:val="24"/>
          <w:szCs w:val="24"/>
        </w:rPr>
        <w:t>обобщенный</w:t>
      </w:r>
      <w:proofErr w:type="gramEnd"/>
    </w:p>
    <w:p w:rsidR="0057388F" w:rsidRDefault="0057388F" w:rsidP="00FD7001">
      <w:pPr>
        <w:tabs>
          <w:tab w:val="left" w:pos="567"/>
          <w:tab w:val="left" w:pos="2552"/>
        </w:tabs>
        <w:spacing w:line="27" w:lineRule="exact"/>
        <w:rPr>
          <w:rFonts w:ascii="Symbol" w:eastAsia="Symbol" w:hAnsi="Symbol" w:cs="Symbol"/>
          <w:sz w:val="24"/>
          <w:szCs w:val="24"/>
        </w:rPr>
      </w:pPr>
    </w:p>
    <w:p w:rsidR="0057388F" w:rsidRDefault="0057388F" w:rsidP="00FD7001">
      <w:pPr>
        <w:numPr>
          <w:ilvl w:val="0"/>
          <w:numId w:val="168"/>
        </w:numPr>
        <w:tabs>
          <w:tab w:val="left" w:pos="567"/>
          <w:tab w:val="left" w:pos="1346"/>
          <w:tab w:val="left" w:pos="2552"/>
        </w:tabs>
        <w:spacing w:line="281" w:lineRule="auto"/>
        <w:ind w:right="420"/>
        <w:rPr>
          <w:rFonts w:eastAsia="Times New Roman"/>
          <w:sz w:val="24"/>
          <w:szCs w:val="24"/>
        </w:rPr>
      </w:pPr>
      <w:r>
        <w:rPr>
          <w:rFonts w:eastAsia="Times New Roman"/>
          <w:sz w:val="24"/>
          <w:szCs w:val="24"/>
        </w:rPr>
        <w:t>целостный образ, как результат наблюдений и размышлений художника над жизнью;</w:t>
      </w:r>
    </w:p>
    <w:p w:rsidR="0057388F" w:rsidRDefault="0057388F" w:rsidP="00FD7001">
      <w:pPr>
        <w:tabs>
          <w:tab w:val="left" w:pos="567"/>
          <w:tab w:val="left" w:pos="2552"/>
        </w:tabs>
        <w:spacing w:line="1" w:lineRule="exact"/>
        <w:rPr>
          <w:rFonts w:eastAsia="Times New Roman"/>
          <w:sz w:val="24"/>
          <w:szCs w:val="24"/>
        </w:rPr>
      </w:pPr>
    </w:p>
    <w:p w:rsidR="0057388F" w:rsidRDefault="0057388F" w:rsidP="00FD7001">
      <w:pPr>
        <w:numPr>
          <w:ilvl w:val="1"/>
          <w:numId w:val="168"/>
        </w:numPr>
        <w:tabs>
          <w:tab w:val="left" w:pos="567"/>
          <w:tab w:val="left" w:pos="2552"/>
        </w:tabs>
        <w:spacing w:line="274" w:lineRule="auto"/>
        <w:ind w:right="420"/>
        <w:rPr>
          <w:rFonts w:ascii="Symbol" w:eastAsia="Symbol" w:hAnsi="Symbol" w:cs="Symbol"/>
          <w:sz w:val="24"/>
          <w:szCs w:val="24"/>
        </w:rPr>
      </w:pPr>
      <w:r>
        <w:rPr>
          <w:rFonts w:eastAsia="Times New Roman"/>
          <w:sz w:val="24"/>
          <w:szCs w:val="24"/>
        </w:rPr>
        <w:t>объяснять понятия «тема», «содержание», «сюжет» в произведениях станковой жив</w:t>
      </w:r>
      <w:r>
        <w:rPr>
          <w:rFonts w:eastAsia="Times New Roman"/>
          <w:sz w:val="24"/>
          <w:szCs w:val="24"/>
        </w:rPr>
        <w:t>о</w:t>
      </w:r>
      <w:r>
        <w:rPr>
          <w:rFonts w:eastAsia="Times New Roman"/>
          <w:sz w:val="24"/>
          <w:szCs w:val="24"/>
        </w:rPr>
        <w:t>писи;</w:t>
      </w:r>
    </w:p>
    <w:p w:rsidR="0057388F" w:rsidRDefault="0057388F" w:rsidP="00FD7001">
      <w:pPr>
        <w:tabs>
          <w:tab w:val="left" w:pos="567"/>
          <w:tab w:val="left" w:pos="2552"/>
        </w:tabs>
        <w:spacing w:line="2" w:lineRule="exact"/>
        <w:rPr>
          <w:rFonts w:ascii="Symbol" w:eastAsia="Symbol" w:hAnsi="Symbol" w:cs="Symbol"/>
          <w:sz w:val="24"/>
          <w:szCs w:val="24"/>
        </w:rPr>
      </w:pPr>
    </w:p>
    <w:p w:rsidR="0057388F" w:rsidRDefault="0057388F" w:rsidP="00FD7001">
      <w:pPr>
        <w:numPr>
          <w:ilvl w:val="1"/>
          <w:numId w:val="168"/>
        </w:numPr>
        <w:tabs>
          <w:tab w:val="left" w:pos="567"/>
          <w:tab w:val="left" w:pos="2552"/>
        </w:tabs>
        <w:rPr>
          <w:rFonts w:ascii="Symbol" w:eastAsia="Symbol" w:hAnsi="Symbol" w:cs="Symbol"/>
          <w:sz w:val="24"/>
          <w:szCs w:val="24"/>
        </w:rPr>
      </w:pPr>
      <w:r>
        <w:rPr>
          <w:rFonts w:eastAsia="Times New Roman"/>
          <w:sz w:val="24"/>
          <w:szCs w:val="24"/>
        </w:rPr>
        <w:t>изобразительным и композиционным навыкам в процессе работы</w:t>
      </w:r>
    </w:p>
    <w:p w:rsidR="0057388F" w:rsidRDefault="0057388F" w:rsidP="00FD7001">
      <w:pPr>
        <w:tabs>
          <w:tab w:val="left" w:pos="567"/>
          <w:tab w:val="left" w:pos="2552"/>
        </w:tabs>
        <w:spacing w:line="27" w:lineRule="exact"/>
        <w:rPr>
          <w:rFonts w:ascii="Symbol" w:eastAsia="Symbol" w:hAnsi="Symbol" w:cs="Symbol"/>
          <w:sz w:val="24"/>
          <w:szCs w:val="24"/>
        </w:rPr>
      </w:pPr>
    </w:p>
    <w:p w:rsidR="0057388F" w:rsidRDefault="0057388F" w:rsidP="00FD7001">
      <w:pPr>
        <w:tabs>
          <w:tab w:val="left" w:pos="567"/>
          <w:tab w:val="left" w:pos="2552"/>
        </w:tabs>
        <w:rPr>
          <w:rFonts w:ascii="Symbol" w:eastAsia="Symbol" w:hAnsi="Symbol" w:cs="Symbol"/>
          <w:sz w:val="24"/>
          <w:szCs w:val="24"/>
        </w:rPr>
      </w:pPr>
      <w:r>
        <w:rPr>
          <w:rFonts w:eastAsia="Times New Roman"/>
          <w:sz w:val="24"/>
          <w:szCs w:val="24"/>
        </w:rPr>
        <w:t>над эскизом;</w:t>
      </w:r>
    </w:p>
    <w:p w:rsidR="0057388F" w:rsidRDefault="0057388F" w:rsidP="00FD7001">
      <w:pPr>
        <w:tabs>
          <w:tab w:val="left" w:pos="567"/>
          <w:tab w:val="left" w:pos="2552"/>
        </w:tabs>
        <w:spacing w:line="55" w:lineRule="exact"/>
        <w:rPr>
          <w:rFonts w:ascii="Symbol" w:eastAsia="Symbol" w:hAnsi="Symbol" w:cs="Symbol"/>
          <w:sz w:val="24"/>
          <w:szCs w:val="24"/>
        </w:rPr>
      </w:pPr>
    </w:p>
    <w:p w:rsidR="0057388F" w:rsidRDefault="0057388F" w:rsidP="00FD7001">
      <w:pPr>
        <w:numPr>
          <w:ilvl w:val="1"/>
          <w:numId w:val="168"/>
        </w:numPr>
        <w:tabs>
          <w:tab w:val="left" w:pos="567"/>
          <w:tab w:val="left" w:pos="2552"/>
        </w:tabs>
        <w:rPr>
          <w:rFonts w:ascii="Symbol" w:eastAsia="Symbol" w:hAnsi="Symbol" w:cs="Symbol"/>
          <w:sz w:val="24"/>
          <w:szCs w:val="24"/>
        </w:rPr>
      </w:pPr>
      <w:r>
        <w:rPr>
          <w:rFonts w:eastAsia="Times New Roman"/>
          <w:sz w:val="24"/>
          <w:szCs w:val="24"/>
        </w:rPr>
        <w:t>узнавать и объяснять понятия «тематическая картина», «станковая</w:t>
      </w:r>
    </w:p>
    <w:p w:rsidR="0057388F" w:rsidRDefault="0057388F" w:rsidP="00FD7001">
      <w:pPr>
        <w:tabs>
          <w:tab w:val="left" w:pos="567"/>
          <w:tab w:val="left" w:pos="2552"/>
        </w:tabs>
        <w:spacing w:line="27" w:lineRule="exact"/>
        <w:rPr>
          <w:rFonts w:ascii="Symbol" w:eastAsia="Symbol" w:hAnsi="Symbol" w:cs="Symbol"/>
          <w:sz w:val="24"/>
          <w:szCs w:val="24"/>
        </w:rPr>
      </w:pPr>
    </w:p>
    <w:p w:rsidR="0057388F" w:rsidRDefault="0057388F" w:rsidP="00FD7001">
      <w:pPr>
        <w:tabs>
          <w:tab w:val="left" w:pos="567"/>
          <w:tab w:val="left" w:pos="2552"/>
        </w:tabs>
        <w:rPr>
          <w:rFonts w:ascii="Symbol" w:eastAsia="Symbol" w:hAnsi="Symbol" w:cs="Symbol"/>
          <w:sz w:val="24"/>
          <w:szCs w:val="24"/>
        </w:rPr>
      </w:pPr>
      <w:r>
        <w:rPr>
          <w:rFonts w:eastAsia="Times New Roman"/>
          <w:sz w:val="24"/>
          <w:szCs w:val="24"/>
        </w:rPr>
        <w:t>живопись»;</w:t>
      </w:r>
    </w:p>
    <w:p w:rsidR="0057388F" w:rsidRDefault="0057388F" w:rsidP="00FD7001">
      <w:pPr>
        <w:tabs>
          <w:tab w:val="left" w:pos="567"/>
          <w:tab w:val="left" w:pos="2552"/>
        </w:tabs>
        <w:spacing w:line="55" w:lineRule="exact"/>
        <w:rPr>
          <w:rFonts w:ascii="Symbol" w:eastAsia="Symbol" w:hAnsi="Symbol" w:cs="Symbol"/>
          <w:sz w:val="24"/>
          <w:szCs w:val="24"/>
        </w:rPr>
      </w:pPr>
    </w:p>
    <w:p w:rsidR="0057388F" w:rsidRDefault="0057388F" w:rsidP="00FD7001">
      <w:pPr>
        <w:numPr>
          <w:ilvl w:val="1"/>
          <w:numId w:val="168"/>
        </w:numPr>
        <w:tabs>
          <w:tab w:val="left" w:pos="567"/>
          <w:tab w:val="left" w:pos="2552"/>
        </w:tabs>
        <w:spacing w:line="274" w:lineRule="auto"/>
        <w:ind w:right="420"/>
        <w:rPr>
          <w:rFonts w:ascii="Symbol" w:eastAsia="Symbol" w:hAnsi="Symbol" w:cs="Symbol"/>
          <w:sz w:val="24"/>
          <w:szCs w:val="24"/>
        </w:rPr>
      </w:pPr>
      <w:r>
        <w:rPr>
          <w:rFonts w:eastAsia="Times New Roman"/>
          <w:sz w:val="24"/>
          <w:szCs w:val="24"/>
        </w:rPr>
        <w:t>перечислять и характеризовать основные жанры сюжетно-тематической картины;</w:t>
      </w:r>
    </w:p>
    <w:p w:rsidR="0057388F" w:rsidRDefault="0057388F" w:rsidP="0057388F">
      <w:pPr>
        <w:spacing w:line="2" w:lineRule="exact"/>
        <w:rPr>
          <w:rFonts w:ascii="Symbol" w:eastAsia="Symbol" w:hAnsi="Symbol" w:cs="Symbol"/>
          <w:sz w:val="24"/>
          <w:szCs w:val="24"/>
        </w:rPr>
      </w:pPr>
    </w:p>
    <w:p w:rsidR="0057388F" w:rsidRDefault="0057388F" w:rsidP="00FD7001">
      <w:pPr>
        <w:numPr>
          <w:ilvl w:val="1"/>
          <w:numId w:val="168"/>
        </w:numPr>
        <w:tabs>
          <w:tab w:val="left" w:pos="567"/>
          <w:tab w:val="left" w:pos="2560"/>
        </w:tabs>
        <w:spacing w:line="275" w:lineRule="auto"/>
        <w:ind w:right="420"/>
        <w:jc w:val="both"/>
        <w:rPr>
          <w:rFonts w:ascii="Symbol" w:eastAsia="Symbol" w:hAnsi="Symbol" w:cs="Symbol"/>
          <w:sz w:val="24"/>
          <w:szCs w:val="24"/>
        </w:rPr>
      </w:pPr>
      <w:r>
        <w:rPr>
          <w:rFonts w:eastAsia="Times New Roman"/>
          <w:sz w:val="24"/>
          <w:szCs w:val="24"/>
        </w:rPr>
        <w:t>характеризовать исторический жанр как идейное и образное в</w:t>
      </w:r>
      <w:r>
        <w:rPr>
          <w:rFonts w:eastAsia="Times New Roman"/>
          <w:sz w:val="24"/>
          <w:szCs w:val="24"/>
        </w:rPr>
        <w:t>ы</w:t>
      </w:r>
      <w:r>
        <w:rPr>
          <w:rFonts w:eastAsia="Times New Roman"/>
          <w:sz w:val="24"/>
          <w:szCs w:val="24"/>
        </w:rPr>
        <w:t>ражение значительных событий в истории общества, как воплощение его мировоззренч</w:t>
      </w:r>
      <w:r>
        <w:rPr>
          <w:rFonts w:eastAsia="Times New Roman"/>
          <w:sz w:val="24"/>
          <w:szCs w:val="24"/>
        </w:rPr>
        <w:t>е</w:t>
      </w:r>
      <w:r>
        <w:rPr>
          <w:rFonts w:eastAsia="Times New Roman"/>
          <w:sz w:val="24"/>
          <w:szCs w:val="24"/>
        </w:rPr>
        <w:t>ских позиций и идеалов;</w:t>
      </w:r>
    </w:p>
    <w:p w:rsidR="0057388F" w:rsidRDefault="0057388F" w:rsidP="00FD7001">
      <w:pPr>
        <w:numPr>
          <w:ilvl w:val="1"/>
          <w:numId w:val="168"/>
        </w:numPr>
        <w:tabs>
          <w:tab w:val="left" w:pos="567"/>
          <w:tab w:val="left" w:pos="2560"/>
        </w:tabs>
        <w:rPr>
          <w:rFonts w:ascii="Symbol" w:eastAsia="Symbol" w:hAnsi="Symbol" w:cs="Symbol"/>
          <w:sz w:val="24"/>
          <w:szCs w:val="24"/>
        </w:rPr>
      </w:pPr>
      <w:r>
        <w:rPr>
          <w:rFonts w:eastAsia="Times New Roman"/>
          <w:sz w:val="24"/>
          <w:szCs w:val="24"/>
        </w:rPr>
        <w:t>узнавать и характеризовать несколько классических произведений</w:t>
      </w:r>
    </w:p>
    <w:p w:rsidR="0057388F" w:rsidRDefault="0057388F" w:rsidP="00FD7001">
      <w:pPr>
        <w:tabs>
          <w:tab w:val="left" w:pos="567"/>
        </w:tabs>
        <w:spacing w:line="22" w:lineRule="exact"/>
        <w:rPr>
          <w:rFonts w:ascii="Symbol" w:eastAsia="Symbol" w:hAnsi="Symbol" w:cs="Symbol"/>
          <w:sz w:val="24"/>
          <w:szCs w:val="24"/>
        </w:rPr>
      </w:pPr>
    </w:p>
    <w:p w:rsidR="0057388F" w:rsidRDefault="0057388F" w:rsidP="00FD7001">
      <w:pPr>
        <w:numPr>
          <w:ilvl w:val="0"/>
          <w:numId w:val="168"/>
        </w:numPr>
        <w:tabs>
          <w:tab w:val="left" w:pos="567"/>
          <w:tab w:val="left" w:pos="1320"/>
        </w:tabs>
        <w:rPr>
          <w:rFonts w:eastAsia="Times New Roman"/>
          <w:sz w:val="24"/>
          <w:szCs w:val="24"/>
        </w:rPr>
      </w:pPr>
      <w:r>
        <w:rPr>
          <w:rFonts w:eastAsia="Times New Roman"/>
          <w:sz w:val="24"/>
          <w:szCs w:val="24"/>
        </w:rPr>
        <w:t>называть имена великих русских мастеров исторической картины;</w:t>
      </w:r>
    </w:p>
    <w:p w:rsidR="0057388F" w:rsidRDefault="0057388F" w:rsidP="00FD7001">
      <w:pPr>
        <w:tabs>
          <w:tab w:val="left" w:pos="567"/>
        </w:tabs>
        <w:spacing w:line="55" w:lineRule="exact"/>
        <w:rPr>
          <w:rFonts w:eastAsia="Times New Roman"/>
          <w:sz w:val="24"/>
          <w:szCs w:val="24"/>
        </w:rPr>
      </w:pPr>
    </w:p>
    <w:p w:rsidR="0057388F" w:rsidRDefault="0057388F" w:rsidP="00FD7001">
      <w:pPr>
        <w:numPr>
          <w:ilvl w:val="1"/>
          <w:numId w:val="168"/>
        </w:numPr>
        <w:tabs>
          <w:tab w:val="left" w:pos="567"/>
        </w:tabs>
        <w:spacing w:line="274" w:lineRule="auto"/>
        <w:ind w:right="420"/>
        <w:rPr>
          <w:rFonts w:ascii="Symbol" w:eastAsia="Symbol" w:hAnsi="Symbol" w:cs="Symbol"/>
          <w:sz w:val="24"/>
          <w:szCs w:val="24"/>
        </w:rPr>
      </w:pPr>
      <w:r>
        <w:rPr>
          <w:rFonts w:eastAsia="Times New Roman"/>
          <w:sz w:val="24"/>
          <w:szCs w:val="24"/>
        </w:rPr>
        <w:t>характеризовать значение тематической картины XIX века в развитии русской кул</w:t>
      </w:r>
      <w:r>
        <w:rPr>
          <w:rFonts w:eastAsia="Times New Roman"/>
          <w:sz w:val="24"/>
          <w:szCs w:val="24"/>
        </w:rPr>
        <w:t>ь</w:t>
      </w:r>
      <w:r>
        <w:rPr>
          <w:rFonts w:eastAsia="Times New Roman"/>
          <w:sz w:val="24"/>
          <w:szCs w:val="24"/>
        </w:rPr>
        <w:t>туры;</w:t>
      </w:r>
    </w:p>
    <w:p w:rsidR="0057388F" w:rsidRDefault="0057388F" w:rsidP="0057388F">
      <w:pPr>
        <w:spacing w:line="2" w:lineRule="exact"/>
        <w:rPr>
          <w:rFonts w:ascii="Symbol" w:eastAsia="Symbol" w:hAnsi="Symbol" w:cs="Symbol"/>
          <w:sz w:val="24"/>
          <w:szCs w:val="24"/>
        </w:rPr>
      </w:pPr>
    </w:p>
    <w:p w:rsidR="0057388F" w:rsidRDefault="0057388F" w:rsidP="00FD7001">
      <w:pPr>
        <w:numPr>
          <w:ilvl w:val="1"/>
          <w:numId w:val="168"/>
        </w:numPr>
        <w:tabs>
          <w:tab w:val="left" w:pos="567"/>
          <w:tab w:val="left" w:pos="2560"/>
        </w:tabs>
        <w:spacing w:line="275" w:lineRule="auto"/>
        <w:ind w:right="420"/>
        <w:jc w:val="both"/>
        <w:rPr>
          <w:rFonts w:ascii="Symbol" w:eastAsia="Symbol" w:hAnsi="Symbol" w:cs="Symbol"/>
          <w:sz w:val="24"/>
          <w:szCs w:val="24"/>
        </w:rPr>
      </w:pPr>
      <w:r>
        <w:rPr>
          <w:rFonts w:eastAsia="Times New Roman"/>
          <w:sz w:val="24"/>
          <w:szCs w:val="24"/>
        </w:rPr>
        <w:lastRenderedPageBreak/>
        <w:t>рассуждать о значении творчества великих русских художников в создании образа народа, в становлении национального самосознания и образа национал</w:t>
      </w:r>
      <w:r>
        <w:rPr>
          <w:rFonts w:eastAsia="Times New Roman"/>
          <w:sz w:val="24"/>
          <w:szCs w:val="24"/>
        </w:rPr>
        <w:t>ь</w:t>
      </w:r>
      <w:r>
        <w:rPr>
          <w:rFonts w:eastAsia="Times New Roman"/>
          <w:sz w:val="24"/>
          <w:szCs w:val="24"/>
        </w:rPr>
        <w:t>ной истории;</w:t>
      </w:r>
    </w:p>
    <w:p w:rsidR="0057388F" w:rsidRDefault="0057388F" w:rsidP="00FD7001">
      <w:pPr>
        <w:numPr>
          <w:ilvl w:val="1"/>
          <w:numId w:val="168"/>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называть имена нескольких известных художников объединения «Мир искусства» и их наиболее известные произведения;</w:t>
      </w:r>
    </w:p>
    <w:p w:rsidR="0057388F" w:rsidRDefault="0057388F" w:rsidP="00FD7001">
      <w:pPr>
        <w:tabs>
          <w:tab w:val="left" w:pos="567"/>
        </w:tabs>
        <w:spacing w:line="2" w:lineRule="exact"/>
        <w:rPr>
          <w:rFonts w:ascii="Symbol" w:eastAsia="Symbol" w:hAnsi="Symbol" w:cs="Symbol"/>
          <w:sz w:val="24"/>
          <w:szCs w:val="24"/>
        </w:rPr>
      </w:pPr>
    </w:p>
    <w:p w:rsidR="0057388F" w:rsidRPr="00FD7001" w:rsidRDefault="0057388F" w:rsidP="00FD7001">
      <w:pPr>
        <w:numPr>
          <w:ilvl w:val="0"/>
          <w:numId w:val="169"/>
        </w:numPr>
        <w:tabs>
          <w:tab w:val="left" w:pos="567"/>
          <w:tab w:val="left" w:pos="2560"/>
        </w:tabs>
        <w:spacing w:line="274" w:lineRule="auto"/>
        <w:ind w:right="420"/>
        <w:rPr>
          <w:rFonts w:ascii="Symbol" w:eastAsia="Symbol" w:hAnsi="Symbol" w:cs="Symbol"/>
          <w:sz w:val="24"/>
          <w:szCs w:val="24"/>
        </w:rPr>
      </w:pPr>
      <w:r w:rsidRPr="00FD7001">
        <w:rPr>
          <w:rFonts w:eastAsia="Times New Roman"/>
          <w:sz w:val="24"/>
          <w:szCs w:val="24"/>
        </w:rPr>
        <w:t>творческому опыту по разработке и созданию изобразительного образа на выбранный исторический сюжет;</w:t>
      </w:r>
      <w:r w:rsidR="00FD7001">
        <w:t xml:space="preserve"> </w:t>
      </w:r>
      <w:r w:rsidRPr="00FD7001">
        <w:rPr>
          <w:rFonts w:eastAsia="Times New Roman"/>
          <w:sz w:val="24"/>
          <w:szCs w:val="24"/>
        </w:rPr>
        <w:t>творческому опыту по разработке художественного проекта – разр</w:t>
      </w:r>
      <w:r w:rsidRPr="00FD7001">
        <w:rPr>
          <w:rFonts w:eastAsia="Times New Roman"/>
          <w:sz w:val="24"/>
          <w:szCs w:val="24"/>
        </w:rPr>
        <w:t>а</w:t>
      </w:r>
      <w:r w:rsidRPr="00FD7001">
        <w:rPr>
          <w:rFonts w:eastAsia="Times New Roman"/>
          <w:sz w:val="24"/>
          <w:szCs w:val="24"/>
        </w:rPr>
        <w:t>ботки композиции на историческую тему;</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0"/>
          <w:numId w:val="169"/>
        </w:numPr>
        <w:tabs>
          <w:tab w:val="left" w:pos="567"/>
          <w:tab w:val="left" w:pos="2560"/>
        </w:tabs>
        <w:rPr>
          <w:rFonts w:ascii="Symbol" w:eastAsia="Symbol" w:hAnsi="Symbol" w:cs="Symbol"/>
          <w:sz w:val="24"/>
          <w:szCs w:val="24"/>
        </w:rPr>
      </w:pPr>
      <w:r>
        <w:rPr>
          <w:rFonts w:eastAsia="Times New Roman"/>
          <w:sz w:val="24"/>
          <w:szCs w:val="24"/>
        </w:rPr>
        <w:t xml:space="preserve">творческому опыту создания композиции на основе </w:t>
      </w:r>
      <w:proofErr w:type="gramStart"/>
      <w:r>
        <w:rPr>
          <w:rFonts w:eastAsia="Times New Roman"/>
          <w:sz w:val="24"/>
          <w:szCs w:val="24"/>
        </w:rPr>
        <w:t>библейских</w:t>
      </w:r>
      <w:proofErr w:type="gramEnd"/>
    </w:p>
    <w:p w:rsidR="0057388F" w:rsidRDefault="0057388F" w:rsidP="00FD7001">
      <w:pPr>
        <w:tabs>
          <w:tab w:val="left" w:pos="567"/>
        </w:tabs>
        <w:spacing w:line="27" w:lineRule="exact"/>
        <w:rPr>
          <w:rFonts w:ascii="Symbol" w:eastAsia="Symbol" w:hAnsi="Symbol" w:cs="Symbol"/>
          <w:sz w:val="24"/>
          <w:szCs w:val="24"/>
        </w:rPr>
      </w:pPr>
    </w:p>
    <w:p w:rsidR="0057388F" w:rsidRDefault="0057388F" w:rsidP="00FD7001">
      <w:pPr>
        <w:tabs>
          <w:tab w:val="left" w:pos="567"/>
        </w:tabs>
        <w:rPr>
          <w:rFonts w:ascii="Symbol" w:eastAsia="Symbol" w:hAnsi="Symbol" w:cs="Symbol"/>
          <w:sz w:val="24"/>
          <w:szCs w:val="24"/>
        </w:rPr>
      </w:pPr>
      <w:r>
        <w:rPr>
          <w:rFonts w:eastAsia="Times New Roman"/>
          <w:sz w:val="24"/>
          <w:szCs w:val="24"/>
        </w:rPr>
        <w:t>сюжетов;</w:t>
      </w:r>
    </w:p>
    <w:p w:rsidR="0057388F" w:rsidRDefault="0057388F" w:rsidP="00FD7001">
      <w:pPr>
        <w:tabs>
          <w:tab w:val="left" w:pos="567"/>
        </w:tabs>
        <w:spacing w:line="55" w:lineRule="exact"/>
        <w:rPr>
          <w:rFonts w:ascii="Symbol" w:eastAsia="Symbol" w:hAnsi="Symbol" w:cs="Symbol"/>
          <w:sz w:val="24"/>
          <w:szCs w:val="24"/>
        </w:rPr>
      </w:pPr>
    </w:p>
    <w:p w:rsidR="0057388F" w:rsidRDefault="0057388F" w:rsidP="00FD7001">
      <w:pPr>
        <w:numPr>
          <w:ilvl w:val="0"/>
          <w:numId w:val="169"/>
        </w:numPr>
        <w:tabs>
          <w:tab w:val="left" w:pos="567"/>
          <w:tab w:val="left" w:pos="2560"/>
        </w:tabs>
        <w:spacing w:line="275" w:lineRule="auto"/>
        <w:ind w:right="420"/>
        <w:jc w:val="both"/>
        <w:rPr>
          <w:rFonts w:ascii="Symbol" w:eastAsia="Symbol" w:hAnsi="Symbol" w:cs="Symbol"/>
          <w:sz w:val="24"/>
          <w:szCs w:val="24"/>
        </w:rPr>
      </w:pPr>
      <w:r>
        <w:rPr>
          <w:rFonts w:eastAsia="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57388F" w:rsidRDefault="0057388F" w:rsidP="00FD7001">
      <w:pPr>
        <w:numPr>
          <w:ilvl w:val="0"/>
          <w:numId w:val="169"/>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называть имена великих европейских и русских художников, творивших на библе</w:t>
      </w:r>
      <w:r>
        <w:rPr>
          <w:rFonts w:eastAsia="Times New Roman"/>
          <w:sz w:val="24"/>
          <w:szCs w:val="24"/>
        </w:rPr>
        <w:t>й</w:t>
      </w:r>
      <w:r>
        <w:rPr>
          <w:rFonts w:eastAsia="Times New Roman"/>
          <w:sz w:val="24"/>
          <w:szCs w:val="24"/>
        </w:rPr>
        <w:t>ские темы;</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0"/>
          <w:numId w:val="169"/>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узнавать и характеризовать произведения великих европейских и русских художников на библейские темы;</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0"/>
          <w:numId w:val="169"/>
        </w:numPr>
        <w:tabs>
          <w:tab w:val="left" w:pos="567"/>
          <w:tab w:val="left" w:pos="2560"/>
        </w:tabs>
        <w:rPr>
          <w:rFonts w:ascii="Symbol" w:eastAsia="Symbol" w:hAnsi="Symbol" w:cs="Symbol"/>
          <w:sz w:val="24"/>
          <w:szCs w:val="24"/>
        </w:rPr>
      </w:pPr>
      <w:r>
        <w:rPr>
          <w:rFonts w:eastAsia="Times New Roman"/>
          <w:sz w:val="24"/>
          <w:szCs w:val="24"/>
        </w:rPr>
        <w:t>характеризовать  роль  монументальных  памятников  в  жизни</w:t>
      </w:r>
    </w:p>
    <w:p w:rsidR="0057388F" w:rsidRDefault="0057388F" w:rsidP="00FD7001">
      <w:pPr>
        <w:tabs>
          <w:tab w:val="left" w:pos="567"/>
        </w:tabs>
        <w:spacing w:line="22" w:lineRule="exact"/>
        <w:rPr>
          <w:rFonts w:ascii="Symbol" w:eastAsia="Symbol" w:hAnsi="Symbol" w:cs="Symbol"/>
          <w:sz w:val="24"/>
          <w:szCs w:val="24"/>
        </w:rPr>
      </w:pPr>
    </w:p>
    <w:p w:rsidR="0057388F" w:rsidRDefault="0057388F" w:rsidP="00FD7001">
      <w:pPr>
        <w:tabs>
          <w:tab w:val="left" w:pos="567"/>
        </w:tabs>
        <w:rPr>
          <w:rFonts w:ascii="Symbol" w:eastAsia="Symbol" w:hAnsi="Symbol" w:cs="Symbol"/>
          <w:sz w:val="24"/>
          <w:szCs w:val="24"/>
        </w:rPr>
      </w:pPr>
      <w:r>
        <w:rPr>
          <w:rFonts w:eastAsia="Times New Roman"/>
          <w:sz w:val="24"/>
          <w:szCs w:val="24"/>
        </w:rPr>
        <w:t>общества;</w:t>
      </w:r>
    </w:p>
    <w:p w:rsidR="0057388F" w:rsidRDefault="0057388F" w:rsidP="00FD7001">
      <w:pPr>
        <w:tabs>
          <w:tab w:val="left" w:pos="567"/>
        </w:tabs>
        <w:spacing w:line="55" w:lineRule="exact"/>
        <w:rPr>
          <w:rFonts w:ascii="Symbol" w:eastAsia="Symbol" w:hAnsi="Symbol" w:cs="Symbol"/>
          <w:sz w:val="24"/>
          <w:szCs w:val="24"/>
        </w:rPr>
      </w:pPr>
    </w:p>
    <w:p w:rsidR="0057388F" w:rsidRDefault="0057388F" w:rsidP="00FD7001">
      <w:pPr>
        <w:numPr>
          <w:ilvl w:val="0"/>
          <w:numId w:val="169"/>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рассуждать об особенностях художественного образа советского народа в годы Вел</w:t>
      </w:r>
      <w:r>
        <w:rPr>
          <w:rFonts w:eastAsia="Times New Roman"/>
          <w:sz w:val="24"/>
          <w:szCs w:val="24"/>
        </w:rPr>
        <w:t>и</w:t>
      </w:r>
      <w:r>
        <w:rPr>
          <w:rFonts w:eastAsia="Times New Roman"/>
          <w:sz w:val="24"/>
          <w:szCs w:val="24"/>
        </w:rPr>
        <w:t>кой Отечественной войны;</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0"/>
          <w:numId w:val="169"/>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описывать и характеризовать выдающиеся монументальные п</w:t>
      </w:r>
      <w:r>
        <w:rPr>
          <w:rFonts w:eastAsia="Times New Roman"/>
          <w:sz w:val="24"/>
          <w:szCs w:val="24"/>
        </w:rPr>
        <w:t>а</w:t>
      </w:r>
      <w:r>
        <w:rPr>
          <w:rFonts w:eastAsia="Times New Roman"/>
          <w:sz w:val="24"/>
          <w:szCs w:val="24"/>
        </w:rPr>
        <w:t>мятники и ансамбли, посвященные Великой Отечественной войне;</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0"/>
          <w:numId w:val="169"/>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творческому опыту лепки памятника, посвященного значимому историческому соб</w:t>
      </w:r>
      <w:r>
        <w:rPr>
          <w:rFonts w:eastAsia="Times New Roman"/>
          <w:sz w:val="24"/>
          <w:szCs w:val="24"/>
        </w:rPr>
        <w:t>ы</w:t>
      </w:r>
      <w:r>
        <w:rPr>
          <w:rFonts w:eastAsia="Times New Roman"/>
          <w:sz w:val="24"/>
          <w:szCs w:val="24"/>
        </w:rPr>
        <w:t>тию или историческому герою;</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0"/>
          <w:numId w:val="169"/>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анализировать художественно-выразительные средства произведений изобразител</w:t>
      </w:r>
      <w:r>
        <w:rPr>
          <w:rFonts w:eastAsia="Times New Roman"/>
          <w:sz w:val="24"/>
          <w:szCs w:val="24"/>
        </w:rPr>
        <w:t>ь</w:t>
      </w:r>
      <w:r>
        <w:rPr>
          <w:rFonts w:eastAsia="Times New Roman"/>
          <w:sz w:val="24"/>
          <w:szCs w:val="24"/>
        </w:rPr>
        <w:t>ного искусства XX века;</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0"/>
          <w:numId w:val="169"/>
        </w:numPr>
        <w:tabs>
          <w:tab w:val="left" w:pos="567"/>
          <w:tab w:val="left" w:pos="2560"/>
        </w:tabs>
        <w:rPr>
          <w:rFonts w:ascii="Symbol" w:eastAsia="Symbol" w:hAnsi="Symbol" w:cs="Symbol"/>
          <w:sz w:val="24"/>
          <w:szCs w:val="24"/>
        </w:rPr>
      </w:pPr>
      <w:r>
        <w:rPr>
          <w:rFonts w:eastAsia="Times New Roman"/>
          <w:sz w:val="24"/>
          <w:szCs w:val="24"/>
        </w:rPr>
        <w:t>культуре зрительского восприятия;</w:t>
      </w:r>
    </w:p>
    <w:p w:rsidR="0057388F" w:rsidRDefault="0057388F" w:rsidP="00FD7001">
      <w:pPr>
        <w:tabs>
          <w:tab w:val="left" w:pos="567"/>
        </w:tabs>
        <w:spacing w:line="37" w:lineRule="exact"/>
        <w:rPr>
          <w:rFonts w:ascii="Symbol" w:eastAsia="Symbol" w:hAnsi="Symbol" w:cs="Symbol"/>
          <w:sz w:val="24"/>
          <w:szCs w:val="24"/>
        </w:rPr>
      </w:pPr>
    </w:p>
    <w:p w:rsidR="0057388F" w:rsidRDefault="0057388F" w:rsidP="00FD7001">
      <w:pPr>
        <w:numPr>
          <w:ilvl w:val="0"/>
          <w:numId w:val="169"/>
        </w:numPr>
        <w:tabs>
          <w:tab w:val="left" w:pos="567"/>
          <w:tab w:val="left" w:pos="2560"/>
        </w:tabs>
        <w:rPr>
          <w:rFonts w:ascii="Symbol" w:eastAsia="Symbol" w:hAnsi="Symbol" w:cs="Symbol"/>
          <w:sz w:val="24"/>
          <w:szCs w:val="24"/>
        </w:rPr>
      </w:pPr>
      <w:r>
        <w:rPr>
          <w:rFonts w:eastAsia="Times New Roman"/>
          <w:sz w:val="24"/>
          <w:szCs w:val="24"/>
        </w:rPr>
        <w:t>характеризовать временные и пространственные искусства;</w:t>
      </w:r>
    </w:p>
    <w:p w:rsidR="0057388F" w:rsidRDefault="0057388F" w:rsidP="00FD7001">
      <w:pPr>
        <w:tabs>
          <w:tab w:val="left" w:pos="567"/>
        </w:tabs>
        <w:spacing w:line="41" w:lineRule="exact"/>
        <w:rPr>
          <w:rFonts w:ascii="Symbol" w:eastAsia="Symbol" w:hAnsi="Symbol" w:cs="Symbol"/>
          <w:sz w:val="24"/>
          <w:szCs w:val="24"/>
        </w:rPr>
      </w:pPr>
    </w:p>
    <w:p w:rsidR="0057388F" w:rsidRDefault="0057388F" w:rsidP="00FD7001">
      <w:pPr>
        <w:numPr>
          <w:ilvl w:val="0"/>
          <w:numId w:val="169"/>
        </w:numPr>
        <w:tabs>
          <w:tab w:val="left" w:pos="567"/>
          <w:tab w:val="left" w:pos="2560"/>
        </w:tabs>
        <w:rPr>
          <w:rFonts w:ascii="Symbol" w:eastAsia="Symbol" w:hAnsi="Symbol" w:cs="Symbol"/>
          <w:sz w:val="24"/>
          <w:szCs w:val="24"/>
        </w:rPr>
      </w:pPr>
      <w:r>
        <w:rPr>
          <w:rFonts w:eastAsia="Times New Roman"/>
          <w:sz w:val="24"/>
          <w:szCs w:val="24"/>
        </w:rPr>
        <w:t xml:space="preserve">понимать  разницу  между  реальностью  и  </w:t>
      </w:r>
      <w:proofErr w:type="gramStart"/>
      <w:r>
        <w:rPr>
          <w:rFonts w:eastAsia="Times New Roman"/>
          <w:sz w:val="24"/>
          <w:szCs w:val="24"/>
        </w:rPr>
        <w:t>художественным</w:t>
      </w:r>
      <w:proofErr w:type="gramEnd"/>
    </w:p>
    <w:p w:rsidR="0057388F" w:rsidRDefault="0057388F" w:rsidP="00FD7001">
      <w:pPr>
        <w:tabs>
          <w:tab w:val="left" w:pos="567"/>
        </w:tabs>
        <w:spacing w:line="27" w:lineRule="exact"/>
        <w:rPr>
          <w:rFonts w:ascii="Symbol" w:eastAsia="Symbol" w:hAnsi="Symbol" w:cs="Symbol"/>
          <w:sz w:val="24"/>
          <w:szCs w:val="24"/>
        </w:rPr>
      </w:pPr>
    </w:p>
    <w:p w:rsidR="0057388F" w:rsidRDefault="0057388F" w:rsidP="00FD7001">
      <w:pPr>
        <w:tabs>
          <w:tab w:val="left" w:pos="567"/>
        </w:tabs>
        <w:rPr>
          <w:rFonts w:ascii="Symbol" w:eastAsia="Symbol" w:hAnsi="Symbol" w:cs="Symbol"/>
          <w:sz w:val="24"/>
          <w:szCs w:val="24"/>
        </w:rPr>
      </w:pPr>
      <w:r>
        <w:rPr>
          <w:rFonts w:eastAsia="Times New Roman"/>
          <w:sz w:val="24"/>
          <w:szCs w:val="24"/>
        </w:rPr>
        <w:t>образом;</w:t>
      </w:r>
    </w:p>
    <w:p w:rsidR="0057388F" w:rsidRDefault="0057388F" w:rsidP="00FD7001">
      <w:pPr>
        <w:tabs>
          <w:tab w:val="left" w:pos="567"/>
        </w:tabs>
        <w:spacing w:line="55" w:lineRule="exact"/>
        <w:rPr>
          <w:rFonts w:ascii="Symbol" w:eastAsia="Symbol" w:hAnsi="Symbol" w:cs="Symbol"/>
          <w:sz w:val="24"/>
          <w:szCs w:val="24"/>
        </w:rPr>
      </w:pPr>
    </w:p>
    <w:p w:rsidR="0057388F" w:rsidRDefault="0057388F" w:rsidP="00FD7001">
      <w:pPr>
        <w:numPr>
          <w:ilvl w:val="0"/>
          <w:numId w:val="169"/>
        </w:numPr>
        <w:tabs>
          <w:tab w:val="left" w:pos="567"/>
          <w:tab w:val="left" w:pos="2560"/>
        </w:tabs>
        <w:spacing w:line="275" w:lineRule="auto"/>
        <w:ind w:right="420"/>
        <w:jc w:val="both"/>
        <w:rPr>
          <w:rFonts w:ascii="Symbol" w:eastAsia="Symbol" w:hAnsi="Symbol" w:cs="Symbol"/>
          <w:sz w:val="24"/>
          <w:szCs w:val="24"/>
        </w:rPr>
      </w:pPr>
      <w:r>
        <w:rPr>
          <w:rFonts w:eastAsia="Times New Roman"/>
          <w:sz w:val="24"/>
          <w:szCs w:val="24"/>
        </w:rPr>
        <w:t>представлениям об искусстве иллюстрации и творчестве извес</w:t>
      </w:r>
      <w:r>
        <w:rPr>
          <w:rFonts w:eastAsia="Times New Roman"/>
          <w:sz w:val="24"/>
          <w:szCs w:val="24"/>
        </w:rPr>
        <w:t>т</w:t>
      </w:r>
      <w:r>
        <w:rPr>
          <w:rFonts w:eastAsia="Times New Roman"/>
          <w:sz w:val="24"/>
          <w:szCs w:val="24"/>
        </w:rPr>
        <w:t xml:space="preserve">ных иллюстраторов книг. И.Я. </w:t>
      </w:r>
      <w:proofErr w:type="spellStart"/>
      <w:r>
        <w:rPr>
          <w:rFonts w:eastAsia="Times New Roman"/>
          <w:sz w:val="24"/>
          <w:szCs w:val="24"/>
        </w:rPr>
        <w:t>Билибин</w:t>
      </w:r>
      <w:proofErr w:type="spellEnd"/>
      <w:r>
        <w:rPr>
          <w:rFonts w:eastAsia="Times New Roman"/>
          <w:sz w:val="24"/>
          <w:szCs w:val="24"/>
        </w:rPr>
        <w:t xml:space="preserve">. В.А. </w:t>
      </w:r>
      <w:proofErr w:type="spellStart"/>
      <w:r>
        <w:rPr>
          <w:rFonts w:eastAsia="Times New Roman"/>
          <w:sz w:val="24"/>
          <w:szCs w:val="24"/>
        </w:rPr>
        <w:t>Милашевский</w:t>
      </w:r>
      <w:proofErr w:type="spellEnd"/>
      <w:r>
        <w:rPr>
          <w:rFonts w:eastAsia="Times New Roman"/>
          <w:sz w:val="24"/>
          <w:szCs w:val="24"/>
        </w:rPr>
        <w:t>. В.А. Фаворский;</w:t>
      </w:r>
    </w:p>
    <w:p w:rsidR="0057388F" w:rsidRDefault="0057388F" w:rsidP="00FD7001">
      <w:pPr>
        <w:numPr>
          <w:ilvl w:val="0"/>
          <w:numId w:val="169"/>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опыту художественного иллюстрирования и навыкам работы графическими матери</w:t>
      </w:r>
      <w:r>
        <w:rPr>
          <w:rFonts w:eastAsia="Times New Roman"/>
          <w:sz w:val="24"/>
          <w:szCs w:val="24"/>
        </w:rPr>
        <w:t>а</w:t>
      </w:r>
      <w:r>
        <w:rPr>
          <w:rFonts w:eastAsia="Times New Roman"/>
          <w:sz w:val="24"/>
          <w:szCs w:val="24"/>
        </w:rPr>
        <w:t>лами;</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0"/>
          <w:numId w:val="169"/>
        </w:numPr>
        <w:tabs>
          <w:tab w:val="left" w:pos="567"/>
          <w:tab w:val="left" w:pos="2560"/>
        </w:tabs>
        <w:spacing w:line="275" w:lineRule="auto"/>
        <w:ind w:right="420"/>
        <w:jc w:val="both"/>
        <w:rPr>
          <w:rFonts w:ascii="Symbol" w:eastAsia="Symbol" w:hAnsi="Symbol" w:cs="Symbol"/>
          <w:sz w:val="24"/>
          <w:szCs w:val="24"/>
        </w:rPr>
      </w:pPr>
      <w:r>
        <w:rPr>
          <w:rFonts w:eastAsia="Times New Roman"/>
          <w:sz w:val="24"/>
          <w:szCs w:val="24"/>
        </w:rPr>
        <w:t>собирать необходимый материал для иллюстрирования (характер одежды героев, х</w:t>
      </w:r>
      <w:r>
        <w:rPr>
          <w:rFonts w:eastAsia="Times New Roman"/>
          <w:sz w:val="24"/>
          <w:szCs w:val="24"/>
        </w:rPr>
        <w:t>а</w:t>
      </w:r>
      <w:r>
        <w:rPr>
          <w:rFonts w:eastAsia="Times New Roman"/>
          <w:sz w:val="24"/>
          <w:szCs w:val="24"/>
        </w:rPr>
        <w:t>рактер построек и помещений, характерные детали быта и т.д.);</w:t>
      </w:r>
    </w:p>
    <w:p w:rsidR="0057388F" w:rsidRDefault="0057388F" w:rsidP="00FD7001">
      <w:pPr>
        <w:numPr>
          <w:ilvl w:val="0"/>
          <w:numId w:val="169"/>
        </w:numPr>
        <w:tabs>
          <w:tab w:val="left" w:pos="567"/>
          <w:tab w:val="left" w:pos="2560"/>
        </w:tabs>
        <w:spacing w:line="272" w:lineRule="auto"/>
        <w:ind w:right="420"/>
        <w:rPr>
          <w:rFonts w:ascii="Symbol" w:eastAsia="Symbol" w:hAnsi="Symbol" w:cs="Symbol"/>
          <w:sz w:val="24"/>
          <w:szCs w:val="24"/>
        </w:rPr>
      </w:pPr>
      <w:r>
        <w:rPr>
          <w:rFonts w:eastAsia="Times New Roman"/>
          <w:sz w:val="24"/>
          <w:szCs w:val="24"/>
        </w:rPr>
        <w:t>представлениям об анималистическом жанре изобразительного искусства и творч</w:t>
      </w:r>
      <w:r>
        <w:rPr>
          <w:rFonts w:eastAsia="Times New Roman"/>
          <w:sz w:val="24"/>
          <w:szCs w:val="24"/>
        </w:rPr>
        <w:t>е</w:t>
      </w:r>
      <w:r>
        <w:rPr>
          <w:rFonts w:eastAsia="Times New Roman"/>
          <w:sz w:val="24"/>
          <w:szCs w:val="24"/>
        </w:rPr>
        <w:t>стве художников-анималистов;</w:t>
      </w:r>
    </w:p>
    <w:p w:rsidR="0057388F" w:rsidRDefault="0057388F" w:rsidP="00FD7001">
      <w:pPr>
        <w:tabs>
          <w:tab w:val="left" w:pos="567"/>
        </w:tabs>
        <w:spacing w:line="1" w:lineRule="exact"/>
        <w:rPr>
          <w:rFonts w:ascii="Symbol" w:eastAsia="Symbol" w:hAnsi="Symbol" w:cs="Symbol"/>
          <w:sz w:val="24"/>
          <w:szCs w:val="24"/>
        </w:rPr>
      </w:pPr>
    </w:p>
    <w:p w:rsidR="0057388F" w:rsidRDefault="0057388F" w:rsidP="00FD7001">
      <w:pPr>
        <w:numPr>
          <w:ilvl w:val="0"/>
          <w:numId w:val="169"/>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опыту художественного творчества по созданию стилизованных образов животных;</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0"/>
          <w:numId w:val="169"/>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систематизировать и характеризовать основные этапы развития и истории архитект</w:t>
      </w:r>
      <w:r>
        <w:rPr>
          <w:rFonts w:eastAsia="Times New Roman"/>
          <w:sz w:val="24"/>
          <w:szCs w:val="24"/>
        </w:rPr>
        <w:t>у</w:t>
      </w:r>
      <w:r>
        <w:rPr>
          <w:rFonts w:eastAsia="Times New Roman"/>
          <w:sz w:val="24"/>
          <w:szCs w:val="24"/>
        </w:rPr>
        <w:t>ры и дизайна;</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0"/>
          <w:numId w:val="169"/>
        </w:numPr>
        <w:tabs>
          <w:tab w:val="left" w:pos="567"/>
          <w:tab w:val="left" w:pos="2560"/>
        </w:tabs>
        <w:rPr>
          <w:rFonts w:ascii="Symbol" w:eastAsia="Symbol" w:hAnsi="Symbol" w:cs="Symbol"/>
          <w:sz w:val="24"/>
          <w:szCs w:val="24"/>
        </w:rPr>
      </w:pPr>
      <w:r>
        <w:rPr>
          <w:rFonts w:eastAsia="Times New Roman"/>
          <w:sz w:val="24"/>
          <w:szCs w:val="24"/>
        </w:rPr>
        <w:t>распознавать объект и пространство в конструктивных видах</w:t>
      </w:r>
    </w:p>
    <w:p w:rsidR="0057388F" w:rsidRDefault="0057388F" w:rsidP="00FD7001">
      <w:pPr>
        <w:tabs>
          <w:tab w:val="left" w:pos="567"/>
        </w:tabs>
        <w:spacing w:line="27" w:lineRule="exact"/>
        <w:rPr>
          <w:rFonts w:ascii="Symbol" w:eastAsia="Symbol" w:hAnsi="Symbol" w:cs="Symbol"/>
          <w:sz w:val="24"/>
          <w:szCs w:val="24"/>
        </w:rPr>
      </w:pPr>
    </w:p>
    <w:p w:rsidR="0057388F" w:rsidRDefault="0057388F" w:rsidP="00FD7001">
      <w:pPr>
        <w:tabs>
          <w:tab w:val="left" w:pos="567"/>
        </w:tabs>
        <w:rPr>
          <w:rFonts w:ascii="Symbol" w:eastAsia="Symbol" w:hAnsi="Symbol" w:cs="Symbol"/>
          <w:sz w:val="24"/>
          <w:szCs w:val="24"/>
        </w:rPr>
      </w:pPr>
      <w:r>
        <w:rPr>
          <w:rFonts w:eastAsia="Times New Roman"/>
          <w:sz w:val="24"/>
          <w:szCs w:val="24"/>
        </w:rPr>
        <w:t>искусства;</w:t>
      </w:r>
    </w:p>
    <w:p w:rsidR="0057388F" w:rsidRDefault="0057388F" w:rsidP="00FD7001">
      <w:pPr>
        <w:tabs>
          <w:tab w:val="left" w:pos="567"/>
        </w:tabs>
        <w:spacing w:line="55" w:lineRule="exact"/>
        <w:rPr>
          <w:rFonts w:ascii="Symbol" w:eastAsia="Symbol" w:hAnsi="Symbol" w:cs="Symbol"/>
          <w:sz w:val="24"/>
          <w:szCs w:val="24"/>
        </w:rPr>
      </w:pPr>
    </w:p>
    <w:p w:rsidR="0057388F" w:rsidRDefault="0057388F" w:rsidP="00FD7001">
      <w:pPr>
        <w:numPr>
          <w:ilvl w:val="0"/>
          <w:numId w:val="169"/>
        </w:numPr>
        <w:tabs>
          <w:tab w:val="left" w:pos="567"/>
          <w:tab w:val="left" w:pos="2560"/>
        </w:tabs>
        <w:rPr>
          <w:rFonts w:ascii="Symbol" w:eastAsia="Symbol" w:hAnsi="Symbol" w:cs="Symbol"/>
          <w:sz w:val="24"/>
          <w:szCs w:val="24"/>
        </w:rPr>
      </w:pPr>
      <w:r>
        <w:rPr>
          <w:rFonts w:eastAsia="Times New Roman"/>
          <w:sz w:val="24"/>
          <w:szCs w:val="24"/>
        </w:rPr>
        <w:t>понимать сочетание различных объемов в здании;</w:t>
      </w:r>
    </w:p>
    <w:p w:rsidR="0057388F" w:rsidRDefault="0057388F" w:rsidP="00FD7001">
      <w:pPr>
        <w:tabs>
          <w:tab w:val="left" w:pos="567"/>
        </w:tabs>
        <w:spacing w:line="41" w:lineRule="exact"/>
        <w:rPr>
          <w:rFonts w:ascii="Symbol" w:eastAsia="Symbol" w:hAnsi="Symbol" w:cs="Symbol"/>
          <w:sz w:val="24"/>
          <w:szCs w:val="24"/>
        </w:rPr>
      </w:pPr>
    </w:p>
    <w:p w:rsidR="0057388F" w:rsidRDefault="0057388F" w:rsidP="00FD7001">
      <w:pPr>
        <w:numPr>
          <w:ilvl w:val="0"/>
          <w:numId w:val="169"/>
        </w:numPr>
        <w:tabs>
          <w:tab w:val="left" w:pos="567"/>
        </w:tabs>
        <w:spacing w:line="291" w:lineRule="auto"/>
        <w:ind w:right="420"/>
        <w:rPr>
          <w:rFonts w:ascii="Symbol" w:eastAsia="Symbol" w:hAnsi="Symbol" w:cs="Symbol"/>
          <w:sz w:val="24"/>
          <w:szCs w:val="24"/>
        </w:rPr>
      </w:pPr>
      <w:r>
        <w:rPr>
          <w:rFonts w:eastAsia="Times New Roman"/>
          <w:sz w:val="24"/>
          <w:szCs w:val="24"/>
        </w:rPr>
        <w:t xml:space="preserve">понимать единство </w:t>
      </w:r>
      <w:proofErr w:type="gramStart"/>
      <w:r>
        <w:rPr>
          <w:rFonts w:eastAsia="Times New Roman"/>
          <w:sz w:val="24"/>
          <w:szCs w:val="24"/>
        </w:rPr>
        <w:t>художественного</w:t>
      </w:r>
      <w:proofErr w:type="gramEnd"/>
      <w:r>
        <w:rPr>
          <w:rFonts w:eastAsia="Times New Roman"/>
          <w:sz w:val="24"/>
          <w:szCs w:val="24"/>
        </w:rPr>
        <w:t xml:space="preserve"> и функционального в вещи, форму и материал;</w:t>
      </w:r>
    </w:p>
    <w:p w:rsidR="0057388F" w:rsidRDefault="0057388F" w:rsidP="0057388F">
      <w:pPr>
        <w:spacing w:line="96" w:lineRule="exact"/>
        <w:rPr>
          <w:sz w:val="20"/>
          <w:szCs w:val="20"/>
        </w:rPr>
      </w:pPr>
    </w:p>
    <w:p w:rsidR="0057388F" w:rsidRDefault="0057388F" w:rsidP="0057388F">
      <w:pPr>
        <w:sectPr w:rsidR="0057388F">
          <w:pgSz w:w="11900" w:h="16840"/>
          <w:pgMar w:top="1124" w:right="560" w:bottom="348" w:left="1440" w:header="0" w:footer="0" w:gutter="0"/>
          <w:cols w:space="720" w:equalWidth="0">
            <w:col w:w="9900"/>
          </w:cols>
        </w:sectPr>
      </w:pPr>
    </w:p>
    <w:p w:rsidR="0057388F" w:rsidRDefault="0057388F" w:rsidP="00FD7001">
      <w:pPr>
        <w:numPr>
          <w:ilvl w:val="1"/>
          <w:numId w:val="170"/>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lastRenderedPageBreak/>
        <w:t>иметь общее представление и рассказывать об особенностях арх</w:t>
      </w:r>
      <w:r>
        <w:rPr>
          <w:rFonts w:eastAsia="Times New Roman"/>
          <w:sz w:val="24"/>
          <w:szCs w:val="24"/>
        </w:rPr>
        <w:t>и</w:t>
      </w:r>
      <w:r>
        <w:rPr>
          <w:rFonts w:eastAsia="Times New Roman"/>
          <w:sz w:val="24"/>
          <w:szCs w:val="24"/>
        </w:rPr>
        <w:t>тектурно-художественных стилей разных эпох;</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70"/>
        </w:numPr>
        <w:tabs>
          <w:tab w:val="left" w:pos="567"/>
          <w:tab w:val="left" w:pos="2560"/>
        </w:tabs>
        <w:rPr>
          <w:rFonts w:ascii="Symbol" w:eastAsia="Symbol" w:hAnsi="Symbol" w:cs="Symbol"/>
          <w:sz w:val="24"/>
          <w:szCs w:val="24"/>
        </w:rPr>
      </w:pPr>
      <w:r>
        <w:rPr>
          <w:rFonts w:eastAsia="Times New Roman"/>
          <w:sz w:val="24"/>
          <w:szCs w:val="24"/>
        </w:rPr>
        <w:t>понимать  тенденции  и  перспективы  развития  современной</w:t>
      </w:r>
    </w:p>
    <w:p w:rsidR="0057388F" w:rsidRDefault="0057388F" w:rsidP="00FD7001">
      <w:pPr>
        <w:tabs>
          <w:tab w:val="left" w:pos="567"/>
        </w:tabs>
        <w:spacing w:line="27" w:lineRule="exact"/>
        <w:rPr>
          <w:rFonts w:ascii="Symbol" w:eastAsia="Symbol" w:hAnsi="Symbol" w:cs="Symbol"/>
          <w:sz w:val="24"/>
          <w:szCs w:val="24"/>
        </w:rPr>
      </w:pPr>
    </w:p>
    <w:p w:rsidR="0057388F" w:rsidRDefault="0057388F" w:rsidP="00FD7001">
      <w:pPr>
        <w:tabs>
          <w:tab w:val="left" w:pos="567"/>
        </w:tabs>
        <w:rPr>
          <w:rFonts w:ascii="Symbol" w:eastAsia="Symbol" w:hAnsi="Symbol" w:cs="Symbol"/>
          <w:sz w:val="24"/>
          <w:szCs w:val="24"/>
        </w:rPr>
      </w:pPr>
      <w:r>
        <w:rPr>
          <w:rFonts w:eastAsia="Times New Roman"/>
          <w:sz w:val="24"/>
          <w:szCs w:val="24"/>
        </w:rPr>
        <w:t>архитектуры;</w:t>
      </w:r>
    </w:p>
    <w:p w:rsidR="0057388F" w:rsidRDefault="0057388F" w:rsidP="00FD7001">
      <w:pPr>
        <w:tabs>
          <w:tab w:val="left" w:pos="567"/>
        </w:tabs>
        <w:spacing w:line="55" w:lineRule="exact"/>
        <w:rPr>
          <w:rFonts w:ascii="Symbol" w:eastAsia="Symbol" w:hAnsi="Symbol" w:cs="Symbol"/>
          <w:sz w:val="24"/>
          <w:szCs w:val="24"/>
        </w:rPr>
      </w:pPr>
    </w:p>
    <w:p w:rsidR="0057388F" w:rsidRDefault="0057388F" w:rsidP="00FD7001">
      <w:pPr>
        <w:numPr>
          <w:ilvl w:val="1"/>
          <w:numId w:val="170"/>
        </w:numPr>
        <w:tabs>
          <w:tab w:val="left" w:pos="567"/>
          <w:tab w:val="left" w:pos="2560"/>
        </w:tabs>
        <w:rPr>
          <w:rFonts w:ascii="Symbol" w:eastAsia="Symbol" w:hAnsi="Symbol" w:cs="Symbol"/>
          <w:sz w:val="24"/>
          <w:szCs w:val="24"/>
        </w:rPr>
      </w:pPr>
      <w:r>
        <w:rPr>
          <w:rFonts w:eastAsia="Times New Roman"/>
          <w:sz w:val="24"/>
          <w:szCs w:val="24"/>
        </w:rPr>
        <w:t>различать образно-стилевой язык архитектуры прошлого;</w:t>
      </w:r>
    </w:p>
    <w:p w:rsidR="0057388F" w:rsidRDefault="0057388F" w:rsidP="00FD7001">
      <w:pPr>
        <w:tabs>
          <w:tab w:val="left" w:pos="567"/>
        </w:tabs>
        <w:spacing w:line="41" w:lineRule="exact"/>
        <w:rPr>
          <w:rFonts w:ascii="Symbol" w:eastAsia="Symbol" w:hAnsi="Symbol" w:cs="Symbol"/>
          <w:sz w:val="24"/>
          <w:szCs w:val="24"/>
        </w:rPr>
      </w:pPr>
    </w:p>
    <w:p w:rsidR="0057388F" w:rsidRDefault="0057388F" w:rsidP="00FD7001">
      <w:pPr>
        <w:numPr>
          <w:ilvl w:val="1"/>
          <w:numId w:val="170"/>
        </w:numPr>
        <w:tabs>
          <w:tab w:val="left" w:pos="567"/>
          <w:tab w:val="left" w:pos="2560"/>
        </w:tabs>
        <w:rPr>
          <w:rFonts w:ascii="Symbol" w:eastAsia="Symbol" w:hAnsi="Symbol" w:cs="Symbol"/>
          <w:sz w:val="24"/>
          <w:szCs w:val="24"/>
        </w:rPr>
      </w:pPr>
      <w:r>
        <w:rPr>
          <w:rFonts w:eastAsia="Times New Roman"/>
          <w:sz w:val="24"/>
          <w:szCs w:val="24"/>
        </w:rPr>
        <w:t>характеризовать и различать малые формы архитектуры и дизайна</w:t>
      </w:r>
    </w:p>
    <w:p w:rsidR="0057388F" w:rsidRDefault="0057388F" w:rsidP="00FD7001">
      <w:pPr>
        <w:tabs>
          <w:tab w:val="left" w:pos="567"/>
        </w:tabs>
        <w:spacing w:line="22" w:lineRule="exact"/>
        <w:rPr>
          <w:rFonts w:ascii="Symbol" w:eastAsia="Symbol" w:hAnsi="Symbol" w:cs="Symbol"/>
          <w:sz w:val="24"/>
          <w:szCs w:val="24"/>
        </w:rPr>
      </w:pPr>
    </w:p>
    <w:p w:rsidR="0057388F" w:rsidRDefault="0057388F" w:rsidP="00FD7001">
      <w:pPr>
        <w:numPr>
          <w:ilvl w:val="0"/>
          <w:numId w:val="170"/>
        </w:numPr>
        <w:tabs>
          <w:tab w:val="left" w:pos="567"/>
          <w:tab w:val="left" w:pos="1300"/>
        </w:tabs>
        <w:rPr>
          <w:rFonts w:eastAsia="Times New Roman"/>
          <w:sz w:val="24"/>
          <w:szCs w:val="24"/>
        </w:rPr>
      </w:pPr>
      <w:proofErr w:type="gramStart"/>
      <w:r>
        <w:rPr>
          <w:rFonts w:eastAsia="Times New Roman"/>
          <w:sz w:val="24"/>
          <w:szCs w:val="24"/>
        </w:rPr>
        <w:t>пространстве</w:t>
      </w:r>
      <w:proofErr w:type="gramEnd"/>
      <w:r>
        <w:rPr>
          <w:rFonts w:eastAsia="Times New Roman"/>
          <w:sz w:val="24"/>
          <w:szCs w:val="24"/>
        </w:rPr>
        <w:t xml:space="preserve"> городской среды;</w:t>
      </w:r>
    </w:p>
    <w:p w:rsidR="0057388F" w:rsidRDefault="0057388F" w:rsidP="00FD7001">
      <w:pPr>
        <w:tabs>
          <w:tab w:val="left" w:pos="567"/>
        </w:tabs>
        <w:spacing w:line="55" w:lineRule="exact"/>
        <w:rPr>
          <w:rFonts w:eastAsia="Times New Roman"/>
          <w:sz w:val="24"/>
          <w:szCs w:val="24"/>
        </w:rPr>
      </w:pPr>
    </w:p>
    <w:p w:rsidR="0057388F" w:rsidRDefault="0057388F" w:rsidP="00FD7001">
      <w:pPr>
        <w:numPr>
          <w:ilvl w:val="1"/>
          <w:numId w:val="170"/>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понимать плоскостную композицию как возможное схематическое изображение об</w:t>
      </w:r>
      <w:r>
        <w:rPr>
          <w:rFonts w:eastAsia="Times New Roman"/>
          <w:sz w:val="24"/>
          <w:szCs w:val="24"/>
        </w:rPr>
        <w:t>ъ</w:t>
      </w:r>
      <w:r>
        <w:rPr>
          <w:rFonts w:eastAsia="Times New Roman"/>
          <w:sz w:val="24"/>
          <w:szCs w:val="24"/>
        </w:rPr>
        <w:t>емов при взгляде на них сверху;</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70"/>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осознавать чертеж как плоскостное изображение объемов, когда точка – вертикаль, круг – цилиндр, шар и т. д.;</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70"/>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70"/>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применять навыки формообразования, использования объемов в дизайне и архитект</w:t>
      </w:r>
      <w:r>
        <w:rPr>
          <w:rFonts w:eastAsia="Times New Roman"/>
          <w:sz w:val="24"/>
          <w:szCs w:val="24"/>
        </w:rPr>
        <w:t>у</w:t>
      </w:r>
      <w:r>
        <w:rPr>
          <w:rFonts w:eastAsia="Times New Roman"/>
          <w:sz w:val="24"/>
          <w:szCs w:val="24"/>
        </w:rPr>
        <w:t>ре (макеты из бумаги, картона, пластилина);</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70"/>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создавать композиционные макеты объектов на предметной плоскости и в простра</w:t>
      </w:r>
      <w:r>
        <w:rPr>
          <w:rFonts w:eastAsia="Times New Roman"/>
          <w:sz w:val="24"/>
          <w:szCs w:val="24"/>
        </w:rPr>
        <w:t>н</w:t>
      </w:r>
      <w:r>
        <w:rPr>
          <w:rFonts w:eastAsia="Times New Roman"/>
          <w:sz w:val="24"/>
          <w:szCs w:val="24"/>
        </w:rPr>
        <w:t>стве;</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70"/>
        </w:numPr>
        <w:tabs>
          <w:tab w:val="left" w:pos="567"/>
          <w:tab w:val="left" w:pos="2560"/>
        </w:tabs>
        <w:spacing w:line="272" w:lineRule="auto"/>
        <w:ind w:right="420"/>
        <w:rPr>
          <w:rFonts w:ascii="Symbol" w:eastAsia="Symbol" w:hAnsi="Symbol" w:cs="Symbol"/>
          <w:sz w:val="24"/>
          <w:szCs w:val="24"/>
        </w:rPr>
      </w:pPr>
      <w:r>
        <w:rPr>
          <w:rFonts w:eastAsia="Times New Roman"/>
          <w:sz w:val="24"/>
          <w:szCs w:val="24"/>
        </w:rPr>
        <w:t>создавать практические творческие композиции в технике колл</w:t>
      </w:r>
      <w:r>
        <w:rPr>
          <w:rFonts w:eastAsia="Times New Roman"/>
          <w:sz w:val="24"/>
          <w:szCs w:val="24"/>
        </w:rPr>
        <w:t>а</w:t>
      </w:r>
      <w:r>
        <w:rPr>
          <w:rFonts w:eastAsia="Times New Roman"/>
          <w:sz w:val="24"/>
          <w:szCs w:val="24"/>
        </w:rPr>
        <w:t xml:space="preserve">жа, </w:t>
      </w:r>
      <w:proofErr w:type="gramStart"/>
      <w:r>
        <w:rPr>
          <w:rFonts w:eastAsia="Times New Roman"/>
          <w:sz w:val="24"/>
          <w:szCs w:val="24"/>
        </w:rPr>
        <w:t>дизайн-проектов</w:t>
      </w:r>
      <w:proofErr w:type="gramEnd"/>
      <w:r>
        <w:rPr>
          <w:rFonts w:eastAsia="Times New Roman"/>
          <w:sz w:val="24"/>
          <w:szCs w:val="24"/>
        </w:rPr>
        <w:t>;</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70"/>
        </w:numPr>
        <w:tabs>
          <w:tab w:val="left" w:pos="567"/>
          <w:tab w:val="left" w:pos="2560"/>
        </w:tabs>
        <w:spacing w:line="275" w:lineRule="auto"/>
        <w:ind w:right="420"/>
        <w:jc w:val="both"/>
        <w:rPr>
          <w:rFonts w:ascii="Symbol" w:eastAsia="Symbol" w:hAnsi="Symbol" w:cs="Symbol"/>
          <w:sz w:val="24"/>
          <w:szCs w:val="24"/>
        </w:rPr>
      </w:pPr>
      <w:r>
        <w:rPr>
          <w:rFonts w:eastAsia="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w:t>
      </w:r>
      <w:r>
        <w:rPr>
          <w:rFonts w:eastAsia="Times New Roman"/>
          <w:sz w:val="24"/>
          <w:szCs w:val="24"/>
        </w:rPr>
        <w:t>и</w:t>
      </w:r>
      <w:r>
        <w:rPr>
          <w:rFonts w:eastAsia="Times New Roman"/>
          <w:sz w:val="24"/>
          <w:szCs w:val="24"/>
        </w:rPr>
        <w:t>тектурно-дизайнерского объекта;</w:t>
      </w:r>
    </w:p>
    <w:p w:rsidR="0057388F" w:rsidRDefault="0057388F" w:rsidP="00FD7001">
      <w:pPr>
        <w:numPr>
          <w:ilvl w:val="1"/>
          <w:numId w:val="170"/>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приобретать общее представление о традициях ландшафтно-парковой архитектуры;</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70"/>
        </w:numPr>
        <w:tabs>
          <w:tab w:val="left" w:pos="567"/>
          <w:tab w:val="left" w:pos="2560"/>
        </w:tabs>
        <w:rPr>
          <w:rFonts w:ascii="Symbol" w:eastAsia="Symbol" w:hAnsi="Symbol" w:cs="Symbol"/>
          <w:sz w:val="24"/>
          <w:szCs w:val="24"/>
        </w:rPr>
      </w:pPr>
      <w:r>
        <w:rPr>
          <w:rFonts w:eastAsia="Times New Roman"/>
          <w:sz w:val="24"/>
          <w:szCs w:val="24"/>
        </w:rPr>
        <w:t>характеризовать основные школы садово-паркового искусства;</w:t>
      </w:r>
    </w:p>
    <w:p w:rsidR="0057388F" w:rsidRDefault="0057388F" w:rsidP="00FD7001">
      <w:pPr>
        <w:tabs>
          <w:tab w:val="left" w:pos="567"/>
        </w:tabs>
        <w:spacing w:line="41" w:lineRule="exact"/>
        <w:rPr>
          <w:rFonts w:ascii="Symbol" w:eastAsia="Symbol" w:hAnsi="Symbol" w:cs="Symbol"/>
          <w:sz w:val="24"/>
          <w:szCs w:val="24"/>
        </w:rPr>
      </w:pPr>
    </w:p>
    <w:p w:rsidR="0057388F" w:rsidRDefault="0057388F" w:rsidP="00FD7001">
      <w:pPr>
        <w:numPr>
          <w:ilvl w:val="1"/>
          <w:numId w:val="170"/>
        </w:numPr>
        <w:tabs>
          <w:tab w:val="left" w:pos="567"/>
          <w:tab w:val="left" w:pos="2560"/>
        </w:tabs>
        <w:rPr>
          <w:rFonts w:ascii="Symbol" w:eastAsia="Symbol" w:hAnsi="Symbol" w:cs="Symbol"/>
          <w:sz w:val="24"/>
          <w:szCs w:val="24"/>
        </w:rPr>
      </w:pPr>
      <w:r>
        <w:rPr>
          <w:rFonts w:eastAsia="Times New Roman"/>
          <w:sz w:val="24"/>
          <w:szCs w:val="24"/>
        </w:rPr>
        <w:t>понимать основы краткой истории русской усадебной культуры</w:t>
      </w:r>
    </w:p>
    <w:p w:rsidR="0057388F" w:rsidRDefault="0057388F" w:rsidP="00FD7001">
      <w:pPr>
        <w:tabs>
          <w:tab w:val="left" w:pos="567"/>
        </w:tabs>
        <w:spacing w:line="27" w:lineRule="exact"/>
        <w:rPr>
          <w:rFonts w:ascii="Symbol" w:eastAsia="Symbol" w:hAnsi="Symbol" w:cs="Symbol"/>
          <w:sz w:val="24"/>
          <w:szCs w:val="24"/>
        </w:rPr>
      </w:pPr>
    </w:p>
    <w:p w:rsidR="0057388F" w:rsidRDefault="0057388F" w:rsidP="00FD7001">
      <w:pPr>
        <w:tabs>
          <w:tab w:val="left" w:pos="567"/>
        </w:tabs>
        <w:rPr>
          <w:rFonts w:ascii="Symbol" w:eastAsia="Symbol" w:hAnsi="Symbol" w:cs="Symbol"/>
          <w:sz w:val="24"/>
          <w:szCs w:val="24"/>
        </w:rPr>
      </w:pPr>
      <w:r>
        <w:rPr>
          <w:rFonts w:eastAsia="Times New Roman"/>
          <w:sz w:val="24"/>
          <w:szCs w:val="24"/>
        </w:rPr>
        <w:t>XVIII – XIX веков;</w:t>
      </w:r>
    </w:p>
    <w:p w:rsidR="0057388F" w:rsidRDefault="0057388F" w:rsidP="00FD7001">
      <w:pPr>
        <w:tabs>
          <w:tab w:val="left" w:pos="567"/>
        </w:tabs>
        <w:spacing w:line="55" w:lineRule="exact"/>
        <w:rPr>
          <w:rFonts w:ascii="Symbol" w:eastAsia="Symbol" w:hAnsi="Symbol" w:cs="Symbol"/>
          <w:sz w:val="24"/>
          <w:szCs w:val="24"/>
        </w:rPr>
      </w:pPr>
    </w:p>
    <w:p w:rsidR="0057388F" w:rsidRDefault="0057388F" w:rsidP="00FD7001">
      <w:pPr>
        <w:numPr>
          <w:ilvl w:val="1"/>
          <w:numId w:val="170"/>
        </w:numPr>
        <w:tabs>
          <w:tab w:val="left" w:pos="567"/>
          <w:tab w:val="left" w:pos="2560"/>
        </w:tabs>
        <w:rPr>
          <w:rFonts w:ascii="Symbol" w:eastAsia="Symbol" w:hAnsi="Symbol" w:cs="Symbol"/>
          <w:sz w:val="24"/>
          <w:szCs w:val="24"/>
        </w:rPr>
      </w:pPr>
      <w:r>
        <w:rPr>
          <w:rFonts w:eastAsia="Times New Roman"/>
          <w:sz w:val="24"/>
          <w:szCs w:val="24"/>
        </w:rPr>
        <w:t>называть и раскрывать смысл основ искусства флористики;</w:t>
      </w:r>
    </w:p>
    <w:p w:rsidR="0057388F" w:rsidRDefault="0057388F" w:rsidP="00FD7001">
      <w:pPr>
        <w:tabs>
          <w:tab w:val="left" w:pos="567"/>
        </w:tabs>
        <w:spacing w:line="37" w:lineRule="exact"/>
        <w:rPr>
          <w:rFonts w:ascii="Symbol" w:eastAsia="Symbol" w:hAnsi="Symbol" w:cs="Symbol"/>
          <w:sz w:val="24"/>
          <w:szCs w:val="24"/>
        </w:rPr>
      </w:pPr>
    </w:p>
    <w:p w:rsidR="0057388F" w:rsidRDefault="0057388F" w:rsidP="00FD7001">
      <w:pPr>
        <w:numPr>
          <w:ilvl w:val="1"/>
          <w:numId w:val="170"/>
        </w:numPr>
        <w:tabs>
          <w:tab w:val="left" w:pos="567"/>
          <w:tab w:val="left" w:pos="2560"/>
        </w:tabs>
        <w:rPr>
          <w:rFonts w:ascii="Symbol" w:eastAsia="Symbol" w:hAnsi="Symbol" w:cs="Symbol"/>
          <w:sz w:val="24"/>
          <w:szCs w:val="24"/>
        </w:rPr>
      </w:pPr>
      <w:r>
        <w:rPr>
          <w:rFonts w:eastAsia="Times New Roman"/>
          <w:sz w:val="24"/>
          <w:szCs w:val="24"/>
        </w:rPr>
        <w:t>понимать основы краткой истории костюма;</w:t>
      </w:r>
    </w:p>
    <w:p w:rsidR="0057388F" w:rsidRDefault="0057388F" w:rsidP="00FD7001">
      <w:pPr>
        <w:tabs>
          <w:tab w:val="left" w:pos="567"/>
        </w:tabs>
        <w:spacing w:line="41" w:lineRule="exact"/>
        <w:rPr>
          <w:rFonts w:ascii="Symbol" w:eastAsia="Symbol" w:hAnsi="Symbol" w:cs="Symbol"/>
          <w:sz w:val="24"/>
          <w:szCs w:val="24"/>
        </w:rPr>
      </w:pPr>
    </w:p>
    <w:p w:rsidR="0057388F" w:rsidRDefault="0057388F" w:rsidP="00FD7001">
      <w:pPr>
        <w:numPr>
          <w:ilvl w:val="1"/>
          <w:numId w:val="170"/>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характеризовать и раскрывать смысл композиционно-конструктивных принципов д</w:t>
      </w:r>
      <w:r>
        <w:rPr>
          <w:rFonts w:eastAsia="Times New Roman"/>
          <w:sz w:val="24"/>
          <w:szCs w:val="24"/>
        </w:rPr>
        <w:t>и</w:t>
      </w:r>
      <w:r>
        <w:rPr>
          <w:rFonts w:eastAsia="Times New Roman"/>
          <w:sz w:val="24"/>
          <w:szCs w:val="24"/>
        </w:rPr>
        <w:t>зайна одежды;</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70"/>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применять навыки сочинения объемно-пространственной композиции в формиров</w:t>
      </w:r>
      <w:r>
        <w:rPr>
          <w:rFonts w:eastAsia="Times New Roman"/>
          <w:sz w:val="24"/>
          <w:szCs w:val="24"/>
        </w:rPr>
        <w:t>а</w:t>
      </w:r>
      <w:r>
        <w:rPr>
          <w:rFonts w:eastAsia="Times New Roman"/>
          <w:sz w:val="24"/>
          <w:szCs w:val="24"/>
        </w:rPr>
        <w:t xml:space="preserve">нии букета по принципам </w:t>
      </w:r>
      <w:proofErr w:type="spellStart"/>
      <w:r>
        <w:rPr>
          <w:rFonts w:eastAsia="Times New Roman"/>
          <w:sz w:val="24"/>
          <w:szCs w:val="24"/>
        </w:rPr>
        <w:t>икэбаны</w:t>
      </w:r>
      <w:proofErr w:type="spellEnd"/>
      <w:r>
        <w:rPr>
          <w:rFonts w:eastAsia="Times New Roman"/>
          <w:sz w:val="24"/>
          <w:szCs w:val="24"/>
        </w:rPr>
        <w:t>;</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70"/>
        </w:numPr>
        <w:tabs>
          <w:tab w:val="left" w:pos="567"/>
          <w:tab w:val="left" w:pos="2560"/>
        </w:tabs>
        <w:spacing w:line="275" w:lineRule="auto"/>
        <w:ind w:right="420"/>
        <w:jc w:val="both"/>
        <w:rPr>
          <w:rFonts w:ascii="Symbol" w:eastAsia="Symbol" w:hAnsi="Symbol" w:cs="Symbol"/>
          <w:sz w:val="24"/>
          <w:szCs w:val="24"/>
        </w:rPr>
      </w:pPr>
      <w:r>
        <w:rPr>
          <w:rFonts w:eastAsia="Times New Roman"/>
          <w:sz w:val="24"/>
          <w:szCs w:val="24"/>
        </w:rPr>
        <w:t>использовать старые и осваивать новые приемы работы с бумагой, природными мат</w:t>
      </w:r>
      <w:r>
        <w:rPr>
          <w:rFonts w:eastAsia="Times New Roman"/>
          <w:sz w:val="24"/>
          <w:szCs w:val="24"/>
        </w:rPr>
        <w:t>е</w:t>
      </w:r>
      <w:r>
        <w:rPr>
          <w:rFonts w:eastAsia="Times New Roman"/>
          <w:sz w:val="24"/>
          <w:szCs w:val="24"/>
        </w:rPr>
        <w:t>риалами в процессе макетирования архитектурно-ландшафтных объе</w:t>
      </w:r>
      <w:r>
        <w:rPr>
          <w:rFonts w:eastAsia="Times New Roman"/>
          <w:sz w:val="24"/>
          <w:szCs w:val="24"/>
        </w:rPr>
        <w:t>к</w:t>
      </w:r>
      <w:r>
        <w:rPr>
          <w:rFonts w:eastAsia="Times New Roman"/>
          <w:sz w:val="24"/>
          <w:szCs w:val="24"/>
        </w:rPr>
        <w:t>тов;</w:t>
      </w:r>
    </w:p>
    <w:p w:rsidR="0057388F" w:rsidRDefault="0057388F" w:rsidP="00FD7001">
      <w:pPr>
        <w:numPr>
          <w:ilvl w:val="1"/>
          <w:numId w:val="170"/>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отражать в эскизном проекте дизайна сада образно-архитектурный композиционный замысел;</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70"/>
        </w:numPr>
        <w:tabs>
          <w:tab w:val="left" w:pos="567"/>
          <w:tab w:val="left" w:pos="2560"/>
        </w:tabs>
        <w:spacing w:line="275" w:lineRule="auto"/>
        <w:ind w:right="420"/>
        <w:jc w:val="both"/>
        <w:rPr>
          <w:rFonts w:ascii="Symbol" w:eastAsia="Symbol" w:hAnsi="Symbol" w:cs="Symbol"/>
          <w:sz w:val="24"/>
          <w:szCs w:val="24"/>
        </w:rPr>
      </w:pPr>
      <w:r>
        <w:rPr>
          <w:rFonts w:eastAsia="Times New Roman"/>
          <w:sz w:val="24"/>
          <w:szCs w:val="24"/>
        </w:rPr>
        <w:t>использовать графические навыки и технологии выполнения коллажа в процессе с</w:t>
      </w:r>
      <w:r>
        <w:rPr>
          <w:rFonts w:eastAsia="Times New Roman"/>
          <w:sz w:val="24"/>
          <w:szCs w:val="24"/>
        </w:rPr>
        <w:t>о</w:t>
      </w:r>
      <w:r>
        <w:rPr>
          <w:rFonts w:eastAsia="Times New Roman"/>
          <w:sz w:val="24"/>
          <w:szCs w:val="24"/>
        </w:rPr>
        <w:t>здания эскизов молодежных и исторических комплектов одежды;</w:t>
      </w:r>
    </w:p>
    <w:p w:rsidR="0057388F" w:rsidRDefault="0057388F" w:rsidP="00FD7001">
      <w:pPr>
        <w:numPr>
          <w:ilvl w:val="1"/>
          <w:numId w:val="170"/>
        </w:numPr>
        <w:tabs>
          <w:tab w:val="left" w:pos="567"/>
          <w:tab w:val="left" w:pos="2560"/>
        </w:tabs>
        <w:spacing w:line="291" w:lineRule="auto"/>
        <w:ind w:right="420"/>
        <w:rPr>
          <w:rFonts w:ascii="Symbol" w:eastAsia="Symbol" w:hAnsi="Symbol" w:cs="Symbol"/>
          <w:sz w:val="24"/>
          <w:szCs w:val="24"/>
        </w:rPr>
      </w:pPr>
      <w:r>
        <w:rPr>
          <w:rFonts w:eastAsia="Times New Roman"/>
          <w:sz w:val="24"/>
          <w:szCs w:val="24"/>
        </w:rPr>
        <w:t>узнавать и характеризовать памятники архитектуры Древнего К</w:t>
      </w:r>
      <w:r>
        <w:rPr>
          <w:rFonts w:eastAsia="Times New Roman"/>
          <w:sz w:val="24"/>
          <w:szCs w:val="24"/>
        </w:rPr>
        <w:t>и</w:t>
      </w:r>
      <w:r>
        <w:rPr>
          <w:rFonts w:eastAsia="Times New Roman"/>
          <w:sz w:val="24"/>
          <w:szCs w:val="24"/>
        </w:rPr>
        <w:t>ева. София Киевская. Фрески. Мозаики;</w:t>
      </w:r>
    </w:p>
    <w:p w:rsidR="0057388F" w:rsidRDefault="0057388F" w:rsidP="00FD7001">
      <w:pPr>
        <w:tabs>
          <w:tab w:val="left" w:pos="567"/>
        </w:tabs>
        <w:spacing w:line="200" w:lineRule="exact"/>
        <w:rPr>
          <w:sz w:val="20"/>
          <w:szCs w:val="20"/>
        </w:rPr>
      </w:pPr>
    </w:p>
    <w:p w:rsidR="0057388F" w:rsidRDefault="0057388F" w:rsidP="00FD7001">
      <w:pPr>
        <w:tabs>
          <w:tab w:val="left" w:pos="567"/>
        </w:tabs>
        <w:spacing w:line="213" w:lineRule="exact"/>
        <w:rPr>
          <w:sz w:val="20"/>
          <w:szCs w:val="20"/>
        </w:rPr>
      </w:pPr>
    </w:p>
    <w:p w:rsidR="0057388F" w:rsidRDefault="0057388F" w:rsidP="0057388F">
      <w:pPr>
        <w:sectPr w:rsidR="0057388F">
          <w:pgSz w:w="11900" w:h="16840"/>
          <w:pgMar w:top="1124" w:right="560" w:bottom="348" w:left="1440" w:header="0" w:footer="0" w:gutter="0"/>
          <w:cols w:space="720" w:equalWidth="0">
            <w:col w:w="9900"/>
          </w:cols>
        </w:sectPr>
      </w:pPr>
    </w:p>
    <w:p w:rsidR="0057388F" w:rsidRDefault="0057388F" w:rsidP="00FD7001">
      <w:pPr>
        <w:numPr>
          <w:ilvl w:val="0"/>
          <w:numId w:val="171"/>
        </w:numPr>
        <w:tabs>
          <w:tab w:val="left" w:pos="567"/>
          <w:tab w:val="left" w:pos="2560"/>
        </w:tabs>
        <w:spacing w:line="275" w:lineRule="auto"/>
        <w:ind w:right="-23"/>
        <w:jc w:val="both"/>
        <w:rPr>
          <w:rFonts w:ascii="Symbol" w:eastAsia="Symbol" w:hAnsi="Symbol" w:cs="Symbol"/>
          <w:sz w:val="24"/>
          <w:szCs w:val="24"/>
        </w:rPr>
      </w:pPr>
      <w:r>
        <w:rPr>
          <w:rFonts w:eastAsia="Times New Roman"/>
          <w:sz w:val="24"/>
          <w:szCs w:val="24"/>
        </w:rPr>
        <w:lastRenderedPageBreak/>
        <w:t>различать итальянские и русские традиции в архитектуре Московского Кремля. Характ</w:t>
      </w:r>
      <w:r>
        <w:rPr>
          <w:rFonts w:eastAsia="Times New Roman"/>
          <w:sz w:val="24"/>
          <w:szCs w:val="24"/>
        </w:rPr>
        <w:t>е</w:t>
      </w:r>
      <w:r>
        <w:rPr>
          <w:rFonts w:eastAsia="Times New Roman"/>
          <w:sz w:val="24"/>
          <w:szCs w:val="24"/>
        </w:rPr>
        <w:t>ризовать и описывать архитектурные особенности соборов Моско</w:t>
      </w:r>
      <w:r>
        <w:rPr>
          <w:rFonts w:eastAsia="Times New Roman"/>
          <w:sz w:val="24"/>
          <w:szCs w:val="24"/>
        </w:rPr>
        <w:t>в</w:t>
      </w:r>
      <w:r>
        <w:rPr>
          <w:rFonts w:eastAsia="Times New Roman"/>
          <w:sz w:val="24"/>
          <w:szCs w:val="24"/>
        </w:rPr>
        <w:t>ского Кремля;</w:t>
      </w:r>
    </w:p>
    <w:p w:rsidR="0057388F" w:rsidRDefault="0057388F" w:rsidP="00FD7001">
      <w:pPr>
        <w:numPr>
          <w:ilvl w:val="0"/>
          <w:numId w:val="171"/>
        </w:numPr>
        <w:tabs>
          <w:tab w:val="left" w:pos="567"/>
          <w:tab w:val="left" w:pos="2560"/>
        </w:tabs>
        <w:spacing w:line="275" w:lineRule="auto"/>
        <w:ind w:right="-23"/>
        <w:jc w:val="both"/>
        <w:rPr>
          <w:rFonts w:ascii="Symbol" w:eastAsia="Symbol" w:hAnsi="Symbol" w:cs="Symbol"/>
          <w:sz w:val="24"/>
          <w:szCs w:val="24"/>
        </w:rPr>
      </w:pPr>
      <w:r>
        <w:rPr>
          <w:rFonts w:eastAsia="Times New Roman"/>
          <w:sz w:val="24"/>
          <w:szCs w:val="24"/>
        </w:rPr>
        <w:t>различать и характеризовать особенности древнерусской иконописи. Понимать зн</w:t>
      </w:r>
      <w:r>
        <w:rPr>
          <w:rFonts w:eastAsia="Times New Roman"/>
          <w:sz w:val="24"/>
          <w:szCs w:val="24"/>
        </w:rPr>
        <w:t>а</w:t>
      </w:r>
      <w:r>
        <w:rPr>
          <w:rFonts w:eastAsia="Times New Roman"/>
          <w:sz w:val="24"/>
          <w:szCs w:val="24"/>
        </w:rPr>
        <w:t>чение иконы «Троица» Андрея Рублева в общественной, духовной и художественной жи</w:t>
      </w:r>
      <w:r>
        <w:rPr>
          <w:rFonts w:eastAsia="Times New Roman"/>
          <w:sz w:val="24"/>
          <w:szCs w:val="24"/>
        </w:rPr>
        <w:t>з</w:t>
      </w:r>
      <w:r>
        <w:rPr>
          <w:rFonts w:eastAsia="Times New Roman"/>
          <w:sz w:val="24"/>
          <w:szCs w:val="24"/>
        </w:rPr>
        <w:t>ни Руси;</w:t>
      </w:r>
    </w:p>
    <w:p w:rsidR="0057388F" w:rsidRDefault="0057388F" w:rsidP="00FD7001">
      <w:pPr>
        <w:numPr>
          <w:ilvl w:val="0"/>
          <w:numId w:val="171"/>
        </w:numPr>
        <w:tabs>
          <w:tab w:val="left" w:pos="567"/>
          <w:tab w:val="left" w:pos="2560"/>
        </w:tabs>
        <w:ind w:right="-23"/>
        <w:rPr>
          <w:rFonts w:ascii="Symbol" w:eastAsia="Symbol" w:hAnsi="Symbol" w:cs="Symbol"/>
          <w:sz w:val="24"/>
          <w:szCs w:val="24"/>
        </w:rPr>
      </w:pPr>
      <w:r>
        <w:rPr>
          <w:rFonts w:eastAsia="Times New Roman"/>
          <w:sz w:val="24"/>
          <w:szCs w:val="24"/>
        </w:rPr>
        <w:t>узнавать и описывать памятники шатрового зодчества;</w:t>
      </w:r>
    </w:p>
    <w:p w:rsidR="0057388F" w:rsidRDefault="0057388F" w:rsidP="00FD7001">
      <w:pPr>
        <w:tabs>
          <w:tab w:val="left" w:pos="567"/>
        </w:tabs>
        <w:spacing w:line="41" w:lineRule="exact"/>
        <w:ind w:right="-23"/>
        <w:rPr>
          <w:rFonts w:ascii="Symbol" w:eastAsia="Symbol" w:hAnsi="Symbol" w:cs="Symbol"/>
          <w:sz w:val="24"/>
          <w:szCs w:val="24"/>
        </w:rPr>
      </w:pPr>
    </w:p>
    <w:p w:rsidR="0057388F" w:rsidRDefault="0057388F" w:rsidP="00FD7001">
      <w:pPr>
        <w:numPr>
          <w:ilvl w:val="0"/>
          <w:numId w:val="171"/>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характеризовать особенности церкви Вознесения в селе Коломенском и храма Покр</w:t>
      </w:r>
      <w:r>
        <w:rPr>
          <w:rFonts w:eastAsia="Times New Roman"/>
          <w:sz w:val="24"/>
          <w:szCs w:val="24"/>
        </w:rPr>
        <w:t>о</w:t>
      </w:r>
      <w:r>
        <w:rPr>
          <w:rFonts w:eastAsia="Times New Roman"/>
          <w:sz w:val="24"/>
          <w:szCs w:val="24"/>
        </w:rPr>
        <w:t>ва-на-Рву;</w:t>
      </w:r>
    </w:p>
    <w:p w:rsidR="0057388F" w:rsidRDefault="0057388F" w:rsidP="00FD7001">
      <w:pPr>
        <w:tabs>
          <w:tab w:val="left" w:pos="567"/>
        </w:tabs>
        <w:spacing w:line="2" w:lineRule="exact"/>
        <w:ind w:right="-23"/>
        <w:rPr>
          <w:rFonts w:ascii="Symbol" w:eastAsia="Symbol" w:hAnsi="Symbol" w:cs="Symbol"/>
          <w:sz w:val="24"/>
          <w:szCs w:val="24"/>
        </w:rPr>
      </w:pPr>
    </w:p>
    <w:p w:rsidR="0057388F" w:rsidRDefault="0057388F" w:rsidP="00FD7001">
      <w:pPr>
        <w:numPr>
          <w:ilvl w:val="0"/>
          <w:numId w:val="171"/>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раскрывать особенности новых иконописных традиций в XVII веке. Отличать по хара</w:t>
      </w:r>
      <w:r>
        <w:rPr>
          <w:rFonts w:eastAsia="Times New Roman"/>
          <w:sz w:val="24"/>
          <w:szCs w:val="24"/>
        </w:rPr>
        <w:t>к</w:t>
      </w:r>
      <w:r>
        <w:rPr>
          <w:rFonts w:eastAsia="Times New Roman"/>
          <w:sz w:val="24"/>
          <w:szCs w:val="24"/>
        </w:rPr>
        <w:t>терным особенностям икону и парсуну;</w:t>
      </w:r>
    </w:p>
    <w:p w:rsidR="0057388F" w:rsidRDefault="0057388F" w:rsidP="00FD7001">
      <w:pPr>
        <w:tabs>
          <w:tab w:val="left" w:pos="567"/>
        </w:tabs>
        <w:spacing w:line="2" w:lineRule="exact"/>
        <w:ind w:right="-23"/>
        <w:rPr>
          <w:rFonts w:ascii="Symbol" w:eastAsia="Symbol" w:hAnsi="Symbol" w:cs="Symbol"/>
          <w:sz w:val="24"/>
          <w:szCs w:val="24"/>
        </w:rPr>
      </w:pPr>
    </w:p>
    <w:p w:rsidR="0057388F" w:rsidRDefault="0057388F" w:rsidP="00FD7001">
      <w:pPr>
        <w:numPr>
          <w:ilvl w:val="0"/>
          <w:numId w:val="171"/>
        </w:numPr>
        <w:tabs>
          <w:tab w:val="left" w:pos="567"/>
          <w:tab w:val="left" w:pos="2560"/>
        </w:tabs>
        <w:spacing w:line="273" w:lineRule="auto"/>
        <w:ind w:right="-23"/>
        <w:jc w:val="both"/>
        <w:rPr>
          <w:rFonts w:ascii="Symbol" w:eastAsia="Symbol" w:hAnsi="Symbol" w:cs="Symbol"/>
          <w:sz w:val="24"/>
          <w:szCs w:val="24"/>
        </w:rPr>
      </w:pPr>
      <w:r>
        <w:rPr>
          <w:rFonts w:eastAsia="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57388F" w:rsidRDefault="0057388F" w:rsidP="00FD7001">
      <w:pPr>
        <w:tabs>
          <w:tab w:val="left" w:pos="567"/>
        </w:tabs>
        <w:spacing w:line="2" w:lineRule="exact"/>
        <w:ind w:right="-23"/>
        <w:rPr>
          <w:rFonts w:ascii="Symbol" w:eastAsia="Symbol" w:hAnsi="Symbol" w:cs="Symbol"/>
          <w:sz w:val="24"/>
          <w:szCs w:val="24"/>
        </w:rPr>
      </w:pPr>
    </w:p>
    <w:p w:rsidR="0057388F" w:rsidRDefault="0057388F" w:rsidP="00FD7001">
      <w:pPr>
        <w:numPr>
          <w:ilvl w:val="0"/>
          <w:numId w:val="171"/>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различать стилевые особенности разных школ архитектуры Дре</w:t>
      </w:r>
      <w:r>
        <w:rPr>
          <w:rFonts w:eastAsia="Times New Roman"/>
          <w:sz w:val="24"/>
          <w:szCs w:val="24"/>
        </w:rPr>
        <w:t>в</w:t>
      </w:r>
      <w:r>
        <w:rPr>
          <w:rFonts w:eastAsia="Times New Roman"/>
          <w:sz w:val="24"/>
          <w:szCs w:val="24"/>
        </w:rPr>
        <w:t>ней Руси;</w:t>
      </w:r>
    </w:p>
    <w:p w:rsidR="0057388F" w:rsidRDefault="0057388F" w:rsidP="00FD7001">
      <w:pPr>
        <w:tabs>
          <w:tab w:val="left" w:pos="567"/>
        </w:tabs>
        <w:spacing w:line="2" w:lineRule="exact"/>
        <w:ind w:right="-23"/>
        <w:rPr>
          <w:rFonts w:ascii="Symbol" w:eastAsia="Symbol" w:hAnsi="Symbol" w:cs="Symbol"/>
          <w:sz w:val="24"/>
          <w:szCs w:val="24"/>
        </w:rPr>
      </w:pPr>
    </w:p>
    <w:p w:rsidR="0057388F" w:rsidRDefault="0057388F" w:rsidP="00FD7001">
      <w:pPr>
        <w:numPr>
          <w:ilvl w:val="0"/>
          <w:numId w:val="171"/>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создавать с натуры и по воображению архитектурные образы графическими матери</w:t>
      </w:r>
      <w:r>
        <w:rPr>
          <w:rFonts w:eastAsia="Times New Roman"/>
          <w:sz w:val="24"/>
          <w:szCs w:val="24"/>
        </w:rPr>
        <w:t>а</w:t>
      </w:r>
      <w:r>
        <w:rPr>
          <w:rFonts w:eastAsia="Times New Roman"/>
          <w:sz w:val="24"/>
          <w:szCs w:val="24"/>
        </w:rPr>
        <w:t>лами и др.;</w:t>
      </w:r>
    </w:p>
    <w:p w:rsidR="0057388F" w:rsidRDefault="0057388F" w:rsidP="00FD7001">
      <w:pPr>
        <w:tabs>
          <w:tab w:val="left" w:pos="567"/>
        </w:tabs>
        <w:spacing w:line="2" w:lineRule="exact"/>
        <w:ind w:right="-23"/>
        <w:rPr>
          <w:rFonts w:ascii="Symbol" w:eastAsia="Symbol" w:hAnsi="Symbol" w:cs="Symbol"/>
          <w:sz w:val="24"/>
          <w:szCs w:val="24"/>
        </w:rPr>
      </w:pPr>
    </w:p>
    <w:p w:rsidR="0057388F" w:rsidRDefault="0057388F" w:rsidP="00FD7001">
      <w:pPr>
        <w:numPr>
          <w:ilvl w:val="0"/>
          <w:numId w:val="171"/>
        </w:numPr>
        <w:tabs>
          <w:tab w:val="left" w:pos="567"/>
          <w:tab w:val="left" w:pos="2560"/>
        </w:tabs>
        <w:spacing w:line="275" w:lineRule="auto"/>
        <w:ind w:right="-23"/>
        <w:jc w:val="both"/>
        <w:rPr>
          <w:rFonts w:ascii="Symbol" w:eastAsia="Symbol" w:hAnsi="Symbol" w:cs="Symbol"/>
          <w:sz w:val="24"/>
          <w:szCs w:val="24"/>
        </w:rPr>
      </w:pPr>
      <w:r>
        <w:rPr>
          <w:rFonts w:eastAsia="Times New Roman"/>
          <w:sz w:val="24"/>
          <w:szCs w:val="24"/>
        </w:rPr>
        <w:t>работать над эскизом монументального произведения (витраж, мозаика, роспись, мон</w:t>
      </w:r>
      <w:r>
        <w:rPr>
          <w:rFonts w:eastAsia="Times New Roman"/>
          <w:sz w:val="24"/>
          <w:szCs w:val="24"/>
        </w:rPr>
        <w:t>у</w:t>
      </w:r>
      <w:r>
        <w:rPr>
          <w:rFonts w:eastAsia="Times New Roman"/>
          <w:sz w:val="24"/>
          <w:szCs w:val="24"/>
        </w:rPr>
        <w:t>ментальная скульптура); использовать выразительный язык при моделировании архите</w:t>
      </w:r>
      <w:r>
        <w:rPr>
          <w:rFonts w:eastAsia="Times New Roman"/>
          <w:sz w:val="24"/>
          <w:szCs w:val="24"/>
        </w:rPr>
        <w:t>к</w:t>
      </w:r>
      <w:r>
        <w:rPr>
          <w:rFonts w:eastAsia="Times New Roman"/>
          <w:sz w:val="24"/>
          <w:szCs w:val="24"/>
        </w:rPr>
        <w:t>турного пространства;</w:t>
      </w:r>
    </w:p>
    <w:p w:rsidR="0057388F" w:rsidRDefault="0057388F" w:rsidP="00FD7001">
      <w:pPr>
        <w:numPr>
          <w:ilvl w:val="0"/>
          <w:numId w:val="171"/>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сравнивать, сопоставлять и анализировать произведения живописи Древней Руси;</w:t>
      </w:r>
    </w:p>
    <w:p w:rsidR="0057388F" w:rsidRDefault="0057388F" w:rsidP="00FD7001">
      <w:pPr>
        <w:tabs>
          <w:tab w:val="left" w:pos="567"/>
        </w:tabs>
        <w:spacing w:line="2" w:lineRule="exact"/>
        <w:ind w:right="-23"/>
        <w:rPr>
          <w:rFonts w:ascii="Symbol" w:eastAsia="Symbol" w:hAnsi="Symbol" w:cs="Symbol"/>
          <w:sz w:val="24"/>
          <w:szCs w:val="24"/>
        </w:rPr>
      </w:pPr>
    </w:p>
    <w:p w:rsidR="0057388F" w:rsidRDefault="0057388F" w:rsidP="00FD7001">
      <w:pPr>
        <w:numPr>
          <w:ilvl w:val="0"/>
          <w:numId w:val="171"/>
        </w:numPr>
        <w:tabs>
          <w:tab w:val="left" w:pos="567"/>
          <w:tab w:val="left" w:pos="2560"/>
        </w:tabs>
        <w:ind w:right="-23"/>
        <w:rPr>
          <w:rFonts w:ascii="Symbol" w:eastAsia="Symbol" w:hAnsi="Symbol" w:cs="Symbol"/>
          <w:sz w:val="24"/>
          <w:szCs w:val="24"/>
        </w:rPr>
      </w:pPr>
      <w:r>
        <w:rPr>
          <w:rFonts w:eastAsia="Times New Roman"/>
          <w:sz w:val="24"/>
          <w:szCs w:val="24"/>
        </w:rPr>
        <w:t xml:space="preserve">рассуждать о значении художественного образа </w:t>
      </w:r>
      <w:proofErr w:type="gramStart"/>
      <w:r>
        <w:rPr>
          <w:rFonts w:eastAsia="Times New Roman"/>
          <w:sz w:val="24"/>
          <w:szCs w:val="24"/>
        </w:rPr>
        <w:t>древнерусской</w:t>
      </w:r>
      <w:proofErr w:type="gramEnd"/>
    </w:p>
    <w:p w:rsidR="0057388F" w:rsidRDefault="0057388F" w:rsidP="00FD7001">
      <w:pPr>
        <w:tabs>
          <w:tab w:val="left" w:pos="567"/>
        </w:tabs>
        <w:spacing w:line="27" w:lineRule="exact"/>
        <w:ind w:right="-23"/>
        <w:rPr>
          <w:rFonts w:ascii="Symbol" w:eastAsia="Symbol" w:hAnsi="Symbol" w:cs="Symbol"/>
          <w:sz w:val="24"/>
          <w:szCs w:val="24"/>
        </w:rPr>
      </w:pPr>
    </w:p>
    <w:p w:rsidR="0057388F" w:rsidRDefault="0057388F" w:rsidP="00FD7001">
      <w:pPr>
        <w:tabs>
          <w:tab w:val="left" w:pos="567"/>
        </w:tabs>
        <w:ind w:right="-23"/>
        <w:rPr>
          <w:rFonts w:ascii="Symbol" w:eastAsia="Symbol" w:hAnsi="Symbol" w:cs="Symbol"/>
          <w:sz w:val="24"/>
          <w:szCs w:val="24"/>
        </w:rPr>
      </w:pPr>
      <w:r>
        <w:rPr>
          <w:rFonts w:eastAsia="Times New Roman"/>
          <w:sz w:val="24"/>
          <w:szCs w:val="24"/>
        </w:rPr>
        <w:t>культуры;</w:t>
      </w:r>
    </w:p>
    <w:p w:rsidR="0057388F" w:rsidRDefault="0057388F" w:rsidP="00FD7001">
      <w:pPr>
        <w:tabs>
          <w:tab w:val="left" w:pos="567"/>
        </w:tabs>
        <w:spacing w:line="55" w:lineRule="exact"/>
        <w:ind w:right="-23"/>
        <w:rPr>
          <w:rFonts w:ascii="Symbol" w:eastAsia="Symbol" w:hAnsi="Symbol" w:cs="Symbol"/>
          <w:sz w:val="24"/>
          <w:szCs w:val="24"/>
        </w:rPr>
      </w:pPr>
    </w:p>
    <w:p w:rsidR="0057388F" w:rsidRDefault="0057388F" w:rsidP="00FD7001">
      <w:pPr>
        <w:numPr>
          <w:ilvl w:val="0"/>
          <w:numId w:val="171"/>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ориентироваться в широком разнообразии стилей и направлений изобразительного иску</w:t>
      </w:r>
      <w:r>
        <w:rPr>
          <w:rFonts w:eastAsia="Times New Roman"/>
          <w:sz w:val="24"/>
          <w:szCs w:val="24"/>
        </w:rPr>
        <w:t>с</w:t>
      </w:r>
      <w:r>
        <w:rPr>
          <w:rFonts w:eastAsia="Times New Roman"/>
          <w:sz w:val="24"/>
          <w:szCs w:val="24"/>
        </w:rPr>
        <w:t>ства и архитектуры XVIII – XIX веков;</w:t>
      </w:r>
    </w:p>
    <w:p w:rsidR="0057388F" w:rsidRDefault="0057388F" w:rsidP="00FD7001">
      <w:pPr>
        <w:tabs>
          <w:tab w:val="left" w:pos="567"/>
        </w:tabs>
        <w:spacing w:line="2" w:lineRule="exact"/>
        <w:ind w:right="-23"/>
        <w:rPr>
          <w:rFonts w:ascii="Symbol" w:eastAsia="Symbol" w:hAnsi="Symbol" w:cs="Symbol"/>
          <w:sz w:val="24"/>
          <w:szCs w:val="24"/>
        </w:rPr>
      </w:pPr>
    </w:p>
    <w:p w:rsidR="0057388F" w:rsidRDefault="0057388F" w:rsidP="00FD7001">
      <w:pPr>
        <w:numPr>
          <w:ilvl w:val="0"/>
          <w:numId w:val="171"/>
        </w:numPr>
        <w:tabs>
          <w:tab w:val="left" w:pos="567"/>
          <w:tab w:val="left" w:pos="2560"/>
        </w:tabs>
        <w:spacing w:line="272" w:lineRule="auto"/>
        <w:ind w:right="-23"/>
        <w:rPr>
          <w:rFonts w:ascii="Symbol" w:eastAsia="Symbol" w:hAnsi="Symbol" w:cs="Symbol"/>
          <w:sz w:val="24"/>
          <w:szCs w:val="24"/>
        </w:rPr>
      </w:pPr>
      <w:r>
        <w:rPr>
          <w:rFonts w:eastAsia="Times New Roman"/>
          <w:sz w:val="24"/>
          <w:szCs w:val="24"/>
        </w:rPr>
        <w:t>использовать в речи новые термины, связанные со стилями в изобразительном иску</w:t>
      </w:r>
      <w:r>
        <w:rPr>
          <w:rFonts w:eastAsia="Times New Roman"/>
          <w:sz w:val="24"/>
          <w:szCs w:val="24"/>
        </w:rPr>
        <w:t>с</w:t>
      </w:r>
      <w:r>
        <w:rPr>
          <w:rFonts w:eastAsia="Times New Roman"/>
          <w:sz w:val="24"/>
          <w:szCs w:val="24"/>
        </w:rPr>
        <w:t>стве и архитектуре XVIII – XIX веков;</w:t>
      </w:r>
    </w:p>
    <w:p w:rsidR="0057388F" w:rsidRDefault="0057388F" w:rsidP="00FD7001">
      <w:pPr>
        <w:tabs>
          <w:tab w:val="left" w:pos="567"/>
        </w:tabs>
        <w:spacing w:line="2" w:lineRule="exact"/>
        <w:ind w:right="-23"/>
        <w:rPr>
          <w:rFonts w:ascii="Symbol" w:eastAsia="Symbol" w:hAnsi="Symbol" w:cs="Symbol"/>
          <w:sz w:val="24"/>
          <w:szCs w:val="24"/>
        </w:rPr>
      </w:pPr>
    </w:p>
    <w:p w:rsidR="0057388F" w:rsidRDefault="0057388F" w:rsidP="00FD7001">
      <w:pPr>
        <w:numPr>
          <w:ilvl w:val="0"/>
          <w:numId w:val="171"/>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выявлять и называть характерные особенности русской портре</w:t>
      </w:r>
      <w:r>
        <w:rPr>
          <w:rFonts w:eastAsia="Times New Roman"/>
          <w:sz w:val="24"/>
          <w:szCs w:val="24"/>
        </w:rPr>
        <w:t>т</w:t>
      </w:r>
      <w:r>
        <w:rPr>
          <w:rFonts w:eastAsia="Times New Roman"/>
          <w:sz w:val="24"/>
          <w:szCs w:val="24"/>
        </w:rPr>
        <w:t>ной живописи XVIII века;</w:t>
      </w:r>
    </w:p>
    <w:p w:rsidR="0057388F" w:rsidRDefault="0057388F" w:rsidP="00FD7001">
      <w:pPr>
        <w:tabs>
          <w:tab w:val="left" w:pos="567"/>
        </w:tabs>
        <w:spacing w:line="2" w:lineRule="exact"/>
        <w:ind w:right="-23"/>
        <w:rPr>
          <w:rFonts w:ascii="Symbol" w:eastAsia="Symbol" w:hAnsi="Symbol" w:cs="Symbol"/>
          <w:sz w:val="24"/>
          <w:szCs w:val="24"/>
        </w:rPr>
      </w:pPr>
    </w:p>
    <w:p w:rsidR="0057388F" w:rsidRDefault="0057388F" w:rsidP="00FD7001">
      <w:pPr>
        <w:numPr>
          <w:ilvl w:val="0"/>
          <w:numId w:val="171"/>
        </w:numPr>
        <w:tabs>
          <w:tab w:val="left" w:pos="567"/>
          <w:tab w:val="left" w:pos="2560"/>
        </w:tabs>
        <w:ind w:right="-23"/>
        <w:rPr>
          <w:rFonts w:ascii="Symbol" w:eastAsia="Symbol" w:hAnsi="Symbol" w:cs="Symbol"/>
          <w:sz w:val="24"/>
          <w:szCs w:val="24"/>
        </w:rPr>
      </w:pPr>
      <w:r>
        <w:rPr>
          <w:rFonts w:eastAsia="Times New Roman"/>
          <w:sz w:val="24"/>
          <w:szCs w:val="24"/>
        </w:rPr>
        <w:t>характеризовать признаки и особенности московского барокко;</w:t>
      </w:r>
    </w:p>
    <w:p w:rsidR="0057388F" w:rsidRDefault="0057388F" w:rsidP="00FD7001">
      <w:pPr>
        <w:tabs>
          <w:tab w:val="left" w:pos="567"/>
        </w:tabs>
        <w:spacing w:line="41" w:lineRule="exact"/>
        <w:ind w:right="-23"/>
        <w:rPr>
          <w:rFonts w:ascii="Symbol" w:eastAsia="Symbol" w:hAnsi="Symbol" w:cs="Symbol"/>
          <w:sz w:val="24"/>
          <w:szCs w:val="24"/>
        </w:rPr>
      </w:pPr>
    </w:p>
    <w:p w:rsidR="0057388F" w:rsidRDefault="0057388F" w:rsidP="00FD7001">
      <w:pPr>
        <w:numPr>
          <w:ilvl w:val="0"/>
          <w:numId w:val="171"/>
        </w:numPr>
        <w:tabs>
          <w:tab w:val="left" w:pos="567"/>
          <w:tab w:val="left" w:pos="2560"/>
        </w:tabs>
        <w:spacing w:line="269" w:lineRule="auto"/>
        <w:ind w:right="-23"/>
        <w:rPr>
          <w:rFonts w:ascii="Symbol" w:eastAsia="Symbol" w:hAnsi="Symbol" w:cs="Symbol"/>
          <w:sz w:val="24"/>
          <w:szCs w:val="24"/>
        </w:rPr>
      </w:pPr>
      <w:r>
        <w:rPr>
          <w:rFonts w:eastAsia="Times New Roman"/>
          <w:sz w:val="24"/>
          <w:szCs w:val="24"/>
        </w:rPr>
        <w:t>создавать разнообразные творческие работы (фантазийные ко</w:t>
      </w:r>
      <w:r>
        <w:rPr>
          <w:rFonts w:eastAsia="Times New Roman"/>
          <w:sz w:val="24"/>
          <w:szCs w:val="24"/>
        </w:rPr>
        <w:t>н</w:t>
      </w:r>
      <w:r>
        <w:rPr>
          <w:rFonts w:eastAsia="Times New Roman"/>
          <w:sz w:val="24"/>
          <w:szCs w:val="24"/>
        </w:rPr>
        <w:t>струкции) в материале.</w:t>
      </w:r>
    </w:p>
    <w:p w:rsidR="0057388F" w:rsidRDefault="0057388F" w:rsidP="00FD7001">
      <w:pPr>
        <w:tabs>
          <w:tab w:val="left" w:pos="567"/>
        </w:tabs>
        <w:ind w:right="-23"/>
        <w:rPr>
          <w:rFonts w:ascii="Symbol" w:eastAsia="Symbol" w:hAnsi="Symbol" w:cs="Symbol"/>
          <w:sz w:val="24"/>
          <w:szCs w:val="24"/>
        </w:rPr>
      </w:pPr>
      <w:r>
        <w:rPr>
          <w:rFonts w:eastAsia="Times New Roman"/>
          <w:b/>
          <w:bCs/>
          <w:sz w:val="24"/>
          <w:szCs w:val="24"/>
        </w:rPr>
        <w:t>Выпускник получит возможность научиться:</w:t>
      </w:r>
    </w:p>
    <w:p w:rsidR="0057388F" w:rsidRDefault="0057388F" w:rsidP="00FD7001">
      <w:pPr>
        <w:tabs>
          <w:tab w:val="left" w:pos="567"/>
        </w:tabs>
        <w:spacing w:line="50" w:lineRule="exact"/>
        <w:ind w:right="-23"/>
        <w:rPr>
          <w:rFonts w:ascii="Symbol" w:eastAsia="Symbol" w:hAnsi="Symbol" w:cs="Symbol"/>
          <w:sz w:val="24"/>
          <w:szCs w:val="24"/>
        </w:rPr>
      </w:pPr>
    </w:p>
    <w:p w:rsidR="0057388F" w:rsidRDefault="0057388F" w:rsidP="00FD7001">
      <w:pPr>
        <w:numPr>
          <w:ilvl w:val="0"/>
          <w:numId w:val="171"/>
        </w:numPr>
        <w:tabs>
          <w:tab w:val="left" w:pos="567"/>
          <w:tab w:val="left" w:pos="2560"/>
        </w:tabs>
        <w:spacing w:line="275" w:lineRule="auto"/>
        <w:ind w:right="-23"/>
        <w:jc w:val="both"/>
        <w:rPr>
          <w:rFonts w:ascii="Symbol" w:eastAsia="Symbol" w:hAnsi="Symbol" w:cs="Symbol"/>
          <w:sz w:val="24"/>
          <w:szCs w:val="24"/>
        </w:rPr>
      </w:pPr>
      <w:r>
        <w:rPr>
          <w:rFonts w:eastAsia="Times New Roman"/>
          <w:i/>
          <w:iCs/>
          <w:sz w:val="24"/>
          <w:szCs w:val="24"/>
        </w:rPr>
        <w:t>активно использовать язык изобразительного искусства и различные художестве</w:t>
      </w:r>
      <w:r>
        <w:rPr>
          <w:rFonts w:eastAsia="Times New Roman"/>
          <w:i/>
          <w:iCs/>
          <w:sz w:val="24"/>
          <w:szCs w:val="24"/>
        </w:rPr>
        <w:t>н</w:t>
      </w:r>
      <w:r>
        <w:rPr>
          <w:rFonts w:eastAsia="Times New Roman"/>
          <w:i/>
          <w:iCs/>
          <w:sz w:val="24"/>
          <w:szCs w:val="24"/>
        </w:rPr>
        <w:t>ные материалы для освоения содержания различных учебных предметов (литературы, окружа</w:t>
      </w:r>
      <w:r>
        <w:rPr>
          <w:rFonts w:eastAsia="Times New Roman"/>
          <w:i/>
          <w:iCs/>
          <w:sz w:val="24"/>
          <w:szCs w:val="24"/>
        </w:rPr>
        <w:t>ю</w:t>
      </w:r>
      <w:r>
        <w:rPr>
          <w:rFonts w:eastAsia="Times New Roman"/>
          <w:i/>
          <w:iCs/>
          <w:sz w:val="24"/>
          <w:szCs w:val="24"/>
        </w:rPr>
        <w:t>щего мира, технологии и др.);</w:t>
      </w:r>
    </w:p>
    <w:p w:rsidR="0057388F" w:rsidRDefault="0057388F" w:rsidP="00FD7001">
      <w:pPr>
        <w:numPr>
          <w:ilvl w:val="0"/>
          <w:numId w:val="171"/>
        </w:numPr>
        <w:tabs>
          <w:tab w:val="left" w:pos="567"/>
          <w:tab w:val="left" w:pos="2560"/>
        </w:tabs>
        <w:spacing w:line="275" w:lineRule="auto"/>
        <w:ind w:right="-23"/>
        <w:jc w:val="both"/>
        <w:rPr>
          <w:rFonts w:ascii="Symbol" w:eastAsia="Symbol" w:hAnsi="Symbol" w:cs="Symbol"/>
          <w:sz w:val="24"/>
          <w:szCs w:val="24"/>
        </w:rPr>
      </w:pPr>
      <w:r>
        <w:rPr>
          <w:rFonts w:eastAsia="Times New Roman"/>
          <w:i/>
          <w:iCs/>
          <w:sz w:val="24"/>
          <w:szCs w:val="24"/>
        </w:rPr>
        <w:t>владеть диалогической формой коммуникации, уметь аргументировать свою точку зр</w:t>
      </w:r>
      <w:r>
        <w:rPr>
          <w:rFonts w:eastAsia="Times New Roman"/>
          <w:i/>
          <w:iCs/>
          <w:sz w:val="24"/>
          <w:szCs w:val="24"/>
        </w:rPr>
        <w:t>е</w:t>
      </w:r>
      <w:r>
        <w:rPr>
          <w:rFonts w:eastAsia="Times New Roman"/>
          <w:i/>
          <w:iCs/>
          <w:sz w:val="24"/>
          <w:szCs w:val="24"/>
        </w:rPr>
        <w:t>ния в процессе изучения изобразительного искусства;</w:t>
      </w:r>
    </w:p>
    <w:p w:rsidR="0057388F" w:rsidRPr="00FD7001" w:rsidRDefault="0057388F" w:rsidP="00FD7001">
      <w:pPr>
        <w:numPr>
          <w:ilvl w:val="0"/>
          <w:numId w:val="171"/>
        </w:numPr>
        <w:tabs>
          <w:tab w:val="left" w:pos="567"/>
        </w:tabs>
        <w:spacing w:line="281" w:lineRule="auto"/>
        <w:ind w:right="420"/>
        <w:jc w:val="both"/>
        <w:rPr>
          <w:sz w:val="20"/>
          <w:szCs w:val="20"/>
        </w:rPr>
      </w:pPr>
      <w:r w:rsidRPr="00FD7001">
        <w:rPr>
          <w:rFonts w:eastAsia="Times New Roman"/>
          <w:i/>
          <w:iCs/>
          <w:sz w:val="24"/>
          <w:szCs w:val="24"/>
        </w:rPr>
        <w:t>различать и передавать в художественно-творческой деятельности характер, эм</w:t>
      </w:r>
      <w:r w:rsidRPr="00FD7001">
        <w:rPr>
          <w:rFonts w:eastAsia="Times New Roman"/>
          <w:i/>
          <w:iCs/>
          <w:sz w:val="24"/>
          <w:szCs w:val="24"/>
        </w:rPr>
        <w:t>о</w:t>
      </w:r>
      <w:r w:rsidRPr="00FD7001">
        <w:rPr>
          <w:rFonts w:eastAsia="Times New Roman"/>
          <w:i/>
          <w:iCs/>
          <w:sz w:val="24"/>
          <w:szCs w:val="24"/>
        </w:rPr>
        <w:t xml:space="preserve">циональное состояние и свое отношение к </w:t>
      </w:r>
      <w:proofErr w:type="spellStart"/>
      <w:r w:rsidRPr="00FD7001">
        <w:rPr>
          <w:rFonts w:eastAsia="Times New Roman"/>
          <w:i/>
          <w:iCs/>
          <w:sz w:val="24"/>
          <w:szCs w:val="24"/>
        </w:rPr>
        <w:t>природе</w:t>
      </w:r>
      <w:proofErr w:type="gramStart"/>
      <w:r w:rsidRPr="00FD7001">
        <w:rPr>
          <w:rFonts w:eastAsia="Times New Roman"/>
          <w:i/>
          <w:iCs/>
          <w:sz w:val="24"/>
          <w:szCs w:val="24"/>
        </w:rPr>
        <w:t>,ч</w:t>
      </w:r>
      <w:proofErr w:type="gramEnd"/>
      <w:r w:rsidRPr="00FD7001">
        <w:rPr>
          <w:rFonts w:eastAsia="Times New Roman"/>
          <w:i/>
          <w:iCs/>
          <w:sz w:val="24"/>
          <w:szCs w:val="24"/>
        </w:rPr>
        <w:t>еловеку</w:t>
      </w:r>
      <w:proofErr w:type="spellEnd"/>
      <w:r w:rsidRPr="00FD7001">
        <w:rPr>
          <w:rFonts w:eastAsia="Times New Roman"/>
          <w:i/>
          <w:iCs/>
          <w:sz w:val="24"/>
          <w:szCs w:val="24"/>
        </w:rPr>
        <w:t>, обществу; осознавать общ</w:t>
      </w:r>
      <w:r w:rsidRPr="00FD7001">
        <w:rPr>
          <w:rFonts w:eastAsia="Times New Roman"/>
          <w:i/>
          <w:iCs/>
          <w:sz w:val="24"/>
          <w:szCs w:val="24"/>
        </w:rPr>
        <w:t>е</w:t>
      </w:r>
      <w:r w:rsidRPr="00FD7001">
        <w:rPr>
          <w:rFonts w:eastAsia="Times New Roman"/>
          <w:i/>
          <w:iCs/>
          <w:sz w:val="24"/>
          <w:szCs w:val="24"/>
        </w:rPr>
        <w:t>человеческие ценности, выраженные в главных т</w:t>
      </w:r>
      <w:r w:rsidRPr="00FD7001">
        <w:rPr>
          <w:rFonts w:eastAsia="Times New Roman"/>
          <w:i/>
          <w:iCs/>
          <w:sz w:val="24"/>
          <w:szCs w:val="24"/>
        </w:rPr>
        <w:t>е</w:t>
      </w:r>
      <w:r w:rsidRPr="00FD7001">
        <w:rPr>
          <w:rFonts w:eastAsia="Times New Roman"/>
          <w:i/>
          <w:iCs/>
          <w:sz w:val="24"/>
          <w:szCs w:val="24"/>
        </w:rPr>
        <w:t>мах искусства;</w:t>
      </w:r>
    </w:p>
    <w:p w:rsidR="0057388F" w:rsidRDefault="0057388F" w:rsidP="00FD7001">
      <w:pPr>
        <w:tabs>
          <w:tab w:val="left" w:pos="567"/>
        </w:tabs>
        <w:spacing w:line="2" w:lineRule="exact"/>
        <w:rPr>
          <w:sz w:val="20"/>
          <w:szCs w:val="20"/>
        </w:rPr>
      </w:pPr>
    </w:p>
    <w:p w:rsidR="0057388F" w:rsidRDefault="0057388F" w:rsidP="00FD7001">
      <w:pPr>
        <w:numPr>
          <w:ilvl w:val="1"/>
          <w:numId w:val="172"/>
        </w:numPr>
        <w:tabs>
          <w:tab w:val="left" w:pos="567"/>
        </w:tabs>
        <w:spacing w:line="274" w:lineRule="auto"/>
        <w:ind w:right="-23"/>
        <w:rPr>
          <w:rFonts w:ascii="Symbol" w:eastAsia="Symbol" w:hAnsi="Symbol" w:cs="Symbol"/>
          <w:sz w:val="24"/>
          <w:szCs w:val="24"/>
        </w:rPr>
      </w:pPr>
      <w:r>
        <w:rPr>
          <w:rFonts w:eastAsia="Times New Roman"/>
          <w:i/>
          <w:iCs/>
          <w:sz w:val="24"/>
          <w:szCs w:val="24"/>
        </w:rPr>
        <w:t>выделять признаки для установления стилевых связей в процессе изучения изобразител</w:t>
      </w:r>
      <w:r>
        <w:rPr>
          <w:rFonts w:eastAsia="Times New Roman"/>
          <w:i/>
          <w:iCs/>
          <w:sz w:val="24"/>
          <w:szCs w:val="24"/>
        </w:rPr>
        <w:t>ь</w:t>
      </w:r>
      <w:r>
        <w:rPr>
          <w:rFonts w:eastAsia="Times New Roman"/>
          <w:i/>
          <w:iCs/>
          <w:sz w:val="24"/>
          <w:szCs w:val="24"/>
        </w:rPr>
        <w:t>ного искусства;</w:t>
      </w:r>
    </w:p>
    <w:p w:rsidR="0057388F" w:rsidRDefault="0057388F" w:rsidP="00FD7001">
      <w:pPr>
        <w:tabs>
          <w:tab w:val="left" w:pos="567"/>
        </w:tabs>
        <w:spacing w:line="2" w:lineRule="exact"/>
        <w:ind w:right="-23"/>
        <w:rPr>
          <w:rFonts w:ascii="Symbol" w:eastAsia="Symbol" w:hAnsi="Symbol" w:cs="Symbol"/>
          <w:sz w:val="24"/>
          <w:szCs w:val="24"/>
        </w:rPr>
      </w:pPr>
    </w:p>
    <w:p w:rsidR="0057388F" w:rsidRDefault="0057388F" w:rsidP="00FD7001">
      <w:pPr>
        <w:numPr>
          <w:ilvl w:val="1"/>
          <w:numId w:val="172"/>
        </w:numPr>
        <w:tabs>
          <w:tab w:val="left" w:pos="567"/>
        </w:tabs>
        <w:ind w:right="-23"/>
        <w:rPr>
          <w:rFonts w:ascii="Symbol" w:eastAsia="Symbol" w:hAnsi="Symbol" w:cs="Symbol"/>
          <w:sz w:val="24"/>
          <w:szCs w:val="24"/>
        </w:rPr>
      </w:pPr>
      <w:r>
        <w:rPr>
          <w:rFonts w:eastAsia="Times New Roman"/>
          <w:i/>
          <w:iCs/>
          <w:sz w:val="24"/>
          <w:szCs w:val="24"/>
        </w:rPr>
        <w:t>понимать специфику изображения в полиграфии;</w:t>
      </w:r>
    </w:p>
    <w:p w:rsidR="0057388F" w:rsidRDefault="0057388F" w:rsidP="00FD7001">
      <w:pPr>
        <w:tabs>
          <w:tab w:val="left" w:pos="567"/>
        </w:tabs>
        <w:spacing w:line="41" w:lineRule="exact"/>
        <w:ind w:right="-23"/>
        <w:rPr>
          <w:rFonts w:ascii="Symbol" w:eastAsia="Symbol" w:hAnsi="Symbol" w:cs="Symbol"/>
          <w:sz w:val="24"/>
          <w:szCs w:val="24"/>
        </w:rPr>
      </w:pPr>
    </w:p>
    <w:p w:rsidR="0057388F" w:rsidRDefault="0057388F" w:rsidP="00FD7001">
      <w:pPr>
        <w:numPr>
          <w:ilvl w:val="1"/>
          <w:numId w:val="172"/>
        </w:numPr>
        <w:tabs>
          <w:tab w:val="left" w:pos="567"/>
        </w:tabs>
        <w:spacing w:line="274" w:lineRule="auto"/>
        <w:ind w:right="-23"/>
        <w:rPr>
          <w:rFonts w:ascii="Symbol" w:eastAsia="Symbol" w:hAnsi="Symbol" w:cs="Symbol"/>
          <w:sz w:val="24"/>
          <w:szCs w:val="24"/>
        </w:rPr>
      </w:pPr>
      <w:r>
        <w:rPr>
          <w:rFonts w:eastAsia="Times New Roman"/>
          <w:i/>
          <w:iCs/>
          <w:sz w:val="24"/>
          <w:szCs w:val="24"/>
        </w:rPr>
        <w:t>различать формы полиграфической продукции: книги, журналы, плакаты, афиши и др.);</w:t>
      </w:r>
    </w:p>
    <w:p w:rsidR="0057388F" w:rsidRDefault="0057388F" w:rsidP="00FD7001">
      <w:pPr>
        <w:tabs>
          <w:tab w:val="left" w:pos="567"/>
        </w:tabs>
        <w:spacing w:line="2" w:lineRule="exact"/>
        <w:ind w:right="-23"/>
        <w:rPr>
          <w:rFonts w:ascii="Symbol" w:eastAsia="Symbol" w:hAnsi="Symbol" w:cs="Symbol"/>
          <w:sz w:val="24"/>
          <w:szCs w:val="24"/>
        </w:rPr>
      </w:pPr>
    </w:p>
    <w:p w:rsidR="0057388F" w:rsidRDefault="0057388F" w:rsidP="00FD7001">
      <w:pPr>
        <w:numPr>
          <w:ilvl w:val="1"/>
          <w:numId w:val="172"/>
        </w:numPr>
        <w:tabs>
          <w:tab w:val="left" w:pos="567"/>
        </w:tabs>
        <w:spacing w:line="274" w:lineRule="auto"/>
        <w:ind w:right="-23"/>
        <w:rPr>
          <w:rFonts w:ascii="Symbol" w:eastAsia="Symbol" w:hAnsi="Symbol" w:cs="Symbol"/>
          <w:sz w:val="24"/>
          <w:szCs w:val="24"/>
        </w:rPr>
      </w:pPr>
      <w:r>
        <w:rPr>
          <w:rFonts w:eastAsia="Times New Roman"/>
          <w:i/>
          <w:iCs/>
          <w:sz w:val="24"/>
          <w:szCs w:val="24"/>
        </w:rPr>
        <w:t>различать и характеризовать типы изображения в полиграфии (графическое, живопи</w:t>
      </w:r>
      <w:r>
        <w:rPr>
          <w:rFonts w:eastAsia="Times New Roman"/>
          <w:i/>
          <w:iCs/>
          <w:sz w:val="24"/>
          <w:szCs w:val="24"/>
        </w:rPr>
        <w:t>с</w:t>
      </w:r>
      <w:r>
        <w:rPr>
          <w:rFonts w:eastAsia="Times New Roman"/>
          <w:i/>
          <w:iCs/>
          <w:sz w:val="24"/>
          <w:szCs w:val="24"/>
        </w:rPr>
        <w:t>ное, компьютерное, фотографическое);</w:t>
      </w:r>
    </w:p>
    <w:p w:rsidR="0057388F" w:rsidRDefault="0057388F" w:rsidP="00FD7001">
      <w:pPr>
        <w:tabs>
          <w:tab w:val="left" w:pos="567"/>
        </w:tabs>
        <w:spacing w:line="2" w:lineRule="exact"/>
        <w:ind w:right="-23"/>
        <w:rPr>
          <w:rFonts w:ascii="Symbol" w:eastAsia="Symbol" w:hAnsi="Symbol" w:cs="Symbol"/>
          <w:sz w:val="24"/>
          <w:szCs w:val="24"/>
        </w:rPr>
      </w:pPr>
    </w:p>
    <w:p w:rsidR="0057388F" w:rsidRDefault="0057388F" w:rsidP="00FD7001">
      <w:pPr>
        <w:numPr>
          <w:ilvl w:val="1"/>
          <w:numId w:val="172"/>
        </w:numPr>
        <w:tabs>
          <w:tab w:val="left" w:pos="567"/>
        </w:tabs>
        <w:ind w:right="-23"/>
        <w:rPr>
          <w:rFonts w:ascii="Symbol" w:eastAsia="Symbol" w:hAnsi="Symbol" w:cs="Symbol"/>
          <w:sz w:val="24"/>
          <w:szCs w:val="24"/>
        </w:rPr>
      </w:pPr>
      <w:r>
        <w:rPr>
          <w:rFonts w:eastAsia="Times New Roman"/>
          <w:i/>
          <w:iCs/>
          <w:sz w:val="24"/>
          <w:szCs w:val="24"/>
        </w:rPr>
        <w:t>проектировать обложку книги, рекламы открытки, визитки и</w:t>
      </w:r>
    </w:p>
    <w:p w:rsidR="0057388F" w:rsidRDefault="0057388F" w:rsidP="00FD7001">
      <w:pPr>
        <w:tabs>
          <w:tab w:val="left" w:pos="567"/>
        </w:tabs>
        <w:spacing w:line="22" w:lineRule="exact"/>
        <w:ind w:right="-23"/>
        <w:rPr>
          <w:rFonts w:ascii="Symbol" w:eastAsia="Symbol" w:hAnsi="Symbol" w:cs="Symbol"/>
          <w:sz w:val="24"/>
          <w:szCs w:val="24"/>
        </w:rPr>
      </w:pPr>
    </w:p>
    <w:p w:rsidR="0057388F" w:rsidRDefault="0057388F" w:rsidP="00FD7001">
      <w:pPr>
        <w:tabs>
          <w:tab w:val="left" w:pos="567"/>
        </w:tabs>
        <w:ind w:right="-23"/>
        <w:rPr>
          <w:rFonts w:ascii="Symbol" w:eastAsia="Symbol" w:hAnsi="Symbol" w:cs="Symbol"/>
          <w:sz w:val="24"/>
          <w:szCs w:val="24"/>
        </w:rPr>
      </w:pPr>
      <w:r>
        <w:rPr>
          <w:rFonts w:eastAsia="Times New Roman"/>
          <w:i/>
          <w:iCs/>
          <w:sz w:val="24"/>
          <w:szCs w:val="24"/>
        </w:rPr>
        <w:t>др.;</w:t>
      </w:r>
    </w:p>
    <w:p w:rsidR="0057388F" w:rsidRDefault="0057388F" w:rsidP="00FD7001">
      <w:pPr>
        <w:tabs>
          <w:tab w:val="left" w:pos="567"/>
        </w:tabs>
        <w:spacing w:line="60" w:lineRule="exact"/>
        <w:rPr>
          <w:rFonts w:ascii="Symbol" w:eastAsia="Symbol" w:hAnsi="Symbol" w:cs="Symbol"/>
          <w:sz w:val="24"/>
          <w:szCs w:val="24"/>
        </w:rPr>
      </w:pPr>
    </w:p>
    <w:p w:rsidR="0057388F" w:rsidRDefault="0057388F" w:rsidP="00FD7001">
      <w:pPr>
        <w:numPr>
          <w:ilvl w:val="1"/>
          <w:numId w:val="172"/>
        </w:numPr>
        <w:tabs>
          <w:tab w:val="left" w:pos="567"/>
        </w:tabs>
        <w:rPr>
          <w:rFonts w:ascii="Symbol" w:eastAsia="Symbol" w:hAnsi="Symbol" w:cs="Symbol"/>
          <w:sz w:val="24"/>
          <w:szCs w:val="24"/>
        </w:rPr>
      </w:pPr>
      <w:r>
        <w:rPr>
          <w:rFonts w:eastAsia="Times New Roman"/>
          <w:i/>
          <w:iCs/>
          <w:sz w:val="24"/>
          <w:szCs w:val="24"/>
        </w:rPr>
        <w:t>создавать художественную композицию макета книги, журнала;</w:t>
      </w:r>
    </w:p>
    <w:p w:rsidR="0057388F" w:rsidRDefault="0057388F" w:rsidP="0057388F">
      <w:pPr>
        <w:spacing w:line="37" w:lineRule="exact"/>
        <w:rPr>
          <w:rFonts w:ascii="Symbol" w:eastAsia="Symbol" w:hAnsi="Symbol" w:cs="Symbol"/>
          <w:sz w:val="24"/>
          <w:szCs w:val="24"/>
        </w:rPr>
      </w:pPr>
    </w:p>
    <w:p w:rsidR="0057388F" w:rsidRDefault="0057388F" w:rsidP="00FD7001">
      <w:pPr>
        <w:numPr>
          <w:ilvl w:val="1"/>
          <w:numId w:val="172"/>
        </w:numPr>
        <w:tabs>
          <w:tab w:val="left" w:pos="567"/>
          <w:tab w:val="left" w:pos="2560"/>
        </w:tabs>
        <w:rPr>
          <w:rFonts w:ascii="Symbol" w:eastAsia="Symbol" w:hAnsi="Symbol" w:cs="Symbol"/>
          <w:sz w:val="24"/>
          <w:szCs w:val="24"/>
        </w:rPr>
      </w:pPr>
      <w:r>
        <w:rPr>
          <w:rFonts w:eastAsia="Times New Roman"/>
          <w:i/>
          <w:iCs/>
          <w:sz w:val="24"/>
          <w:szCs w:val="24"/>
        </w:rPr>
        <w:lastRenderedPageBreak/>
        <w:t>называть имена великих русских живописцев и архитекторов</w:t>
      </w:r>
    </w:p>
    <w:p w:rsidR="0057388F" w:rsidRDefault="0057388F" w:rsidP="00FD7001">
      <w:pPr>
        <w:tabs>
          <w:tab w:val="left" w:pos="567"/>
        </w:tabs>
        <w:spacing w:line="27" w:lineRule="exact"/>
        <w:rPr>
          <w:rFonts w:ascii="Symbol" w:eastAsia="Symbol" w:hAnsi="Symbol" w:cs="Symbol"/>
          <w:sz w:val="24"/>
          <w:szCs w:val="24"/>
        </w:rPr>
      </w:pPr>
    </w:p>
    <w:p w:rsidR="0057388F" w:rsidRDefault="0057388F" w:rsidP="00FD7001">
      <w:pPr>
        <w:tabs>
          <w:tab w:val="left" w:pos="567"/>
        </w:tabs>
        <w:rPr>
          <w:rFonts w:ascii="Symbol" w:eastAsia="Symbol" w:hAnsi="Symbol" w:cs="Symbol"/>
          <w:sz w:val="24"/>
          <w:szCs w:val="24"/>
        </w:rPr>
      </w:pPr>
      <w:r>
        <w:rPr>
          <w:rFonts w:eastAsia="Times New Roman"/>
          <w:i/>
          <w:iCs/>
          <w:sz w:val="24"/>
          <w:szCs w:val="24"/>
        </w:rPr>
        <w:t>XVIII – XIX веков;</w:t>
      </w:r>
    </w:p>
    <w:p w:rsidR="0057388F" w:rsidRDefault="0057388F" w:rsidP="00FD7001">
      <w:pPr>
        <w:tabs>
          <w:tab w:val="left" w:pos="567"/>
        </w:tabs>
        <w:spacing w:line="55" w:lineRule="exact"/>
        <w:rPr>
          <w:rFonts w:ascii="Symbol" w:eastAsia="Symbol" w:hAnsi="Symbol" w:cs="Symbol"/>
          <w:sz w:val="24"/>
          <w:szCs w:val="24"/>
        </w:rPr>
      </w:pPr>
    </w:p>
    <w:p w:rsidR="0057388F" w:rsidRDefault="0057388F" w:rsidP="00FD7001">
      <w:pPr>
        <w:numPr>
          <w:ilvl w:val="1"/>
          <w:numId w:val="172"/>
        </w:numPr>
        <w:tabs>
          <w:tab w:val="left" w:pos="567"/>
          <w:tab w:val="left" w:pos="2560"/>
        </w:tabs>
        <w:spacing w:line="274" w:lineRule="auto"/>
        <w:ind w:right="420"/>
        <w:rPr>
          <w:rFonts w:ascii="Symbol" w:eastAsia="Symbol" w:hAnsi="Symbol" w:cs="Symbol"/>
          <w:sz w:val="24"/>
          <w:szCs w:val="24"/>
        </w:rPr>
      </w:pPr>
      <w:r>
        <w:rPr>
          <w:rFonts w:eastAsia="Times New Roman"/>
          <w:i/>
          <w:iCs/>
          <w:sz w:val="24"/>
          <w:szCs w:val="24"/>
        </w:rPr>
        <w:t>называть и характеризовать произведения изобразительного искусства и архите</w:t>
      </w:r>
      <w:r>
        <w:rPr>
          <w:rFonts w:eastAsia="Times New Roman"/>
          <w:i/>
          <w:iCs/>
          <w:sz w:val="24"/>
          <w:szCs w:val="24"/>
        </w:rPr>
        <w:t>к</w:t>
      </w:r>
      <w:r>
        <w:rPr>
          <w:rFonts w:eastAsia="Times New Roman"/>
          <w:i/>
          <w:iCs/>
          <w:sz w:val="24"/>
          <w:szCs w:val="24"/>
        </w:rPr>
        <w:t>туры русских художников XVIII – XIX веков;</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72"/>
        </w:numPr>
        <w:tabs>
          <w:tab w:val="left" w:pos="567"/>
          <w:tab w:val="left" w:pos="2560"/>
        </w:tabs>
        <w:spacing w:line="274" w:lineRule="auto"/>
        <w:ind w:right="420"/>
        <w:rPr>
          <w:rFonts w:ascii="Symbol" w:eastAsia="Symbol" w:hAnsi="Symbol" w:cs="Symbol"/>
          <w:sz w:val="24"/>
          <w:szCs w:val="24"/>
        </w:rPr>
      </w:pPr>
      <w:r>
        <w:rPr>
          <w:rFonts w:eastAsia="Times New Roman"/>
          <w:i/>
          <w:iCs/>
          <w:sz w:val="24"/>
          <w:szCs w:val="24"/>
        </w:rPr>
        <w:t>называть имена выдающихся русских художников-ваятелей XVIII века и определять скульптурные памятники;</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72"/>
        </w:numPr>
        <w:tabs>
          <w:tab w:val="left" w:pos="567"/>
          <w:tab w:val="left" w:pos="2560"/>
        </w:tabs>
        <w:spacing w:line="274" w:lineRule="auto"/>
        <w:ind w:right="420"/>
        <w:rPr>
          <w:rFonts w:ascii="Symbol" w:eastAsia="Symbol" w:hAnsi="Symbol" w:cs="Symbol"/>
          <w:sz w:val="24"/>
          <w:szCs w:val="24"/>
        </w:rPr>
      </w:pPr>
      <w:r>
        <w:rPr>
          <w:rFonts w:eastAsia="Times New Roman"/>
          <w:i/>
          <w:iCs/>
          <w:sz w:val="24"/>
          <w:szCs w:val="24"/>
        </w:rPr>
        <w:t>называть имена выдающихся художников «Товарищества передвижников» и опред</w:t>
      </w:r>
      <w:r>
        <w:rPr>
          <w:rFonts w:eastAsia="Times New Roman"/>
          <w:i/>
          <w:iCs/>
          <w:sz w:val="24"/>
          <w:szCs w:val="24"/>
        </w:rPr>
        <w:t>е</w:t>
      </w:r>
      <w:r>
        <w:rPr>
          <w:rFonts w:eastAsia="Times New Roman"/>
          <w:i/>
          <w:iCs/>
          <w:sz w:val="24"/>
          <w:szCs w:val="24"/>
        </w:rPr>
        <w:t>лять их произведения живописи;</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72"/>
        </w:numPr>
        <w:tabs>
          <w:tab w:val="left" w:pos="567"/>
          <w:tab w:val="left" w:pos="2560"/>
        </w:tabs>
        <w:spacing w:line="272" w:lineRule="auto"/>
        <w:ind w:right="420"/>
        <w:rPr>
          <w:rFonts w:ascii="Symbol" w:eastAsia="Symbol" w:hAnsi="Symbol" w:cs="Symbol"/>
          <w:sz w:val="24"/>
          <w:szCs w:val="24"/>
        </w:rPr>
      </w:pPr>
      <w:r>
        <w:rPr>
          <w:rFonts w:eastAsia="Times New Roman"/>
          <w:i/>
          <w:iCs/>
          <w:sz w:val="24"/>
          <w:szCs w:val="24"/>
        </w:rPr>
        <w:t>называть имена выдающихся русских художников-пейзажистов XIX века и опред</w:t>
      </w:r>
      <w:r>
        <w:rPr>
          <w:rFonts w:eastAsia="Times New Roman"/>
          <w:i/>
          <w:iCs/>
          <w:sz w:val="24"/>
          <w:szCs w:val="24"/>
        </w:rPr>
        <w:t>е</w:t>
      </w:r>
      <w:r>
        <w:rPr>
          <w:rFonts w:eastAsia="Times New Roman"/>
          <w:i/>
          <w:iCs/>
          <w:sz w:val="24"/>
          <w:szCs w:val="24"/>
        </w:rPr>
        <w:t>лять произведения пейзажной живописи;</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72"/>
        </w:numPr>
        <w:tabs>
          <w:tab w:val="left" w:pos="567"/>
          <w:tab w:val="left" w:pos="2560"/>
        </w:tabs>
        <w:spacing w:line="274" w:lineRule="auto"/>
        <w:ind w:right="420"/>
        <w:rPr>
          <w:rFonts w:ascii="Symbol" w:eastAsia="Symbol" w:hAnsi="Symbol" w:cs="Symbol"/>
          <w:sz w:val="24"/>
          <w:szCs w:val="24"/>
        </w:rPr>
      </w:pPr>
      <w:r>
        <w:rPr>
          <w:rFonts w:eastAsia="Times New Roman"/>
          <w:i/>
          <w:iCs/>
          <w:sz w:val="24"/>
          <w:szCs w:val="24"/>
        </w:rPr>
        <w:t>понимать особенности исторического жанра, определять произведения историч</w:t>
      </w:r>
      <w:r>
        <w:rPr>
          <w:rFonts w:eastAsia="Times New Roman"/>
          <w:i/>
          <w:iCs/>
          <w:sz w:val="24"/>
          <w:szCs w:val="24"/>
        </w:rPr>
        <w:t>е</w:t>
      </w:r>
      <w:r>
        <w:rPr>
          <w:rFonts w:eastAsia="Times New Roman"/>
          <w:i/>
          <w:iCs/>
          <w:sz w:val="24"/>
          <w:szCs w:val="24"/>
        </w:rPr>
        <w:t>ской живописи;</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72"/>
        </w:numPr>
        <w:tabs>
          <w:tab w:val="left" w:pos="567"/>
          <w:tab w:val="left" w:pos="2560"/>
        </w:tabs>
        <w:spacing w:line="275" w:lineRule="auto"/>
        <w:ind w:right="420"/>
        <w:jc w:val="both"/>
        <w:rPr>
          <w:rFonts w:ascii="Symbol" w:eastAsia="Symbol" w:hAnsi="Symbol" w:cs="Symbol"/>
          <w:sz w:val="24"/>
          <w:szCs w:val="24"/>
        </w:rPr>
      </w:pPr>
      <w:r>
        <w:rPr>
          <w:rFonts w:eastAsia="Times New Roman"/>
          <w:i/>
          <w:iCs/>
          <w:sz w:val="24"/>
          <w:szCs w:val="24"/>
        </w:rPr>
        <w:t>активно воспринимать произведения искусства и аргументир</w:t>
      </w:r>
      <w:r>
        <w:rPr>
          <w:rFonts w:eastAsia="Times New Roman"/>
          <w:i/>
          <w:iCs/>
          <w:sz w:val="24"/>
          <w:szCs w:val="24"/>
        </w:rPr>
        <w:t>о</w:t>
      </w:r>
      <w:r>
        <w:rPr>
          <w:rFonts w:eastAsia="Times New Roman"/>
          <w:i/>
          <w:iCs/>
          <w:sz w:val="24"/>
          <w:szCs w:val="24"/>
        </w:rPr>
        <w:t>ванно анализировать разные уровни своего восприятия, понимать изобразительные метафоры и видеть ц</w:t>
      </w:r>
      <w:r>
        <w:rPr>
          <w:rFonts w:eastAsia="Times New Roman"/>
          <w:i/>
          <w:iCs/>
          <w:sz w:val="24"/>
          <w:szCs w:val="24"/>
        </w:rPr>
        <w:t>е</w:t>
      </w:r>
      <w:r>
        <w:rPr>
          <w:rFonts w:eastAsia="Times New Roman"/>
          <w:i/>
          <w:iCs/>
          <w:sz w:val="24"/>
          <w:szCs w:val="24"/>
        </w:rPr>
        <w:t>лостную картину мира, присущую произведениям искусства;</w:t>
      </w:r>
    </w:p>
    <w:p w:rsidR="0057388F" w:rsidRDefault="0057388F" w:rsidP="00FD7001">
      <w:pPr>
        <w:numPr>
          <w:ilvl w:val="1"/>
          <w:numId w:val="172"/>
        </w:numPr>
        <w:tabs>
          <w:tab w:val="left" w:pos="567"/>
          <w:tab w:val="left" w:pos="2560"/>
        </w:tabs>
        <w:spacing w:line="274" w:lineRule="auto"/>
        <w:ind w:right="420"/>
        <w:rPr>
          <w:rFonts w:ascii="Symbol" w:eastAsia="Symbol" w:hAnsi="Symbol" w:cs="Symbol"/>
          <w:sz w:val="24"/>
          <w:szCs w:val="24"/>
        </w:rPr>
      </w:pPr>
      <w:r>
        <w:rPr>
          <w:rFonts w:eastAsia="Times New Roman"/>
          <w:i/>
          <w:iCs/>
          <w:sz w:val="24"/>
          <w:szCs w:val="24"/>
        </w:rPr>
        <w:t>определять «Русский стиль» в архитектуре модерна, называть памятники арх</w:t>
      </w:r>
      <w:r>
        <w:rPr>
          <w:rFonts w:eastAsia="Times New Roman"/>
          <w:i/>
          <w:iCs/>
          <w:sz w:val="24"/>
          <w:szCs w:val="24"/>
        </w:rPr>
        <w:t>и</w:t>
      </w:r>
      <w:r>
        <w:rPr>
          <w:rFonts w:eastAsia="Times New Roman"/>
          <w:i/>
          <w:iCs/>
          <w:sz w:val="24"/>
          <w:szCs w:val="24"/>
        </w:rPr>
        <w:t>тектуры модерна;</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72"/>
        </w:numPr>
        <w:tabs>
          <w:tab w:val="left" w:pos="567"/>
          <w:tab w:val="left" w:pos="2560"/>
        </w:tabs>
        <w:spacing w:line="275" w:lineRule="auto"/>
        <w:ind w:right="420"/>
        <w:jc w:val="both"/>
        <w:rPr>
          <w:rFonts w:ascii="Symbol" w:eastAsia="Symbol" w:hAnsi="Symbol" w:cs="Symbol"/>
          <w:sz w:val="24"/>
          <w:szCs w:val="24"/>
        </w:rPr>
      </w:pPr>
      <w:r>
        <w:rPr>
          <w:rFonts w:eastAsia="Times New Roman"/>
          <w:i/>
          <w:iCs/>
          <w:sz w:val="24"/>
          <w:szCs w:val="24"/>
        </w:rPr>
        <w:t>использовать навыки формообразования, использования объемов в архитектуре (м</w:t>
      </w:r>
      <w:r>
        <w:rPr>
          <w:rFonts w:eastAsia="Times New Roman"/>
          <w:i/>
          <w:iCs/>
          <w:sz w:val="24"/>
          <w:szCs w:val="24"/>
        </w:rPr>
        <w:t>а</w:t>
      </w:r>
      <w:r>
        <w:rPr>
          <w:rFonts w:eastAsia="Times New Roman"/>
          <w:i/>
          <w:iCs/>
          <w:sz w:val="24"/>
          <w:szCs w:val="24"/>
        </w:rPr>
        <w:t>кеты из бумаги, картона, пластилина); создавать композиционные м</w:t>
      </w:r>
      <w:r>
        <w:rPr>
          <w:rFonts w:eastAsia="Times New Roman"/>
          <w:i/>
          <w:iCs/>
          <w:sz w:val="24"/>
          <w:szCs w:val="24"/>
        </w:rPr>
        <w:t>а</w:t>
      </w:r>
      <w:r>
        <w:rPr>
          <w:rFonts w:eastAsia="Times New Roman"/>
          <w:i/>
          <w:iCs/>
          <w:sz w:val="24"/>
          <w:szCs w:val="24"/>
        </w:rPr>
        <w:t>кеты объектов на предметной плоскости и в пространстве;</w:t>
      </w:r>
    </w:p>
    <w:p w:rsidR="0057388F" w:rsidRDefault="0057388F" w:rsidP="00FD7001">
      <w:pPr>
        <w:numPr>
          <w:ilvl w:val="1"/>
          <w:numId w:val="172"/>
        </w:numPr>
        <w:tabs>
          <w:tab w:val="left" w:pos="567"/>
          <w:tab w:val="left" w:pos="2560"/>
        </w:tabs>
        <w:spacing w:line="275" w:lineRule="auto"/>
        <w:ind w:right="420"/>
        <w:jc w:val="both"/>
        <w:rPr>
          <w:rFonts w:ascii="Symbol" w:eastAsia="Symbol" w:hAnsi="Symbol" w:cs="Symbol"/>
          <w:sz w:val="24"/>
          <w:szCs w:val="24"/>
        </w:rPr>
      </w:pPr>
      <w:r>
        <w:rPr>
          <w:rFonts w:eastAsia="Times New Roman"/>
          <w:i/>
          <w:iCs/>
          <w:sz w:val="24"/>
          <w:szCs w:val="24"/>
        </w:rPr>
        <w:t>называть имена выдающихся русских художников-ваятелей вт</w:t>
      </w:r>
      <w:r>
        <w:rPr>
          <w:rFonts w:eastAsia="Times New Roman"/>
          <w:i/>
          <w:iCs/>
          <w:sz w:val="24"/>
          <w:szCs w:val="24"/>
        </w:rPr>
        <w:t>о</w:t>
      </w:r>
      <w:r>
        <w:rPr>
          <w:rFonts w:eastAsia="Times New Roman"/>
          <w:i/>
          <w:iCs/>
          <w:sz w:val="24"/>
          <w:szCs w:val="24"/>
        </w:rPr>
        <w:t>рой половины XIX века и определять памятники монументальной скульптуры;</w:t>
      </w:r>
    </w:p>
    <w:p w:rsidR="0057388F" w:rsidRDefault="0057388F" w:rsidP="00FD7001">
      <w:pPr>
        <w:numPr>
          <w:ilvl w:val="1"/>
          <w:numId w:val="172"/>
        </w:numPr>
        <w:tabs>
          <w:tab w:val="left" w:pos="567"/>
          <w:tab w:val="left" w:pos="2560"/>
        </w:tabs>
        <w:spacing w:line="274" w:lineRule="auto"/>
        <w:ind w:right="420"/>
        <w:rPr>
          <w:rFonts w:ascii="Symbol" w:eastAsia="Symbol" w:hAnsi="Symbol" w:cs="Symbol"/>
          <w:sz w:val="24"/>
          <w:szCs w:val="24"/>
        </w:rPr>
      </w:pPr>
      <w:r>
        <w:rPr>
          <w:rFonts w:eastAsia="Times New Roman"/>
          <w:i/>
          <w:iCs/>
          <w:sz w:val="24"/>
          <w:szCs w:val="24"/>
        </w:rPr>
        <w:t>создавать разнообразные творческие работы (фантазийные конструкции) в мат</w:t>
      </w:r>
      <w:r>
        <w:rPr>
          <w:rFonts w:eastAsia="Times New Roman"/>
          <w:i/>
          <w:iCs/>
          <w:sz w:val="24"/>
          <w:szCs w:val="24"/>
        </w:rPr>
        <w:t>е</w:t>
      </w:r>
      <w:r>
        <w:rPr>
          <w:rFonts w:eastAsia="Times New Roman"/>
          <w:i/>
          <w:iCs/>
          <w:sz w:val="24"/>
          <w:szCs w:val="24"/>
        </w:rPr>
        <w:t>риале;</w:t>
      </w:r>
    </w:p>
    <w:p w:rsidR="0057388F" w:rsidRDefault="0057388F" w:rsidP="00FD7001">
      <w:pPr>
        <w:tabs>
          <w:tab w:val="left" w:pos="567"/>
        </w:tabs>
        <w:spacing w:line="2" w:lineRule="exact"/>
        <w:rPr>
          <w:rFonts w:ascii="Symbol" w:eastAsia="Symbol" w:hAnsi="Symbol" w:cs="Symbol"/>
          <w:sz w:val="24"/>
          <w:szCs w:val="24"/>
        </w:rPr>
      </w:pPr>
    </w:p>
    <w:p w:rsidR="0057388F" w:rsidRDefault="0057388F" w:rsidP="00FD7001">
      <w:pPr>
        <w:numPr>
          <w:ilvl w:val="1"/>
          <w:numId w:val="172"/>
        </w:numPr>
        <w:tabs>
          <w:tab w:val="left" w:pos="567"/>
          <w:tab w:val="left" w:pos="2560"/>
        </w:tabs>
        <w:rPr>
          <w:rFonts w:ascii="Symbol" w:eastAsia="Symbol" w:hAnsi="Symbol" w:cs="Symbol"/>
          <w:sz w:val="24"/>
          <w:szCs w:val="24"/>
        </w:rPr>
      </w:pPr>
      <w:r>
        <w:rPr>
          <w:rFonts w:eastAsia="Times New Roman"/>
          <w:i/>
          <w:iCs/>
          <w:sz w:val="24"/>
          <w:szCs w:val="24"/>
        </w:rPr>
        <w:t>узнавать основные художественные направления в искусстве XIX</w:t>
      </w:r>
    </w:p>
    <w:p w:rsidR="0057388F" w:rsidRDefault="0057388F" w:rsidP="00FD7001">
      <w:pPr>
        <w:tabs>
          <w:tab w:val="left" w:pos="567"/>
        </w:tabs>
        <w:spacing w:line="27" w:lineRule="exact"/>
        <w:rPr>
          <w:rFonts w:ascii="Symbol" w:eastAsia="Symbol" w:hAnsi="Symbol" w:cs="Symbol"/>
          <w:sz w:val="24"/>
          <w:szCs w:val="24"/>
        </w:rPr>
      </w:pPr>
    </w:p>
    <w:p w:rsidR="0057388F" w:rsidRDefault="0057388F" w:rsidP="0023649E">
      <w:pPr>
        <w:numPr>
          <w:ilvl w:val="0"/>
          <w:numId w:val="172"/>
        </w:numPr>
        <w:tabs>
          <w:tab w:val="left" w:pos="567"/>
          <w:tab w:val="left" w:pos="2977"/>
        </w:tabs>
        <w:rPr>
          <w:rFonts w:eastAsia="Times New Roman"/>
          <w:i/>
          <w:iCs/>
          <w:sz w:val="24"/>
          <w:szCs w:val="24"/>
        </w:rPr>
      </w:pPr>
      <w:r>
        <w:rPr>
          <w:rFonts w:eastAsia="Times New Roman"/>
          <w:i/>
          <w:iCs/>
          <w:sz w:val="24"/>
          <w:szCs w:val="24"/>
        </w:rPr>
        <w:t>XX веков;</w:t>
      </w:r>
    </w:p>
    <w:p w:rsidR="0057388F" w:rsidRDefault="0057388F" w:rsidP="0023649E">
      <w:pPr>
        <w:tabs>
          <w:tab w:val="left" w:pos="567"/>
          <w:tab w:val="left" w:pos="2977"/>
        </w:tabs>
        <w:spacing w:line="55" w:lineRule="exact"/>
        <w:rPr>
          <w:rFonts w:eastAsia="Times New Roman"/>
          <w:i/>
          <w:iCs/>
          <w:sz w:val="24"/>
          <w:szCs w:val="24"/>
        </w:rPr>
      </w:pPr>
    </w:p>
    <w:p w:rsidR="0023649E" w:rsidRDefault="0057388F" w:rsidP="0023649E">
      <w:pPr>
        <w:numPr>
          <w:ilvl w:val="0"/>
          <w:numId w:val="173"/>
        </w:numPr>
        <w:tabs>
          <w:tab w:val="left" w:pos="567"/>
          <w:tab w:val="left" w:pos="2977"/>
        </w:tabs>
        <w:rPr>
          <w:rFonts w:ascii="Symbol" w:eastAsia="Symbol" w:hAnsi="Symbol" w:cs="Symbol"/>
          <w:sz w:val="24"/>
          <w:szCs w:val="24"/>
        </w:rPr>
      </w:pPr>
      <w:r w:rsidRPr="00FD7001">
        <w:rPr>
          <w:rFonts w:eastAsia="Times New Roman"/>
          <w:i/>
          <w:iCs/>
          <w:sz w:val="24"/>
          <w:szCs w:val="24"/>
        </w:rPr>
        <w:t>узнавать, называть основные художественные стили в европейском и русском иску</w:t>
      </w:r>
      <w:r w:rsidRPr="00FD7001">
        <w:rPr>
          <w:rFonts w:eastAsia="Times New Roman"/>
          <w:i/>
          <w:iCs/>
          <w:sz w:val="24"/>
          <w:szCs w:val="24"/>
        </w:rPr>
        <w:t>с</w:t>
      </w:r>
      <w:r w:rsidRPr="00FD7001">
        <w:rPr>
          <w:rFonts w:eastAsia="Times New Roman"/>
          <w:i/>
          <w:iCs/>
          <w:sz w:val="24"/>
          <w:szCs w:val="24"/>
        </w:rPr>
        <w:t xml:space="preserve">стве и время их развития в истории </w:t>
      </w:r>
      <w:proofErr w:type="spellStart"/>
      <w:r w:rsidRPr="00FD7001">
        <w:rPr>
          <w:rFonts w:eastAsia="Times New Roman"/>
          <w:i/>
          <w:iCs/>
          <w:sz w:val="24"/>
          <w:szCs w:val="24"/>
        </w:rPr>
        <w:t>культуры</w:t>
      </w:r>
      <w:proofErr w:type="gramStart"/>
      <w:r w:rsidRPr="00FD7001">
        <w:rPr>
          <w:rFonts w:eastAsia="Times New Roman"/>
          <w:i/>
          <w:iCs/>
          <w:sz w:val="24"/>
          <w:szCs w:val="24"/>
        </w:rPr>
        <w:t>;о</w:t>
      </w:r>
      <w:proofErr w:type="gramEnd"/>
      <w:r w:rsidRPr="00FD7001">
        <w:rPr>
          <w:rFonts w:eastAsia="Times New Roman"/>
          <w:i/>
          <w:iCs/>
          <w:sz w:val="24"/>
          <w:szCs w:val="24"/>
        </w:rPr>
        <w:t>сознавать</w:t>
      </w:r>
      <w:proofErr w:type="spellEnd"/>
      <w:r w:rsidRPr="00FD7001">
        <w:rPr>
          <w:rFonts w:eastAsia="Times New Roman"/>
          <w:i/>
          <w:iCs/>
          <w:sz w:val="24"/>
          <w:szCs w:val="24"/>
        </w:rPr>
        <w:t xml:space="preserve">  главные</w:t>
      </w:r>
      <w:r w:rsidR="0023649E">
        <w:rPr>
          <w:rFonts w:eastAsia="Times New Roman"/>
          <w:i/>
          <w:iCs/>
          <w:sz w:val="24"/>
          <w:szCs w:val="24"/>
        </w:rPr>
        <w:t xml:space="preserve">  темы  искусства  и,  обращаясь  к  ним  в</w:t>
      </w:r>
    </w:p>
    <w:p w:rsidR="0023649E" w:rsidRDefault="0023649E" w:rsidP="0023649E">
      <w:pPr>
        <w:tabs>
          <w:tab w:val="left" w:pos="567"/>
          <w:tab w:val="left" w:pos="2977"/>
        </w:tabs>
        <w:spacing w:line="27" w:lineRule="exact"/>
        <w:rPr>
          <w:rFonts w:ascii="Symbol" w:eastAsia="Symbol" w:hAnsi="Symbol" w:cs="Symbol"/>
          <w:sz w:val="24"/>
          <w:szCs w:val="24"/>
        </w:rPr>
      </w:pPr>
    </w:p>
    <w:p w:rsidR="0023649E" w:rsidRDefault="0023649E" w:rsidP="0023649E">
      <w:pPr>
        <w:tabs>
          <w:tab w:val="left" w:pos="567"/>
          <w:tab w:val="left" w:pos="2977"/>
        </w:tabs>
        <w:spacing w:line="281" w:lineRule="auto"/>
        <w:ind w:right="420"/>
        <w:rPr>
          <w:rFonts w:ascii="Symbol" w:eastAsia="Symbol" w:hAnsi="Symbol" w:cs="Symbol"/>
          <w:sz w:val="24"/>
          <w:szCs w:val="24"/>
        </w:rPr>
      </w:pPr>
      <w:r>
        <w:rPr>
          <w:rFonts w:eastAsia="Times New Roman"/>
          <w:i/>
          <w:iCs/>
          <w:sz w:val="24"/>
          <w:szCs w:val="24"/>
        </w:rPr>
        <w:t>собственной художественно-творческой деятельности, создавать выразительные обр</w:t>
      </w:r>
      <w:r>
        <w:rPr>
          <w:rFonts w:eastAsia="Times New Roman"/>
          <w:i/>
          <w:iCs/>
          <w:sz w:val="24"/>
          <w:szCs w:val="24"/>
        </w:rPr>
        <w:t>а</w:t>
      </w:r>
      <w:r>
        <w:rPr>
          <w:rFonts w:eastAsia="Times New Roman"/>
          <w:i/>
          <w:iCs/>
          <w:sz w:val="24"/>
          <w:szCs w:val="24"/>
        </w:rPr>
        <w:t>зы;</w:t>
      </w:r>
    </w:p>
    <w:p w:rsidR="0023649E" w:rsidRDefault="0023649E" w:rsidP="0023649E">
      <w:pPr>
        <w:tabs>
          <w:tab w:val="left" w:pos="567"/>
          <w:tab w:val="left" w:pos="2977"/>
        </w:tabs>
        <w:spacing w:line="1" w:lineRule="exact"/>
        <w:rPr>
          <w:rFonts w:ascii="Symbol" w:eastAsia="Symbol" w:hAnsi="Symbol" w:cs="Symbol"/>
          <w:sz w:val="24"/>
          <w:szCs w:val="24"/>
        </w:rPr>
      </w:pPr>
    </w:p>
    <w:p w:rsidR="0023649E" w:rsidRDefault="0023649E" w:rsidP="0023649E">
      <w:pPr>
        <w:numPr>
          <w:ilvl w:val="0"/>
          <w:numId w:val="173"/>
        </w:numPr>
        <w:tabs>
          <w:tab w:val="left" w:pos="567"/>
          <w:tab w:val="left" w:pos="2977"/>
        </w:tabs>
        <w:spacing w:line="274" w:lineRule="auto"/>
        <w:ind w:right="420"/>
        <w:rPr>
          <w:rFonts w:ascii="Symbol" w:eastAsia="Symbol" w:hAnsi="Symbol" w:cs="Symbol"/>
          <w:sz w:val="24"/>
          <w:szCs w:val="24"/>
        </w:rPr>
      </w:pPr>
      <w:r>
        <w:rPr>
          <w:rFonts w:eastAsia="Times New Roman"/>
          <w:i/>
          <w:iCs/>
          <w:sz w:val="24"/>
          <w:szCs w:val="24"/>
        </w:rPr>
        <w:t>применять творческий опыт разработки художественного проекта – создания ко</w:t>
      </w:r>
      <w:r>
        <w:rPr>
          <w:rFonts w:eastAsia="Times New Roman"/>
          <w:i/>
          <w:iCs/>
          <w:sz w:val="24"/>
          <w:szCs w:val="24"/>
        </w:rPr>
        <w:t>м</w:t>
      </w:r>
      <w:r>
        <w:rPr>
          <w:rFonts w:eastAsia="Times New Roman"/>
          <w:i/>
          <w:iCs/>
          <w:sz w:val="24"/>
          <w:szCs w:val="24"/>
        </w:rPr>
        <w:t>позиции на определенную тему;</w:t>
      </w:r>
    </w:p>
    <w:p w:rsidR="0023649E" w:rsidRDefault="0023649E" w:rsidP="0023649E">
      <w:pPr>
        <w:tabs>
          <w:tab w:val="left" w:pos="567"/>
          <w:tab w:val="left" w:pos="2977"/>
        </w:tabs>
        <w:spacing w:line="2" w:lineRule="exact"/>
        <w:rPr>
          <w:rFonts w:ascii="Symbol" w:eastAsia="Symbol" w:hAnsi="Symbol" w:cs="Symbol"/>
          <w:sz w:val="24"/>
          <w:szCs w:val="24"/>
        </w:rPr>
      </w:pPr>
    </w:p>
    <w:p w:rsidR="0023649E" w:rsidRDefault="0023649E" w:rsidP="0023649E">
      <w:pPr>
        <w:numPr>
          <w:ilvl w:val="0"/>
          <w:numId w:val="173"/>
        </w:numPr>
        <w:tabs>
          <w:tab w:val="left" w:pos="567"/>
          <w:tab w:val="left" w:pos="2977"/>
        </w:tabs>
        <w:spacing w:line="274" w:lineRule="auto"/>
        <w:ind w:right="420"/>
        <w:rPr>
          <w:rFonts w:ascii="Symbol" w:eastAsia="Symbol" w:hAnsi="Symbol" w:cs="Symbol"/>
          <w:sz w:val="24"/>
          <w:szCs w:val="24"/>
        </w:rPr>
      </w:pPr>
      <w:r>
        <w:rPr>
          <w:rFonts w:eastAsia="Times New Roman"/>
          <w:i/>
          <w:iCs/>
          <w:sz w:val="24"/>
          <w:szCs w:val="24"/>
        </w:rPr>
        <w:t>понимать смысл традиций и новаторства в изобразительном искусстве XX века. Модерн. Авангард. Сюрреализм;</w:t>
      </w:r>
    </w:p>
    <w:p w:rsidR="0023649E" w:rsidRDefault="0023649E" w:rsidP="0023649E">
      <w:pPr>
        <w:tabs>
          <w:tab w:val="left" w:pos="567"/>
          <w:tab w:val="left" w:pos="2977"/>
        </w:tabs>
        <w:spacing w:line="2" w:lineRule="exact"/>
        <w:rPr>
          <w:rFonts w:ascii="Symbol" w:eastAsia="Symbol" w:hAnsi="Symbol" w:cs="Symbol"/>
          <w:sz w:val="24"/>
          <w:szCs w:val="24"/>
        </w:rPr>
      </w:pPr>
    </w:p>
    <w:p w:rsidR="0023649E" w:rsidRDefault="0023649E" w:rsidP="0023649E">
      <w:pPr>
        <w:numPr>
          <w:ilvl w:val="0"/>
          <w:numId w:val="173"/>
        </w:numPr>
        <w:tabs>
          <w:tab w:val="left" w:pos="567"/>
          <w:tab w:val="left" w:pos="2977"/>
        </w:tabs>
        <w:rPr>
          <w:rFonts w:ascii="Symbol" w:eastAsia="Symbol" w:hAnsi="Symbol" w:cs="Symbol"/>
          <w:sz w:val="24"/>
          <w:szCs w:val="24"/>
        </w:rPr>
      </w:pPr>
      <w:r>
        <w:rPr>
          <w:rFonts w:eastAsia="Times New Roman"/>
          <w:i/>
          <w:iCs/>
          <w:sz w:val="24"/>
          <w:szCs w:val="24"/>
        </w:rPr>
        <w:t xml:space="preserve">характеризовать стиль модерн в архитектуре. Ф.О. </w:t>
      </w:r>
      <w:proofErr w:type="spellStart"/>
      <w:r>
        <w:rPr>
          <w:rFonts w:eastAsia="Times New Roman"/>
          <w:i/>
          <w:iCs/>
          <w:sz w:val="24"/>
          <w:szCs w:val="24"/>
        </w:rPr>
        <w:t>Шехтель</w:t>
      </w:r>
      <w:proofErr w:type="spellEnd"/>
      <w:r>
        <w:rPr>
          <w:rFonts w:eastAsia="Times New Roman"/>
          <w:i/>
          <w:iCs/>
          <w:sz w:val="24"/>
          <w:szCs w:val="24"/>
        </w:rPr>
        <w:t>.</w:t>
      </w:r>
    </w:p>
    <w:p w:rsidR="0023649E" w:rsidRDefault="0023649E" w:rsidP="0023649E">
      <w:pPr>
        <w:tabs>
          <w:tab w:val="left" w:pos="567"/>
          <w:tab w:val="left" w:pos="2977"/>
        </w:tabs>
        <w:spacing w:line="27" w:lineRule="exact"/>
        <w:rPr>
          <w:rFonts w:ascii="Symbol" w:eastAsia="Symbol" w:hAnsi="Symbol" w:cs="Symbol"/>
          <w:sz w:val="24"/>
          <w:szCs w:val="24"/>
        </w:rPr>
      </w:pPr>
    </w:p>
    <w:p w:rsidR="0023649E" w:rsidRDefault="0023649E" w:rsidP="0023649E">
      <w:pPr>
        <w:tabs>
          <w:tab w:val="left" w:pos="567"/>
          <w:tab w:val="left" w:pos="2977"/>
        </w:tabs>
        <w:rPr>
          <w:rFonts w:ascii="Symbol" w:eastAsia="Symbol" w:hAnsi="Symbol" w:cs="Symbol"/>
          <w:sz w:val="24"/>
          <w:szCs w:val="24"/>
        </w:rPr>
      </w:pPr>
      <w:r>
        <w:rPr>
          <w:rFonts w:eastAsia="Times New Roman"/>
          <w:i/>
          <w:iCs/>
          <w:sz w:val="24"/>
          <w:szCs w:val="24"/>
        </w:rPr>
        <w:t>А. Гауди;</w:t>
      </w:r>
    </w:p>
    <w:p w:rsidR="0023649E" w:rsidRDefault="0023649E" w:rsidP="0023649E">
      <w:pPr>
        <w:tabs>
          <w:tab w:val="left" w:pos="567"/>
          <w:tab w:val="left" w:pos="2977"/>
        </w:tabs>
        <w:spacing w:line="55" w:lineRule="exact"/>
        <w:rPr>
          <w:rFonts w:ascii="Symbol" w:eastAsia="Symbol" w:hAnsi="Symbol" w:cs="Symbol"/>
          <w:sz w:val="24"/>
          <w:szCs w:val="24"/>
        </w:rPr>
      </w:pPr>
    </w:p>
    <w:p w:rsidR="0023649E" w:rsidRDefault="0023649E" w:rsidP="0023649E">
      <w:pPr>
        <w:numPr>
          <w:ilvl w:val="0"/>
          <w:numId w:val="173"/>
        </w:numPr>
        <w:tabs>
          <w:tab w:val="left" w:pos="567"/>
          <w:tab w:val="left" w:pos="2977"/>
        </w:tabs>
        <w:spacing w:line="274" w:lineRule="auto"/>
        <w:ind w:right="420"/>
        <w:rPr>
          <w:rFonts w:ascii="Symbol" w:eastAsia="Symbol" w:hAnsi="Symbol" w:cs="Symbol"/>
          <w:sz w:val="24"/>
          <w:szCs w:val="24"/>
        </w:rPr>
      </w:pPr>
      <w:r>
        <w:rPr>
          <w:rFonts w:eastAsia="Times New Roman"/>
          <w:i/>
          <w:iCs/>
          <w:sz w:val="24"/>
          <w:szCs w:val="24"/>
        </w:rPr>
        <w:t>создавать с натуры и по воображению архитектурные образы графическими мат</w:t>
      </w:r>
      <w:r>
        <w:rPr>
          <w:rFonts w:eastAsia="Times New Roman"/>
          <w:i/>
          <w:iCs/>
          <w:sz w:val="24"/>
          <w:szCs w:val="24"/>
        </w:rPr>
        <w:t>е</w:t>
      </w:r>
      <w:r>
        <w:rPr>
          <w:rFonts w:eastAsia="Times New Roman"/>
          <w:i/>
          <w:iCs/>
          <w:sz w:val="24"/>
          <w:szCs w:val="24"/>
        </w:rPr>
        <w:t>риалами и др.;</w:t>
      </w:r>
    </w:p>
    <w:p w:rsidR="0023649E" w:rsidRDefault="0023649E" w:rsidP="0023649E">
      <w:pPr>
        <w:tabs>
          <w:tab w:val="left" w:pos="567"/>
          <w:tab w:val="left" w:pos="2977"/>
        </w:tabs>
        <w:spacing w:line="2" w:lineRule="exact"/>
        <w:rPr>
          <w:rFonts w:ascii="Symbol" w:eastAsia="Symbol" w:hAnsi="Symbol" w:cs="Symbol"/>
          <w:sz w:val="24"/>
          <w:szCs w:val="24"/>
        </w:rPr>
      </w:pPr>
    </w:p>
    <w:p w:rsidR="0023649E" w:rsidRDefault="0023649E" w:rsidP="0023649E">
      <w:pPr>
        <w:numPr>
          <w:ilvl w:val="0"/>
          <w:numId w:val="173"/>
        </w:numPr>
        <w:tabs>
          <w:tab w:val="left" w:pos="567"/>
          <w:tab w:val="left" w:pos="2977"/>
        </w:tabs>
        <w:spacing w:line="272" w:lineRule="auto"/>
        <w:ind w:right="420"/>
        <w:rPr>
          <w:rFonts w:ascii="Symbol" w:eastAsia="Symbol" w:hAnsi="Symbol" w:cs="Symbol"/>
          <w:sz w:val="24"/>
          <w:szCs w:val="24"/>
        </w:rPr>
      </w:pPr>
      <w:r>
        <w:rPr>
          <w:rFonts w:eastAsia="Times New Roman"/>
          <w:i/>
          <w:iCs/>
          <w:sz w:val="24"/>
          <w:szCs w:val="24"/>
        </w:rPr>
        <w:t>работать над эскизом монументального произведения (витраж, мозаика, роспись, монументальная скульптура);</w:t>
      </w:r>
    </w:p>
    <w:p w:rsidR="0023649E" w:rsidRDefault="0023649E" w:rsidP="0023649E">
      <w:pPr>
        <w:tabs>
          <w:tab w:val="left" w:pos="567"/>
          <w:tab w:val="left" w:pos="2977"/>
        </w:tabs>
        <w:spacing w:line="1" w:lineRule="exact"/>
        <w:rPr>
          <w:rFonts w:ascii="Symbol" w:eastAsia="Symbol" w:hAnsi="Symbol" w:cs="Symbol"/>
          <w:sz w:val="24"/>
          <w:szCs w:val="24"/>
        </w:rPr>
      </w:pPr>
    </w:p>
    <w:p w:rsidR="0023649E" w:rsidRDefault="0023649E" w:rsidP="0023649E">
      <w:pPr>
        <w:numPr>
          <w:ilvl w:val="0"/>
          <w:numId w:val="173"/>
        </w:numPr>
        <w:tabs>
          <w:tab w:val="left" w:pos="567"/>
          <w:tab w:val="left" w:pos="2977"/>
        </w:tabs>
        <w:spacing w:line="274" w:lineRule="auto"/>
        <w:ind w:right="420"/>
        <w:rPr>
          <w:rFonts w:ascii="Symbol" w:eastAsia="Symbol" w:hAnsi="Symbol" w:cs="Symbol"/>
          <w:sz w:val="24"/>
          <w:szCs w:val="24"/>
        </w:rPr>
      </w:pPr>
      <w:r>
        <w:rPr>
          <w:rFonts w:eastAsia="Times New Roman"/>
          <w:i/>
          <w:iCs/>
          <w:sz w:val="24"/>
          <w:szCs w:val="24"/>
        </w:rPr>
        <w:t>использовать выразительный язык при моделировании архитектурного простра</w:t>
      </w:r>
      <w:r>
        <w:rPr>
          <w:rFonts w:eastAsia="Times New Roman"/>
          <w:i/>
          <w:iCs/>
          <w:sz w:val="24"/>
          <w:szCs w:val="24"/>
        </w:rPr>
        <w:t>н</w:t>
      </w:r>
      <w:r>
        <w:rPr>
          <w:rFonts w:eastAsia="Times New Roman"/>
          <w:i/>
          <w:iCs/>
          <w:sz w:val="24"/>
          <w:szCs w:val="24"/>
        </w:rPr>
        <w:t>ства;</w:t>
      </w:r>
    </w:p>
    <w:p w:rsidR="0023649E" w:rsidRDefault="0023649E" w:rsidP="0023649E">
      <w:pPr>
        <w:tabs>
          <w:tab w:val="left" w:pos="567"/>
          <w:tab w:val="left" w:pos="2977"/>
        </w:tabs>
        <w:spacing w:line="2" w:lineRule="exact"/>
        <w:rPr>
          <w:rFonts w:ascii="Symbol" w:eastAsia="Symbol" w:hAnsi="Symbol" w:cs="Symbol"/>
          <w:sz w:val="24"/>
          <w:szCs w:val="24"/>
        </w:rPr>
      </w:pPr>
    </w:p>
    <w:p w:rsidR="0023649E" w:rsidRDefault="0023649E" w:rsidP="0023649E">
      <w:pPr>
        <w:numPr>
          <w:ilvl w:val="0"/>
          <w:numId w:val="173"/>
        </w:numPr>
        <w:tabs>
          <w:tab w:val="left" w:pos="567"/>
          <w:tab w:val="left" w:pos="2977"/>
        </w:tabs>
        <w:rPr>
          <w:rFonts w:ascii="Symbol" w:eastAsia="Symbol" w:hAnsi="Symbol" w:cs="Symbol"/>
          <w:sz w:val="24"/>
          <w:szCs w:val="24"/>
        </w:rPr>
      </w:pPr>
      <w:r>
        <w:rPr>
          <w:rFonts w:eastAsia="Times New Roman"/>
          <w:i/>
          <w:iCs/>
          <w:sz w:val="24"/>
          <w:szCs w:val="24"/>
        </w:rPr>
        <w:t>характеризовать  крупнейшие  художественные  музеи  мира  и</w:t>
      </w:r>
    </w:p>
    <w:p w:rsidR="0023649E" w:rsidRDefault="0023649E" w:rsidP="0023649E">
      <w:pPr>
        <w:tabs>
          <w:tab w:val="left" w:pos="567"/>
          <w:tab w:val="left" w:pos="2977"/>
        </w:tabs>
        <w:spacing w:line="27" w:lineRule="exact"/>
        <w:rPr>
          <w:rFonts w:ascii="Symbol" w:eastAsia="Symbol" w:hAnsi="Symbol" w:cs="Symbol"/>
          <w:sz w:val="24"/>
          <w:szCs w:val="24"/>
        </w:rPr>
      </w:pPr>
    </w:p>
    <w:p w:rsidR="0023649E" w:rsidRDefault="0023649E" w:rsidP="0023649E">
      <w:pPr>
        <w:tabs>
          <w:tab w:val="left" w:pos="567"/>
          <w:tab w:val="left" w:pos="2977"/>
        </w:tabs>
        <w:rPr>
          <w:rFonts w:ascii="Symbol" w:eastAsia="Symbol" w:hAnsi="Symbol" w:cs="Symbol"/>
          <w:sz w:val="24"/>
          <w:szCs w:val="24"/>
        </w:rPr>
      </w:pPr>
      <w:r>
        <w:rPr>
          <w:rFonts w:eastAsia="Times New Roman"/>
          <w:i/>
          <w:iCs/>
          <w:sz w:val="24"/>
          <w:szCs w:val="24"/>
        </w:rPr>
        <w:t>России;</w:t>
      </w:r>
    </w:p>
    <w:p w:rsidR="0023649E" w:rsidRDefault="0023649E" w:rsidP="0023649E">
      <w:pPr>
        <w:tabs>
          <w:tab w:val="left" w:pos="567"/>
        </w:tabs>
        <w:spacing w:line="55" w:lineRule="exact"/>
        <w:rPr>
          <w:rFonts w:ascii="Symbol" w:eastAsia="Symbol" w:hAnsi="Symbol" w:cs="Symbol"/>
          <w:sz w:val="24"/>
          <w:szCs w:val="24"/>
        </w:rPr>
      </w:pPr>
    </w:p>
    <w:p w:rsidR="0023649E" w:rsidRDefault="0023649E" w:rsidP="0023649E">
      <w:pPr>
        <w:numPr>
          <w:ilvl w:val="0"/>
          <w:numId w:val="173"/>
        </w:numPr>
        <w:tabs>
          <w:tab w:val="left" w:pos="567"/>
        </w:tabs>
        <w:spacing w:line="274" w:lineRule="auto"/>
        <w:ind w:right="420"/>
        <w:rPr>
          <w:rFonts w:ascii="Symbol" w:eastAsia="Symbol" w:hAnsi="Symbol" w:cs="Symbol"/>
          <w:sz w:val="24"/>
          <w:szCs w:val="24"/>
        </w:rPr>
      </w:pPr>
      <w:r>
        <w:rPr>
          <w:rFonts w:eastAsia="Times New Roman"/>
          <w:i/>
          <w:iCs/>
          <w:sz w:val="24"/>
          <w:szCs w:val="24"/>
        </w:rPr>
        <w:lastRenderedPageBreak/>
        <w:t>получать представления об особенностях художественных ко</w:t>
      </w:r>
      <w:r>
        <w:rPr>
          <w:rFonts w:eastAsia="Times New Roman"/>
          <w:i/>
          <w:iCs/>
          <w:sz w:val="24"/>
          <w:szCs w:val="24"/>
        </w:rPr>
        <w:t>л</w:t>
      </w:r>
      <w:r>
        <w:rPr>
          <w:rFonts w:eastAsia="Times New Roman"/>
          <w:i/>
          <w:iCs/>
          <w:sz w:val="24"/>
          <w:szCs w:val="24"/>
        </w:rPr>
        <w:t>лекций крупнейших музеев мира;</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3"/>
        </w:numPr>
        <w:tabs>
          <w:tab w:val="left" w:pos="567"/>
        </w:tabs>
        <w:spacing w:line="274" w:lineRule="auto"/>
        <w:ind w:right="440"/>
        <w:rPr>
          <w:rFonts w:ascii="Symbol" w:eastAsia="Symbol" w:hAnsi="Symbol" w:cs="Symbol"/>
          <w:sz w:val="24"/>
          <w:szCs w:val="24"/>
        </w:rPr>
      </w:pPr>
      <w:r>
        <w:rPr>
          <w:rFonts w:eastAsia="Times New Roman"/>
          <w:i/>
          <w:iCs/>
          <w:sz w:val="24"/>
          <w:szCs w:val="24"/>
        </w:rPr>
        <w:t>использовать навыки коллективной работы над объемно-пространственной комп</w:t>
      </w:r>
      <w:r>
        <w:rPr>
          <w:rFonts w:eastAsia="Times New Roman"/>
          <w:i/>
          <w:iCs/>
          <w:sz w:val="24"/>
          <w:szCs w:val="24"/>
        </w:rPr>
        <w:t>о</w:t>
      </w:r>
      <w:r>
        <w:rPr>
          <w:rFonts w:eastAsia="Times New Roman"/>
          <w:i/>
          <w:iCs/>
          <w:sz w:val="24"/>
          <w:szCs w:val="24"/>
        </w:rPr>
        <w:t>зицией;</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3"/>
        </w:numPr>
        <w:tabs>
          <w:tab w:val="left" w:pos="567"/>
        </w:tabs>
        <w:rPr>
          <w:rFonts w:ascii="Symbol" w:eastAsia="Symbol" w:hAnsi="Symbol" w:cs="Symbol"/>
          <w:sz w:val="24"/>
          <w:szCs w:val="24"/>
        </w:rPr>
      </w:pPr>
      <w:r>
        <w:rPr>
          <w:rFonts w:eastAsia="Times New Roman"/>
          <w:i/>
          <w:iCs/>
          <w:sz w:val="24"/>
          <w:szCs w:val="24"/>
        </w:rPr>
        <w:t>понимать  основы  сценографии  как  вида  художественного</w:t>
      </w:r>
    </w:p>
    <w:p w:rsidR="0023649E" w:rsidRDefault="0023649E" w:rsidP="0023649E">
      <w:pPr>
        <w:tabs>
          <w:tab w:val="left" w:pos="567"/>
        </w:tabs>
        <w:spacing w:line="22" w:lineRule="exact"/>
        <w:rPr>
          <w:rFonts w:ascii="Symbol" w:eastAsia="Symbol" w:hAnsi="Symbol" w:cs="Symbol"/>
          <w:sz w:val="24"/>
          <w:szCs w:val="24"/>
        </w:rPr>
      </w:pPr>
    </w:p>
    <w:p w:rsidR="0023649E" w:rsidRDefault="0023649E" w:rsidP="0023649E">
      <w:pPr>
        <w:tabs>
          <w:tab w:val="left" w:pos="567"/>
        </w:tabs>
        <w:rPr>
          <w:rFonts w:ascii="Symbol" w:eastAsia="Symbol" w:hAnsi="Symbol" w:cs="Symbol"/>
          <w:sz w:val="24"/>
          <w:szCs w:val="24"/>
        </w:rPr>
      </w:pPr>
      <w:r>
        <w:rPr>
          <w:rFonts w:eastAsia="Times New Roman"/>
          <w:i/>
          <w:iCs/>
          <w:sz w:val="24"/>
          <w:szCs w:val="24"/>
        </w:rPr>
        <w:t>творчества;</w:t>
      </w:r>
    </w:p>
    <w:p w:rsidR="0023649E" w:rsidRDefault="0023649E" w:rsidP="0023649E">
      <w:pPr>
        <w:tabs>
          <w:tab w:val="left" w:pos="567"/>
        </w:tabs>
        <w:spacing w:line="55" w:lineRule="exact"/>
        <w:rPr>
          <w:rFonts w:ascii="Symbol" w:eastAsia="Symbol" w:hAnsi="Symbol" w:cs="Symbol"/>
          <w:sz w:val="24"/>
          <w:szCs w:val="24"/>
        </w:rPr>
      </w:pPr>
    </w:p>
    <w:p w:rsidR="0023649E" w:rsidRDefault="0023649E" w:rsidP="0023649E">
      <w:pPr>
        <w:numPr>
          <w:ilvl w:val="0"/>
          <w:numId w:val="173"/>
        </w:numPr>
        <w:tabs>
          <w:tab w:val="left" w:pos="567"/>
        </w:tabs>
        <w:spacing w:line="274" w:lineRule="auto"/>
        <w:ind w:right="420"/>
        <w:rPr>
          <w:rFonts w:ascii="Symbol" w:eastAsia="Symbol" w:hAnsi="Symbol" w:cs="Symbol"/>
          <w:sz w:val="24"/>
          <w:szCs w:val="24"/>
        </w:rPr>
      </w:pPr>
      <w:r>
        <w:rPr>
          <w:rFonts w:eastAsia="Times New Roman"/>
          <w:i/>
          <w:iCs/>
          <w:sz w:val="24"/>
          <w:szCs w:val="24"/>
        </w:rPr>
        <w:t>понимать роль костюма, маски и грима в искусстве актерского перевоплощения;</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3"/>
        </w:numPr>
        <w:tabs>
          <w:tab w:val="left" w:pos="567"/>
        </w:tabs>
        <w:spacing w:line="274" w:lineRule="auto"/>
        <w:ind w:right="420"/>
        <w:rPr>
          <w:rFonts w:ascii="Symbol" w:eastAsia="Symbol" w:hAnsi="Symbol" w:cs="Symbol"/>
          <w:sz w:val="24"/>
          <w:szCs w:val="24"/>
        </w:rPr>
      </w:pPr>
      <w:r>
        <w:rPr>
          <w:rFonts w:eastAsia="Times New Roman"/>
          <w:i/>
          <w:iCs/>
          <w:sz w:val="24"/>
          <w:szCs w:val="24"/>
        </w:rPr>
        <w:t>называть имена российских художнико</w:t>
      </w:r>
      <w:proofErr w:type="gramStart"/>
      <w:r>
        <w:rPr>
          <w:rFonts w:eastAsia="Times New Roman"/>
          <w:i/>
          <w:iCs/>
          <w:sz w:val="24"/>
          <w:szCs w:val="24"/>
        </w:rPr>
        <w:t>в(</w:t>
      </w:r>
      <w:proofErr w:type="gramEnd"/>
      <w:r>
        <w:rPr>
          <w:rFonts w:eastAsia="Times New Roman"/>
          <w:i/>
          <w:iCs/>
          <w:sz w:val="24"/>
          <w:szCs w:val="24"/>
        </w:rPr>
        <w:t xml:space="preserve">А.Я. Головин, А.Н. Бенуа, М.В. </w:t>
      </w:r>
      <w:proofErr w:type="spellStart"/>
      <w:r>
        <w:rPr>
          <w:rFonts w:eastAsia="Times New Roman"/>
          <w:i/>
          <w:iCs/>
          <w:sz w:val="24"/>
          <w:szCs w:val="24"/>
        </w:rPr>
        <w:t>Добужи</w:t>
      </w:r>
      <w:r>
        <w:rPr>
          <w:rFonts w:eastAsia="Times New Roman"/>
          <w:i/>
          <w:iCs/>
          <w:sz w:val="24"/>
          <w:szCs w:val="24"/>
        </w:rPr>
        <w:t>н</w:t>
      </w:r>
      <w:r>
        <w:rPr>
          <w:rFonts w:eastAsia="Times New Roman"/>
          <w:i/>
          <w:iCs/>
          <w:sz w:val="24"/>
          <w:szCs w:val="24"/>
        </w:rPr>
        <w:t>ский</w:t>
      </w:r>
      <w:proofErr w:type="spellEnd"/>
      <w:r>
        <w:rPr>
          <w:rFonts w:eastAsia="Times New Roman"/>
          <w:i/>
          <w:iCs/>
          <w:sz w:val="24"/>
          <w:szCs w:val="24"/>
        </w:rPr>
        <w:t>);</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3"/>
        </w:numPr>
        <w:tabs>
          <w:tab w:val="left" w:pos="567"/>
        </w:tabs>
        <w:rPr>
          <w:rFonts w:ascii="Symbol" w:eastAsia="Symbol" w:hAnsi="Symbol" w:cs="Symbol"/>
          <w:sz w:val="24"/>
          <w:szCs w:val="24"/>
        </w:rPr>
      </w:pPr>
      <w:r>
        <w:rPr>
          <w:rFonts w:eastAsia="Times New Roman"/>
          <w:i/>
          <w:iCs/>
          <w:sz w:val="24"/>
          <w:szCs w:val="24"/>
        </w:rPr>
        <w:t>различать особенности художественной фотографии;</w:t>
      </w:r>
    </w:p>
    <w:p w:rsidR="0023649E" w:rsidRDefault="0023649E" w:rsidP="0023649E">
      <w:pPr>
        <w:tabs>
          <w:tab w:val="left" w:pos="567"/>
        </w:tabs>
        <w:spacing w:line="41" w:lineRule="exact"/>
        <w:rPr>
          <w:rFonts w:ascii="Symbol" w:eastAsia="Symbol" w:hAnsi="Symbol" w:cs="Symbol"/>
          <w:sz w:val="24"/>
          <w:szCs w:val="24"/>
        </w:rPr>
      </w:pPr>
    </w:p>
    <w:p w:rsidR="0023649E" w:rsidRDefault="0023649E" w:rsidP="0023649E">
      <w:pPr>
        <w:numPr>
          <w:ilvl w:val="0"/>
          <w:numId w:val="173"/>
        </w:numPr>
        <w:tabs>
          <w:tab w:val="left" w:pos="567"/>
        </w:tabs>
        <w:spacing w:line="274" w:lineRule="auto"/>
        <w:ind w:right="420"/>
        <w:rPr>
          <w:rFonts w:ascii="Symbol" w:eastAsia="Symbol" w:hAnsi="Symbol" w:cs="Symbol"/>
          <w:sz w:val="24"/>
          <w:szCs w:val="24"/>
        </w:rPr>
      </w:pPr>
      <w:r>
        <w:rPr>
          <w:rFonts w:eastAsia="Times New Roman"/>
          <w:i/>
          <w:iCs/>
          <w:sz w:val="24"/>
          <w:szCs w:val="24"/>
        </w:rPr>
        <w:t>различать выразительные средства художественной фотографии (композиция, план, ракурс, свет, ритм и др.);</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3"/>
        </w:numPr>
        <w:tabs>
          <w:tab w:val="left" w:pos="567"/>
        </w:tabs>
        <w:rPr>
          <w:rFonts w:ascii="Symbol" w:eastAsia="Symbol" w:hAnsi="Symbol" w:cs="Symbol"/>
          <w:sz w:val="24"/>
          <w:szCs w:val="24"/>
        </w:rPr>
      </w:pPr>
      <w:r>
        <w:rPr>
          <w:rFonts w:eastAsia="Times New Roman"/>
          <w:i/>
          <w:iCs/>
          <w:sz w:val="24"/>
          <w:szCs w:val="24"/>
        </w:rPr>
        <w:t>понимать изобразительную природу экранных искусств;</w:t>
      </w:r>
    </w:p>
    <w:p w:rsidR="0023649E" w:rsidRDefault="0023649E" w:rsidP="0023649E">
      <w:pPr>
        <w:tabs>
          <w:tab w:val="left" w:pos="567"/>
        </w:tabs>
        <w:spacing w:line="37" w:lineRule="exact"/>
        <w:rPr>
          <w:rFonts w:ascii="Symbol" w:eastAsia="Symbol" w:hAnsi="Symbol" w:cs="Symbol"/>
          <w:sz w:val="24"/>
          <w:szCs w:val="24"/>
        </w:rPr>
      </w:pPr>
    </w:p>
    <w:p w:rsidR="0023649E" w:rsidRDefault="0023649E" w:rsidP="0023649E">
      <w:pPr>
        <w:numPr>
          <w:ilvl w:val="0"/>
          <w:numId w:val="173"/>
        </w:numPr>
        <w:tabs>
          <w:tab w:val="left" w:pos="567"/>
        </w:tabs>
        <w:spacing w:line="274" w:lineRule="auto"/>
        <w:ind w:right="420"/>
        <w:rPr>
          <w:rFonts w:ascii="Symbol" w:eastAsia="Symbol" w:hAnsi="Symbol" w:cs="Symbol"/>
          <w:sz w:val="24"/>
          <w:szCs w:val="24"/>
        </w:rPr>
      </w:pPr>
      <w:r>
        <w:rPr>
          <w:rFonts w:eastAsia="Times New Roman"/>
          <w:i/>
          <w:iCs/>
          <w:sz w:val="24"/>
          <w:szCs w:val="24"/>
        </w:rPr>
        <w:t>характеризовать принципы киномонтажа в создании худож</w:t>
      </w:r>
      <w:r>
        <w:rPr>
          <w:rFonts w:eastAsia="Times New Roman"/>
          <w:i/>
          <w:iCs/>
          <w:sz w:val="24"/>
          <w:szCs w:val="24"/>
        </w:rPr>
        <w:t>е</w:t>
      </w:r>
      <w:r>
        <w:rPr>
          <w:rFonts w:eastAsia="Times New Roman"/>
          <w:i/>
          <w:iCs/>
          <w:sz w:val="24"/>
          <w:szCs w:val="24"/>
        </w:rPr>
        <w:t>ственного образа;</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3"/>
        </w:numPr>
        <w:tabs>
          <w:tab w:val="left" w:pos="567"/>
        </w:tabs>
        <w:rPr>
          <w:rFonts w:ascii="Symbol" w:eastAsia="Symbol" w:hAnsi="Symbol" w:cs="Symbol"/>
          <w:sz w:val="24"/>
          <w:szCs w:val="24"/>
        </w:rPr>
      </w:pPr>
      <w:r>
        <w:rPr>
          <w:rFonts w:eastAsia="Times New Roman"/>
          <w:i/>
          <w:iCs/>
          <w:sz w:val="24"/>
          <w:szCs w:val="24"/>
        </w:rPr>
        <w:t>различать понятия: игровой и документальный фильм;</w:t>
      </w:r>
    </w:p>
    <w:p w:rsidR="0023649E" w:rsidRDefault="0023649E" w:rsidP="0023649E">
      <w:pPr>
        <w:tabs>
          <w:tab w:val="left" w:pos="567"/>
        </w:tabs>
        <w:spacing w:line="41" w:lineRule="exact"/>
        <w:rPr>
          <w:rFonts w:ascii="Symbol" w:eastAsia="Symbol" w:hAnsi="Symbol" w:cs="Symbol"/>
          <w:sz w:val="24"/>
          <w:szCs w:val="24"/>
        </w:rPr>
      </w:pPr>
    </w:p>
    <w:p w:rsidR="0023649E" w:rsidRDefault="0023649E" w:rsidP="0023649E">
      <w:pPr>
        <w:numPr>
          <w:ilvl w:val="0"/>
          <w:numId w:val="173"/>
        </w:numPr>
        <w:tabs>
          <w:tab w:val="left" w:pos="567"/>
        </w:tabs>
        <w:spacing w:line="274" w:lineRule="auto"/>
        <w:ind w:right="420"/>
        <w:rPr>
          <w:rFonts w:ascii="Symbol" w:eastAsia="Symbol" w:hAnsi="Symbol" w:cs="Symbol"/>
          <w:sz w:val="24"/>
          <w:szCs w:val="24"/>
        </w:rPr>
      </w:pPr>
      <w:r>
        <w:rPr>
          <w:rFonts w:eastAsia="Times New Roman"/>
          <w:i/>
          <w:iCs/>
          <w:sz w:val="24"/>
          <w:szCs w:val="24"/>
        </w:rPr>
        <w:t>называть имена мастеров российского кинематографа. С.М. Эйзенштейн. А.А. Та</w:t>
      </w:r>
      <w:r>
        <w:rPr>
          <w:rFonts w:eastAsia="Times New Roman"/>
          <w:i/>
          <w:iCs/>
          <w:sz w:val="24"/>
          <w:szCs w:val="24"/>
        </w:rPr>
        <w:t>р</w:t>
      </w:r>
      <w:r>
        <w:rPr>
          <w:rFonts w:eastAsia="Times New Roman"/>
          <w:i/>
          <w:iCs/>
          <w:sz w:val="24"/>
          <w:szCs w:val="24"/>
        </w:rPr>
        <w:t>ковский. С.Ф. Бондарчук. Н.С. Михалков;</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3"/>
        </w:numPr>
        <w:tabs>
          <w:tab w:val="left" w:pos="567"/>
        </w:tabs>
        <w:rPr>
          <w:rFonts w:ascii="Symbol" w:eastAsia="Symbol" w:hAnsi="Symbol" w:cs="Symbol"/>
          <w:sz w:val="24"/>
          <w:szCs w:val="24"/>
        </w:rPr>
      </w:pPr>
      <w:r>
        <w:rPr>
          <w:rFonts w:eastAsia="Times New Roman"/>
          <w:i/>
          <w:iCs/>
          <w:sz w:val="24"/>
          <w:szCs w:val="24"/>
        </w:rPr>
        <w:t>понимать основы искусства телевидения;</w:t>
      </w:r>
    </w:p>
    <w:p w:rsidR="0023649E" w:rsidRDefault="0023649E" w:rsidP="0023649E">
      <w:pPr>
        <w:tabs>
          <w:tab w:val="left" w:pos="567"/>
        </w:tabs>
        <w:spacing w:line="37" w:lineRule="exact"/>
        <w:rPr>
          <w:rFonts w:ascii="Symbol" w:eastAsia="Symbol" w:hAnsi="Symbol" w:cs="Symbol"/>
          <w:sz w:val="24"/>
          <w:szCs w:val="24"/>
        </w:rPr>
      </w:pPr>
    </w:p>
    <w:p w:rsidR="0023649E" w:rsidRDefault="0023649E" w:rsidP="0023649E">
      <w:pPr>
        <w:numPr>
          <w:ilvl w:val="0"/>
          <w:numId w:val="173"/>
        </w:numPr>
        <w:tabs>
          <w:tab w:val="left" w:pos="567"/>
        </w:tabs>
        <w:rPr>
          <w:rFonts w:ascii="Symbol" w:eastAsia="Symbol" w:hAnsi="Symbol" w:cs="Symbol"/>
          <w:sz w:val="24"/>
          <w:szCs w:val="24"/>
        </w:rPr>
      </w:pPr>
      <w:r>
        <w:rPr>
          <w:rFonts w:eastAsia="Times New Roman"/>
          <w:i/>
          <w:iCs/>
          <w:sz w:val="24"/>
          <w:szCs w:val="24"/>
        </w:rPr>
        <w:t>понимать различия в творческой работе художника-живописца и</w:t>
      </w:r>
    </w:p>
    <w:p w:rsidR="0023649E" w:rsidRDefault="0023649E" w:rsidP="0023649E">
      <w:pPr>
        <w:tabs>
          <w:tab w:val="left" w:pos="567"/>
        </w:tabs>
        <w:spacing w:line="27" w:lineRule="exact"/>
        <w:rPr>
          <w:rFonts w:ascii="Symbol" w:eastAsia="Symbol" w:hAnsi="Symbol" w:cs="Symbol"/>
          <w:sz w:val="24"/>
          <w:szCs w:val="24"/>
        </w:rPr>
      </w:pPr>
    </w:p>
    <w:p w:rsidR="0023649E" w:rsidRDefault="0023649E" w:rsidP="0023649E">
      <w:pPr>
        <w:tabs>
          <w:tab w:val="left" w:pos="567"/>
        </w:tabs>
        <w:rPr>
          <w:rFonts w:ascii="Symbol" w:eastAsia="Symbol" w:hAnsi="Symbol" w:cs="Symbol"/>
          <w:sz w:val="24"/>
          <w:szCs w:val="24"/>
        </w:rPr>
      </w:pPr>
      <w:r>
        <w:rPr>
          <w:rFonts w:eastAsia="Times New Roman"/>
          <w:i/>
          <w:iCs/>
          <w:sz w:val="24"/>
          <w:szCs w:val="24"/>
        </w:rPr>
        <w:t>сценографа;</w:t>
      </w:r>
    </w:p>
    <w:p w:rsidR="0023649E" w:rsidRDefault="0023649E" w:rsidP="0023649E">
      <w:pPr>
        <w:tabs>
          <w:tab w:val="left" w:pos="567"/>
        </w:tabs>
        <w:spacing w:line="55" w:lineRule="exact"/>
        <w:rPr>
          <w:rFonts w:ascii="Symbol" w:eastAsia="Symbol" w:hAnsi="Symbol" w:cs="Symbol"/>
          <w:sz w:val="24"/>
          <w:szCs w:val="24"/>
        </w:rPr>
      </w:pPr>
    </w:p>
    <w:p w:rsidR="0023649E" w:rsidRPr="0023649E" w:rsidRDefault="0023649E" w:rsidP="0023649E">
      <w:pPr>
        <w:numPr>
          <w:ilvl w:val="0"/>
          <w:numId w:val="173"/>
        </w:numPr>
        <w:tabs>
          <w:tab w:val="left" w:pos="567"/>
        </w:tabs>
        <w:spacing w:line="274" w:lineRule="auto"/>
        <w:ind w:right="420"/>
        <w:rPr>
          <w:rFonts w:ascii="Symbol" w:eastAsia="Symbol" w:hAnsi="Symbol" w:cs="Symbol"/>
          <w:sz w:val="24"/>
          <w:szCs w:val="24"/>
        </w:rPr>
      </w:pPr>
      <w:r>
        <w:rPr>
          <w:rFonts w:eastAsia="Times New Roman"/>
          <w:i/>
          <w:iCs/>
          <w:sz w:val="24"/>
          <w:szCs w:val="24"/>
        </w:rPr>
        <w:t>применять полученные знания о типах оформления сцены при с</w:t>
      </w:r>
      <w:r>
        <w:rPr>
          <w:rFonts w:eastAsia="Times New Roman"/>
          <w:i/>
          <w:iCs/>
          <w:sz w:val="24"/>
          <w:szCs w:val="24"/>
        </w:rPr>
        <w:t>о</w:t>
      </w:r>
      <w:r>
        <w:rPr>
          <w:rFonts w:eastAsia="Times New Roman"/>
          <w:i/>
          <w:iCs/>
          <w:sz w:val="24"/>
          <w:szCs w:val="24"/>
        </w:rPr>
        <w:t>здании школьного спектакля;</w:t>
      </w:r>
    </w:p>
    <w:p w:rsidR="0023649E" w:rsidRDefault="0023649E" w:rsidP="0023649E">
      <w:pPr>
        <w:numPr>
          <w:ilvl w:val="1"/>
          <w:numId w:val="174"/>
        </w:numPr>
        <w:tabs>
          <w:tab w:val="left" w:pos="567"/>
          <w:tab w:val="left" w:pos="2560"/>
        </w:tabs>
        <w:spacing w:line="274" w:lineRule="auto"/>
        <w:ind w:right="420"/>
        <w:rPr>
          <w:rFonts w:ascii="Symbol" w:eastAsia="Symbol" w:hAnsi="Symbol" w:cs="Symbol"/>
          <w:sz w:val="24"/>
          <w:szCs w:val="24"/>
        </w:rPr>
      </w:pPr>
      <w:r>
        <w:rPr>
          <w:rFonts w:eastAsia="Times New Roman"/>
          <w:i/>
          <w:iCs/>
          <w:sz w:val="24"/>
          <w:szCs w:val="24"/>
        </w:rPr>
        <w:t>добиваться в практической работе большей выразительности костюма и его стил</w:t>
      </w:r>
      <w:r>
        <w:rPr>
          <w:rFonts w:eastAsia="Times New Roman"/>
          <w:i/>
          <w:iCs/>
          <w:sz w:val="24"/>
          <w:szCs w:val="24"/>
        </w:rPr>
        <w:t>е</w:t>
      </w:r>
      <w:r>
        <w:rPr>
          <w:rFonts w:eastAsia="Times New Roman"/>
          <w:i/>
          <w:iCs/>
          <w:sz w:val="24"/>
          <w:szCs w:val="24"/>
        </w:rPr>
        <w:t>вого единства со сценографией спектакля;</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1"/>
          <w:numId w:val="174"/>
        </w:numPr>
        <w:tabs>
          <w:tab w:val="left" w:pos="567"/>
          <w:tab w:val="left" w:pos="2560"/>
        </w:tabs>
        <w:spacing w:line="275" w:lineRule="auto"/>
        <w:ind w:right="420"/>
        <w:jc w:val="both"/>
        <w:rPr>
          <w:rFonts w:ascii="Symbol" w:eastAsia="Symbol" w:hAnsi="Symbol" w:cs="Symbol"/>
          <w:sz w:val="24"/>
          <w:szCs w:val="24"/>
        </w:rPr>
      </w:pPr>
      <w:r>
        <w:rPr>
          <w:rFonts w:eastAsia="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23649E" w:rsidRDefault="0023649E" w:rsidP="0023649E">
      <w:pPr>
        <w:numPr>
          <w:ilvl w:val="1"/>
          <w:numId w:val="174"/>
        </w:numPr>
        <w:tabs>
          <w:tab w:val="left" w:pos="567"/>
          <w:tab w:val="left" w:pos="2560"/>
        </w:tabs>
        <w:spacing w:line="274" w:lineRule="auto"/>
        <w:ind w:right="420"/>
        <w:rPr>
          <w:rFonts w:ascii="Symbol" w:eastAsia="Symbol" w:hAnsi="Symbol" w:cs="Symbol"/>
          <w:sz w:val="24"/>
          <w:szCs w:val="24"/>
        </w:rPr>
      </w:pPr>
      <w:r>
        <w:rPr>
          <w:rFonts w:eastAsia="Times New Roman"/>
          <w:i/>
          <w:iCs/>
          <w:sz w:val="24"/>
          <w:szCs w:val="24"/>
        </w:rPr>
        <w:t>применять в своей съемочной практике ранее приобретенные знания и навыки комп</w:t>
      </w:r>
      <w:r>
        <w:rPr>
          <w:rFonts w:eastAsia="Times New Roman"/>
          <w:i/>
          <w:iCs/>
          <w:sz w:val="24"/>
          <w:szCs w:val="24"/>
        </w:rPr>
        <w:t>о</w:t>
      </w:r>
      <w:r>
        <w:rPr>
          <w:rFonts w:eastAsia="Times New Roman"/>
          <w:i/>
          <w:iCs/>
          <w:sz w:val="24"/>
          <w:szCs w:val="24"/>
        </w:rPr>
        <w:t>зиции, чувства цвета, глубины пространства и т. д.;</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1"/>
          <w:numId w:val="174"/>
        </w:numPr>
        <w:tabs>
          <w:tab w:val="left" w:pos="567"/>
          <w:tab w:val="left" w:pos="2560"/>
        </w:tabs>
        <w:spacing w:line="274" w:lineRule="auto"/>
        <w:ind w:right="420"/>
        <w:rPr>
          <w:rFonts w:ascii="Symbol" w:eastAsia="Symbol" w:hAnsi="Symbol" w:cs="Symbol"/>
          <w:sz w:val="24"/>
          <w:szCs w:val="24"/>
        </w:rPr>
      </w:pPr>
      <w:r>
        <w:rPr>
          <w:rFonts w:eastAsia="Times New Roman"/>
          <w:i/>
          <w:iCs/>
          <w:sz w:val="24"/>
          <w:szCs w:val="24"/>
        </w:rPr>
        <w:t>пользоваться компьютерной обработкой фотоснимка при и</w:t>
      </w:r>
      <w:r>
        <w:rPr>
          <w:rFonts w:eastAsia="Times New Roman"/>
          <w:i/>
          <w:iCs/>
          <w:sz w:val="24"/>
          <w:szCs w:val="24"/>
        </w:rPr>
        <w:t>с</w:t>
      </w:r>
      <w:r>
        <w:rPr>
          <w:rFonts w:eastAsia="Times New Roman"/>
          <w:i/>
          <w:iCs/>
          <w:sz w:val="24"/>
          <w:szCs w:val="24"/>
        </w:rPr>
        <w:t>правлении отдельных недочетов и случайностей;</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1"/>
          <w:numId w:val="174"/>
        </w:numPr>
        <w:tabs>
          <w:tab w:val="left" w:pos="567"/>
          <w:tab w:val="left" w:pos="2560"/>
        </w:tabs>
        <w:rPr>
          <w:rFonts w:ascii="Symbol" w:eastAsia="Symbol" w:hAnsi="Symbol" w:cs="Symbol"/>
          <w:sz w:val="24"/>
          <w:szCs w:val="24"/>
        </w:rPr>
      </w:pPr>
      <w:r>
        <w:rPr>
          <w:rFonts w:eastAsia="Times New Roman"/>
          <w:i/>
          <w:iCs/>
          <w:sz w:val="24"/>
          <w:szCs w:val="24"/>
        </w:rPr>
        <w:t>понимать и объяснять синтетическую природу фильма;</w:t>
      </w:r>
    </w:p>
    <w:p w:rsidR="0023649E" w:rsidRDefault="0023649E" w:rsidP="0023649E">
      <w:pPr>
        <w:tabs>
          <w:tab w:val="left" w:pos="567"/>
        </w:tabs>
        <w:spacing w:line="37" w:lineRule="exact"/>
        <w:rPr>
          <w:rFonts w:ascii="Symbol" w:eastAsia="Symbol" w:hAnsi="Symbol" w:cs="Symbol"/>
          <w:sz w:val="24"/>
          <w:szCs w:val="24"/>
        </w:rPr>
      </w:pPr>
    </w:p>
    <w:p w:rsidR="0023649E" w:rsidRDefault="0023649E" w:rsidP="0023649E">
      <w:pPr>
        <w:numPr>
          <w:ilvl w:val="1"/>
          <w:numId w:val="174"/>
        </w:numPr>
        <w:tabs>
          <w:tab w:val="left" w:pos="567"/>
          <w:tab w:val="left" w:pos="2560"/>
        </w:tabs>
        <w:rPr>
          <w:rFonts w:ascii="Symbol" w:eastAsia="Symbol" w:hAnsi="Symbol" w:cs="Symbol"/>
          <w:sz w:val="24"/>
          <w:szCs w:val="24"/>
        </w:rPr>
      </w:pPr>
      <w:r>
        <w:rPr>
          <w:rFonts w:eastAsia="Times New Roman"/>
          <w:i/>
          <w:iCs/>
          <w:sz w:val="24"/>
          <w:szCs w:val="24"/>
        </w:rPr>
        <w:t>применять первоначальные навыки в создании сценария и замысла</w:t>
      </w:r>
    </w:p>
    <w:p w:rsidR="0023649E" w:rsidRDefault="0023649E" w:rsidP="0023649E">
      <w:pPr>
        <w:tabs>
          <w:tab w:val="left" w:pos="567"/>
        </w:tabs>
        <w:spacing w:line="27" w:lineRule="exact"/>
        <w:rPr>
          <w:rFonts w:ascii="Symbol" w:eastAsia="Symbol" w:hAnsi="Symbol" w:cs="Symbol"/>
          <w:sz w:val="24"/>
          <w:szCs w:val="24"/>
        </w:rPr>
      </w:pPr>
    </w:p>
    <w:p w:rsidR="0023649E" w:rsidRDefault="0023649E" w:rsidP="0023649E">
      <w:pPr>
        <w:tabs>
          <w:tab w:val="left" w:pos="567"/>
        </w:tabs>
        <w:rPr>
          <w:rFonts w:ascii="Symbol" w:eastAsia="Symbol" w:hAnsi="Symbol" w:cs="Symbol"/>
          <w:sz w:val="24"/>
          <w:szCs w:val="24"/>
        </w:rPr>
      </w:pPr>
      <w:r>
        <w:rPr>
          <w:rFonts w:eastAsia="Times New Roman"/>
          <w:i/>
          <w:iCs/>
          <w:sz w:val="24"/>
          <w:szCs w:val="24"/>
        </w:rPr>
        <w:t>фильма;</w:t>
      </w:r>
    </w:p>
    <w:p w:rsidR="0023649E" w:rsidRDefault="0023649E" w:rsidP="0023649E">
      <w:pPr>
        <w:tabs>
          <w:tab w:val="left" w:pos="567"/>
        </w:tabs>
        <w:spacing w:line="55" w:lineRule="exact"/>
        <w:rPr>
          <w:rFonts w:ascii="Symbol" w:eastAsia="Symbol" w:hAnsi="Symbol" w:cs="Symbol"/>
          <w:sz w:val="24"/>
          <w:szCs w:val="24"/>
        </w:rPr>
      </w:pPr>
    </w:p>
    <w:p w:rsidR="0023649E" w:rsidRDefault="0023649E" w:rsidP="0023649E">
      <w:pPr>
        <w:numPr>
          <w:ilvl w:val="1"/>
          <w:numId w:val="174"/>
        </w:numPr>
        <w:tabs>
          <w:tab w:val="left" w:pos="567"/>
          <w:tab w:val="left" w:pos="2560"/>
        </w:tabs>
        <w:rPr>
          <w:rFonts w:ascii="Symbol" w:eastAsia="Symbol" w:hAnsi="Symbol" w:cs="Symbol"/>
          <w:sz w:val="24"/>
          <w:szCs w:val="24"/>
        </w:rPr>
      </w:pPr>
      <w:r>
        <w:rPr>
          <w:rFonts w:eastAsia="Times New Roman"/>
          <w:i/>
          <w:iCs/>
          <w:sz w:val="24"/>
          <w:szCs w:val="24"/>
        </w:rPr>
        <w:t>применять полученные ранее знания по композиции и построению</w:t>
      </w:r>
    </w:p>
    <w:p w:rsidR="0023649E" w:rsidRDefault="0023649E" w:rsidP="0023649E">
      <w:pPr>
        <w:tabs>
          <w:tab w:val="left" w:pos="567"/>
        </w:tabs>
        <w:spacing w:line="27" w:lineRule="exact"/>
        <w:rPr>
          <w:rFonts w:ascii="Symbol" w:eastAsia="Symbol" w:hAnsi="Symbol" w:cs="Symbol"/>
          <w:sz w:val="24"/>
          <w:szCs w:val="24"/>
        </w:rPr>
      </w:pPr>
    </w:p>
    <w:p w:rsidR="0023649E" w:rsidRDefault="0023649E" w:rsidP="0023649E">
      <w:pPr>
        <w:tabs>
          <w:tab w:val="left" w:pos="567"/>
        </w:tabs>
        <w:rPr>
          <w:rFonts w:ascii="Symbol" w:eastAsia="Symbol" w:hAnsi="Symbol" w:cs="Symbol"/>
          <w:sz w:val="24"/>
          <w:szCs w:val="24"/>
        </w:rPr>
      </w:pPr>
      <w:r>
        <w:rPr>
          <w:rFonts w:eastAsia="Times New Roman"/>
          <w:i/>
          <w:iCs/>
          <w:sz w:val="24"/>
          <w:szCs w:val="24"/>
        </w:rPr>
        <w:t>кадра;</w:t>
      </w:r>
    </w:p>
    <w:p w:rsidR="0023649E" w:rsidRDefault="0023649E" w:rsidP="0023649E">
      <w:pPr>
        <w:tabs>
          <w:tab w:val="left" w:pos="567"/>
        </w:tabs>
        <w:spacing w:line="55" w:lineRule="exact"/>
        <w:rPr>
          <w:rFonts w:ascii="Symbol" w:eastAsia="Symbol" w:hAnsi="Symbol" w:cs="Symbol"/>
          <w:sz w:val="24"/>
          <w:szCs w:val="24"/>
        </w:rPr>
      </w:pPr>
    </w:p>
    <w:p w:rsidR="0023649E" w:rsidRDefault="0023649E" w:rsidP="0023649E">
      <w:pPr>
        <w:numPr>
          <w:ilvl w:val="1"/>
          <w:numId w:val="174"/>
        </w:numPr>
        <w:tabs>
          <w:tab w:val="left" w:pos="567"/>
          <w:tab w:val="left" w:pos="2560"/>
        </w:tabs>
        <w:spacing w:line="274" w:lineRule="auto"/>
        <w:ind w:right="420"/>
        <w:rPr>
          <w:rFonts w:ascii="Symbol" w:eastAsia="Symbol" w:hAnsi="Symbol" w:cs="Symbol"/>
          <w:sz w:val="24"/>
          <w:szCs w:val="24"/>
        </w:rPr>
      </w:pPr>
      <w:r>
        <w:rPr>
          <w:rFonts w:eastAsia="Times New Roman"/>
          <w:i/>
          <w:iCs/>
          <w:sz w:val="24"/>
          <w:szCs w:val="24"/>
        </w:rPr>
        <w:t>использовать первоначальные навыки операторской грамоты, техники съемки и компьютерного монтажа;</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1"/>
          <w:numId w:val="174"/>
        </w:numPr>
        <w:tabs>
          <w:tab w:val="left" w:pos="567"/>
          <w:tab w:val="left" w:pos="2560"/>
        </w:tabs>
        <w:spacing w:line="275" w:lineRule="auto"/>
        <w:ind w:right="420"/>
        <w:jc w:val="both"/>
        <w:rPr>
          <w:rFonts w:ascii="Symbol" w:eastAsia="Symbol" w:hAnsi="Symbol" w:cs="Symbol"/>
          <w:sz w:val="24"/>
          <w:szCs w:val="24"/>
        </w:rPr>
      </w:pPr>
      <w:r>
        <w:rPr>
          <w:rFonts w:eastAsia="Times New Roman"/>
          <w:i/>
          <w:iCs/>
          <w:sz w:val="24"/>
          <w:szCs w:val="24"/>
        </w:rPr>
        <w:t>применять сценарно-режиссерские навыки при построении текстового и изобраз</w:t>
      </w:r>
      <w:r>
        <w:rPr>
          <w:rFonts w:eastAsia="Times New Roman"/>
          <w:i/>
          <w:iCs/>
          <w:sz w:val="24"/>
          <w:szCs w:val="24"/>
        </w:rPr>
        <w:t>и</w:t>
      </w:r>
      <w:r>
        <w:rPr>
          <w:rFonts w:eastAsia="Times New Roman"/>
          <w:i/>
          <w:iCs/>
          <w:sz w:val="24"/>
          <w:szCs w:val="24"/>
        </w:rPr>
        <w:t>тельного сюжета, а также звукового ряда своей компьютерной ан</w:t>
      </w:r>
      <w:r>
        <w:rPr>
          <w:rFonts w:eastAsia="Times New Roman"/>
          <w:i/>
          <w:iCs/>
          <w:sz w:val="24"/>
          <w:szCs w:val="24"/>
        </w:rPr>
        <w:t>и</w:t>
      </w:r>
      <w:r>
        <w:rPr>
          <w:rFonts w:eastAsia="Times New Roman"/>
          <w:i/>
          <w:iCs/>
          <w:sz w:val="24"/>
          <w:szCs w:val="24"/>
        </w:rPr>
        <w:t>мации;</w:t>
      </w:r>
    </w:p>
    <w:p w:rsidR="0023649E" w:rsidRDefault="0023649E" w:rsidP="0023649E">
      <w:pPr>
        <w:numPr>
          <w:ilvl w:val="1"/>
          <w:numId w:val="174"/>
        </w:numPr>
        <w:tabs>
          <w:tab w:val="left" w:pos="567"/>
          <w:tab w:val="left" w:pos="2560"/>
        </w:tabs>
        <w:spacing w:line="274" w:lineRule="auto"/>
        <w:ind w:right="420"/>
        <w:rPr>
          <w:rFonts w:ascii="Symbol" w:eastAsia="Symbol" w:hAnsi="Symbol" w:cs="Symbol"/>
          <w:sz w:val="24"/>
          <w:szCs w:val="24"/>
        </w:rPr>
      </w:pPr>
      <w:r>
        <w:rPr>
          <w:rFonts w:eastAsia="Times New Roman"/>
          <w:i/>
          <w:iCs/>
          <w:sz w:val="24"/>
          <w:szCs w:val="24"/>
        </w:rPr>
        <w:t>смотреть и анализировать с точки зрения режиссерского, мо</w:t>
      </w:r>
      <w:r>
        <w:rPr>
          <w:rFonts w:eastAsia="Times New Roman"/>
          <w:i/>
          <w:iCs/>
          <w:sz w:val="24"/>
          <w:szCs w:val="24"/>
        </w:rPr>
        <w:t>н</w:t>
      </w:r>
      <w:r>
        <w:rPr>
          <w:rFonts w:eastAsia="Times New Roman"/>
          <w:i/>
          <w:iCs/>
          <w:sz w:val="24"/>
          <w:szCs w:val="24"/>
        </w:rPr>
        <w:t>тажно-операторского искусства фильмы мастеров кино;</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1"/>
          <w:numId w:val="174"/>
        </w:numPr>
        <w:tabs>
          <w:tab w:val="left" w:pos="567"/>
          <w:tab w:val="left" w:pos="2560"/>
        </w:tabs>
        <w:spacing w:line="272" w:lineRule="auto"/>
        <w:ind w:right="420"/>
        <w:rPr>
          <w:rFonts w:ascii="Symbol" w:eastAsia="Symbol" w:hAnsi="Symbol" w:cs="Symbol"/>
          <w:sz w:val="24"/>
          <w:szCs w:val="24"/>
        </w:rPr>
      </w:pPr>
      <w:r>
        <w:rPr>
          <w:rFonts w:eastAsia="Times New Roman"/>
          <w:i/>
          <w:iCs/>
          <w:sz w:val="24"/>
          <w:szCs w:val="24"/>
        </w:rPr>
        <w:t>использовать опыт документальной съемки и тележурналистики для формирования школьного телевидения;</w:t>
      </w:r>
    </w:p>
    <w:p w:rsidR="0023649E" w:rsidRDefault="0023649E" w:rsidP="0023649E">
      <w:pPr>
        <w:spacing w:line="2" w:lineRule="exact"/>
        <w:rPr>
          <w:rFonts w:ascii="Symbol" w:eastAsia="Symbol" w:hAnsi="Symbol" w:cs="Symbol"/>
          <w:sz w:val="24"/>
          <w:szCs w:val="24"/>
        </w:rPr>
      </w:pPr>
    </w:p>
    <w:p w:rsidR="0023649E" w:rsidRDefault="0023649E" w:rsidP="0023649E">
      <w:pPr>
        <w:numPr>
          <w:ilvl w:val="1"/>
          <w:numId w:val="174"/>
        </w:numPr>
        <w:tabs>
          <w:tab w:val="left" w:pos="567"/>
          <w:tab w:val="left" w:pos="2560"/>
        </w:tabs>
        <w:rPr>
          <w:rFonts w:ascii="Symbol" w:eastAsia="Symbol" w:hAnsi="Symbol" w:cs="Symbol"/>
          <w:sz w:val="24"/>
          <w:szCs w:val="24"/>
        </w:rPr>
      </w:pPr>
      <w:r>
        <w:rPr>
          <w:rFonts w:eastAsia="Times New Roman"/>
          <w:i/>
          <w:iCs/>
          <w:sz w:val="24"/>
          <w:szCs w:val="24"/>
        </w:rPr>
        <w:t>реализовывать сценарно-режиссерскую и операторскую грамоту</w:t>
      </w:r>
    </w:p>
    <w:p w:rsidR="0023649E" w:rsidRDefault="0023649E" w:rsidP="0023649E">
      <w:pPr>
        <w:spacing w:line="27" w:lineRule="exact"/>
        <w:rPr>
          <w:rFonts w:ascii="Symbol" w:eastAsia="Symbol" w:hAnsi="Symbol" w:cs="Symbol"/>
          <w:sz w:val="24"/>
          <w:szCs w:val="24"/>
        </w:rPr>
      </w:pPr>
    </w:p>
    <w:p w:rsidR="0023649E" w:rsidRDefault="0023649E" w:rsidP="0023649E">
      <w:pPr>
        <w:numPr>
          <w:ilvl w:val="0"/>
          <w:numId w:val="174"/>
        </w:numPr>
        <w:tabs>
          <w:tab w:val="left" w:pos="567"/>
        </w:tabs>
        <w:rPr>
          <w:rFonts w:eastAsia="Times New Roman"/>
          <w:i/>
          <w:iCs/>
          <w:sz w:val="24"/>
          <w:szCs w:val="24"/>
        </w:rPr>
      </w:pPr>
      <w:r>
        <w:rPr>
          <w:rFonts w:eastAsia="Times New Roman"/>
          <w:i/>
          <w:iCs/>
          <w:sz w:val="24"/>
          <w:szCs w:val="24"/>
        </w:rPr>
        <w:lastRenderedPageBreak/>
        <w:t>практике создания видео-этюда.</w:t>
      </w:r>
    </w:p>
    <w:p w:rsidR="0023649E" w:rsidRDefault="0023649E" w:rsidP="0023649E">
      <w:pPr>
        <w:spacing w:line="243" w:lineRule="exact"/>
        <w:rPr>
          <w:sz w:val="20"/>
          <w:szCs w:val="20"/>
        </w:rPr>
      </w:pPr>
    </w:p>
    <w:p w:rsidR="0023649E" w:rsidRDefault="0023649E" w:rsidP="0023649E">
      <w:pPr>
        <w:rPr>
          <w:sz w:val="20"/>
          <w:szCs w:val="20"/>
        </w:rPr>
      </w:pPr>
      <w:r>
        <w:rPr>
          <w:rFonts w:eastAsia="Times New Roman"/>
          <w:b/>
          <w:bCs/>
          <w:sz w:val="24"/>
          <w:szCs w:val="24"/>
        </w:rPr>
        <w:t>Музыка</w:t>
      </w:r>
    </w:p>
    <w:p w:rsidR="0023649E" w:rsidRDefault="0023649E" w:rsidP="0023649E">
      <w:pPr>
        <w:spacing w:line="46" w:lineRule="exact"/>
        <w:rPr>
          <w:sz w:val="20"/>
          <w:szCs w:val="20"/>
        </w:rPr>
      </w:pPr>
    </w:p>
    <w:p w:rsidR="0023649E" w:rsidRDefault="0023649E" w:rsidP="0023649E">
      <w:pPr>
        <w:rPr>
          <w:sz w:val="20"/>
          <w:szCs w:val="20"/>
        </w:rPr>
      </w:pPr>
      <w:r>
        <w:rPr>
          <w:rFonts w:eastAsia="Times New Roman"/>
          <w:b/>
          <w:bCs/>
          <w:sz w:val="24"/>
          <w:szCs w:val="24"/>
        </w:rPr>
        <w:t>Выпускник научится:</w:t>
      </w:r>
    </w:p>
    <w:p w:rsidR="0023649E" w:rsidRDefault="0023649E" w:rsidP="0023649E">
      <w:pPr>
        <w:spacing w:line="55" w:lineRule="exact"/>
        <w:rPr>
          <w:sz w:val="20"/>
          <w:szCs w:val="20"/>
        </w:rPr>
      </w:pPr>
    </w:p>
    <w:p w:rsidR="0023649E" w:rsidRDefault="0023649E" w:rsidP="0023649E">
      <w:pPr>
        <w:numPr>
          <w:ilvl w:val="0"/>
          <w:numId w:val="175"/>
        </w:numPr>
        <w:tabs>
          <w:tab w:val="left" w:pos="567"/>
          <w:tab w:val="left" w:pos="2560"/>
        </w:tabs>
        <w:rPr>
          <w:rFonts w:ascii="Symbol" w:eastAsia="Symbol" w:hAnsi="Symbol" w:cs="Symbol"/>
          <w:sz w:val="24"/>
          <w:szCs w:val="24"/>
        </w:rPr>
      </w:pPr>
      <w:r>
        <w:rPr>
          <w:rFonts w:eastAsia="Times New Roman"/>
          <w:sz w:val="24"/>
          <w:szCs w:val="24"/>
        </w:rPr>
        <w:t>понимать значение интонации в музыке как носителя образного</w:t>
      </w:r>
    </w:p>
    <w:p w:rsidR="0023649E" w:rsidRDefault="0023649E" w:rsidP="0023649E">
      <w:pPr>
        <w:tabs>
          <w:tab w:val="left" w:pos="567"/>
        </w:tabs>
        <w:spacing w:line="27" w:lineRule="exact"/>
        <w:rPr>
          <w:rFonts w:ascii="Symbol" w:eastAsia="Symbol" w:hAnsi="Symbol" w:cs="Symbol"/>
          <w:sz w:val="24"/>
          <w:szCs w:val="24"/>
        </w:rPr>
      </w:pPr>
    </w:p>
    <w:p w:rsidR="0023649E" w:rsidRDefault="0023649E" w:rsidP="0023649E">
      <w:pPr>
        <w:tabs>
          <w:tab w:val="left" w:pos="567"/>
        </w:tabs>
        <w:rPr>
          <w:rFonts w:ascii="Symbol" w:eastAsia="Symbol" w:hAnsi="Symbol" w:cs="Symbol"/>
          <w:sz w:val="24"/>
          <w:szCs w:val="24"/>
        </w:rPr>
      </w:pPr>
      <w:r>
        <w:rPr>
          <w:rFonts w:eastAsia="Times New Roman"/>
          <w:sz w:val="24"/>
          <w:szCs w:val="24"/>
        </w:rPr>
        <w:t>смысла;</w:t>
      </w:r>
    </w:p>
    <w:p w:rsidR="0023649E" w:rsidRDefault="0023649E" w:rsidP="0023649E">
      <w:pPr>
        <w:tabs>
          <w:tab w:val="left" w:pos="567"/>
        </w:tabs>
        <w:spacing w:line="55" w:lineRule="exact"/>
        <w:rPr>
          <w:rFonts w:ascii="Symbol" w:eastAsia="Symbol" w:hAnsi="Symbol" w:cs="Symbol"/>
          <w:sz w:val="24"/>
          <w:szCs w:val="24"/>
        </w:rPr>
      </w:pPr>
    </w:p>
    <w:p w:rsidR="0023649E" w:rsidRDefault="0023649E" w:rsidP="0023649E">
      <w:pPr>
        <w:numPr>
          <w:ilvl w:val="0"/>
          <w:numId w:val="175"/>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анализировать средства музыкальной выразительности: мелодию, ритм, темп, дин</w:t>
      </w:r>
      <w:r>
        <w:rPr>
          <w:rFonts w:eastAsia="Times New Roman"/>
          <w:sz w:val="24"/>
          <w:szCs w:val="24"/>
        </w:rPr>
        <w:t>а</w:t>
      </w:r>
      <w:r>
        <w:rPr>
          <w:rFonts w:eastAsia="Times New Roman"/>
          <w:sz w:val="24"/>
          <w:szCs w:val="24"/>
        </w:rPr>
        <w:t>мику, лад;</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5"/>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определять характер музыкальных образов (лирических, драмат</w:t>
      </w:r>
      <w:r>
        <w:rPr>
          <w:rFonts w:eastAsia="Times New Roman"/>
          <w:sz w:val="24"/>
          <w:szCs w:val="24"/>
        </w:rPr>
        <w:t>и</w:t>
      </w:r>
      <w:r>
        <w:rPr>
          <w:rFonts w:eastAsia="Times New Roman"/>
          <w:sz w:val="24"/>
          <w:szCs w:val="24"/>
        </w:rPr>
        <w:t>ческих, героических, романтических, эпических);</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5"/>
        </w:numPr>
        <w:tabs>
          <w:tab w:val="left" w:pos="567"/>
          <w:tab w:val="left" w:pos="2560"/>
        </w:tabs>
        <w:spacing w:line="274" w:lineRule="auto"/>
        <w:ind w:right="420"/>
        <w:jc w:val="both"/>
        <w:rPr>
          <w:rFonts w:ascii="Symbol" w:eastAsia="Symbol" w:hAnsi="Symbol" w:cs="Symbol"/>
          <w:sz w:val="24"/>
          <w:szCs w:val="24"/>
        </w:rPr>
      </w:pPr>
      <w:r>
        <w:rPr>
          <w:rFonts w:eastAsia="Times New Roman"/>
          <w:sz w:val="24"/>
          <w:szCs w:val="24"/>
        </w:rPr>
        <w:t>выявлять общее и особенное при сравнении музыкальных прои</w:t>
      </w:r>
      <w:r>
        <w:rPr>
          <w:rFonts w:eastAsia="Times New Roman"/>
          <w:sz w:val="24"/>
          <w:szCs w:val="24"/>
        </w:rPr>
        <w:t>з</w:t>
      </w:r>
      <w:r>
        <w:rPr>
          <w:rFonts w:eastAsia="Times New Roman"/>
          <w:sz w:val="24"/>
          <w:szCs w:val="24"/>
        </w:rPr>
        <w:t>ведений на основе полученных знаний об интонационной природе музыки;</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5"/>
        </w:numPr>
        <w:tabs>
          <w:tab w:val="left" w:pos="567"/>
          <w:tab w:val="left" w:pos="2560"/>
        </w:tabs>
        <w:spacing w:line="272" w:lineRule="auto"/>
        <w:ind w:right="420"/>
        <w:rPr>
          <w:rFonts w:ascii="Symbol" w:eastAsia="Symbol" w:hAnsi="Symbol" w:cs="Symbol"/>
          <w:sz w:val="24"/>
          <w:szCs w:val="24"/>
        </w:rPr>
      </w:pPr>
      <w:r>
        <w:rPr>
          <w:rFonts w:eastAsia="Times New Roman"/>
          <w:sz w:val="24"/>
          <w:szCs w:val="24"/>
        </w:rPr>
        <w:t>понимать жизненно-образное содержание музыкальных произведений разных жа</w:t>
      </w:r>
      <w:r>
        <w:rPr>
          <w:rFonts w:eastAsia="Times New Roman"/>
          <w:sz w:val="24"/>
          <w:szCs w:val="24"/>
        </w:rPr>
        <w:t>н</w:t>
      </w:r>
      <w:r>
        <w:rPr>
          <w:rFonts w:eastAsia="Times New Roman"/>
          <w:sz w:val="24"/>
          <w:szCs w:val="24"/>
        </w:rPr>
        <w:t>ров;</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5"/>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различать и характеризовать приемы взаимодействия и развития образов музыкал</w:t>
      </w:r>
      <w:r>
        <w:rPr>
          <w:rFonts w:eastAsia="Times New Roman"/>
          <w:sz w:val="24"/>
          <w:szCs w:val="24"/>
        </w:rPr>
        <w:t>ь</w:t>
      </w:r>
      <w:r>
        <w:rPr>
          <w:rFonts w:eastAsia="Times New Roman"/>
          <w:sz w:val="24"/>
          <w:szCs w:val="24"/>
        </w:rPr>
        <w:t>ных произведений;</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5"/>
        </w:numPr>
        <w:tabs>
          <w:tab w:val="left" w:pos="567"/>
          <w:tab w:val="left" w:pos="2560"/>
        </w:tabs>
        <w:rPr>
          <w:rFonts w:ascii="Symbol" w:eastAsia="Symbol" w:hAnsi="Symbol" w:cs="Symbol"/>
          <w:sz w:val="24"/>
          <w:szCs w:val="24"/>
        </w:rPr>
      </w:pPr>
      <w:r>
        <w:rPr>
          <w:rFonts w:eastAsia="Times New Roman"/>
          <w:sz w:val="24"/>
          <w:szCs w:val="24"/>
        </w:rPr>
        <w:t>различать многообразие музыкальных образов и способов их</w:t>
      </w:r>
    </w:p>
    <w:p w:rsidR="0023649E" w:rsidRDefault="0023649E" w:rsidP="0023649E">
      <w:pPr>
        <w:tabs>
          <w:tab w:val="left" w:pos="567"/>
        </w:tabs>
        <w:spacing w:line="27" w:lineRule="exact"/>
        <w:rPr>
          <w:rFonts w:ascii="Symbol" w:eastAsia="Symbol" w:hAnsi="Symbol" w:cs="Symbol"/>
          <w:sz w:val="24"/>
          <w:szCs w:val="24"/>
        </w:rPr>
      </w:pPr>
    </w:p>
    <w:p w:rsidR="0023649E" w:rsidRDefault="0023649E" w:rsidP="0023649E">
      <w:pPr>
        <w:tabs>
          <w:tab w:val="left" w:pos="567"/>
        </w:tabs>
        <w:rPr>
          <w:rFonts w:ascii="Symbol" w:eastAsia="Symbol" w:hAnsi="Symbol" w:cs="Symbol"/>
          <w:sz w:val="24"/>
          <w:szCs w:val="24"/>
        </w:rPr>
      </w:pPr>
      <w:r>
        <w:rPr>
          <w:rFonts w:eastAsia="Times New Roman"/>
          <w:sz w:val="24"/>
          <w:szCs w:val="24"/>
        </w:rPr>
        <w:t>развития;</w:t>
      </w:r>
    </w:p>
    <w:p w:rsidR="0023649E" w:rsidRDefault="0023649E" w:rsidP="0023649E">
      <w:pPr>
        <w:tabs>
          <w:tab w:val="left" w:pos="567"/>
        </w:tabs>
        <w:spacing w:line="55" w:lineRule="exact"/>
        <w:rPr>
          <w:rFonts w:ascii="Symbol" w:eastAsia="Symbol" w:hAnsi="Symbol" w:cs="Symbol"/>
          <w:sz w:val="24"/>
          <w:szCs w:val="24"/>
        </w:rPr>
      </w:pPr>
    </w:p>
    <w:p w:rsidR="0023649E" w:rsidRDefault="0023649E" w:rsidP="0023649E">
      <w:pPr>
        <w:numPr>
          <w:ilvl w:val="0"/>
          <w:numId w:val="175"/>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производить интонационно-образный анализ музыкального прои</w:t>
      </w:r>
      <w:r>
        <w:rPr>
          <w:rFonts w:eastAsia="Times New Roman"/>
          <w:sz w:val="24"/>
          <w:szCs w:val="24"/>
        </w:rPr>
        <w:t>з</w:t>
      </w:r>
      <w:r>
        <w:rPr>
          <w:rFonts w:eastAsia="Times New Roman"/>
          <w:sz w:val="24"/>
          <w:szCs w:val="24"/>
        </w:rPr>
        <w:t>ведения;</w:t>
      </w:r>
    </w:p>
    <w:p w:rsidR="0023649E" w:rsidRDefault="0023649E" w:rsidP="0023649E">
      <w:pPr>
        <w:tabs>
          <w:tab w:val="left" w:pos="567"/>
        </w:tabs>
        <w:spacing w:line="2" w:lineRule="exact"/>
        <w:rPr>
          <w:rFonts w:ascii="Symbol" w:eastAsia="Symbol" w:hAnsi="Symbol" w:cs="Symbol"/>
          <w:sz w:val="24"/>
          <w:szCs w:val="24"/>
        </w:rPr>
      </w:pPr>
    </w:p>
    <w:p w:rsidR="0023649E" w:rsidRPr="0023649E" w:rsidRDefault="0023649E" w:rsidP="0023649E">
      <w:pPr>
        <w:numPr>
          <w:ilvl w:val="1"/>
          <w:numId w:val="176"/>
        </w:numPr>
        <w:tabs>
          <w:tab w:val="left" w:pos="567"/>
          <w:tab w:val="left" w:pos="2560"/>
        </w:tabs>
        <w:spacing w:line="274" w:lineRule="auto"/>
        <w:ind w:right="420"/>
        <w:rPr>
          <w:rFonts w:ascii="Symbol" w:eastAsia="Symbol" w:hAnsi="Symbol" w:cs="Symbol"/>
          <w:sz w:val="24"/>
          <w:szCs w:val="24"/>
        </w:rPr>
      </w:pPr>
      <w:r w:rsidRPr="0023649E">
        <w:rPr>
          <w:rFonts w:eastAsia="Times New Roman"/>
          <w:sz w:val="24"/>
          <w:szCs w:val="24"/>
        </w:rPr>
        <w:t>понимать основной принцип построения и развития музыки;</w:t>
      </w:r>
      <w:r>
        <w:t xml:space="preserve"> </w:t>
      </w:r>
      <w:r w:rsidRPr="0023649E">
        <w:rPr>
          <w:rFonts w:eastAsia="Times New Roman"/>
          <w:sz w:val="24"/>
          <w:szCs w:val="24"/>
        </w:rPr>
        <w:t>анализировать взаим</w:t>
      </w:r>
      <w:r w:rsidRPr="0023649E">
        <w:rPr>
          <w:rFonts w:eastAsia="Times New Roman"/>
          <w:sz w:val="24"/>
          <w:szCs w:val="24"/>
        </w:rPr>
        <w:t>о</w:t>
      </w:r>
      <w:r w:rsidRPr="0023649E">
        <w:rPr>
          <w:rFonts w:eastAsia="Times New Roman"/>
          <w:sz w:val="24"/>
          <w:szCs w:val="24"/>
        </w:rPr>
        <w:t>связь жизненного содержания музыки и м</w:t>
      </w:r>
      <w:r w:rsidRPr="0023649E">
        <w:rPr>
          <w:rFonts w:eastAsia="Times New Roman"/>
          <w:sz w:val="24"/>
          <w:szCs w:val="24"/>
        </w:rPr>
        <w:t>у</w:t>
      </w:r>
      <w:r w:rsidRPr="0023649E">
        <w:rPr>
          <w:rFonts w:eastAsia="Times New Roman"/>
          <w:sz w:val="24"/>
          <w:szCs w:val="24"/>
        </w:rPr>
        <w:t>зыкальных образов;</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1"/>
          <w:numId w:val="176"/>
        </w:numPr>
        <w:tabs>
          <w:tab w:val="left" w:pos="567"/>
          <w:tab w:val="left" w:pos="2560"/>
        </w:tabs>
        <w:spacing w:line="275" w:lineRule="auto"/>
        <w:ind w:right="420"/>
        <w:jc w:val="both"/>
        <w:rPr>
          <w:rFonts w:ascii="Symbol" w:eastAsia="Symbol" w:hAnsi="Symbol" w:cs="Symbol"/>
          <w:sz w:val="24"/>
          <w:szCs w:val="24"/>
        </w:rPr>
      </w:pPr>
      <w:r>
        <w:rPr>
          <w:rFonts w:eastAsia="Times New Roman"/>
          <w:sz w:val="24"/>
          <w:szCs w:val="24"/>
        </w:rPr>
        <w:t>размышлять о знакомом музыкальном произведении, высказывая суждения об осно</w:t>
      </w:r>
      <w:r>
        <w:rPr>
          <w:rFonts w:eastAsia="Times New Roman"/>
          <w:sz w:val="24"/>
          <w:szCs w:val="24"/>
        </w:rPr>
        <w:t>в</w:t>
      </w:r>
      <w:r>
        <w:rPr>
          <w:rFonts w:eastAsia="Times New Roman"/>
          <w:sz w:val="24"/>
          <w:szCs w:val="24"/>
        </w:rPr>
        <w:t>ной идее, средствах ее воплощения, интонационных особенностях, жа</w:t>
      </w:r>
      <w:r>
        <w:rPr>
          <w:rFonts w:eastAsia="Times New Roman"/>
          <w:sz w:val="24"/>
          <w:szCs w:val="24"/>
        </w:rPr>
        <w:t>н</w:t>
      </w:r>
      <w:r>
        <w:rPr>
          <w:rFonts w:eastAsia="Times New Roman"/>
          <w:sz w:val="24"/>
          <w:szCs w:val="24"/>
        </w:rPr>
        <w:t>ре, исполнителях;</w:t>
      </w:r>
    </w:p>
    <w:p w:rsidR="0023649E" w:rsidRDefault="0023649E" w:rsidP="0023649E">
      <w:pPr>
        <w:numPr>
          <w:ilvl w:val="1"/>
          <w:numId w:val="176"/>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понимать значение устного народного музыкального творчества в развитии общей культуры народа;</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1"/>
          <w:numId w:val="176"/>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определять основные жанры русской народной музыки: былины, лирические песни, частушки, разновидности обрядовых песен;</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1"/>
          <w:numId w:val="176"/>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понимать специфику перевоплощения народной музыки в произведениях композит</w:t>
      </w:r>
      <w:r>
        <w:rPr>
          <w:rFonts w:eastAsia="Times New Roman"/>
          <w:sz w:val="24"/>
          <w:szCs w:val="24"/>
        </w:rPr>
        <w:t>о</w:t>
      </w:r>
      <w:r>
        <w:rPr>
          <w:rFonts w:eastAsia="Times New Roman"/>
          <w:sz w:val="24"/>
          <w:szCs w:val="24"/>
        </w:rPr>
        <w:t>ров;</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1"/>
          <w:numId w:val="176"/>
        </w:numPr>
        <w:tabs>
          <w:tab w:val="left" w:pos="567"/>
          <w:tab w:val="left" w:pos="2560"/>
        </w:tabs>
        <w:rPr>
          <w:rFonts w:ascii="Symbol" w:eastAsia="Symbol" w:hAnsi="Symbol" w:cs="Symbol"/>
          <w:sz w:val="24"/>
          <w:szCs w:val="24"/>
        </w:rPr>
      </w:pPr>
      <w:r>
        <w:rPr>
          <w:rFonts w:eastAsia="Times New Roman"/>
          <w:sz w:val="24"/>
          <w:szCs w:val="24"/>
        </w:rPr>
        <w:t>понимать взаимосвязь профессиональной композиторской музыки</w:t>
      </w:r>
    </w:p>
    <w:p w:rsidR="0023649E" w:rsidRDefault="0023649E" w:rsidP="0023649E">
      <w:pPr>
        <w:tabs>
          <w:tab w:val="left" w:pos="567"/>
        </w:tabs>
        <w:spacing w:line="22" w:lineRule="exact"/>
        <w:rPr>
          <w:rFonts w:ascii="Symbol" w:eastAsia="Symbol" w:hAnsi="Symbol" w:cs="Symbol"/>
          <w:sz w:val="24"/>
          <w:szCs w:val="24"/>
        </w:rPr>
      </w:pPr>
    </w:p>
    <w:p w:rsidR="0023649E" w:rsidRDefault="0023649E" w:rsidP="0023649E">
      <w:pPr>
        <w:numPr>
          <w:ilvl w:val="0"/>
          <w:numId w:val="176"/>
        </w:numPr>
        <w:tabs>
          <w:tab w:val="left" w:pos="567"/>
          <w:tab w:val="left" w:pos="1320"/>
        </w:tabs>
        <w:rPr>
          <w:rFonts w:eastAsia="Times New Roman"/>
          <w:sz w:val="24"/>
          <w:szCs w:val="24"/>
        </w:rPr>
      </w:pPr>
      <w:r>
        <w:rPr>
          <w:rFonts w:eastAsia="Times New Roman"/>
          <w:sz w:val="24"/>
          <w:szCs w:val="24"/>
        </w:rPr>
        <w:t>народного музыкального творчества;</w:t>
      </w:r>
    </w:p>
    <w:p w:rsidR="0023649E" w:rsidRDefault="0023649E" w:rsidP="0023649E">
      <w:pPr>
        <w:tabs>
          <w:tab w:val="left" w:pos="567"/>
        </w:tabs>
        <w:spacing w:line="55" w:lineRule="exact"/>
        <w:rPr>
          <w:rFonts w:eastAsia="Times New Roman"/>
          <w:sz w:val="24"/>
          <w:szCs w:val="24"/>
        </w:rPr>
      </w:pPr>
    </w:p>
    <w:p w:rsidR="0023649E" w:rsidRDefault="0023649E" w:rsidP="0023649E">
      <w:pPr>
        <w:numPr>
          <w:ilvl w:val="1"/>
          <w:numId w:val="176"/>
        </w:numPr>
        <w:tabs>
          <w:tab w:val="left" w:pos="567"/>
          <w:tab w:val="left" w:pos="2560"/>
        </w:tabs>
        <w:spacing w:line="275" w:lineRule="auto"/>
        <w:ind w:right="420"/>
        <w:jc w:val="both"/>
        <w:rPr>
          <w:rFonts w:ascii="Symbol" w:eastAsia="Symbol" w:hAnsi="Symbol" w:cs="Symbol"/>
          <w:sz w:val="24"/>
          <w:szCs w:val="24"/>
        </w:rPr>
      </w:pPr>
      <w:r>
        <w:rPr>
          <w:rFonts w:eastAsia="Times New Roman"/>
          <w:sz w:val="24"/>
          <w:szCs w:val="24"/>
        </w:rPr>
        <w:t>распознавать художественные направления, стили и жанры классической и совреме</w:t>
      </w:r>
      <w:r>
        <w:rPr>
          <w:rFonts w:eastAsia="Times New Roman"/>
          <w:sz w:val="24"/>
          <w:szCs w:val="24"/>
        </w:rPr>
        <w:t>н</w:t>
      </w:r>
      <w:r>
        <w:rPr>
          <w:rFonts w:eastAsia="Times New Roman"/>
          <w:sz w:val="24"/>
          <w:szCs w:val="24"/>
        </w:rPr>
        <w:t>ной музыки, особенности их музыкального языка и музыкальной др</w:t>
      </w:r>
      <w:r>
        <w:rPr>
          <w:rFonts w:eastAsia="Times New Roman"/>
          <w:sz w:val="24"/>
          <w:szCs w:val="24"/>
        </w:rPr>
        <w:t>а</w:t>
      </w:r>
      <w:r>
        <w:rPr>
          <w:rFonts w:eastAsia="Times New Roman"/>
          <w:sz w:val="24"/>
          <w:szCs w:val="24"/>
        </w:rPr>
        <w:t>матургии;</w:t>
      </w:r>
    </w:p>
    <w:p w:rsidR="0023649E" w:rsidRDefault="0023649E" w:rsidP="0023649E">
      <w:pPr>
        <w:numPr>
          <w:ilvl w:val="1"/>
          <w:numId w:val="176"/>
        </w:numPr>
        <w:tabs>
          <w:tab w:val="left" w:pos="567"/>
          <w:tab w:val="left" w:pos="2560"/>
        </w:tabs>
        <w:spacing w:line="275" w:lineRule="auto"/>
        <w:ind w:right="420"/>
        <w:jc w:val="both"/>
        <w:rPr>
          <w:rFonts w:ascii="Symbol" w:eastAsia="Symbol" w:hAnsi="Symbol" w:cs="Symbol"/>
          <w:sz w:val="24"/>
          <w:szCs w:val="24"/>
        </w:rPr>
      </w:pPr>
      <w:r>
        <w:rPr>
          <w:rFonts w:eastAsia="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w:t>
      </w:r>
      <w:r>
        <w:rPr>
          <w:rFonts w:eastAsia="Times New Roman"/>
          <w:sz w:val="24"/>
          <w:szCs w:val="24"/>
        </w:rPr>
        <w:t>ь</w:t>
      </w:r>
      <w:r>
        <w:rPr>
          <w:rFonts w:eastAsia="Times New Roman"/>
          <w:sz w:val="24"/>
          <w:szCs w:val="24"/>
        </w:rPr>
        <w:t>ной школы;</w:t>
      </w:r>
    </w:p>
    <w:p w:rsidR="0023649E" w:rsidRDefault="0023649E" w:rsidP="0023649E">
      <w:pPr>
        <w:numPr>
          <w:ilvl w:val="1"/>
          <w:numId w:val="176"/>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определять основные признаки исторических эпох, стилевых направлений и наци</w:t>
      </w:r>
      <w:r>
        <w:rPr>
          <w:rFonts w:eastAsia="Times New Roman"/>
          <w:sz w:val="24"/>
          <w:szCs w:val="24"/>
        </w:rPr>
        <w:t>о</w:t>
      </w:r>
      <w:r>
        <w:rPr>
          <w:rFonts w:eastAsia="Times New Roman"/>
          <w:sz w:val="24"/>
          <w:szCs w:val="24"/>
        </w:rPr>
        <w:t>нальных школ в западноевропейской музыке;</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1"/>
          <w:numId w:val="176"/>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узнавать характерные черты и образцы творчества крупнейших русских и зарубежных композиторов;</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1"/>
          <w:numId w:val="176"/>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выявлять общее и особенное при сравнении музыкальных прои</w:t>
      </w:r>
      <w:r>
        <w:rPr>
          <w:rFonts w:eastAsia="Times New Roman"/>
          <w:sz w:val="24"/>
          <w:szCs w:val="24"/>
        </w:rPr>
        <w:t>з</w:t>
      </w:r>
      <w:r>
        <w:rPr>
          <w:rFonts w:eastAsia="Times New Roman"/>
          <w:sz w:val="24"/>
          <w:szCs w:val="24"/>
        </w:rPr>
        <w:t>ведений на основе полученных знаний о стилевых направлениях;</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1"/>
          <w:numId w:val="176"/>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различать жанры вокальной, инструментальной, вокально-инструментальной, каме</w:t>
      </w:r>
      <w:r>
        <w:rPr>
          <w:rFonts w:eastAsia="Times New Roman"/>
          <w:sz w:val="24"/>
          <w:szCs w:val="24"/>
        </w:rPr>
        <w:t>р</w:t>
      </w:r>
      <w:r>
        <w:rPr>
          <w:rFonts w:eastAsia="Times New Roman"/>
          <w:sz w:val="24"/>
          <w:szCs w:val="24"/>
        </w:rPr>
        <w:t>но-инструментальной, симфонической музыки;</w:t>
      </w:r>
    </w:p>
    <w:p w:rsidR="0023649E" w:rsidRDefault="0023649E" w:rsidP="0023649E">
      <w:pPr>
        <w:spacing w:line="2" w:lineRule="exact"/>
        <w:rPr>
          <w:rFonts w:ascii="Symbol" w:eastAsia="Symbol" w:hAnsi="Symbol" w:cs="Symbol"/>
          <w:sz w:val="24"/>
          <w:szCs w:val="24"/>
        </w:rPr>
      </w:pPr>
    </w:p>
    <w:p w:rsidR="0023649E" w:rsidRDefault="0023649E" w:rsidP="0023649E">
      <w:pPr>
        <w:numPr>
          <w:ilvl w:val="1"/>
          <w:numId w:val="176"/>
        </w:numPr>
        <w:tabs>
          <w:tab w:val="left" w:pos="567"/>
          <w:tab w:val="left" w:pos="2560"/>
        </w:tabs>
        <w:spacing w:line="273" w:lineRule="auto"/>
        <w:ind w:right="420"/>
        <w:jc w:val="both"/>
        <w:rPr>
          <w:rFonts w:ascii="Symbol" w:eastAsia="Symbol" w:hAnsi="Symbol" w:cs="Symbol"/>
          <w:sz w:val="24"/>
          <w:szCs w:val="24"/>
        </w:rPr>
      </w:pPr>
      <w:proofErr w:type="gramStart"/>
      <w:r>
        <w:rPr>
          <w:rFonts w:eastAsia="Times New Roman"/>
          <w:sz w:val="24"/>
          <w:szCs w:val="24"/>
        </w:rPr>
        <w:t>называть основные жанры светской музыки малой (баллада, баркарола, ноктюрн, р</w:t>
      </w:r>
      <w:r>
        <w:rPr>
          <w:rFonts w:eastAsia="Times New Roman"/>
          <w:sz w:val="24"/>
          <w:szCs w:val="24"/>
        </w:rPr>
        <w:t>о</w:t>
      </w:r>
      <w:r>
        <w:rPr>
          <w:rFonts w:eastAsia="Times New Roman"/>
          <w:sz w:val="24"/>
          <w:szCs w:val="24"/>
        </w:rPr>
        <w:t>манс, этюд и т.п.) и крупной формы (соната, симфония, кантата, ко</w:t>
      </w:r>
      <w:r>
        <w:rPr>
          <w:rFonts w:eastAsia="Times New Roman"/>
          <w:sz w:val="24"/>
          <w:szCs w:val="24"/>
        </w:rPr>
        <w:t>н</w:t>
      </w:r>
      <w:r>
        <w:rPr>
          <w:rFonts w:eastAsia="Times New Roman"/>
          <w:sz w:val="24"/>
          <w:szCs w:val="24"/>
        </w:rPr>
        <w:t>церт и т.п.);</w:t>
      </w:r>
      <w:proofErr w:type="gramEnd"/>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1"/>
          <w:numId w:val="176"/>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lastRenderedPageBreak/>
        <w:t xml:space="preserve">узнавать формы построения музыки (двухчастную, </w:t>
      </w:r>
      <w:proofErr w:type="gramStart"/>
      <w:r>
        <w:rPr>
          <w:rFonts w:eastAsia="Times New Roman"/>
          <w:sz w:val="24"/>
          <w:szCs w:val="24"/>
        </w:rPr>
        <w:t>трехчастную</w:t>
      </w:r>
      <w:proofErr w:type="gramEnd"/>
      <w:r>
        <w:rPr>
          <w:rFonts w:eastAsia="Times New Roman"/>
          <w:sz w:val="24"/>
          <w:szCs w:val="24"/>
        </w:rPr>
        <w:t>, вариации, рондо);</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1"/>
          <w:numId w:val="176"/>
        </w:numPr>
        <w:tabs>
          <w:tab w:val="left" w:pos="567"/>
          <w:tab w:val="left" w:pos="2560"/>
        </w:tabs>
        <w:rPr>
          <w:rFonts w:ascii="Symbol" w:eastAsia="Symbol" w:hAnsi="Symbol" w:cs="Symbol"/>
          <w:sz w:val="24"/>
          <w:szCs w:val="24"/>
        </w:rPr>
      </w:pPr>
      <w:r>
        <w:rPr>
          <w:rFonts w:eastAsia="Times New Roman"/>
          <w:sz w:val="24"/>
          <w:szCs w:val="24"/>
        </w:rPr>
        <w:t>определять тембры музыкальных инструментов;</w:t>
      </w:r>
    </w:p>
    <w:p w:rsidR="0023649E" w:rsidRDefault="0023649E" w:rsidP="0023649E">
      <w:pPr>
        <w:tabs>
          <w:tab w:val="left" w:pos="567"/>
        </w:tabs>
        <w:spacing w:line="41" w:lineRule="exact"/>
        <w:rPr>
          <w:rFonts w:ascii="Symbol" w:eastAsia="Symbol" w:hAnsi="Symbol" w:cs="Symbol"/>
          <w:sz w:val="24"/>
          <w:szCs w:val="24"/>
        </w:rPr>
      </w:pPr>
    </w:p>
    <w:p w:rsidR="0023649E" w:rsidRDefault="0023649E" w:rsidP="0023649E">
      <w:pPr>
        <w:numPr>
          <w:ilvl w:val="1"/>
          <w:numId w:val="176"/>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называть и определять звучание музыкальных инструментов: духовых, струнных, ударных, современных электронных;</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1"/>
          <w:numId w:val="176"/>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определять виды оркестров: симфонического, духового, камерного, оркестра наро</w:t>
      </w:r>
      <w:r>
        <w:rPr>
          <w:rFonts w:eastAsia="Times New Roman"/>
          <w:sz w:val="24"/>
          <w:szCs w:val="24"/>
        </w:rPr>
        <w:t>д</w:t>
      </w:r>
      <w:r>
        <w:rPr>
          <w:rFonts w:eastAsia="Times New Roman"/>
          <w:sz w:val="24"/>
          <w:szCs w:val="24"/>
        </w:rPr>
        <w:t xml:space="preserve">ных инструментов, </w:t>
      </w:r>
      <w:proofErr w:type="spellStart"/>
      <w:r>
        <w:rPr>
          <w:rFonts w:eastAsia="Times New Roman"/>
          <w:sz w:val="24"/>
          <w:szCs w:val="24"/>
        </w:rPr>
        <w:t>эстрадно</w:t>
      </w:r>
      <w:proofErr w:type="spellEnd"/>
      <w:r>
        <w:rPr>
          <w:rFonts w:eastAsia="Times New Roman"/>
          <w:sz w:val="24"/>
          <w:szCs w:val="24"/>
        </w:rPr>
        <w:t>-джазового оркестра;</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1"/>
          <w:numId w:val="176"/>
        </w:numPr>
        <w:tabs>
          <w:tab w:val="left" w:pos="567"/>
          <w:tab w:val="left" w:pos="2560"/>
        </w:tabs>
        <w:rPr>
          <w:rFonts w:ascii="Symbol" w:eastAsia="Symbol" w:hAnsi="Symbol" w:cs="Symbol"/>
          <w:sz w:val="24"/>
          <w:szCs w:val="24"/>
        </w:rPr>
      </w:pPr>
      <w:r>
        <w:rPr>
          <w:rFonts w:eastAsia="Times New Roman"/>
          <w:sz w:val="24"/>
          <w:szCs w:val="24"/>
        </w:rPr>
        <w:t>владеть музыкальными терминами в пределах изучаемой темы;</w:t>
      </w:r>
    </w:p>
    <w:p w:rsidR="0023649E" w:rsidRDefault="0023649E" w:rsidP="0023649E">
      <w:pPr>
        <w:tabs>
          <w:tab w:val="left" w:pos="567"/>
        </w:tabs>
        <w:spacing w:line="37" w:lineRule="exact"/>
        <w:rPr>
          <w:rFonts w:ascii="Symbol" w:eastAsia="Symbol" w:hAnsi="Symbol" w:cs="Symbol"/>
          <w:sz w:val="24"/>
          <w:szCs w:val="24"/>
        </w:rPr>
      </w:pPr>
    </w:p>
    <w:p w:rsidR="0023649E" w:rsidRDefault="0023649E" w:rsidP="0023649E">
      <w:pPr>
        <w:numPr>
          <w:ilvl w:val="1"/>
          <w:numId w:val="176"/>
        </w:numPr>
        <w:tabs>
          <w:tab w:val="left" w:pos="567"/>
          <w:tab w:val="left" w:pos="2560"/>
        </w:tabs>
        <w:spacing w:line="275" w:lineRule="auto"/>
        <w:ind w:right="420"/>
        <w:jc w:val="both"/>
        <w:rPr>
          <w:rFonts w:ascii="Symbol" w:eastAsia="Symbol" w:hAnsi="Symbol" w:cs="Symbol"/>
          <w:sz w:val="24"/>
          <w:szCs w:val="24"/>
        </w:rPr>
      </w:pPr>
      <w:r>
        <w:rPr>
          <w:rFonts w:eastAsia="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w:t>
      </w:r>
      <w:r>
        <w:rPr>
          <w:rFonts w:eastAsia="Times New Roman"/>
          <w:sz w:val="24"/>
          <w:szCs w:val="24"/>
        </w:rPr>
        <w:t>о</w:t>
      </w:r>
      <w:r>
        <w:rPr>
          <w:rFonts w:eastAsia="Times New Roman"/>
          <w:sz w:val="24"/>
          <w:szCs w:val="24"/>
        </w:rPr>
        <w:t>зиторов;</w:t>
      </w:r>
    </w:p>
    <w:p w:rsidR="0023649E" w:rsidRDefault="0023649E" w:rsidP="0023649E">
      <w:pPr>
        <w:numPr>
          <w:ilvl w:val="1"/>
          <w:numId w:val="176"/>
        </w:numPr>
        <w:tabs>
          <w:tab w:val="left" w:pos="567"/>
          <w:tab w:val="left" w:pos="2560"/>
        </w:tabs>
        <w:rPr>
          <w:rFonts w:ascii="Symbol" w:eastAsia="Symbol" w:hAnsi="Symbol" w:cs="Symbol"/>
          <w:sz w:val="24"/>
          <w:szCs w:val="24"/>
        </w:rPr>
      </w:pPr>
      <w:r>
        <w:rPr>
          <w:rFonts w:eastAsia="Times New Roman"/>
          <w:sz w:val="24"/>
          <w:szCs w:val="24"/>
        </w:rPr>
        <w:t>определять характерные особенности музыкального языка;</w:t>
      </w:r>
    </w:p>
    <w:p w:rsidR="0023649E" w:rsidRDefault="0023649E" w:rsidP="0023649E">
      <w:pPr>
        <w:tabs>
          <w:tab w:val="left" w:pos="567"/>
        </w:tabs>
        <w:spacing w:line="41" w:lineRule="exact"/>
        <w:rPr>
          <w:rFonts w:ascii="Symbol" w:eastAsia="Symbol" w:hAnsi="Symbol" w:cs="Symbol"/>
          <w:sz w:val="24"/>
          <w:szCs w:val="24"/>
        </w:rPr>
      </w:pPr>
    </w:p>
    <w:p w:rsidR="0023649E" w:rsidRPr="0023649E" w:rsidRDefault="0023649E" w:rsidP="0023649E">
      <w:pPr>
        <w:numPr>
          <w:ilvl w:val="1"/>
          <w:numId w:val="176"/>
        </w:numPr>
        <w:tabs>
          <w:tab w:val="left" w:pos="567"/>
          <w:tab w:val="left" w:pos="709"/>
          <w:tab w:val="left" w:pos="2560"/>
        </w:tabs>
        <w:spacing w:line="274" w:lineRule="auto"/>
        <w:ind w:right="420"/>
        <w:rPr>
          <w:sz w:val="20"/>
          <w:szCs w:val="20"/>
        </w:rPr>
      </w:pPr>
      <w:proofErr w:type="gramStart"/>
      <w:r w:rsidRPr="0023649E">
        <w:rPr>
          <w:rFonts w:eastAsia="Times New Roman"/>
          <w:sz w:val="24"/>
          <w:szCs w:val="24"/>
        </w:rPr>
        <w:t>эмоционально-образно</w:t>
      </w:r>
      <w:proofErr w:type="gramEnd"/>
      <w:r w:rsidRPr="0023649E">
        <w:rPr>
          <w:rFonts w:eastAsia="Times New Roman"/>
          <w:sz w:val="24"/>
          <w:szCs w:val="24"/>
        </w:rPr>
        <w:t xml:space="preserve"> воспринимать и характеризовать муз</w:t>
      </w:r>
      <w:r w:rsidRPr="0023649E">
        <w:rPr>
          <w:rFonts w:eastAsia="Times New Roman"/>
          <w:sz w:val="24"/>
          <w:szCs w:val="24"/>
        </w:rPr>
        <w:t>ы</w:t>
      </w:r>
      <w:r w:rsidRPr="0023649E">
        <w:rPr>
          <w:rFonts w:eastAsia="Times New Roman"/>
          <w:sz w:val="24"/>
          <w:szCs w:val="24"/>
        </w:rPr>
        <w:t>кальные произведения;</w:t>
      </w:r>
      <w:r>
        <w:t xml:space="preserve"> </w:t>
      </w:r>
      <w:r w:rsidRPr="0023649E">
        <w:rPr>
          <w:rFonts w:ascii="Symbol" w:eastAsia="Symbol" w:hAnsi="Symbol" w:cs="Symbol"/>
          <w:sz w:val="24"/>
          <w:szCs w:val="24"/>
        </w:rPr>
        <w:t></w:t>
      </w:r>
      <w:r w:rsidRPr="0023649E">
        <w:rPr>
          <w:rFonts w:eastAsia="Times New Roman"/>
          <w:sz w:val="24"/>
          <w:szCs w:val="24"/>
        </w:rPr>
        <w:t xml:space="preserve"> анализировать произведения выдающихся композиторов прошлого и современн</w:t>
      </w:r>
      <w:r w:rsidRPr="0023649E">
        <w:rPr>
          <w:rFonts w:eastAsia="Times New Roman"/>
          <w:sz w:val="24"/>
          <w:szCs w:val="24"/>
        </w:rPr>
        <w:t>о</w:t>
      </w:r>
      <w:r w:rsidRPr="0023649E">
        <w:rPr>
          <w:rFonts w:eastAsia="Times New Roman"/>
          <w:sz w:val="24"/>
          <w:szCs w:val="24"/>
        </w:rPr>
        <w:t>сти;</w:t>
      </w:r>
    </w:p>
    <w:p w:rsidR="0023649E" w:rsidRDefault="0023649E" w:rsidP="0023649E">
      <w:pPr>
        <w:tabs>
          <w:tab w:val="left" w:pos="567"/>
          <w:tab w:val="left" w:pos="709"/>
        </w:tabs>
        <w:spacing w:line="2" w:lineRule="exact"/>
        <w:rPr>
          <w:sz w:val="20"/>
          <w:szCs w:val="20"/>
        </w:rPr>
      </w:pPr>
    </w:p>
    <w:p w:rsidR="0023649E" w:rsidRDefault="0023649E" w:rsidP="0023649E">
      <w:pPr>
        <w:tabs>
          <w:tab w:val="left" w:pos="567"/>
          <w:tab w:val="left" w:pos="709"/>
        </w:tabs>
        <w:spacing w:line="274" w:lineRule="auto"/>
        <w:ind w:right="420"/>
        <w:rPr>
          <w:sz w:val="20"/>
          <w:szCs w:val="20"/>
        </w:rPr>
      </w:pPr>
      <w:r>
        <w:rPr>
          <w:rFonts w:ascii="Symbol" w:eastAsia="Symbol" w:hAnsi="Symbol" w:cs="Symbol"/>
          <w:sz w:val="24"/>
          <w:szCs w:val="24"/>
        </w:rPr>
        <w:t></w:t>
      </w:r>
      <w:r>
        <w:rPr>
          <w:rFonts w:eastAsia="Times New Roman"/>
          <w:sz w:val="24"/>
          <w:szCs w:val="24"/>
        </w:rPr>
        <w:t xml:space="preserve"> анализировать единство жизненного содержания и художественной формы в ра</w:t>
      </w:r>
      <w:r>
        <w:rPr>
          <w:rFonts w:eastAsia="Times New Roman"/>
          <w:sz w:val="24"/>
          <w:szCs w:val="24"/>
        </w:rPr>
        <w:t>з</w:t>
      </w:r>
      <w:r>
        <w:rPr>
          <w:rFonts w:eastAsia="Times New Roman"/>
          <w:sz w:val="24"/>
          <w:szCs w:val="24"/>
        </w:rPr>
        <w:t>личных музыкальных образах;</w:t>
      </w:r>
    </w:p>
    <w:p w:rsidR="0023649E" w:rsidRDefault="0023649E" w:rsidP="0023649E">
      <w:pPr>
        <w:tabs>
          <w:tab w:val="left" w:pos="567"/>
          <w:tab w:val="left" w:pos="709"/>
        </w:tabs>
        <w:spacing w:line="2" w:lineRule="exact"/>
        <w:rPr>
          <w:sz w:val="20"/>
          <w:szCs w:val="20"/>
        </w:rPr>
      </w:pPr>
    </w:p>
    <w:p w:rsidR="0023649E" w:rsidRDefault="0023649E" w:rsidP="0023649E">
      <w:pPr>
        <w:tabs>
          <w:tab w:val="left" w:pos="567"/>
          <w:tab w:val="left" w:pos="709"/>
        </w:tabs>
        <w:spacing w:line="258" w:lineRule="auto"/>
        <w:ind w:right="420"/>
        <w:rPr>
          <w:sz w:val="20"/>
          <w:szCs w:val="20"/>
        </w:rPr>
      </w:pPr>
      <w:r>
        <w:rPr>
          <w:rFonts w:ascii="Symbol" w:eastAsia="Symbol" w:hAnsi="Symbol" w:cs="Symbol"/>
          <w:sz w:val="24"/>
          <w:szCs w:val="24"/>
        </w:rPr>
        <w:t></w:t>
      </w:r>
      <w:r>
        <w:rPr>
          <w:rFonts w:eastAsia="Times New Roman"/>
          <w:sz w:val="24"/>
          <w:szCs w:val="24"/>
        </w:rPr>
        <w:t xml:space="preserve"> творчески интерпретировать содержание музыкальных произведений;</w:t>
      </w:r>
    </w:p>
    <w:p w:rsidR="0023649E" w:rsidRDefault="0023649E" w:rsidP="0023649E">
      <w:pPr>
        <w:tabs>
          <w:tab w:val="left" w:pos="567"/>
          <w:tab w:val="left" w:pos="709"/>
        </w:tabs>
        <w:spacing w:line="337" w:lineRule="exact"/>
        <w:rPr>
          <w:sz w:val="20"/>
          <w:szCs w:val="20"/>
        </w:rPr>
      </w:pPr>
    </w:p>
    <w:p w:rsidR="0023649E" w:rsidRDefault="0023649E" w:rsidP="0023649E">
      <w:pPr>
        <w:numPr>
          <w:ilvl w:val="0"/>
          <w:numId w:val="177"/>
        </w:numPr>
        <w:tabs>
          <w:tab w:val="left" w:pos="567"/>
          <w:tab w:val="left" w:pos="709"/>
          <w:tab w:val="left" w:pos="2560"/>
        </w:tabs>
        <w:spacing w:line="274" w:lineRule="auto"/>
        <w:ind w:right="420"/>
        <w:rPr>
          <w:rFonts w:ascii="Symbol" w:eastAsia="Symbol" w:hAnsi="Symbol" w:cs="Symbol"/>
          <w:sz w:val="24"/>
          <w:szCs w:val="24"/>
        </w:rPr>
      </w:pPr>
      <w:r>
        <w:rPr>
          <w:rFonts w:eastAsia="Times New Roman"/>
          <w:sz w:val="24"/>
          <w:szCs w:val="24"/>
        </w:rPr>
        <w:t>выявлять особенности интерпретации одной и той же худож</w:t>
      </w:r>
      <w:r>
        <w:rPr>
          <w:rFonts w:eastAsia="Times New Roman"/>
          <w:sz w:val="24"/>
          <w:szCs w:val="24"/>
        </w:rPr>
        <w:t>е</w:t>
      </w:r>
      <w:r>
        <w:rPr>
          <w:rFonts w:eastAsia="Times New Roman"/>
          <w:sz w:val="24"/>
          <w:szCs w:val="24"/>
        </w:rPr>
        <w:t>ственной идеи, сюжета в творчестве различных композиторов;</w:t>
      </w:r>
    </w:p>
    <w:p w:rsidR="0023649E" w:rsidRDefault="0023649E" w:rsidP="0023649E">
      <w:pPr>
        <w:tabs>
          <w:tab w:val="left" w:pos="567"/>
          <w:tab w:val="left" w:pos="709"/>
        </w:tabs>
        <w:spacing w:line="2" w:lineRule="exact"/>
        <w:rPr>
          <w:rFonts w:ascii="Symbol" w:eastAsia="Symbol" w:hAnsi="Symbol" w:cs="Symbol"/>
          <w:sz w:val="24"/>
          <w:szCs w:val="24"/>
        </w:rPr>
      </w:pPr>
    </w:p>
    <w:p w:rsidR="0023649E" w:rsidRDefault="0023649E" w:rsidP="0023649E">
      <w:pPr>
        <w:numPr>
          <w:ilvl w:val="0"/>
          <w:numId w:val="177"/>
        </w:numPr>
        <w:tabs>
          <w:tab w:val="left" w:pos="567"/>
          <w:tab w:val="left" w:pos="709"/>
          <w:tab w:val="left" w:pos="2560"/>
        </w:tabs>
        <w:spacing w:line="275" w:lineRule="auto"/>
        <w:ind w:right="420"/>
        <w:jc w:val="both"/>
        <w:rPr>
          <w:rFonts w:ascii="Symbol" w:eastAsia="Symbol" w:hAnsi="Symbol" w:cs="Symbol"/>
          <w:sz w:val="24"/>
          <w:szCs w:val="24"/>
        </w:rPr>
      </w:pPr>
      <w:r>
        <w:rPr>
          <w:rFonts w:eastAsia="Times New Roman"/>
          <w:sz w:val="24"/>
          <w:szCs w:val="24"/>
        </w:rPr>
        <w:t>анализировать различные трактовки одного и того же произвед</w:t>
      </w:r>
      <w:r>
        <w:rPr>
          <w:rFonts w:eastAsia="Times New Roman"/>
          <w:sz w:val="24"/>
          <w:szCs w:val="24"/>
        </w:rPr>
        <w:t>е</w:t>
      </w:r>
      <w:r>
        <w:rPr>
          <w:rFonts w:eastAsia="Times New Roman"/>
          <w:sz w:val="24"/>
          <w:szCs w:val="24"/>
        </w:rPr>
        <w:t>ния, аргументируя исполнительскую интерпретацию замысла композитора;</w:t>
      </w:r>
    </w:p>
    <w:p w:rsidR="0023649E" w:rsidRDefault="0023649E" w:rsidP="0023649E">
      <w:pPr>
        <w:numPr>
          <w:ilvl w:val="0"/>
          <w:numId w:val="177"/>
        </w:numPr>
        <w:tabs>
          <w:tab w:val="left" w:pos="567"/>
          <w:tab w:val="left" w:pos="709"/>
          <w:tab w:val="left" w:pos="2560"/>
        </w:tabs>
        <w:rPr>
          <w:rFonts w:ascii="Symbol" w:eastAsia="Symbol" w:hAnsi="Symbol" w:cs="Symbol"/>
          <w:sz w:val="24"/>
          <w:szCs w:val="24"/>
        </w:rPr>
      </w:pPr>
      <w:r>
        <w:rPr>
          <w:rFonts w:eastAsia="Times New Roman"/>
          <w:sz w:val="24"/>
          <w:szCs w:val="24"/>
        </w:rPr>
        <w:t xml:space="preserve">различать интерпретацию классической музыки в </w:t>
      </w:r>
      <w:proofErr w:type="gramStart"/>
      <w:r>
        <w:rPr>
          <w:rFonts w:eastAsia="Times New Roman"/>
          <w:sz w:val="24"/>
          <w:szCs w:val="24"/>
        </w:rPr>
        <w:t>современных</w:t>
      </w:r>
      <w:proofErr w:type="gramEnd"/>
    </w:p>
    <w:p w:rsidR="0023649E" w:rsidRDefault="0023649E" w:rsidP="0023649E">
      <w:pPr>
        <w:tabs>
          <w:tab w:val="left" w:pos="567"/>
          <w:tab w:val="left" w:pos="709"/>
        </w:tabs>
        <w:spacing w:line="22" w:lineRule="exact"/>
        <w:rPr>
          <w:rFonts w:ascii="Symbol" w:eastAsia="Symbol" w:hAnsi="Symbol" w:cs="Symbol"/>
          <w:sz w:val="24"/>
          <w:szCs w:val="24"/>
        </w:rPr>
      </w:pPr>
    </w:p>
    <w:p w:rsidR="0023649E" w:rsidRDefault="0023649E" w:rsidP="0023649E">
      <w:pPr>
        <w:tabs>
          <w:tab w:val="left" w:pos="567"/>
          <w:tab w:val="left" w:pos="709"/>
        </w:tabs>
        <w:rPr>
          <w:rFonts w:ascii="Symbol" w:eastAsia="Symbol" w:hAnsi="Symbol" w:cs="Symbol"/>
          <w:sz w:val="24"/>
          <w:szCs w:val="24"/>
        </w:rPr>
      </w:pPr>
      <w:proofErr w:type="gramStart"/>
      <w:r>
        <w:rPr>
          <w:rFonts w:eastAsia="Times New Roman"/>
          <w:sz w:val="24"/>
          <w:szCs w:val="24"/>
        </w:rPr>
        <w:t>обработках</w:t>
      </w:r>
      <w:proofErr w:type="gramEnd"/>
      <w:r>
        <w:rPr>
          <w:rFonts w:eastAsia="Times New Roman"/>
          <w:sz w:val="24"/>
          <w:szCs w:val="24"/>
        </w:rPr>
        <w:t>;</w:t>
      </w:r>
    </w:p>
    <w:p w:rsidR="0023649E" w:rsidRDefault="0023649E" w:rsidP="0023649E">
      <w:pPr>
        <w:tabs>
          <w:tab w:val="left" w:pos="567"/>
          <w:tab w:val="left" w:pos="709"/>
        </w:tabs>
        <w:spacing w:line="55" w:lineRule="exact"/>
        <w:rPr>
          <w:rFonts w:ascii="Symbol" w:eastAsia="Symbol" w:hAnsi="Symbol" w:cs="Symbol"/>
          <w:sz w:val="24"/>
          <w:szCs w:val="24"/>
        </w:rPr>
      </w:pPr>
    </w:p>
    <w:p w:rsidR="0023649E" w:rsidRDefault="0023649E" w:rsidP="0023649E">
      <w:pPr>
        <w:numPr>
          <w:ilvl w:val="0"/>
          <w:numId w:val="177"/>
        </w:numPr>
        <w:tabs>
          <w:tab w:val="left" w:pos="567"/>
          <w:tab w:val="left" w:pos="709"/>
          <w:tab w:val="left" w:pos="2560"/>
        </w:tabs>
        <w:rPr>
          <w:rFonts w:ascii="Symbol" w:eastAsia="Symbol" w:hAnsi="Symbol" w:cs="Symbol"/>
          <w:sz w:val="24"/>
          <w:szCs w:val="24"/>
        </w:rPr>
      </w:pPr>
      <w:r>
        <w:rPr>
          <w:rFonts w:eastAsia="Times New Roman"/>
          <w:sz w:val="24"/>
          <w:szCs w:val="24"/>
        </w:rPr>
        <w:t xml:space="preserve">определять  характерные  признаки  </w:t>
      </w:r>
      <w:proofErr w:type="gramStart"/>
      <w:r>
        <w:rPr>
          <w:rFonts w:eastAsia="Times New Roman"/>
          <w:sz w:val="24"/>
          <w:szCs w:val="24"/>
        </w:rPr>
        <w:t>современной</w:t>
      </w:r>
      <w:proofErr w:type="gramEnd"/>
      <w:r>
        <w:rPr>
          <w:rFonts w:eastAsia="Times New Roman"/>
          <w:sz w:val="24"/>
          <w:szCs w:val="24"/>
        </w:rPr>
        <w:t xml:space="preserve">  популярной</w:t>
      </w:r>
    </w:p>
    <w:p w:rsidR="0023649E" w:rsidRDefault="0023649E" w:rsidP="0023649E">
      <w:pPr>
        <w:tabs>
          <w:tab w:val="left" w:pos="567"/>
          <w:tab w:val="left" w:pos="709"/>
        </w:tabs>
        <w:spacing w:line="27" w:lineRule="exact"/>
        <w:rPr>
          <w:rFonts w:ascii="Symbol" w:eastAsia="Symbol" w:hAnsi="Symbol" w:cs="Symbol"/>
          <w:sz w:val="24"/>
          <w:szCs w:val="24"/>
        </w:rPr>
      </w:pPr>
    </w:p>
    <w:p w:rsidR="0023649E" w:rsidRDefault="0023649E" w:rsidP="0023649E">
      <w:pPr>
        <w:tabs>
          <w:tab w:val="left" w:pos="567"/>
          <w:tab w:val="left" w:pos="709"/>
        </w:tabs>
        <w:rPr>
          <w:rFonts w:ascii="Symbol" w:eastAsia="Symbol" w:hAnsi="Symbol" w:cs="Symbol"/>
          <w:sz w:val="24"/>
          <w:szCs w:val="24"/>
        </w:rPr>
      </w:pPr>
      <w:r>
        <w:rPr>
          <w:rFonts w:eastAsia="Times New Roman"/>
          <w:sz w:val="24"/>
          <w:szCs w:val="24"/>
        </w:rPr>
        <w:t>музыки;</w:t>
      </w:r>
    </w:p>
    <w:p w:rsidR="0023649E" w:rsidRDefault="0023649E" w:rsidP="0023649E">
      <w:pPr>
        <w:tabs>
          <w:tab w:val="left" w:pos="567"/>
          <w:tab w:val="left" w:pos="709"/>
        </w:tabs>
        <w:spacing w:line="55" w:lineRule="exact"/>
        <w:rPr>
          <w:rFonts w:ascii="Symbol" w:eastAsia="Symbol" w:hAnsi="Symbol" w:cs="Symbol"/>
          <w:sz w:val="24"/>
          <w:szCs w:val="24"/>
        </w:rPr>
      </w:pPr>
    </w:p>
    <w:p w:rsidR="0023649E" w:rsidRDefault="0023649E" w:rsidP="0023649E">
      <w:pPr>
        <w:numPr>
          <w:ilvl w:val="0"/>
          <w:numId w:val="177"/>
        </w:numPr>
        <w:tabs>
          <w:tab w:val="left" w:pos="567"/>
          <w:tab w:val="left" w:pos="709"/>
          <w:tab w:val="left" w:pos="2560"/>
        </w:tabs>
        <w:spacing w:line="274" w:lineRule="auto"/>
        <w:ind w:right="420"/>
        <w:rPr>
          <w:rFonts w:ascii="Symbol" w:eastAsia="Symbol" w:hAnsi="Symbol" w:cs="Symbol"/>
          <w:sz w:val="24"/>
          <w:szCs w:val="24"/>
        </w:rPr>
      </w:pPr>
      <w:r>
        <w:rPr>
          <w:rFonts w:eastAsia="Times New Roman"/>
          <w:sz w:val="24"/>
          <w:szCs w:val="24"/>
        </w:rPr>
        <w:t xml:space="preserve">называть стили рок-музыки и ее отдельных направлений: </w:t>
      </w:r>
      <w:proofErr w:type="gramStart"/>
      <w:r>
        <w:rPr>
          <w:rFonts w:eastAsia="Times New Roman"/>
          <w:sz w:val="24"/>
          <w:szCs w:val="24"/>
        </w:rPr>
        <w:t>рок-оперы</w:t>
      </w:r>
      <w:proofErr w:type="gramEnd"/>
      <w:r>
        <w:rPr>
          <w:rFonts w:eastAsia="Times New Roman"/>
          <w:sz w:val="24"/>
          <w:szCs w:val="24"/>
        </w:rPr>
        <w:t>, рок-н-ролла и др.;</w:t>
      </w:r>
    </w:p>
    <w:p w:rsidR="0023649E" w:rsidRDefault="0023649E" w:rsidP="0023649E">
      <w:pPr>
        <w:tabs>
          <w:tab w:val="left" w:pos="567"/>
          <w:tab w:val="left" w:pos="709"/>
        </w:tabs>
        <w:spacing w:line="2" w:lineRule="exact"/>
        <w:rPr>
          <w:rFonts w:ascii="Symbol" w:eastAsia="Symbol" w:hAnsi="Symbol" w:cs="Symbol"/>
          <w:sz w:val="24"/>
          <w:szCs w:val="24"/>
        </w:rPr>
      </w:pPr>
    </w:p>
    <w:p w:rsidR="0023649E" w:rsidRDefault="0023649E" w:rsidP="0023649E">
      <w:pPr>
        <w:numPr>
          <w:ilvl w:val="0"/>
          <w:numId w:val="177"/>
        </w:numPr>
        <w:tabs>
          <w:tab w:val="left" w:pos="567"/>
          <w:tab w:val="left" w:pos="709"/>
          <w:tab w:val="left" w:pos="2560"/>
        </w:tabs>
        <w:rPr>
          <w:rFonts w:ascii="Symbol" w:eastAsia="Symbol" w:hAnsi="Symbol" w:cs="Symbol"/>
          <w:sz w:val="24"/>
          <w:szCs w:val="24"/>
        </w:rPr>
      </w:pPr>
      <w:r>
        <w:rPr>
          <w:rFonts w:eastAsia="Times New Roman"/>
          <w:sz w:val="24"/>
          <w:szCs w:val="24"/>
        </w:rPr>
        <w:t>анализировать творчество исполнителей авторской песни;</w:t>
      </w:r>
    </w:p>
    <w:p w:rsidR="0023649E" w:rsidRDefault="0023649E" w:rsidP="0023649E">
      <w:pPr>
        <w:tabs>
          <w:tab w:val="left" w:pos="567"/>
          <w:tab w:val="left" w:pos="709"/>
        </w:tabs>
        <w:spacing w:line="41" w:lineRule="exact"/>
        <w:rPr>
          <w:rFonts w:ascii="Symbol" w:eastAsia="Symbol" w:hAnsi="Symbol" w:cs="Symbol"/>
          <w:sz w:val="24"/>
          <w:szCs w:val="24"/>
        </w:rPr>
      </w:pPr>
    </w:p>
    <w:p w:rsidR="0023649E" w:rsidRDefault="0023649E" w:rsidP="0023649E">
      <w:pPr>
        <w:numPr>
          <w:ilvl w:val="0"/>
          <w:numId w:val="177"/>
        </w:numPr>
        <w:tabs>
          <w:tab w:val="left" w:pos="567"/>
          <w:tab w:val="left" w:pos="709"/>
          <w:tab w:val="left" w:pos="2560"/>
        </w:tabs>
        <w:rPr>
          <w:rFonts w:ascii="Symbol" w:eastAsia="Symbol" w:hAnsi="Symbol" w:cs="Symbol"/>
          <w:sz w:val="24"/>
          <w:szCs w:val="24"/>
        </w:rPr>
      </w:pPr>
      <w:r>
        <w:rPr>
          <w:rFonts w:eastAsia="Times New Roman"/>
          <w:sz w:val="24"/>
          <w:szCs w:val="24"/>
        </w:rPr>
        <w:t>выявлять особенности взаимодействия музыки с другими видами</w:t>
      </w:r>
    </w:p>
    <w:p w:rsidR="0023649E" w:rsidRDefault="0023649E" w:rsidP="0023649E">
      <w:pPr>
        <w:tabs>
          <w:tab w:val="left" w:pos="567"/>
          <w:tab w:val="left" w:pos="709"/>
        </w:tabs>
        <w:spacing w:line="22" w:lineRule="exact"/>
        <w:rPr>
          <w:rFonts w:ascii="Symbol" w:eastAsia="Symbol" w:hAnsi="Symbol" w:cs="Symbol"/>
          <w:sz w:val="24"/>
          <w:szCs w:val="24"/>
        </w:rPr>
      </w:pPr>
    </w:p>
    <w:p w:rsidR="0023649E" w:rsidRDefault="0023649E" w:rsidP="0023649E">
      <w:pPr>
        <w:tabs>
          <w:tab w:val="left" w:pos="567"/>
          <w:tab w:val="left" w:pos="709"/>
        </w:tabs>
        <w:rPr>
          <w:rFonts w:ascii="Symbol" w:eastAsia="Symbol" w:hAnsi="Symbol" w:cs="Symbol"/>
          <w:sz w:val="24"/>
          <w:szCs w:val="24"/>
        </w:rPr>
      </w:pPr>
      <w:r>
        <w:rPr>
          <w:rFonts w:eastAsia="Times New Roman"/>
          <w:sz w:val="24"/>
          <w:szCs w:val="24"/>
        </w:rPr>
        <w:t>искусства;</w:t>
      </w:r>
    </w:p>
    <w:p w:rsidR="0023649E" w:rsidRDefault="0023649E" w:rsidP="0023649E">
      <w:pPr>
        <w:tabs>
          <w:tab w:val="left" w:pos="567"/>
          <w:tab w:val="left" w:pos="709"/>
        </w:tabs>
        <w:spacing w:line="60" w:lineRule="exact"/>
        <w:rPr>
          <w:rFonts w:ascii="Symbol" w:eastAsia="Symbol" w:hAnsi="Symbol" w:cs="Symbol"/>
          <w:sz w:val="24"/>
          <w:szCs w:val="24"/>
        </w:rPr>
      </w:pPr>
    </w:p>
    <w:p w:rsidR="0023649E" w:rsidRDefault="0023649E" w:rsidP="0023649E">
      <w:pPr>
        <w:numPr>
          <w:ilvl w:val="0"/>
          <w:numId w:val="177"/>
        </w:numPr>
        <w:tabs>
          <w:tab w:val="left" w:pos="567"/>
          <w:tab w:val="left" w:pos="709"/>
          <w:tab w:val="left" w:pos="2560"/>
        </w:tabs>
        <w:rPr>
          <w:rFonts w:ascii="Symbol" w:eastAsia="Symbol" w:hAnsi="Symbol" w:cs="Symbol"/>
          <w:sz w:val="24"/>
          <w:szCs w:val="24"/>
        </w:rPr>
      </w:pPr>
      <w:r>
        <w:rPr>
          <w:rFonts w:eastAsia="Times New Roman"/>
          <w:sz w:val="24"/>
          <w:szCs w:val="24"/>
        </w:rPr>
        <w:t>находить жанровые параллели между музыкой и другими видами</w:t>
      </w:r>
    </w:p>
    <w:p w:rsidR="0023649E" w:rsidRDefault="0023649E" w:rsidP="0023649E">
      <w:pPr>
        <w:tabs>
          <w:tab w:val="left" w:pos="567"/>
          <w:tab w:val="left" w:pos="709"/>
        </w:tabs>
        <w:spacing w:line="22" w:lineRule="exact"/>
        <w:rPr>
          <w:rFonts w:ascii="Symbol" w:eastAsia="Symbol" w:hAnsi="Symbol" w:cs="Symbol"/>
          <w:sz w:val="24"/>
          <w:szCs w:val="24"/>
        </w:rPr>
      </w:pPr>
    </w:p>
    <w:p w:rsidR="0023649E" w:rsidRDefault="0023649E" w:rsidP="0023649E">
      <w:pPr>
        <w:tabs>
          <w:tab w:val="left" w:pos="567"/>
          <w:tab w:val="left" w:pos="709"/>
        </w:tabs>
        <w:rPr>
          <w:rFonts w:ascii="Symbol" w:eastAsia="Symbol" w:hAnsi="Symbol" w:cs="Symbol"/>
          <w:sz w:val="24"/>
          <w:szCs w:val="24"/>
        </w:rPr>
      </w:pPr>
      <w:r>
        <w:rPr>
          <w:rFonts w:eastAsia="Times New Roman"/>
          <w:sz w:val="24"/>
          <w:szCs w:val="24"/>
        </w:rPr>
        <w:t>искусств;</w:t>
      </w:r>
    </w:p>
    <w:p w:rsidR="0023649E" w:rsidRDefault="0023649E" w:rsidP="0023649E">
      <w:pPr>
        <w:tabs>
          <w:tab w:val="left" w:pos="567"/>
          <w:tab w:val="left" w:pos="709"/>
        </w:tabs>
        <w:spacing w:line="55" w:lineRule="exact"/>
        <w:rPr>
          <w:rFonts w:ascii="Symbol" w:eastAsia="Symbol" w:hAnsi="Symbol" w:cs="Symbol"/>
          <w:sz w:val="24"/>
          <w:szCs w:val="24"/>
        </w:rPr>
      </w:pPr>
    </w:p>
    <w:p w:rsidR="0023649E" w:rsidRDefault="0023649E" w:rsidP="0023649E">
      <w:pPr>
        <w:numPr>
          <w:ilvl w:val="0"/>
          <w:numId w:val="177"/>
        </w:numPr>
        <w:tabs>
          <w:tab w:val="left" w:pos="567"/>
          <w:tab w:val="left" w:pos="709"/>
          <w:tab w:val="left" w:pos="2560"/>
        </w:tabs>
        <w:spacing w:line="274" w:lineRule="auto"/>
        <w:ind w:right="420"/>
        <w:rPr>
          <w:rFonts w:ascii="Symbol" w:eastAsia="Symbol" w:hAnsi="Symbol" w:cs="Symbol"/>
          <w:sz w:val="24"/>
          <w:szCs w:val="24"/>
        </w:rPr>
      </w:pPr>
      <w:r>
        <w:rPr>
          <w:rFonts w:eastAsia="Times New Roman"/>
          <w:sz w:val="24"/>
          <w:szCs w:val="24"/>
        </w:rPr>
        <w:t>сравнивать интонации музыкального, живописного и литературн</w:t>
      </w:r>
      <w:r>
        <w:rPr>
          <w:rFonts w:eastAsia="Times New Roman"/>
          <w:sz w:val="24"/>
          <w:szCs w:val="24"/>
        </w:rPr>
        <w:t>о</w:t>
      </w:r>
      <w:r>
        <w:rPr>
          <w:rFonts w:eastAsia="Times New Roman"/>
          <w:sz w:val="24"/>
          <w:szCs w:val="24"/>
        </w:rPr>
        <w:t>го произведений;</w:t>
      </w:r>
    </w:p>
    <w:p w:rsidR="0023649E" w:rsidRDefault="0023649E" w:rsidP="0023649E">
      <w:pPr>
        <w:tabs>
          <w:tab w:val="left" w:pos="567"/>
          <w:tab w:val="left" w:pos="709"/>
        </w:tabs>
        <w:spacing w:line="2" w:lineRule="exact"/>
        <w:rPr>
          <w:rFonts w:ascii="Symbol" w:eastAsia="Symbol" w:hAnsi="Symbol" w:cs="Symbol"/>
          <w:sz w:val="24"/>
          <w:szCs w:val="24"/>
        </w:rPr>
      </w:pPr>
    </w:p>
    <w:p w:rsidR="0023649E" w:rsidRDefault="0023649E" w:rsidP="0023649E">
      <w:pPr>
        <w:numPr>
          <w:ilvl w:val="0"/>
          <w:numId w:val="177"/>
        </w:numPr>
        <w:tabs>
          <w:tab w:val="left" w:pos="567"/>
          <w:tab w:val="left" w:pos="709"/>
          <w:tab w:val="left" w:pos="2560"/>
        </w:tabs>
        <w:spacing w:line="274" w:lineRule="auto"/>
        <w:ind w:right="420"/>
        <w:rPr>
          <w:rFonts w:ascii="Symbol" w:eastAsia="Symbol" w:hAnsi="Symbol" w:cs="Symbol"/>
          <w:sz w:val="24"/>
          <w:szCs w:val="24"/>
        </w:rPr>
      </w:pPr>
      <w:r>
        <w:rPr>
          <w:rFonts w:eastAsia="Times New Roman"/>
          <w:sz w:val="24"/>
          <w:szCs w:val="24"/>
        </w:rPr>
        <w:t>понимать взаимодействие музыки, изобразительного искусства и литературы на осн</w:t>
      </w:r>
      <w:r>
        <w:rPr>
          <w:rFonts w:eastAsia="Times New Roman"/>
          <w:sz w:val="24"/>
          <w:szCs w:val="24"/>
        </w:rPr>
        <w:t>о</w:t>
      </w:r>
      <w:r>
        <w:rPr>
          <w:rFonts w:eastAsia="Times New Roman"/>
          <w:sz w:val="24"/>
          <w:szCs w:val="24"/>
        </w:rPr>
        <w:t>ве осознания специфики языка каждого из них;</w:t>
      </w:r>
    </w:p>
    <w:p w:rsidR="0023649E" w:rsidRDefault="0023649E" w:rsidP="0023649E">
      <w:pPr>
        <w:tabs>
          <w:tab w:val="left" w:pos="567"/>
          <w:tab w:val="left" w:pos="709"/>
        </w:tabs>
        <w:spacing w:line="2" w:lineRule="exact"/>
        <w:rPr>
          <w:rFonts w:ascii="Symbol" w:eastAsia="Symbol" w:hAnsi="Symbol" w:cs="Symbol"/>
          <w:sz w:val="24"/>
          <w:szCs w:val="24"/>
        </w:rPr>
      </w:pPr>
    </w:p>
    <w:p w:rsidR="0023649E" w:rsidRDefault="0023649E" w:rsidP="0023649E">
      <w:pPr>
        <w:numPr>
          <w:ilvl w:val="0"/>
          <w:numId w:val="177"/>
        </w:numPr>
        <w:tabs>
          <w:tab w:val="left" w:pos="567"/>
          <w:tab w:val="left" w:pos="709"/>
          <w:tab w:val="left" w:pos="2560"/>
        </w:tabs>
        <w:spacing w:line="274" w:lineRule="auto"/>
        <w:ind w:right="420"/>
        <w:rPr>
          <w:rFonts w:ascii="Symbol" w:eastAsia="Symbol" w:hAnsi="Symbol" w:cs="Symbol"/>
          <w:sz w:val="24"/>
          <w:szCs w:val="24"/>
        </w:rPr>
      </w:pPr>
      <w:r>
        <w:rPr>
          <w:rFonts w:eastAsia="Times New Roman"/>
          <w:sz w:val="24"/>
          <w:szCs w:val="24"/>
        </w:rPr>
        <w:t>находить ассоциативные связи между художественными образами музыки, изобраз</w:t>
      </w:r>
      <w:r>
        <w:rPr>
          <w:rFonts w:eastAsia="Times New Roman"/>
          <w:sz w:val="24"/>
          <w:szCs w:val="24"/>
        </w:rPr>
        <w:t>и</w:t>
      </w:r>
      <w:r>
        <w:rPr>
          <w:rFonts w:eastAsia="Times New Roman"/>
          <w:sz w:val="24"/>
          <w:szCs w:val="24"/>
        </w:rPr>
        <w:t>тельного искусства и литературы;</w:t>
      </w:r>
    </w:p>
    <w:p w:rsidR="0023649E" w:rsidRDefault="0023649E" w:rsidP="0023649E">
      <w:pPr>
        <w:tabs>
          <w:tab w:val="left" w:pos="567"/>
          <w:tab w:val="left" w:pos="709"/>
        </w:tabs>
        <w:spacing w:line="2" w:lineRule="exact"/>
        <w:rPr>
          <w:rFonts w:ascii="Symbol" w:eastAsia="Symbol" w:hAnsi="Symbol" w:cs="Symbol"/>
          <w:sz w:val="24"/>
          <w:szCs w:val="24"/>
        </w:rPr>
      </w:pPr>
    </w:p>
    <w:p w:rsidR="0023649E" w:rsidRDefault="0023649E" w:rsidP="0023649E">
      <w:pPr>
        <w:numPr>
          <w:ilvl w:val="0"/>
          <w:numId w:val="177"/>
        </w:numPr>
        <w:tabs>
          <w:tab w:val="left" w:pos="567"/>
          <w:tab w:val="left" w:pos="709"/>
          <w:tab w:val="left" w:pos="2560"/>
        </w:tabs>
        <w:rPr>
          <w:rFonts w:ascii="Symbol" w:eastAsia="Symbol" w:hAnsi="Symbol" w:cs="Symbol"/>
          <w:sz w:val="24"/>
          <w:szCs w:val="24"/>
        </w:rPr>
      </w:pPr>
      <w:r>
        <w:rPr>
          <w:rFonts w:eastAsia="Times New Roman"/>
          <w:sz w:val="24"/>
          <w:szCs w:val="24"/>
        </w:rPr>
        <w:t>понимать значимость музыки в творчестве писателей и поэтов;</w:t>
      </w:r>
    </w:p>
    <w:p w:rsidR="0023649E" w:rsidRDefault="0023649E" w:rsidP="0023649E">
      <w:pPr>
        <w:tabs>
          <w:tab w:val="left" w:pos="567"/>
          <w:tab w:val="left" w:pos="709"/>
        </w:tabs>
        <w:spacing w:line="41" w:lineRule="exact"/>
        <w:rPr>
          <w:rFonts w:ascii="Symbol" w:eastAsia="Symbol" w:hAnsi="Symbol" w:cs="Symbol"/>
          <w:sz w:val="24"/>
          <w:szCs w:val="24"/>
        </w:rPr>
      </w:pPr>
    </w:p>
    <w:p w:rsidR="0023649E" w:rsidRDefault="0023649E" w:rsidP="0023649E">
      <w:pPr>
        <w:numPr>
          <w:ilvl w:val="0"/>
          <w:numId w:val="177"/>
        </w:numPr>
        <w:tabs>
          <w:tab w:val="left" w:pos="567"/>
          <w:tab w:val="left" w:pos="709"/>
          <w:tab w:val="left" w:pos="2560"/>
        </w:tabs>
        <w:spacing w:line="272" w:lineRule="auto"/>
        <w:ind w:right="420"/>
        <w:rPr>
          <w:rFonts w:ascii="Symbol" w:eastAsia="Symbol" w:hAnsi="Symbol" w:cs="Symbol"/>
          <w:sz w:val="24"/>
          <w:szCs w:val="24"/>
        </w:rPr>
      </w:pPr>
      <w:proofErr w:type="gramStart"/>
      <w:r>
        <w:rPr>
          <w:rFonts w:eastAsia="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23649E" w:rsidRDefault="0023649E" w:rsidP="0023649E">
      <w:pPr>
        <w:tabs>
          <w:tab w:val="left" w:pos="567"/>
          <w:tab w:val="left" w:pos="709"/>
        </w:tabs>
        <w:spacing w:line="2" w:lineRule="exact"/>
        <w:rPr>
          <w:rFonts w:ascii="Symbol" w:eastAsia="Symbol" w:hAnsi="Symbol" w:cs="Symbol"/>
          <w:sz w:val="24"/>
          <w:szCs w:val="24"/>
        </w:rPr>
      </w:pPr>
    </w:p>
    <w:p w:rsidR="0023649E" w:rsidRDefault="0023649E" w:rsidP="0023649E">
      <w:pPr>
        <w:numPr>
          <w:ilvl w:val="0"/>
          <w:numId w:val="177"/>
        </w:numPr>
        <w:tabs>
          <w:tab w:val="left" w:pos="567"/>
          <w:tab w:val="left" w:pos="709"/>
          <w:tab w:val="left" w:pos="2560"/>
        </w:tabs>
        <w:spacing w:line="274" w:lineRule="auto"/>
        <w:ind w:right="420"/>
        <w:rPr>
          <w:rFonts w:ascii="Symbol" w:eastAsia="Symbol" w:hAnsi="Symbol" w:cs="Symbol"/>
          <w:sz w:val="24"/>
          <w:szCs w:val="24"/>
        </w:rPr>
      </w:pPr>
      <w:r>
        <w:rPr>
          <w:rFonts w:eastAsia="Times New Roman"/>
          <w:sz w:val="24"/>
          <w:szCs w:val="24"/>
        </w:rPr>
        <w:t>определять разновидности хоровых коллективов по стилю (манере) исполнения: народные, академические;</w:t>
      </w:r>
    </w:p>
    <w:p w:rsidR="0023649E" w:rsidRDefault="0023649E" w:rsidP="0023649E">
      <w:pPr>
        <w:tabs>
          <w:tab w:val="left" w:pos="567"/>
          <w:tab w:val="left" w:pos="709"/>
        </w:tabs>
        <w:spacing w:line="2" w:lineRule="exact"/>
        <w:rPr>
          <w:rFonts w:ascii="Symbol" w:eastAsia="Symbol" w:hAnsi="Symbol" w:cs="Symbol"/>
          <w:sz w:val="24"/>
          <w:szCs w:val="24"/>
        </w:rPr>
      </w:pPr>
    </w:p>
    <w:p w:rsidR="0023649E" w:rsidRDefault="0023649E" w:rsidP="0023649E">
      <w:pPr>
        <w:numPr>
          <w:ilvl w:val="0"/>
          <w:numId w:val="177"/>
        </w:numPr>
        <w:tabs>
          <w:tab w:val="left" w:pos="567"/>
          <w:tab w:val="left" w:pos="709"/>
          <w:tab w:val="left" w:pos="2560"/>
        </w:tabs>
        <w:rPr>
          <w:rFonts w:ascii="Symbol" w:eastAsia="Symbol" w:hAnsi="Symbol" w:cs="Symbol"/>
          <w:sz w:val="24"/>
          <w:szCs w:val="24"/>
        </w:rPr>
      </w:pPr>
      <w:r>
        <w:rPr>
          <w:rFonts w:eastAsia="Times New Roman"/>
          <w:sz w:val="24"/>
          <w:szCs w:val="24"/>
        </w:rPr>
        <w:t xml:space="preserve">владеть навыками </w:t>
      </w:r>
      <w:proofErr w:type="gramStart"/>
      <w:r>
        <w:rPr>
          <w:rFonts w:eastAsia="Times New Roman"/>
          <w:sz w:val="24"/>
          <w:szCs w:val="24"/>
        </w:rPr>
        <w:t>вокально-хорового</w:t>
      </w:r>
      <w:proofErr w:type="gramEnd"/>
      <w:r>
        <w:rPr>
          <w:rFonts w:eastAsia="Times New Roman"/>
          <w:sz w:val="24"/>
          <w:szCs w:val="24"/>
        </w:rPr>
        <w:t xml:space="preserve"> </w:t>
      </w:r>
      <w:proofErr w:type="spellStart"/>
      <w:r>
        <w:rPr>
          <w:rFonts w:eastAsia="Times New Roman"/>
          <w:sz w:val="24"/>
          <w:szCs w:val="24"/>
        </w:rPr>
        <w:t>музицирования</w:t>
      </w:r>
      <w:proofErr w:type="spellEnd"/>
      <w:r>
        <w:rPr>
          <w:rFonts w:eastAsia="Times New Roman"/>
          <w:sz w:val="24"/>
          <w:szCs w:val="24"/>
        </w:rPr>
        <w:t>;</w:t>
      </w:r>
    </w:p>
    <w:p w:rsidR="0023649E" w:rsidRDefault="0023649E" w:rsidP="0023649E">
      <w:pPr>
        <w:tabs>
          <w:tab w:val="left" w:pos="567"/>
          <w:tab w:val="left" w:pos="709"/>
        </w:tabs>
        <w:spacing w:line="41" w:lineRule="exact"/>
        <w:rPr>
          <w:rFonts w:ascii="Symbol" w:eastAsia="Symbol" w:hAnsi="Symbol" w:cs="Symbol"/>
          <w:sz w:val="24"/>
          <w:szCs w:val="24"/>
        </w:rPr>
      </w:pPr>
    </w:p>
    <w:p w:rsidR="0023649E" w:rsidRDefault="0023649E" w:rsidP="0023649E">
      <w:pPr>
        <w:numPr>
          <w:ilvl w:val="0"/>
          <w:numId w:val="177"/>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применять навыки вокально-хоровой работы при пении с музыкальным сопровожд</w:t>
      </w:r>
      <w:r>
        <w:rPr>
          <w:rFonts w:eastAsia="Times New Roman"/>
          <w:sz w:val="24"/>
          <w:szCs w:val="24"/>
        </w:rPr>
        <w:t>е</w:t>
      </w:r>
      <w:r>
        <w:rPr>
          <w:rFonts w:eastAsia="Times New Roman"/>
          <w:sz w:val="24"/>
          <w:szCs w:val="24"/>
        </w:rPr>
        <w:t>нием и без сопровождения (</w:t>
      </w:r>
      <w:proofErr w:type="spellStart"/>
      <w:r>
        <w:rPr>
          <w:rFonts w:eastAsia="Times New Roman"/>
          <w:sz w:val="24"/>
          <w:szCs w:val="24"/>
        </w:rPr>
        <w:t>acappella</w:t>
      </w:r>
      <w:proofErr w:type="spellEnd"/>
      <w:r>
        <w:rPr>
          <w:rFonts w:eastAsia="Times New Roman"/>
          <w:sz w:val="24"/>
          <w:szCs w:val="24"/>
        </w:rPr>
        <w:t>);</w:t>
      </w:r>
    </w:p>
    <w:p w:rsidR="0023649E" w:rsidRDefault="0023649E" w:rsidP="0023649E">
      <w:pPr>
        <w:spacing w:line="2" w:lineRule="exact"/>
        <w:rPr>
          <w:rFonts w:ascii="Symbol" w:eastAsia="Symbol" w:hAnsi="Symbol" w:cs="Symbol"/>
          <w:sz w:val="24"/>
          <w:szCs w:val="24"/>
        </w:rPr>
      </w:pPr>
    </w:p>
    <w:p w:rsidR="0023649E" w:rsidRDefault="0023649E" w:rsidP="0023649E">
      <w:pPr>
        <w:numPr>
          <w:ilvl w:val="0"/>
          <w:numId w:val="177"/>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творчески интерпретировать содержание музыкального произв</w:t>
      </w:r>
      <w:r>
        <w:rPr>
          <w:rFonts w:eastAsia="Times New Roman"/>
          <w:sz w:val="24"/>
          <w:szCs w:val="24"/>
        </w:rPr>
        <w:t>е</w:t>
      </w:r>
      <w:r>
        <w:rPr>
          <w:rFonts w:eastAsia="Times New Roman"/>
          <w:sz w:val="24"/>
          <w:szCs w:val="24"/>
        </w:rPr>
        <w:t>дения в пении;</w:t>
      </w:r>
    </w:p>
    <w:p w:rsidR="0023649E" w:rsidRDefault="0023649E" w:rsidP="0023649E">
      <w:pPr>
        <w:tabs>
          <w:tab w:val="left" w:pos="567"/>
        </w:tabs>
        <w:spacing w:line="2" w:lineRule="exact"/>
        <w:ind w:right="-23"/>
        <w:rPr>
          <w:rFonts w:ascii="Symbol" w:eastAsia="Symbol" w:hAnsi="Symbol" w:cs="Symbol"/>
          <w:sz w:val="24"/>
          <w:szCs w:val="24"/>
        </w:rPr>
      </w:pPr>
    </w:p>
    <w:p w:rsidR="0023649E" w:rsidRDefault="0023649E" w:rsidP="0023649E">
      <w:pPr>
        <w:numPr>
          <w:ilvl w:val="0"/>
          <w:numId w:val="177"/>
        </w:numPr>
        <w:tabs>
          <w:tab w:val="left" w:pos="567"/>
          <w:tab w:val="left" w:pos="2560"/>
        </w:tabs>
        <w:spacing w:line="272" w:lineRule="auto"/>
        <w:ind w:right="-23"/>
        <w:rPr>
          <w:rFonts w:ascii="Symbol" w:eastAsia="Symbol" w:hAnsi="Symbol" w:cs="Symbol"/>
          <w:sz w:val="24"/>
          <w:szCs w:val="24"/>
        </w:rPr>
      </w:pPr>
      <w:r>
        <w:rPr>
          <w:rFonts w:eastAsia="Times New Roman"/>
          <w:sz w:val="24"/>
          <w:szCs w:val="24"/>
        </w:rPr>
        <w:t xml:space="preserve">участвовать в коллективной исполнительской деятельности, используя различные формы </w:t>
      </w:r>
      <w:proofErr w:type="gramStart"/>
      <w:r>
        <w:rPr>
          <w:rFonts w:eastAsia="Times New Roman"/>
          <w:sz w:val="24"/>
          <w:szCs w:val="24"/>
        </w:rPr>
        <w:t>индивидуального</w:t>
      </w:r>
      <w:proofErr w:type="gramEnd"/>
      <w:r>
        <w:rPr>
          <w:rFonts w:eastAsia="Times New Roman"/>
          <w:sz w:val="24"/>
          <w:szCs w:val="24"/>
        </w:rPr>
        <w:t xml:space="preserve"> и группового </w:t>
      </w:r>
      <w:proofErr w:type="spellStart"/>
      <w:r>
        <w:rPr>
          <w:rFonts w:eastAsia="Times New Roman"/>
          <w:sz w:val="24"/>
          <w:szCs w:val="24"/>
        </w:rPr>
        <w:t>музицирования</w:t>
      </w:r>
      <w:proofErr w:type="spellEnd"/>
      <w:r>
        <w:rPr>
          <w:rFonts w:eastAsia="Times New Roman"/>
          <w:sz w:val="24"/>
          <w:szCs w:val="24"/>
        </w:rPr>
        <w:t>;</w:t>
      </w:r>
    </w:p>
    <w:p w:rsidR="0023649E" w:rsidRDefault="0023649E" w:rsidP="0023649E">
      <w:pPr>
        <w:tabs>
          <w:tab w:val="left" w:pos="567"/>
        </w:tabs>
        <w:spacing w:line="1" w:lineRule="exact"/>
        <w:ind w:right="-23"/>
        <w:rPr>
          <w:rFonts w:ascii="Symbol" w:eastAsia="Symbol" w:hAnsi="Symbol" w:cs="Symbol"/>
          <w:sz w:val="24"/>
          <w:szCs w:val="24"/>
        </w:rPr>
      </w:pPr>
    </w:p>
    <w:p w:rsidR="0023649E" w:rsidRDefault="0023649E" w:rsidP="0023649E">
      <w:pPr>
        <w:numPr>
          <w:ilvl w:val="0"/>
          <w:numId w:val="177"/>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размышлять о знакомом музыкальном произведении, высказывать суждения об о</w:t>
      </w:r>
      <w:r>
        <w:rPr>
          <w:rFonts w:eastAsia="Times New Roman"/>
          <w:sz w:val="24"/>
          <w:szCs w:val="24"/>
        </w:rPr>
        <w:t>с</w:t>
      </w:r>
      <w:r>
        <w:rPr>
          <w:rFonts w:eastAsia="Times New Roman"/>
          <w:sz w:val="24"/>
          <w:szCs w:val="24"/>
        </w:rPr>
        <w:t>новной идее, о средствах и формах ее воплощения;</w:t>
      </w:r>
    </w:p>
    <w:p w:rsidR="0023649E" w:rsidRDefault="0023649E" w:rsidP="0023649E">
      <w:pPr>
        <w:tabs>
          <w:tab w:val="left" w:pos="567"/>
        </w:tabs>
        <w:spacing w:line="2" w:lineRule="exact"/>
        <w:ind w:right="-23"/>
        <w:rPr>
          <w:rFonts w:ascii="Symbol" w:eastAsia="Symbol" w:hAnsi="Symbol" w:cs="Symbol"/>
          <w:sz w:val="24"/>
          <w:szCs w:val="24"/>
        </w:rPr>
      </w:pPr>
    </w:p>
    <w:p w:rsidR="0023649E" w:rsidRPr="0023649E" w:rsidRDefault="0023649E" w:rsidP="0023649E">
      <w:pPr>
        <w:numPr>
          <w:ilvl w:val="0"/>
          <w:numId w:val="178"/>
        </w:numPr>
        <w:tabs>
          <w:tab w:val="left" w:pos="567"/>
          <w:tab w:val="left" w:pos="2560"/>
        </w:tabs>
        <w:spacing w:line="274" w:lineRule="auto"/>
        <w:ind w:right="420"/>
        <w:rPr>
          <w:rFonts w:ascii="Symbol" w:eastAsia="Symbol" w:hAnsi="Symbol" w:cs="Symbol"/>
          <w:sz w:val="24"/>
          <w:szCs w:val="24"/>
        </w:rPr>
      </w:pPr>
      <w:r w:rsidRPr="0023649E">
        <w:rPr>
          <w:rFonts w:eastAsia="Times New Roman"/>
          <w:sz w:val="24"/>
          <w:szCs w:val="24"/>
        </w:rPr>
        <w:t>передавать свои музыкальные впечатления в устной или письменной форме;</w:t>
      </w:r>
      <w:r>
        <w:t xml:space="preserve"> </w:t>
      </w:r>
      <w:r w:rsidRPr="0023649E">
        <w:rPr>
          <w:rFonts w:eastAsia="Times New Roman"/>
          <w:sz w:val="24"/>
          <w:szCs w:val="24"/>
        </w:rPr>
        <w:t>проя</w:t>
      </w:r>
      <w:r w:rsidRPr="0023649E">
        <w:rPr>
          <w:rFonts w:eastAsia="Times New Roman"/>
          <w:sz w:val="24"/>
          <w:szCs w:val="24"/>
        </w:rPr>
        <w:t>в</w:t>
      </w:r>
      <w:r w:rsidRPr="0023649E">
        <w:rPr>
          <w:rFonts w:eastAsia="Times New Roman"/>
          <w:sz w:val="24"/>
          <w:szCs w:val="24"/>
        </w:rPr>
        <w:t>лять творческую инициативу, участвуя в музыкально-эстетической де</w:t>
      </w:r>
      <w:r w:rsidRPr="0023649E">
        <w:rPr>
          <w:rFonts w:eastAsia="Times New Roman"/>
          <w:sz w:val="24"/>
          <w:szCs w:val="24"/>
        </w:rPr>
        <w:t>я</w:t>
      </w:r>
      <w:r w:rsidRPr="0023649E">
        <w:rPr>
          <w:rFonts w:eastAsia="Times New Roman"/>
          <w:sz w:val="24"/>
          <w:szCs w:val="24"/>
        </w:rPr>
        <w:t>тельности;</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8"/>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понимать специфику музыки как вида искусства и ее значение в жизни человека и общества;</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8"/>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эмоционально проживать исторические события и судьбы защитников Отечества, в</w:t>
      </w:r>
      <w:r>
        <w:rPr>
          <w:rFonts w:eastAsia="Times New Roman"/>
          <w:sz w:val="24"/>
          <w:szCs w:val="24"/>
        </w:rPr>
        <w:t>о</w:t>
      </w:r>
      <w:r>
        <w:rPr>
          <w:rFonts w:eastAsia="Times New Roman"/>
          <w:sz w:val="24"/>
          <w:szCs w:val="24"/>
        </w:rPr>
        <w:t>площаемые в музыкальных произведениях;</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8"/>
        </w:numPr>
        <w:tabs>
          <w:tab w:val="left" w:pos="567"/>
          <w:tab w:val="left" w:pos="2560"/>
        </w:tabs>
        <w:spacing w:line="275" w:lineRule="auto"/>
        <w:ind w:right="420"/>
        <w:jc w:val="both"/>
        <w:rPr>
          <w:rFonts w:ascii="Symbol" w:eastAsia="Symbol" w:hAnsi="Symbol" w:cs="Symbol"/>
          <w:sz w:val="24"/>
          <w:szCs w:val="24"/>
        </w:rPr>
      </w:pPr>
      <w:r>
        <w:rPr>
          <w:rFonts w:eastAsia="Times New Roman"/>
          <w:sz w:val="24"/>
          <w:szCs w:val="24"/>
        </w:rPr>
        <w:t>приводить примеры выдающихся (в том числе современных) отечественных и зар</w:t>
      </w:r>
      <w:r>
        <w:rPr>
          <w:rFonts w:eastAsia="Times New Roman"/>
          <w:sz w:val="24"/>
          <w:szCs w:val="24"/>
        </w:rPr>
        <w:t>у</w:t>
      </w:r>
      <w:r>
        <w:rPr>
          <w:rFonts w:eastAsia="Times New Roman"/>
          <w:sz w:val="24"/>
          <w:szCs w:val="24"/>
        </w:rPr>
        <w:t>бежных музыкальных исполнителей и исполнительских коллективов;</w:t>
      </w:r>
    </w:p>
    <w:p w:rsidR="0023649E" w:rsidRDefault="0023649E" w:rsidP="0023649E">
      <w:pPr>
        <w:numPr>
          <w:ilvl w:val="0"/>
          <w:numId w:val="178"/>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применять современные информационно-коммуникационные те</w:t>
      </w:r>
      <w:r>
        <w:rPr>
          <w:rFonts w:eastAsia="Times New Roman"/>
          <w:sz w:val="24"/>
          <w:szCs w:val="24"/>
        </w:rPr>
        <w:t>х</w:t>
      </w:r>
      <w:r>
        <w:rPr>
          <w:rFonts w:eastAsia="Times New Roman"/>
          <w:sz w:val="24"/>
          <w:szCs w:val="24"/>
        </w:rPr>
        <w:t>нологии для записи и воспроизведения музыки;</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8"/>
        </w:numPr>
        <w:tabs>
          <w:tab w:val="left" w:pos="567"/>
          <w:tab w:val="left" w:pos="2560"/>
        </w:tabs>
        <w:spacing w:line="272" w:lineRule="auto"/>
        <w:ind w:right="420"/>
        <w:rPr>
          <w:rFonts w:ascii="Symbol" w:eastAsia="Symbol" w:hAnsi="Symbol" w:cs="Symbol"/>
          <w:sz w:val="24"/>
          <w:szCs w:val="24"/>
        </w:rPr>
      </w:pPr>
      <w:r>
        <w:rPr>
          <w:rFonts w:eastAsia="Times New Roman"/>
          <w:sz w:val="24"/>
          <w:szCs w:val="24"/>
        </w:rPr>
        <w:t>обосновывать собственные предпочтения, касающиеся музыкал</w:t>
      </w:r>
      <w:r>
        <w:rPr>
          <w:rFonts w:eastAsia="Times New Roman"/>
          <w:sz w:val="24"/>
          <w:szCs w:val="24"/>
        </w:rPr>
        <w:t>ь</w:t>
      </w:r>
      <w:r>
        <w:rPr>
          <w:rFonts w:eastAsia="Times New Roman"/>
          <w:sz w:val="24"/>
          <w:szCs w:val="24"/>
        </w:rPr>
        <w:t>ных произведений различных стилей и жанров;</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8"/>
        </w:numPr>
        <w:tabs>
          <w:tab w:val="left" w:pos="567"/>
          <w:tab w:val="left" w:pos="2560"/>
        </w:tabs>
        <w:spacing w:line="268" w:lineRule="auto"/>
        <w:ind w:right="420"/>
        <w:rPr>
          <w:rFonts w:ascii="Symbol" w:eastAsia="Symbol" w:hAnsi="Symbol" w:cs="Symbol"/>
          <w:sz w:val="24"/>
          <w:szCs w:val="24"/>
        </w:rPr>
      </w:pPr>
      <w:r>
        <w:rPr>
          <w:rFonts w:eastAsia="Times New Roman"/>
          <w:sz w:val="24"/>
          <w:szCs w:val="24"/>
        </w:rPr>
        <w:t>использовать знания о музыке и музыкантах, полученные на занятиях, при составл</w:t>
      </w:r>
      <w:r>
        <w:rPr>
          <w:rFonts w:eastAsia="Times New Roman"/>
          <w:sz w:val="24"/>
          <w:szCs w:val="24"/>
        </w:rPr>
        <w:t>е</w:t>
      </w:r>
      <w:r>
        <w:rPr>
          <w:rFonts w:eastAsia="Times New Roman"/>
          <w:sz w:val="24"/>
          <w:szCs w:val="24"/>
        </w:rPr>
        <w:t>нии домашней фонотеки, видеотеки;</w:t>
      </w:r>
    </w:p>
    <w:p w:rsidR="0023649E" w:rsidRDefault="0023649E" w:rsidP="0023649E">
      <w:pPr>
        <w:tabs>
          <w:tab w:val="left" w:pos="567"/>
        </w:tabs>
        <w:spacing w:line="2" w:lineRule="exact"/>
        <w:rPr>
          <w:sz w:val="20"/>
          <w:szCs w:val="20"/>
        </w:rPr>
      </w:pPr>
    </w:p>
    <w:p w:rsidR="0023649E" w:rsidRDefault="0023649E" w:rsidP="0023649E">
      <w:pPr>
        <w:tabs>
          <w:tab w:val="left" w:pos="567"/>
        </w:tabs>
        <w:spacing w:line="275" w:lineRule="auto"/>
        <w:ind w:right="420"/>
        <w:rPr>
          <w:sz w:val="20"/>
          <w:szCs w:val="20"/>
        </w:rPr>
      </w:pPr>
      <w:r>
        <w:rPr>
          <w:rFonts w:eastAsia="Times New Roman"/>
          <w:sz w:val="24"/>
          <w:szCs w:val="24"/>
        </w:rPr>
        <w:t>использовать приобретенные знания и умения в практической деятельности и повседне</w:t>
      </w:r>
      <w:r>
        <w:rPr>
          <w:rFonts w:eastAsia="Times New Roman"/>
          <w:sz w:val="24"/>
          <w:szCs w:val="24"/>
        </w:rPr>
        <w:t>в</w:t>
      </w:r>
      <w:r>
        <w:rPr>
          <w:rFonts w:eastAsia="Times New Roman"/>
          <w:sz w:val="24"/>
          <w:szCs w:val="24"/>
        </w:rPr>
        <w:t>ной жизни (в том числе в творческой и сценической).</w:t>
      </w:r>
    </w:p>
    <w:p w:rsidR="0023649E" w:rsidRDefault="0023649E" w:rsidP="0023649E">
      <w:pPr>
        <w:spacing w:line="2" w:lineRule="exact"/>
        <w:rPr>
          <w:sz w:val="20"/>
          <w:szCs w:val="20"/>
        </w:rPr>
      </w:pPr>
    </w:p>
    <w:p w:rsidR="0023649E" w:rsidRDefault="0023649E" w:rsidP="0023649E">
      <w:pPr>
        <w:rPr>
          <w:sz w:val="20"/>
          <w:szCs w:val="20"/>
        </w:rPr>
      </w:pPr>
      <w:r>
        <w:rPr>
          <w:rFonts w:eastAsia="Times New Roman"/>
          <w:b/>
          <w:bCs/>
          <w:sz w:val="24"/>
          <w:szCs w:val="24"/>
        </w:rPr>
        <w:t>Выпускник получит возможность научиться:</w:t>
      </w:r>
    </w:p>
    <w:p w:rsidR="0023649E" w:rsidRDefault="0023649E" w:rsidP="0023649E">
      <w:pPr>
        <w:spacing w:line="55" w:lineRule="exact"/>
        <w:rPr>
          <w:sz w:val="20"/>
          <w:szCs w:val="20"/>
        </w:rPr>
      </w:pPr>
    </w:p>
    <w:p w:rsidR="0023649E" w:rsidRDefault="0023649E" w:rsidP="0023649E">
      <w:pPr>
        <w:numPr>
          <w:ilvl w:val="0"/>
          <w:numId w:val="179"/>
        </w:numPr>
        <w:tabs>
          <w:tab w:val="left" w:pos="567"/>
          <w:tab w:val="left" w:pos="2560"/>
        </w:tabs>
        <w:spacing w:line="273" w:lineRule="auto"/>
        <w:ind w:right="420"/>
        <w:jc w:val="both"/>
        <w:rPr>
          <w:rFonts w:ascii="Symbol" w:eastAsia="Symbol" w:hAnsi="Symbol" w:cs="Symbol"/>
          <w:sz w:val="24"/>
          <w:szCs w:val="24"/>
        </w:rPr>
      </w:pPr>
      <w:r>
        <w:rPr>
          <w:rFonts w:eastAsia="Times New Roman"/>
          <w:i/>
          <w:iCs/>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9"/>
        </w:numPr>
        <w:tabs>
          <w:tab w:val="left" w:pos="567"/>
          <w:tab w:val="left" w:pos="2560"/>
        </w:tabs>
        <w:spacing w:line="274" w:lineRule="auto"/>
        <w:ind w:right="420"/>
        <w:rPr>
          <w:rFonts w:ascii="Symbol" w:eastAsia="Symbol" w:hAnsi="Symbol" w:cs="Symbol"/>
          <w:sz w:val="24"/>
          <w:szCs w:val="24"/>
        </w:rPr>
      </w:pPr>
      <w:r>
        <w:rPr>
          <w:rFonts w:eastAsia="Times New Roman"/>
          <w:i/>
          <w:iCs/>
          <w:sz w:val="24"/>
          <w:szCs w:val="24"/>
        </w:rPr>
        <w:t>понимать особенности языка западноевропейской музыки на примере мадригала, мотета, кантаты, прелюдии, фуги, мессы, реквиема;</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9"/>
        </w:numPr>
        <w:tabs>
          <w:tab w:val="left" w:pos="567"/>
          <w:tab w:val="left" w:pos="2560"/>
        </w:tabs>
        <w:spacing w:line="274" w:lineRule="auto"/>
        <w:ind w:right="420"/>
        <w:rPr>
          <w:rFonts w:ascii="Symbol" w:eastAsia="Symbol" w:hAnsi="Symbol" w:cs="Symbol"/>
          <w:sz w:val="24"/>
          <w:szCs w:val="24"/>
        </w:rPr>
      </w:pPr>
      <w:r>
        <w:rPr>
          <w:rFonts w:eastAsia="Times New Roman"/>
          <w:i/>
          <w:iCs/>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9"/>
        </w:numPr>
        <w:tabs>
          <w:tab w:val="left" w:pos="567"/>
          <w:tab w:val="left" w:pos="2560"/>
        </w:tabs>
        <w:rPr>
          <w:rFonts w:ascii="Symbol" w:eastAsia="Symbol" w:hAnsi="Symbol" w:cs="Symbol"/>
          <w:sz w:val="24"/>
          <w:szCs w:val="24"/>
        </w:rPr>
      </w:pPr>
      <w:r>
        <w:rPr>
          <w:rFonts w:eastAsia="Times New Roman"/>
          <w:i/>
          <w:iCs/>
          <w:sz w:val="24"/>
          <w:szCs w:val="24"/>
        </w:rPr>
        <w:t>определять специфику духовной музыки в эпоху Средневековья;</w:t>
      </w:r>
    </w:p>
    <w:p w:rsidR="0023649E" w:rsidRDefault="0023649E" w:rsidP="0023649E">
      <w:pPr>
        <w:tabs>
          <w:tab w:val="left" w:pos="567"/>
        </w:tabs>
        <w:spacing w:line="41" w:lineRule="exact"/>
        <w:rPr>
          <w:rFonts w:ascii="Symbol" w:eastAsia="Symbol" w:hAnsi="Symbol" w:cs="Symbol"/>
          <w:sz w:val="24"/>
          <w:szCs w:val="24"/>
        </w:rPr>
      </w:pPr>
    </w:p>
    <w:p w:rsidR="0023649E" w:rsidRDefault="0023649E" w:rsidP="0023649E">
      <w:pPr>
        <w:numPr>
          <w:ilvl w:val="0"/>
          <w:numId w:val="179"/>
        </w:numPr>
        <w:tabs>
          <w:tab w:val="left" w:pos="567"/>
          <w:tab w:val="left" w:pos="2560"/>
        </w:tabs>
        <w:spacing w:line="274" w:lineRule="auto"/>
        <w:ind w:right="420"/>
        <w:rPr>
          <w:rFonts w:ascii="Symbol" w:eastAsia="Symbol" w:hAnsi="Symbol" w:cs="Symbol"/>
          <w:sz w:val="24"/>
          <w:szCs w:val="24"/>
        </w:rPr>
      </w:pPr>
      <w:r>
        <w:rPr>
          <w:rFonts w:eastAsia="Times New Roman"/>
          <w:i/>
          <w:iCs/>
          <w:sz w:val="24"/>
          <w:szCs w:val="24"/>
        </w:rPr>
        <w:t>распознавать мелодику знаменного распева – основы древнерусской церковной муз</w:t>
      </w:r>
      <w:r>
        <w:rPr>
          <w:rFonts w:eastAsia="Times New Roman"/>
          <w:i/>
          <w:iCs/>
          <w:sz w:val="24"/>
          <w:szCs w:val="24"/>
        </w:rPr>
        <w:t>ы</w:t>
      </w:r>
      <w:r>
        <w:rPr>
          <w:rFonts w:eastAsia="Times New Roman"/>
          <w:i/>
          <w:iCs/>
          <w:sz w:val="24"/>
          <w:szCs w:val="24"/>
        </w:rPr>
        <w:t>ки;</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9"/>
        </w:numPr>
        <w:tabs>
          <w:tab w:val="left" w:pos="567"/>
          <w:tab w:val="left" w:pos="2560"/>
        </w:tabs>
        <w:spacing w:line="275" w:lineRule="auto"/>
        <w:ind w:right="420"/>
        <w:jc w:val="both"/>
        <w:rPr>
          <w:rFonts w:ascii="Symbol" w:eastAsia="Symbol" w:hAnsi="Symbol" w:cs="Symbol"/>
          <w:sz w:val="24"/>
          <w:szCs w:val="24"/>
        </w:rPr>
      </w:pPr>
      <w:r>
        <w:rPr>
          <w:rFonts w:eastAsia="Times New Roman"/>
          <w:i/>
          <w:iCs/>
          <w:sz w:val="24"/>
          <w:szCs w:val="24"/>
        </w:rPr>
        <w:t>различать формы построения музыки (сонатно-симфонический цикл, сюита), пон</w:t>
      </w:r>
      <w:r>
        <w:rPr>
          <w:rFonts w:eastAsia="Times New Roman"/>
          <w:i/>
          <w:iCs/>
          <w:sz w:val="24"/>
          <w:szCs w:val="24"/>
        </w:rPr>
        <w:t>и</w:t>
      </w:r>
      <w:r>
        <w:rPr>
          <w:rFonts w:eastAsia="Times New Roman"/>
          <w:i/>
          <w:iCs/>
          <w:sz w:val="24"/>
          <w:szCs w:val="24"/>
        </w:rPr>
        <w:t>мать их возможности в воплощении и развитии музыкальных образов;</w:t>
      </w:r>
    </w:p>
    <w:p w:rsidR="0023649E" w:rsidRDefault="0023649E" w:rsidP="0023649E">
      <w:pPr>
        <w:numPr>
          <w:ilvl w:val="0"/>
          <w:numId w:val="179"/>
        </w:numPr>
        <w:tabs>
          <w:tab w:val="left" w:pos="567"/>
          <w:tab w:val="left" w:pos="2560"/>
        </w:tabs>
        <w:spacing w:line="272" w:lineRule="auto"/>
        <w:ind w:right="420"/>
        <w:rPr>
          <w:rFonts w:ascii="Symbol" w:eastAsia="Symbol" w:hAnsi="Symbol" w:cs="Symbol"/>
          <w:sz w:val="24"/>
          <w:szCs w:val="24"/>
        </w:rPr>
      </w:pPr>
      <w:r>
        <w:rPr>
          <w:rFonts w:eastAsia="Times New Roman"/>
          <w:i/>
          <w:iCs/>
          <w:sz w:val="24"/>
          <w:szCs w:val="24"/>
        </w:rPr>
        <w:t>выделять признаки для установления стилевых связей в процессе изучения музыкал</w:t>
      </w:r>
      <w:r>
        <w:rPr>
          <w:rFonts w:eastAsia="Times New Roman"/>
          <w:i/>
          <w:iCs/>
          <w:sz w:val="24"/>
          <w:szCs w:val="24"/>
        </w:rPr>
        <w:t>ь</w:t>
      </w:r>
      <w:r>
        <w:rPr>
          <w:rFonts w:eastAsia="Times New Roman"/>
          <w:i/>
          <w:iCs/>
          <w:sz w:val="24"/>
          <w:szCs w:val="24"/>
        </w:rPr>
        <w:t>ного искусства;</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9"/>
        </w:numPr>
        <w:tabs>
          <w:tab w:val="left" w:pos="567"/>
          <w:tab w:val="left" w:pos="2560"/>
        </w:tabs>
        <w:spacing w:line="275" w:lineRule="auto"/>
        <w:ind w:right="420"/>
        <w:jc w:val="both"/>
        <w:rPr>
          <w:rFonts w:ascii="Symbol" w:eastAsia="Symbol" w:hAnsi="Symbol" w:cs="Symbol"/>
          <w:sz w:val="24"/>
          <w:szCs w:val="24"/>
        </w:rPr>
      </w:pPr>
      <w:r>
        <w:rPr>
          <w:rFonts w:eastAsia="Times New Roman"/>
          <w:i/>
          <w:iCs/>
          <w:sz w:val="24"/>
          <w:szCs w:val="24"/>
        </w:rPr>
        <w:t>различать и передавать в художественно-творческой деятельности характер, эм</w:t>
      </w:r>
      <w:r>
        <w:rPr>
          <w:rFonts w:eastAsia="Times New Roman"/>
          <w:i/>
          <w:iCs/>
          <w:sz w:val="24"/>
          <w:szCs w:val="24"/>
        </w:rPr>
        <w:t>о</w:t>
      </w:r>
      <w:r>
        <w:rPr>
          <w:rFonts w:eastAsia="Times New Roman"/>
          <w:i/>
          <w:iCs/>
          <w:sz w:val="24"/>
          <w:szCs w:val="24"/>
        </w:rPr>
        <w:t>циональное состояние и свое отношение к природе, человеку, обществу;</w:t>
      </w:r>
    </w:p>
    <w:p w:rsidR="0023649E" w:rsidRDefault="0023649E" w:rsidP="0023649E">
      <w:pPr>
        <w:numPr>
          <w:ilvl w:val="0"/>
          <w:numId w:val="179"/>
        </w:numPr>
        <w:tabs>
          <w:tab w:val="left" w:pos="567"/>
          <w:tab w:val="left" w:pos="2560"/>
        </w:tabs>
        <w:spacing w:line="274" w:lineRule="auto"/>
        <w:ind w:right="420"/>
        <w:rPr>
          <w:rFonts w:ascii="Symbol" w:eastAsia="Symbol" w:hAnsi="Symbol" w:cs="Symbol"/>
          <w:sz w:val="24"/>
          <w:szCs w:val="24"/>
        </w:rPr>
      </w:pPr>
      <w:r>
        <w:rPr>
          <w:rFonts w:eastAsia="Times New Roman"/>
          <w:i/>
          <w:iCs/>
          <w:sz w:val="24"/>
          <w:szCs w:val="24"/>
        </w:rPr>
        <w:t>исполнять свою партию в хоре в простейших двухголосных произведениях, в том чи</w:t>
      </w:r>
      <w:r>
        <w:rPr>
          <w:rFonts w:eastAsia="Times New Roman"/>
          <w:i/>
          <w:iCs/>
          <w:sz w:val="24"/>
          <w:szCs w:val="24"/>
        </w:rPr>
        <w:t>с</w:t>
      </w:r>
      <w:r>
        <w:rPr>
          <w:rFonts w:eastAsia="Times New Roman"/>
          <w:i/>
          <w:iCs/>
          <w:sz w:val="24"/>
          <w:szCs w:val="24"/>
        </w:rPr>
        <w:t>ле с ориентацией на нотную запись;</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79"/>
        </w:numPr>
        <w:tabs>
          <w:tab w:val="left" w:pos="567"/>
          <w:tab w:val="left" w:pos="2560"/>
        </w:tabs>
        <w:spacing w:line="285" w:lineRule="auto"/>
        <w:ind w:right="420"/>
        <w:jc w:val="both"/>
        <w:rPr>
          <w:rFonts w:ascii="Symbol" w:eastAsia="Symbol" w:hAnsi="Symbol" w:cs="Symbol"/>
          <w:sz w:val="24"/>
          <w:szCs w:val="24"/>
        </w:rPr>
      </w:pPr>
      <w:r>
        <w:rPr>
          <w:rFonts w:eastAsia="Times New Roman"/>
          <w:i/>
          <w:iCs/>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w:t>
      </w:r>
      <w:r>
        <w:rPr>
          <w:rFonts w:eastAsia="Times New Roman"/>
          <w:i/>
          <w:iCs/>
          <w:sz w:val="24"/>
          <w:szCs w:val="24"/>
        </w:rPr>
        <w:t>и</w:t>
      </w:r>
      <w:r>
        <w:rPr>
          <w:rFonts w:eastAsia="Times New Roman"/>
          <w:i/>
          <w:iCs/>
          <w:sz w:val="24"/>
          <w:szCs w:val="24"/>
        </w:rPr>
        <w:t>ки и др.).</w:t>
      </w:r>
    </w:p>
    <w:p w:rsidR="0023649E" w:rsidRDefault="0023649E" w:rsidP="0023649E">
      <w:pPr>
        <w:spacing w:line="152" w:lineRule="exact"/>
        <w:rPr>
          <w:sz w:val="20"/>
          <w:szCs w:val="20"/>
        </w:rPr>
      </w:pPr>
    </w:p>
    <w:p w:rsidR="0023649E" w:rsidRDefault="0023649E" w:rsidP="0023649E">
      <w:pPr>
        <w:rPr>
          <w:sz w:val="20"/>
          <w:szCs w:val="20"/>
        </w:rPr>
      </w:pPr>
      <w:r>
        <w:rPr>
          <w:rFonts w:eastAsia="Times New Roman"/>
          <w:b/>
          <w:bCs/>
          <w:sz w:val="24"/>
          <w:szCs w:val="24"/>
        </w:rPr>
        <w:t>Технология</w:t>
      </w:r>
    </w:p>
    <w:p w:rsidR="0023649E" w:rsidRDefault="0023649E" w:rsidP="0023649E">
      <w:pPr>
        <w:spacing w:line="45" w:lineRule="exact"/>
        <w:rPr>
          <w:sz w:val="20"/>
          <w:szCs w:val="20"/>
        </w:rPr>
      </w:pPr>
    </w:p>
    <w:p w:rsidR="0023649E" w:rsidRPr="0023649E" w:rsidRDefault="0023649E" w:rsidP="0023649E">
      <w:pPr>
        <w:spacing w:line="292" w:lineRule="auto"/>
        <w:ind w:right="420"/>
        <w:rPr>
          <w:sz w:val="20"/>
          <w:szCs w:val="20"/>
        </w:rPr>
        <w:sectPr w:rsidR="0023649E" w:rsidRPr="0023649E">
          <w:pgSz w:w="11900" w:h="16840"/>
          <w:pgMar w:top="1124" w:right="560" w:bottom="348" w:left="1440" w:header="0" w:footer="0" w:gutter="0"/>
          <w:cols w:space="720" w:equalWidth="0">
            <w:col w:w="9900"/>
          </w:cols>
        </w:sectPr>
      </w:pPr>
      <w:r>
        <w:rPr>
          <w:rFonts w:eastAsia="Times New Roman"/>
          <w:sz w:val="24"/>
          <w:szCs w:val="24"/>
        </w:rPr>
        <w:t>В соответствии с требованиями Федерального государственного образовательного станда</w:t>
      </w:r>
      <w:r>
        <w:rPr>
          <w:rFonts w:eastAsia="Times New Roman"/>
          <w:sz w:val="24"/>
          <w:szCs w:val="24"/>
        </w:rPr>
        <w:t>р</w:t>
      </w:r>
      <w:r>
        <w:rPr>
          <w:rFonts w:eastAsia="Times New Roman"/>
          <w:sz w:val="24"/>
          <w:szCs w:val="24"/>
        </w:rPr>
        <w:t xml:space="preserve">та основного общего образования к результатам </w:t>
      </w:r>
      <w:proofErr w:type="gramStart"/>
      <w:r>
        <w:rPr>
          <w:rFonts w:eastAsia="Times New Roman"/>
          <w:sz w:val="24"/>
          <w:szCs w:val="24"/>
        </w:rPr>
        <w:t>предметной</w:t>
      </w:r>
      <w:proofErr w:type="gramEnd"/>
      <w:r>
        <w:rPr>
          <w:rFonts w:eastAsia="Times New Roman"/>
          <w:sz w:val="24"/>
          <w:szCs w:val="24"/>
        </w:rPr>
        <w:t xml:space="preserve"> </w:t>
      </w:r>
    </w:p>
    <w:p w:rsidR="0023649E" w:rsidRDefault="0023649E" w:rsidP="0023649E">
      <w:pPr>
        <w:spacing w:line="281" w:lineRule="auto"/>
        <w:ind w:right="420"/>
        <w:rPr>
          <w:sz w:val="20"/>
          <w:szCs w:val="20"/>
        </w:rPr>
      </w:pPr>
      <w:r>
        <w:rPr>
          <w:rFonts w:eastAsia="Times New Roman"/>
          <w:sz w:val="24"/>
          <w:szCs w:val="24"/>
        </w:rPr>
        <w:lastRenderedPageBreak/>
        <w:t>области «Технология», планируемые результаты освоения предмета «Технология» отраж</w:t>
      </w:r>
      <w:r>
        <w:rPr>
          <w:rFonts w:eastAsia="Times New Roman"/>
          <w:sz w:val="24"/>
          <w:szCs w:val="24"/>
        </w:rPr>
        <w:t>а</w:t>
      </w:r>
      <w:r>
        <w:rPr>
          <w:rFonts w:eastAsia="Times New Roman"/>
          <w:sz w:val="24"/>
          <w:szCs w:val="24"/>
        </w:rPr>
        <w:t>ют:</w:t>
      </w:r>
    </w:p>
    <w:p w:rsidR="0023649E" w:rsidRDefault="0023649E" w:rsidP="0023649E">
      <w:pPr>
        <w:spacing w:line="2" w:lineRule="exact"/>
        <w:rPr>
          <w:sz w:val="20"/>
          <w:szCs w:val="20"/>
        </w:rPr>
      </w:pPr>
    </w:p>
    <w:p w:rsidR="0023649E" w:rsidRDefault="0023649E" w:rsidP="0023649E">
      <w:pPr>
        <w:numPr>
          <w:ilvl w:val="0"/>
          <w:numId w:val="180"/>
        </w:numPr>
        <w:tabs>
          <w:tab w:val="left" w:pos="567"/>
          <w:tab w:val="left" w:pos="1394"/>
        </w:tabs>
        <w:spacing w:line="276" w:lineRule="auto"/>
        <w:ind w:right="420"/>
        <w:jc w:val="both"/>
        <w:rPr>
          <w:rFonts w:ascii="Symbol" w:eastAsia="Symbol" w:hAnsi="Symbol" w:cs="Symbol"/>
          <w:sz w:val="24"/>
          <w:szCs w:val="24"/>
        </w:rPr>
      </w:pPr>
      <w:r>
        <w:rPr>
          <w:rFonts w:eastAsia="Times New Roman"/>
          <w:sz w:val="24"/>
          <w:szCs w:val="24"/>
        </w:rPr>
        <w:t>осознание роли техники и технологий для прогрессивного развития общества; форм</w:t>
      </w:r>
      <w:r>
        <w:rPr>
          <w:rFonts w:eastAsia="Times New Roman"/>
          <w:sz w:val="24"/>
          <w:szCs w:val="24"/>
        </w:rPr>
        <w:t>и</w:t>
      </w:r>
      <w:r>
        <w:rPr>
          <w:rFonts w:eastAsia="Times New Roman"/>
          <w:sz w:val="24"/>
          <w:szCs w:val="24"/>
        </w:rPr>
        <w:t xml:space="preserve">рование целостного представления о </w:t>
      </w:r>
      <w:proofErr w:type="spellStart"/>
      <w:r>
        <w:rPr>
          <w:rFonts w:eastAsia="Times New Roman"/>
          <w:sz w:val="24"/>
          <w:szCs w:val="24"/>
        </w:rPr>
        <w:t>техносфере</w:t>
      </w:r>
      <w:proofErr w:type="spellEnd"/>
      <w:r>
        <w:rPr>
          <w:rFonts w:eastAsia="Times New Roman"/>
          <w:sz w:val="24"/>
          <w:szCs w:val="24"/>
        </w:rPr>
        <w:t>, сущности технологической кул</w:t>
      </w:r>
      <w:r>
        <w:rPr>
          <w:rFonts w:eastAsia="Times New Roman"/>
          <w:sz w:val="24"/>
          <w:szCs w:val="24"/>
        </w:rPr>
        <w:t>ь</w:t>
      </w:r>
      <w:r>
        <w:rPr>
          <w:rFonts w:eastAsia="Times New Roman"/>
          <w:sz w:val="24"/>
          <w:szCs w:val="24"/>
        </w:rPr>
        <w:t>туры и культуры труда; уяснение социальных и экологических последствий развития те</w:t>
      </w:r>
      <w:r>
        <w:rPr>
          <w:rFonts w:eastAsia="Times New Roman"/>
          <w:sz w:val="24"/>
          <w:szCs w:val="24"/>
        </w:rPr>
        <w:t>х</w:t>
      </w:r>
      <w:r>
        <w:rPr>
          <w:rFonts w:eastAsia="Times New Roman"/>
          <w:sz w:val="24"/>
          <w:szCs w:val="24"/>
        </w:rPr>
        <w:t>нологий промышленного и сельскохозяйственного производства, энергетики и транспорта;</w:t>
      </w:r>
    </w:p>
    <w:p w:rsidR="0023649E" w:rsidRDefault="0023649E" w:rsidP="0023649E">
      <w:pPr>
        <w:numPr>
          <w:ilvl w:val="0"/>
          <w:numId w:val="180"/>
        </w:numPr>
        <w:tabs>
          <w:tab w:val="left" w:pos="567"/>
          <w:tab w:val="left" w:pos="1394"/>
        </w:tabs>
        <w:spacing w:line="275" w:lineRule="auto"/>
        <w:ind w:right="420"/>
        <w:jc w:val="both"/>
        <w:rPr>
          <w:rFonts w:ascii="Symbol" w:eastAsia="Symbol" w:hAnsi="Symbol" w:cs="Symbol"/>
          <w:sz w:val="24"/>
          <w:szCs w:val="24"/>
        </w:rPr>
      </w:pPr>
      <w:r>
        <w:rPr>
          <w:rFonts w:eastAsia="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3649E" w:rsidRDefault="0023649E" w:rsidP="0023649E">
      <w:pPr>
        <w:numPr>
          <w:ilvl w:val="0"/>
          <w:numId w:val="180"/>
        </w:numPr>
        <w:tabs>
          <w:tab w:val="left" w:pos="567"/>
          <w:tab w:val="left" w:pos="1394"/>
        </w:tabs>
        <w:spacing w:line="272" w:lineRule="auto"/>
        <w:ind w:right="420"/>
        <w:rPr>
          <w:rFonts w:ascii="Symbol" w:eastAsia="Symbol" w:hAnsi="Symbol" w:cs="Symbol"/>
          <w:sz w:val="24"/>
          <w:szCs w:val="24"/>
        </w:rPr>
      </w:pPr>
      <w:r>
        <w:rPr>
          <w:rFonts w:eastAsia="Times New Roman"/>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rsidR="0023649E" w:rsidRDefault="0023649E" w:rsidP="0023649E">
      <w:pPr>
        <w:tabs>
          <w:tab w:val="left" w:pos="567"/>
        </w:tabs>
        <w:spacing w:line="1" w:lineRule="exact"/>
        <w:rPr>
          <w:rFonts w:ascii="Symbol" w:eastAsia="Symbol" w:hAnsi="Symbol" w:cs="Symbol"/>
          <w:sz w:val="24"/>
          <w:szCs w:val="24"/>
        </w:rPr>
      </w:pPr>
    </w:p>
    <w:p w:rsidR="0023649E" w:rsidRDefault="0023649E" w:rsidP="0023649E">
      <w:pPr>
        <w:numPr>
          <w:ilvl w:val="0"/>
          <w:numId w:val="180"/>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формирование умений устанавливать взаимосвязь знаний по разным учебным пре</w:t>
      </w:r>
      <w:r>
        <w:rPr>
          <w:rFonts w:eastAsia="Times New Roman"/>
          <w:sz w:val="24"/>
          <w:szCs w:val="24"/>
        </w:rPr>
        <w:t>д</w:t>
      </w:r>
      <w:r>
        <w:rPr>
          <w:rFonts w:eastAsia="Times New Roman"/>
          <w:sz w:val="24"/>
          <w:szCs w:val="24"/>
        </w:rPr>
        <w:t>метам для решения прикладных учебных задач;</w:t>
      </w:r>
    </w:p>
    <w:p w:rsidR="0023649E" w:rsidRDefault="0023649E" w:rsidP="0023649E">
      <w:pPr>
        <w:tabs>
          <w:tab w:val="left" w:pos="567"/>
        </w:tabs>
        <w:spacing w:line="2" w:lineRule="exact"/>
        <w:rPr>
          <w:rFonts w:ascii="Symbol" w:eastAsia="Symbol" w:hAnsi="Symbol" w:cs="Symbol"/>
          <w:sz w:val="24"/>
          <w:szCs w:val="24"/>
        </w:rPr>
      </w:pPr>
    </w:p>
    <w:p w:rsidR="0023649E" w:rsidRDefault="0023649E" w:rsidP="0023649E">
      <w:pPr>
        <w:numPr>
          <w:ilvl w:val="0"/>
          <w:numId w:val="180"/>
        </w:numPr>
        <w:tabs>
          <w:tab w:val="left" w:pos="567"/>
          <w:tab w:val="left" w:pos="1394"/>
        </w:tabs>
        <w:spacing w:line="275" w:lineRule="auto"/>
        <w:ind w:right="420"/>
        <w:jc w:val="both"/>
        <w:rPr>
          <w:rFonts w:ascii="Symbol" w:eastAsia="Symbol" w:hAnsi="Symbol" w:cs="Symbol"/>
          <w:sz w:val="24"/>
          <w:szCs w:val="24"/>
        </w:rPr>
      </w:pPr>
      <w:r>
        <w:rPr>
          <w:rFonts w:eastAsia="Times New Roman"/>
          <w:sz w:val="24"/>
          <w:szCs w:val="24"/>
        </w:rPr>
        <w:t>развитие умений применять технологии представления, преобразования и использ</w:t>
      </w:r>
      <w:r>
        <w:rPr>
          <w:rFonts w:eastAsia="Times New Roman"/>
          <w:sz w:val="24"/>
          <w:szCs w:val="24"/>
        </w:rPr>
        <w:t>о</w:t>
      </w:r>
      <w:r>
        <w:rPr>
          <w:rFonts w:eastAsia="Times New Roman"/>
          <w:sz w:val="24"/>
          <w:szCs w:val="24"/>
        </w:rPr>
        <w:t>вания информации, оценивать возможности и области применения средств и и</w:t>
      </w:r>
      <w:r>
        <w:rPr>
          <w:rFonts w:eastAsia="Times New Roman"/>
          <w:sz w:val="24"/>
          <w:szCs w:val="24"/>
        </w:rPr>
        <w:t>н</w:t>
      </w:r>
      <w:r>
        <w:rPr>
          <w:rFonts w:eastAsia="Times New Roman"/>
          <w:sz w:val="24"/>
          <w:szCs w:val="24"/>
        </w:rPr>
        <w:t>струментов ИКТ в современном производстве или сфере обслуживания;</w:t>
      </w:r>
    </w:p>
    <w:p w:rsidR="0023649E" w:rsidRDefault="0023649E" w:rsidP="0023649E">
      <w:pPr>
        <w:numPr>
          <w:ilvl w:val="0"/>
          <w:numId w:val="180"/>
        </w:numPr>
        <w:tabs>
          <w:tab w:val="left" w:pos="567"/>
          <w:tab w:val="left" w:pos="1394"/>
        </w:tabs>
        <w:spacing w:line="268" w:lineRule="auto"/>
        <w:ind w:right="420"/>
        <w:rPr>
          <w:rFonts w:ascii="Symbol" w:eastAsia="Symbol" w:hAnsi="Symbol" w:cs="Symbol"/>
          <w:sz w:val="24"/>
          <w:szCs w:val="24"/>
        </w:rPr>
      </w:pPr>
      <w:r>
        <w:rPr>
          <w:rFonts w:eastAsia="Times New Roman"/>
          <w:sz w:val="24"/>
          <w:szCs w:val="24"/>
        </w:rPr>
        <w:t>формирование представлений о мире профессий, связанных с изучаемыми технолог</w:t>
      </w:r>
      <w:r>
        <w:rPr>
          <w:rFonts w:eastAsia="Times New Roman"/>
          <w:sz w:val="24"/>
          <w:szCs w:val="24"/>
        </w:rPr>
        <w:t>и</w:t>
      </w:r>
      <w:r>
        <w:rPr>
          <w:rFonts w:eastAsia="Times New Roman"/>
          <w:sz w:val="24"/>
          <w:szCs w:val="24"/>
        </w:rPr>
        <w:t>ями, их востребованности на рынке труда.</w:t>
      </w:r>
    </w:p>
    <w:p w:rsidR="0023649E" w:rsidRDefault="0023649E" w:rsidP="0023649E">
      <w:pPr>
        <w:spacing w:line="1" w:lineRule="exact"/>
        <w:rPr>
          <w:rFonts w:ascii="Symbol" w:eastAsia="Symbol" w:hAnsi="Symbol" w:cs="Symbol"/>
          <w:sz w:val="24"/>
          <w:szCs w:val="24"/>
        </w:rPr>
      </w:pPr>
    </w:p>
    <w:p w:rsidR="0023649E" w:rsidRDefault="0023649E" w:rsidP="0023649E">
      <w:pPr>
        <w:spacing w:line="276" w:lineRule="auto"/>
        <w:ind w:right="420" w:firstLine="710"/>
        <w:jc w:val="both"/>
        <w:rPr>
          <w:rFonts w:ascii="Symbol" w:eastAsia="Symbol" w:hAnsi="Symbol" w:cs="Symbol"/>
          <w:sz w:val="24"/>
          <w:szCs w:val="24"/>
        </w:rPr>
      </w:pPr>
      <w:r>
        <w:rPr>
          <w:rFonts w:eastAsia="Times New Roman"/>
          <w:sz w:val="24"/>
          <w:szCs w:val="24"/>
        </w:rPr>
        <w:t>При формировании перечня планируемых результатов освоения предмета «Технол</w:t>
      </w:r>
      <w:r>
        <w:rPr>
          <w:rFonts w:eastAsia="Times New Roman"/>
          <w:sz w:val="24"/>
          <w:szCs w:val="24"/>
        </w:rPr>
        <w:t>о</w:t>
      </w:r>
      <w:r>
        <w:rPr>
          <w:rFonts w:eastAsia="Times New Roman"/>
          <w:sz w:val="24"/>
          <w:szCs w:val="24"/>
        </w:rPr>
        <w:t>гия» учтены требования Федерального государственного образовательного стандарта о</w:t>
      </w:r>
      <w:r>
        <w:rPr>
          <w:rFonts w:eastAsia="Times New Roman"/>
          <w:sz w:val="24"/>
          <w:szCs w:val="24"/>
        </w:rPr>
        <w:t>с</w:t>
      </w:r>
      <w:r>
        <w:rPr>
          <w:rFonts w:eastAsia="Times New Roman"/>
          <w:sz w:val="24"/>
          <w:szCs w:val="24"/>
        </w:rPr>
        <w:t xml:space="preserve">новного образования к личностным и </w:t>
      </w:r>
      <w:proofErr w:type="spellStart"/>
      <w:r>
        <w:rPr>
          <w:rFonts w:eastAsia="Times New Roman"/>
          <w:sz w:val="24"/>
          <w:szCs w:val="24"/>
        </w:rPr>
        <w:t>метапредметным</w:t>
      </w:r>
      <w:proofErr w:type="spellEnd"/>
      <w:r>
        <w:rPr>
          <w:rFonts w:eastAsia="Times New Roman"/>
          <w:sz w:val="24"/>
          <w:szCs w:val="24"/>
        </w:rPr>
        <w:t xml:space="preserve"> результатам и требования индив</w:t>
      </w:r>
      <w:r>
        <w:rPr>
          <w:rFonts w:eastAsia="Times New Roman"/>
          <w:sz w:val="24"/>
          <w:szCs w:val="24"/>
        </w:rPr>
        <w:t>и</w:t>
      </w:r>
      <w:r>
        <w:rPr>
          <w:rFonts w:eastAsia="Times New Roman"/>
          <w:sz w:val="24"/>
          <w:szCs w:val="24"/>
        </w:rPr>
        <w:t xml:space="preserve">дуализации обучения, в </w:t>
      </w:r>
      <w:proofErr w:type="gramStart"/>
      <w:r>
        <w:rPr>
          <w:rFonts w:eastAsia="Times New Roman"/>
          <w:sz w:val="24"/>
          <w:szCs w:val="24"/>
        </w:rPr>
        <w:t>связи</w:t>
      </w:r>
      <w:proofErr w:type="gramEnd"/>
      <w:r>
        <w:rPr>
          <w:rFonts w:eastAsia="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w:t>
      </w:r>
      <w:r>
        <w:rPr>
          <w:rFonts w:eastAsia="Times New Roman"/>
          <w:sz w:val="24"/>
          <w:szCs w:val="24"/>
        </w:rPr>
        <w:t>е</w:t>
      </w:r>
      <w:r>
        <w:rPr>
          <w:rFonts w:eastAsia="Times New Roman"/>
          <w:sz w:val="24"/>
          <w:szCs w:val="24"/>
        </w:rPr>
        <w:t>ны курсивом).</w:t>
      </w:r>
    </w:p>
    <w:p w:rsidR="0023649E" w:rsidRDefault="0023649E" w:rsidP="0023649E">
      <w:pPr>
        <w:spacing w:line="2" w:lineRule="exact"/>
        <w:rPr>
          <w:rFonts w:ascii="Symbol" w:eastAsia="Symbol" w:hAnsi="Symbol" w:cs="Symbol"/>
          <w:sz w:val="24"/>
          <w:szCs w:val="24"/>
        </w:rPr>
      </w:pPr>
    </w:p>
    <w:p w:rsidR="0023649E" w:rsidRDefault="0023649E" w:rsidP="0023649E">
      <w:pPr>
        <w:spacing w:line="275" w:lineRule="auto"/>
        <w:ind w:right="420" w:firstLine="710"/>
        <w:rPr>
          <w:rFonts w:ascii="Symbol" w:eastAsia="Symbol" w:hAnsi="Symbol" w:cs="Symbol"/>
          <w:sz w:val="24"/>
          <w:szCs w:val="24"/>
        </w:rPr>
      </w:pPr>
      <w:r>
        <w:rPr>
          <w:rFonts w:eastAsia="Times New Roman"/>
          <w:b/>
          <w:bCs/>
          <w:sz w:val="24"/>
          <w:szCs w:val="24"/>
        </w:rPr>
        <w:t>Результаты, заявленные образовательной программой «Технология» по блокам содержания</w:t>
      </w:r>
    </w:p>
    <w:p w:rsidR="0023649E" w:rsidRDefault="0023649E" w:rsidP="0023649E">
      <w:pPr>
        <w:spacing w:line="1" w:lineRule="exact"/>
        <w:rPr>
          <w:rFonts w:ascii="Symbol" w:eastAsia="Symbol" w:hAnsi="Symbol" w:cs="Symbol"/>
          <w:sz w:val="24"/>
          <w:szCs w:val="24"/>
        </w:rPr>
      </w:pPr>
    </w:p>
    <w:p w:rsidR="0023649E" w:rsidRDefault="0023649E" w:rsidP="0023649E">
      <w:pPr>
        <w:spacing w:line="275" w:lineRule="auto"/>
        <w:ind w:right="420" w:firstLine="710"/>
        <w:rPr>
          <w:rFonts w:ascii="Symbol" w:eastAsia="Symbol" w:hAnsi="Symbol" w:cs="Symbol"/>
          <w:sz w:val="24"/>
          <w:szCs w:val="24"/>
        </w:rPr>
      </w:pPr>
      <w:r>
        <w:rPr>
          <w:rFonts w:eastAsia="Times New Roman"/>
          <w:b/>
          <w:bCs/>
          <w:sz w:val="24"/>
          <w:szCs w:val="24"/>
        </w:rPr>
        <w:t>Современные материальные, информационные и гуманитарные технологии и перспективы их развития</w:t>
      </w:r>
    </w:p>
    <w:p w:rsidR="0023649E" w:rsidRDefault="0023649E" w:rsidP="0023649E">
      <w:pPr>
        <w:rPr>
          <w:rFonts w:ascii="Symbol" w:eastAsia="Symbol" w:hAnsi="Symbol" w:cs="Symbol"/>
          <w:sz w:val="24"/>
          <w:szCs w:val="24"/>
        </w:rPr>
      </w:pPr>
      <w:r>
        <w:rPr>
          <w:rFonts w:eastAsia="Times New Roman"/>
          <w:sz w:val="24"/>
          <w:szCs w:val="24"/>
        </w:rPr>
        <w:t>Выпускник научится:</w:t>
      </w:r>
    </w:p>
    <w:p w:rsidR="0023649E" w:rsidRDefault="0023649E" w:rsidP="0023649E">
      <w:pPr>
        <w:spacing w:line="54" w:lineRule="exact"/>
        <w:rPr>
          <w:rFonts w:ascii="Symbol" w:eastAsia="Symbol" w:hAnsi="Symbol" w:cs="Symbol"/>
          <w:sz w:val="24"/>
          <w:szCs w:val="24"/>
        </w:rPr>
      </w:pPr>
    </w:p>
    <w:p w:rsidR="0023649E" w:rsidRDefault="0023649E" w:rsidP="0023649E">
      <w:pPr>
        <w:numPr>
          <w:ilvl w:val="0"/>
          <w:numId w:val="180"/>
        </w:numPr>
        <w:tabs>
          <w:tab w:val="left" w:pos="567"/>
          <w:tab w:val="left" w:pos="1394"/>
        </w:tabs>
        <w:spacing w:line="275" w:lineRule="auto"/>
        <w:ind w:right="420"/>
        <w:jc w:val="both"/>
        <w:rPr>
          <w:rFonts w:ascii="Symbol" w:eastAsia="Symbol" w:hAnsi="Symbol" w:cs="Symbol"/>
          <w:sz w:val="24"/>
          <w:szCs w:val="24"/>
        </w:rPr>
      </w:pPr>
      <w:r>
        <w:rPr>
          <w:rFonts w:eastAsia="Times New Roman"/>
          <w:sz w:val="24"/>
          <w:szCs w:val="24"/>
        </w:rPr>
        <w:t>называть и характеризовать актуальные управленческие, медицинские, информац</w:t>
      </w:r>
      <w:r>
        <w:rPr>
          <w:rFonts w:eastAsia="Times New Roman"/>
          <w:sz w:val="24"/>
          <w:szCs w:val="24"/>
        </w:rPr>
        <w:t>и</w:t>
      </w:r>
      <w:r>
        <w:rPr>
          <w:rFonts w:eastAsia="Times New Roman"/>
          <w:sz w:val="24"/>
          <w:szCs w:val="24"/>
        </w:rPr>
        <w:t>онные технологии, технологии производства и обработки материалов, машин</w:t>
      </w:r>
      <w:r>
        <w:rPr>
          <w:rFonts w:eastAsia="Times New Roman"/>
          <w:sz w:val="24"/>
          <w:szCs w:val="24"/>
        </w:rPr>
        <w:t>о</w:t>
      </w:r>
      <w:r>
        <w:rPr>
          <w:rFonts w:eastAsia="Times New Roman"/>
          <w:sz w:val="24"/>
          <w:szCs w:val="24"/>
        </w:rPr>
        <w:t xml:space="preserve">строения, биотехнологии, </w:t>
      </w:r>
      <w:proofErr w:type="spellStart"/>
      <w:r>
        <w:rPr>
          <w:rFonts w:eastAsia="Times New Roman"/>
          <w:sz w:val="24"/>
          <w:szCs w:val="24"/>
        </w:rPr>
        <w:t>нанотехнологии</w:t>
      </w:r>
      <w:proofErr w:type="spellEnd"/>
      <w:r>
        <w:rPr>
          <w:rFonts w:eastAsia="Times New Roman"/>
          <w:sz w:val="24"/>
          <w:szCs w:val="24"/>
        </w:rPr>
        <w:t>;</w:t>
      </w:r>
    </w:p>
    <w:p w:rsidR="0023649E" w:rsidRDefault="0023649E" w:rsidP="0023649E">
      <w:pPr>
        <w:numPr>
          <w:ilvl w:val="0"/>
          <w:numId w:val="180"/>
        </w:numPr>
        <w:tabs>
          <w:tab w:val="left" w:pos="567"/>
          <w:tab w:val="left" w:pos="1394"/>
        </w:tabs>
        <w:spacing w:line="275" w:lineRule="auto"/>
        <w:ind w:right="420"/>
        <w:jc w:val="both"/>
        <w:rPr>
          <w:rFonts w:ascii="Symbol" w:eastAsia="Symbol" w:hAnsi="Symbol" w:cs="Symbol"/>
          <w:sz w:val="24"/>
          <w:szCs w:val="24"/>
        </w:rPr>
      </w:pPr>
      <w:r>
        <w:rPr>
          <w:rFonts w:eastAsia="Times New Roman"/>
          <w:sz w:val="24"/>
          <w:szCs w:val="24"/>
        </w:rPr>
        <w:t>называть и характеризовать перспективные управленческие, медицинские, информ</w:t>
      </w:r>
      <w:r>
        <w:rPr>
          <w:rFonts w:eastAsia="Times New Roman"/>
          <w:sz w:val="24"/>
          <w:szCs w:val="24"/>
        </w:rPr>
        <w:t>а</w:t>
      </w:r>
      <w:r>
        <w:rPr>
          <w:rFonts w:eastAsia="Times New Roman"/>
          <w:sz w:val="24"/>
          <w:szCs w:val="24"/>
        </w:rPr>
        <w:t>ционные технологии, технологии производства и обработки материалов, машин</w:t>
      </w:r>
      <w:r>
        <w:rPr>
          <w:rFonts w:eastAsia="Times New Roman"/>
          <w:sz w:val="24"/>
          <w:szCs w:val="24"/>
        </w:rPr>
        <w:t>о</w:t>
      </w:r>
      <w:r>
        <w:rPr>
          <w:rFonts w:eastAsia="Times New Roman"/>
          <w:sz w:val="24"/>
          <w:szCs w:val="24"/>
        </w:rPr>
        <w:t xml:space="preserve">строения, биотехнологии, </w:t>
      </w:r>
      <w:proofErr w:type="spellStart"/>
      <w:r>
        <w:rPr>
          <w:rFonts w:eastAsia="Times New Roman"/>
          <w:sz w:val="24"/>
          <w:szCs w:val="24"/>
        </w:rPr>
        <w:t>нанотехнологии</w:t>
      </w:r>
      <w:proofErr w:type="spellEnd"/>
      <w:r>
        <w:rPr>
          <w:rFonts w:eastAsia="Times New Roman"/>
          <w:sz w:val="24"/>
          <w:szCs w:val="24"/>
        </w:rPr>
        <w:t>;</w:t>
      </w:r>
    </w:p>
    <w:p w:rsidR="0023649E" w:rsidRDefault="0023649E" w:rsidP="0023649E">
      <w:pPr>
        <w:numPr>
          <w:ilvl w:val="0"/>
          <w:numId w:val="180"/>
        </w:numPr>
        <w:tabs>
          <w:tab w:val="left" w:pos="567"/>
          <w:tab w:val="left" w:pos="1394"/>
        </w:tabs>
        <w:spacing w:line="275" w:lineRule="auto"/>
        <w:ind w:right="420"/>
        <w:jc w:val="both"/>
        <w:rPr>
          <w:rFonts w:ascii="Symbol" w:eastAsia="Symbol" w:hAnsi="Symbol" w:cs="Symbol"/>
          <w:sz w:val="24"/>
          <w:szCs w:val="24"/>
        </w:rPr>
      </w:pPr>
      <w:proofErr w:type="spellStart"/>
      <w:r>
        <w:rPr>
          <w:rFonts w:eastAsia="Times New Roman"/>
          <w:sz w:val="24"/>
          <w:szCs w:val="24"/>
        </w:rPr>
        <w:t>объясняеть</w:t>
      </w:r>
      <w:proofErr w:type="spellEnd"/>
      <w:r>
        <w:rPr>
          <w:rFonts w:eastAsia="Times New Roman"/>
          <w:sz w:val="24"/>
          <w:szCs w:val="24"/>
        </w:rPr>
        <w:t xml:space="preserve"> на произвольно избранных примерах принципиальные отличия совреме</w:t>
      </w:r>
      <w:r>
        <w:rPr>
          <w:rFonts w:eastAsia="Times New Roman"/>
          <w:sz w:val="24"/>
          <w:szCs w:val="24"/>
        </w:rPr>
        <w:t>н</w:t>
      </w:r>
      <w:r>
        <w:rPr>
          <w:rFonts w:eastAsia="Times New Roman"/>
          <w:sz w:val="24"/>
          <w:szCs w:val="24"/>
        </w:rPr>
        <w:t>ных технологий производства материальных продуктов от традиционных технологий, св</w:t>
      </w:r>
      <w:r>
        <w:rPr>
          <w:rFonts w:eastAsia="Times New Roman"/>
          <w:sz w:val="24"/>
          <w:szCs w:val="24"/>
        </w:rPr>
        <w:t>я</w:t>
      </w:r>
      <w:r>
        <w:rPr>
          <w:rFonts w:eastAsia="Times New Roman"/>
          <w:sz w:val="24"/>
          <w:szCs w:val="24"/>
        </w:rPr>
        <w:t xml:space="preserve">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w:t>
      </w:r>
      <w:proofErr w:type="spellStart"/>
      <w:r>
        <w:rPr>
          <w:rFonts w:eastAsia="Times New Roman"/>
          <w:sz w:val="24"/>
          <w:szCs w:val="24"/>
        </w:rPr>
        <w:t>ихтехнолог</w:t>
      </w:r>
      <w:r>
        <w:rPr>
          <w:rFonts w:eastAsia="Times New Roman"/>
          <w:sz w:val="24"/>
          <w:szCs w:val="24"/>
        </w:rPr>
        <w:t>и</w:t>
      </w:r>
      <w:r>
        <w:rPr>
          <w:rFonts w:eastAsia="Times New Roman"/>
          <w:sz w:val="24"/>
          <w:szCs w:val="24"/>
        </w:rPr>
        <w:t>ческойчистоты</w:t>
      </w:r>
      <w:proofErr w:type="spellEnd"/>
      <w:r>
        <w:rPr>
          <w:rFonts w:eastAsia="Times New Roman"/>
          <w:sz w:val="24"/>
          <w:szCs w:val="24"/>
        </w:rPr>
        <w:t>;</w:t>
      </w:r>
    </w:p>
    <w:p w:rsidR="0023649E" w:rsidRDefault="0023649E" w:rsidP="0023649E">
      <w:pPr>
        <w:tabs>
          <w:tab w:val="left" w:pos="567"/>
        </w:tabs>
        <w:spacing w:line="1" w:lineRule="exact"/>
        <w:rPr>
          <w:rFonts w:ascii="Symbol" w:eastAsia="Symbol" w:hAnsi="Symbol" w:cs="Symbol"/>
          <w:sz w:val="24"/>
          <w:szCs w:val="24"/>
        </w:rPr>
      </w:pPr>
    </w:p>
    <w:p w:rsidR="0023649E" w:rsidRDefault="0023649E" w:rsidP="0023649E">
      <w:pPr>
        <w:numPr>
          <w:ilvl w:val="0"/>
          <w:numId w:val="180"/>
        </w:numPr>
        <w:tabs>
          <w:tab w:val="left" w:pos="567"/>
          <w:tab w:val="left" w:pos="1394"/>
        </w:tabs>
        <w:spacing w:line="269" w:lineRule="auto"/>
        <w:ind w:right="420"/>
        <w:rPr>
          <w:rFonts w:ascii="Symbol" w:eastAsia="Symbol" w:hAnsi="Symbol" w:cs="Symbol"/>
          <w:sz w:val="24"/>
          <w:szCs w:val="24"/>
        </w:rPr>
      </w:pPr>
      <w:r>
        <w:rPr>
          <w:rFonts w:eastAsia="Times New Roman"/>
          <w:sz w:val="24"/>
          <w:szCs w:val="24"/>
        </w:rPr>
        <w:t>проводить мониторинг развития технологий произвольно избранной отрасли на осн</w:t>
      </w:r>
      <w:r>
        <w:rPr>
          <w:rFonts w:eastAsia="Times New Roman"/>
          <w:sz w:val="24"/>
          <w:szCs w:val="24"/>
        </w:rPr>
        <w:t>о</w:t>
      </w:r>
      <w:r>
        <w:rPr>
          <w:rFonts w:eastAsia="Times New Roman"/>
          <w:sz w:val="24"/>
          <w:szCs w:val="24"/>
        </w:rPr>
        <w:t>ве работы с информационными источниками различных видов.</w:t>
      </w:r>
    </w:p>
    <w:p w:rsidR="0023649E" w:rsidRDefault="0023649E" w:rsidP="0023649E">
      <w:pPr>
        <w:rPr>
          <w:rFonts w:eastAsia="Times New Roman"/>
          <w:b/>
          <w:bCs/>
          <w:sz w:val="24"/>
          <w:szCs w:val="24"/>
        </w:rPr>
      </w:pPr>
    </w:p>
    <w:p w:rsidR="0023649E" w:rsidRDefault="0023649E" w:rsidP="0023649E">
      <w:pPr>
        <w:rPr>
          <w:rFonts w:eastAsia="Times New Roman"/>
          <w:b/>
          <w:bCs/>
          <w:sz w:val="24"/>
          <w:szCs w:val="24"/>
        </w:rPr>
      </w:pPr>
    </w:p>
    <w:p w:rsidR="0023649E" w:rsidRDefault="0023649E" w:rsidP="0023649E">
      <w:pPr>
        <w:rPr>
          <w:rFonts w:eastAsia="Times New Roman"/>
          <w:b/>
          <w:bCs/>
          <w:sz w:val="24"/>
          <w:szCs w:val="24"/>
        </w:rPr>
      </w:pPr>
    </w:p>
    <w:p w:rsidR="0023649E" w:rsidRDefault="0023649E" w:rsidP="0023649E">
      <w:pPr>
        <w:rPr>
          <w:rFonts w:eastAsia="Times New Roman"/>
          <w:b/>
          <w:bCs/>
          <w:sz w:val="24"/>
          <w:szCs w:val="24"/>
        </w:rPr>
      </w:pPr>
    </w:p>
    <w:p w:rsidR="0023649E" w:rsidRDefault="0023649E" w:rsidP="0023649E">
      <w:pPr>
        <w:rPr>
          <w:rFonts w:eastAsia="Times New Roman"/>
          <w:b/>
          <w:bCs/>
          <w:sz w:val="24"/>
          <w:szCs w:val="24"/>
        </w:rPr>
      </w:pPr>
      <w:r>
        <w:rPr>
          <w:rFonts w:eastAsia="Times New Roman"/>
          <w:b/>
          <w:bCs/>
          <w:sz w:val="24"/>
          <w:szCs w:val="24"/>
        </w:rPr>
        <w:lastRenderedPageBreak/>
        <w:t>Выпускник получит возможность научиться:</w:t>
      </w:r>
    </w:p>
    <w:p w:rsidR="0023649E" w:rsidRDefault="0023649E" w:rsidP="0023649E">
      <w:pPr>
        <w:rPr>
          <w:rFonts w:ascii="Symbol" w:eastAsia="Symbol" w:hAnsi="Symbol" w:cs="Symbol"/>
          <w:sz w:val="24"/>
          <w:szCs w:val="24"/>
        </w:rPr>
      </w:pPr>
      <w:r>
        <w:rPr>
          <w:rFonts w:eastAsia="Times New Roman"/>
          <w:i/>
          <w:iCs/>
          <w:sz w:val="24"/>
          <w:szCs w:val="24"/>
        </w:rPr>
        <w:t>приводить рассуждения, содержащие аргументированные оценки и прогнозы развития техн</w:t>
      </w:r>
      <w:r>
        <w:rPr>
          <w:rFonts w:eastAsia="Times New Roman"/>
          <w:i/>
          <w:iCs/>
          <w:sz w:val="24"/>
          <w:szCs w:val="24"/>
        </w:rPr>
        <w:t>о</w:t>
      </w:r>
      <w:r>
        <w:rPr>
          <w:rFonts w:eastAsia="Times New Roman"/>
          <w:i/>
          <w:iCs/>
          <w:sz w:val="24"/>
          <w:szCs w:val="24"/>
        </w:rPr>
        <w:t>логий в сферах медицины, производства и обработки материалов, машиностроения, произво</w:t>
      </w:r>
      <w:r>
        <w:rPr>
          <w:rFonts w:eastAsia="Times New Roman"/>
          <w:i/>
          <w:iCs/>
          <w:sz w:val="24"/>
          <w:szCs w:val="24"/>
        </w:rPr>
        <w:t>д</w:t>
      </w:r>
      <w:r>
        <w:rPr>
          <w:rFonts w:eastAsia="Times New Roman"/>
          <w:i/>
          <w:iCs/>
          <w:sz w:val="24"/>
          <w:szCs w:val="24"/>
        </w:rPr>
        <w:t>ства продуктов питания, сервиса, инфо</w:t>
      </w:r>
      <w:r>
        <w:rPr>
          <w:rFonts w:eastAsia="Times New Roman"/>
          <w:i/>
          <w:iCs/>
          <w:sz w:val="24"/>
          <w:szCs w:val="24"/>
        </w:rPr>
        <w:t>р</w:t>
      </w:r>
      <w:r>
        <w:rPr>
          <w:rFonts w:eastAsia="Times New Roman"/>
          <w:i/>
          <w:iCs/>
          <w:sz w:val="24"/>
          <w:szCs w:val="24"/>
        </w:rPr>
        <w:t>мационной сфере.</w:t>
      </w:r>
    </w:p>
    <w:p w:rsidR="0023649E" w:rsidRDefault="0023649E" w:rsidP="0023649E">
      <w:pPr>
        <w:spacing w:line="1" w:lineRule="exact"/>
        <w:rPr>
          <w:rFonts w:ascii="Symbol" w:eastAsia="Symbol" w:hAnsi="Symbol" w:cs="Symbol"/>
          <w:sz w:val="24"/>
          <w:szCs w:val="24"/>
        </w:rPr>
      </w:pPr>
    </w:p>
    <w:p w:rsidR="0023649E" w:rsidRDefault="0023649E" w:rsidP="0023649E">
      <w:pPr>
        <w:spacing w:line="275" w:lineRule="auto"/>
        <w:ind w:right="420" w:firstLine="710"/>
        <w:rPr>
          <w:rFonts w:ascii="Symbol" w:eastAsia="Symbol" w:hAnsi="Symbol" w:cs="Symbol"/>
          <w:sz w:val="24"/>
          <w:szCs w:val="24"/>
        </w:rPr>
      </w:pPr>
      <w:r>
        <w:rPr>
          <w:rFonts w:eastAsia="Times New Roman"/>
          <w:b/>
          <w:bCs/>
          <w:sz w:val="24"/>
          <w:szCs w:val="24"/>
        </w:rPr>
        <w:t>Формирование технологической культуры и проектно-технологического мы</w:t>
      </w:r>
      <w:r>
        <w:rPr>
          <w:rFonts w:eastAsia="Times New Roman"/>
          <w:b/>
          <w:bCs/>
          <w:sz w:val="24"/>
          <w:szCs w:val="24"/>
        </w:rPr>
        <w:t>ш</w:t>
      </w:r>
      <w:r>
        <w:rPr>
          <w:rFonts w:eastAsia="Times New Roman"/>
          <w:b/>
          <w:bCs/>
          <w:sz w:val="24"/>
          <w:szCs w:val="24"/>
        </w:rPr>
        <w:t xml:space="preserve">ления </w:t>
      </w:r>
      <w:proofErr w:type="gramStart"/>
      <w:r>
        <w:rPr>
          <w:rFonts w:eastAsia="Times New Roman"/>
          <w:b/>
          <w:bCs/>
          <w:sz w:val="24"/>
          <w:szCs w:val="24"/>
        </w:rPr>
        <w:t>обучающихся</w:t>
      </w:r>
      <w:proofErr w:type="gramEnd"/>
    </w:p>
    <w:p w:rsidR="0023649E" w:rsidRDefault="0023649E" w:rsidP="0023649E">
      <w:pPr>
        <w:rPr>
          <w:rFonts w:ascii="Symbol" w:eastAsia="Symbol" w:hAnsi="Symbol" w:cs="Symbol"/>
          <w:sz w:val="24"/>
          <w:szCs w:val="24"/>
        </w:rPr>
      </w:pPr>
      <w:r>
        <w:rPr>
          <w:rFonts w:eastAsia="Times New Roman"/>
          <w:sz w:val="24"/>
          <w:szCs w:val="24"/>
        </w:rPr>
        <w:t>Выпускник научится:</w:t>
      </w:r>
    </w:p>
    <w:p w:rsidR="0023649E" w:rsidRDefault="0023649E" w:rsidP="0023649E">
      <w:pPr>
        <w:spacing w:line="59" w:lineRule="exact"/>
        <w:rPr>
          <w:rFonts w:ascii="Symbol" w:eastAsia="Symbol" w:hAnsi="Symbol" w:cs="Symbol"/>
          <w:sz w:val="24"/>
          <w:szCs w:val="24"/>
        </w:rPr>
      </w:pPr>
    </w:p>
    <w:p w:rsidR="0023649E" w:rsidRDefault="0023649E" w:rsidP="00562084">
      <w:pPr>
        <w:numPr>
          <w:ilvl w:val="1"/>
          <w:numId w:val="181"/>
        </w:numPr>
        <w:tabs>
          <w:tab w:val="left" w:pos="567"/>
          <w:tab w:val="left" w:pos="1394"/>
        </w:tabs>
        <w:spacing w:line="272" w:lineRule="auto"/>
        <w:ind w:right="420"/>
        <w:rPr>
          <w:rFonts w:ascii="Symbol" w:eastAsia="Symbol" w:hAnsi="Symbol" w:cs="Symbol"/>
          <w:sz w:val="24"/>
          <w:szCs w:val="24"/>
        </w:rPr>
      </w:pPr>
      <w:r>
        <w:rPr>
          <w:rFonts w:eastAsia="Times New Roman"/>
          <w:sz w:val="24"/>
          <w:szCs w:val="24"/>
        </w:rPr>
        <w:t>следовать технологии, в том числе в процессе изготовления субъективно нового пр</w:t>
      </w:r>
      <w:r>
        <w:rPr>
          <w:rFonts w:eastAsia="Times New Roman"/>
          <w:sz w:val="24"/>
          <w:szCs w:val="24"/>
        </w:rPr>
        <w:t>о</w:t>
      </w:r>
      <w:r>
        <w:rPr>
          <w:rFonts w:eastAsia="Times New Roman"/>
          <w:sz w:val="24"/>
          <w:szCs w:val="24"/>
        </w:rPr>
        <w:t>дукта;</w:t>
      </w:r>
    </w:p>
    <w:p w:rsidR="0023649E" w:rsidRDefault="0023649E" w:rsidP="00562084">
      <w:pPr>
        <w:tabs>
          <w:tab w:val="left" w:pos="567"/>
        </w:tabs>
        <w:spacing w:line="2" w:lineRule="exact"/>
        <w:rPr>
          <w:rFonts w:ascii="Symbol" w:eastAsia="Symbol" w:hAnsi="Symbol" w:cs="Symbol"/>
          <w:sz w:val="24"/>
          <w:szCs w:val="24"/>
        </w:rPr>
      </w:pPr>
    </w:p>
    <w:p w:rsidR="0023649E" w:rsidRDefault="0023649E" w:rsidP="00562084">
      <w:pPr>
        <w:numPr>
          <w:ilvl w:val="1"/>
          <w:numId w:val="181"/>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 xml:space="preserve">оценивать условия применимости </w:t>
      </w:r>
      <w:proofErr w:type="gramStart"/>
      <w:r>
        <w:rPr>
          <w:rFonts w:eastAsia="Times New Roman"/>
          <w:sz w:val="24"/>
          <w:szCs w:val="24"/>
        </w:rPr>
        <w:t>технологии</w:t>
      </w:r>
      <w:proofErr w:type="gramEnd"/>
      <w:r>
        <w:rPr>
          <w:rFonts w:eastAsia="Times New Roman"/>
          <w:sz w:val="24"/>
          <w:szCs w:val="24"/>
        </w:rPr>
        <w:t xml:space="preserve"> в том числе с позиций эколог</w:t>
      </w:r>
      <w:r>
        <w:rPr>
          <w:rFonts w:eastAsia="Times New Roman"/>
          <w:sz w:val="24"/>
          <w:szCs w:val="24"/>
        </w:rPr>
        <w:t>и</w:t>
      </w:r>
      <w:r>
        <w:rPr>
          <w:rFonts w:eastAsia="Times New Roman"/>
          <w:sz w:val="24"/>
          <w:szCs w:val="24"/>
        </w:rPr>
        <w:t>ческой защищенности;</w:t>
      </w:r>
    </w:p>
    <w:p w:rsidR="0023649E" w:rsidRDefault="0023649E" w:rsidP="00562084">
      <w:pPr>
        <w:tabs>
          <w:tab w:val="left" w:pos="567"/>
        </w:tabs>
        <w:spacing w:line="2" w:lineRule="exact"/>
        <w:rPr>
          <w:rFonts w:ascii="Symbol" w:eastAsia="Symbol" w:hAnsi="Symbol" w:cs="Symbol"/>
          <w:sz w:val="24"/>
          <w:szCs w:val="24"/>
        </w:rPr>
      </w:pPr>
    </w:p>
    <w:p w:rsidR="0023649E" w:rsidRDefault="0023649E" w:rsidP="00562084">
      <w:pPr>
        <w:numPr>
          <w:ilvl w:val="1"/>
          <w:numId w:val="181"/>
        </w:numPr>
        <w:tabs>
          <w:tab w:val="left" w:pos="567"/>
          <w:tab w:val="left" w:pos="1400"/>
        </w:tabs>
        <w:rPr>
          <w:rFonts w:ascii="Symbol" w:eastAsia="Symbol" w:hAnsi="Symbol" w:cs="Symbol"/>
          <w:sz w:val="24"/>
          <w:szCs w:val="24"/>
        </w:rPr>
      </w:pPr>
      <w:r>
        <w:rPr>
          <w:rFonts w:eastAsia="Times New Roman"/>
          <w:sz w:val="24"/>
          <w:szCs w:val="24"/>
        </w:rPr>
        <w:t>прогнозировать по известной технологии выходы (характеристики продукта)</w:t>
      </w:r>
    </w:p>
    <w:p w:rsidR="0023649E" w:rsidRDefault="0023649E" w:rsidP="00562084">
      <w:pPr>
        <w:tabs>
          <w:tab w:val="left" w:pos="567"/>
        </w:tabs>
        <w:spacing w:line="27" w:lineRule="exact"/>
        <w:rPr>
          <w:rFonts w:ascii="Symbol" w:eastAsia="Symbol" w:hAnsi="Symbol" w:cs="Symbol"/>
          <w:sz w:val="24"/>
          <w:szCs w:val="24"/>
        </w:rPr>
      </w:pPr>
    </w:p>
    <w:p w:rsidR="0023649E" w:rsidRDefault="0023649E" w:rsidP="00562084">
      <w:pPr>
        <w:numPr>
          <w:ilvl w:val="0"/>
          <w:numId w:val="181"/>
        </w:numPr>
        <w:tabs>
          <w:tab w:val="left" w:pos="567"/>
          <w:tab w:val="left" w:pos="650"/>
        </w:tabs>
        <w:spacing w:line="279" w:lineRule="auto"/>
        <w:ind w:right="420"/>
        <w:jc w:val="both"/>
        <w:rPr>
          <w:rFonts w:eastAsia="Times New Roman"/>
          <w:sz w:val="24"/>
          <w:szCs w:val="24"/>
        </w:rPr>
      </w:pPr>
      <w:r>
        <w:rPr>
          <w:rFonts w:eastAsia="Times New Roman"/>
          <w:sz w:val="24"/>
          <w:szCs w:val="24"/>
        </w:rPr>
        <w:t>зависимости от изменения входов / параметров / ресурсов, проверяет прогнозы опы</w:t>
      </w:r>
      <w:r>
        <w:rPr>
          <w:rFonts w:eastAsia="Times New Roman"/>
          <w:sz w:val="24"/>
          <w:szCs w:val="24"/>
        </w:rPr>
        <w:t>т</w:t>
      </w:r>
      <w:r>
        <w:rPr>
          <w:rFonts w:eastAsia="Times New Roman"/>
          <w:sz w:val="24"/>
          <w:szCs w:val="24"/>
        </w:rPr>
        <w:t>но-экспериментальным путем, в том числе самостоятельно планируя такого рода экспер</w:t>
      </w:r>
      <w:r>
        <w:rPr>
          <w:rFonts w:eastAsia="Times New Roman"/>
          <w:sz w:val="24"/>
          <w:szCs w:val="24"/>
        </w:rPr>
        <w:t>и</w:t>
      </w:r>
      <w:r>
        <w:rPr>
          <w:rFonts w:eastAsia="Times New Roman"/>
          <w:sz w:val="24"/>
          <w:szCs w:val="24"/>
        </w:rPr>
        <w:t>менты;</w:t>
      </w:r>
    </w:p>
    <w:p w:rsidR="0023649E" w:rsidRDefault="0023649E" w:rsidP="00562084">
      <w:pPr>
        <w:tabs>
          <w:tab w:val="left" w:pos="567"/>
        </w:tabs>
        <w:spacing w:line="2" w:lineRule="exact"/>
        <w:rPr>
          <w:rFonts w:eastAsia="Times New Roman"/>
          <w:sz w:val="24"/>
          <w:szCs w:val="24"/>
        </w:rPr>
      </w:pPr>
    </w:p>
    <w:p w:rsidR="0023649E" w:rsidRDefault="0023649E" w:rsidP="00562084">
      <w:pPr>
        <w:numPr>
          <w:ilvl w:val="1"/>
          <w:numId w:val="181"/>
        </w:numPr>
        <w:tabs>
          <w:tab w:val="left" w:pos="567"/>
          <w:tab w:val="left" w:pos="1400"/>
        </w:tabs>
        <w:rPr>
          <w:rFonts w:ascii="Symbol" w:eastAsia="Symbol" w:hAnsi="Symbol" w:cs="Symbol"/>
          <w:sz w:val="24"/>
          <w:szCs w:val="24"/>
        </w:rPr>
      </w:pPr>
      <w:proofErr w:type="gramStart"/>
      <w:r>
        <w:rPr>
          <w:rFonts w:eastAsia="Times New Roman"/>
          <w:sz w:val="24"/>
          <w:szCs w:val="24"/>
        </w:rPr>
        <w:t>в зависимости от ситуации оптимизировать базовые технологии (</w:t>
      </w:r>
      <w:proofErr w:type="spellStart"/>
      <w:r>
        <w:rPr>
          <w:rFonts w:eastAsia="Times New Roman"/>
          <w:sz w:val="24"/>
          <w:szCs w:val="24"/>
        </w:rPr>
        <w:t>затратность</w:t>
      </w:r>
      <w:proofErr w:type="spellEnd"/>
      <w:proofErr w:type="gramEnd"/>
    </w:p>
    <w:p w:rsidR="0023649E" w:rsidRDefault="0023649E" w:rsidP="00562084">
      <w:pPr>
        <w:tabs>
          <w:tab w:val="left" w:pos="567"/>
        </w:tabs>
        <w:spacing w:line="27" w:lineRule="exact"/>
        <w:rPr>
          <w:rFonts w:ascii="Symbol" w:eastAsia="Symbol" w:hAnsi="Symbol" w:cs="Symbol"/>
          <w:sz w:val="24"/>
          <w:szCs w:val="24"/>
        </w:rPr>
      </w:pPr>
    </w:p>
    <w:p w:rsidR="0023649E" w:rsidRDefault="0023649E" w:rsidP="00562084">
      <w:pPr>
        <w:tabs>
          <w:tab w:val="left" w:pos="567"/>
        </w:tabs>
        <w:spacing w:line="279" w:lineRule="auto"/>
        <w:ind w:right="420"/>
        <w:jc w:val="both"/>
        <w:rPr>
          <w:rFonts w:ascii="Symbol" w:eastAsia="Symbol" w:hAnsi="Symbol" w:cs="Symbol"/>
          <w:sz w:val="24"/>
          <w:szCs w:val="24"/>
        </w:rPr>
      </w:pPr>
      <w:r>
        <w:rPr>
          <w:rFonts w:eastAsia="Times New Roman"/>
          <w:sz w:val="24"/>
          <w:szCs w:val="24"/>
        </w:rPr>
        <w:t>–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3649E" w:rsidRDefault="0023649E" w:rsidP="00562084">
      <w:pPr>
        <w:tabs>
          <w:tab w:val="left" w:pos="567"/>
        </w:tabs>
        <w:spacing w:line="2" w:lineRule="exact"/>
        <w:rPr>
          <w:rFonts w:ascii="Symbol" w:eastAsia="Symbol" w:hAnsi="Symbol" w:cs="Symbol"/>
          <w:sz w:val="24"/>
          <w:szCs w:val="24"/>
        </w:rPr>
      </w:pPr>
    </w:p>
    <w:p w:rsidR="0023649E" w:rsidRDefault="0023649E" w:rsidP="00562084">
      <w:pPr>
        <w:numPr>
          <w:ilvl w:val="1"/>
          <w:numId w:val="181"/>
        </w:numPr>
        <w:tabs>
          <w:tab w:val="left" w:pos="567"/>
          <w:tab w:val="left" w:pos="1400"/>
        </w:tabs>
        <w:rPr>
          <w:rFonts w:ascii="Symbol" w:eastAsia="Symbol" w:hAnsi="Symbol" w:cs="Symbol"/>
          <w:sz w:val="24"/>
          <w:szCs w:val="24"/>
        </w:rPr>
      </w:pPr>
      <w:r>
        <w:rPr>
          <w:rFonts w:eastAsia="Times New Roman"/>
          <w:sz w:val="24"/>
          <w:szCs w:val="24"/>
        </w:rPr>
        <w:t>проводить оценку и испытание полученного продукта;</w:t>
      </w:r>
    </w:p>
    <w:p w:rsidR="0023649E" w:rsidRDefault="0023649E" w:rsidP="00562084">
      <w:pPr>
        <w:tabs>
          <w:tab w:val="left" w:pos="567"/>
        </w:tabs>
        <w:spacing w:line="41" w:lineRule="exact"/>
        <w:rPr>
          <w:rFonts w:ascii="Symbol" w:eastAsia="Symbol" w:hAnsi="Symbol" w:cs="Symbol"/>
          <w:sz w:val="24"/>
          <w:szCs w:val="24"/>
        </w:rPr>
      </w:pPr>
    </w:p>
    <w:p w:rsidR="0023649E" w:rsidRDefault="0023649E" w:rsidP="00562084">
      <w:pPr>
        <w:numPr>
          <w:ilvl w:val="1"/>
          <w:numId w:val="181"/>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проводить анализ потребностей в тех или иных материальных или информ</w:t>
      </w:r>
      <w:r>
        <w:rPr>
          <w:rFonts w:eastAsia="Times New Roman"/>
          <w:sz w:val="24"/>
          <w:szCs w:val="24"/>
        </w:rPr>
        <w:t>а</w:t>
      </w:r>
      <w:r>
        <w:rPr>
          <w:rFonts w:eastAsia="Times New Roman"/>
          <w:sz w:val="24"/>
          <w:szCs w:val="24"/>
        </w:rPr>
        <w:t>ционных продуктах;</w:t>
      </w:r>
    </w:p>
    <w:p w:rsidR="0023649E" w:rsidRDefault="0023649E" w:rsidP="00562084">
      <w:pPr>
        <w:tabs>
          <w:tab w:val="left" w:pos="567"/>
        </w:tabs>
        <w:spacing w:line="2" w:lineRule="exact"/>
        <w:rPr>
          <w:rFonts w:ascii="Symbol" w:eastAsia="Symbol" w:hAnsi="Symbol" w:cs="Symbol"/>
          <w:sz w:val="24"/>
          <w:szCs w:val="24"/>
        </w:rPr>
      </w:pPr>
    </w:p>
    <w:p w:rsidR="0023649E" w:rsidRDefault="0023649E" w:rsidP="00562084">
      <w:pPr>
        <w:numPr>
          <w:ilvl w:val="1"/>
          <w:numId w:val="181"/>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описывать технологическое решение с помощью текста, рисунков, графического изображения;</w:t>
      </w:r>
    </w:p>
    <w:p w:rsidR="0023649E" w:rsidRDefault="0023649E" w:rsidP="00562084">
      <w:pPr>
        <w:tabs>
          <w:tab w:val="left" w:pos="567"/>
        </w:tabs>
        <w:spacing w:line="2" w:lineRule="exact"/>
        <w:rPr>
          <w:rFonts w:ascii="Symbol" w:eastAsia="Symbol" w:hAnsi="Symbol" w:cs="Symbol"/>
          <w:sz w:val="24"/>
          <w:szCs w:val="24"/>
        </w:rPr>
      </w:pPr>
    </w:p>
    <w:p w:rsidR="0023649E" w:rsidRDefault="0023649E" w:rsidP="00562084">
      <w:pPr>
        <w:numPr>
          <w:ilvl w:val="1"/>
          <w:numId w:val="181"/>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анализировать возможные технологические решения, определять их достои</w:t>
      </w:r>
      <w:r>
        <w:rPr>
          <w:rFonts w:eastAsia="Times New Roman"/>
          <w:sz w:val="24"/>
          <w:szCs w:val="24"/>
        </w:rPr>
        <w:t>н</w:t>
      </w:r>
      <w:r>
        <w:rPr>
          <w:rFonts w:eastAsia="Times New Roman"/>
          <w:sz w:val="24"/>
          <w:szCs w:val="24"/>
        </w:rPr>
        <w:t>ства и недостатки в контексте заданной ситуации;</w:t>
      </w:r>
    </w:p>
    <w:p w:rsidR="0023649E" w:rsidRDefault="0023649E" w:rsidP="00562084">
      <w:pPr>
        <w:tabs>
          <w:tab w:val="left" w:pos="567"/>
        </w:tabs>
        <w:spacing w:line="2" w:lineRule="exact"/>
        <w:rPr>
          <w:rFonts w:ascii="Symbol" w:eastAsia="Symbol" w:hAnsi="Symbol" w:cs="Symbol"/>
          <w:sz w:val="24"/>
          <w:szCs w:val="24"/>
        </w:rPr>
      </w:pPr>
    </w:p>
    <w:p w:rsidR="0023649E" w:rsidRDefault="0023649E" w:rsidP="00562084">
      <w:pPr>
        <w:numPr>
          <w:ilvl w:val="1"/>
          <w:numId w:val="181"/>
        </w:numPr>
        <w:tabs>
          <w:tab w:val="left" w:pos="567"/>
          <w:tab w:val="left" w:pos="1394"/>
        </w:tabs>
        <w:spacing w:line="266" w:lineRule="auto"/>
        <w:ind w:right="420"/>
        <w:rPr>
          <w:rFonts w:ascii="Symbol" w:eastAsia="Symbol" w:hAnsi="Symbol" w:cs="Symbol"/>
          <w:sz w:val="24"/>
          <w:szCs w:val="24"/>
        </w:rPr>
      </w:pPr>
      <w:r>
        <w:rPr>
          <w:rFonts w:eastAsia="Times New Roman"/>
          <w:sz w:val="24"/>
          <w:szCs w:val="24"/>
        </w:rPr>
        <w:t>проводить и анализировать</w:t>
      </w:r>
      <w:r w:rsidR="00562084">
        <w:rPr>
          <w:rFonts w:eastAsia="Times New Roman"/>
          <w:sz w:val="24"/>
          <w:szCs w:val="24"/>
        </w:rPr>
        <w:t xml:space="preserve"> </w:t>
      </w:r>
      <w:r>
        <w:rPr>
          <w:rFonts w:eastAsia="Times New Roman"/>
          <w:sz w:val="24"/>
          <w:szCs w:val="24"/>
        </w:rPr>
        <w:t>разработку и / или реализацию прикладных проектов, предполагающих:</w:t>
      </w:r>
    </w:p>
    <w:p w:rsidR="0023649E" w:rsidRDefault="0023649E" w:rsidP="00562084">
      <w:pPr>
        <w:tabs>
          <w:tab w:val="left" w:pos="567"/>
        </w:tabs>
        <w:spacing w:line="1" w:lineRule="exact"/>
        <w:rPr>
          <w:rFonts w:ascii="Symbol" w:eastAsia="Symbol" w:hAnsi="Symbol" w:cs="Symbol"/>
          <w:sz w:val="24"/>
          <w:szCs w:val="24"/>
        </w:rPr>
      </w:pPr>
    </w:p>
    <w:p w:rsidR="0023649E" w:rsidRDefault="0023649E" w:rsidP="00562084">
      <w:pPr>
        <w:numPr>
          <w:ilvl w:val="2"/>
          <w:numId w:val="181"/>
        </w:numPr>
        <w:tabs>
          <w:tab w:val="left" w:pos="567"/>
          <w:tab w:val="left" w:pos="1850"/>
        </w:tabs>
        <w:spacing w:line="276" w:lineRule="auto"/>
        <w:ind w:right="420"/>
        <w:jc w:val="both"/>
        <w:rPr>
          <w:rFonts w:eastAsia="Times New Roman"/>
          <w:sz w:val="24"/>
          <w:szCs w:val="24"/>
        </w:rPr>
      </w:pPr>
      <w:r>
        <w:rPr>
          <w:rFonts w:eastAsia="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w:t>
      </w:r>
      <w:r>
        <w:rPr>
          <w:rFonts w:eastAsia="Times New Roman"/>
          <w:sz w:val="24"/>
          <w:szCs w:val="24"/>
        </w:rPr>
        <w:t>у</w:t>
      </w:r>
      <w:r>
        <w:rPr>
          <w:rFonts w:eastAsia="Times New Roman"/>
          <w:sz w:val="24"/>
          <w:szCs w:val="24"/>
        </w:rPr>
        <w:t>лирования / настройки) рабочих инструментов / технологического оборудов</w:t>
      </w:r>
      <w:r>
        <w:rPr>
          <w:rFonts w:eastAsia="Times New Roman"/>
          <w:sz w:val="24"/>
          <w:szCs w:val="24"/>
        </w:rPr>
        <w:t>а</w:t>
      </w:r>
      <w:r>
        <w:rPr>
          <w:rFonts w:eastAsia="Times New Roman"/>
          <w:sz w:val="24"/>
          <w:szCs w:val="24"/>
        </w:rPr>
        <w:t>ния;</w:t>
      </w:r>
    </w:p>
    <w:p w:rsidR="0023649E" w:rsidRDefault="0023649E" w:rsidP="00562084">
      <w:pPr>
        <w:tabs>
          <w:tab w:val="left" w:pos="567"/>
        </w:tabs>
        <w:spacing w:line="2" w:lineRule="exact"/>
        <w:rPr>
          <w:rFonts w:eastAsia="Times New Roman"/>
          <w:sz w:val="24"/>
          <w:szCs w:val="24"/>
        </w:rPr>
      </w:pPr>
    </w:p>
    <w:p w:rsidR="0023649E" w:rsidRDefault="0023649E" w:rsidP="00562084">
      <w:pPr>
        <w:numPr>
          <w:ilvl w:val="2"/>
          <w:numId w:val="181"/>
        </w:numPr>
        <w:tabs>
          <w:tab w:val="left" w:pos="567"/>
          <w:tab w:val="left" w:pos="1850"/>
        </w:tabs>
        <w:spacing w:line="275" w:lineRule="auto"/>
        <w:ind w:right="420"/>
        <w:jc w:val="both"/>
        <w:rPr>
          <w:rFonts w:eastAsia="Times New Roman"/>
          <w:sz w:val="24"/>
          <w:szCs w:val="24"/>
        </w:rPr>
      </w:pPr>
      <w:r>
        <w:rPr>
          <w:rFonts w:eastAsia="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w:t>
      </w:r>
      <w:r>
        <w:rPr>
          <w:rFonts w:eastAsia="Times New Roman"/>
          <w:sz w:val="24"/>
          <w:szCs w:val="24"/>
        </w:rPr>
        <w:t>е</w:t>
      </w:r>
      <w:r>
        <w:rPr>
          <w:rFonts w:eastAsia="Times New Roman"/>
          <w:sz w:val="24"/>
          <w:szCs w:val="24"/>
        </w:rPr>
        <w:t>риального продукта;</w:t>
      </w:r>
    </w:p>
    <w:p w:rsidR="0023649E" w:rsidRDefault="0023649E" w:rsidP="00562084">
      <w:pPr>
        <w:tabs>
          <w:tab w:val="left" w:pos="567"/>
        </w:tabs>
        <w:spacing w:line="1" w:lineRule="exact"/>
        <w:rPr>
          <w:rFonts w:eastAsia="Times New Roman"/>
          <w:sz w:val="24"/>
          <w:szCs w:val="24"/>
        </w:rPr>
      </w:pPr>
    </w:p>
    <w:p w:rsidR="0023649E" w:rsidRDefault="0023649E" w:rsidP="00562084">
      <w:pPr>
        <w:numPr>
          <w:ilvl w:val="2"/>
          <w:numId w:val="181"/>
        </w:numPr>
        <w:tabs>
          <w:tab w:val="left" w:pos="567"/>
          <w:tab w:val="left" w:pos="1850"/>
        </w:tabs>
        <w:spacing w:line="275" w:lineRule="auto"/>
        <w:ind w:right="420"/>
        <w:rPr>
          <w:rFonts w:eastAsia="Times New Roman"/>
          <w:sz w:val="24"/>
          <w:szCs w:val="24"/>
        </w:rPr>
      </w:pPr>
      <w:r>
        <w:rPr>
          <w:rFonts w:eastAsia="Times New Roman"/>
          <w:sz w:val="24"/>
          <w:szCs w:val="24"/>
        </w:rPr>
        <w:t>определение характеристик и разработку материального продукта, включая его мод</w:t>
      </w:r>
      <w:r>
        <w:rPr>
          <w:rFonts w:eastAsia="Times New Roman"/>
          <w:sz w:val="24"/>
          <w:szCs w:val="24"/>
        </w:rPr>
        <w:t>е</w:t>
      </w:r>
      <w:r>
        <w:rPr>
          <w:rFonts w:eastAsia="Times New Roman"/>
          <w:sz w:val="24"/>
          <w:szCs w:val="24"/>
        </w:rPr>
        <w:t>лирование в информационной среде (конструкторе);</w:t>
      </w:r>
    </w:p>
    <w:p w:rsidR="0023649E" w:rsidRDefault="0023649E" w:rsidP="00562084">
      <w:pPr>
        <w:tabs>
          <w:tab w:val="left" w:pos="567"/>
        </w:tabs>
        <w:spacing w:line="1" w:lineRule="exact"/>
        <w:rPr>
          <w:rFonts w:eastAsia="Times New Roman"/>
          <w:sz w:val="24"/>
          <w:szCs w:val="24"/>
        </w:rPr>
      </w:pPr>
    </w:p>
    <w:p w:rsidR="0023649E" w:rsidRDefault="0023649E" w:rsidP="00562084">
      <w:pPr>
        <w:numPr>
          <w:ilvl w:val="2"/>
          <w:numId w:val="181"/>
        </w:numPr>
        <w:tabs>
          <w:tab w:val="left" w:pos="567"/>
          <w:tab w:val="left" w:pos="1850"/>
        </w:tabs>
        <w:spacing w:line="277" w:lineRule="auto"/>
        <w:ind w:right="420"/>
        <w:rPr>
          <w:rFonts w:eastAsia="Times New Roman"/>
          <w:sz w:val="24"/>
          <w:szCs w:val="24"/>
        </w:rPr>
      </w:pPr>
      <w:r>
        <w:rPr>
          <w:rFonts w:eastAsia="Times New Roman"/>
          <w:sz w:val="24"/>
          <w:szCs w:val="24"/>
        </w:rPr>
        <w:t>встраивание созданного информационного продукта в заданную оболо</w:t>
      </w:r>
      <w:r>
        <w:rPr>
          <w:rFonts w:eastAsia="Times New Roman"/>
          <w:sz w:val="24"/>
          <w:szCs w:val="24"/>
        </w:rPr>
        <w:t>ч</w:t>
      </w:r>
      <w:r>
        <w:rPr>
          <w:rFonts w:eastAsia="Times New Roman"/>
          <w:sz w:val="24"/>
          <w:szCs w:val="24"/>
        </w:rPr>
        <w:t>ку;</w:t>
      </w:r>
    </w:p>
    <w:p w:rsidR="0023649E" w:rsidRDefault="0023649E" w:rsidP="00562084">
      <w:pPr>
        <w:tabs>
          <w:tab w:val="left" w:pos="567"/>
        </w:tabs>
        <w:spacing w:line="1" w:lineRule="exact"/>
        <w:rPr>
          <w:rFonts w:eastAsia="Times New Roman"/>
          <w:sz w:val="24"/>
          <w:szCs w:val="24"/>
        </w:rPr>
      </w:pPr>
    </w:p>
    <w:p w:rsidR="0023649E" w:rsidRDefault="0023649E" w:rsidP="00562084">
      <w:pPr>
        <w:numPr>
          <w:ilvl w:val="2"/>
          <w:numId w:val="181"/>
        </w:numPr>
        <w:tabs>
          <w:tab w:val="left" w:pos="567"/>
          <w:tab w:val="left" w:pos="1850"/>
        </w:tabs>
        <w:spacing w:line="281" w:lineRule="auto"/>
        <w:ind w:right="420"/>
        <w:rPr>
          <w:rFonts w:eastAsia="Times New Roman"/>
          <w:sz w:val="24"/>
          <w:szCs w:val="24"/>
        </w:rPr>
      </w:pPr>
      <w:r>
        <w:rPr>
          <w:rFonts w:eastAsia="Times New Roman"/>
          <w:sz w:val="24"/>
          <w:szCs w:val="24"/>
        </w:rPr>
        <w:t>изготовление информационного продукта по заданному алгоритму в заданной об</w:t>
      </w:r>
      <w:r>
        <w:rPr>
          <w:rFonts w:eastAsia="Times New Roman"/>
          <w:sz w:val="24"/>
          <w:szCs w:val="24"/>
        </w:rPr>
        <w:t>о</w:t>
      </w:r>
      <w:r>
        <w:rPr>
          <w:rFonts w:eastAsia="Times New Roman"/>
          <w:sz w:val="24"/>
          <w:szCs w:val="24"/>
        </w:rPr>
        <w:t>лочке;</w:t>
      </w:r>
    </w:p>
    <w:p w:rsidR="0023649E" w:rsidRDefault="0023649E" w:rsidP="00562084">
      <w:pPr>
        <w:tabs>
          <w:tab w:val="left" w:pos="567"/>
        </w:tabs>
        <w:spacing w:line="1" w:lineRule="exact"/>
        <w:rPr>
          <w:rFonts w:eastAsia="Times New Roman"/>
          <w:sz w:val="24"/>
          <w:szCs w:val="24"/>
        </w:rPr>
      </w:pPr>
    </w:p>
    <w:p w:rsidR="0023649E" w:rsidRDefault="0023649E" w:rsidP="00562084">
      <w:pPr>
        <w:numPr>
          <w:ilvl w:val="1"/>
          <w:numId w:val="181"/>
        </w:numPr>
        <w:tabs>
          <w:tab w:val="left" w:pos="567"/>
          <w:tab w:val="left" w:pos="1394"/>
        </w:tabs>
        <w:spacing w:line="268" w:lineRule="auto"/>
        <w:ind w:right="420"/>
        <w:rPr>
          <w:rFonts w:ascii="Symbol" w:eastAsia="Symbol" w:hAnsi="Symbol" w:cs="Symbol"/>
          <w:sz w:val="24"/>
          <w:szCs w:val="24"/>
        </w:rPr>
      </w:pPr>
      <w:r>
        <w:rPr>
          <w:rFonts w:eastAsia="Times New Roman"/>
          <w:sz w:val="24"/>
          <w:szCs w:val="24"/>
        </w:rPr>
        <w:t>проводить и анализировать</w:t>
      </w:r>
      <w:r w:rsidR="00562084">
        <w:rPr>
          <w:rFonts w:eastAsia="Times New Roman"/>
          <w:sz w:val="24"/>
          <w:szCs w:val="24"/>
        </w:rPr>
        <w:t xml:space="preserve"> </w:t>
      </w:r>
      <w:r>
        <w:rPr>
          <w:rFonts w:eastAsia="Times New Roman"/>
          <w:sz w:val="24"/>
          <w:szCs w:val="24"/>
        </w:rPr>
        <w:t>разработку и / или реализацию технологических проектов, предполагающих:</w:t>
      </w:r>
    </w:p>
    <w:p w:rsidR="0023649E" w:rsidRDefault="0023649E" w:rsidP="00562084">
      <w:pPr>
        <w:tabs>
          <w:tab w:val="left" w:pos="567"/>
        </w:tabs>
        <w:spacing w:line="1" w:lineRule="exact"/>
        <w:rPr>
          <w:rFonts w:ascii="Symbol" w:eastAsia="Symbol" w:hAnsi="Symbol" w:cs="Symbol"/>
          <w:sz w:val="24"/>
          <w:szCs w:val="24"/>
        </w:rPr>
      </w:pPr>
    </w:p>
    <w:p w:rsidR="0023649E" w:rsidRDefault="0023649E" w:rsidP="00562084">
      <w:pPr>
        <w:numPr>
          <w:ilvl w:val="2"/>
          <w:numId w:val="181"/>
        </w:numPr>
        <w:tabs>
          <w:tab w:val="left" w:pos="567"/>
          <w:tab w:val="left" w:pos="1850"/>
        </w:tabs>
        <w:spacing w:line="307" w:lineRule="auto"/>
        <w:ind w:right="420"/>
        <w:rPr>
          <w:rFonts w:eastAsia="Times New Roman"/>
          <w:sz w:val="24"/>
          <w:szCs w:val="24"/>
        </w:rPr>
      </w:pPr>
      <w:r>
        <w:rPr>
          <w:rFonts w:eastAsia="Times New Roman"/>
          <w:sz w:val="24"/>
          <w:szCs w:val="24"/>
        </w:rPr>
        <w:t>оптимизацию заданного способа (технологии) получения требующегося материальн</w:t>
      </w:r>
      <w:r>
        <w:rPr>
          <w:rFonts w:eastAsia="Times New Roman"/>
          <w:sz w:val="24"/>
          <w:szCs w:val="24"/>
        </w:rPr>
        <w:t>о</w:t>
      </w:r>
      <w:r>
        <w:rPr>
          <w:rFonts w:eastAsia="Times New Roman"/>
          <w:sz w:val="24"/>
          <w:szCs w:val="24"/>
        </w:rPr>
        <w:t>го продукта (после его применения в собственной практике);</w:t>
      </w:r>
    </w:p>
    <w:p w:rsidR="0023649E" w:rsidRDefault="0023649E" w:rsidP="00562084">
      <w:pPr>
        <w:tabs>
          <w:tab w:val="left" w:pos="567"/>
        </w:tabs>
        <w:spacing w:line="268" w:lineRule="exact"/>
        <w:rPr>
          <w:sz w:val="20"/>
          <w:szCs w:val="20"/>
        </w:rPr>
      </w:pPr>
    </w:p>
    <w:p w:rsidR="0023649E" w:rsidRDefault="0023649E" w:rsidP="0023649E">
      <w:pPr>
        <w:sectPr w:rsidR="0023649E">
          <w:pgSz w:w="11900" w:h="16840"/>
          <w:pgMar w:top="1120" w:right="560" w:bottom="348" w:left="1440" w:header="0" w:footer="0" w:gutter="0"/>
          <w:cols w:space="720" w:equalWidth="0">
            <w:col w:w="9900"/>
          </w:cols>
        </w:sectPr>
      </w:pPr>
    </w:p>
    <w:p w:rsidR="0023649E" w:rsidRDefault="0023649E" w:rsidP="00C24BC7">
      <w:pPr>
        <w:numPr>
          <w:ilvl w:val="1"/>
          <w:numId w:val="182"/>
        </w:numPr>
        <w:tabs>
          <w:tab w:val="left" w:pos="567"/>
        </w:tabs>
        <w:spacing w:line="276" w:lineRule="auto"/>
        <w:ind w:right="420" w:firstLine="3"/>
        <w:jc w:val="both"/>
        <w:rPr>
          <w:rFonts w:eastAsia="Times New Roman"/>
          <w:sz w:val="24"/>
          <w:szCs w:val="24"/>
        </w:rPr>
      </w:pPr>
      <w:r>
        <w:rPr>
          <w:rFonts w:eastAsia="Times New Roman"/>
          <w:sz w:val="24"/>
          <w:szCs w:val="24"/>
        </w:rPr>
        <w:lastRenderedPageBreak/>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w:t>
      </w:r>
      <w:r>
        <w:rPr>
          <w:rFonts w:eastAsia="Times New Roman"/>
          <w:sz w:val="24"/>
          <w:szCs w:val="24"/>
        </w:rPr>
        <w:t>е</w:t>
      </w:r>
      <w:r>
        <w:rPr>
          <w:rFonts w:eastAsia="Times New Roman"/>
          <w:sz w:val="24"/>
          <w:szCs w:val="24"/>
        </w:rPr>
        <w:t>лей, условий производства с выработкой (</w:t>
      </w:r>
      <w:proofErr w:type="spellStart"/>
      <w:r>
        <w:rPr>
          <w:rFonts w:eastAsia="Times New Roman"/>
          <w:sz w:val="24"/>
          <w:szCs w:val="24"/>
        </w:rPr>
        <w:t>процессированием</w:t>
      </w:r>
      <w:proofErr w:type="spellEnd"/>
      <w:r>
        <w:rPr>
          <w:rFonts w:eastAsia="Times New Roman"/>
          <w:sz w:val="24"/>
          <w:szCs w:val="24"/>
        </w:rPr>
        <w:t>, регламентацией) технологии производства данного продукта и ее пилотного применения; разработку инструкций, те</w:t>
      </w:r>
      <w:r>
        <w:rPr>
          <w:rFonts w:eastAsia="Times New Roman"/>
          <w:sz w:val="24"/>
          <w:szCs w:val="24"/>
        </w:rPr>
        <w:t>х</w:t>
      </w:r>
      <w:r>
        <w:rPr>
          <w:rFonts w:eastAsia="Times New Roman"/>
          <w:sz w:val="24"/>
          <w:szCs w:val="24"/>
        </w:rPr>
        <w:t>нологических карт для исполнителей, согласование с заинтересованными субъектами;</w:t>
      </w:r>
    </w:p>
    <w:p w:rsidR="0023649E" w:rsidRDefault="0023649E" w:rsidP="00C24BC7">
      <w:pPr>
        <w:tabs>
          <w:tab w:val="left" w:pos="567"/>
        </w:tabs>
        <w:spacing w:line="1" w:lineRule="exact"/>
        <w:rPr>
          <w:rFonts w:eastAsia="Times New Roman"/>
          <w:sz w:val="24"/>
          <w:szCs w:val="24"/>
        </w:rPr>
      </w:pPr>
    </w:p>
    <w:p w:rsidR="0023649E" w:rsidRDefault="0023649E" w:rsidP="00C24BC7">
      <w:pPr>
        <w:numPr>
          <w:ilvl w:val="1"/>
          <w:numId w:val="182"/>
        </w:numPr>
        <w:tabs>
          <w:tab w:val="left" w:pos="567"/>
        </w:tabs>
        <w:spacing w:line="279" w:lineRule="auto"/>
        <w:ind w:right="420" w:firstLine="3"/>
        <w:jc w:val="both"/>
        <w:rPr>
          <w:rFonts w:eastAsia="Times New Roman"/>
          <w:sz w:val="24"/>
          <w:szCs w:val="24"/>
        </w:rPr>
      </w:pPr>
      <w:r>
        <w:rPr>
          <w:rFonts w:eastAsia="Times New Roman"/>
          <w:sz w:val="24"/>
          <w:szCs w:val="24"/>
        </w:rPr>
        <w:t>разработку (комбинирование, изменение параметров и требований к ресурсам) техн</w:t>
      </w:r>
      <w:r>
        <w:rPr>
          <w:rFonts w:eastAsia="Times New Roman"/>
          <w:sz w:val="24"/>
          <w:szCs w:val="24"/>
        </w:rPr>
        <w:t>о</w:t>
      </w:r>
      <w:r>
        <w:rPr>
          <w:rFonts w:eastAsia="Times New Roman"/>
          <w:sz w:val="24"/>
          <w:szCs w:val="24"/>
        </w:rPr>
        <w:t>логии получения материального и информационного продукта с заданными свойствами;</w:t>
      </w:r>
    </w:p>
    <w:p w:rsidR="0023649E" w:rsidRDefault="0023649E" w:rsidP="00C24BC7">
      <w:pPr>
        <w:tabs>
          <w:tab w:val="left" w:pos="567"/>
        </w:tabs>
        <w:spacing w:line="2" w:lineRule="exact"/>
        <w:rPr>
          <w:rFonts w:eastAsia="Times New Roman"/>
          <w:sz w:val="24"/>
          <w:szCs w:val="24"/>
        </w:rPr>
      </w:pPr>
    </w:p>
    <w:p w:rsidR="0023649E" w:rsidRDefault="0023649E" w:rsidP="00C24BC7">
      <w:pPr>
        <w:numPr>
          <w:ilvl w:val="0"/>
          <w:numId w:val="182"/>
        </w:numPr>
        <w:tabs>
          <w:tab w:val="left" w:pos="567"/>
          <w:tab w:val="left" w:pos="1394"/>
        </w:tabs>
        <w:spacing w:line="268" w:lineRule="auto"/>
        <w:ind w:right="420" w:firstLine="714"/>
        <w:rPr>
          <w:rFonts w:ascii="Symbol" w:eastAsia="Symbol" w:hAnsi="Symbol" w:cs="Symbol"/>
          <w:sz w:val="24"/>
          <w:szCs w:val="24"/>
        </w:rPr>
      </w:pPr>
      <w:r>
        <w:rPr>
          <w:rFonts w:eastAsia="Times New Roman"/>
          <w:sz w:val="24"/>
          <w:szCs w:val="24"/>
        </w:rPr>
        <w:t>проводить и анализировать разработку и / или реализацию проектов, предп</w:t>
      </w:r>
      <w:r>
        <w:rPr>
          <w:rFonts w:eastAsia="Times New Roman"/>
          <w:sz w:val="24"/>
          <w:szCs w:val="24"/>
        </w:rPr>
        <w:t>о</w:t>
      </w:r>
      <w:r>
        <w:rPr>
          <w:rFonts w:eastAsia="Times New Roman"/>
          <w:sz w:val="24"/>
          <w:szCs w:val="24"/>
        </w:rPr>
        <w:t>лагающих:</w:t>
      </w:r>
    </w:p>
    <w:p w:rsidR="0023649E" w:rsidRDefault="0023649E" w:rsidP="00C24BC7">
      <w:pPr>
        <w:tabs>
          <w:tab w:val="left" w:pos="567"/>
        </w:tabs>
        <w:spacing w:line="1" w:lineRule="exact"/>
        <w:rPr>
          <w:rFonts w:ascii="Symbol" w:eastAsia="Symbol" w:hAnsi="Symbol" w:cs="Symbol"/>
          <w:sz w:val="24"/>
          <w:szCs w:val="24"/>
        </w:rPr>
      </w:pPr>
    </w:p>
    <w:p w:rsidR="0023649E" w:rsidRDefault="0023649E" w:rsidP="00C24BC7">
      <w:pPr>
        <w:numPr>
          <w:ilvl w:val="1"/>
          <w:numId w:val="182"/>
        </w:numPr>
        <w:tabs>
          <w:tab w:val="left" w:pos="567"/>
        </w:tabs>
        <w:spacing w:line="276" w:lineRule="auto"/>
        <w:ind w:right="420" w:firstLine="3"/>
        <w:jc w:val="both"/>
        <w:rPr>
          <w:rFonts w:eastAsia="Times New Roman"/>
          <w:sz w:val="24"/>
          <w:szCs w:val="24"/>
        </w:rPr>
      </w:pPr>
      <w:r>
        <w:rPr>
          <w:rFonts w:eastAsia="Times New Roman"/>
          <w:sz w:val="24"/>
          <w:szCs w:val="24"/>
        </w:rPr>
        <w:t>планирование (разработку) материального продукта в соответствии с задачей со</w:t>
      </w:r>
      <w:r>
        <w:rPr>
          <w:rFonts w:eastAsia="Times New Roman"/>
          <w:sz w:val="24"/>
          <w:szCs w:val="24"/>
        </w:rPr>
        <w:t>б</w:t>
      </w:r>
      <w:r>
        <w:rPr>
          <w:rFonts w:eastAsia="Times New Roman"/>
          <w:sz w:val="24"/>
          <w:szCs w:val="24"/>
        </w:rPr>
        <w:t>ственной деятельности (включая моделирование и разработку документации);</w:t>
      </w:r>
    </w:p>
    <w:p w:rsidR="0023649E" w:rsidRDefault="0023649E" w:rsidP="00C24BC7">
      <w:pPr>
        <w:tabs>
          <w:tab w:val="left" w:pos="567"/>
        </w:tabs>
        <w:spacing w:line="3" w:lineRule="exact"/>
        <w:rPr>
          <w:rFonts w:eastAsia="Times New Roman"/>
          <w:sz w:val="24"/>
          <w:szCs w:val="24"/>
        </w:rPr>
      </w:pPr>
    </w:p>
    <w:p w:rsidR="0023649E" w:rsidRDefault="0023649E" w:rsidP="00C24BC7">
      <w:pPr>
        <w:numPr>
          <w:ilvl w:val="1"/>
          <w:numId w:val="182"/>
        </w:numPr>
        <w:tabs>
          <w:tab w:val="left" w:pos="567"/>
        </w:tabs>
        <w:spacing w:line="275" w:lineRule="auto"/>
        <w:ind w:right="420" w:firstLine="3"/>
        <w:rPr>
          <w:rFonts w:eastAsia="Times New Roman"/>
          <w:sz w:val="24"/>
          <w:szCs w:val="24"/>
        </w:rPr>
      </w:pPr>
      <w:r>
        <w:rPr>
          <w:rFonts w:eastAsia="Times New Roman"/>
          <w:sz w:val="24"/>
          <w:szCs w:val="24"/>
        </w:rPr>
        <w:t>планирование (разработку) материального продукта на основе самостоятельно пров</w:t>
      </w:r>
      <w:r>
        <w:rPr>
          <w:rFonts w:eastAsia="Times New Roman"/>
          <w:sz w:val="24"/>
          <w:szCs w:val="24"/>
        </w:rPr>
        <w:t>е</w:t>
      </w:r>
      <w:r>
        <w:rPr>
          <w:rFonts w:eastAsia="Times New Roman"/>
          <w:sz w:val="24"/>
          <w:szCs w:val="24"/>
        </w:rPr>
        <w:t>денных исследований потребительских интересов;</w:t>
      </w:r>
    </w:p>
    <w:p w:rsidR="0023649E" w:rsidRDefault="0023649E" w:rsidP="00C24BC7">
      <w:pPr>
        <w:tabs>
          <w:tab w:val="left" w:pos="567"/>
        </w:tabs>
        <w:spacing w:line="1" w:lineRule="exact"/>
        <w:rPr>
          <w:rFonts w:eastAsia="Times New Roman"/>
          <w:sz w:val="24"/>
          <w:szCs w:val="24"/>
        </w:rPr>
      </w:pPr>
    </w:p>
    <w:p w:rsidR="0023649E" w:rsidRDefault="0023649E" w:rsidP="00C24BC7">
      <w:pPr>
        <w:numPr>
          <w:ilvl w:val="1"/>
          <w:numId w:val="182"/>
        </w:numPr>
        <w:tabs>
          <w:tab w:val="left" w:pos="567"/>
        </w:tabs>
        <w:rPr>
          <w:rFonts w:eastAsia="Times New Roman"/>
          <w:sz w:val="24"/>
          <w:szCs w:val="24"/>
        </w:rPr>
      </w:pPr>
      <w:r>
        <w:rPr>
          <w:rFonts w:eastAsia="Times New Roman"/>
          <w:sz w:val="24"/>
          <w:szCs w:val="24"/>
        </w:rPr>
        <w:t>разработку плана продвижения продукта;</w:t>
      </w:r>
    </w:p>
    <w:p w:rsidR="0023649E" w:rsidRDefault="0023649E" w:rsidP="00C24BC7">
      <w:pPr>
        <w:tabs>
          <w:tab w:val="left" w:pos="567"/>
        </w:tabs>
        <w:spacing w:line="55" w:lineRule="exact"/>
        <w:rPr>
          <w:rFonts w:eastAsia="Times New Roman"/>
          <w:sz w:val="24"/>
          <w:szCs w:val="24"/>
        </w:rPr>
      </w:pPr>
    </w:p>
    <w:p w:rsidR="0023649E" w:rsidRDefault="0023649E" w:rsidP="00C24BC7">
      <w:pPr>
        <w:numPr>
          <w:ilvl w:val="0"/>
          <w:numId w:val="182"/>
        </w:numPr>
        <w:tabs>
          <w:tab w:val="left" w:pos="567"/>
          <w:tab w:val="left" w:pos="1394"/>
        </w:tabs>
        <w:spacing w:line="275" w:lineRule="auto"/>
        <w:ind w:right="420"/>
        <w:jc w:val="both"/>
        <w:rPr>
          <w:rFonts w:ascii="Symbol" w:eastAsia="Symbol" w:hAnsi="Symbol" w:cs="Symbol"/>
          <w:sz w:val="24"/>
          <w:szCs w:val="24"/>
        </w:rPr>
      </w:pPr>
      <w:r>
        <w:rPr>
          <w:rFonts w:eastAsia="Times New Roman"/>
          <w:sz w:val="24"/>
          <w:szCs w:val="24"/>
        </w:rPr>
        <w:t xml:space="preserve">проводить и </w:t>
      </w:r>
      <w:proofErr w:type="spellStart"/>
      <w:r>
        <w:rPr>
          <w:rFonts w:eastAsia="Times New Roman"/>
          <w:sz w:val="24"/>
          <w:szCs w:val="24"/>
        </w:rPr>
        <w:t>анализироватьконструирование</w:t>
      </w:r>
      <w:proofErr w:type="spellEnd"/>
      <w:r>
        <w:rPr>
          <w:rFonts w:eastAsia="Times New Roman"/>
          <w:sz w:val="24"/>
          <w:szCs w:val="24"/>
        </w:rPr>
        <w:t xml:space="preserve"> механизмов, простейших роботов, по</w:t>
      </w:r>
      <w:r>
        <w:rPr>
          <w:rFonts w:eastAsia="Times New Roman"/>
          <w:sz w:val="24"/>
          <w:szCs w:val="24"/>
        </w:rPr>
        <w:t>з</w:t>
      </w:r>
      <w:r>
        <w:rPr>
          <w:rFonts w:eastAsia="Times New Roman"/>
          <w:sz w:val="24"/>
          <w:szCs w:val="24"/>
        </w:rPr>
        <w:t>воляющих решить конкретные задачи (с помощью стандартных простых механизмов, с п</w:t>
      </w:r>
      <w:r>
        <w:rPr>
          <w:rFonts w:eastAsia="Times New Roman"/>
          <w:sz w:val="24"/>
          <w:szCs w:val="24"/>
        </w:rPr>
        <w:t>о</w:t>
      </w:r>
      <w:r>
        <w:rPr>
          <w:rFonts w:eastAsia="Times New Roman"/>
          <w:sz w:val="24"/>
          <w:szCs w:val="24"/>
        </w:rPr>
        <w:t>мощью материального или виртуального конструктора).</w:t>
      </w:r>
    </w:p>
    <w:p w:rsidR="0023649E" w:rsidRDefault="0023649E" w:rsidP="00C24BC7">
      <w:pPr>
        <w:tabs>
          <w:tab w:val="left" w:pos="567"/>
          <w:tab w:val="left" w:pos="1400"/>
        </w:tabs>
        <w:rPr>
          <w:rFonts w:ascii="Symbol" w:eastAsia="Symbol" w:hAnsi="Symbol" w:cs="Symbol"/>
          <w:sz w:val="24"/>
          <w:szCs w:val="24"/>
        </w:rPr>
      </w:pPr>
      <w:r>
        <w:rPr>
          <w:rFonts w:eastAsia="Times New Roman"/>
          <w:b/>
          <w:bCs/>
          <w:sz w:val="24"/>
          <w:szCs w:val="24"/>
        </w:rPr>
        <w:t>Выпускник получит возможность научиться:</w:t>
      </w:r>
    </w:p>
    <w:p w:rsidR="0023649E" w:rsidRDefault="0023649E" w:rsidP="00C24BC7">
      <w:pPr>
        <w:tabs>
          <w:tab w:val="left" w:pos="567"/>
        </w:tabs>
        <w:spacing w:line="37" w:lineRule="exact"/>
        <w:rPr>
          <w:rFonts w:ascii="Symbol" w:eastAsia="Symbol" w:hAnsi="Symbol" w:cs="Symbol"/>
          <w:sz w:val="24"/>
          <w:szCs w:val="24"/>
        </w:rPr>
      </w:pPr>
    </w:p>
    <w:p w:rsidR="0023649E" w:rsidRDefault="0023649E" w:rsidP="00C24BC7">
      <w:pPr>
        <w:numPr>
          <w:ilvl w:val="0"/>
          <w:numId w:val="182"/>
        </w:numPr>
        <w:tabs>
          <w:tab w:val="left" w:pos="567"/>
          <w:tab w:val="left" w:pos="1400"/>
        </w:tabs>
        <w:rPr>
          <w:rFonts w:ascii="Symbol" w:eastAsia="Symbol" w:hAnsi="Symbol" w:cs="Symbol"/>
          <w:sz w:val="24"/>
          <w:szCs w:val="24"/>
        </w:rPr>
      </w:pPr>
      <w:r>
        <w:rPr>
          <w:rFonts w:eastAsia="Times New Roman"/>
          <w:i/>
          <w:iCs/>
          <w:sz w:val="24"/>
          <w:szCs w:val="24"/>
        </w:rPr>
        <w:t xml:space="preserve">выявлять  и  формулировать  проблему,  требующую  </w:t>
      </w:r>
      <w:proofErr w:type="gramStart"/>
      <w:r>
        <w:rPr>
          <w:rFonts w:eastAsia="Times New Roman"/>
          <w:i/>
          <w:iCs/>
          <w:sz w:val="24"/>
          <w:szCs w:val="24"/>
        </w:rPr>
        <w:t>технологического</w:t>
      </w:r>
      <w:proofErr w:type="gramEnd"/>
    </w:p>
    <w:p w:rsidR="0023649E" w:rsidRDefault="0023649E" w:rsidP="00C24BC7">
      <w:pPr>
        <w:tabs>
          <w:tab w:val="left" w:pos="567"/>
        </w:tabs>
        <w:spacing w:line="22" w:lineRule="exact"/>
        <w:rPr>
          <w:rFonts w:ascii="Symbol" w:eastAsia="Symbol" w:hAnsi="Symbol" w:cs="Symbol"/>
          <w:sz w:val="24"/>
          <w:szCs w:val="24"/>
        </w:rPr>
      </w:pPr>
    </w:p>
    <w:p w:rsidR="0023649E" w:rsidRDefault="0023649E" w:rsidP="00C24BC7">
      <w:pPr>
        <w:tabs>
          <w:tab w:val="left" w:pos="567"/>
        </w:tabs>
        <w:rPr>
          <w:rFonts w:ascii="Symbol" w:eastAsia="Symbol" w:hAnsi="Symbol" w:cs="Symbol"/>
          <w:sz w:val="24"/>
          <w:szCs w:val="24"/>
        </w:rPr>
      </w:pPr>
      <w:r>
        <w:rPr>
          <w:rFonts w:eastAsia="Times New Roman"/>
          <w:i/>
          <w:iCs/>
          <w:sz w:val="24"/>
          <w:szCs w:val="24"/>
        </w:rPr>
        <w:t>решения;</w:t>
      </w:r>
    </w:p>
    <w:p w:rsidR="0023649E" w:rsidRDefault="0023649E" w:rsidP="00C24BC7">
      <w:pPr>
        <w:tabs>
          <w:tab w:val="left" w:pos="567"/>
        </w:tabs>
        <w:spacing w:line="55" w:lineRule="exact"/>
        <w:rPr>
          <w:rFonts w:ascii="Symbol" w:eastAsia="Symbol" w:hAnsi="Symbol" w:cs="Symbol"/>
          <w:sz w:val="24"/>
          <w:szCs w:val="24"/>
        </w:rPr>
      </w:pPr>
    </w:p>
    <w:p w:rsidR="0023649E" w:rsidRDefault="0023649E" w:rsidP="00C24BC7">
      <w:pPr>
        <w:numPr>
          <w:ilvl w:val="0"/>
          <w:numId w:val="182"/>
        </w:numPr>
        <w:tabs>
          <w:tab w:val="left" w:pos="567"/>
          <w:tab w:val="left" w:pos="1394"/>
        </w:tabs>
        <w:spacing w:line="275" w:lineRule="auto"/>
        <w:ind w:right="420"/>
        <w:jc w:val="both"/>
        <w:rPr>
          <w:rFonts w:ascii="Symbol" w:eastAsia="Symbol" w:hAnsi="Symbol" w:cs="Symbol"/>
          <w:sz w:val="24"/>
          <w:szCs w:val="24"/>
        </w:rPr>
      </w:pPr>
      <w:r>
        <w:rPr>
          <w:rFonts w:eastAsia="Times New Roman"/>
          <w:i/>
          <w:iCs/>
          <w:sz w:val="24"/>
          <w:szCs w:val="24"/>
        </w:rPr>
        <w:t>модифицировать имеющиеся продукты в соответствии с ситуацией / заказом / п</w:t>
      </w:r>
      <w:r>
        <w:rPr>
          <w:rFonts w:eastAsia="Times New Roman"/>
          <w:i/>
          <w:iCs/>
          <w:sz w:val="24"/>
          <w:szCs w:val="24"/>
        </w:rPr>
        <w:t>о</w:t>
      </w:r>
      <w:r>
        <w:rPr>
          <w:rFonts w:eastAsia="Times New Roman"/>
          <w:i/>
          <w:iCs/>
          <w:sz w:val="24"/>
          <w:szCs w:val="24"/>
        </w:rPr>
        <w:t>требностью / задачей деятельности и в соответствии с их характеристиками разраб</w:t>
      </w:r>
      <w:r>
        <w:rPr>
          <w:rFonts w:eastAsia="Times New Roman"/>
          <w:i/>
          <w:iCs/>
          <w:sz w:val="24"/>
          <w:szCs w:val="24"/>
        </w:rPr>
        <w:t>а</w:t>
      </w:r>
      <w:r>
        <w:rPr>
          <w:rFonts w:eastAsia="Times New Roman"/>
          <w:i/>
          <w:iCs/>
          <w:sz w:val="24"/>
          <w:szCs w:val="24"/>
        </w:rPr>
        <w:t>тывать технологию на основе базовой технологии;</w:t>
      </w:r>
    </w:p>
    <w:p w:rsidR="0023649E" w:rsidRDefault="0023649E" w:rsidP="00C24BC7">
      <w:pPr>
        <w:numPr>
          <w:ilvl w:val="0"/>
          <w:numId w:val="182"/>
        </w:numPr>
        <w:tabs>
          <w:tab w:val="left" w:pos="567"/>
          <w:tab w:val="left" w:pos="1394"/>
        </w:tabs>
        <w:spacing w:line="275" w:lineRule="auto"/>
        <w:ind w:right="420"/>
        <w:jc w:val="both"/>
        <w:rPr>
          <w:rFonts w:ascii="Symbol" w:eastAsia="Symbol" w:hAnsi="Symbol" w:cs="Symbol"/>
          <w:sz w:val="24"/>
          <w:szCs w:val="24"/>
        </w:rPr>
      </w:pPr>
      <w:proofErr w:type="spellStart"/>
      <w:r>
        <w:rPr>
          <w:rFonts w:eastAsia="Times New Roman"/>
          <w:i/>
          <w:iCs/>
          <w:sz w:val="24"/>
          <w:szCs w:val="24"/>
        </w:rPr>
        <w:t>технологизировать</w:t>
      </w:r>
      <w:proofErr w:type="spellEnd"/>
      <w:r>
        <w:rPr>
          <w:rFonts w:eastAsia="Times New Roman"/>
          <w:i/>
          <w:iCs/>
          <w:sz w:val="24"/>
          <w:szCs w:val="24"/>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23649E" w:rsidRDefault="0023649E" w:rsidP="00C24BC7">
      <w:pPr>
        <w:numPr>
          <w:ilvl w:val="0"/>
          <w:numId w:val="182"/>
        </w:numPr>
        <w:tabs>
          <w:tab w:val="left" w:pos="567"/>
          <w:tab w:val="left" w:pos="1400"/>
        </w:tabs>
        <w:rPr>
          <w:rFonts w:ascii="Symbol" w:eastAsia="Symbol" w:hAnsi="Symbol" w:cs="Symbol"/>
          <w:sz w:val="24"/>
          <w:szCs w:val="24"/>
        </w:rPr>
      </w:pPr>
      <w:r>
        <w:rPr>
          <w:rFonts w:eastAsia="Times New Roman"/>
          <w:i/>
          <w:iCs/>
          <w:sz w:val="24"/>
          <w:szCs w:val="24"/>
        </w:rPr>
        <w:t>оценивать коммерческий потенциал продукта и / или технологии</w:t>
      </w:r>
      <w:r>
        <w:rPr>
          <w:rFonts w:eastAsia="Times New Roman"/>
          <w:sz w:val="24"/>
          <w:szCs w:val="24"/>
        </w:rPr>
        <w:t>.</w:t>
      </w:r>
    </w:p>
    <w:p w:rsidR="0023649E" w:rsidRDefault="0023649E" w:rsidP="0023649E">
      <w:pPr>
        <w:spacing w:line="32" w:lineRule="exact"/>
        <w:rPr>
          <w:sz w:val="20"/>
          <w:szCs w:val="20"/>
        </w:rPr>
      </w:pPr>
    </w:p>
    <w:p w:rsidR="0023649E" w:rsidRDefault="0023649E" w:rsidP="0023649E">
      <w:pPr>
        <w:spacing w:line="275" w:lineRule="auto"/>
        <w:ind w:right="420" w:firstLine="710"/>
        <w:rPr>
          <w:sz w:val="20"/>
          <w:szCs w:val="20"/>
        </w:rPr>
      </w:pPr>
      <w:r>
        <w:rPr>
          <w:rFonts w:eastAsia="Times New Roman"/>
          <w:b/>
          <w:bCs/>
          <w:sz w:val="24"/>
          <w:szCs w:val="24"/>
        </w:rPr>
        <w:t>Построение образовательных траекторий и планов в области профессионал</w:t>
      </w:r>
      <w:r>
        <w:rPr>
          <w:rFonts w:eastAsia="Times New Roman"/>
          <w:b/>
          <w:bCs/>
          <w:sz w:val="24"/>
          <w:szCs w:val="24"/>
        </w:rPr>
        <w:t>ь</w:t>
      </w:r>
      <w:r>
        <w:rPr>
          <w:rFonts w:eastAsia="Times New Roman"/>
          <w:b/>
          <w:bCs/>
          <w:sz w:val="24"/>
          <w:szCs w:val="24"/>
        </w:rPr>
        <w:t>ного самоопределения</w:t>
      </w:r>
    </w:p>
    <w:p w:rsidR="0023649E" w:rsidRDefault="0023649E" w:rsidP="0023649E">
      <w:pPr>
        <w:spacing w:line="1" w:lineRule="exact"/>
        <w:rPr>
          <w:sz w:val="20"/>
          <w:szCs w:val="20"/>
        </w:rPr>
      </w:pPr>
    </w:p>
    <w:p w:rsidR="0023649E" w:rsidRDefault="0023649E" w:rsidP="0023649E">
      <w:pPr>
        <w:rPr>
          <w:sz w:val="20"/>
          <w:szCs w:val="20"/>
        </w:rPr>
      </w:pPr>
      <w:r>
        <w:rPr>
          <w:rFonts w:eastAsia="Times New Roman"/>
          <w:sz w:val="24"/>
          <w:szCs w:val="24"/>
        </w:rPr>
        <w:t>Выпускник научится:</w:t>
      </w:r>
    </w:p>
    <w:p w:rsidR="0023649E" w:rsidRDefault="0023649E" w:rsidP="0023649E">
      <w:pPr>
        <w:spacing w:line="55" w:lineRule="exact"/>
        <w:rPr>
          <w:sz w:val="20"/>
          <w:szCs w:val="20"/>
        </w:rPr>
      </w:pPr>
    </w:p>
    <w:p w:rsidR="0023649E" w:rsidRDefault="0023649E" w:rsidP="00C24BC7">
      <w:pPr>
        <w:numPr>
          <w:ilvl w:val="0"/>
          <w:numId w:val="183"/>
        </w:numPr>
        <w:tabs>
          <w:tab w:val="left" w:pos="567"/>
          <w:tab w:val="left" w:pos="2554"/>
        </w:tabs>
        <w:spacing w:line="275" w:lineRule="auto"/>
        <w:ind w:right="420"/>
        <w:jc w:val="both"/>
        <w:rPr>
          <w:rFonts w:ascii="Symbol" w:eastAsia="Symbol" w:hAnsi="Symbol" w:cs="Symbol"/>
          <w:sz w:val="24"/>
          <w:szCs w:val="24"/>
        </w:rPr>
      </w:pPr>
      <w:r>
        <w:rPr>
          <w:rFonts w:eastAsia="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23649E" w:rsidRDefault="0023649E" w:rsidP="00C24BC7">
      <w:pPr>
        <w:numPr>
          <w:ilvl w:val="0"/>
          <w:numId w:val="183"/>
        </w:numPr>
        <w:tabs>
          <w:tab w:val="left" w:pos="567"/>
          <w:tab w:val="left" w:pos="2554"/>
        </w:tabs>
        <w:spacing w:line="274" w:lineRule="auto"/>
        <w:ind w:right="420"/>
        <w:rPr>
          <w:rFonts w:ascii="Symbol" w:eastAsia="Symbol" w:hAnsi="Symbol" w:cs="Symbol"/>
          <w:sz w:val="24"/>
          <w:szCs w:val="24"/>
        </w:rPr>
      </w:pPr>
      <w:r>
        <w:rPr>
          <w:rFonts w:eastAsia="Times New Roman"/>
          <w:sz w:val="24"/>
          <w:szCs w:val="24"/>
        </w:rPr>
        <w:t>характеризовать ситуацию на региональном рынке труда, называет тенденции ее ра</w:t>
      </w:r>
      <w:r>
        <w:rPr>
          <w:rFonts w:eastAsia="Times New Roman"/>
          <w:sz w:val="24"/>
          <w:szCs w:val="24"/>
        </w:rPr>
        <w:t>з</w:t>
      </w:r>
      <w:r>
        <w:rPr>
          <w:rFonts w:eastAsia="Times New Roman"/>
          <w:sz w:val="24"/>
          <w:szCs w:val="24"/>
        </w:rPr>
        <w:t>вития,</w:t>
      </w:r>
    </w:p>
    <w:p w:rsidR="0023649E" w:rsidRDefault="0023649E" w:rsidP="00C24BC7">
      <w:pPr>
        <w:tabs>
          <w:tab w:val="left" w:pos="567"/>
        </w:tabs>
        <w:spacing w:line="2" w:lineRule="exact"/>
        <w:rPr>
          <w:rFonts w:ascii="Symbol" w:eastAsia="Symbol" w:hAnsi="Symbol" w:cs="Symbol"/>
          <w:sz w:val="24"/>
          <w:szCs w:val="24"/>
        </w:rPr>
      </w:pPr>
    </w:p>
    <w:p w:rsidR="0023649E" w:rsidRDefault="0023649E" w:rsidP="00C24BC7">
      <w:pPr>
        <w:numPr>
          <w:ilvl w:val="0"/>
          <w:numId w:val="183"/>
        </w:numPr>
        <w:tabs>
          <w:tab w:val="left" w:pos="567"/>
          <w:tab w:val="left" w:pos="2554"/>
        </w:tabs>
        <w:spacing w:line="274" w:lineRule="auto"/>
        <w:ind w:right="420"/>
        <w:rPr>
          <w:rFonts w:ascii="Symbol" w:eastAsia="Symbol" w:hAnsi="Symbol" w:cs="Symbol"/>
          <w:sz w:val="24"/>
          <w:szCs w:val="24"/>
        </w:rPr>
      </w:pPr>
      <w:proofErr w:type="spellStart"/>
      <w:r>
        <w:rPr>
          <w:rFonts w:eastAsia="Times New Roman"/>
          <w:sz w:val="24"/>
          <w:szCs w:val="24"/>
        </w:rPr>
        <w:t>разъяснтьяет</w:t>
      </w:r>
      <w:proofErr w:type="spellEnd"/>
      <w:r>
        <w:rPr>
          <w:rFonts w:eastAsia="Times New Roman"/>
          <w:sz w:val="24"/>
          <w:szCs w:val="24"/>
        </w:rPr>
        <w:t xml:space="preserve"> социальное значение групп профессий, востребованных на регионал</w:t>
      </w:r>
      <w:r>
        <w:rPr>
          <w:rFonts w:eastAsia="Times New Roman"/>
          <w:sz w:val="24"/>
          <w:szCs w:val="24"/>
        </w:rPr>
        <w:t>ь</w:t>
      </w:r>
      <w:r>
        <w:rPr>
          <w:rFonts w:eastAsia="Times New Roman"/>
          <w:sz w:val="24"/>
          <w:szCs w:val="24"/>
        </w:rPr>
        <w:t>ном рынке труда,</w:t>
      </w:r>
    </w:p>
    <w:p w:rsidR="0023649E" w:rsidRDefault="0023649E" w:rsidP="00C24BC7">
      <w:pPr>
        <w:tabs>
          <w:tab w:val="left" w:pos="567"/>
        </w:tabs>
        <w:spacing w:line="2" w:lineRule="exact"/>
        <w:rPr>
          <w:rFonts w:ascii="Symbol" w:eastAsia="Symbol" w:hAnsi="Symbol" w:cs="Symbol"/>
          <w:sz w:val="24"/>
          <w:szCs w:val="24"/>
        </w:rPr>
      </w:pPr>
    </w:p>
    <w:p w:rsidR="0023649E" w:rsidRDefault="0023649E" w:rsidP="00C24BC7">
      <w:pPr>
        <w:numPr>
          <w:ilvl w:val="0"/>
          <w:numId w:val="183"/>
        </w:numPr>
        <w:tabs>
          <w:tab w:val="left" w:pos="567"/>
          <w:tab w:val="left" w:pos="2560"/>
        </w:tabs>
        <w:rPr>
          <w:rFonts w:ascii="Symbol" w:eastAsia="Symbol" w:hAnsi="Symbol" w:cs="Symbol"/>
          <w:sz w:val="24"/>
          <w:szCs w:val="24"/>
        </w:rPr>
      </w:pPr>
      <w:r>
        <w:rPr>
          <w:rFonts w:eastAsia="Times New Roman"/>
          <w:sz w:val="24"/>
          <w:szCs w:val="24"/>
        </w:rPr>
        <w:t>характеризовать группы предприятий региона проживания,</w:t>
      </w:r>
    </w:p>
    <w:p w:rsidR="0023649E" w:rsidRDefault="0023649E" w:rsidP="00C24BC7">
      <w:pPr>
        <w:tabs>
          <w:tab w:val="left" w:pos="567"/>
        </w:tabs>
        <w:spacing w:line="41" w:lineRule="exact"/>
        <w:rPr>
          <w:rFonts w:ascii="Symbol" w:eastAsia="Symbol" w:hAnsi="Symbol" w:cs="Symbol"/>
          <w:sz w:val="24"/>
          <w:szCs w:val="24"/>
        </w:rPr>
      </w:pPr>
    </w:p>
    <w:p w:rsidR="0023649E" w:rsidRDefault="0023649E" w:rsidP="00C24BC7">
      <w:pPr>
        <w:numPr>
          <w:ilvl w:val="0"/>
          <w:numId w:val="183"/>
        </w:numPr>
        <w:tabs>
          <w:tab w:val="left" w:pos="567"/>
          <w:tab w:val="left" w:pos="2554"/>
        </w:tabs>
        <w:spacing w:line="291" w:lineRule="auto"/>
        <w:ind w:right="420"/>
        <w:jc w:val="both"/>
        <w:rPr>
          <w:rFonts w:ascii="Symbol" w:eastAsia="Symbol" w:hAnsi="Symbol" w:cs="Symbol"/>
          <w:sz w:val="24"/>
          <w:szCs w:val="24"/>
        </w:rPr>
      </w:pPr>
      <w:r>
        <w:rPr>
          <w:rFonts w:eastAsia="Times New Roman"/>
          <w:sz w:val="24"/>
          <w:szCs w:val="24"/>
        </w:rPr>
        <w:t>характеризовать учреждения профессионального образования различного уровня, расположенные на территории проживания</w:t>
      </w:r>
    </w:p>
    <w:p w:rsidR="0023649E" w:rsidRDefault="0023649E" w:rsidP="00C24BC7">
      <w:pPr>
        <w:tabs>
          <w:tab w:val="left" w:pos="567"/>
        </w:tabs>
        <w:spacing w:line="269" w:lineRule="exact"/>
        <w:rPr>
          <w:sz w:val="20"/>
          <w:szCs w:val="20"/>
        </w:rPr>
      </w:pPr>
    </w:p>
    <w:p w:rsidR="0023649E" w:rsidRDefault="0023649E" w:rsidP="0023649E">
      <w:pPr>
        <w:sectPr w:rsidR="0023649E">
          <w:pgSz w:w="11900" w:h="16840"/>
          <w:pgMar w:top="1110" w:right="560" w:bottom="348" w:left="1440" w:header="0" w:footer="0" w:gutter="0"/>
          <w:cols w:space="720" w:equalWidth="0">
            <w:col w:w="9900"/>
          </w:cols>
        </w:sectPr>
      </w:pPr>
    </w:p>
    <w:p w:rsidR="0023649E" w:rsidRDefault="0023649E" w:rsidP="00C24BC7">
      <w:pPr>
        <w:tabs>
          <w:tab w:val="left" w:pos="567"/>
        </w:tabs>
        <w:spacing w:line="281" w:lineRule="auto"/>
        <w:ind w:right="420"/>
        <w:rPr>
          <w:sz w:val="20"/>
          <w:szCs w:val="20"/>
        </w:rPr>
      </w:pPr>
      <w:r>
        <w:rPr>
          <w:rFonts w:eastAsia="Times New Roman"/>
          <w:sz w:val="24"/>
          <w:szCs w:val="24"/>
        </w:rPr>
        <w:lastRenderedPageBreak/>
        <w:t>обучающегося, об оказываемых ими образовательных услугах, условиях поступления и особенностях обучения,</w:t>
      </w:r>
    </w:p>
    <w:p w:rsidR="0023649E" w:rsidRDefault="0023649E" w:rsidP="00C24BC7">
      <w:pPr>
        <w:tabs>
          <w:tab w:val="left" w:pos="567"/>
        </w:tabs>
        <w:spacing w:line="2" w:lineRule="exact"/>
        <w:rPr>
          <w:sz w:val="20"/>
          <w:szCs w:val="20"/>
        </w:rPr>
      </w:pPr>
    </w:p>
    <w:p w:rsidR="0023649E" w:rsidRDefault="0023649E" w:rsidP="00C24BC7">
      <w:pPr>
        <w:numPr>
          <w:ilvl w:val="0"/>
          <w:numId w:val="184"/>
        </w:numPr>
        <w:tabs>
          <w:tab w:val="left" w:pos="567"/>
          <w:tab w:val="left" w:pos="1843"/>
          <w:tab w:val="left" w:pos="2554"/>
        </w:tabs>
        <w:spacing w:line="274" w:lineRule="auto"/>
        <w:ind w:right="420"/>
        <w:rPr>
          <w:rFonts w:ascii="Symbol" w:eastAsia="Symbol" w:hAnsi="Symbol" w:cs="Symbol"/>
          <w:sz w:val="24"/>
          <w:szCs w:val="24"/>
        </w:rPr>
      </w:pPr>
      <w:r>
        <w:rPr>
          <w:rFonts w:eastAsia="Times New Roman"/>
          <w:sz w:val="24"/>
          <w:szCs w:val="24"/>
        </w:rPr>
        <w:t>анализировать свои мотивы и причины принятия тех или иных решений,</w:t>
      </w:r>
    </w:p>
    <w:p w:rsidR="0023649E" w:rsidRDefault="0023649E" w:rsidP="00C24BC7">
      <w:pPr>
        <w:tabs>
          <w:tab w:val="left" w:pos="567"/>
          <w:tab w:val="left" w:pos="1843"/>
        </w:tabs>
        <w:spacing w:line="2" w:lineRule="exact"/>
        <w:rPr>
          <w:rFonts w:ascii="Symbol" w:eastAsia="Symbol" w:hAnsi="Symbol" w:cs="Symbol"/>
          <w:sz w:val="24"/>
          <w:szCs w:val="24"/>
        </w:rPr>
      </w:pPr>
    </w:p>
    <w:p w:rsidR="0023649E" w:rsidRDefault="0023649E" w:rsidP="00C24BC7">
      <w:pPr>
        <w:numPr>
          <w:ilvl w:val="0"/>
          <w:numId w:val="184"/>
        </w:numPr>
        <w:tabs>
          <w:tab w:val="left" w:pos="0"/>
          <w:tab w:val="left" w:pos="1843"/>
          <w:tab w:val="left" w:pos="2554"/>
        </w:tabs>
        <w:spacing w:line="274" w:lineRule="auto"/>
        <w:ind w:right="420"/>
        <w:rPr>
          <w:rFonts w:ascii="Symbol" w:eastAsia="Symbol" w:hAnsi="Symbol" w:cs="Symbol"/>
          <w:sz w:val="24"/>
          <w:szCs w:val="24"/>
        </w:rPr>
      </w:pPr>
      <w:r>
        <w:rPr>
          <w:rFonts w:eastAsia="Times New Roman"/>
          <w:sz w:val="24"/>
          <w:szCs w:val="24"/>
        </w:rPr>
        <w:t>анализировать результаты и последствия своих решений, связанных с в</w:t>
      </w:r>
      <w:r>
        <w:rPr>
          <w:rFonts w:eastAsia="Times New Roman"/>
          <w:sz w:val="24"/>
          <w:szCs w:val="24"/>
        </w:rPr>
        <w:t>ы</w:t>
      </w:r>
      <w:r>
        <w:rPr>
          <w:rFonts w:eastAsia="Times New Roman"/>
          <w:sz w:val="24"/>
          <w:szCs w:val="24"/>
        </w:rPr>
        <w:t>бором и ре</w:t>
      </w:r>
      <w:r>
        <w:rPr>
          <w:rFonts w:eastAsia="Times New Roman"/>
          <w:sz w:val="24"/>
          <w:szCs w:val="24"/>
        </w:rPr>
        <w:t>а</w:t>
      </w:r>
      <w:r>
        <w:rPr>
          <w:rFonts w:eastAsia="Times New Roman"/>
          <w:sz w:val="24"/>
          <w:szCs w:val="24"/>
        </w:rPr>
        <w:t>лизацией образовательной траектории,</w:t>
      </w:r>
    </w:p>
    <w:p w:rsidR="0023649E" w:rsidRDefault="0023649E" w:rsidP="00C24BC7">
      <w:pPr>
        <w:tabs>
          <w:tab w:val="left" w:pos="567"/>
          <w:tab w:val="left" w:pos="1843"/>
        </w:tabs>
        <w:spacing w:line="2" w:lineRule="exact"/>
        <w:rPr>
          <w:rFonts w:ascii="Symbol" w:eastAsia="Symbol" w:hAnsi="Symbol" w:cs="Symbol"/>
          <w:sz w:val="24"/>
          <w:szCs w:val="24"/>
        </w:rPr>
      </w:pPr>
    </w:p>
    <w:p w:rsidR="0023649E" w:rsidRDefault="0023649E" w:rsidP="00C24BC7">
      <w:pPr>
        <w:numPr>
          <w:ilvl w:val="0"/>
          <w:numId w:val="184"/>
        </w:numPr>
        <w:tabs>
          <w:tab w:val="left" w:pos="567"/>
          <w:tab w:val="left" w:pos="1843"/>
          <w:tab w:val="left" w:pos="2554"/>
        </w:tabs>
        <w:spacing w:line="275" w:lineRule="auto"/>
        <w:ind w:right="420"/>
        <w:jc w:val="both"/>
        <w:rPr>
          <w:rFonts w:ascii="Symbol" w:eastAsia="Symbol" w:hAnsi="Symbol" w:cs="Symbol"/>
          <w:sz w:val="24"/>
          <w:szCs w:val="24"/>
        </w:rPr>
      </w:pPr>
      <w:r>
        <w:rPr>
          <w:rFonts w:eastAsia="Times New Roman"/>
          <w:sz w:val="24"/>
          <w:szCs w:val="24"/>
        </w:rPr>
        <w:t>анализировать свои возможности и предпочтения, связанные с освоением определе</w:t>
      </w:r>
      <w:r>
        <w:rPr>
          <w:rFonts w:eastAsia="Times New Roman"/>
          <w:sz w:val="24"/>
          <w:szCs w:val="24"/>
        </w:rPr>
        <w:t>н</w:t>
      </w:r>
      <w:r>
        <w:rPr>
          <w:rFonts w:eastAsia="Times New Roman"/>
          <w:sz w:val="24"/>
          <w:szCs w:val="24"/>
        </w:rPr>
        <w:t>ного уровня образовательных программ и реализацией тех или иных видов де</w:t>
      </w:r>
      <w:r>
        <w:rPr>
          <w:rFonts w:eastAsia="Times New Roman"/>
          <w:sz w:val="24"/>
          <w:szCs w:val="24"/>
        </w:rPr>
        <w:t>я</w:t>
      </w:r>
      <w:r>
        <w:rPr>
          <w:rFonts w:eastAsia="Times New Roman"/>
          <w:sz w:val="24"/>
          <w:szCs w:val="24"/>
        </w:rPr>
        <w:t>тельности,</w:t>
      </w:r>
    </w:p>
    <w:p w:rsidR="0023649E" w:rsidRDefault="0023649E" w:rsidP="00C24BC7">
      <w:pPr>
        <w:numPr>
          <w:ilvl w:val="0"/>
          <w:numId w:val="184"/>
        </w:numPr>
        <w:tabs>
          <w:tab w:val="left" w:pos="567"/>
          <w:tab w:val="left" w:pos="1843"/>
          <w:tab w:val="left" w:pos="2554"/>
        </w:tabs>
        <w:spacing w:line="275" w:lineRule="auto"/>
        <w:ind w:right="420"/>
        <w:jc w:val="both"/>
        <w:rPr>
          <w:rFonts w:ascii="Symbol" w:eastAsia="Symbol" w:hAnsi="Symbol" w:cs="Symbol"/>
          <w:sz w:val="24"/>
          <w:szCs w:val="24"/>
        </w:rPr>
      </w:pPr>
      <w:r>
        <w:rPr>
          <w:rFonts w:eastAsia="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w:t>
      </w:r>
      <w:r>
        <w:rPr>
          <w:rFonts w:eastAsia="Times New Roman"/>
          <w:sz w:val="24"/>
          <w:szCs w:val="24"/>
        </w:rPr>
        <w:t>е</w:t>
      </w:r>
      <w:r>
        <w:rPr>
          <w:rFonts w:eastAsia="Times New Roman"/>
          <w:sz w:val="24"/>
          <w:szCs w:val="24"/>
        </w:rPr>
        <w:t>ния, производства продуктов питания, сервиса, информационной сфере и деятельностью занятых в них рабо</w:t>
      </w:r>
      <w:r>
        <w:rPr>
          <w:rFonts w:eastAsia="Times New Roman"/>
          <w:sz w:val="24"/>
          <w:szCs w:val="24"/>
        </w:rPr>
        <w:t>т</w:t>
      </w:r>
      <w:r>
        <w:rPr>
          <w:rFonts w:eastAsia="Times New Roman"/>
          <w:sz w:val="24"/>
          <w:szCs w:val="24"/>
        </w:rPr>
        <w:t>ников,</w:t>
      </w:r>
    </w:p>
    <w:p w:rsidR="0023649E" w:rsidRDefault="0023649E" w:rsidP="00C24BC7">
      <w:pPr>
        <w:tabs>
          <w:tab w:val="left" w:pos="567"/>
          <w:tab w:val="left" w:pos="1843"/>
        </w:tabs>
        <w:spacing w:line="1" w:lineRule="exact"/>
        <w:rPr>
          <w:rFonts w:ascii="Symbol" w:eastAsia="Symbol" w:hAnsi="Symbol" w:cs="Symbol"/>
          <w:sz w:val="24"/>
          <w:szCs w:val="24"/>
        </w:rPr>
      </w:pPr>
    </w:p>
    <w:p w:rsidR="0023649E" w:rsidRDefault="0023649E" w:rsidP="00C24BC7">
      <w:pPr>
        <w:numPr>
          <w:ilvl w:val="0"/>
          <w:numId w:val="184"/>
        </w:numPr>
        <w:tabs>
          <w:tab w:val="left" w:pos="567"/>
          <w:tab w:val="left" w:pos="1843"/>
          <w:tab w:val="left" w:pos="2554"/>
        </w:tabs>
        <w:spacing w:line="272" w:lineRule="auto"/>
        <w:ind w:right="420"/>
        <w:jc w:val="both"/>
        <w:rPr>
          <w:rFonts w:ascii="Symbol" w:eastAsia="Symbol" w:hAnsi="Symbol" w:cs="Symbol"/>
          <w:sz w:val="24"/>
          <w:szCs w:val="24"/>
        </w:rPr>
      </w:pPr>
      <w:r>
        <w:rPr>
          <w:rFonts w:eastAsia="Times New Roman"/>
          <w:sz w:val="24"/>
          <w:szCs w:val="24"/>
        </w:rPr>
        <w:t>получит опыт поиска, извлечения, структурирования и обработки информации о пе</w:t>
      </w:r>
      <w:r>
        <w:rPr>
          <w:rFonts w:eastAsia="Times New Roman"/>
          <w:sz w:val="24"/>
          <w:szCs w:val="24"/>
        </w:rPr>
        <w:t>р</w:t>
      </w:r>
      <w:r>
        <w:rPr>
          <w:rFonts w:eastAsia="Times New Roman"/>
          <w:sz w:val="24"/>
          <w:szCs w:val="24"/>
        </w:rPr>
        <w:t>спективах развития современных произво</w:t>
      </w:r>
      <w:proofErr w:type="gramStart"/>
      <w:r>
        <w:rPr>
          <w:rFonts w:eastAsia="Times New Roman"/>
          <w:sz w:val="24"/>
          <w:szCs w:val="24"/>
        </w:rPr>
        <w:t>дств в р</w:t>
      </w:r>
      <w:proofErr w:type="gramEnd"/>
      <w:r>
        <w:rPr>
          <w:rFonts w:eastAsia="Times New Roman"/>
          <w:sz w:val="24"/>
          <w:szCs w:val="24"/>
        </w:rPr>
        <w:t>егионе проживания, а также информации об актуальном состоянии и перспективах развития регионального рынка тр</w:t>
      </w:r>
      <w:r>
        <w:rPr>
          <w:rFonts w:eastAsia="Times New Roman"/>
          <w:sz w:val="24"/>
          <w:szCs w:val="24"/>
        </w:rPr>
        <w:t>у</w:t>
      </w:r>
      <w:r>
        <w:rPr>
          <w:rFonts w:eastAsia="Times New Roman"/>
          <w:sz w:val="24"/>
          <w:szCs w:val="24"/>
        </w:rPr>
        <w:t>да.</w:t>
      </w:r>
    </w:p>
    <w:p w:rsidR="0023649E" w:rsidRDefault="0023649E" w:rsidP="0023649E">
      <w:pPr>
        <w:spacing w:line="1" w:lineRule="exact"/>
        <w:rPr>
          <w:sz w:val="20"/>
          <w:szCs w:val="20"/>
        </w:rPr>
      </w:pPr>
    </w:p>
    <w:p w:rsidR="0023649E" w:rsidRDefault="0023649E" w:rsidP="0023649E">
      <w:pPr>
        <w:rPr>
          <w:sz w:val="20"/>
          <w:szCs w:val="20"/>
        </w:rPr>
      </w:pPr>
      <w:r>
        <w:rPr>
          <w:rFonts w:eastAsia="Times New Roman"/>
          <w:b/>
          <w:bCs/>
          <w:sz w:val="24"/>
          <w:szCs w:val="24"/>
        </w:rPr>
        <w:t>Выпускник получит возможность научиться:</w:t>
      </w:r>
    </w:p>
    <w:p w:rsidR="0023649E" w:rsidRDefault="0023649E" w:rsidP="0023649E">
      <w:pPr>
        <w:spacing w:line="50" w:lineRule="exact"/>
        <w:rPr>
          <w:sz w:val="20"/>
          <w:szCs w:val="20"/>
        </w:rPr>
      </w:pPr>
    </w:p>
    <w:p w:rsidR="0023649E" w:rsidRDefault="0023649E" w:rsidP="00C24BC7">
      <w:pPr>
        <w:tabs>
          <w:tab w:val="left" w:pos="567"/>
        </w:tabs>
        <w:spacing w:line="274" w:lineRule="auto"/>
        <w:ind w:right="420"/>
        <w:rPr>
          <w:sz w:val="20"/>
          <w:szCs w:val="20"/>
        </w:rPr>
      </w:pPr>
      <w:r>
        <w:rPr>
          <w:rFonts w:ascii="Symbol" w:eastAsia="Symbol" w:hAnsi="Symbol" w:cs="Symbol"/>
          <w:sz w:val="24"/>
          <w:szCs w:val="24"/>
        </w:rPr>
        <w:t></w:t>
      </w:r>
      <w:r>
        <w:rPr>
          <w:rFonts w:eastAsia="Times New Roman"/>
          <w:i/>
          <w:iCs/>
          <w:sz w:val="24"/>
          <w:szCs w:val="24"/>
        </w:rPr>
        <w:t xml:space="preserve"> предлагать альтернативные варианты траекторий профессионального образ</w:t>
      </w:r>
      <w:r>
        <w:rPr>
          <w:rFonts w:eastAsia="Times New Roman"/>
          <w:i/>
          <w:iCs/>
          <w:sz w:val="24"/>
          <w:szCs w:val="24"/>
        </w:rPr>
        <w:t>о</w:t>
      </w:r>
      <w:r>
        <w:rPr>
          <w:rFonts w:eastAsia="Times New Roman"/>
          <w:i/>
          <w:iCs/>
          <w:sz w:val="24"/>
          <w:szCs w:val="24"/>
        </w:rPr>
        <w:t>вания для занятия заданных должностей;</w:t>
      </w:r>
    </w:p>
    <w:p w:rsidR="0023649E" w:rsidRDefault="0023649E" w:rsidP="00C24BC7">
      <w:pPr>
        <w:tabs>
          <w:tab w:val="left" w:pos="567"/>
        </w:tabs>
        <w:spacing w:line="2" w:lineRule="exact"/>
        <w:rPr>
          <w:sz w:val="20"/>
          <w:szCs w:val="20"/>
        </w:rPr>
      </w:pPr>
    </w:p>
    <w:p w:rsidR="0023649E" w:rsidRDefault="0023649E" w:rsidP="00C24BC7">
      <w:pPr>
        <w:numPr>
          <w:ilvl w:val="0"/>
          <w:numId w:val="185"/>
        </w:numPr>
        <w:tabs>
          <w:tab w:val="left" w:pos="567"/>
          <w:tab w:val="left" w:pos="1394"/>
        </w:tabs>
        <w:spacing w:line="273" w:lineRule="auto"/>
        <w:ind w:right="420"/>
        <w:jc w:val="both"/>
        <w:rPr>
          <w:rFonts w:ascii="Symbol" w:eastAsia="Symbol" w:hAnsi="Symbol" w:cs="Symbol"/>
          <w:sz w:val="24"/>
          <w:szCs w:val="24"/>
        </w:rPr>
      </w:pPr>
      <w:r>
        <w:rPr>
          <w:rFonts w:eastAsia="Times New Roman"/>
          <w:i/>
          <w:iCs/>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w:t>
      </w:r>
      <w:r>
        <w:rPr>
          <w:rFonts w:eastAsia="Times New Roman"/>
          <w:i/>
          <w:iCs/>
          <w:sz w:val="24"/>
          <w:szCs w:val="24"/>
        </w:rPr>
        <w:t>и</w:t>
      </w:r>
      <w:r>
        <w:rPr>
          <w:rFonts w:eastAsia="Times New Roman"/>
          <w:i/>
          <w:iCs/>
          <w:sz w:val="24"/>
          <w:szCs w:val="24"/>
        </w:rPr>
        <w:t>цины, производства и обработки материалов, машиностроения, производства продуктов питания, сервиса, информационной сфере</w:t>
      </w:r>
      <w:r>
        <w:rPr>
          <w:rFonts w:eastAsia="Times New Roman"/>
          <w:sz w:val="24"/>
          <w:szCs w:val="24"/>
        </w:rPr>
        <w:t>.</w:t>
      </w:r>
    </w:p>
    <w:p w:rsidR="0023649E" w:rsidRDefault="0023649E" w:rsidP="0023649E">
      <w:pPr>
        <w:spacing w:line="277" w:lineRule="auto"/>
        <w:ind w:right="420" w:firstLine="710"/>
        <w:rPr>
          <w:rFonts w:ascii="Symbol" w:eastAsia="Symbol" w:hAnsi="Symbol" w:cs="Symbol"/>
          <w:sz w:val="24"/>
          <w:szCs w:val="24"/>
        </w:rPr>
      </w:pPr>
      <w:r>
        <w:rPr>
          <w:rFonts w:eastAsia="Times New Roman"/>
          <w:b/>
          <w:bCs/>
          <w:sz w:val="24"/>
          <w:szCs w:val="24"/>
        </w:rPr>
        <w:t>По годам обучения результаты могут быть структурированы и конкретизир</w:t>
      </w:r>
      <w:r>
        <w:rPr>
          <w:rFonts w:eastAsia="Times New Roman"/>
          <w:b/>
          <w:bCs/>
          <w:sz w:val="24"/>
          <w:szCs w:val="24"/>
        </w:rPr>
        <w:t>о</w:t>
      </w:r>
      <w:r>
        <w:rPr>
          <w:rFonts w:eastAsia="Times New Roman"/>
          <w:b/>
          <w:bCs/>
          <w:sz w:val="24"/>
          <w:szCs w:val="24"/>
        </w:rPr>
        <w:t>ваны следующим образом:</w:t>
      </w:r>
    </w:p>
    <w:p w:rsidR="0023649E" w:rsidRDefault="0023649E" w:rsidP="0023649E">
      <w:pPr>
        <w:spacing w:line="1" w:lineRule="exact"/>
        <w:rPr>
          <w:rFonts w:ascii="Symbol" w:eastAsia="Symbol" w:hAnsi="Symbol" w:cs="Symbol"/>
          <w:sz w:val="24"/>
          <w:szCs w:val="24"/>
        </w:rPr>
      </w:pPr>
    </w:p>
    <w:p w:rsidR="0023649E" w:rsidRDefault="0023649E" w:rsidP="0023649E">
      <w:pPr>
        <w:rPr>
          <w:rFonts w:ascii="Symbol" w:eastAsia="Symbol" w:hAnsi="Symbol" w:cs="Symbol"/>
          <w:sz w:val="24"/>
          <w:szCs w:val="24"/>
        </w:rPr>
      </w:pPr>
      <w:r>
        <w:rPr>
          <w:rFonts w:eastAsia="Times New Roman"/>
          <w:b/>
          <w:bCs/>
          <w:sz w:val="24"/>
          <w:szCs w:val="24"/>
        </w:rPr>
        <w:t>5 класс</w:t>
      </w:r>
    </w:p>
    <w:p w:rsidR="0023649E" w:rsidRDefault="0023649E" w:rsidP="0023649E">
      <w:pPr>
        <w:spacing w:line="40" w:lineRule="exact"/>
        <w:rPr>
          <w:rFonts w:ascii="Symbol" w:eastAsia="Symbol" w:hAnsi="Symbol" w:cs="Symbol"/>
          <w:sz w:val="24"/>
          <w:szCs w:val="24"/>
        </w:rPr>
      </w:pPr>
    </w:p>
    <w:p w:rsidR="0023649E" w:rsidRDefault="0023649E" w:rsidP="0023649E">
      <w:pPr>
        <w:rPr>
          <w:rFonts w:ascii="Symbol" w:eastAsia="Symbol" w:hAnsi="Symbol" w:cs="Symbol"/>
          <w:sz w:val="24"/>
          <w:szCs w:val="24"/>
        </w:rPr>
      </w:pPr>
      <w:r>
        <w:rPr>
          <w:rFonts w:eastAsia="Times New Roman"/>
          <w:sz w:val="24"/>
          <w:szCs w:val="24"/>
        </w:rPr>
        <w:t xml:space="preserve">По завершении учебного года </w:t>
      </w:r>
      <w:proofErr w:type="gramStart"/>
      <w:r>
        <w:rPr>
          <w:rFonts w:eastAsia="Times New Roman"/>
          <w:sz w:val="24"/>
          <w:szCs w:val="24"/>
        </w:rPr>
        <w:t>обучающийся</w:t>
      </w:r>
      <w:proofErr w:type="gramEnd"/>
      <w:r>
        <w:rPr>
          <w:rFonts w:eastAsia="Times New Roman"/>
          <w:sz w:val="24"/>
          <w:szCs w:val="24"/>
        </w:rPr>
        <w:t>:</w:t>
      </w:r>
    </w:p>
    <w:p w:rsidR="0023649E" w:rsidRDefault="0023649E" w:rsidP="0023649E">
      <w:pPr>
        <w:spacing w:line="54" w:lineRule="exact"/>
        <w:rPr>
          <w:rFonts w:ascii="Symbol" w:eastAsia="Symbol" w:hAnsi="Symbol" w:cs="Symbol"/>
          <w:sz w:val="24"/>
          <w:szCs w:val="24"/>
        </w:rPr>
      </w:pPr>
    </w:p>
    <w:p w:rsidR="0023649E" w:rsidRDefault="0023649E" w:rsidP="00C24BC7">
      <w:pPr>
        <w:numPr>
          <w:ilvl w:val="0"/>
          <w:numId w:val="185"/>
        </w:numPr>
        <w:tabs>
          <w:tab w:val="left" w:pos="567"/>
          <w:tab w:val="left" w:pos="1400"/>
        </w:tabs>
        <w:rPr>
          <w:rFonts w:ascii="Symbol" w:eastAsia="Symbol" w:hAnsi="Symbol" w:cs="Symbol"/>
          <w:sz w:val="24"/>
          <w:szCs w:val="24"/>
        </w:rPr>
      </w:pPr>
      <w:r>
        <w:rPr>
          <w:rFonts w:eastAsia="Times New Roman"/>
          <w:sz w:val="24"/>
          <w:szCs w:val="24"/>
        </w:rPr>
        <w:t>характеризует рекламу как средство формирования потребностей;</w:t>
      </w:r>
    </w:p>
    <w:p w:rsidR="0023649E" w:rsidRDefault="0023649E" w:rsidP="00C24BC7">
      <w:pPr>
        <w:tabs>
          <w:tab w:val="left" w:pos="567"/>
        </w:tabs>
        <w:spacing w:line="41" w:lineRule="exact"/>
        <w:rPr>
          <w:rFonts w:ascii="Symbol" w:eastAsia="Symbol" w:hAnsi="Symbol" w:cs="Symbol"/>
          <w:sz w:val="24"/>
          <w:szCs w:val="24"/>
        </w:rPr>
      </w:pPr>
    </w:p>
    <w:p w:rsidR="0023649E" w:rsidRDefault="0023649E" w:rsidP="00C24BC7">
      <w:pPr>
        <w:numPr>
          <w:ilvl w:val="0"/>
          <w:numId w:val="185"/>
        </w:numPr>
        <w:tabs>
          <w:tab w:val="left" w:pos="567"/>
          <w:tab w:val="left" w:pos="1394"/>
        </w:tabs>
        <w:spacing w:line="272" w:lineRule="auto"/>
        <w:ind w:right="420"/>
        <w:rPr>
          <w:rFonts w:ascii="Symbol" w:eastAsia="Symbol" w:hAnsi="Symbol" w:cs="Symbol"/>
          <w:sz w:val="24"/>
          <w:szCs w:val="24"/>
        </w:rPr>
      </w:pPr>
      <w:r>
        <w:rPr>
          <w:rFonts w:eastAsia="Times New Roman"/>
          <w:sz w:val="24"/>
          <w:szCs w:val="24"/>
        </w:rPr>
        <w:t>характеризует виды ресурсов, объясняет место ресурсов в проектировании и реализ</w:t>
      </w:r>
      <w:r>
        <w:rPr>
          <w:rFonts w:eastAsia="Times New Roman"/>
          <w:sz w:val="24"/>
          <w:szCs w:val="24"/>
        </w:rPr>
        <w:t>а</w:t>
      </w:r>
      <w:r>
        <w:rPr>
          <w:rFonts w:eastAsia="Times New Roman"/>
          <w:sz w:val="24"/>
          <w:szCs w:val="24"/>
        </w:rPr>
        <w:t>ции технологического процесса;</w:t>
      </w:r>
    </w:p>
    <w:p w:rsidR="0023649E" w:rsidRDefault="0023649E" w:rsidP="00C24BC7">
      <w:pPr>
        <w:tabs>
          <w:tab w:val="left" w:pos="567"/>
        </w:tabs>
        <w:spacing w:line="2" w:lineRule="exact"/>
        <w:rPr>
          <w:rFonts w:ascii="Symbol" w:eastAsia="Symbol" w:hAnsi="Symbol" w:cs="Symbol"/>
          <w:sz w:val="24"/>
          <w:szCs w:val="24"/>
        </w:rPr>
      </w:pPr>
    </w:p>
    <w:p w:rsidR="0023649E" w:rsidRDefault="0023649E" w:rsidP="00C24BC7">
      <w:pPr>
        <w:numPr>
          <w:ilvl w:val="0"/>
          <w:numId w:val="185"/>
        </w:numPr>
        <w:tabs>
          <w:tab w:val="left" w:pos="567"/>
          <w:tab w:val="left" w:pos="1394"/>
        </w:tabs>
        <w:spacing w:line="275" w:lineRule="auto"/>
        <w:ind w:right="420"/>
        <w:jc w:val="both"/>
        <w:rPr>
          <w:rFonts w:ascii="Symbol" w:eastAsia="Symbol" w:hAnsi="Symbol" w:cs="Symbol"/>
          <w:sz w:val="24"/>
          <w:szCs w:val="24"/>
        </w:rPr>
      </w:pPr>
      <w:r>
        <w:rPr>
          <w:rFonts w:eastAsia="Times New Roman"/>
          <w:sz w:val="24"/>
          <w:szCs w:val="24"/>
        </w:rPr>
        <w:t>называет предприятия региона проживания, работающие на основе современных пр</w:t>
      </w:r>
      <w:r>
        <w:rPr>
          <w:rFonts w:eastAsia="Times New Roman"/>
          <w:sz w:val="24"/>
          <w:szCs w:val="24"/>
        </w:rPr>
        <w:t>о</w:t>
      </w:r>
      <w:r>
        <w:rPr>
          <w:rFonts w:eastAsia="Times New Roman"/>
          <w:sz w:val="24"/>
          <w:szCs w:val="24"/>
        </w:rPr>
        <w:t>изводственных технологий, приводит примеры функций работников этих предпр</w:t>
      </w:r>
      <w:r>
        <w:rPr>
          <w:rFonts w:eastAsia="Times New Roman"/>
          <w:sz w:val="24"/>
          <w:szCs w:val="24"/>
        </w:rPr>
        <w:t>и</w:t>
      </w:r>
      <w:r>
        <w:rPr>
          <w:rFonts w:eastAsia="Times New Roman"/>
          <w:sz w:val="24"/>
          <w:szCs w:val="24"/>
        </w:rPr>
        <w:t>ятий;</w:t>
      </w:r>
    </w:p>
    <w:p w:rsidR="0023649E" w:rsidRDefault="0023649E" w:rsidP="00C24BC7">
      <w:pPr>
        <w:numPr>
          <w:ilvl w:val="0"/>
          <w:numId w:val="185"/>
        </w:numPr>
        <w:tabs>
          <w:tab w:val="left" w:pos="567"/>
          <w:tab w:val="left" w:pos="1394"/>
        </w:tabs>
        <w:spacing w:line="275" w:lineRule="auto"/>
        <w:ind w:right="420"/>
        <w:jc w:val="both"/>
        <w:rPr>
          <w:rFonts w:ascii="Symbol" w:eastAsia="Symbol" w:hAnsi="Symbol" w:cs="Symbol"/>
          <w:sz w:val="24"/>
          <w:szCs w:val="24"/>
        </w:rPr>
      </w:pPr>
      <w:proofErr w:type="gramStart"/>
      <w:r>
        <w:rPr>
          <w:rFonts w:eastAsia="Times New Roman"/>
          <w:sz w:val="24"/>
          <w:szCs w:val="24"/>
        </w:rPr>
        <w:t>разъясняет содержание понятий «технология», «технологический процесс», «потре</w:t>
      </w:r>
      <w:r>
        <w:rPr>
          <w:rFonts w:eastAsia="Times New Roman"/>
          <w:sz w:val="24"/>
          <w:szCs w:val="24"/>
        </w:rPr>
        <w:t>б</w:t>
      </w:r>
      <w:r>
        <w:rPr>
          <w:rFonts w:eastAsia="Times New Roman"/>
          <w:sz w:val="24"/>
          <w:szCs w:val="24"/>
        </w:rPr>
        <w:t>ность», «конструкция», «механизм», «проект» и адекватно пользуется этими пон</w:t>
      </w:r>
      <w:r>
        <w:rPr>
          <w:rFonts w:eastAsia="Times New Roman"/>
          <w:sz w:val="24"/>
          <w:szCs w:val="24"/>
        </w:rPr>
        <w:t>я</w:t>
      </w:r>
      <w:r>
        <w:rPr>
          <w:rFonts w:eastAsia="Times New Roman"/>
          <w:sz w:val="24"/>
          <w:szCs w:val="24"/>
        </w:rPr>
        <w:t>тиями;</w:t>
      </w:r>
      <w:proofErr w:type="gramEnd"/>
    </w:p>
    <w:p w:rsidR="0023649E" w:rsidRDefault="0023649E" w:rsidP="00C24BC7">
      <w:pPr>
        <w:numPr>
          <w:ilvl w:val="0"/>
          <w:numId w:val="185"/>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объясняет основания развития технологий, опираясь на произвольно избранную гру</w:t>
      </w:r>
      <w:r>
        <w:rPr>
          <w:rFonts w:eastAsia="Times New Roman"/>
          <w:sz w:val="24"/>
          <w:szCs w:val="24"/>
        </w:rPr>
        <w:t>п</w:t>
      </w:r>
      <w:r>
        <w:rPr>
          <w:rFonts w:eastAsia="Times New Roman"/>
          <w:sz w:val="24"/>
          <w:szCs w:val="24"/>
        </w:rPr>
        <w:t>пу потребностей, которые удовлетворяют эти технологии;</w:t>
      </w:r>
    </w:p>
    <w:p w:rsidR="0023649E" w:rsidRDefault="0023649E" w:rsidP="00C24BC7">
      <w:pPr>
        <w:tabs>
          <w:tab w:val="left" w:pos="567"/>
        </w:tabs>
        <w:spacing w:line="2" w:lineRule="exact"/>
        <w:rPr>
          <w:rFonts w:ascii="Symbol" w:eastAsia="Symbol" w:hAnsi="Symbol" w:cs="Symbol"/>
          <w:sz w:val="24"/>
          <w:szCs w:val="24"/>
        </w:rPr>
      </w:pPr>
    </w:p>
    <w:p w:rsidR="0023649E" w:rsidRDefault="0023649E" w:rsidP="00C24BC7">
      <w:pPr>
        <w:numPr>
          <w:ilvl w:val="0"/>
          <w:numId w:val="185"/>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приводит произвольные примеры производственных технологий и технологий в сф</w:t>
      </w:r>
      <w:r>
        <w:rPr>
          <w:rFonts w:eastAsia="Times New Roman"/>
          <w:sz w:val="24"/>
          <w:szCs w:val="24"/>
        </w:rPr>
        <w:t>е</w:t>
      </w:r>
      <w:r>
        <w:rPr>
          <w:rFonts w:eastAsia="Times New Roman"/>
          <w:sz w:val="24"/>
          <w:szCs w:val="24"/>
        </w:rPr>
        <w:t>ре быта;</w:t>
      </w:r>
    </w:p>
    <w:p w:rsidR="0023649E" w:rsidRDefault="0023649E" w:rsidP="00C24BC7">
      <w:pPr>
        <w:tabs>
          <w:tab w:val="left" w:pos="567"/>
        </w:tabs>
        <w:spacing w:line="2" w:lineRule="exact"/>
        <w:rPr>
          <w:rFonts w:ascii="Symbol" w:eastAsia="Symbol" w:hAnsi="Symbol" w:cs="Symbol"/>
          <w:sz w:val="24"/>
          <w:szCs w:val="24"/>
        </w:rPr>
      </w:pPr>
    </w:p>
    <w:p w:rsidR="0023649E" w:rsidRDefault="0023649E" w:rsidP="00C24BC7">
      <w:pPr>
        <w:numPr>
          <w:ilvl w:val="0"/>
          <w:numId w:val="185"/>
        </w:numPr>
        <w:tabs>
          <w:tab w:val="left" w:pos="567"/>
          <w:tab w:val="left" w:pos="1394"/>
        </w:tabs>
        <w:spacing w:line="295" w:lineRule="auto"/>
        <w:ind w:right="420"/>
        <w:rPr>
          <w:rFonts w:ascii="Symbol" w:eastAsia="Symbol" w:hAnsi="Symbol" w:cs="Symbol"/>
          <w:sz w:val="24"/>
          <w:szCs w:val="24"/>
        </w:rPr>
      </w:pPr>
      <w:r>
        <w:rPr>
          <w:rFonts w:eastAsia="Times New Roman"/>
          <w:sz w:val="24"/>
          <w:szCs w:val="24"/>
        </w:rPr>
        <w:t>объясняет, приводя примеры, принципиальную технологическую схему, в том числе характеризуя негативные эффекты;</w:t>
      </w:r>
    </w:p>
    <w:p w:rsidR="0023649E" w:rsidRDefault="0023649E" w:rsidP="0023649E">
      <w:pPr>
        <w:spacing w:line="226" w:lineRule="exact"/>
        <w:rPr>
          <w:sz w:val="20"/>
          <w:szCs w:val="20"/>
        </w:rPr>
      </w:pPr>
    </w:p>
    <w:p w:rsidR="0023649E" w:rsidRDefault="0023649E" w:rsidP="0023649E">
      <w:pPr>
        <w:sectPr w:rsidR="0023649E">
          <w:pgSz w:w="11900" w:h="16840"/>
          <w:pgMar w:top="1110" w:right="560" w:bottom="348" w:left="1440" w:header="0" w:footer="0" w:gutter="0"/>
          <w:cols w:space="720" w:equalWidth="0">
            <w:col w:w="9900"/>
          </w:cols>
        </w:sectPr>
      </w:pPr>
    </w:p>
    <w:p w:rsidR="0023649E" w:rsidRDefault="0023649E" w:rsidP="00C24BC7">
      <w:pPr>
        <w:tabs>
          <w:tab w:val="left" w:pos="567"/>
        </w:tabs>
        <w:rPr>
          <w:sz w:val="20"/>
          <w:szCs w:val="20"/>
        </w:rPr>
      </w:pPr>
      <w:r>
        <w:rPr>
          <w:rFonts w:ascii="Symbol" w:eastAsia="Symbol" w:hAnsi="Symbol" w:cs="Symbol"/>
          <w:sz w:val="24"/>
          <w:szCs w:val="24"/>
        </w:rPr>
        <w:lastRenderedPageBreak/>
        <w:t></w:t>
      </w:r>
      <w:r>
        <w:rPr>
          <w:rFonts w:eastAsia="Times New Roman"/>
          <w:sz w:val="24"/>
          <w:szCs w:val="24"/>
        </w:rPr>
        <w:t xml:space="preserve">  составляет  техническое задание,  памятку,  инструкцию,  технологическую</w:t>
      </w:r>
    </w:p>
    <w:p w:rsidR="0023649E" w:rsidRDefault="0023649E" w:rsidP="00C24BC7">
      <w:pPr>
        <w:tabs>
          <w:tab w:val="left" w:pos="567"/>
        </w:tabs>
        <w:spacing w:line="28" w:lineRule="exact"/>
        <w:rPr>
          <w:sz w:val="20"/>
          <w:szCs w:val="20"/>
        </w:rPr>
      </w:pPr>
    </w:p>
    <w:p w:rsidR="0023649E" w:rsidRDefault="0023649E" w:rsidP="00C24BC7">
      <w:pPr>
        <w:tabs>
          <w:tab w:val="left" w:pos="567"/>
        </w:tabs>
        <w:rPr>
          <w:sz w:val="20"/>
          <w:szCs w:val="20"/>
        </w:rPr>
      </w:pPr>
      <w:r>
        <w:rPr>
          <w:rFonts w:eastAsia="Times New Roman"/>
          <w:sz w:val="24"/>
          <w:szCs w:val="24"/>
        </w:rPr>
        <w:t>карту;</w:t>
      </w:r>
    </w:p>
    <w:p w:rsidR="0023649E" w:rsidRDefault="0023649E" w:rsidP="00C24BC7">
      <w:pPr>
        <w:tabs>
          <w:tab w:val="left" w:pos="567"/>
        </w:tabs>
        <w:spacing w:line="55" w:lineRule="exact"/>
        <w:rPr>
          <w:sz w:val="20"/>
          <w:szCs w:val="20"/>
        </w:rPr>
      </w:pPr>
    </w:p>
    <w:p w:rsidR="0023649E" w:rsidRDefault="0023649E" w:rsidP="00C24BC7">
      <w:pPr>
        <w:numPr>
          <w:ilvl w:val="0"/>
          <w:numId w:val="186"/>
        </w:numPr>
        <w:tabs>
          <w:tab w:val="left" w:pos="567"/>
          <w:tab w:val="left" w:pos="1394"/>
        </w:tabs>
        <w:spacing w:line="274" w:lineRule="auto"/>
        <w:ind w:right="420" w:firstLine="714"/>
        <w:rPr>
          <w:rFonts w:ascii="Symbol" w:eastAsia="Symbol" w:hAnsi="Symbol" w:cs="Symbol"/>
          <w:sz w:val="24"/>
          <w:szCs w:val="24"/>
        </w:rPr>
      </w:pPr>
      <w:r>
        <w:rPr>
          <w:rFonts w:eastAsia="Times New Roman"/>
          <w:sz w:val="24"/>
          <w:szCs w:val="24"/>
        </w:rPr>
        <w:t>осуществляет сборку моделей с помощью образовательного конструктора по инструкции;</w:t>
      </w:r>
    </w:p>
    <w:p w:rsidR="0023649E" w:rsidRDefault="0023649E" w:rsidP="00C24BC7">
      <w:pPr>
        <w:tabs>
          <w:tab w:val="left" w:pos="567"/>
        </w:tabs>
        <w:spacing w:line="2" w:lineRule="exact"/>
        <w:rPr>
          <w:rFonts w:ascii="Symbol" w:eastAsia="Symbol" w:hAnsi="Symbol" w:cs="Symbol"/>
          <w:sz w:val="24"/>
          <w:szCs w:val="24"/>
        </w:rPr>
      </w:pPr>
    </w:p>
    <w:p w:rsidR="0023649E" w:rsidRDefault="0023649E" w:rsidP="00C24BC7">
      <w:pPr>
        <w:numPr>
          <w:ilvl w:val="0"/>
          <w:numId w:val="186"/>
        </w:numPr>
        <w:tabs>
          <w:tab w:val="left" w:pos="567"/>
          <w:tab w:val="left" w:pos="1400"/>
        </w:tabs>
        <w:ind w:hanging="286"/>
        <w:rPr>
          <w:rFonts w:ascii="Symbol" w:eastAsia="Symbol" w:hAnsi="Symbol" w:cs="Symbol"/>
          <w:sz w:val="24"/>
          <w:szCs w:val="24"/>
        </w:rPr>
      </w:pPr>
      <w:r>
        <w:rPr>
          <w:rFonts w:eastAsia="Times New Roman"/>
          <w:sz w:val="24"/>
          <w:szCs w:val="24"/>
        </w:rPr>
        <w:t>осуществляет выбор товара в модельной ситуации;</w:t>
      </w:r>
    </w:p>
    <w:p w:rsidR="0023649E" w:rsidRDefault="0023649E" w:rsidP="00C24BC7">
      <w:pPr>
        <w:tabs>
          <w:tab w:val="left" w:pos="567"/>
        </w:tabs>
        <w:spacing w:line="41" w:lineRule="exact"/>
        <w:rPr>
          <w:rFonts w:ascii="Symbol" w:eastAsia="Symbol" w:hAnsi="Symbol" w:cs="Symbol"/>
          <w:sz w:val="24"/>
          <w:szCs w:val="24"/>
        </w:rPr>
      </w:pPr>
    </w:p>
    <w:p w:rsidR="0023649E" w:rsidRDefault="0023649E" w:rsidP="00C24BC7">
      <w:pPr>
        <w:numPr>
          <w:ilvl w:val="0"/>
          <w:numId w:val="186"/>
        </w:numPr>
        <w:tabs>
          <w:tab w:val="left" w:pos="567"/>
          <w:tab w:val="left" w:pos="1451"/>
        </w:tabs>
        <w:spacing w:line="272" w:lineRule="auto"/>
        <w:ind w:right="420" w:firstLine="714"/>
        <w:rPr>
          <w:rFonts w:ascii="Symbol" w:eastAsia="Symbol" w:hAnsi="Symbol" w:cs="Symbol"/>
          <w:sz w:val="24"/>
          <w:szCs w:val="24"/>
        </w:rPr>
      </w:pPr>
      <w:r>
        <w:rPr>
          <w:rFonts w:eastAsia="Times New Roman"/>
          <w:sz w:val="24"/>
          <w:szCs w:val="24"/>
        </w:rPr>
        <w:t>осуществляет сохранение информации в формах описания, схемы, эскиза, фотографии;</w:t>
      </w:r>
    </w:p>
    <w:p w:rsidR="0023649E" w:rsidRDefault="0023649E" w:rsidP="00C24BC7">
      <w:pPr>
        <w:tabs>
          <w:tab w:val="left" w:pos="567"/>
        </w:tabs>
        <w:spacing w:line="1" w:lineRule="exact"/>
        <w:rPr>
          <w:rFonts w:ascii="Symbol" w:eastAsia="Symbol" w:hAnsi="Symbol" w:cs="Symbol"/>
          <w:sz w:val="24"/>
          <w:szCs w:val="24"/>
        </w:rPr>
      </w:pPr>
    </w:p>
    <w:p w:rsidR="0023649E" w:rsidRDefault="0023649E" w:rsidP="00C24BC7">
      <w:pPr>
        <w:numPr>
          <w:ilvl w:val="0"/>
          <w:numId w:val="186"/>
        </w:numPr>
        <w:tabs>
          <w:tab w:val="left" w:pos="0"/>
          <w:tab w:val="left" w:pos="1400"/>
        </w:tabs>
        <w:rPr>
          <w:rFonts w:ascii="Symbol" w:eastAsia="Symbol" w:hAnsi="Symbol" w:cs="Symbol"/>
          <w:sz w:val="24"/>
          <w:szCs w:val="24"/>
        </w:rPr>
      </w:pPr>
      <w:r>
        <w:rPr>
          <w:rFonts w:eastAsia="Times New Roman"/>
          <w:sz w:val="24"/>
          <w:szCs w:val="24"/>
        </w:rPr>
        <w:t>конструирует модель по заданному прототипу;</w:t>
      </w:r>
    </w:p>
    <w:p w:rsidR="0023649E" w:rsidRDefault="0023649E" w:rsidP="00C24BC7">
      <w:pPr>
        <w:tabs>
          <w:tab w:val="left" w:pos="567"/>
        </w:tabs>
        <w:spacing w:line="41" w:lineRule="exact"/>
        <w:rPr>
          <w:rFonts w:ascii="Symbol" w:eastAsia="Symbol" w:hAnsi="Symbol" w:cs="Symbol"/>
          <w:sz w:val="24"/>
          <w:szCs w:val="24"/>
        </w:rPr>
      </w:pPr>
    </w:p>
    <w:p w:rsidR="0023649E" w:rsidRDefault="0023649E" w:rsidP="00C24BC7">
      <w:pPr>
        <w:numPr>
          <w:ilvl w:val="0"/>
          <w:numId w:val="186"/>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осуществляет корректное применение / хранение произвольно заданного пр</w:t>
      </w:r>
      <w:r>
        <w:rPr>
          <w:rFonts w:eastAsia="Times New Roman"/>
          <w:sz w:val="24"/>
          <w:szCs w:val="24"/>
        </w:rPr>
        <w:t>о</w:t>
      </w:r>
      <w:r>
        <w:rPr>
          <w:rFonts w:eastAsia="Times New Roman"/>
          <w:sz w:val="24"/>
          <w:szCs w:val="24"/>
        </w:rPr>
        <w:t>дукта на основе информации производителя (инструкции, памятки, этикетки);</w:t>
      </w:r>
    </w:p>
    <w:p w:rsidR="0023649E" w:rsidRDefault="0023649E" w:rsidP="00C24BC7">
      <w:pPr>
        <w:tabs>
          <w:tab w:val="left" w:pos="567"/>
        </w:tabs>
        <w:spacing w:line="2" w:lineRule="exact"/>
        <w:rPr>
          <w:rFonts w:ascii="Symbol" w:eastAsia="Symbol" w:hAnsi="Symbol" w:cs="Symbol"/>
          <w:sz w:val="24"/>
          <w:szCs w:val="24"/>
        </w:rPr>
      </w:pPr>
    </w:p>
    <w:p w:rsidR="0023649E" w:rsidRDefault="0023649E" w:rsidP="00C24BC7">
      <w:pPr>
        <w:numPr>
          <w:ilvl w:val="0"/>
          <w:numId w:val="186"/>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получил и проанализировал опыт изучения потребностей ближайшего соц</w:t>
      </w:r>
      <w:r>
        <w:rPr>
          <w:rFonts w:eastAsia="Times New Roman"/>
          <w:sz w:val="24"/>
          <w:szCs w:val="24"/>
        </w:rPr>
        <w:t>и</w:t>
      </w:r>
      <w:r>
        <w:rPr>
          <w:rFonts w:eastAsia="Times New Roman"/>
          <w:sz w:val="24"/>
          <w:szCs w:val="24"/>
        </w:rPr>
        <w:t>ального окружения на основе самостоятельно разработанной программы;</w:t>
      </w:r>
    </w:p>
    <w:p w:rsidR="0023649E" w:rsidRDefault="0023649E" w:rsidP="00C24BC7">
      <w:pPr>
        <w:tabs>
          <w:tab w:val="left" w:pos="567"/>
        </w:tabs>
        <w:spacing w:line="2" w:lineRule="exact"/>
        <w:rPr>
          <w:rFonts w:ascii="Symbol" w:eastAsia="Symbol" w:hAnsi="Symbol" w:cs="Symbol"/>
          <w:sz w:val="24"/>
          <w:szCs w:val="24"/>
        </w:rPr>
      </w:pPr>
    </w:p>
    <w:p w:rsidR="0023649E" w:rsidRDefault="0023649E" w:rsidP="00C24BC7">
      <w:pPr>
        <w:numPr>
          <w:ilvl w:val="0"/>
          <w:numId w:val="186"/>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получил и проанализировал опыт проведения испытания, анализа, модернизации м</w:t>
      </w:r>
      <w:r>
        <w:rPr>
          <w:rFonts w:eastAsia="Times New Roman"/>
          <w:sz w:val="24"/>
          <w:szCs w:val="24"/>
        </w:rPr>
        <w:t>о</w:t>
      </w:r>
      <w:r>
        <w:rPr>
          <w:rFonts w:eastAsia="Times New Roman"/>
          <w:sz w:val="24"/>
          <w:szCs w:val="24"/>
        </w:rPr>
        <w:t>дели;</w:t>
      </w:r>
    </w:p>
    <w:p w:rsidR="0023649E" w:rsidRDefault="0023649E" w:rsidP="00C24BC7">
      <w:pPr>
        <w:tabs>
          <w:tab w:val="left" w:pos="567"/>
        </w:tabs>
        <w:spacing w:line="2" w:lineRule="exact"/>
        <w:rPr>
          <w:rFonts w:ascii="Symbol" w:eastAsia="Symbol" w:hAnsi="Symbol" w:cs="Symbol"/>
          <w:sz w:val="24"/>
          <w:szCs w:val="24"/>
        </w:rPr>
      </w:pPr>
    </w:p>
    <w:p w:rsidR="0023649E" w:rsidRDefault="0023649E" w:rsidP="00C24BC7">
      <w:pPr>
        <w:numPr>
          <w:ilvl w:val="0"/>
          <w:numId w:val="186"/>
        </w:numPr>
        <w:tabs>
          <w:tab w:val="left" w:pos="567"/>
          <w:tab w:val="left" w:pos="1394"/>
        </w:tabs>
        <w:spacing w:line="275" w:lineRule="auto"/>
        <w:ind w:right="420"/>
        <w:jc w:val="both"/>
        <w:rPr>
          <w:rFonts w:ascii="Symbol" w:eastAsia="Symbol" w:hAnsi="Symbol" w:cs="Symbol"/>
          <w:sz w:val="24"/>
          <w:szCs w:val="24"/>
        </w:rPr>
      </w:pPr>
      <w:r>
        <w:rPr>
          <w:rFonts w:eastAsia="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w:t>
      </w:r>
      <w:r>
        <w:rPr>
          <w:rFonts w:eastAsia="Times New Roman"/>
          <w:sz w:val="24"/>
          <w:szCs w:val="24"/>
        </w:rPr>
        <w:t>с</w:t>
      </w:r>
      <w:r>
        <w:rPr>
          <w:rFonts w:eastAsia="Times New Roman"/>
          <w:sz w:val="24"/>
          <w:szCs w:val="24"/>
        </w:rPr>
        <w:t>пытания, анализ, способы модернизации, альтернативные решения;</w:t>
      </w:r>
    </w:p>
    <w:p w:rsidR="0023649E" w:rsidRDefault="0023649E" w:rsidP="00C24BC7">
      <w:pPr>
        <w:numPr>
          <w:ilvl w:val="0"/>
          <w:numId w:val="186"/>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получил и проанализировал опыт изготовления информационного продукта по зада</w:t>
      </w:r>
      <w:r>
        <w:rPr>
          <w:rFonts w:eastAsia="Times New Roman"/>
          <w:sz w:val="24"/>
          <w:szCs w:val="24"/>
        </w:rPr>
        <w:t>н</w:t>
      </w:r>
      <w:r>
        <w:rPr>
          <w:rFonts w:eastAsia="Times New Roman"/>
          <w:sz w:val="24"/>
          <w:szCs w:val="24"/>
        </w:rPr>
        <w:t>ному алгоритму;</w:t>
      </w:r>
    </w:p>
    <w:p w:rsidR="0023649E" w:rsidRDefault="0023649E" w:rsidP="00C24BC7">
      <w:pPr>
        <w:tabs>
          <w:tab w:val="left" w:pos="567"/>
        </w:tabs>
        <w:spacing w:line="2" w:lineRule="exact"/>
        <w:rPr>
          <w:rFonts w:ascii="Symbol" w:eastAsia="Symbol" w:hAnsi="Symbol" w:cs="Symbol"/>
          <w:sz w:val="24"/>
          <w:szCs w:val="24"/>
        </w:rPr>
      </w:pPr>
    </w:p>
    <w:p w:rsidR="0023649E" w:rsidRDefault="0023649E" w:rsidP="00C24BC7">
      <w:pPr>
        <w:numPr>
          <w:ilvl w:val="0"/>
          <w:numId w:val="186"/>
        </w:numPr>
        <w:tabs>
          <w:tab w:val="left" w:pos="567"/>
          <w:tab w:val="left" w:pos="1394"/>
        </w:tabs>
        <w:spacing w:line="273" w:lineRule="auto"/>
        <w:ind w:right="420"/>
        <w:jc w:val="both"/>
        <w:rPr>
          <w:rFonts w:ascii="Symbol" w:eastAsia="Symbol" w:hAnsi="Symbol" w:cs="Symbol"/>
          <w:sz w:val="24"/>
          <w:szCs w:val="24"/>
        </w:rPr>
      </w:pPr>
      <w:r>
        <w:rPr>
          <w:rFonts w:eastAsia="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w:t>
      </w:r>
      <w:r>
        <w:rPr>
          <w:rFonts w:eastAsia="Times New Roman"/>
          <w:sz w:val="24"/>
          <w:szCs w:val="24"/>
        </w:rPr>
        <w:t>а</w:t>
      </w:r>
      <w:r>
        <w:rPr>
          <w:rFonts w:eastAsia="Times New Roman"/>
          <w:sz w:val="24"/>
          <w:szCs w:val="24"/>
        </w:rPr>
        <w:t>ния) рабочих инструментов;</w:t>
      </w:r>
    </w:p>
    <w:p w:rsidR="0023649E" w:rsidRDefault="0023649E" w:rsidP="00C24BC7">
      <w:pPr>
        <w:tabs>
          <w:tab w:val="left" w:pos="567"/>
        </w:tabs>
        <w:spacing w:line="2" w:lineRule="exact"/>
        <w:rPr>
          <w:rFonts w:ascii="Symbol" w:eastAsia="Symbol" w:hAnsi="Symbol" w:cs="Symbol"/>
          <w:sz w:val="24"/>
          <w:szCs w:val="24"/>
        </w:rPr>
      </w:pPr>
    </w:p>
    <w:p w:rsidR="0023649E" w:rsidRDefault="0023649E" w:rsidP="00C24BC7">
      <w:pPr>
        <w:numPr>
          <w:ilvl w:val="0"/>
          <w:numId w:val="186"/>
        </w:numPr>
        <w:tabs>
          <w:tab w:val="left" w:pos="567"/>
          <w:tab w:val="left" w:pos="1394"/>
        </w:tabs>
        <w:spacing w:line="269" w:lineRule="auto"/>
        <w:ind w:right="420"/>
        <w:rPr>
          <w:rFonts w:ascii="Symbol" w:eastAsia="Symbol" w:hAnsi="Symbol" w:cs="Symbol"/>
          <w:sz w:val="24"/>
          <w:szCs w:val="24"/>
        </w:rPr>
      </w:pPr>
      <w:r>
        <w:rPr>
          <w:rFonts w:eastAsia="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23649E" w:rsidRDefault="0023649E" w:rsidP="0023649E">
      <w:pPr>
        <w:rPr>
          <w:rFonts w:ascii="Symbol" w:eastAsia="Symbol" w:hAnsi="Symbol" w:cs="Symbol"/>
          <w:sz w:val="24"/>
          <w:szCs w:val="24"/>
        </w:rPr>
      </w:pPr>
      <w:r>
        <w:rPr>
          <w:rFonts w:eastAsia="Times New Roman"/>
          <w:b/>
          <w:bCs/>
          <w:sz w:val="24"/>
          <w:szCs w:val="24"/>
        </w:rPr>
        <w:t>6 класс</w:t>
      </w:r>
    </w:p>
    <w:p w:rsidR="0023649E" w:rsidRDefault="0023649E" w:rsidP="0023649E">
      <w:pPr>
        <w:spacing w:line="40" w:lineRule="exact"/>
        <w:rPr>
          <w:rFonts w:ascii="Symbol" w:eastAsia="Symbol" w:hAnsi="Symbol" w:cs="Symbol"/>
          <w:sz w:val="24"/>
          <w:szCs w:val="24"/>
        </w:rPr>
      </w:pPr>
    </w:p>
    <w:p w:rsidR="0023649E" w:rsidRDefault="0023649E" w:rsidP="0023649E">
      <w:pPr>
        <w:rPr>
          <w:rFonts w:ascii="Symbol" w:eastAsia="Symbol" w:hAnsi="Symbol" w:cs="Symbol"/>
          <w:sz w:val="24"/>
          <w:szCs w:val="24"/>
        </w:rPr>
      </w:pPr>
      <w:r>
        <w:rPr>
          <w:rFonts w:eastAsia="Times New Roman"/>
          <w:sz w:val="24"/>
          <w:szCs w:val="24"/>
        </w:rPr>
        <w:t xml:space="preserve">По завершении учебного года </w:t>
      </w:r>
      <w:proofErr w:type="gramStart"/>
      <w:r>
        <w:rPr>
          <w:rFonts w:eastAsia="Times New Roman"/>
          <w:sz w:val="24"/>
          <w:szCs w:val="24"/>
        </w:rPr>
        <w:t>обучающийся</w:t>
      </w:r>
      <w:proofErr w:type="gramEnd"/>
      <w:r>
        <w:rPr>
          <w:rFonts w:eastAsia="Times New Roman"/>
          <w:sz w:val="24"/>
          <w:szCs w:val="24"/>
        </w:rPr>
        <w:t>:</w:t>
      </w:r>
    </w:p>
    <w:p w:rsidR="0023649E" w:rsidRDefault="0023649E" w:rsidP="0023649E">
      <w:pPr>
        <w:spacing w:line="59" w:lineRule="exact"/>
        <w:rPr>
          <w:rFonts w:ascii="Symbol" w:eastAsia="Symbol" w:hAnsi="Symbol" w:cs="Symbol"/>
          <w:sz w:val="24"/>
          <w:szCs w:val="24"/>
        </w:rPr>
      </w:pPr>
    </w:p>
    <w:p w:rsidR="0023649E" w:rsidRDefault="0023649E" w:rsidP="00C24BC7">
      <w:pPr>
        <w:numPr>
          <w:ilvl w:val="0"/>
          <w:numId w:val="186"/>
        </w:numPr>
        <w:tabs>
          <w:tab w:val="left" w:pos="567"/>
          <w:tab w:val="left" w:pos="1394"/>
        </w:tabs>
        <w:spacing w:line="273" w:lineRule="auto"/>
        <w:ind w:right="-23"/>
        <w:jc w:val="both"/>
        <w:rPr>
          <w:rFonts w:ascii="Symbol" w:eastAsia="Symbol" w:hAnsi="Symbol" w:cs="Symbol"/>
          <w:sz w:val="24"/>
          <w:szCs w:val="24"/>
        </w:rPr>
      </w:pPr>
      <w:r>
        <w:rPr>
          <w:rFonts w:eastAsia="Times New Roman"/>
          <w:sz w:val="24"/>
          <w:szCs w:val="24"/>
        </w:rPr>
        <w:t>называет и характеризует актуальные технологии возведения зданий и сооружений, пр</w:t>
      </w:r>
      <w:r>
        <w:rPr>
          <w:rFonts w:eastAsia="Times New Roman"/>
          <w:sz w:val="24"/>
          <w:szCs w:val="24"/>
        </w:rPr>
        <w:t>о</w:t>
      </w:r>
      <w:r>
        <w:rPr>
          <w:rFonts w:eastAsia="Times New Roman"/>
          <w:sz w:val="24"/>
          <w:szCs w:val="24"/>
        </w:rPr>
        <w:t>фессии в области строительства, характеризует строительную отрасль региона прож</w:t>
      </w:r>
      <w:r>
        <w:rPr>
          <w:rFonts w:eastAsia="Times New Roman"/>
          <w:sz w:val="24"/>
          <w:szCs w:val="24"/>
        </w:rPr>
        <w:t>и</w:t>
      </w:r>
      <w:r>
        <w:rPr>
          <w:rFonts w:eastAsia="Times New Roman"/>
          <w:sz w:val="24"/>
          <w:szCs w:val="24"/>
        </w:rPr>
        <w:t>вания;</w:t>
      </w:r>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0"/>
          <w:numId w:val="186"/>
        </w:numPr>
        <w:tabs>
          <w:tab w:val="left" w:pos="567"/>
          <w:tab w:val="left" w:pos="1400"/>
        </w:tabs>
        <w:ind w:right="-23"/>
        <w:rPr>
          <w:rFonts w:ascii="Symbol" w:eastAsia="Symbol" w:hAnsi="Symbol" w:cs="Symbol"/>
          <w:sz w:val="24"/>
          <w:szCs w:val="24"/>
        </w:rPr>
      </w:pPr>
      <w:r>
        <w:rPr>
          <w:rFonts w:eastAsia="Times New Roman"/>
          <w:sz w:val="24"/>
          <w:szCs w:val="24"/>
        </w:rPr>
        <w:t>описывает жизненный цикл технологии, приводя примеры;</w:t>
      </w:r>
    </w:p>
    <w:p w:rsidR="0023649E" w:rsidRDefault="0023649E" w:rsidP="00C24BC7">
      <w:pPr>
        <w:tabs>
          <w:tab w:val="left" w:pos="567"/>
        </w:tabs>
        <w:spacing w:line="41" w:lineRule="exact"/>
        <w:ind w:right="-23"/>
        <w:rPr>
          <w:rFonts w:ascii="Symbol" w:eastAsia="Symbol" w:hAnsi="Symbol" w:cs="Symbol"/>
          <w:sz w:val="24"/>
          <w:szCs w:val="24"/>
        </w:rPr>
      </w:pPr>
    </w:p>
    <w:p w:rsidR="0023649E" w:rsidRDefault="0023649E" w:rsidP="00C24BC7">
      <w:pPr>
        <w:numPr>
          <w:ilvl w:val="0"/>
          <w:numId w:val="186"/>
        </w:numPr>
        <w:tabs>
          <w:tab w:val="left" w:pos="567"/>
          <w:tab w:val="left" w:pos="1394"/>
        </w:tabs>
        <w:spacing w:line="274" w:lineRule="auto"/>
        <w:ind w:right="-23"/>
        <w:rPr>
          <w:rFonts w:ascii="Symbol" w:eastAsia="Symbol" w:hAnsi="Symbol" w:cs="Symbol"/>
          <w:sz w:val="24"/>
          <w:szCs w:val="24"/>
        </w:rPr>
      </w:pPr>
      <w:r>
        <w:rPr>
          <w:rFonts w:eastAsia="Times New Roman"/>
          <w:sz w:val="24"/>
          <w:szCs w:val="24"/>
        </w:rPr>
        <w:t>оперирует понятием «технологическая система» при описании средств удовлетвор</w:t>
      </w:r>
      <w:r>
        <w:rPr>
          <w:rFonts w:eastAsia="Times New Roman"/>
          <w:sz w:val="24"/>
          <w:szCs w:val="24"/>
        </w:rPr>
        <w:t>е</w:t>
      </w:r>
      <w:r>
        <w:rPr>
          <w:rFonts w:eastAsia="Times New Roman"/>
          <w:sz w:val="24"/>
          <w:szCs w:val="24"/>
        </w:rPr>
        <w:t>ния потребностей человека;</w:t>
      </w:r>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0"/>
          <w:numId w:val="186"/>
        </w:numPr>
        <w:tabs>
          <w:tab w:val="left" w:pos="567"/>
          <w:tab w:val="left" w:pos="1400"/>
        </w:tabs>
        <w:ind w:right="-23"/>
        <w:rPr>
          <w:rFonts w:ascii="Symbol" w:eastAsia="Symbol" w:hAnsi="Symbol" w:cs="Symbol"/>
          <w:sz w:val="24"/>
          <w:szCs w:val="24"/>
        </w:rPr>
      </w:pPr>
      <w:r>
        <w:rPr>
          <w:rFonts w:eastAsia="Times New Roman"/>
          <w:sz w:val="24"/>
          <w:szCs w:val="24"/>
        </w:rPr>
        <w:t xml:space="preserve">проводит  морфологический  и  функциональный  анализ  </w:t>
      </w:r>
      <w:proofErr w:type="gramStart"/>
      <w:r>
        <w:rPr>
          <w:rFonts w:eastAsia="Times New Roman"/>
          <w:sz w:val="24"/>
          <w:szCs w:val="24"/>
        </w:rPr>
        <w:t>технологической</w:t>
      </w:r>
      <w:proofErr w:type="gramEnd"/>
    </w:p>
    <w:p w:rsidR="0023649E" w:rsidRDefault="0023649E" w:rsidP="00C24BC7">
      <w:pPr>
        <w:tabs>
          <w:tab w:val="left" w:pos="567"/>
        </w:tabs>
        <w:spacing w:line="27" w:lineRule="exact"/>
        <w:ind w:right="-23"/>
        <w:rPr>
          <w:rFonts w:ascii="Symbol" w:eastAsia="Symbol" w:hAnsi="Symbol" w:cs="Symbol"/>
          <w:sz w:val="24"/>
          <w:szCs w:val="24"/>
        </w:rPr>
      </w:pPr>
    </w:p>
    <w:p w:rsidR="0023649E" w:rsidRDefault="0023649E" w:rsidP="00C24BC7">
      <w:pPr>
        <w:tabs>
          <w:tab w:val="left" w:pos="567"/>
        </w:tabs>
        <w:ind w:right="-23"/>
        <w:rPr>
          <w:rFonts w:ascii="Symbol" w:eastAsia="Symbol" w:hAnsi="Symbol" w:cs="Symbol"/>
          <w:sz w:val="24"/>
          <w:szCs w:val="24"/>
        </w:rPr>
      </w:pPr>
      <w:r>
        <w:rPr>
          <w:rFonts w:eastAsia="Times New Roman"/>
          <w:sz w:val="24"/>
          <w:szCs w:val="24"/>
        </w:rPr>
        <w:t>системы;</w:t>
      </w:r>
    </w:p>
    <w:p w:rsidR="0023649E" w:rsidRDefault="0023649E" w:rsidP="00C24BC7">
      <w:pPr>
        <w:tabs>
          <w:tab w:val="left" w:pos="567"/>
        </w:tabs>
        <w:spacing w:line="55" w:lineRule="exact"/>
        <w:ind w:right="-23"/>
        <w:rPr>
          <w:rFonts w:ascii="Symbol" w:eastAsia="Symbol" w:hAnsi="Symbol" w:cs="Symbol"/>
          <w:sz w:val="24"/>
          <w:szCs w:val="24"/>
        </w:rPr>
      </w:pPr>
    </w:p>
    <w:p w:rsidR="0023649E" w:rsidRDefault="0023649E" w:rsidP="00C24BC7">
      <w:pPr>
        <w:numPr>
          <w:ilvl w:val="0"/>
          <w:numId w:val="186"/>
        </w:numPr>
        <w:tabs>
          <w:tab w:val="left" w:pos="567"/>
          <w:tab w:val="left" w:pos="1394"/>
        </w:tabs>
        <w:spacing w:line="274" w:lineRule="auto"/>
        <w:ind w:right="-23"/>
        <w:rPr>
          <w:rFonts w:ascii="Symbol" w:eastAsia="Symbol" w:hAnsi="Symbol" w:cs="Symbol"/>
          <w:sz w:val="24"/>
          <w:szCs w:val="24"/>
        </w:rPr>
      </w:pPr>
      <w:r>
        <w:rPr>
          <w:rFonts w:eastAsia="Times New Roman"/>
          <w:sz w:val="24"/>
          <w:szCs w:val="24"/>
        </w:rPr>
        <w:t>проводит анализ технологической системы – надсистемы – подсистемы в процессе прое</w:t>
      </w:r>
      <w:r>
        <w:rPr>
          <w:rFonts w:eastAsia="Times New Roman"/>
          <w:sz w:val="24"/>
          <w:szCs w:val="24"/>
        </w:rPr>
        <w:t>к</w:t>
      </w:r>
      <w:r>
        <w:rPr>
          <w:rFonts w:eastAsia="Times New Roman"/>
          <w:sz w:val="24"/>
          <w:szCs w:val="24"/>
        </w:rPr>
        <w:t>тирования продукта;</w:t>
      </w:r>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0"/>
          <w:numId w:val="186"/>
        </w:numPr>
        <w:tabs>
          <w:tab w:val="left" w:pos="567"/>
          <w:tab w:val="left" w:pos="1400"/>
        </w:tabs>
        <w:ind w:right="-23"/>
        <w:rPr>
          <w:rFonts w:ascii="Symbol" w:eastAsia="Symbol" w:hAnsi="Symbol" w:cs="Symbol"/>
          <w:sz w:val="24"/>
          <w:szCs w:val="24"/>
        </w:rPr>
      </w:pPr>
      <w:r>
        <w:rPr>
          <w:rFonts w:eastAsia="Times New Roman"/>
          <w:sz w:val="24"/>
          <w:szCs w:val="24"/>
        </w:rPr>
        <w:t>читает элементарные чертежи и эскизы;</w:t>
      </w:r>
    </w:p>
    <w:p w:rsidR="0023649E" w:rsidRDefault="0023649E" w:rsidP="00C24BC7">
      <w:pPr>
        <w:tabs>
          <w:tab w:val="left" w:pos="567"/>
        </w:tabs>
        <w:spacing w:line="37" w:lineRule="exact"/>
        <w:ind w:right="-23"/>
        <w:rPr>
          <w:rFonts w:ascii="Symbol" w:eastAsia="Symbol" w:hAnsi="Symbol" w:cs="Symbol"/>
          <w:sz w:val="24"/>
          <w:szCs w:val="24"/>
        </w:rPr>
      </w:pPr>
    </w:p>
    <w:p w:rsidR="0023649E" w:rsidRDefault="0023649E" w:rsidP="00C24BC7">
      <w:pPr>
        <w:numPr>
          <w:ilvl w:val="0"/>
          <w:numId w:val="186"/>
        </w:numPr>
        <w:tabs>
          <w:tab w:val="left" w:pos="567"/>
          <w:tab w:val="left" w:pos="1400"/>
        </w:tabs>
        <w:ind w:right="-23"/>
        <w:rPr>
          <w:rFonts w:ascii="Symbol" w:eastAsia="Symbol" w:hAnsi="Symbol" w:cs="Symbol"/>
          <w:sz w:val="24"/>
          <w:szCs w:val="24"/>
        </w:rPr>
      </w:pPr>
      <w:r>
        <w:rPr>
          <w:rFonts w:eastAsia="Times New Roman"/>
          <w:sz w:val="24"/>
          <w:szCs w:val="24"/>
        </w:rPr>
        <w:t>выполняет эскизы механизмов, интерьера;</w:t>
      </w:r>
    </w:p>
    <w:p w:rsidR="0023649E" w:rsidRDefault="0023649E" w:rsidP="00C24BC7">
      <w:pPr>
        <w:tabs>
          <w:tab w:val="left" w:pos="567"/>
        </w:tabs>
        <w:spacing w:line="41" w:lineRule="exact"/>
        <w:ind w:right="-23"/>
        <w:rPr>
          <w:rFonts w:ascii="Symbol" w:eastAsia="Symbol" w:hAnsi="Symbol" w:cs="Symbol"/>
          <w:sz w:val="24"/>
          <w:szCs w:val="24"/>
        </w:rPr>
      </w:pPr>
    </w:p>
    <w:p w:rsidR="0023649E" w:rsidRDefault="0023649E" w:rsidP="00C24BC7">
      <w:pPr>
        <w:numPr>
          <w:ilvl w:val="0"/>
          <w:numId w:val="186"/>
        </w:numPr>
        <w:tabs>
          <w:tab w:val="left" w:pos="567"/>
          <w:tab w:val="left" w:pos="1394"/>
        </w:tabs>
        <w:spacing w:line="274" w:lineRule="auto"/>
        <w:ind w:right="-23"/>
        <w:rPr>
          <w:rFonts w:ascii="Symbol" w:eastAsia="Symbol" w:hAnsi="Symbol" w:cs="Symbol"/>
          <w:sz w:val="24"/>
          <w:szCs w:val="24"/>
        </w:rPr>
      </w:pPr>
      <w:r>
        <w:rPr>
          <w:rFonts w:eastAsia="Times New Roman"/>
          <w:sz w:val="24"/>
          <w:szCs w:val="24"/>
        </w:rPr>
        <w:t>освоил техники обработки материалов (по выбору обучающегося в соответствии с соде</w:t>
      </w:r>
      <w:r>
        <w:rPr>
          <w:rFonts w:eastAsia="Times New Roman"/>
          <w:sz w:val="24"/>
          <w:szCs w:val="24"/>
        </w:rPr>
        <w:t>р</w:t>
      </w:r>
      <w:r>
        <w:rPr>
          <w:rFonts w:eastAsia="Times New Roman"/>
          <w:sz w:val="24"/>
          <w:szCs w:val="24"/>
        </w:rPr>
        <w:t>жанием проектной деятельности)</w:t>
      </w:r>
      <w:proofErr w:type="gramStart"/>
      <w:r>
        <w:rPr>
          <w:rFonts w:eastAsia="Times New Roman"/>
          <w:sz w:val="24"/>
          <w:szCs w:val="24"/>
        </w:rPr>
        <w:t xml:space="preserve"> ;</w:t>
      </w:r>
      <w:proofErr w:type="gramEnd"/>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0"/>
          <w:numId w:val="186"/>
        </w:numPr>
        <w:tabs>
          <w:tab w:val="left" w:pos="567"/>
          <w:tab w:val="left" w:pos="1394"/>
        </w:tabs>
        <w:spacing w:line="295" w:lineRule="auto"/>
        <w:ind w:right="-23"/>
        <w:rPr>
          <w:rFonts w:ascii="Symbol" w:eastAsia="Symbol" w:hAnsi="Symbol" w:cs="Symbol"/>
          <w:sz w:val="24"/>
          <w:szCs w:val="24"/>
        </w:rPr>
      </w:pPr>
      <w:r>
        <w:rPr>
          <w:rFonts w:eastAsia="Times New Roman"/>
          <w:sz w:val="24"/>
          <w:szCs w:val="24"/>
        </w:rPr>
        <w:t>применяет простые механизмы для решения поставленных задач по модернизации / пр</w:t>
      </w:r>
      <w:r>
        <w:rPr>
          <w:rFonts w:eastAsia="Times New Roman"/>
          <w:sz w:val="24"/>
          <w:szCs w:val="24"/>
        </w:rPr>
        <w:t>о</w:t>
      </w:r>
      <w:r>
        <w:rPr>
          <w:rFonts w:eastAsia="Times New Roman"/>
          <w:sz w:val="24"/>
          <w:szCs w:val="24"/>
        </w:rPr>
        <w:t>ектированию технологических систем;</w:t>
      </w:r>
    </w:p>
    <w:p w:rsidR="0023649E" w:rsidRDefault="0023649E" w:rsidP="00C24BC7">
      <w:pPr>
        <w:tabs>
          <w:tab w:val="left" w:pos="567"/>
        </w:tabs>
        <w:spacing w:line="200" w:lineRule="exact"/>
        <w:ind w:right="-23"/>
        <w:rPr>
          <w:sz w:val="20"/>
          <w:szCs w:val="20"/>
        </w:rPr>
      </w:pPr>
    </w:p>
    <w:p w:rsidR="0023649E" w:rsidRDefault="0023649E" w:rsidP="00C24BC7">
      <w:pPr>
        <w:tabs>
          <w:tab w:val="left" w:pos="567"/>
        </w:tabs>
        <w:spacing w:line="222" w:lineRule="exact"/>
        <w:ind w:right="-23"/>
        <w:rPr>
          <w:sz w:val="20"/>
          <w:szCs w:val="20"/>
        </w:rPr>
      </w:pPr>
    </w:p>
    <w:p w:rsidR="0023649E" w:rsidRDefault="0023649E" w:rsidP="0023649E">
      <w:pPr>
        <w:sectPr w:rsidR="0023649E">
          <w:pgSz w:w="11900" w:h="16840"/>
          <w:pgMar w:top="1124" w:right="560" w:bottom="348" w:left="1440" w:header="0" w:footer="0" w:gutter="0"/>
          <w:cols w:space="720" w:equalWidth="0">
            <w:col w:w="9900"/>
          </w:cols>
        </w:sectPr>
      </w:pPr>
    </w:p>
    <w:p w:rsidR="0023649E" w:rsidRDefault="0023649E" w:rsidP="00C24BC7">
      <w:pPr>
        <w:numPr>
          <w:ilvl w:val="0"/>
          <w:numId w:val="187"/>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lastRenderedPageBreak/>
        <w:t>строит модель механизма, состоящего из нескольких простых механизмов по кинем</w:t>
      </w:r>
      <w:r>
        <w:rPr>
          <w:rFonts w:eastAsia="Times New Roman"/>
          <w:sz w:val="24"/>
          <w:szCs w:val="24"/>
        </w:rPr>
        <w:t>а</w:t>
      </w:r>
      <w:r>
        <w:rPr>
          <w:rFonts w:eastAsia="Times New Roman"/>
          <w:sz w:val="24"/>
          <w:szCs w:val="24"/>
        </w:rPr>
        <w:t>тической схеме;</w:t>
      </w:r>
    </w:p>
    <w:p w:rsidR="0023649E" w:rsidRDefault="0023649E" w:rsidP="00C24BC7">
      <w:pPr>
        <w:tabs>
          <w:tab w:val="left" w:pos="567"/>
        </w:tabs>
        <w:spacing w:line="2" w:lineRule="exact"/>
        <w:rPr>
          <w:rFonts w:ascii="Symbol" w:eastAsia="Symbol" w:hAnsi="Symbol" w:cs="Symbol"/>
          <w:sz w:val="24"/>
          <w:szCs w:val="24"/>
        </w:rPr>
      </w:pPr>
    </w:p>
    <w:p w:rsidR="0023649E" w:rsidRDefault="0023649E" w:rsidP="00C24BC7">
      <w:pPr>
        <w:numPr>
          <w:ilvl w:val="0"/>
          <w:numId w:val="187"/>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получил и проанализировал опыт исследования способов жизнеобеспечения и состо</w:t>
      </w:r>
      <w:r>
        <w:rPr>
          <w:rFonts w:eastAsia="Times New Roman"/>
          <w:sz w:val="24"/>
          <w:szCs w:val="24"/>
        </w:rPr>
        <w:t>я</w:t>
      </w:r>
      <w:r>
        <w:rPr>
          <w:rFonts w:eastAsia="Times New Roman"/>
          <w:sz w:val="24"/>
          <w:szCs w:val="24"/>
        </w:rPr>
        <w:t>ния жилых зданий микрорайона / поселения;</w:t>
      </w:r>
    </w:p>
    <w:p w:rsidR="0023649E" w:rsidRDefault="0023649E" w:rsidP="00C24BC7">
      <w:pPr>
        <w:tabs>
          <w:tab w:val="left" w:pos="567"/>
        </w:tabs>
        <w:spacing w:line="2" w:lineRule="exact"/>
        <w:rPr>
          <w:rFonts w:ascii="Symbol" w:eastAsia="Symbol" w:hAnsi="Symbol" w:cs="Symbol"/>
          <w:sz w:val="24"/>
          <w:szCs w:val="24"/>
        </w:rPr>
      </w:pPr>
    </w:p>
    <w:p w:rsidR="0023649E" w:rsidRDefault="0023649E" w:rsidP="00C24BC7">
      <w:pPr>
        <w:numPr>
          <w:ilvl w:val="0"/>
          <w:numId w:val="187"/>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получил и проанализировал опыт решения задач на взаимодействие со службами ЖКХ;</w:t>
      </w:r>
    </w:p>
    <w:p w:rsidR="0023649E" w:rsidRDefault="0023649E" w:rsidP="00C24BC7">
      <w:pPr>
        <w:tabs>
          <w:tab w:val="left" w:pos="567"/>
        </w:tabs>
        <w:spacing w:line="2" w:lineRule="exact"/>
        <w:rPr>
          <w:rFonts w:ascii="Symbol" w:eastAsia="Symbol" w:hAnsi="Symbol" w:cs="Symbol"/>
          <w:sz w:val="24"/>
          <w:szCs w:val="24"/>
        </w:rPr>
      </w:pPr>
    </w:p>
    <w:p w:rsidR="0023649E" w:rsidRDefault="0023649E" w:rsidP="00C24BC7">
      <w:pPr>
        <w:numPr>
          <w:ilvl w:val="0"/>
          <w:numId w:val="187"/>
        </w:numPr>
        <w:tabs>
          <w:tab w:val="left" w:pos="567"/>
          <w:tab w:val="left" w:pos="1394"/>
        </w:tabs>
        <w:spacing w:line="275" w:lineRule="auto"/>
        <w:ind w:right="420"/>
        <w:jc w:val="both"/>
        <w:rPr>
          <w:rFonts w:ascii="Symbol" w:eastAsia="Symbol" w:hAnsi="Symbol" w:cs="Symbol"/>
          <w:sz w:val="24"/>
          <w:szCs w:val="24"/>
        </w:rPr>
      </w:pPr>
      <w:r>
        <w:rPr>
          <w:rFonts w:eastAsia="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w:t>
      </w:r>
      <w:r>
        <w:rPr>
          <w:rFonts w:eastAsia="Times New Roman"/>
          <w:sz w:val="24"/>
          <w:szCs w:val="24"/>
        </w:rPr>
        <w:t>н</w:t>
      </w:r>
      <w:r>
        <w:rPr>
          <w:rFonts w:eastAsia="Times New Roman"/>
          <w:sz w:val="24"/>
          <w:szCs w:val="24"/>
        </w:rPr>
        <w:t>формационными источниками различных видов;</w:t>
      </w:r>
    </w:p>
    <w:p w:rsidR="0023649E" w:rsidRDefault="0023649E" w:rsidP="00C24BC7">
      <w:pPr>
        <w:numPr>
          <w:ilvl w:val="0"/>
          <w:numId w:val="187"/>
        </w:numPr>
        <w:tabs>
          <w:tab w:val="left" w:pos="567"/>
          <w:tab w:val="left" w:pos="1394"/>
        </w:tabs>
        <w:spacing w:line="274" w:lineRule="auto"/>
        <w:ind w:right="420"/>
        <w:rPr>
          <w:rFonts w:ascii="Symbol" w:eastAsia="Symbol" w:hAnsi="Symbol" w:cs="Symbol"/>
          <w:sz w:val="24"/>
          <w:szCs w:val="24"/>
        </w:rPr>
      </w:pPr>
      <w:r>
        <w:rPr>
          <w:rFonts w:eastAsia="Times New Roman"/>
          <w:sz w:val="24"/>
          <w:szCs w:val="24"/>
        </w:rPr>
        <w:t>получил и проанализировал опыт модификации механизмов (на основе те</w:t>
      </w:r>
      <w:r>
        <w:rPr>
          <w:rFonts w:eastAsia="Times New Roman"/>
          <w:sz w:val="24"/>
          <w:szCs w:val="24"/>
        </w:rPr>
        <w:t>х</w:t>
      </w:r>
      <w:r>
        <w:rPr>
          <w:rFonts w:eastAsia="Times New Roman"/>
          <w:sz w:val="24"/>
          <w:szCs w:val="24"/>
        </w:rPr>
        <w:t>нической документации) для получения заданных свойств (решение задачи);</w:t>
      </w:r>
    </w:p>
    <w:p w:rsidR="0023649E" w:rsidRDefault="0023649E" w:rsidP="00C24BC7">
      <w:pPr>
        <w:tabs>
          <w:tab w:val="left" w:pos="567"/>
        </w:tabs>
        <w:spacing w:line="2" w:lineRule="exact"/>
        <w:rPr>
          <w:rFonts w:ascii="Symbol" w:eastAsia="Symbol" w:hAnsi="Symbol" w:cs="Symbol"/>
          <w:sz w:val="24"/>
          <w:szCs w:val="24"/>
        </w:rPr>
      </w:pPr>
    </w:p>
    <w:p w:rsidR="0023649E" w:rsidRDefault="0023649E" w:rsidP="00C24BC7">
      <w:pPr>
        <w:numPr>
          <w:ilvl w:val="0"/>
          <w:numId w:val="187"/>
        </w:numPr>
        <w:tabs>
          <w:tab w:val="left" w:pos="567"/>
          <w:tab w:val="left" w:pos="1394"/>
        </w:tabs>
        <w:spacing w:line="272" w:lineRule="auto"/>
        <w:ind w:right="420"/>
        <w:jc w:val="both"/>
        <w:rPr>
          <w:rFonts w:ascii="Symbol" w:eastAsia="Symbol" w:hAnsi="Symbol" w:cs="Symbol"/>
          <w:sz w:val="24"/>
          <w:szCs w:val="24"/>
        </w:rPr>
      </w:pPr>
      <w:r>
        <w:rPr>
          <w:rFonts w:eastAsia="Times New Roman"/>
          <w:sz w:val="24"/>
          <w:szCs w:val="24"/>
        </w:rPr>
        <w:t>получил и проанализировал опыт планирования (разработки) получения материальн</w:t>
      </w:r>
      <w:r>
        <w:rPr>
          <w:rFonts w:eastAsia="Times New Roman"/>
          <w:sz w:val="24"/>
          <w:szCs w:val="24"/>
        </w:rPr>
        <w:t>о</w:t>
      </w:r>
      <w:r>
        <w:rPr>
          <w:rFonts w:eastAsia="Times New Roman"/>
          <w:sz w:val="24"/>
          <w:szCs w:val="24"/>
        </w:rPr>
        <w:t>го продукта в соответствии с собственными задачами (включая моделирование и разрабо</w:t>
      </w:r>
      <w:r>
        <w:rPr>
          <w:rFonts w:eastAsia="Times New Roman"/>
          <w:sz w:val="24"/>
          <w:szCs w:val="24"/>
        </w:rPr>
        <w:t>т</w:t>
      </w:r>
      <w:r>
        <w:rPr>
          <w:rFonts w:eastAsia="Times New Roman"/>
          <w:sz w:val="24"/>
          <w:szCs w:val="24"/>
        </w:rPr>
        <w:t>ку документации) или на основе самостоятельно проведенных исследований потребител</w:t>
      </w:r>
      <w:r>
        <w:rPr>
          <w:rFonts w:eastAsia="Times New Roman"/>
          <w:sz w:val="24"/>
          <w:szCs w:val="24"/>
        </w:rPr>
        <w:t>ь</w:t>
      </w:r>
      <w:r>
        <w:rPr>
          <w:rFonts w:eastAsia="Times New Roman"/>
          <w:sz w:val="24"/>
          <w:szCs w:val="24"/>
        </w:rPr>
        <w:t>ских интересов.</w:t>
      </w:r>
    </w:p>
    <w:p w:rsidR="0023649E" w:rsidRDefault="0023649E" w:rsidP="0023649E">
      <w:pPr>
        <w:spacing w:line="1" w:lineRule="exact"/>
        <w:rPr>
          <w:sz w:val="20"/>
          <w:szCs w:val="20"/>
        </w:rPr>
      </w:pPr>
    </w:p>
    <w:p w:rsidR="0023649E" w:rsidRDefault="0023649E" w:rsidP="0023649E">
      <w:pPr>
        <w:numPr>
          <w:ilvl w:val="0"/>
          <w:numId w:val="188"/>
        </w:numPr>
        <w:tabs>
          <w:tab w:val="left" w:pos="1300"/>
        </w:tabs>
        <w:ind w:hanging="186"/>
        <w:rPr>
          <w:rFonts w:eastAsia="Times New Roman"/>
          <w:b/>
          <w:bCs/>
          <w:sz w:val="24"/>
          <w:szCs w:val="24"/>
        </w:rPr>
      </w:pPr>
      <w:r>
        <w:rPr>
          <w:rFonts w:eastAsia="Times New Roman"/>
          <w:b/>
          <w:bCs/>
          <w:sz w:val="24"/>
          <w:szCs w:val="24"/>
        </w:rPr>
        <w:t>класс</w:t>
      </w:r>
    </w:p>
    <w:p w:rsidR="0023649E" w:rsidRDefault="0023649E" w:rsidP="0023649E">
      <w:pPr>
        <w:spacing w:line="41" w:lineRule="exact"/>
        <w:rPr>
          <w:sz w:val="20"/>
          <w:szCs w:val="20"/>
        </w:rPr>
      </w:pPr>
    </w:p>
    <w:p w:rsidR="0023649E" w:rsidRDefault="0023649E" w:rsidP="0023649E">
      <w:pPr>
        <w:rPr>
          <w:sz w:val="20"/>
          <w:szCs w:val="20"/>
        </w:rPr>
      </w:pPr>
      <w:r>
        <w:rPr>
          <w:rFonts w:eastAsia="Times New Roman"/>
          <w:sz w:val="24"/>
          <w:szCs w:val="24"/>
        </w:rPr>
        <w:t xml:space="preserve">По завершении учебного года </w:t>
      </w:r>
      <w:proofErr w:type="gramStart"/>
      <w:r>
        <w:rPr>
          <w:rFonts w:eastAsia="Times New Roman"/>
          <w:sz w:val="24"/>
          <w:szCs w:val="24"/>
        </w:rPr>
        <w:t>обучающийся</w:t>
      </w:r>
      <w:proofErr w:type="gramEnd"/>
      <w:r>
        <w:rPr>
          <w:rFonts w:eastAsia="Times New Roman"/>
          <w:sz w:val="24"/>
          <w:szCs w:val="24"/>
        </w:rPr>
        <w:t>:</w:t>
      </w:r>
    </w:p>
    <w:p w:rsidR="0023649E" w:rsidRDefault="0023649E" w:rsidP="0023649E">
      <w:pPr>
        <w:spacing w:line="55" w:lineRule="exact"/>
        <w:rPr>
          <w:sz w:val="20"/>
          <w:szCs w:val="20"/>
        </w:rPr>
      </w:pPr>
    </w:p>
    <w:p w:rsidR="0023649E" w:rsidRDefault="0023649E" w:rsidP="00C24BC7">
      <w:pPr>
        <w:numPr>
          <w:ilvl w:val="0"/>
          <w:numId w:val="189"/>
        </w:numPr>
        <w:tabs>
          <w:tab w:val="left" w:pos="567"/>
          <w:tab w:val="left" w:pos="1394"/>
        </w:tabs>
        <w:spacing w:line="275" w:lineRule="auto"/>
        <w:ind w:right="-23"/>
        <w:jc w:val="both"/>
        <w:rPr>
          <w:rFonts w:ascii="Symbol" w:eastAsia="Symbol" w:hAnsi="Symbol" w:cs="Symbol"/>
          <w:sz w:val="24"/>
          <w:szCs w:val="24"/>
        </w:rPr>
      </w:pPr>
      <w:r>
        <w:rPr>
          <w:rFonts w:eastAsia="Times New Roman"/>
          <w:sz w:val="24"/>
          <w:szCs w:val="24"/>
        </w:rPr>
        <w:t>называет и характеризует актуальные и перспективные технологии в области энерг</w:t>
      </w:r>
      <w:r>
        <w:rPr>
          <w:rFonts w:eastAsia="Times New Roman"/>
          <w:sz w:val="24"/>
          <w:szCs w:val="24"/>
        </w:rPr>
        <w:t>е</w:t>
      </w:r>
      <w:r>
        <w:rPr>
          <w:rFonts w:eastAsia="Times New Roman"/>
          <w:sz w:val="24"/>
          <w:szCs w:val="24"/>
        </w:rPr>
        <w:t>тики, характеризует профессии в сфере энергетики, энергетику региона проживания;</w:t>
      </w:r>
    </w:p>
    <w:p w:rsidR="0023649E" w:rsidRDefault="0023649E" w:rsidP="00C24BC7">
      <w:pPr>
        <w:numPr>
          <w:ilvl w:val="0"/>
          <w:numId w:val="189"/>
        </w:numPr>
        <w:tabs>
          <w:tab w:val="left" w:pos="567"/>
          <w:tab w:val="left" w:pos="1394"/>
        </w:tabs>
        <w:spacing w:line="274" w:lineRule="auto"/>
        <w:ind w:right="-23"/>
        <w:rPr>
          <w:rFonts w:ascii="Symbol" w:eastAsia="Symbol" w:hAnsi="Symbol" w:cs="Symbol"/>
          <w:sz w:val="24"/>
          <w:szCs w:val="24"/>
        </w:rPr>
      </w:pPr>
      <w:r>
        <w:rPr>
          <w:rFonts w:eastAsia="Times New Roman"/>
          <w:sz w:val="24"/>
          <w:szCs w:val="24"/>
        </w:rPr>
        <w:t>называет и характеризует актуальные и перспективные информационные технологии, х</w:t>
      </w:r>
      <w:r>
        <w:rPr>
          <w:rFonts w:eastAsia="Times New Roman"/>
          <w:sz w:val="24"/>
          <w:szCs w:val="24"/>
        </w:rPr>
        <w:t>а</w:t>
      </w:r>
      <w:r>
        <w:rPr>
          <w:rFonts w:eastAsia="Times New Roman"/>
          <w:sz w:val="24"/>
          <w:szCs w:val="24"/>
        </w:rPr>
        <w:t>рактеризует профессии в сфере информационных технологий;</w:t>
      </w:r>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0"/>
          <w:numId w:val="189"/>
        </w:numPr>
        <w:tabs>
          <w:tab w:val="left" w:pos="567"/>
          <w:tab w:val="left" w:pos="1394"/>
        </w:tabs>
        <w:spacing w:line="275" w:lineRule="auto"/>
        <w:ind w:right="-23"/>
        <w:jc w:val="both"/>
        <w:rPr>
          <w:rFonts w:ascii="Symbol" w:eastAsia="Symbol" w:hAnsi="Symbol" w:cs="Symbol"/>
          <w:sz w:val="24"/>
          <w:szCs w:val="24"/>
        </w:rPr>
      </w:pPr>
      <w:r>
        <w:rPr>
          <w:rFonts w:eastAsia="Times New Roman"/>
          <w:sz w:val="24"/>
          <w:szCs w:val="24"/>
        </w:rPr>
        <w:t>характеризует автоматизацию производства на примере региона проживания, профе</w:t>
      </w:r>
      <w:r>
        <w:rPr>
          <w:rFonts w:eastAsia="Times New Roman"/>
          <w:sz w:val="24"/>
          <w:szCs w:val="24"/>
        </w:rPr>
        <w:t>с</w:t>
      </w:r>
      <w:r>
        <w:rPr>
          <w:rFonts w:eastAsia="Times New Roman"/>
          <w:sz w:val="24"/>
          <w:szCs w:val="24"/>
        </w:rPr>
        <w:t>сии, обслуживающие автоматизированные производства, приводит произвольные примеры автом</w:t>
      </w:r>
      <w:r>
        <w:rPr>
          <w:rFonts w:eastAsia="Times New Roman"/>
          <w:sz w:val="24"/>
          <w:szCs w:val="24"/>
        </w:rPr>
        <w:t>а</w:t>
      </w:r>
      <w:r>
        <w:rPr>
          <w:rFonts w:eastAsia="Times New Roman"/>
          <w:sz w:val="24"/>
          <w:szCs w:val="24"/>
        </w:rPr>
        <w:t>тизации в деятельности представителей различных профессий;</w:t>
      </w:r>
    </w:p>
    <w:p w:rsidR="0023649E" w:rsidRDefault="0023649E" w:rsidP="00C24BC7">
      <w:pPr>
        <w:numPr>
          <w:ilvl w:val="0"/>
          <w:numId w:val="189"/>
        </w:numPr>
        <w:tabs>
          <w:tab w:val="left" w:pos="567"/>
          <w:tab w:val="left" w:pos="1394"/>
        </w:tabs>
        <w:spacing w:line="272" w:lineRule="auto"/>
        <w:ind w:right="-23"/>
        <w:rPr>
          <w:rFonts w:ascii="Symbol" w:eastAsia="Symbol" w:hAnsi="Symbol" w:cs="Symbol"/>
          <w:sz w:val="24"/>
          <w:szCs w:val="24"/>
        </w:rPr>
      </w:pPr>
      <w:r>
        <w:rPr>
          <w:rFonts w:eastAsia="Times New Roman"/>
          <w:sz w:val="24"/>
          <w:szCs w:val="24"/>
        </w:rPr>
        <w:t>перечисляет, характеризует и распознает устройства для накопления энергии, для перед</w:t>
      </w:r>
      <w:r>
        <w:rPr>
          <w:rFonts w:eastAsia="Times New Roman"/>
          <w:sz w:val="24"/>
          <w:szCs w:val="24"/>
        </w:rPr>
        <w:t>а</w:t>
      </w:r>
      <w:r>
        <w:rPr>
          <w:rFonts w:eastAsia="Times New Roman"/>
          <w:sz w:val="24"/>
          <w:szCs w:val="24"/>
        </w:rPr>
        <w:t>чи энергии;</w:t>
      </w:r>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0"/>
          <w:numId w:val="189"/>
        </w:numPr>
        <w:tabs>
          <w:tab w:val="left" w:pos="567"/>
          <w:tab w:val="left" w:pos="1394"/>
        </w:tabs>
        <w:spacing w:line="274" w:lineRule="auto"/>
        <w:ind w:right="-23"/>
        <w:rPr>
          <w:rFonts w:ascii="Symbol" w:eastAsia="Symbol" w:hAnsi="Symbol" w:cs="Symbol"/>
          <w:sz w:val="24"/>
          <w:szCs w:val="24"/>
        </w:rPr>
      </w:pPr>
      <w:r>
        <w:rPr>
          <w:rFonts w:eastAsia="Times New Roman"/>
          <w:sz w:val="24"/>
          <w:szCs w:val="24"/>
        </w:rPr>
        <w:t>объясняет понятие «машина», характеризует технологические системы, преобразу</w:t>
      </w:r>
      <w:r>
        <w:rPr>
          <w:rFonts w:eastAsia="Times New Roman"/>
          <w:sz w:val="24"/>
          <w:szCs w:val="24"/>
        </w:rPr>
        <w:t>ю</w:t>
      </w:r>
      <w:r>
        <w:rPr>
          <w:rFonts w:eastAsia="Times New Roman"/>
          <w:sz w:val="24"/>
          <w:szCs w:val="24"/>
        </w:rPr>
        <w:t>щие энергию в вид, необходимый потребителю;</w:t>
      </w:r>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0"/>
          <w:numId w:val="189"/>
        </w:numPr>
        <w:tabs>
          <w:tab w:val="left" w:pos="567"/>
          <w:tab w:val="left" w:pos="1394"/>
        </w:tabs>
        <w:spacing w:line="274" w:lineRule="auto"/>
        <w:ind w:right="-23"/>
        <w:rPr>
          <w:rFonts w:ascii="Symbol" w:eastAsia="Symbol" w:hAnsi="Symbol" w:cs="Symbol"/>
          <w:sz w:val="24"/>
          <w:szCs w:val="24"/>
        </w:rPr>
      </w:pPr>
      <w:r>
        <w:rPr>
          <w:rFonts w:eastAsia="Times New Roman"/>
          <w:sz w:val="24"/>
          <w:szCs w:val="24"/>
        </w:rPr>
        <w:t>объясняет сущность управления в технологических системах, характеризует автоматич</w:t>
      </w:r>
      <w:r>
        <w:rPr>
          <w:rFonts w:eastAsia="Times New Roman"/>
          <w:sz w:val="24"/>
          <w:szCs w:val="24"/>
        </w:rPr>
        <w:t>е</w:t>
      </w:r>
      <w:r>
        <w:rPr>
          <w:rFonts w:eastAsia="Times New Roman"/>
          <w:sz w:val="24"/>
          <w:szCs w:val="24"/>
        </w:rPr>
        <w:t>ские и саморегулируемые системы;</w:t>
      </w:r>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0"/>
          <w:numId w:val="189"/>
        </w:numPr>
        <w:tabs>
          <w:tab w:val="left" w:pos="567"/>
          <w:tab w:val="left" w:pos="1394"/>
        </w:tabs>
        <w:spacing w:line="274" w:lineRule="auto"/>
        <w:ind w:right="-23"/>
        <w:rPr>
          <w:rFonts w:ascii="Symbol" w:eastAsia="Symbol" w:hAnsi="Symbol" w:cs="Symbol"/>
          <w:sz w:val="24"/>
          <w:szCs w:val="24"/>
        </w:rPr>
      </w:pPr>
      <w:r>
        <w:rPr>
          <w:rFonts w:eastAsia="Times New Roman"/>
          <w:sz w:val="24"/>
          <w:szCs w:val="24"/>
        </w:rPr>
        <w:t>осуществляет сборку электрических цепей по электрической схеме, проводит анализ неполадок электрической цепи;</w:t>
      </w:r>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0"/>
          <w:numId w:val="189"/>
        </w:numPr>
        <w:tabs>
          <w:tab w:val="left" w:pos="567"/>
          <w:tab w:val="left" w:pos="1394"/>
        </w:tabs>
        <w:spacing w:line="275" w:lineRule="auto"/>
        <w:ind w:right="-23"/>
        <w:jc w:val="both"/>
        <w:rPr>
          <w:rFonts w:ascii="Symbol" w:eastAsia="Symbol" w:hAnsi="Symbol" w:cs="Symbol"/>
          <w:sz w:val="24"/>
          <w:szCs w:val="24"/>
        </w:rPr>
      </w:pPr>
      <w:r>
        <w:rPr>
          <w:rFonts w:eastAsia="Times New Roman"/>
          <w:sz w:val="24"/>
          <w:szCs w:val="24"/>
        </w:rPr>
        <w:t>осуществляет модификацию заданной электрической цепи в соответствии с поста</w:t>
      </w:r>
      <w:r>
        <w:rPr>
          <w:rFonts w:eastAsia="Times New Roman"/>
          <w:sz w:val="24"/>
          <w:szCs w:val="24"/>
        </w:rPr>
        <w:t>в</w:t>
      </w:r>
      <w:r>
        <w:rPr>
          <w:rFonts w:eastAsia="Times New Roman"/>
          <w:sz w:val="24"/>
          <w:szCs w:val="24"/>
        </w:rPr>
        <w:t>ленной задачей, конструирование электрических цепей в соответствии с поставленной з</w:t>
      </w:r>
      <w:r>
        <w:rPr>
          <w:rFonts w:eastAsia="Times New Roman"/>
          <w:sz w:val="24"/>
          <w:szCs w:val="24"/>
        </w:rPr>
        <w:t>а</w:t>
      </w:r>
      <w:r>
        <w:rPr>
          <w:rFonts w:eastAsia="Times New Roman"/>
          <w:sz w:val="24"/>
          <w:szCs w:val="24"/>
        </w:rPr>
        <w:t>дачей;</w:t>
      </w:r>
    </w:p>
    <w:p w:rsidR="0023649E" w:rsidRDefault="0023649E" w:rsidP="00C24BC7">
      <w:pPr>
        <w:numPr>
          <w:ilvl w:val="0"/>
          <w:numId w:val="189"/>
        </w:numPr>
        <w:tabs>
          <w:tab w:val="left" w:pos="567"/>
          <w:tab w:val="left" w:pos="1394"/>
        </w:tabs>
        <w:spacing w:line="274" w:lineRule="auto"/>
        <w:ind w:right="-23"/>
        <w:rPr>
          <w:rFonts w:ascii="Symbol" w:eastAsia="Symbol" w:hAnsi="Symbol" w:cs="Symbol"/>
          <w:sz w:val="24"/>
          <w:szCs w:val="24"/>
        </w:rPr>
      </w:pPr>
      <w:r>
        <w:rPr>
          <w:rFonts w:eastAsia="Times New Roman"/>
          <w:sz w:val="24"/>
          <w:szCs w:val="24"/>
        </w:rPr>
        <w:t>выполняет базовые операции редактора компьютерного трехмерного прое</w:t>
      </w:r>
      <w:r>
        <w:rPr>
          <w:rFonts w:eastAsia="Times New Roman"/>
          <w:sz w:val="24"/>
          <w:szCs w:val="24"/>
        </w:rPr>
        <w:t>к</w:t>
      </w:r>
      <w:r>
        <w:rPr>
          <w:rFonts w:eastAsia="Times New Roman"/>
          <w:sz w:val="24"/>
          <w:szCs w:val="24"/>
        </w:rPr>
        <w:t>тирования (на выбор образовательной организации);</w:t>
      </w:r>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0"/>
          <w:numId w:val="189"/>
        </w:numPr>
        <w:tabs>
          <w:tab w:val="left" w:pos="567"/>
          <w:tab w:val="left" w:pos="1394"/>
        </w:tabs>
        <w:spacing w:line="274" w:lineRule="auto"/>
        <w:ind w:right="-23"/>
        <w:rPr>
          <w:rFonts w:ascii="Symbol" w:eastAsia="Symbol" w:hAnsi="Symbol" w:cs="Symbol"/>
          <w:sz w:val="24"/>
          <w:szCs w:val="24"/>
        </w:rPr>
      </w:pPr>
      <w:r>
        <w:rPr>
          <w:rFonts w:eastAsia="Times New Roman"/>
          <w:sz w:val="24"/>
          <w:szCs w:val="24"/>
        </w:rPr>
        <w:t>конструирует простые системы с обратной связью на основе технических констру</w:t>
      </w:r>
      <w:r>
        <w:rPr>
          <w:rFonts w:eastAsia="Times New Roman"/>
          <w:sz w:val="24"/>
          <w:szCs w:val="24"/>
        </w:rPr>
        <w:t>к</w:t>
      </w:r>
      <w:r>
        <w:rPr>
          <w:rFonts w:eastAsia="Times New Roman"/>
          <w:sz w:val="24"/>
          <w:szCs w:val="24"/>
        </w:rPr>
        <w:t>торов;</w:t>
      </w:r>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0"/>
          <w:numId w:val="189"/>
        </w:numPr>
        <w:tabs>
          <w:tab w:val="left" w:pos="567"/>
          <w:tab w:val="left" w:pos="1394"/>
        </w:tabs>
        <w:spacing w:line="291" w:lineRule="auto"/>
        <w:ind w:right="-23"/>
        <w:rPr>
          <w:rFonts w:ascii="Symbol" w:eastAsia="Symbol" w:hAnsi="Symbol" w:cs="Symbol"/>
          <w:sz w:val="24"/>
          <w:szCs w:val="24"/>
        </w:rPr>
      </w:pPr>
      <w:r>
        <w:rPr>
          <w:rFonts w:eastAsia="Times New Roman"/>
          <w:sz w:val="24"/>
          <w:szCs w:val="24"/>
        </w:rPr>
        <w:t>следует технологии, в том числе, в процессе изготовления субъективно нового пр</w:t>
      </w:r>
      <w:r>
        <w:rPr>
          <w:rFonts w:eastAsia="Times New Roman"/>
          <w:sz w:val="24"/>
          <w:szCs w:val="24"/>
        </w:rPr>
        <w:t>о</w:t>
      </w:r>
      <w:r>
        <w:rPr>
          <w:rFonts w:eastAsia="Times New Roman"/>
          <w:sz w:val="24"/>
          <w:szCs w:val="24"/>
        </w:rPr>
        <w:t>дукта;</w:t>
      </w:r>
    </w:p>
    <w:p w:rsidR="0023649E" w:rsidRDefault="0023649E" w:rsidP="00C24BC7">
      <w:pPr>
        <w:tabs>
          <w:tab w:val="left" w:pos="567"/>
        </w:tabs>
        <w:spacing w:line="200" w:lineRule="exact"/>
        <w:ind w:right="-23"/>
        <w:rPr>
          <w:sz w:val="20"/>
          <w:szCs w:val="20"/>
        </w:rPr>
      </w:pPr>
    </w:p>
    <w:p w:rsidR="0023649E" w:rsidRDefault="0023649E" w:rsidP="00C24BC7">
      <w:pPr>
        <w:tabs>
          <w:tab w:val="left" w:pos="567"/>
        </w:tabs>
        <w:spacing w:line="299" w:lineRule="exact"/>
        <w:ind w:right="-23"/>
        <w:rPr>
          <w:sz w:val="20"/>
          <w:szCs w:val="20"/>
        </w:rPr>
      </w:pPr>
    </w:p>
    <w:p w:rsidR="0023649E" w:rsidRDefault="0023649E" w:rsidP="0023649E">
      <w:pPr>
        <w:sectPr w:rsidR="0023649E">
          <w:pgSz w:w="11900" w:h="16840"/>
          <w:pgMar w:top="1124" w:right="560" w:bottom="348" w:left="1440" w:header="0" w:footer="0" w:gutter="0"/>
          <w:cols w:space="720" w:equalWidth="0">
            <w:col w:w="9900"/>
          </w:cols>
        </w:sectPr>
      </w:pPr>
    </w:p>
    <w:p w:rsidR="0023649E" w:rsidRDefault="0023649E" w:rsidP="00C24BC7">
      <w:pPr>
        <w:numPr>
          <w:ilvl w:val="0"/>
          <w:numId w:val="190"/>
        </w:numPr>
        <w:tabs>
          <w:tab w:val="left" w:pos="567"/>
          <w:tab w:val="left" w:pos="1394"/>
        </w:tabs>
        <w:spacing w:line="295" w:lineRule="auto"/>
        <w:ind w:right="-23"/>
        <w:jc w:val="both"/>
        <w:rPr>
          <w:rFonts w:ascii="Symbol" w:eastAsia="Symbol" w:hAnsi="Symbol" w:cs="Symbol"/>
          <w:sz w:val="24"/>
          <w:szCs w:val="24"/>
        </w:rPr>
      </w:pPr>
      <w:r>
        <w:rPr>
          <w:rFonts w:eastAsia="Times New Roman"/>
          <w:sz w:val="24"/>
          <w:szCs w:val="24"/>
        </w:rPr>
        <w:lastRenderedPageBreak/>
        <w:t>получил и проанализировал опыт разработки проекта освещения выбранного п</w:t>
      </w:r>
      <w:r>
        <w:rPr>
          <w:rFonts w:eastAsia="Times New Roman"/>
          <w:sz w:val="24"/>
          <w:szCs w:val="24"/>
        </w:rPr>
        <w:t>о</w:t>
      </w:r>
      <w:r>
        <w:rPr>
          <w:rFonts w:eastAsia="Times New Roman"/>
          <w:sz w:val="24"/>
          <w:szCs w:val="24"/>
        </w:rPr>
        <w:t>мещения, включая отбор конкретных приборов, составление схемы электропроводки;</w:t>
      </w:r>
    </w:p>
    <w:p w:rsidR="0023649E" w:rsidRDefault="0023649E" w:rsidP="00C24BC7">
      <w:pPr>
        <w:tabs>
          <w:tab w:val="left" w:pos="567"/>
        </w:tabs>
        <w:spacing w:line="268" w:lineRule="exact"/>
        <w:ind w:right="-23"/>
        <w:rPr>
          <w:rFonts w:ascii="Symbol" w:eastAsia="Symbol" w:hAnsi="Symbol" w:cs="Symbol"/>
          <w:sz w:val="24"/>
          <w:szCs w:val="24"/>
        </w:rPr>
      </w:pPr>
    </w:p>
    <w:p w:rsidR="0023649E" w:rsidRDefault="0023649E" w:rsidP="00C24BC7">
      <w:pPr>
        <w:numPr>
          <w:ilvl w:val="0"/>
          <w:numId w:val="190"/>
        </w:numPr>
        <w:tabs>
          <w:tab w:val="left" w:pos="567"/>
          <w:tab w:val="left" w:pos="1394"/>
        </w:tabs>
        <w:spacing w:line="275" w:lineRule="auto"/>
        <w:ind w:right="-23"/>
        <w:jc w:val="both"/>
        <w:rPr>
          <w:rFonts w:ascii="Symbol" w:eastAsia="Symbol" w:hAnsi="Symbol" w:cs="Symbol"/>
          <w:sz w:val="24"/>
          <w:szCs w:val="24"/>
        </w:rPr>
      </w:pPr>
      <w:r>
        <w:rPr>
          <w:rFonts w:eastAsia="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23649E" w:rsidRDefault="0023649E" w:rsidP="00C24BC7">
      <w:pPr>
        <w:numPr>
          <w:ilvl w:val="0"/>
          <w:numId w:val="190"/>
        </w:numPr>
        <w:tabs>
          <w:tab w:val="left" w:pos="567"/>
          <w:tab w:val="left" w:pos="1394"/>
        </w:tabs>
        <w:spacing w:line="271" w:lineRule="auto"/>
        <w:ind w:right="-23"/>
        <w:jc w:val="both"/>
        <w:rPr>
          <w:rFonts w:ascii="Symbol" w:eastAsia="Symbol" w:hAnsi="Symbol" w:cs="Symbol"/>
          <w:sz w:val="24"/>
          <w:szCs w:val="24"/>
        </w:rPr>
      </w:pPr>
      <w:r>
        <w:rPr>
          <w:rFonts w:eastAsia="Times New Roman"/>
          <w:sz w:val="24"/>
          <w:szCs w:val="24"/>
        </w:rPr>
        <w:t>получил и проанализировал опыт оптимизации заданного способа (технол</w:t>
      </w:r>
      <w:r>
        <w:rPr>
          <w:rFonts w:eastAsia="Times New Roman"/>
          <w:sz w:val="24"/>
          <w:szCs w:val="24"/>
        </w:rPr>
        <w:t>о</w:t>
      </w:r>
      <w:r>
        <w:rPr>
          <w:rFonts w:eastAsia="Times New Roman"/>
          <w:sz w:val="24"/>
          <w:szCs w:val="24"/>
        </w:rPr>
        <w:t>гии) получения материального продукта (на основании собственной практики использов</w:t>
      </w:r>
      <w:r>
        <w:rPr>
          <w:rFonts w:eastAsia="Times New Roman"/>
          <w:sz w:val="24"/>
          <w:szCs w:val="24"/>
        </w:rPr>
        <w:t>а</w:t>
      </w:r>
      <w:r>
        <w:rPr>
          <w:rFonts w:eastAsia="Times New Roman"/>
          <w:sz w:val="24"/>
          <w:szCs w:val="24"/>
        </w:rPr>
        <w:t>ния этого способа).</w:t>
      </w:r>
    </w:p>
    <w:p w:rsidR="0023649E" w:rsidRDefault="0023649E" w:rsidP="0023649E">
      <w:pPr>
        <w:rPr>
          <w:rFonts w:ascii="Symbol" w:eastAsia="Symbol" w:hAnsi="Symbol" w:cs="Symbol"/>
          <w:sz w:val="24"/>
          <w:szCs w:val="24"/>
        </w:rPr>
      </w:pPr>
      <w:r>
        <w:rPr>
          <w:rFonts w:eastAsia="Times New Roman"/>
          <w:b/>
          <w:bCs/>
          <w:sz w:val="24"/>
          <w:szCs w:val="24"/>
        </w:rPr>
        <w:t>8 класс</w:t>
      </w:r>
    </w:p>
    <w:p w:rsidR="0023649E" w:rsidRDefault="0023649E" w:rsidP="0023649E">
      <w:pPr>
        <w:spacing w:line="40" w:lineRule="exact"/>
        <w:rPr>
          <w:rFonts w:ascii="Symbol" w:eastAsia="Symbol" w:hAnsi="Symbol" w:cs="Symbol"/>
          <w:sz w:val="24"/>
          <w:szCs w:val="24"/>
        </w:rPr>
      </w:pPr>
    </w:p>
    <w:p w:rsidR="0023649E" w:rsidRDefault="0023649E" w:rsidP="0023649E">
      <w:pPr>
        <w:rPr>
          <w:rFonts w:ascii="Symbol" w:eastAsia="Symbol" w:hAnsi="Symbol" w:cs="Symbol"/>
          <w:sz w:val="24"/>
          <w:szCs w:val="24"/>
        </w:rPr>
      </w:pPr>
      <w:r>
        <w:rPr>
          <w:rFonts w:eastAsia="Times New Roman"/>
          <w:sz w:val="24"/>
          <w:szCs w:val="24"/>
        </w:rPr>
        <w:t xml:space="preserve">По завершении учебного года </w:t>
      </w:r>
      <w:proofErr w:type="gramStart"/>
      <w:r>
        <w:rPr>
          <w:rFonts w:eastAsia="Times New Roman"/>
          <w:sz w:val="24"/>
          <w:szCs w:val="24"/>
        </w:rPr>
        <w:t>обучающийся</w:t>
      </w:r>
      <w:proofErr w:type="gramEnd"/>
      <w:r>
        <w:rPr>
          <w:rFonts w:eastAsia="Times New Roman"/>
          <w:sz w:val="24"/>
          <w:szCs w:val="24"/>
        </w:rPr>
        <w:t>:</w:t>
      </w:r>
    </w:p>
    <w:p w:rsidR="0023649E" w:rsidRDefault="0023649E" w:rsidP="0023649E">
      <w:pPr>
        <w:spacing w:line="54" w:lineRule="exact"/>
        <w:rPr>
          <w:rFonts w:ascii="Symbol" w:eastAsia="Symbol" w:hAnsi="Symbol" w:cs="Symbol"/>
          <w:sz w:val="24"/>
          <w:szCs w:val="24"/>
        </w:rPr>
      </w:pPr>
    </w:p>
    <w:p w:rsidR="0023649E" w:rsidRDefault="0023649E" w:rsidP="00C24BC7">
      <w:pPr>
        <w:numPr>
          <w:ilvl w:val="0"/>
          <w:numId w:val="190"/>
        </w:numPr>
        <w:tabs>
          <w:tab w:val="left" w:pos="567"/>
          <w:tab w:val="left" w:pos="1394"/>
        </w:tabs>
        <w:spacing w:line="274" w:lineRule="auto"/>
        <w:ind w:right="-23"/>
        <w:rPr>
          <w:rFonts w:ascii="Symbol" w:eastAsia="Symbol" w:hAnsi="Symbol" w:cs="Symbol"/>
          <w:sz w:val="24"/>
          <w:szCs w:val="24"/>
        </w:rPr>
      </w:pPr>
      <w:r>
        <w:rPr>
          <w:rFonts w:eastAsia="Times New Roman"/>
          <w:sz w:val="24"/>
          <w:szCs w:val="24"/>
        </w:rPr>
        <w:t>называет и характеризует актуальные и перспективные технологии обработки матер</w:t>
      </w:r>
      <w:r>
        <w:rPr>
          <w:rFonts w:eastAsia="Times New Roman"/>
          <w:sz w:val="24"/>
          <w:szCs w:val="24"/>
        </w:rPr>
        <w:t>и</w:t>
      </w:r>
      <w:r>
        <w:rPr>
          <w:rFonts w:eastAsia="Times New Roman"/>
          <w:sz w:val="24"/>
          <w:szCs w:val="24"/>
        </w:rPr>
        <w:t>алов, технологии получения материалов с заданными свойствами;</w:t>
      </w:r>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0"/>
          <w:numId w:val="190"/>
        </w:numPr>
        <w:tabs>
          <w:tab w:val="left" w:pos="567"/>
          <w:tab w:val="left" w:pos="1394"/>
        </w:tabs>
        <w:spacing w:line="274" w:lineRule="auto"/>
        <w:ind w:right="-23"/>
        <w:rPr>
          <w:rFonts w:ascii="Symbol" w:eastAsia="Symbol" w:hAnsi="Symbol" w:cs="Symbol"/>
          <w:sz w:val="24"/>
          <w:szCs w:val="24"/>
        </w:rPr>
      </w:pPr>
      <w:r>
        <w:rPr>
          <w:rFonts w:eastAsia="Times New Roman"/>
          <w:sz w:val="24"/>
          <w:szCs w:val="24"/>
        </w:rPr>
        <w:t>характеризует современную индустрию питания, в том числе в регионе проживания, и перспективы ее развития;</w:t>
      </w:r>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0"/>
          <w:numId w:val="190"/>
        </w:numPr>
        <w:tabs>
          <w:tab w:val="left" w:pos="567"/>
          <w:tab w:val="left" w:pos="1394"/>
        </w:tabs>
        <w:spacing w:line="274" w:lineRule="auto"/>
        <w:ind w:right="-23"/>
        <w:rPr>
          <w:rFonts w:ascii="Symbol" w:eastAsia="Symbol" w:hAnsi="Symbol" w:cs="Symbol"/>
          <w:sz w:val="24"/>
          <w:szCs w:val="24"/>
        </w:rPr>
      </w:pPr>
      <w:r>
        <w:rPr>
          <w:rFonts w:eastAsia="Times New Roman"/>
          <w:sz w:val="24"/>
          <w:szCs w:val="24"/>
        </w:rPr>
        <w:t>называет и характеризует актуальные и перспективные технологии транспо</w:t>
      </w:r>
      <w:r>
        <w:rPr>
          <w:rFonts w:eastAsia="Times New Roman"/>
          <w:sz w:val="24"/>
          <w:szCs w:val="24"/>
        </w:rPr>
        <w:t>р</w:t>
      </w:r>
      <w:r>
        <w:rPr>
          <w:rFonts w:eastAsia="Times New Roman"/>
          <w:sz w:val="24"/>
          <w:szCs w:val="24"/>
        </w:rPr>
        <w:t>та</w:t>
      </w:r>
      <w:proofErr w:type="gramStart"/>
      <w:r>
        <w:rPr>
          <w:rFonts w:eastAsia="Times New Roman"/>
          <w:sz w:val="24"/>
          <w:szCs w:val="24"/>
        </w:rPr>
        <w:t>;,</w:t>
      </w:r>
      <w:proofErr w:type="gramEnd"/>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0"/>
          <w:numId w:val="190"/>
        </w:numPr>
        <w:tabs>
          <w:tab w:val="left" w:pos="567"/>
          <w:tab w:val="left" w:pos="1394"/>
        </w:tabs>
        <w:spacing w:line="275" w:lineRule="auto"/>
        <w:ind w:right="-23"/>
        <w:jc w:val="both"/>
        <w:rPr>
          <w:rFonts w:ascii="Symbol" w:eastAsia="Symbol" w:hAnsi="Symbol" w:cs="Symbol"/>
          <w:sz w:val="24"/>
          <w:szCs w:val="24"/>
        </w:rPr>
      </w:pPr>
      <w:r>
        <w:rPr>
          <w:rFonts w:eastAsia="Times New Roman"/>
          <w:sz w:val="24"/>
          <w:szCs w:val="24"/>
        </w:rPr>
        <w:t>называет характеристики современного рынка труда, описывает цикл жизни профе</w:t>
      </w:r>
      <w:r>
        <w:rPr>
          <w:rFonts w:eastAsia="Times New Roman"/>
          <w:sz w:val="24"/>
          <w:szCs w:val="24"/>
        </w:rPr>
        <w:t>с</w:t>
      </w:r>
      <w:r>
        <w:rPr>
          <w:rFonts w:eastAsia="Times New Roman"/>
          <w:sz w:val="24"/>
          <w:szCs w:val="24"/>
        </w:rPr>
        <w:t>сии, характеризует новые и умирающие профессии, в том числе на предприятиях региона прожив</w:t>
      </w:r>
      <w:r>
        <w:rPr>
          <w:rFonts w:eastAsia="Times New Roman"/>
          <w:sz w:val="24"/>
          <w:szCs w:val="24"/>
        </w:rPr>
        <w:t>а</w:t>
      </w:r>
      <w:r>
        <w:rPr>
          <w:rFonts w:eastAsia="Times New Roman"/>
          <w:sz w:val="24"/>
          <w:szCs w:val="24"/>
        </w:rPr>
        <w:t>ния,</w:t>
      </w:r>
    </w:p>
    <w:p w:rsidR="0023649E" w:rsidRDefault="0023649E" w:rsidP="00C24BC7">
      <w:pPr>
        <w:numPr>
          <w:ilvl w:val="0"/>
          <w:numId w:val="190"/>
        </w:numPr>
        <w:tabs>
          <w:tab w:val="left" w:pos="567"/>
          <w:tab w:val="left" w:pos="1394"/>
        </w:tabs>
        <w:spacing w:line="274" w:lineRule="auto"/>
        <w:ind w:right="-23"/>
        <w:rPr>
          <w:rFonts w:ascii="Symbol" w:eastAsia="Symbol" w:hAnsi="Symbol" w:cs="Symbol"/>
          <w:sz w:val="24"/>
          <w:szCs w:val="24"/>
        </w:rPr>
      </w:pPr>
      <w:r>
        <w:rPr>
          <w:rFonts w:eastAsia="Times New Roman"/>
          <w:sz w:val="24"/>
          <w:szCs w:val="24"/>
        </w:rPr>
        <w:t>характеризует ситуацию на региональном рынке труда, называет тенденции её разв</w:t>
      </w:r>
      <w:r>
        <w:rPr>
          <w:rFonts w:eastAsia="Times New Roman"/>
          <w:sz w:val="24"/>
          <w:szCs w:val="24"/>
        </w:rPr>
        <w:t>и</w:t>
      </w:r>
      <w:r>
        <w:rPr>
          <w:rFonts w:eastAsia="Times New Roman"/>
          <w:sz w:val="24"/>
          <w:szCs w:val="24"/>
        </w:rPr>
        <w:t>тия;</w:t>
      </w:r>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0"/>
          <w:numId w:val="190"/>
        </w:numPr>
        <w:tabs>
          <w:tab w:val="left" w:pos="567"/>
          <w:tab w:val="left" w:pos="1394"/>
        </w:tabs>
        <w:spacing w:line="272" w:lineRule="auto"/>
        <w:ind w:right="-23"/>
        <w:rPr>
          <w:rFonts w:ascii="Symbol" w:eastAsia="Symbol" w:hAnsi="Symbol" w:cs="Symbol"/>
          <w:sz w:val="24"/>
          <w:szCs w:val="24"/>
        </w:rPr>
      </w:pPr>
      <w:r>
        <w:rPr>
          <w:rFonts w:eastAsia="Times New Roman"/>
          <w:sz w:val="24"/>
          <w:szCs w:val="24"/>
        </w:rPr>
        <w:t>перечисляет и характеризует виды технической и технологической докуме</w:t>
      </w:r>
      <w:r>
        <w:rPr>
          <w:rFonts w:eastAsia="Times New Roman"/>
          <w:sz w:val="24"/>
          <w:szCs w:val="24"/>
        </w:rPr>
        <w:t>н</w:t>
      </w:r>
      <w:r>
        <w:rPr>
          <w:rFonts w:eastAsia="Times New Roman"/>
          <w:sz w:val="24"/>
          <w:szCs w:val="24"/>
        </w:rPr>
        <w:t>тации</w:t>
      </w:r>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0"/>
          <w:numId w:val="190"/>
        </w:numPr>
        <w:tabs>
          <w:tab w:val="left" w:pos="567"/>
          <w:tab w:val="left" w:pos="1394"/>
        </w:tabs>
        <w:spacing w:line="275" w:lineRule="auto"/>
        <w:ind w:right="-23"/>
        <w:jc w:val="both"/>
        <w:rPr>
          <w:rFonts w:ascii="Symbol" w:eastAsia="Symbol" w:hAnsi="Symbol" w:cs="Symbol"/>
          <w:sz w:val="24"/>
          <w:szCs w:val="24"/>
        </w:rPr>
      </w:pPr>
      <w:r>
        <w:rPr>
          <w:rFonts w:eastAsia="Times New Roman"/>
          <w:sz w:val="24"/>
          <w:szCs w:val="24"/>
        </w:rPr>
        <w:t>характеризует произвольно заданный материал в соответствии с задачей деятельн</w:t>
      </w:r>
      <w:r>
        <w:rPr>
          <w:rFonts w:eastAsia="Times New Roman"/>
          <w:sz w:val="24"/>
          <w:szCs w:val="24"/>
        </w:rPr>
        <w:t>о</w:t>
      </w:r>
      <w:r>
        <w:rPr>
          <w:rFonts w:eastAsia="Times New Roman"/>
          <w:sz w:val="24"/>
          <w:szCs w:val="24"/>
        </w:rPr>
        <w:t>сти, называя его свойства (внешний вид, механические, электрические, термические, во</w:t>
      </w:r>
      <w:r>
        <w:rPr>
          <w:rFonts w:eastAsia="Times New Roman"/>
          <w:sz w:val="24"/>
          <w:szCs w:val="24"/>
        </w:rPr>
        <w:t>з</w:t>
      </w:r>
      <w:r>
        <w:rPr>
          <w:rFonts w:eastAsia="Times New Roman"/>
          <w:sz w:val="24"/>
          <w:szCs w:val="24"/>
        </w:rPr>
        <w:t xml:space="preserve">можность обработки), экономические характеристики, </w:t>
      </w:r>
      <w:proofErr w:type="spellStart"/>
      <w:r>
        <w:rPr>
          <w:rFonts w:eastAsia="Times New Roman"/>
          <w:sz w:val="24"/>
          <w:szCs w:val="24"/>
        </w:rPr>
        <w:t>экологичность</w:t>
      </w:r>
      <w:proofErr w:type="spellEnd"/>
      <w:r>
        <w:rPr>
          <w:rFonts w:eastAsia="Times New Roman"/>
          <w:sz w:val="24"/>
          <w:szCs w:val="24"/>
        </w:rPr>
        <w:t xml:space="preserve"> (с использованием произвольно и</w:t>
      </w:r>
      <w:r>
        <w:rPr>
          <w:rFonts w:eastAsia="Times New Roman"/>
          <w:sz w:val="24"/>
          <w:szCs w:val="24"/>
        </w:rPr>
        <w:t>з</w:t>
      </w:r>
      <w:r>
        <w:rPr>
          <w:rFonts w:eastAsia="Times New Roman"/>
          <w:sz w:val="24"/>
          <w:szCs w:val="24"/>
        </w:rPr>
        <w:t>бранных источников информации),</w:t>
      </w:r>
    </w:p>
    <w:p w:rsidR="0023649E" w:rsidRDefault="0023649E" w:rsidP="00C24BC7">
      <w:pPr>
        <w:numPr>
          <w:ilvl w:val="0"/>
          <w:numId w:val="190"/>
        </w:numPr>
        <w:tabs>
          <w:tab w:val="left" w:pos="567"/>
          <w:tab w:val="left" w:pos="1394"/>
        </w:tabs>
        <w:spacing w:line="275" w:lineRule="auto"/>
        <w:ind w:right="-23"/>
        <w:jc w:val="both"/>
        <w:rPr>
          <w:rFonts w:ascii="Symbol" w:eastAsia="Symbol" w:hAnsi="Symbol" w:cs="Symbol"/>
          <w:sz w:val="24"/>
          <w:szCs w:val="24"/>
        </w:rPr>
      </w:pPr>
      <w:r>
        <w:rPr>
          <w:rFonts w:eastAsia="Times New Roman"/>
          <w:sz w:val="24"/>
          <w:szCs w:val="24"/>
        </w:rPr>
        <w:t>объясняет специфику социальных технологий, пользуясь произвольно избранными пр</w:t>
      </w:r>
      <w:r>
        <w:rPr>
          <w:rFonts w:eastAsia="Times New Roman"/>
          <w:sz w:val="24"/>
          <w:szCs w:val="24"/>
        </w:rPr>
        <w:t>и</w:t>
      </w:r>
      <w:r>
        <w:rPr>
          <w:rFonts w:eastAsia="Times New Roman"/>
          <w:sz w:val="24"/>
          <w:szCs w:val="24"/>
        </w:rPr>
        <w:t>мерами, характеризует тенденции развития социальных технологий в 21 веке, характ</w:t>
      </w:r>
      <w:r>
        <w:rPr>
          <w:rFonts w:eastAsia="Times New Roman"/>
          <w:sz w:val="24"/>
          <w:szCs w:val="24"/>
        </w:rPr>
        <w:t>е</w:t>
      </w:r>
      <w:r>
        <w:rPr>
          <w:rFonts w:eastAsia="Times New Roman"/>
          <w:sz w:val="24"/>
          <w:szCs w:val="24"/>
        </w:rPr>
        <w:t>ризует профессии, связанные с реализацией социальных технологий,</w:t>
      </w:r>
    </w:p>
    <w:p w:rsidR="0023649E" w:rsidRDefault="0023649E" w:rsidP="00C24BC7">
      <w:pPr>
        <w:numPr>
          <w:ilvl w:val="0"/>
          <w:numId w:val="190"/>
        </w:numPr>
        <w:tabs>
          <w:tab w:val="left" w:pos="567"/>
          <w:tab w:val="left" w:pos="1400"/>
        </w:tabs>
        <w:ind w:right="-23"/>
        <w:rPr>
          <w:rFonts w:ascii="Symbol" w:eastAsia="Symbol" w:hAnsi="Symbol" w:cs="Symbol"/>
          <w:sz w:val="24"/>
          <w:szCs w:val="24"/>
        </w:rPr>
      </w:pPr>
      <w:r>
        <w:rPr>
          <w:rFonts w:eastAsia="Times New Roman"/>
          <w:sz w:val="24"/>
          <w:szCs w:val="24"/>
        </w:rPr>
        <w:t>разъясняет функции модели и принципы моделирования,</w:t>
      </w:r>
    </w:p>
    <w:p w:rsidR="0023649E" w:rsidRDefault="0023649E" w:rsidP="00C24BC7">
      <w:pPr>
        <w:tabs>
          <w:tab w:val="left" w:pos="567"/>
        </w:tabs>
        <w:spacing w:line="41" w:lineRule="exact"/>
        <w:ind w:right="-23"/>
        <w:rPr>
          <w:rFonts w:ascii="Symbol" w:eastAsia="Symbol" w:hAnsi="Symbol" w:cs="Symbol"/>
          <w:sz w:val="24"/>
          <w:szCs w:val="24"/>
        </w:rPr>
      </w:pPr>
    </w:p>
    <w:p w:rsidR="0023649E" w:rsidRDefault="0023649E" w:rsidP="00C24BC7">
      <w:pPr>
        <w:numPr>
          <w:ilvl w:val="0"/>
          <w:numId w:val="190"/>
        </w:numPr>
        <w:tabs>
          <w:tab w:val="left" w:pos="567"/>
          <w:tab w:val="left" w:pos="1400"/>
        </w:tabs>
        <w:ind w:right="-23"/>
        <w:rPr>
          <w:rFonts w:ascii="Symbol" w:eastAsia="Symbol" w:hAnsi="Symbol" w:cs="Symbol"/>
          <w:sz w:val="24"/>
          <w:szCs w:val="24"/>
        </w:rPr>
      </w:pPr>
      <w:r>
        <w:rPr>
          <w:rFonts w:eastAsia="Times New Roman"/>
          <w:sz w:val="24"/>
          <w:szCs w:val="24"/>
        </w:rPr>
        <w:t>создаёт модель, адекватную практической задаче,</w:t>
      </w:r>
    </w:p>
    <w:p w:rsidR="0023649E" w:rsidRDefault="0023649E" w:rsidP="00C24BC7">
      <w:pPr>
        <w:tabs>
          <w:tab w:val="left" w:pos="567"/>
        </w:tabs>
        <w:spacing w:line="41" w:lineRule="exact"/>
        <w:ind w:right="-23"/>
        <w:rPr>
          <w:rFonts w:ascii="Symbol" w:eastAsia="Symbol" w:hAnsi="Symbol" w:cs="Symbol"/>
          <w:sz w:val="24"/>
          <w:szCs w:val="24"/>
        </w:rPr>
      </w:pPr>
    </w:p>
    <w:p w:rsidR="0023649E" w:rsidRDefault="0023649E" w:rsidP="00C24BC7">
      <w:pPr>
        <w:numPr>
          <w:ilvl w:val="0"/>
          <w:numId w:val="190"/>
        </w:numPr>
        <w:tabs>
          <w:tab w:val="left" w:pos="567"/>
          <w:tab w:val="left" w:pos="1394"/>
        </w:tabs>
        <w:spacing w:line="274" w:lineRule="auto"/>
        <w:ind w:right="-23"/>
        <w:rPr>
          <w:rFonts w:ascii="Symbol" w:eastAsia="Symbol" w:hAnsi="Symbol" w:cs="Symbol"/>
          <w:sz w:val="24"/>
          <w:szCs w:val="24"/>
        </w:rPr>
      </w:pPr>
      <w:r>
        <w:rPr>
          <w:rFonts w:eastAsia="Times New Roman"/>
          <w:sz w:val="24"/>
          <w:szCs w:val="24"/>
        </w:rPr>
        <w:t>отбирает материал в соответствии с техническим решением или по заданным крит</w:t>
      </w:r>
      <w:r>
        <w:rPr>
          <w:rFonts w:eastAsia="Times New Roman"/>
          <w:sz w:val="24"/>
          <w:szCs w:val="24"/>
        </w:rPr>
        <w:t>е</w:t>
      </w:r>
      <w:r>
        <w:rPr>
          <w:rFonts w:eastAsia="Times New Roman"/>
          <w:sz w:val="24"/>
          <w:szCs w:val="24"/>
        </w:rPr>
        <w:t>риям,</w:t>
      </w:r>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0"/>
          <w:numId w:val="190"/>
        </w:numPr>
        <w:tabs>
          <w:tab w:val="left" w:pos="567"/>
          <w:tab w:val="left" w:pos="1400"/>
        </w:tabs>
        <w:ind w:right="-23"/>
        <w:rPr>
          <w:rFonts w:ascii="Symbol" w:eastAsia="Symbol" w:hAnsi="Symbol" w:cs="Symbol"/>
          <w:sz w:val="24"/>
          <w:szCs w:val="24"/>
        </w:rPr>
      </w:pPr>
      <w:r>
        <w:rPr>
          <w:rFonts w:eastAsia="Times New Roman"/>
          <w:sz w:val="24"/>
          <w:szCs w:val="24"/>
        </w:rPr>
        <w:t>составляет рацион питания, адекватный ситуации,</w:t>
      </w:r>
    </w:p>
    <w:p w:rsidR="0023649E" w:rsidRDefault="0023649E" w:rsidP="00C24BC7">
      <w:pPr>
        <w:tabs>
          <w:tab w:val="left" w:pos="567"/>
        </w:tabs>
        <w:spacing w:line="37" w:lineRule="exact"/>
        <w:ind w:right="-23"/>
        <w:rPr>
          <w:rFonts w:ascii="Symbol" w:eastAsia="Symbol" w:hAnsi="Symbol" w:cs="Symbol"/>
          <w:sz w:val="24"/>
          <w:szCs w:val="24"/>
        </w:rPr>
      </w:pPr>
    </w:p>
    <w:p w:rsidR="0023649E" w:rsidRDefault="0023649E" w:rsidP="00C24BC7">
      <w:pPr>
        <w:numPr>
          <w:ilvl w:val="0"/>
          <w:numId w:val="190"/>
        </w:numPr>
        <w:tabs>
          <w:tab w:val="left" w:pos="567"/>
          <w:tab w:val="left" w:pos="1400"/>
        </w:tabs>
        <w:ind w:right="-23"/>
        <w:rPr>
          <w:rFonts w:ascii="Symbol" w:eastAsia="Symbol" w:hAnsi="Symbol" w:cs="Symbol"/>
          <w:sz w:val="24"/>
          <w:szCs w:val="24"/>
        </w:rPr>
      </w:pPr>
      <w:r>
        <w:rPr>
          <w:rFonts w:eastAsia="Times New Roman"/>
          <w:sz w:val="24"/>
          <w:szCs w:val="24"/>
        </w:rPr>
        <w:t>планирует продвижение продукта,</w:t>
      </w:r>
    </w:p>
    <w:p w:rsidR="0023649E" w:rsidRDefault="0023649E" w:rsidP="00C24BC7">
      <w:pPr>
        <w:tabs>
          <w:tab w:val="left" w:pos="567"/>
        </w:tabs>
        <w:spacing w:line="41" w:lineRule="exact"/>
        <w:ind w:right="-23"/>
        <w:rPr>
          <w:rFonts w:ascii="Symbol" w:eastAsia="Symbol" w:hAnsi="Symbol" w:cs="Symbol"/>
          <w:sz w:val="24"/>
          <w:szCs w:val="24"/>
        </w:rPr>
      </w:pPr>
    </w:p>
    <w:p w:rsidR="0023649E" w:rsidRDefault="0023649E" w:rsidP="00C24BC7">
      <w:pPr>
        <w:numPr>
          <w:ilvl w:val="0"/>
          <w:numId w:val="190"/>
        </w:numPr>
        <w:tabs>
          <w:tab w:val="left" w:pos="567"/>
          <w:tab w:val="left" w:pos="1400"/>
        </w:tabs>
        <w:ind w:right="-23"/>
        <w:rPr>
          <w:rFonts w:ascii="Symbol" w:eastAsia="Symbol" w:hAnsi="Symbol" w:cs="Symbol"/>
          <w:sz w:val="24"/>
          <w:szCs w:val="24"/>
        </w:rPr>
      </w:pPr>
      <w:r>
        <w:rPr>
          <w:rFonts w:eastAsia="Times New Roman"/>
          <w:sz w:val="24"/>
          <w:szCs w:val="24"/>
        </w:rPr>
        <w:t>регламентирует заданный процесс в заданной форме,</w:t>
      </w:r>
    </w:p>
    <w:p w:rsidR="0023649E" w:rsidRDefault="0023649E" w:rsidP="00C24BC7">
      <w:pPr>
        <w:tabs>
          <w:tab w:val="left" w:pos="567"/>
        </w:tabs>
        <w:spacing w:line="41" w:lineRule="exact"/>
        <w:ind w:right="-23"/>
        <w:rPr>
          <w:rFonts w:ascii="Symbol" w:eastAsia="Symbol" w:hAnsi="Symbol" w:cs="Symbol"/>
          <w:sz w:val="24"/>
          <w:szCs w:val="24"/>
        </w:rPr>
      </w:pPr>
    </w:p>
    <w:p w:rsidR="0023649E" w:rsidRDefault="0023649E" w:rsidP="00C24BC7">
      <w:pPr>
        <w:numPr>
          <w:ilvl w:val="0"/>
          <w:numId w:val="190"/>
        </w:numPr>
        <w:tabs>
          <w:tab w:val="left" w:pos="567"/>
          <w:tab w:val="left" w:pos="1400"/>
        </w:tabs>
        <w:ind w:right="-23"/>
        <w:rPr>
          <w:rFonts w:ascii="Symbol" w:eastAsia="Symbol" w:hAnsi="Symbol" w:cs="Symbol"/>
          <w:sz w:val="24"/>
          <w:szCs w:val="24"/>
        </w:rPr>
      </w:pPr>
      <w:r>
        <w:rPr>
          <w:rFonts w:eastAsia="Times New Roman"/>
          <w:sz w:val="24"/>
          <w:szCs w:val="24"/>
        </w:rPr>
        <w:t>проводит оценку и испытание полученного продукта,</w:t>
      </w:r>
    </w:p>
    <w:p w:rsidR="0023649E" w:rsidRDefault="0023649E" w:rsidP="00C24BC7">
      <w:pPr>
        <w:tabs>
          <w:tab w:val="left" w:pos="567"/>
        </w:tabs>
        <w:spacing w:line="41" w:lineRule="exact"/>
        <w:ind w:right="-23"/>
        <w:rPr>
          <w:rFonts w:ascii="Symbol" w:eastAsia="Symbol" w:hAnsi="Symbol" w:cs="Symbol"/>
          <w:sz w:val="24"/>
          <w:szCs w:val="24"/>
        </w:rPr>
      </w:pPr>
    </w:p>
    <w:p w:rsidR="0023649E" w:rsidRDefault="0023649E" w:rsidP="00C24BC7">
      <w:pPr>
        <w:numPr>
          <w:ilvl w:val="0"/>
          <w:numId w:val="190"/>
        </w:numPr>
        <w:tabs>
          <w:tab w:val="left" w:pos="567"/>
          <w:tab w:val="left" w:pos="1394"/>
        </w:tabs>
        <w:spacing w:line="272" w:lineRule="auto"/>
        <w:ind w:right="-23"/>
        <w:rPr>
          <w:rFonts w:ascii="Symbol" w:eastAsia="Symbol" w:hAnsi="Symbol" w:cs="Symbol"/>
          <w:sz w:val="24"/>
          <w:szCs w:val="24"/>
        </w:rPr>
      </w:pPr>
      <w:r>
        <w:rPr>
          <w:rFonts w:eastAsia="Times New Roman"/>
          <w:sz w:val="24"/>
          <w:szCs w:val="24"/>
        </w:rPr>
        <w:t>описывает технологическое решение с помощью текста, рисунков, графического изобр</w:t>
      </w:r>
      <w:r>
        <w:rPr>
          <w:rFonts w:eastAsia="Times New Roman"/>
          <w:sz w:val="24"/>
          <w:szCs w:val="24"/>
        </w:rPr>
        <w:t>а</w:t>
      </w:r>
      <w:r>
        <w:rPr>
          <w:rFonts w:eastAsia="Times New Roman"/>
          <w:sz w:val="24"/>
          <w:szCs w:val="24"/>
        </w:rPr>
        <w:t>жения,</w:t>
      </w:r>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0"/>
          <w:numId w:val="190"/>
        </w:numPr>
        <w:tabs>
          <w:tab w:val="left" w:pos="567"/>
          <w:tab w:val="left" w:pos="1400"/>
        </w:tabs>
        <w:ind w:right="-23"/>
        <w:rPr>
          <w:rFonts w:ascii="Symbol" w:eastAsia="Symbol" w:hAnsi="Symbol" w:cs="Symbol"/>
          <w:sz w:val="24"/>
          <w:szCs w:val="24"/>
        </w:rPr>
      </w:pPr>
      <w:r>
        <w:rPr>
          <w:rFonts w:eastAsia="Times New Roman"/>
          <w:sz w:val="24"/>
          <w:szCs w:val="24"/>
        </w:rPr>
        <w:t>получил и проанализировал опыт лабораторного исследования продуктов</w:t>
      </w:r>
    </w:p>
    <w:p w:rsidR="0023649E" w:rsidRDefault="0023649E" w:rsidP="00C24BC7">
      <w:pPr>
        <w:tabs>
          <w:tab w:val="left" w:pos="567"/>
        </w:tabs>
        <w:spacing w:line="27" w:lineRule="exact"/>
        <w:ind w:right="-23"/>
        <w:rPr>
          <w:rFonts w:ascii="Symbol" w:eastAsia="Symbol" w:hAnsi="Symbol" w:cs="Symbol"/>
          <w:sz w:val="24"/>
          <w:szCs w:val="24"/>
        </w:rPr>
      </w:pPr>
    </w:p>
    <w:p w:rsidR="0023649E" w:rsidRDefault="0023649E" w:rsidP="00C24BC7">
      <w:pPr>
        <w:tabs>
          <w:tab w:val="left" w:pos="567"/>
        </w:tabs>
        <w:ind w:right="-23"/>
        <w:rPr>
          <w:rFonts w:ascii="Symbol" w:eastAsia="Symbol" w:hAnsi="Symbol" w:cs="Symbol"/>
          <w:sz w:val="24"/>
          <w:szCs w:val="24"/>
        </w:rPr>
      </w:pPr>
      <w:r>
        <w:rPr>
          <w:rFonts w:eastAsia="Times New Roman"/>
          <w:sz w:val="24"/>
          <w:szCs w:val="24"/>
        </w:rPr>
        <w:t>питания,</w:t>
      </w:r>
    </w:p>
    <w:p w:rsidR="0023649E" w:rsidRDefault="0023649E" w:rsidP="00C24BC7">
      <w:pPr>
        <w:tabs>
          <w:tab w:val="left" w:pos="567"/>
        </w:tabs>
        <w:spacing w:line="200" w:lineRule="exact"/>
        <w:ind w:right="-23"/>
        <w:rPr>
          <w:sz w:val="20"/>
          <w:szCs w:val="20"/>
        </w:rPr>
      </w:pPr>
    </w:p>
    <w:p w:rsidR="0023649E" w:rsidRDefault="0023649E" w:rsidP="00C24BC7">
      <w:pPr>
        <w:tabs>
          <w:tab w:val="left" w:pos="567"/>
        </w:tabs>
        <w:spacing w:line="345" w:lineRule="exact"/>
        <w:ind w:right="-23"/>
        <w:rPr>
          <w:sz w:val="20"/>
          <w:szCs w:val="20"/>
        </w:rPr>
      </w:pPr>
    </w:p>
    <w:p w:rsidR="0023649E" w:rsidRDefault="0023649E" w:rsidP="00C24BC7">
      <w:pPr>
        <w:tabs>
          <w:tab w:val="left" w:pos="567"/>
        </w:tabs>
        <w:ind w:right="-23"/>
        <w:sectPr w:rsidR="0023649E">
          <w:pgSz w:w="11900" w:h="16840"/>
          <w:pgMar w:top="1124" w:right="560" w:bottom="348" w:left="1440" w:header="0" w:footer="0" w:gutter="0"/>
          <w:cols w:space="720" w:equalWidth="0">
            <w:col w:w="9900"/>
          </w:cols>
        </w:sectPr>
      </w:pPr>
    </w:p>
    <w:p w:rsidR="0023649E" w:rsidRDefault="0023649E" w:rsidP="00C24BC7">
      <w:pPr>
        <w:numPr>
          <w:ilvl w:val="1"/>
          <w:numId w:val="191"/>
        </w:numPr>
        <w:tabs>
          <w:tab w:val="left" w:pos="567"/>
          <w:tab w:val="left" w:pos="1394"/>
        </w:tabs>
        <w:spacing w:line="274" w:lineRule="auto"/>
        <w:ind w:right="-23"/>
        <w:rPr>
          <w:rFonts w:ascii="Symbol" w:eastAsia="Symbol" w:hAnsi="Symbol" w:cs="Symbol"/>
          <w:sz w:val="24"/>
          <w:szCs w:val="24"/>
        </w:rPr>
      </w:pPr>
      <w:r>
        <w:rPr>
          <w:rFonts w:eastAsia="Times New Roman"/>
          <w:sz w:val="24"/>
          <w:szCs w:val="24"/>
        </w:rPr>
        <w:lastRenderedPageBreak/>
        <w:t>получил и проанализировал опыт разработки организационного проекта и решения лог</w:t>
      </w:r>
      <w:r>
        <w:rPr>
          <w:rFonts w:eastAsia="Times New Roman"/>
          <w:sz w:val="24"/>
          <w:szCs w:val="24"/>
        </w:rPr>
        <w:t>и</w:t>
      </w:r>
      <w:r>
        <w:rPr>
          <w:rFonts w:eastAsia="Times New Roman"/>
          <w:sz w:val="24"/>
          <w:szCs w:val="24"/>
        </w:rPr>
        <w:t>стических задач,</w:t>
      </w:r>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1"/>
          <w:numId w:val="191"/>
        </w:numPr>
        <w:tabs>
          <w:tab w:val="left" w:pos="567"/>
          <w:tab w:val="left" w:pos="1394"/>
        </w:tabs>
        <w:spacing w:line="275" w:lineRule="auto"/>
        <w:ind w:right="-23"/>
        <w:jc w:val="both"/>
        <w:rPr>
          <w:rFonts w:ascii="Symbol" w:eastAsia="Symbol" w:hAnsi="Symbol" w:cs="Symbol"/>
          <w:sz w:val="24"/>
          <w:szCs w:val="24"/>
        </w:rPr>
      </w:pPr>
      <w:r>
        <w:rPr>
          <w:rFonts w:eastAsia="Times New Roman"/>
          <w:sz w:val="24"/>
          <w:szCs w:val="24"/>
        </w:rPr>
        <w:t>получил и проанализировал опыт компьютерного моделирования / проведения виртуал</w:t>
      </w:r>
      <w:r>
        <w:rPr>
          <w:rFonts w:eastAsia="Times New Roman"/>
          <w:sz w:val="24"/>
          <w:szCs w:val="24"/>
        </w:rPr>
        <w:t>ь</w:t>
      </w:r>
      <w:r>
        <w:rPr>
          <w:rFonts w:eastAsia="Times New Roman"/>
          <w:sz w:val="24"/>
          <w:szCs w:val="24"/>
        </w:rPr>
        <w:t xml:space="preserve">ного эксперимента по избранной </w:t>
      </w:r>
      <w:proofErr w:type="gramStart"/>
      <w:r>
        <w:rPr>
          <w:rFonts w:eastAsia="Times New Roman"/>
          <w:sz w:val="24"/>
          <w:szCs w:val="24"/>
        </w:rPr>
        <w:t>обучающимся</w:t>
      </w:r>
      <w:proofErr w:type="gramEnd"/>
      <w:r>
        <w:rPr>
          <w:rFonts w:eastAsia="Times New Roman"/>
          <w:sz w:val="24"/>
          <w:szCs w:val="24"/>
        </w:rPr>
        <w:t xml:space="preserve"> характеристике транспортного средства,</w:t>
      </w:r>
    </w:p>
    <w:p w:rsidR="0023649E" w:rsidRDefault="0023649E" w:rsidP="00C24BC7">
      <w:pPr>
        <w:numPr>
          <w:ilvl w:val="1"/>
          <w:numId w:val="191"/>
        </w:numPr>
        <w:tabs>
          <w:tab w:val="left" w:pos="567"/>
          <w:tab w:val="left" w:pos="1394"/>
        </w:tabs>
        <w:spacing w:line="275" w:lineRule="auto"/>
        <w:ind w:right="-23"/>
        <w:jc w:val="both"/>
        <w:rPr>
          <w:rFonts w:ascii="Symbol" w:eastAsia="Symbol" w:hAnsi="Symbol" w:cs="Symbol"/>
          <w:sz w:val="24"/>
          <w:szCs w:val="24"/>
        </w:rPr>
      </w:pPr>
      <w:r>
        <w:rPr>
          <w:rFonts w:eastAsia="Times New Roman"/>
          <w:sz w:val="24"/>
          <w:szCs w:val="24"/>
        </w:rPr>
        <w:t>получил и проанализировал опыт выявления проблем транспортной логистики населённ</w:t>
      </w:r>
      <w:r>
        <w:rPr>
          <w:rFonts w:eastAsia="Times New Roman"/>
          <w:sz w:val="24"/>
          <w:szCs w:val="24"/>
        </w:rPr>
        <w:t>о</w:t>
      </w:r>
      <w:r>
        <w:rPr>
          <w:rFonts w:eastAsia="Times New Roman"/>
          <w:sz w:val="24"/>
          <w:szCs w:val="24"/>
        </w:rPr>
        <w:t xml:space="preserve">го пункта / </w:t>
      </w:r>
      <w:proofErr w:type="gramStart"/>
      <w:r>
        <w:rPr>
          <w:rFonts w:eastAsia="Times New Roman"/>
          <w:sz w:val="24"/>
          <w:szCs w:val="24"/>
        </w:rPr>
        <w:t>трассы</w:t>
      </w:r>
      <w:proofErr w:type="gramEnd"/>
      <w:r>
        <w:rPr>
          <w:rFonts w:eastAsia="Times New Roman"/>
          <w:sz w:val="24"/>
          <w:szCs w:val="24"/>
        </w:rPr>
        <w:t xml:space="preserve"> на основе самостоятельно спланированного наблюдения,</w:t>
      </w:r>
    </w:p>
    <w:p w:rsidR="0023649E" w:rsidRDefault="0023649E" w:rsidP="00C24BC7">
      <w:pPr>
        <w:numPr>
          <w:ilvl w:val="1"/>
          <w:numId w:val="191"/>
        </w:numPr>
        <w:tabs>
          <w:tab w:val="left" w:pos="567"/>
          <w:tab w:val="left" w:pos="1400"/>
        </w:tabs>
        <w:ind w:right="-23"/>
        <w:rPr>
          <w:rFonts w:ascii="Symbol" w:eastAsia="Symbol" w:hAnsi="Symbol" w:cs="Symbol"/>
          <w:sz w:val="24"/>
          <w:szCs w:val="24"/>
        </w:rPr>
      </w:pPr>
      <w:r>
        <w:rPr>
          <w:rFonts w:eastAsia="Times New Roman"/>
          <w:sz w:val="24"/>
          <w:szCs w:val="24"/>
        </w:rPr>
        <w:t>получил и проанализировал опыт моделирования транспортных потоков,</w:t>
      </w:r>
    </w:p>
    <w:p w:rsidR="0023649E" w:rsidRDefault="0023649E" w:rsidP="00C24BC7">
      <w:pPr>
        <w:tabs>
          <w:tab w:val="left" w:pos="567"/>
        </w:tabs>
        <w:spacing w:line="41" w:lineRule="exact"/>
        <w:ind w:right="-23"/>
        <w:rPr>
          <w:rFonts w:ascii="Symbol" w:eastAsia="Symbol" w:hAnsi="Symbol" w:cs="Symbol"/>
          <w:sz w:val="24"/>
          <w:szCs w:val="24"/>
        </w:rPr>
      </w:pPr>
    </w:p>
    <w:p w:rsidR="0023649E" w:rsidRDefault="0023649E" w:rsidP="00C24BC7">
      <w:pPr>
        <w:numPr>
          <w:ilvl w:val="1"/>
          <w:numId w:val="191"/>
        </w:numPr>
        <w:tabs>
          <w:tab w:val="left" w:pos="567"/>
          <w:tab w:val="left" w:pos="1400"/>
        </w:tabs>
        <w:ind w:right="-23"/>
        <w:rPr>
          <w:rFonts w:ascii="Symbol" w:eastAsia="Symbol" w:hAnsi="Symbol" w:cs="Symbol"/>
          <w:sz w:val="24"/>
          <w:szCs w:val="24"/>
        </w:rPr>
      </w:pPr>
      <w:r>
        <w:rPr>
          <w:rFonts w:eastAsia="Times New Roman"/>
          <w:sz w:val="24"/>
          <w:szCs w:val="24"/>
        </w:rPr>
        <w:t>получил опыт анализа объявлений, предлагающих работу</w:t>
      </w:r>
    </w:p>
    <w:p w:rsidR="0023649E" w:rsidRDefault="0023649E" w:rsidP="00C24BC7">
      <w:pPr>
        <w:tabs>
          <w:tab w:val="left" w:pos="567"/>
        </w:tabs>
        <w:spacing w:line="37" w:lineRule="exact"/>
        <w:ind w:right="-23"/>
        <w:rPr>
          <w:rFonts w:ascii="Symbol" w:eastAsia="Symbol" w:hAnsi="Symbol" w:cs="Symbol"/>
          <w:sz w:val="24"/>
          <w:szCs w:val="24"/>
        </w:rPr>
      </w:pPr>
    </w:p>
    <w:p w:rsidR="0023649E" w:rsidRDefault="0023649E" w:rsidP="00C24BC7">
      <w:pPr>
        <w:numPr>
          <w:ilvl w:val="1"/>
          <w:numId w:val="191"/>
        </w:numPr>
        <w:tabs>
          <w:tab w:val="left" w:pos="567"/>
          <w:tab w:val="left" w:pos="1451"/>
        </w:tabs>
        <w:spacing w:line="275" w:lineRule="auto"/>
        <w:ind w:right="-23"/>
        <w:jc w:val="both"/>
        <w:rPr>
          <w:rFonts w:ascii="Symbol" w:eastAsia="Symbol" w:hAnsi="Symbol" w:cs="Symbol"/>
          <w:sz w:val="24"/>
          <w:szCs w:val="24"/>
        </w:rPr>
      </w:pPr>
      <w:r>
        <w:rPr>
          <w:rFonts w:eastAsia="Times New Roman"/>
          <w:sz w:val="24"/>
          <w:szCs w:val="24"/>
        </w:rPr>
        <w:t>получил и проанализировал опыт проектирования и изготовления материального пр</w:t>
      </w:r>
      <w:r>
        <w:rPr>
          <w:rFonts w:eastAsia="Times New Roman"/>
          <w:sz w:val="24"/>
          <w:szCs w:val="24"/>
        </w:rPr>
        <w:t>о</w:t>
      </w:r>
      <w:r>
        <w:rPr>
          <w:rFonts w:eastAsia="Times New Roman"/>
          <w:sz w:val="24"/>
          <w:szCs w:val="24"/>
        </w:rPr>
        <w:t>дукта на основе технологической документации с применением элементарных (не требующих рег</w:t>
      </w:r>
      <w:r>
        <w:rPr>
          <w:rFonts w:eastAsia="Times New Roman"/>
          <w:sz w:val="24"/>
          <w:szCs w:val="24"/>
        </w:rPr>
        <w:t>у</w:t>
      </w:r>
      <w:r>
        <w:rPr>
          <w:rFonts w:eastAsia="Times New Roman"/>
          <w:sz w:val="24"/>
          <w:szCs w:val="24"/>
        </w:rPr>
        <w:t>лирования) и сложных (требующих регулирования / настройки) рабочих инструментов / техн</w:t>
      </w:r>
      <w:r>
        <w:rPr>
          <w:rFonts w:eastAsia="Times New Roman"/>
          <w:sz w:val="24"/>
          <w:szCs w:val="24"/>
        </w:rPr>
        <w:t>о</w:t>
      </w:r>
      <w:r>
        <w:rPr>
          <w:rFonts w:eastAsia="Times New Roman"/>
          <w:sz w:val="24"/>
          <w:szCs w:val="24"/>
        </w:rPr>
        <w:t>логического оборудования,</w:t>
      </w:r>
    </w:p>
    <w:p w:rsidR="0023649E" w:rsidRDefault="0023649E" w:rsidP="00C24BC7">
      <w:pPr>
        <w:numPr>
          <w:ilvl w:val="1"/>
          <w:numId w:val="191"/>
        </w:numPr>
        <w:tabs>
          <w:tab w:val="left" w:pos="567"/>
          <w:tab w:val="left" w:pos="1394"/>
        </w:tabs>
        <w:spacing w:line="274" w:lineRule="auto"/>
        <w:ind w:right="-23"/>
        <w:rPr>
          <w:rFonts w:ascii="Symbol" w:eastAsia="Symbol" w:hAnsi="Symbol" w:cs="Symbol"/>
          <w:sz w:val="24"/>
          <w:szCs w:val="24"/>
        </w:rPr>
      </w:pPr>
      <w:r>
        <w:rPr>
          <w:rFonts w:eastAsia="Times New Roman"/>
          <w:sz w:val="24"/>
          <w:szCs w:val="24"/>
        </w:rPr>
        <w:t>получил и проанализировал опыт создания информационного продукта и его встра</w:t>
      </w:r>
      <w:r>
        <w:rPr>
          <w:rFonts w:eastAsia="Times New Roman"/>
          <w:sz w:val="24"/>
          <w:szCs w:val="24"/>
        </w:rPr>
        <w:t>и</w:t>
      </w:r>
      <w:r>
        <w:rPr>
          <w:rFonts w:eastAsia="Times New Roman"/>
          <w:sz w:val="24"/>
          <w:szCs w:val="24"/>
        </w:rPr>
        <w:t>вания в заданную оболочку,</w:t>
      </w:r>
    </w:p>
    <w:p w:rsidR="0023649E" w:rsidRDefault="0023649E" w:rsidP="00C24BC7">
      <w:pPr>
        <w:tabs>
          <w:tab w:val="left" w:pos="567"/>
        </w:tabs>
        <w:spacing w:line="2" w:lineRule="exact"/>
        <w:ind w:right="-23"/>
        <w:rPr>
          <w:rFonts w:ascii="Symbol" w:eastAsia="Symbol" w:hAnsi="Symbol" w:cs="Symbol"/>
          <w:sz w:val="24"/>
          <w:szCs w:val="24"/>
        </w:rPr>
      </w:pPr>
    </w:p>
    <w:p w:rsidR="0023649E" w:rsidRDefault="0023649E" w:rsidP="00C24BC7">
      <w:pPr>
        <w:numPr>
          <w:ilvl w:val="1"/>
          <w:numId w:val="191"/>
        </w:numPr>
        <w:tabs>
          <w:tab w:val="left" w:pos="567"/>
          <w:tab w:val="left" w:pos="1394"/>
        </w:tabs>
        <w:spacing w:line="271" w:lineRule="auto"/>
        <w:ind w:right="-23"/>
        <w:jc w:val="both"/>
        <w:rPr>
          <w:rFonts w:ascii="Symbol" w:eastAsia="Symbol" w:hAnsi="Symbol" w:cs="Symbol"/>
          <w:sz w:val="24"/>
          <w:szCs w:val="24"/>
        </w:rPr>
      </w:pPr>
      <w:r>
        <w:rPr>
          <w:rFonts w:eastAsia="Times New Roman"/>
          <w:sz w:val="24"/>
          <w:szCs w:val="24"/>
        </w:rPr>
        <w:t>получил и проанализировал опыт разработки (комбинирование, изменение параме</w:t>
      </w:r>
      <w:r>
        <w:rPr>
          <w:rFonts w:eastAsia="Times New Roman"/>
          <w:sz w:val="24"/>
          <w:szCs w:val="24"/>
        </w:rPr>
        <w:t>т</w:t>
      </w:r>
      <w:r>
        <w:rPr>
          <w:rFonts w:eastAsia="Times New Roman"/>
          <w:sz w:val="24"/>
          <w:szCs w:val="24"/>
        </w:rPr>
        <w:t>ров и требований к ресурсам) технологии получения материального и информац</w:t>
      </w:r>
      <w:r>
        <w:rPr>
          <w:rFonts w:eastAsia="Times New Roman"/>
          <w:sz w:val="24"/>
          <w:szCs w:val="24"/>
        </w:rPr>
        <w:t>и</w:t>
      </w:r>
      <w:r>
        <w:rPr>
          <w:rFonts w:eastAsia="Times New Roman"/>
          <w:sz w:val="24"/>
          <w:szCs w:val="24"/>
        </w:rPr>
        <w:t>онного продукта с заданными свойствами.</w:t>
      </w:r>
    </w:p>
    <w:p w:rsidR="0023649E" w:rsidRDefault="0023649E" w:rsidP="0023649E">
      <w:pPr>
        <w:rPr>
          <w:rFonts w:ascii="Symbol" w:eastAsia="Symbol" w:hAnsi="Symbol" w:cs="Symbol"/>
          <w:sz w:val="24"/>
          <w:szCs w:val="24"/>
        </w:rPr>
      </w:pPr>
      <w:r>
        <w:rPr>
          <w:rFonts w:eastAsia="Times New Roman"/>
          <w:b/>
          <w:bCs/>
          <w:sz w:val="24"/>
          <w:szCs w:val="24"/>
        </w:rPr>
        <w:t>9 класс</w:t>
      </w:r>
    </w:p>
    <w:p w:rsidR="0023649E" w:rsidRDefault="0023649E" w:rsidP="0023649E">
      <w:pPr>
        <w:spacing w:line="40" w:lineRule="exact"/>
        <w:rPr>
          <w:rFonts w:ascii="Symbol" w:eastAsia="Symbol" w:hAnsi="Symbol" w:cs="Symbol"/>
          <w:sz w:val="24"/>
          <w:szCs w:val="24"/>
        </w:rPr>
      </w:pPr>
    </w:p>
    <w:p w:rsidR="0023649E" w:rsidRDefault="0023649E" w:rsidP="0023649E">
      <w:pPr>
        <w:rPr>
          <w:rFonts w:ascii="Symbol" w:eastAsia="Symbol" w:hAnsi="Symbol" w:cs="Symbol"/>
          <w:sz w:val="24"/>
          <w:szCs w:val="24"/>
        </w:rPr>
      </w:pPr>
      <w:r>
        <w:rPr>
          <w:rFonts w:eastAsia="Times New Roman"/>
          <w:sz w:val="24"/>
          <w:szCs w:val="24"/>
        </w:rPr>
        <w:t xml:space="preserve">По завершении учебного года </w:t>
      </w:r>
      <w:proofErr w:type="gramStart"/>
      <w:r>
        <w:rPr>
          <w:rFonts w:eastAsia="Times New Roman"/>
          <w:sz w:val="24"/>
          <w:szCs w:val="24"/>
        </w:rPr>
        <w:t>обучающийся</w:t>
      </w:r>
      <w:proofErr w:type="gramEnd"/>
      <w:r>
        <w:rPr>
          <w:rFonts w:eastAsia="Times New Roman"/>
          <w:sz w:val="24"/>
          <w:szCs w:val="24"/>
        </w:rPr>
        <w:t>:</w:t>
      </w:r>
    </w:p>
    <w:p w:rsidR="0023649E" w:rsidRDefault="0023649E" w:rsidP="0023649E">
      <w:pPr>
        <w:spacing w:line="54" w:lineRule="exact"/>
        <w:rPr>
          <w:rFonts w:ascii="Symbol" w:eastAsia="Symbol" w:hAnsi="Symbol" w:cs="Symbol"/>
          <w:sz w:val="24"/>
          <w:szCs w:val="24"/>
        </w:rPr>
      </w:pPr>
    </w:p>
    <w:p w:rsidR="0023649E" w:rsidRDefault="0023649E" w:rsidP="00C24BC7">
      <w:pPr>
        <w:numPr>
          <w:ilvl w:val="1"/>
          <w:numId w:val="191"/>
        </w:numPr>
        <w:tabs>
          <w:tab w:val="left" w:pos="567"/>
          <w:tab w:val="left" w:pos="1394"/>
          <w:tab w:val="left" w:pos="9900"/>
        </w:tabs>
        <w:spacing w:line="274" w:lineRule="auto"/>
        <w:ind w:right="-23"/>
        <w:rPr>
          <w:rFonts w:ascii="Symbol" w:eastAsia="Symbol" w:hAnsi="Symbol" w:cs="Symbol"/>
          <w:sz w:val="24"/>
          <w:szCs w:val="24"/>
        </w:rPr>
      </w:pPr>
      <w:r>
        <w:rPr>
          <w:rFonts w:eastAsia="Times New Roman"/>
          <w:sz w:val="24"/>
          <w:szCs w:val="24"/>
        </w:rPr>
        <w:t>называет и характеризует актуальные и перспективные медицинские технол</w:t>
      </w:r>
      <w:r>
        <w:rPr>
          <w:rFonts w:eastAsia="Times New Roman"/>
          <w:sz w:val="24"/>
          <w:szCs w:val="24"/>
        </w:rPr>
        <w:t>о</w:t>
      </w:r>
      <w:r>
        <w:rPr>
          <w:rFonts w:eastAsia="Times New Roman"/>
          <w:sz w:val="24"/>
          <w:szCs w:val="24"/>
        </w:rPr>
        <w:t>гии,</w:t>
      </w:r>
    </w:p>
    <w:p w:rsidR="0023649E" w:rsidRDefault="0023649E" w:rsidP="00C24BC7">
      <w:pPr>
        <w:tabs>
          <w:tab w:val="left" w:pos="567"/>
          <w:tab w:val="left" w:pos="9900"/>
        </w:tabs>
        <w:spacing w:line="2" w:lineRule="exact"/>
        <w:ind w:right="-23"/>
        <w:rPr>
          <w:rFonts w:ascii="Symbol" w:eastAsia="Symbol" w:hAnsi="Symbol" w:cs="Symbol"/>
          <w:sz w:val="24"/>
          <w:szCs w:val="24"/>
        </w:rPr>
      </w:pPr>
    </w:p>
    <w:p w:rsidR="0023649E" w:rsidRDefault="0023649E" w:rsidP="00C24BC7">
      <w:pPr>
        <w:numPr>
          <w:ilvl w:val="1"/>
          <w:numId w:val="191"/>
        </w:numPr>
        <w:tabs>
          <w:tab w:val="left" w:pos="567"/>
          <w:tab w:val="left" w:pos="1394"/>
          <w:tab w:val="left" w:pos="9900"/>
        </w:tabs>
        <w:spacing w:line="274" w:lineRule="auto"/>
        <w:ind w:right="-23"/>
        <w:rPr>
          <w:rFonts w:ascii="Symbol" w:eastAsia="Symbol" w:hAnsi="Symbol" w:cs="Symbol"/>
          <w:sz w:val="24"/>
          <w:szCs w:val="24"/>
        </w:rPr>
      </w:pPr>
      <w:r>
        <w:rPr>
          <w:rFonts w:eastAsia="Times New Roman"/>
          <w:sz w:val="24"/>
          <w:szCs w:val="24"/>
        </w:rPr>
        <w:t>называет и характеризует технологии в области электроники, тенденции их развития и н</w:t>
      </w:r>
      <w:r>
        <w:rPr>
          <w:rFonts w:eastAsia="Times New Roman"/>
          <w:sz w:val="24"/>
          <w:szCs w:val="24"/>
        </w:rPr>
        <w:t>о</w:t>
      </w:r>
      <w:r>
        <w:rPr>
          <w:rFonts w:eastAsia="Times New Roman"/>
          <w:sz w:val="24"/>
          <w:szCs w:val="24"/>
        </w:rPr>
        <w:t>вые продукты на их основе,</w:t>
      </w:r>
    </w:p>
    <w:p w:rsidR="0023649E" w:rsidRDefault="0023649E" w:rsidP="00C24BC7">
      <w:pPr>
        <w:tabs>
          <w:tab w:val="left" w:pos="567"/>
          <w:tab w:val="left" w:pos="9900"/>
        </w:tabs>
        <w:spacing w:line="2" w:lineRule="exact"/>
        <w:ind w:right="-23"/>
        <w:rPr>
          <w:rFonts w:ascii="Symbol" w:eastAsia="Symbol" w:hAnsi="Symbol" w:cs="Symbol"/>
          <w:sz w:val="24"/>
          <w:szCs w:val="24"/>
        </w:rPr>
      </w:pPr>
    </w:p>
    <w:p w:rsidR="0023649E" w:rsidRDefault="0023649E" w:rsidP="00C24BC7">
      <w:pPr>
        <w:numPr>
          <w:ilvl w:val="1"/>
          <w:numId w:val="191"/>
        </w:numPr>
        <w:tabs>
          <w:tab w:val="left" w:pos="567"/>
          <w:tab w:val="left" w:pos="1400"/>
          <w:tab w:val="left" w:pos="9900"/>
        </w:tabs>
        <w:ind w:right="-23"/>
        <w:rPr>
          <w:rFonts w:ascii="Symbol" w:eastAsia="Symbol" w:hAnsi="Symbol" w:cs="Symbol"/>
          <w:sz w:val="24"/>
          <w:szCs w:val="24"/>
        </w:rPr>
      </w:pPr>
      <w:r>
        <w:rPr>
          <w:rFonts w:eastAsia="Times New Roman"/>
          <w:sz w:val="24"/>
          <w:szCs w:val="24"/>
        </w:rPr>
        <w:t>объясняет закономерности технологического развития цивилизации,</w:t>
      </w:r>
    </w:p>
    <w:p w:rsidR="0023649E" w:rsidRDefault="0023649E" w:rsidP="00C24BC7">
      <w:pPr>
        <w:tabs>
          <w:tab w:val="left" w:pos="567"/>
          <w:tab w:val="left" w:pos="9900"/>
        </w:tabs>
        <w:spacing w:line="41" w:lineRule="exact"/>
        <w:ind w:right="-23"/>
        <w:rPr>
          <w:rFonts w:ascii="Symbol" w:eastAsia="Symbol" w:hAnsi="Symbol" w:cs="Symbol"/>
          <w:sz w:val="24"/>
          <w:szCs w:val="24"/>
        </w:rPr>
      </w:pPr>
    </w:p>
    <w:p w:rsidR="0023649E" w:rsidRDefault="0023649E" w:rsidP="00C24BC7">
      <w:pPr>
        <w:numPr>
          <w:ilvl w:val="1"/>
          <w:numId w:val="191"/>
        </w:numPr>
        <w:tabs>
          <w:tab w:val="left" w:pos="567"/>
          <w:tab w:val="left" w:pos="1394"/>
          <w:tab w:val="left" w:pos="9900"/>
        </w:tabs>
        <w:spacing w:line="274" w:lineRule="auto"/>
        <w:ind w:right="-23"/>
        <w:rPr>
          <w:rFonts w:ascii="Symbol" w:eastAsia="Symbol" w:hAnsi="Symbol" w:cs="Symbol"/>
          <w:sz w:val="24"/>
          <w:szCs w:val="24"/>
        </w:rPr>
      </w:pPr>
      <w:r>
        <w:rPr>
          <w:rFonts w:eastAsia="Times New Roman"/>
          <w:sz w:val="24"/>
          <w:szCs w:val="24"/>
        </w:rPr>
        <w:t>разъясняет социальное значение групп профессий, востребованных на региональном ры</w:t>
      </w:r>
      <w:r>
        <w:rPr>
          <w:rFonts w:eastAsia="Times New Roman"/>
          <w:sz w:val="24"/>
          <w:szCs w:val="24"/>
        </w:rPr>
        <w:t>н</w:t>
      </w:r>
      <w:r>
        <w:rPr>
          <w:rFonts w:eastAsia="Times New Roman"/>
          <w:sz w:val="24"/>
          <w:szCs w:val="24"/>
        </w:rPr>
        <w:t>ке труда,</w:t>
      </w:r>
    </w:p>
    <w:p w:rsidR="0023649E" w:rsidRDefault="0023649E" w:rsidP="00C24BC7">
      <w:pPr>
        <w:tabs>
          <w:tab w:val="left" w:pos="567"/>
          <w:tab w:val="left" w:pos="9900"/>
        </w:tabs>
        <w:spacing w:line="2" w:lineRule="exact"/>
        <w:ind w:right="-23"/>
        <w:rPr>
          <w:rFonts w:ascii="Symbol" w:eastAsia="Symbol" w:hAnsi="Symbol" w:cs="Symbol"/>
          <w:sz w:val="24"/>
          <w:szCs w:val="24"/>
        </w:rPr>
      </w:pPr>
    </w:p>
    <w:p w:rsidR="0023649E" w:rsidRDefault="0023649E" w:rsidP="00C24BC7">
      <w:pPr>
        <w:numPr>
          <w:ilvl w:val="1"/>
          <w:numId w:val="191"/>
        </w:numPr>
        <w:tabs>
          <w:tab w:val="left" w:pos="567"/>
          <w:tab w:val="left" w:pos="1394"/>
          <w:tab w:val="left" w:pos="9900"/>
        </w:tabs>
        <w:spacing w:line="272" w:lineRule="auto"/>
        <w:ind w:right="-23"/>
        <w:rPr>
          <w:rFonts w:ascii="Symbol" w:eastAsia="Symbol" w:hAnsi="Symbol" w:cs="Symbol"/>
          <w:sz w:val="24"/>
          <w:szCs w:val="24"/>
        </w:rPr>
      </w:pPr>
      <w:r>
        <w:rPr>
          <w:rFonts w:eastAsia="Times New Roman"/>
          <w:sz w:val="24"/>
          <w:szCs w:val="24"/>
        </w:rPr>
        <w:t xml:space="preserve">оценивает условия использования </w:t>
      </w:r>
      <w:proofErr w:type="gramStart"/>
      <w:r>
        <w:rPr>
          <w:rFonts w:eastAsia="Times New Roman"/>
          <w:sz w:val="24"/>
          <w:szCs w:val="24"/>
        </w:rPr>
        <w:t>технологии</w:t>
      </w:r>
      <w:proofErr w:type="gramEnd"/>
      <w:r>
        <w:rPr>
          <w:rFonts w:eastAsia="Times New Roman"/>
          <w:sz w:val="24"/>
          <w:szCs w:val="24"/>
        </w:rPr>
        <w:t xml:space="preserve"> в том числе с позиций экологической з</w:t>
      </w:r>
      <w:r>
        <w:rPr>
          <w:rFonts w:eastAsia="Times New Roman"/>
          <w:sz w:val="24"/>
          <w:szCs w:val="24"/>
        </w:rPr>
        <w:t>а</w:t>
      </w:r>
      <w:r>
        <w:rPr>
          <w:rFonts w:eastAsia="Times New Roman"/>
          <w:sz w:val="24"/>
          <w:szCs w:val="24"/>
        </w:rPr>
        <w:t>щищённости,</w:t>
      </w:r>
    </w:p>
    <w:p w:rsidR="0023649E" w:rsidRDefault="0023649E" w:rsidP="00C24BC7">
      <w:pPr>
        <w:tabs>
          <w:tab w:val="left" w:pos="567"/>
          <w:tab w:val="left" w:pos="9900"/>
        </w:tabs>
        <w:spacing w:line="2" w:lineRule="exact"/>
        <w:ind w:right="-23"/>
        <w:rPr>
          <w:rFonts w:ascii="Symbol" w:eastAsia="Symbol" w:hAnsi="Symbol" w:cs="Symbol"/>
          <w:sz w:val="24"/>
          <w:szCs w:val="24"/>
        </w:rPr>
      </w:pPr>
    </w:p>
    <w:p w:rsidR="0023649E" w:rsidRDefault="0023649E" w:rsidP="00C24BC7">
      <w:pPr>
        <w:numPr>
          <w:ilvl w:val="1"/>
          <w:numId w:val="191"/>
        </w:numPr>
        <w:tabs>
          <w:tab w:val="left" w:pos="567"/>
          <w:tab w:val="left" w:pos="1394"/>
          <w:tab w:val="left" w:pos="9900"/>
        </w:tabs>
        <w:spacing w:line="276" w:lineRule="auto"/>
        <w:ind w:right="-23"/>
        <w:jc w:val="both"/>
        <w:rPr>
          <w:rFonts w:ascii="Symbol" w:eastAsia="Symbol" w:hAnsi="Symbol" w:cs="Symbol"/>
          <w:sz w:val="24"/>
          <w:szCs w:val="24"/>
        </w:rPr>
      </w:pPr>
      <w:r>
        <w:rPr>
          <w:rFonts w:eastAsia="Times New Roman"/>
          <w:sz w:val="24"/>
          <w:szCs w:val="24"/>
        </w:rPr>
        <w:t>прогнозирует по известной технологии выходы (характеристики продукта) в завис</w:t>
      </w:r>
      <w:r>
        <w:rPr>
          <w:rFonts w:eastAsia="Times New Roman"/>
          <w:sz w:val="24"/>
          <w:szCs w:val="24"/>
        </w:rPr>
        <w:t>и</w:t>
      </w:r>
      <w:r>
        <w:rPr>
          <w:rFonts w:eastAsia="Times New Roman"/>
          <w:sz w:val="24"/>
          <w:szCs w:val="24"/>
        </w:rPr>
        <w:t>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w:t>
      </w:r>
      <w:r>
        <w:rPr>
          <w:rFonts w:eastAsia="Times New Roman"/>
          <w:sz w:val="24"/>
          <w:szCs w:val="24"/>
        </w:rPr>
        <w:t>н</w:t>
      </w:r>
      <w:r>
        <w:rPr>
          <w:rFonts w:eastAsia="Times New Roman"/>
          <w:sz w:val="24"/>
          <w:szCs w:val="24"/>
        </w:rPr>
        <w:t>ты,</w:t>
      </w:r>
    </w:p>
    <w:p w:rsidR="0023649E" w:rsidRDefault="0023649E" w:rsidP="00C24BC7">
      <w:pPr>
        <w:numPr>
          <w:ilvl w:val="1"/>
          <w:numId w:val="191"/>
        </w:numPr>
        <w:tabs>
          <w:tab w:val="left" w:pos="567"/>
          <w:tab w:val="left" w:pos="1394"/>
          <w:tab w:val="left" w:pos="9900"/>
        </w:tabs>
        <w:spacing w:line="272" w:lineRule="auto"/>
        <w:ind w:right="-23"/>
        <w:rPr>
          <w:rFonts w:ascii="Symbol" w:eastAsia="Symbol" w:hAnsi="Symbol" w:cs="Symbol"/>
          <w:sz w:val="24"/>
          <w:szCs w:val="24"/>
        </w:rPr>
      </w:pPr>
      <w:r>
        <w:rPr>
          <w:rFonts w:eastAsia="Times New Roman"/>
          <w:sz w:val="24"/>
          <w:szCs w:val="24"/>
        </w:rPr>
        <w:t>анализирует возможные технологические решения, определяет их достоинства и нед</w:t>
      </w:r>
      <w:r>
        <w:rPr>
          <w:rFonts w:eastAsia="Times New Roman"/>
          <w:sz w:val="24"/>
          <w:szCs w:val="24"/>
        </w:rPr>
        <w:t>о</w:t>
      </w:r>
      <w:r>
        <w:rPr>
          <w:rFonts w:eastAsia="Times New Roman"/>
          <w:sz w:val="24"/>
          <w:szCs w:val="24"/>
        </w:rPr>
        <w:t>статки в контексте заданной ситуации,</w:t>
      </w:r>
    </w:p>
    <w:p w:rsidR="0023649E" w:rsidRDefault="0023649E" w:rsidP="00C24BC7">
      <w:pPr>
        <w:tabs>
          <w:tab w:val="left" w:pos="567"/>
          <w:tab w:val="left" w:pos="9900"/>
        </w:tabs>
        <w:spacing w:line="1" w:lineRule="exact"/>
        <w:ind w:right="-23"/>
        <w:rPr>
          <w:rFonts w:ascii="Symbol" w:eastAsia="Symbol" w:hAnsi="Symbol" w:cs="Symbol"/>
          <w:sz w:val="24"/>
          <w:szCs w:val="24"/>
        </w:rPr>
      </w:pPr>
    </w:p>
    <w:p w:rsidR="0023649E" w:rsidRDefault="0023649E" w:rsidP="00C24BC7">
      <w:pPr>
        <w:numPr>
          <w:ilvl w:val="1"/>
          <w:numId w:val="191"/>
        </w:numPr>
        <w:tabs>
          <w:tab w:val="left" w:pos="567"/>
          <w:tab w:val="left" w:pos="1394"/>
          <w:tab w:val="left" w:pos="9900"/>
        </w:tabs>
        <w:spacing w:line="275" w:lineRule="auto"/>
        <w:ind w:right="-23"/>
        <w:jc w:val="both"/>
        <w:rPr>
          <w:rFonts w:ascii="Symbol" w:eastAsia="Symbol" w:hAnsi="Symbol" w:cs="Symbol"/>
          <w:sz w:val="24"/>
          <w:szCs w:val="24"/>
        </w:rPr>
      </w:pPr>
      <w:r>
        <w:rPr>
          <w:rFonts w:eastAsia="Times New Roman"/>
          <w:sz w:val="24"/>
          <w:szCs w:val="24"/>
        </w:rPr>
        <w:t>в зависимости от ситуации оптимизирует базовые технологии (</w:t>
      </w:r>
      <w:proofErr w:type="spellStart"/>
      <w:r>
        <w:rPr>
          <w:rFonts w:eastAsia="Times New Roman"/>
          <w:sz w:val="24"/>
          <w:szCs w:val="24"/>
        </w:rPr>
        <w:t>затратность</w:t>
      </w:r>
      <w:proofErr w:type="spellEnd"/>
      <w:r>
        <w:rPr>
          <w:rFonts w:eastAsia="Times New Roman"/>
          <w:sz w:val="24"/>
          <w:szCs w:val="24"/>
        </w:rPr>
        <w:t xml:space="preserve"> – кач</w:t>
      </w:r>
      <w:r>
        <w:rPr>
          <w:rFonts w:eastAsia="Times New Roman"/>
          <w:sz w:val="24"/>
          <w:szCs w:val="24"/>
        </w:rPr>
        <w:t>е</w:t>
      </w:r>
      <w:r>
        <w:rPr>
          <w:rFonts w:eastAsia="Times New Roman"/>
          <w:sz w:val="24"/>
          <w:szCs w:val="24"/>
        </w:rPr>
        <w:t>ство), проводит анализ альтернативных ресурсов, соединяет в единый план несколько те</w:t>
      </w:r>
      <w:r>
        <w:rPr>
          <w:rFonts w:eastAsia="Times New Roman"/>
          <w:sz w:val="24"/>
          <w:szCs w:val="24"/>
        </w:rPr>
        <w:t>х</w:t>
      </w:r>
      <w:r>
        <w:rPr>
          <w:rFonts w:eastAsia="Times New Roman"/>
          <w:sz w:val="24"/>
          <w:szCs w:val="24"/>
        </w:rPr>
        <w:t>нологий без их видоизменения для получения сложносоставного материального или информационного пр</w:t>
      </w:r>
      <w:r>
        <w:rPr>
          <w:rFonts w:eastAsia="Times New Roman"/>
          <w:sz w:val="24"/>
          <w:szCs w:val="24"/>
        </w:rPr>
        <w:t>о</w:t>
      </w:r>
      <w:r>
        <w:rPr>
          <w:rFonts w:eastAsia="Times New Roman"/>
          <w:sz w:val="24"/>
          <w:szCs w:val="24"/>
        </w:rPr>
        <w:t>дукта,</w:t>
      </w:r>
    </w:p>
    <w:p w:rsidR="0023649E" w:rsidRDefault="0023649E" w:rsidP="00C24BC7">
      <w:pPr>
        <w:numPr>
          <w:ilvl w:val="1"/>
          <w:numId w:val="191"/>
        </w:numPr>
        <w:tabs>
          <w:tab w:val="left" w:pos="567"/>
          <w:tab w:val="left" w:pos="1400"/>
          <w:tab w:val="left" w:pos="9900"/>
        </w:tabs>
        <w:ind w:right="-23"/>
        <w:rPr>
          <w:rFonts w:ascii="Symbol" w:eastAsia="Symbol" w:hAnsi="Symbol" w:cs="Symbol"/>
          <w:sz w:val="24"/>
          <w:szCs w:val="24"/>
        </w:rPr>
      </w:pPr>
      <w:r>
        <w:rPr>
          <w:rFonts w:eastAsia="Times New Roman"/>
          <w:sz w:val="24"/>
          <w:szCs w:val="24"/>
        </w:rPr>
        <w:t>анализирует результаты и последствия своих решений, связанных с выбором</w:t>
      </w:r>
    </w:p>
    <w:p w:rsidR="0023649E" w:rsidRDefault="0023649E" w:rsidP="00C24BC7">
      <w:pPr>
        <w:tabs>
          <w:tab w:val="left" w:pos="567"/>
          <w:tab w:val="left" w:pos="9900"/>
        </w:tabs>
        <w:spacing w:line="27" w:lineRule="exact"/>
        <w:ind w:right="-23"/>
        <w:rPr>
          <w:rFonts w:ascii="Symbol" w:eastAsia="Symbol" w:hAnsi="Symbol" w:cs="Symbol"/>
          <w:sz w:val="24"/>
          <w:szCs w:val="24"/>
        </w:rPr>
      </w:pPr>
    </w:p>
    <w:p w:rsidR="0023649E" w:rsidRDefault="0023649E" w:rsidP="00C24BC7">
      <w:pPr>
        <w:numPr>
          <w:ilvl w:val="0"/>
          <w:numId w:val="191"/>
        </w:numPr>
        <w:tabs>
          <w:tab w:val="left" w:pos="567"/>
          <w:tab w:val="left" w:pos="600"/>
          <w:tab w:val="left" w:pos="9900"/>
        </w:tabs>
        <w:ind w:right="-23"/>
        <w:rPr>
          <w:rFonts w:eastAsia="Times New Roman"/>
          <w:sz w:val="24"/>
          <w:szCs w:val="24"/>
        </w:rPr>
      </w:pPr>
      <w:r>
        <w:rPr>
          <w:rFonts w:eastAsia="Times New Roman"/>
          <w:sz w:val="24"/>
          <w:szCs w:val="24"/>
        </w:rPr>
        <w:t>реализацией собственной образовательной траектории,</w:t>
      </w:r>
    </w:p>
    <w:p w:rsidR="0023649E" w:rsidRDefault="0023649E" w:rsidP="0023649E">
      <w:pPr>
        <w:spacing w:line="200" w:lineRule="exact"/>
        <w:rPr>
          <w:sz w:val="20"/>
          <w:szCs w:val="20"/>
        </w:rPr>
      </w:pPr>
    </w:p>
    <w:p w:rsidR="0023649E" w:rsidRDefault="0023649E" w:rsidP="0023649E">
      <w:pPr>
        <w:spacing w:line="200" w:lineRule="exact"/>
        <w:rPr>
          <w:sz w:val="20"/>
          <w:szCs w:val="20"/>
        </w:rPr>
      </w:pPr>
    </w:p>
    <w:p w:rsidR="0023649E" w:rsidRDefault="0023649E" w:rsidP="0023649E">
      <w:pPr>
        <w:spacing w:line="200" w:lineRule="exact"/>
        <w:rPr>
          <w:sz w:val="20"/>
          <w:szCs w:val="20"/>
        </w:rPr>
      </w:pPr>
    </w:p>
    <w:p w:rsidR="0023649E" w:rsidRDefault="0023649E" w:rsidP="0023649E">
      <w:pPr>
        <w:spacing w:line="314" w:lineRule="exact"/>
        <w:rPr>
          <w:sz w:val="20"/>
          <w:szCs w:val="20"/>
        </w:rPr>
      </w:pPr>
    </w:p>
    <w:p w:rsidR="0023649E" w:rsidRDefault="0023649E" w:rsidP="0023649E">
      <w:pPr>
        <w:sectPr w:rsidR="0023649E">
          <w:pgSz w:w="11900" w:h="16840"/>
          <w:pgMar w:top="1124" w:right="560" w:bottom="348" w:left="1440" w:header="0" w:footer="0" w:gutter="0"/>
          <w:cols w:space="720" w:equalWidth="0">
            <w:col w:w="9900"/>
          </w:cols>
        </w:sectPr>
      </w:pPr>
    </w:p>
    <w:p w:rsidR="0023649E" w:rsidRDefault="0023649E" w:rsidP="00C24BC7">
      <w:pPr>
        <w:numPr>
          <w:ilvl w:val="1"/>
          <w:numId w:val="192"/>
        </w:numPr>
        <w:tabs>
          <w:tab w:val="left" w:pos="567"/>
          <w:tab w:val="left" w:pos="1394"/>
        </w:tabs>
        <w:spacing w:line="275" w:lineRule="auto"/>
        <w:ind w:right="-23"/>
        <w:jc w:val="both"/>
        <w:rPr>
          <w:rFonts w:ascii="Symbol" w:eastAsia="Symbol" w:hAnsi="Symbol" w:cs="Symbol"/>
          <w:sz w:val="24"/>
          <w:szCs w:val="24"/>
        </w:rPr>
      </w:pPr>
      <w:r>
        <w:rPr>
          <w:rFonts w:eastAsia="Times New Roman"/>
          <w:sz w:val="24"/>
          <w:szCs w:val="24"/>
        </w:rPr>
        <w:lastRenderedPageBreak/>
        <w:t>анализирует свои возможности и предпочтения, связанные с освоением опред</w:t>
      </w:r>
      <w:r>
        <w:rPr>
          <w:rFonts w:eastAsia="Times New Roman"/>
          <w:sz w:val="24"/>
          <w:szCs w:val="24"/>
        </w:rPr>
        <w:t>е</w:t>
      </w:r>
      <w:r>
        <w:rPr>
          <w:rFonts w:eastAsia="Times New Roman"/>
          <w:sz w:val="24"/>
          <w:szCs w:val="24"/>
        </w:rPr>
        <w:t>лённого уровня образовательных программ и реализацией тех или иных видов деятел</w:t>
      </w:r>
      <w:r>
        <w:rPr>
          <w:rFonts w:eastAsia="Times New Roman"/>
          <w:sz w:val="24"/>
          <w:szCs w:val="24"/>
        </w:rPr>
        <w:t>ь</w:t>
      </w:r>
      <w:r>
        <w:rPr>
          <w:rFonts w:eastAsia="Times New Roman"/>
          <w:sz w:val="24"/>
          <w:szCs w:val="24"/>
        </w:rPr>
        <w:t>ности,</w:t>
      </w:r>
    </w:p>
    <w:p w:rsidR="0023649E" w:rsidRDefault="0023649E" w:rsidP="00C24BC7">
      <w:pPr>
        <w:numPr>
          <w:ilvl w:val="1"/>
          <w:numId w:val="192"/>
        </w:numPr>
        <w:tabs>
          <w:tab w:val="left" w:pos="567"/>
          <w:tab w:val="left" w:pos="1394"/>
        </w:tabs>
        <w:spacing w:line="275" w:lineRule="auto"/>
        <w:ind w:right="-23"/>
        <w:jc w:val="both"/>
        <w:rPr>
          <w:rFonts w:ascii="Symbol" w:eastAsia="Symbol" w:hAnsi="Symbol" w:cs="Symbol"/>
          <w:sz w:val="24"/>
          <w:szCs w:val="24"/>
        </w:rPr>
      </w:pPr>
      <w:r>
        <w:rPr>
          <w:rFonts w:eastAsia="Times New Roman"/>
          <w:sz w:val="24"/>
          <w:szCs w:val="24"/>
        </w:rPr>
        <w:t>получил и проанализировал опыт наблюдения (изучения), ознакомления с совр</w:t>
      </w:r>
      <w:r>
        <w:rPr>
          <w:rFonts w:eastAsia="Times New Roman"/>
          <w:sz w:val="24"/>
          <w:szCs w:val="24"/>
        </w:rPr>
        <w:t>е</w:t>
      </w:r>
      <w:r>
        <w:rPr>
          <w:rFonts w:eastAsia="Times New Roman"/>
          <w:sz w:val="24"/>
          <w:szCs w:val="24"/>
        </w:rPr>
        <w:t>менными производствами в сферах медицины, производства и обработки материалов, машин</w:t>
      </w:r>
      <w:r>
        <w:rPr>
          <w:rFonts w:eastAsia="Times New Roman"/>
          <w:sz w:val="24"/>
          <w:szCs w:val="24"/>
        </w:rPr>
        <w:t>о</w:t>
      </w:r>
      <w:r>
        <w:rPr>
          <w:rFonts w:eastAsia="Times New Roman"/>
          <w:sz w:val="24"/>
          <w:szCs w:val="24"/>
        </w:rPr>
        <w:t>строения, производства продуктов питания, сервиса, информационной сфере и де</w:t>
      </w:r>
      <w:r>
        <w:rPr>
          <w:rFonts w:eastAsia="Times New Roman"/>
          <w:sz w:val="24"/>
          <w:szCs w:val="24"/>
        </w:rPr>
        <w:t>я</w:t>
      </w:r>
      <w:r>
        <w:rPr>
          <w:rFonts w:eastAsia="Times New Roman"/>
          <w:sz w:val="24"/>
          <w:szCs w:val="24"/>
        </w:rPr>
        <w:t>тельностью занятых в них работников,</w:t>
      </w:r>
    </w:p>
    <w:p w:rsidR="0023649E" w:rsidRDefault="0023649E" w:rsidP="00C24BC7">
      <w:pPr>
        <w:numPr>
          <w:ilvl w:val="1"/>
          <w:numId w:val="192"/>
        </w:numPr>
        <w:tabs>
          <w:tab w:val="left" w:pos="567"/>
          <w:tab w:val="left" w:pos="1394"/>
        </w:tabs>
        <w:spacing w:line="268" w:lineRule="auto"/>
        <w:ind w:right="-23"/>
        <w:jc w:val="both"/>
        <w:rPr>
          <w:rFonts w:ascii="Symbol" w:eastAsia="Symbol" w:hAnsi="Symbol" w:cs="Symbol"/>
          <w:sz w:val="24"/>
          <w:szCs w:val="24"/>
        </w:rPr>
      </w:pPr>
      <w:r>
        <w:rPr>
          <w:rFonts w:eastAsia="Times New Roman"/>
          <w:sz w:val="24"/>
          <w:szCs w:val="24"/>
        </w:rPr>
        <w:t>получил опыт поиска, извлечения, структурирования и обработки информации о перспе</w:t>
      </w:r>
      <w:r>
        <w:rPr>
          <w:rFonts w:eastAsia="Times New Roman"/>
          <w:sz w:val="24"/>
          <w:szCs w:val="24"/>
        </w:rPr>
        <w:t>к</w:t>
      </w:r>
      <w:r>
        <w:rPr>
          <w:rFonts w:eastAsia="Times New Roman"/>
          <w:sz w:val="24"/>
          <w:szCs w:val="24"/>
        </w:rPr>
        <w:t>тивах развития современных произво</w:t>
      </w:r>
      <w:proofErr w:type="gramStart"/>
      <w:r>
        <w:rPr>
          <w:rFonts w:eastAsia="Times New Roman"/>
          <w:sz w:val="24"/>
          <w:szCs w:val="24"/>
        </w:rPr>
        <w:t>дств в р</w:t>
      </w:r>
      <w:proofErr w:type="gramEnd"/>
      <w:r>
        <w:rPr>
          <w:rFonts w:eastAsia="Times New Roman"/>
          <w:sz w:val="24"/>
          <w:szCs w:val="24"/>
        </w:rPr>
        <w:t>егионе проживания,</w:t>
      </w:r>
    </w:p>
    <w:p w:rsidR="0023649E" w:rsidRDefault="0023649E" w:rsidP="00C24BC7">
      <w:pPr>
        <w:tabs>
          <w:tab w:val="left" w:pos="567"/>
        </w:tabs>
        <w:spacing w:line="1" w:lineRule="exact"/>
        <w:ind w:right="-23"/>
        <w:rPr>
          <w:rFonts w:ascii="Symbol" w:eastAsia="Symbol" w:hAnsi="Symbol" w:cs="Symbol"/>
          <w:sz w:val="24"/>
          <w:szCs w:val="24"/>
        </w:rPr>
      </w:pPr>
    </w:p>
    <w:p w:rsidR="0023649E" w:rsidRDefault="0023649E" w:rsidP="00C24BC7">
      <w:pPr>
        <w:numPr>
          <w:ilvl w:val="0"/>
          <w:numId w:val="192"/>
        </w:numPr>
        <w:tabs>
          <w:tab w:val="left" w:pos="567"/>
        </w:tabs>
        <w:spacing w:line="281" w:lineRule="auto"/>
        <w:ind w:right="-23"/>
        <w:rPr>
          <w:rFonts w:eastAsia="Times New Roman"/>
          <w:sz w:val="24"/>
          <w:szCs w:val="24"/>
        </w:rPr>
      </w:pPr>
      <w:r>
        <w:rPr>
          <w:rFonts w:eastAsia="Times New Roman"/>
          <w:sz w:val="24"/>
          <w:szCs w:val="24"/>
        </w:rPr>
        <w:t>также информации об актуальном состоянии и перспективах развития регионального рынка труда,</w:t>
      </w:r>
    </w:p>
    <w:p w:rsidR="0023649E" w:rsidRDefault="0023649E" w:rsidP="00C24BC7">
      <w:pPr>
        <w:tabs>
          <w:tab w:val="left" w:pos="567"/>
        </w:tabs>
        <w:spacing w:line="1" w:lineRule="exact"/>
        <w:ind w:right="-23"/>
        <w:rPr>
          <w:rFonts w:eastAsia="Times New Roman"/>
          <w:sz w:val="24"/>
          <w:szCs w:val="24"/>
        </w:rPr>
      </w:pPr>
    </w:p>
    <w:p w:rsidR="0023649E" w:rsidRDefault="0023649E" w:rsidP="00C24BC7">
      <w:pPr>
        <w:numPr>
          <w:ilvl w:val="1"/>
          <w:numId w:val="192"/>
        </w:numPr>
        <w:tabs>
          <w:tab w:val="left" w:pos="567"/>
          <w:tab w:val="left" w:pos="1400"/>
        </w:tabs>
        <w:ind w:right="-23"/>
        <w:rPr>
          <w:rFonts w:ascii="Symbol" w:eastAsia="Symbol" w:hAnsi="Symbol" w:cs="Symbol"/>
          <w:sz w:val="24"/>
          <w:szCs w:val="24"/>
        </w:rPr>
      </w:pPr>
      <w:r>
        <w:rPr>
          <w:rFonts w:eastAsia="Times New Roman"/>
          <w:sz w:val="24"/>
          <w:szCs w:val="24"/>
        </w:rPr>
        <w:t>получил и проанализировал опыт предпрофессиональных проб,</w:t>
      </w:r>
    </w:p>
    <w:p w:rsidR="0023649E" w:rsidRDefault="0023649E" w:rsidP="00C24BC7">
      <w:pPr>
        <w:tabs>
          <w:tab w:val="left" w:pos="567"/>
        </w:tabs>
        <w:spacing w:line="41" w:lineRule="exact"/>
        <w:ind w:right="-23"/>
        <w:rPr>
          <w:rFonts w:ascii="Symbol" w:eastAsia="Symbol" w:hAnsi="Symbol" w:cs="Symbol"/>
          <w:sz w:val="24"/>
          <w:szCs w:val="24"/>
        </w:rPr>
      </w:pPr>
    </w:p>
    <w:p w:rsidR="0023649E" w:rsidRDefault="0023649E" w:rsidP="00C24BC7">
      <w:pPr>
        <w:numPr>
          <w:ilvl w:val="1"/>
          <w:numId w:val="192"/>
        </w:numPr>
        <w:tabs>
          <w:tab w:val="left" w:pos="567"/>
          <w:tab w:val="left" w:pos="1394"/>
        </w:tabs>
        <w:spacing w:line="295" w:lineRule="auto"/>
        <w:ind w:right="-23"/>
        <w:rPr>
          <w:rFonts w:ascii="Symbol" w:eastAsia="Symbol" w:hAnsi="Symbol" w:cs="Symbol"/>
          <w:sz w:val="24"/>
          <w:szCs w:val="24"/>
        </w:rPr>
      </w:pPr>
      <w:r>
        <w:rPr>
          <w:rFonts w:eastAsia="Times New Roman"/>
          <w:sz w:val="24"/>
          <w:szCs w:val="24"/>
        </w:rPr>
        <w:t>получил и проанализировал опыт разработки и / или реализации специализированного проекта.</w:t>
      </w:r>
    </w:p>
    <w:p w:rsidR="0023649E" w:rsidRDefault="0023649E" w:rsidP="00C24BC7">
      <w:pPr>
        <w:tabs>
          <w:tab w:val="left" w:pos="567"/>
        </w:tabs>
        <w:spacing w:line="200" w:lineRule="exact"/>
        <w:ind w:right="-23"/>
        <w:rPr>
          <w:sz w:val="20"/>
          <w:szCs w:val="20"/>
        </w:rPr>
      </w:pPr>
    </w:p>
    <w:p w:rsidR="0023649E" w:rsidRDefault="0023649E" w:rsidP="0023649E">
      <w:pPr>
        <w:spacing w:line="252" w:lineRule="exact"/>
        <w:rPr>
          <w:sz w:val="20"/>
          <w:szCs w:val="20"/>
        </w:rPr>
      </w:pPr>
    </w:p>
    <w:p w:rsidR="0023649E" w:rsidRDefault="0023649E" w:rsidP="0023649E">
      <w:pPr>
        <w:rPr>
          <w:sz w:val="20"/>
          <w:szCs w:val="20"/>
        </w:rPr>
      </w:pPr>
      <w:r>
        <w:rPr>
          <w:rFonts w:eastAsia="Times New Roman"/>
          <w:b/>
          <w:bCs/>
          <w:sz w:val="24"/>
          <w:szCs w:val="24"/>
        </w:rPr>
        <w:t>Физическая культура</w:t>
      </w:r>
    </w:p>
    <w:p w:rsidR="0023649E" w:rsidRDefault="0023649E" w:rsidP="0023649E">
      <w:pPr>
        <w:spacing w:line="46" w:lineRule="exact"/>
        <w:rPr>
          <w:sz w:val="20"/>
          <w:szCs w:val="20"/>
        </w:rPr>
      </w:pPr>
    </w:p>
    <w:p w:rsidR="0023649E" w:rsidRDefault="0023649E" w:rsidP="0023649E">
      <w:pPr>
        <w:rPr>
          <w:sz w:val="20"/>
          <w:szCs w:val="20"/>
        </w:rPr>
      </w:pPr>
      <w:r>
        <w:rPr>
          <w:rFonts w:eastAsia="Times New Roman"/>
          <w:b/>
          <w:bCs/>
          <w:sz w:val="24"/>
          <w:szCs w:val="24"/>
        </w:rPr>
        <w:t>Выпускник научится:</w:t>
      </w:r>
    </w:p>
    <w:p w:rsidR="0023649E" w:rsidRDefault="0023649E" w:rsidP="0023649E">
      <w:pPr>
        <w:spacing w:line="98" w:lineRule="exact"/>
        <w:rPr>
          <w:sz w:val="20"/>
          <w:szCs w:val="20"/>
        </w:rPr>
      </w:pPr>
    </w:p>
    <w:p w:rsidR="0023649E" w:rsidRDefault="0023649E" w:rsidP="00C24BC7">
      <w:pPr>
        <w:numPr>
          <w:ilvl w:val="1"/>
          <w:numId w:val="193"/>
        </w:numPr>
        <w:tabs>
          <w:tab w:val="left" w:pos="567"/>
          <w:tab w:val="left" w:pos="1533"/>
        </w:tabs>
        <w:spacing w:line="259" w:lineRule="auto"/>
        <w:ind w:right="-23"/>
        <w:jc w:val="both"/>
        <w:rPr>
          <w:rFonts w:ascii="Symbol" w:eastAsia="Symbol" w:hAnsi="Symbol" w:cs="Symbol"/>
          <w:sz w:val="28"/>
          <w:szCs w:val="28"/>
        </w:rPr>
      </w:pPr>
      <w:r>
        <w:rPr>
          <w:rFonts w:eastAsia="Times New Roman"/>
          <w:sz w:val="24"/>
          <w:szCs w:val="24"/>
        </w:rPr>
        <w:t>рассматривать физическую культуру как явление культуры, выделять ист</w:t>
      </w:r>
      <w:r>
        <w:rPr>
          <w:rFonts w:eastAsia="Times New Roman"/>
          <w:sz w:val="24"/>
          <w:szCs w:val="24"/>
        </w:rPr>
        <w:t>о</w:t>
      </w:r>
      <w:r>
        <w:rPr>
          <w:rFonts w:eastAsia="Times New Roman"/>
          <w:sz w:val="24"/>
          <w:szCs w:val="24"/>
        </w:rPr>
        <w:t>рические этапы ее развития, характеризовать основные направления и формы ее организации в с</w:t>
      </w:r>
      <w:r>
        <w:rPr>
          <w:rFonts w:eastAsia="Times New Roman"/>
          <w:sz w:val="24"/>
          <w:szCs w:val="24"/>
        </w:rPr>
        <w:t>о</w:t>
      </w:r>
      <w:r>
        <w:rPr>
          <w:rFonts w:eastAsia="Times New Roman"/>
          <w:sz w:val="24"/>
          <w:szCs w:val="24"/>
        </w:rPr>
        <w:t>временном обществе;</w:t>
      </w:r>
    </w:p>
    <w:p w:rsidR="0023649E" w:rsidRDefault="0023649E" w:rsidP="00C24BC7">
      <w:pPr>
        <w:tabs>
          <w:tab w:val="left" w:pos="567"/>
        </w:tabs>
        <w:spacing w:line="42" w:lineRule="exact"/>
        <w:ind w:right="-23"/>
        <w:rPr>
          <w:rFonts w:ascii="Symbol" w:eastAsia="Symbol" w:hAnsi="Symbol" w:cs="Symbol"/>
          <w:sz w:val="28"/>
          <w:szCs w:val="28"/>
        </w:rPr>
      </w:pPr>
    </w:p>
    <w:p w:rsidR="0023649E" w:rsidRDefault="0023649E" w:rsidP="00C24BC7">
      <w:pPr>
        <w:numPr>
          <w:ilvl w:val="1"/>
          <w:numId w:val="193"/>
        </w:numPr>
        <w:tabs>
          <w:tab w:val="left" w:pos="567"/>
          <w:tab w:val="left" w:pos="1533"/>
        </w:tabs>
        <w:spacing w:line="264" w:lineRule="auto"/>
        <w:ind w:right="-23"/>
        <w:jc w:val="both"/>
        <w:rPr>
          <w:rFonts w:ascii="Symbol" w:eastAsia="Symbol" w:hAnsi="Symbol" w:cs="Symbol"/>
          <w:sz w:val="28"/>
          <w:szCs w:val="28"/>
        </w:rPr>
      </w:pPr>
      <w:r>
        <w:rPr>
          <w:rFonts w:eastAsia="Times New Roman"/>
          <w:sz w:val="24"/>
          <w:szCs w:val="24"/>
        </w:rPr>
        <w:t>характеризовать содержательные основы здорового образа жизни, раскрывать его взаим</w:t>
      </w:r>
      <w:r>
        <w:rPr>
          <w:rFonts w:eastAsia="Times New Roman"/>
          <w:sz w:val="24"/>
          <w:szCs w:val="24"/>
        </w:rPr>
        <w:t>о</w:t>
      </w:r>
      <w:r>
        <w:rPr>
          <w:rFonts w:eastAsia="Times New Roman"/>
          <w:sz w:val="24"/>
          <w:szCs w:val="24"/>
        </w:rPr>
        <w:t>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3649E" w:rsidRDefault="0023649E" w:rsidP="00C24BC7">
      <w:pPr>
        <w:tabs>
          <w:tab w:val="left" w:pos="567"/>
        </w:tabs>
        <w:spacing w:line="10" w:lineRule="exact"/>
        <w:ind w:right="-23"/>
        <w:rPr>
          <w:rFonts w:ascii="Symbol" w:eastAsia="Symbol" w:hAnsi="Symbol" w:cs="Symbol"/>
          <w:sz w:val="28"/>
          <w:szCs w:val="28"/>
        </w:rPr>
      </w:pPr>
    </w:p>
    <w:p w:rsidR="0023649E" w:rsidRDefault="0023649E" w:rsidP="00C24BC7">
      <w:pPr>
        <w:numPr>
          <w:ilvl w:val="1"/>
          <w:numId w:val="193"/>
        </w:numPr>
        <w:tabs>
          <w:tab w:val="left" w:pos="567"/>
          <w:tab w:val="left" w:pos="1540"/>
        </w:tabs>
        <w:ind w:right="-23"/>
        <w:rPr>
          <w:rFonts w:ascii="Symbol" w:eastAsia="Symbol" w:hAnsi="Symbol" w:cs="Symbol"/>
          <w:sz w:val="28"/>
          <w:szCs w:val="28"/>
        </w:rPr>
      </w:pPr>
      <w:r>
        <w:rPr>
          <w:rFonts w:eastAsia="Times New Roman"/>
          <w:sz w:val="24"/>
          <w:szCs w:val="24"/>
        </w:rPr>
        <w:t>раскрывать базовые понятия и термины физической культуры, применять их</w:t>
      </w:r>
    </w:p>
    <w:p w:rsidR="0023649E" w:rsidRDefault="0023649E" w:rsidP="00C24BC7">
      <w:pPr>
        <w:tabs>
          <w:tab w:val="left" w:pos="567"/>
        </w:tabs>
        <w:spacing w:line="4" w:lineRule="exact"/>
        <w:ind w:right="-23"/>
        <w:rPr>
          <w:rFonts w:ascii="Symbol" w:eastAsia="Symbol" w:hAnsi="Symbol" w:cs="Symbol"/>
          <w:sz w:val="28"/>
          <w:szCs w:val="28"/>
        </w:rPr>
      </w:pPr>
    </w:p>
    <w:p w:rsidR="0023649E" w:rsidRDefault="0023649E" w:rsidP="00C24BC7">
      <w:pPr>
        <w:numPr>
          <w:ilvl w:val="0"/>
          <w:numId w:val="193"/>
        </w:numPr>
        <w:tabs>
          <w:tab w:val="left" w:pos="567"/>
          <w:tab w:val="left" w:pos="597"/>
        </w:tabs>
        <w:spacing w:line="281" w:lineRule="auto"/>
        <w:ind w:right="-23"/>
        <w:jc w:val="both"/>
        <w:rPr>
          <w:rFonts w:eastAsia="Times New Roman"/>
          <w:sz w:val="24"/>
          <w:szCs w:val="24"/>
        </w:rPr>
      </w:pPr>
      <w:proofErr w:type="gramStart"/>
      <w:r>
        <w:rPr>
          <w:rFonts w:eastAsia="Times New Roman"/>
          <w:sz w:val="24"/>
          <w:szCs w:val="24"/>
        </w:rPr>
        <w:t>процессе совместных занятий физическими упражнениями со своими сверстниками, изл</w:t>
      </w:r>
      <w:r>
        <w:rPr>
          <w:rFonts w:eastAsia="Times New Roman"/>
          <w:sz w:val="24"/>
          <w:szCs w:val="24"/>
        </w:rPr>
        <w:t>а</w:t>
      </w:r>
      <w:r>
        <w:rPr>
          <w:rFonts w:eastAsia="Times New Roman"/>
          <w:sz w:val="24"/>
          <w:szCs w:val="24"/>
        </w:rPr>
        <w:t>гать с их помощью особенности техники двигательных действий и физических упра</w:t>
      </w:r>
      <w:r>
        <w:rPr>
          <w:rFonts w:eastAsia="Times New Roman"/>
          <w:sz w:val="24"/>
          <w:szCs w:val="24"/>
        </w:rPr>
        <w:t>ж</w:t>
      </w:r>
      <w:r>
        <w:rPr>
          <w:rFonts w:eastAsia="Times New Roman"/>
          <w:sz w:val="24"/>
          <w:szCs w:val="24"/>
        </w:rPr>
        <w:t>нений, развития физических качеств;</w:t>
      </w:r>
      <w:proofErr w:type="gramEnd"/>
    </w:p>
    <w:p w:rsidR="0023649E" w:rsidRDefault="0023649E" w:rsidP="00C24BC7">
      <w:pPr>
        <w:tabs>
          <w:tab w:val="left" w:pos="567"/>
        </w:tabs>
        <w:spacing w:line="38" w:lineRule="exact"/>
        <w:ind w:right="-23"/>
        <w:rPr>
          <w:rFonts w:eastAsia="Times New Roman"/>
          <w:sz w:val="24"/>
          <w:szCs w:val="24"/>
        </w:rPr>
      </w:pPr>
    </w:p>
    <w:p w:rsidR="0023649E" w:rsidRDefault="0023649E" w:rsidP="00C24BC7">
      <w:pPr>
        <w:numPr>
          <w:ilvl w:val="1"/>
          <w:numId w:val="193"/>
        </w:numPr>
        <w:tabs>
          <w:tab w:val="left" w:pos="567"/>
          <w:tab w:val="left" w:pos="1533"/>
        </w:tabs>
        <w:spacing w:line="259" w:lineRule="auto"/>
        <w:ind w:right="-23"/>
        <w:jc w:val="both"/>
        <w:rPr>
          <w:rFonts w:ascii="Symbol" w:eastAsia="Symbol" w:hAnsi="Symbol" w:cs="Symbol"/>
          <w:sz w:val="28"/>
          <w:szCs w:val="28"/>
        </w:rPr>
      </w:pPr>
      <w:r>
        <w:rPr>
          <w:rFonts w:eastAsia="Times New Roman"/>
          <w:sz w:val="24"/>
          <w:szCs w:val="24"/>
        </w:rPr>
        <w:t>разрабатывать содержание самостоятельных занятий с физическими упражнениями, опр</w:t>
      </w:r>
      <w:r>
        <w:rPr>
          <w:rFonts w:eastAsia="Times New Roman"/>
          <w:sz w:val="24"/>
          <w:szCs w:val="24"/>
        </w:rPr>
        <w:t>е</w:t>
      </w:r>
      <w:r>
        <w:rPr>
          <w:rFonts w:eastAsia="Times New Roman"/>
          <w:sz w:val="24"/>
          <w:szCs w:val="24"/>
        </w:rPr>
        <w:t>делять их направленность и формулировать задачи, рационально планировать режим дня и учебной недели;</w:t>
      </w:r>
    </w:p>
    <w:p w:rsidR="0023649E" w:rsidRDefault="0023649E" w:rsidP="00C24BC7">
      <w:pPr>
        <w:tabs>
          <w:tab w:val="left" w:pos="567"/>
        </w:tabs>
        <w:spacing w:line="42" w:lineRule="exact"/>
        <w:ind w:right="-23"/>
        <w:rPr>
          <w:rFonts w:ascii="Symbol" w:eastAsia="Symbol" w:hAnsi="Symbol" w:cs="Symbol"/>
          <w:sz w:val="28"/>
          <w:szCs w:val="28"/>
        </w:rPr>
      </w:pPr>
    </w:p>
    <w:p w:rsidR="0023649E" w:rsidRDefault="0023649E" w:rsidP="00C24BC7">
      <w:pPr>
        <w:numPr>
          <w:ilvl w:val="1"/>
          <w:numId w:val="193"/>
        </w:numPr>
        <w:tabs>
          <w:tab w:val="left" w:pos="567"/>
          <w:tab w:val="left" w:pos="1533"/>
        </w:tabs>
        <w:spacing w:line="261" w:lineRule="auto"/>
        <w:ind w:right="-23"/>
        <w:jc w:val="both"/>
        <w:rPr>
          <w:rFonts w:ascii="Symbol" w:eastAsia="Symbol" w:hAnsi="Symbol" w:cs="Symbol"/>
          <w:sz w:val="28"/>
          <w:szCs w:val="28"/>
        </w:rPr>
      </w:pPr>
      <w:r>
        <w:rPr>
          <w:rFonts w:eastAsia="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w:t>
      </w:r>
      <w:r>
        <w:rPr>
          <w:rFonts w:eastAsia="Times New Roman"/>
          <w:sz w:val="24"/>
          <w:szCs w:val="24"/>
        </w:rPr>
        <w:t>о</w:t>
      </w:r>
      <w:r>
        <w:rPr>
          <w:rFonts w:eastAsia="Times New Roman"/>
          <w:sz w:val="24"/>
          <w:szCs w:val="24"/>
        </w:rPr>
        <w:t>вий;</w:t>
      </w:r>
    </w:p>
    <w:p w:rsidR="0023649E" w:rsidRDefault="0023649E" w:rsidP="00C24BC7">
      <w:pPr>
        <w:tabs>
          <w:tab w:val="left" w:pos="567"/>
        </w:tabs>
        <w:spacing w:line="39" w:lineRule="exact"/>
        <w:ind w:right="-23"/>
        <w:rPr>
          <w:rFonts w:ascii="Symbol" w:eastAsia="Symbol" w:hAnsi="Symbol" w:cs="Symbol"/>
          <w:sz w:val="28"/>
          <w:szCs w:val="28"/>
        </w:rPr>
      </w:pPr>
    </w:p>
    <w:p w:rsidR="0023649E" w:rsidRDefault="0023649E" w:rsidP="00C24BC7">
      <w:pPr>
        <w:numPr>
          <w:ilvl w:val="1"/>
          <w:numId w:val="193"/>
        </w:numPr>
        <w:tabs>
          <w:tab w:val="left" w:pos="567"/>
          <w:tab w:val="left" w:pos="1533"/>
        </w:tabs>
        <w:spacing w:line="265" w:lineRule="auto"/>
        <w:ind w:right="-23"/>
        <w:jc w:val="both"/>
        <w:rPr>
          <w:rFonts w:ascii="Symbol" w:eastAsia="Symbol" w:hAnsi="Symbol" w:cs="Symbol"/>
          <w:sz w:val="28"/>
          <w:szCs w:val="28"/>
        </w:rPr>
      </w:pPr>
      <w:r>
        <w:rPr>
          <w:rFonts w:eastAsia="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w:t>
      </w:r>
      <w:r>
        <w:rPr>
          <w:rFonts w:eastAsia="Times New Roman"/>
          <w:sz w:val="24"/>
          <w:szCs w:val="24"/>
        </w:rPr>
        <w:t>ь</w:t>
      </w:r>
      <w:r>
        <w:rPr>
          <w:rFonts w:eastAsia="Times New Roman"/>
          <w:sz w:val="24"/>
          <w:szCs w:val="24"/>
        </w:rPr>
        <w:t>турой, спортивные игры и спортивные соревнования для организации индив</w:t>
      </w:r>
      <w:r>
        <w:rPr>
          <w:rFonts w:eastAsia="Times New Roman"/>
          <w:sz w:val="24"/>
          <w:szCs w:val="24"/>
        </w:rPr>
        <w:t>и</w:t>
      </w:r>
      <w:r>
        <w:rPr>
          <w:rFonts w:eastAsia="Times New Roman"/>
          <w:sz w:val="24"/>
          <w:szCs w:val="24"/>
        </w:rPr>
        <w:t>дуального отдыха и досуга, укрепления собственного здоровья, повышения уровня физич</w:t>
      </w:r>
      <w:r>
        <w:rPr>
          <w:rFonts w:eastAsia="Times New Roman"/>
          <w:sz w:val="24"/>
          <w:szCs w:val="24"/>
        </w:rPr>
        <w:t>е</w:t>
      </w:r>
      <w:r>
        <w:rPr>
          <w:rFonts w:eastAsia="Times New Roman"/>
          <w:sz w:val="24"/>
          <w:szCs w:val="24"/>
        </w:rPr>
        <w:t>ских кондиций;</w:t>
      </w:r>
    </w:p>
    <w:p w:rsidR="0023649E" w:rsidRDefault="0023649E" w:rsidP="00C24BC7">
      <w:pPr>
        <w:tabs>
          <w:tab w:val="left" w:pos="567"/>
        </w:tabs>
        <w:spacing w:line="43" w:lineRule="exact"/>
        <w:ind w:right="-23"/>
        <w:rPr>
          <w:rFonts w:ascii="Symbol" w:eastAsia="Symbol" w:hAnsi="Symbol" w:cs="Symbol"/>
          <w:sz w:val="28"/>
          <w:szCs w:val="28"/>
        </w:rPr>
      </w:pPr>
    </w:p>
    <w:p w:rsidR="0023649E" w:rsidRDefault="0023649E" w:rsidP="00C24BC7">
      <w:pPr>
        <w:numPr>
          <w:ilvl w:val="1"/>
          <w:numId w:val="193"/>
        </w:numPr>
        <w:tabs>
          <w:tab w:val="left" w:pos="567"/>
          <w:tab w:val="left" w:pos="1533"/>
        </w:tabs>
        <w:spacing w:line="261" w:lineRule="auto"/>
        <w:ind w:right="-23"/>
        <w:jc w:val="both"/>
        <w:rPr>
          <w:rFonts w:ascii="Symbol" w:eastAsia="Symbol" w:hAnsi="Symbol" w:cs="Symbol"/>
          <w:sz w:val="28"/>
          <w:szCs w:val="28"/>
        </w:rPr>
      </w:pPr>
      <w:r>
        <w:rPr>
          <w:rFonts w:eastAsia="Times New Roman"/>
          <w:sz w:val="24"/>
          <w:szCs w:val="24"/>
        </w:rPr>
        <w:t>составлять комплексы физических упражнений оздоровительной, тренирующей и корр</w:t>
      </w:r>
      <w:r>
        <w:rPr>
          <w:rFonts w:eastAsia="Times New Roman"/>
          <w:sz w:val="24"/>
          <w:szCs w:val="24"/>
        </w:rPr>
        <w:t>и</w:t>
      </w:r>
      <w:r>
        <w:rPr>
          <w:rFonts w:eastAsia="Times New Roman"/>
          <w:sz w:val="24"/>
          <w:szCs w:val="24"/>
        </w:rPr>
        <w:t>гирующей направленности, подбирать индивидуальную нагрузку с учетом функци</w:t>
      </w:r>
      <w:r>
        <w:rPr>
          <w:rFonts w:eastAsia="Times New Roman"/>
          <w:sz w:val="24"/>
          <w:szCs w:val="24"/>
        </w:rPr>
        <w:t>о</w:t>
      </w:r>
      <w:r>
        <w:rPr>
          <w:rFonts w:eastAsia="Times New Roman"/>
          <w:sz w:val="24"/>
          <w:szCs w:val="24"/>
        </w:rPr>
        <w:t>нальных особенностей и возможностей собственного организма;</w:t>
      </w:r>
    </w:p>
    <w:p w:rsidR="0023649E" w:rsidRDefault="0023649E" w:rsidP="00C24BC7">
      <w:pPr>
        <w:tabs>
          <w:tab w:val="left" w:pos="567"/>
        </w:tabs>
        <w:spacing w:line="200" w:lineRule="exact"/>
        <w:ind w:right="-23"/>
        <w:rPr>
          <w:sz w:val="20"/>
          <w:szCs w:val="20"/>
        </w:rPr>
      </w:pPr>
    </w:p>
    <w:p w:rsidR="0023649E" w:rsidRDefault="0023649E" w:rsidP="00C24BC7">
      <w:pPr>
        <w:tabs>
          <w:tab w:val="left" w:pos="567"/>
        </w:tabs>
        <w:spacing w:line="257" w:lineRule="exact"/>
        <w:ind w:right="-23"/>
        <w:rPr>
          <w:sz w:val="20"/>
          <w:szCs w:val="20"/>
        </w:rPr>
      </w:pPr>
    </w:p>
    <w:p w:rsidR="0023649E" w:rsidRDefault="0023649E" w:rsidP="00C24BC7">
      <w:pPr>
        <w:tabs>
          <w:tab w:val="left" w:pos="567"/>
        </w:tabs>
        <w:ind w:right="-23"/>
        <w:sectPr w:rsidR="0023649E">
          <w:pgSz w:w="11900" w:h="16840"/>
          <w:pgMar w:top="1124" w:right="560" w:bottom="348" w:left="1440" w:header="0" w:footer="0" w:gutter="0"/>
          <w:cols w:space="720" w:equalWidth="0">
            <w:col w:w="9900"/>
          </w:cols>
        </w:sectPr>
      </w:pPr>
    </w:p>
    <w:p w:rsidR="0023649E" w:rsidRDefault="0023649E" w:rsidP="004526C4">
      <w:pPr>
        <w:numPr>
          <w:ilvl w:val="0"/>
          <w:numId w:val="194"/>
        </w:numPr>
        <w:tabs>
          <w:tab w:val="left" w:pos="567"/>
          <w:tab w:val="left" w:pos="1533"/>
        </w:tabs>
        <w:spacing w:line="259" w:lineRule="auto"/>
        <w:ind w:right="420"/>
        <w:jc w:val="both"/>
        <w:rPr>
          <w:rFonts w:ascii="Symbol" w:eastAsia="Symbol" w:hAnsi="Symbol" w:cs="Symbol"/>
          <w:sz w:val="28"/>
          <w:szCs w:val="28"/>
        </w:rPr>
      </w:pPr>
      <w:r>
        <w:rPr>
          <w:rFonts w:eastAsia="Times New Roman"/>
          <w:sz w:val="24"/>
          <w:szCs w:val="24"/>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w:t>
      </w:r>
      <w:r>
        <w:rPr>
          <w:rFonts w:eastAsia="Times New Roman"/>
          <w:sz w:val="24"/>
          <w:szCs w:val="24"/>
        </w:rPr>
        <w:t>п</w:t>
      </w:r>
      <w:r>
        <w:rPr>
          <w:rFonts w:eastAsia="Times New Roman"/>
          <w:sz w:val="24"/>
          <w:szCs w:val="24"/>
        </w:rPr>
        <w:t>лению здоровья и развитию физических качеств;</w:t>
      </w:r>
    </w:p>
    <w:p w:rsidR="0023649E" w:rsidRDefault="0023649E" w:rsidP="004526C4">
      <w:pPr>
        <w:tabs>
          <w:tab w:val="left" w:pos="567"/>
        </w:tabs>
        <w:spacing w:line="46" w:lineRule="exact"/>
        <w:rPr>
          <w:rFonts w:ascii="Symbol" w:eastAsia="Symbol" w:hAnsi="Symbol" w:cs="Symbol"/>
          <w:sz w:val="28"/>
          <w:szCs w:val="28"/>
        </w:rPr>
      </w:pPr>
    </w:p>
    <w:p w:rsidR="0023649E" w:rsidRDefault="0023649E" w:rsidP="004526C4">
      <w:pPr>
        <w:numPr>
          <w:ilvl w:val="0"/>
          <w:numId w:val="194"/>
        </w:numPr>
        <w:tabs>
          <w:tab w:val="left" w:pos="567"/>
          <w:tab w:val="left" w:pos="1533"/>
        </w:tabs>
        <w:spacing w:line="259" w:lineRule="auto"/>
        <w:ind w:right="420"/>
        <w:jc w:val="both"/>
        <w:rPr>
          <w:rFonts w:ascii="Symbol" w:eastAsia="Symbol" w:hAnsi="Symbol" w:cs="Symbol"/>
          <w:sz w:val="28"/>
          <w:szCs w:val="28"/>
        </w:rPr>
      </w:pPr>
      <w:r>
        <w:rPr>
          <w:rFonts w:eastAsia="Times New Roman"/>
          <w:sz w:val="24"/>
          <w:szCs w:val="24"/>
        </w:rPr>
        <w:t>самостоятельно проводить занятия по обучению двигательным действиям, анализир</w:t>
      </w:r>
      <w:r>
        <w:rPr>
          <w:rFonts w:eastAsia="Times New Roman"/>
          <w:sz w:val="24"/>
          <w:szCs w:val="24"/>
        </w:rPr>
        <w:t>о</w:t>
      </w:r>
      <w:r>
        <w:rPr>
          <w:rFonts w:eastAsia="Times New Roman"/>
          <w:sz w:val="24"/>
          <w:szCs w:val="24"/>
        </w:rPr>
        <w:t>вать особенности их выполнения, выявлять ошибки и своевременно устранять их;</w:t>
      </w:r>
    </w:p>
    <w:p w:rsidR="0023649E" w:rsidRDefault="0023649E" w:rsidP="004526C4">
      <w:pPr>
        <w:tabs>
          <w:tab w:val="left" w:pos="567"/>
        </w:tabs>
        <w:spacing w:line="42" w:lineRule="exact"/>
        <w:rPr>
          <w:rFonts w:ascii="Symbol" w:eastAsia="Symbol" w:hAnsi="Symbol" w:cs="Symbol"/>
          <w:sz w:val="28"/>
          <w:szCs w:val="28"/>
        </w:rPr>
      </w:pPr>
    </w:p>
    <w:p w:rsidR="0023649E" w:rsidRDefault="0023649E" w:rsidP="004526C4">
      <w:pPr>
        <w:numPr>
          <w:ilvl w:val="0"/>
          <w:numId w:val="194"/>
        </w:numPr>
        <w:tabs>
          <w:tab w:val="left" w:pos="567"/>
          <w:tab w:val="left" w:pos="1533"/>
        </w:tabs>
        <w:spacing w:line="259" w:lineRule="auto"/>
        <w:ind w:right="420"/>
        <w:jc w:val="both"/>
        <w:rPr>
          <w:rFonts w:ascii="Symbol" w:eastAsia="Symbol" w:hAnsi="Symbol" w:cs="Symbol"/>
          <w:sz w:val="28"/>
          <w:szCs w:val="28"/>
        </w:rPr>
      </w:pPr>
      <w:r>
        <w:rPr>
          <w:rFonts w:eastAsia="Times New Roman"/>
          <w:sz w:val="24"/>
          <w:szCs w:val="24"/>
        </w:rPr>
        <w:t>тестировать показатели физического развития и основных физических качеств, сра</w:t>
      </w:r>
      <w:r>
        <w:rPr>
          <w:rFonts w:eastAsia="Times New Roman"/>
          <w:sz w:val="24"/>
          <w:szCs w:val="24"/>
        </w:rPr>
        <w:t>в</w:t>
      </w:r>
      <w:r>
        <w:rPr>
          <w:rFonts w:eastAsia="Times New Roman"/>
          <w:sz w:val="24"/>
          <w:szCs w:val="24"/>
        </w:rPr>
        <w:t>нивать их с возрастными стандартами, контролировать особенности их динамики в проце</w:t>
      </w:r>
      <w:r>
        <w:rPr>
          <w:rFonts w:eastAsia="Times New Roman"/>
          <w:sz w:val="24"/>
          <w:szCs w:val="24"/>
        </w:rPr>
        <w:t>с</w:t>
      </w:r>
      <w:r>
        <w:rPr>
          <w:rFonts w:eastAsia="Times New Roman"/>
          <w:sz w:val="24"/>
          <w:szCs w:val="24"/>
        </w:rPr>
        <w:t>се самостоятельных занятий физической подготовкой;</w:t>
      </w:r>
    </w:p>
    <w:p w:rsidR="0023649E" w:rsidRDefault="0023649E" w:rsidP="004526C4">
      <w:pPr>
        <w:tabs>
          <w:tab w:val="left" w:pos="567"/>
        </w:tabs>
        <w:spacing w:line="42" w:lineRule="exact"/>
        <w:rPr>
          <w:rFonts w:ascii="Symbol" w:eastAsia="Symbol" w:hAnsi="Symbol" w:cs="Symbol"/>
          <w:sz w:val="28"/>
          <w:szCs w:val="28"/>
        </w:rPr>
      </w:pPr>
    </w:p>
    <w:p w:rsidR="0023649E" w:rsidRDefault="0023649E" w:rsidP="004526C4">
      <w:pPr>
        <w:numPr>
          <w:ilvl w:val="0"/>
          <w:numId w:val="194"/>
        </w:numPr>
        <w:tabs>
          <w:tab w:val="left" w:pos="567"/>
          <w:tab w:val="left" w:pos="1533"/>
        </w:tabs>
        <w:spacing w:line="259" w:lineRule="auto"/>
        <w:ind w:right="420"/>
        <w:jc w:val="both"/>
        <w:rPr>
          <w:rFonts w:ascii="Symbol" w:eastAsia="Symbol" w:hAnsi="Symbol" w:cs="Symbol"/>
          <w:sz w:val="28"/>
          <w:szCs w:val="28"/>
        </w:rPr>
      </w:pPr>
      <w:r>
        <w:rPr>
          <w:rFonts w:eastAsia="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w:t>
      </w:r>
      <w:r>
        <w:rPr>
          <w:rFonts w:eastAsia="Times New Roman"/>
          <w:sz w:val="24"/>
          <w:szCs w:val="24"/>
        </w:rPr>
        <w:t>о</w:t>
      </w:r>
      <w:r>
        <w:rPr>
          <w:rFonts w:eastAsia="Times New Roman"/>
          <w:sz w:val="24"/>
          <w:szCs w:val="24"/>
        </w:rPr>
        <w:t>сти;</w:t>
      </w:r>
    </w:p>
    <w:p w:rsidR="0023649E" w:rsidRDefault="0023649E" w:rsidP="004526C4">
      <w:pPr>
        <w:tabs>
          <w:tab w:val="left" w:pos="567"/>
        </w:tabs>
        <w:spacing w:line="46" w:lineRule="exact"/>
        <w:rPr>
          <w:rFonts w:ascii="Symbol" w:eastAsia="Symbol" w:hAnsi="Symbol" w:cs="Symbol"/>
          <w:sz w:val="28"/>
          <w:szCs w:val="28"/>
        </w:rPr>
      </w:pPr>
    </w:p>
    <w:p w:rsidR="0023649E" w:rsidRDefault="0023649E" w:rsidP="004526C4">
      <w:pPr>
        <w:numPr>
          <w:ilvl w:val="0"/>
          <w:numId w:val="194"/>
        </w:numPr>
        <w:tabs>
          <w:tab w:val="left" w:pos="567"/>
          <w:tab w:val="left" w:pos="1533"/>
        </w:tabs>
        <w:spacing w:line="259" w:lineRule="auto"/>
        <w:ind w:right="420"/>
        <w:jc w:val="both"/>
        <w:rPr>
          <w:rFonts w:ascii="Symbol" w:eastAsia="Symbol" w:hAnsi="Symbol" w:cs="Symbol"/>
          <w:sz w:val="28"/>
          <w:szCs w:val="28"/>
        </w:rPr>
      </w:pPr>
      <w:r>
        <w:rPr>
          <w:rFonts w:eastAsia="Times New Roman"/>
          <w:sz w:val="24"/>
          <w:szCs w:val="24"/>
        </w:rPr>
        <w:t>выполнять общеразвивающие упражнения, целенаправленно воздействующие на ра</w:t>
      </w:r>
      <w:r>
        <w:rPr>
          <w:rFonts w:eastAsia="Times New Roman"/>
          <w:sz w:val="24"/>
          <w:szCs w:val="24"/>
        </w:rPr>
        <w:t>з</w:t>
      </w:r>
      <w:r>
        <w:rPr>
          <w:rFonts w:eastAsia="Times New Roman"/>
          <w:sz w:val="24"/>
          <w:szCs w:val="24"/>
        </w:rPr>
        <w:t>витие основных физических качеств (силы, быстроты, выносливости, гибкости и координ</w:t>
      </w:r>
      <w:r>
        <w:rPr>
          <w:rFonts w:eastAsia="Times New Roman"/>
          <w:sz w:val="24"/>
          <w:szCs w:val="24"/>
        </w:rPr>
        <w:t>а</w:t>
      </w:r>
      <w:r>
        <w:rPr>
          <w:rFonts w:eastAsia="Times New Roman"/>
          <w:sz w:val="24"/>
          <w:szCs w:val="24"/>
        </w:rPr>
        <w:t>ции движений);</w:t>
      </w:r>
    </w:p>
    <w:p w:rsidR="0023649E" w:rsidRDefault="0023649E" w:rsidP="004526C4">
      <w:pPr>
        <w:tabs>
          <w:tab w:val="left" w:pos="567"/>
        </w:tabs>
        <w:spacing w:line="42" w:lineRule="exact"/>
        <w:rPr>
          <w:rFonts w:ascii="Symbol" w:eastAsia="Symbol" w:hAnsi="Symbol" w:cs="Symbol"/>
          <w:sz w:val="28"/>
          <w:szCs w:val="28"/>
        </w:rPr>
      </w:pPr>
    </w:p>
    <w:p w:rsidR="0023649E" w:rsidRDefault="0023649E" w:rsidP="004526C4">
      <w:pPr>
        <w:numPr>
          <w:ilvl w:val="0"/>
          <w:numId w:val="194"/>
        </w:numPr>
        <w:tabs>
          <w:tab w:val="left" w:pos="567"/>
          <w:tab w:val="left" w:pos="1533"/>
        </w:tabs>
        <w:spacing w:line="248" w:lineRule="auto"/>
        <w:ind w:right="420"/>
        <w:rPr>
          <w:rFonts w:ascii="Symbol" w:eastAsia="Symbol" w:hAnsi="Symbol" w:cs="Symbol"/>
          <w:sz w:val="28"/>
          <w:szCs w:val="28"/>
        </w:rPr>
      </w:pPr>
      <w:r>
        <w:rPr>
          <w:rFonts w:eastAsia="Times New Roman"/>
          <w:sz w:val="24"/>
          <w:szCs w:val="24"/>
        </w:rPr>
        <w:t>выполнять акробатические комбинации из числа хорошо освоенных упра</w:t>
      </w:r>
      <w:r>
        <w:rPr>
          <w:rFonts w:eastAsia="Times New Roman"/>
          <w:sz w:val="24"/>
          <w:szCs w:val="24"/>
        </w:rPr>
        <w:t>ж</w:t>
      </w:r>
      <w:r>
        <w:rPr>
          <w:rFonts w:eastAsia="Times New Roman"/>
          <w:sz w:val="24"/>
          <w:szCs w:val="24"/>
        </w:rPr>
        <w:t>нений;</w:t>
      </w:r>
    </w:p>
    <w:p w:rsidR="0023649E" w:rsidRDefault="0023649E" w:rsidP="004526C4">
      <w:pPr>
        <w:tabs>
          <w:tab w:val="left" w:pos="567"/>
        </w:tabs>
        <w:spacing w:line="51" w:lineRule="exact"/>
        <w:rPr>
          <w:rFonts w:ascii="Symbol" w:eastAsia="Symbol" w:hAnsi="Symbol" w:cs="Symbol"/>
          <w:sz w:val="28"/>
          <w:szCs w:val="28"/>
        </w:rPr>
      </w:pPr>
    </w:p>
    <w:p w:rsidR="0023649E" w:rsidRDefault="0023649E" w:rsidP="004526C4">
      <w:pPr>
        <w:numPr>
          <w:ilvl w:val="0"/>
          <w:numId w:val="194"/>
        </w:numPr>
        <w:tabs>
          <w:tab w:val="left" w:pos="567"/>
          <w:tab w:val="left" w:pos="1533"/>
        </w:tabs>
        <w:spacing w:line="248" w:lineRule="auto"/>
        <w:ind w:right="420"/>
        <w:rPr>
          <w:rFonts w:ascii="Symbol" w:eastAsia="Symbol" w:hAnsi="Symbol" w:cs="Symbol"/>
          <w:sz w:val="28"/>
          <w:szCs w:val="28"/>
        </w:rPr>
      </w:pPr>
      <w:r>
        <w:rPr>
          <w:rFonts w:eastAsia="Times New Roman"/>
          <w:sz w:val="24"/>
          <w:szCs w:val="24"/>
        </w:rPr>
        <w:t>выполнять гимнастические комбинации на спортивных снарядах из числа хорошо освоенных упражнений;</w:t>
      </w:r>
    </w:p>
    <w:p w:rsidR="0023649E" w:rsidRDefault="0023649E" w:rsidP="004526C4">
      <w:pPr>
        <w:tabs>
          <w:tab w:val="left" w:pos="567"/>
        </w:tabs>
        <w:spacing w:line="20" w:lineRule="exact"/>
        <w:rPr>
          <w:rFonts w:ascii="Symbol" w:eastAsia="Symbol" w:hAnsi="Symbol" w:cs="Symbol"/>
          <w:sz w:val="28"/>
          <w:szCs w:val="28"/>
        </w:rPr>
      </w:pPr>
    </w:p>
    <w:p w:rsidR="0023649E" w:rsidRDefault="0023649E" w:rsidP="004526C4">
      <w:pPr>
        <w:numPr>
          <w:ilvl w:val="0"/>
          <w:numId w:val="194"/>
        </w:numPr>
        <w:tabs>
          <w:tab w:val="left" w:pos="567"/>
          <w:tab w:val="left" w:pos="1540"/>
        </w:tabs>
        <w:rPr>
          <w:rFonts w:ascii="Symbol" w:eastAsia="Symbol" w:hAnsi="Symbol" w:cs="Symbol"/>
          <w:sz w:val="28"/>
          <w:szCs w:val="28"/>
        </w:rPr>
      </w:pPr>
      <w:proofErr w:type="gramStart"/>
      <w:r>
        <w:rPr>
          <w:rFonts w:eastAsia="Times New Roman"/>
          <w:sz w:val="24"/>
          <w:szCs w:val="24"/>
        </w:rPr>
        <w:t>выполнять легкоатлетические упражнения в беге и в прыжках (в длину и</w:t>
      </w:r>
      <w:proofErr w:type="gramEnd"/>
    </w:p>
    <w:p w:rsidR="0023649E" w:rsidRDefault="0023649E" w:rsidP="004526C4">
      <w:pPr>
        <w:tabs>
          <w:tab w:val="left" w:pos="567"/>
        </w:tabs>
        <w:spacing w:line="4" w:lineRule="exact"/>
        <w:rPr>
          <w:rFonts w:ascii="Symbol" w:eastAsia="Symbol" w:hAnsi="Symbol" w:cs="Symbol"/>
          <w:sz w:val="28"/>
          <w:szCs w:val="28"/>
        </w:rPr>
      </w:pPr>
    </w:p>
    <w:p w:rsidR="0023649E" w:rsidRDefault="0023649E" w:rsidP="004526C4">
      <w:pPr>
        <w:tabs>
          <w:tab w:val="left" w:pos="567"/>
        </w:tabs>
        <w:rPr>
          <w:rFonts w:ascii="Symbol" w:eastAsia="Symbol" w:hAnsi="Symbol" w:cs="Symbol"/>
          <w:sz w:val="28"/>
          <w:szCs w:val="28"/>
        </w:rPr>
      </w:pPr>
      <w:r>
        <w:rPr>
          <w:rFonts w:eastAsia="Times New Roman"/>
          <w:sz w:val="24"/>
          <w:szCs w:val="24"/>
        </w:rPr>
        <w:t>высоту);</w:t>
      </w:r>
    </w:p>
    <w:p w:rsidR="0023649E" w:rsidRDefault="0023649E" w:rsidP="004526C4">
      <w:pPr>
        <w:tabs>
          <w:tab w:val="left" w:pos="567"/>
        </w:tabs>
        <w:spacing w:line="67" w:lineRule="exact"/>
        <w:rPr>
          <w:rFonts w:ascii="Symbol" w:eastAsia="Symbol" w:hAnsi="Symbol" w:cs="Symbol"/>
          <w:sz w:val="28"/>
          <w:szCs w:val="28"/>
        </w:rPr>
      </w:pPr>
    </w:p>
    <w:p w:rsidR="0023649E" w:rsidRDefault="0023649E" w:rsidP="004526C4">
      <w:pPr>
        <w:numPr>
          <w:ilvl w:val="0"/>
          <w:numId w:val="194"/>
        </w:numPr>
        <w:tabs>
          <w:tab w:val="left" w:pos="567"/>
          <w:tab w:val="left" w:pos="1540"/>
        </w:tabs>
        <w:rPr>
          <w:rFonts w:ascii="Symbol" w:eastAsia="Symbol" w:hAnsi="Symbol" w:cs="Symbol"/>
          <w:sz w:val="28"/>
          <w:szCs w:val="28"/>
        </w:rPr>
      </w:pPr>
      <w:r>
        <w:rPr>
          <w:rFonts w:eastAsia="Times New Roman"/>
          <w:sz w:val="24"/>
          <w:szCs w:val="24"/>
        </w:rPr>
        <w:t>выполнять спуски и торможения на лыжах с пологого склона;</w:t>
      </w:r>
    </w:p>
    <w:p w:rsidR="0023649E" w:rsidRDefault="0023649E" w:rsidP="004526C4">
      <w:pPr>
        <w:tabs>
          <w:tab w:val="left" w:pos="567"/>
        </w:tabs>
        <w:spacing w:line="66" w:lineRule="exact"/>
        <w:rPr>
          <w:rFonts w:ascii="Symbol" w:eastAsia="Symbol" w:hAnsi="Symbol" w:cs="Symbol"/>
          <w:sz w:val="28"/>
          <w:szCs w:val="28"/>
        </w:rPr>
      </w:pPr>
    </w:p>
    <w:p w:rsidR="0023649E" w:rsidRDefault="0023649E" w:rsidP="004526C4">
      <w:pPr>
        <w:numPr>
          <w:ilvl w:val="0"/>
          <w:numId w:val="194"/>
        </w:numPr>
        <w:tabs>
          <w:tab w:val="left" w:pos="567"/>
          <w:tab w:val="left" w:pos="1533"/>
        </w:tabs>
        <w:spacing w:line="248" w:lineRule="auto"/>
        <w:ind w:right="420"/>
        <w:rPr>
          <w:rFonts w:ascii="Symbol" w:eastAsia="Symbol" w:hAnsi="Symbol" w:cs="Symbol"/>
          <w:sz w:val="28"/>
          <w:szCs w:val="28"/>
        </w:rPr>
      </w:pPr>
      <w:r>
        <w:rPr>
          <w:rFonts w:eastAsia="Times New Roman"/>
          <w:sz w:val="24"/>
          <w:szCs w:val="24"/>
        </w:rPr>
        <w:t>выполнять основные технические действия и приемы игры в футбол, волейбол, ба</w:t>
      </w:r>
      <w:r>
        <w:rPr>
          <w:rFonts w:eastAsia="Times New Roman"/>
          <w:sz w:val="24"/>
          <w:szCs w:val="24"/>
        </w:rPr>
        <w:t>с</w:t>
      </w:r>
      <w:r>
        <w:rPr>
          <w:rFonts w:eastAsia="Times New Roman"/>
          <w:sz w:val="24"/>
          <w:szCs w:val="24"/>
        </w:rPr>
        <w:t>кетбол в условиях учебной и игровой деятельности;</w:t>
      </w:r>
    </w:p>
    <w:p w:rsidR="0023649E" w:rsidRDefault="0023649E" w:rsidP="004526C4">
      <w:pPr>
        <w:tabs>
          <w:tab w:val="left" w:pos="567"/>
        </w:tabs>
        <w:spacing w:line="51" w:lineRule="exact"/>
        <w:rPr>
          <w:rFonts w:ascii="Symbol" w:eastAsia="Symbol" w:hAnsi="Symbol" w:cs="Symbol"/>
          <w:sz w:val="28"/>
          <w:szCs w:val="28"/>
        </w:rPr>
      </w:pPr>
    </w:p>
    <w:p w:rsidR="0023649E" w:rsidRDefault="0023649E" w:rsidP="004526C4">
      <w:pPr>
        <w:numPr>
          <w:ilvl w:val="0"/>
          <w:numId w:val="194"/>
        </w:numPr>
        <w:tabs>
          <w:tab w:val="left" w:pos="567"/>
          <w:tab w:val="left" w:pos="1533"/>
        </w:tabs>
        <w:spacing w:line="259" w:lineRule="auto"/>
        <w:ind w:right="420"/>
        <w:jc w:val="both"/>
        <w:rPr>
          <w:rFonts w:ascii="Symbol" w:eastAsia="Symbol" w:hAnsi="Symbol" w:cs="Symbol"/>
          <w:sz w:val="28"/>
          <w:szCs w:val="28"/>
        </w:rPr>
      </w:pPr>
      <w:r>
        <w:rPr>
          <w:rFonts w:eastAsia="Times New Roman"/>
          <w:sz w:val="24"/>
          <w:szCs w:val="24"/>
        </w:rPr>
        <w:t>выполнять передвижения на лыжах различными способами, демонстрировать технику п</w:t>
      </w:r>
      <w:r>
        <w:rPr>
          <w:rFonts w:eastAsia="Times New Roman"/>
          <w:sz w:val="24"/>
          <w:szCs w:val="24"/>
        </w:rPr>
        <w:t>о</w:t>
      </w:r>
      <w:r>
        <w:rPr>
          <w:rFonts w:eastAsia="Times New Roman"/>
          <w:sz w:val="24"/>
          <w:szCs w:val="24"/>
        </w:rPr>
        <w:t>следовательного чередования их в процессе прохождения тренировочных дистанций;</w:t>
      </w:r>
    </w:p>
    <w:p w:rsidR="0023649E" w:rsidRDefault="0023649E" w:rsidP="004526C4">
      <w:pPr>
        <w:tabs>
          <w:tab w:val="left" w:pos="567"/>
        </w:tabs>
        <w:spacing w:line="42" w:lineRule="exact"/>
        <w:rPr>
          <w:rFonts w:ascii="Symbol" w:eastAsia="Symbol" w:hAnsi="Symbol" w:cs="Symbol"/>
          <w:sz w:val="28"/>
          <w:szCs w:val="28"/>
        </w:rPr>
      </w:pPr>
    </w:p>
    <w:p w:rsidR="0023649E" w:rsidRDefault="0023649E" w:rsidP="004526C4">
      <w:pPr>
        <w:numPr>
          <w:ilvl w:val="0"/>
          <w:numId w:val="194"/>
        </w:numPr>
        <w:tabs>
          <w:tab w:val="left" w:pos="567"/>
          <w:tab w:val="left" w:pos="1533"/>
        </w:tabs>
        <w:spacing w:line="245" w:lineRule="auto"/>
        <w:ind w:right="420"/>
        <w:rPr>
          <w:rFonts w:ascii="Symbol" w:eastAsia="Symbol" w:hAnsi="Symbol" w:cs="Symbol"/>
          <w:sz w:val="28"/>
          <w:szCs w:val="28"/>
        </w:rPr>
      </w:pPr>
      <w:r>
        <w:rPr>
          <w:rFonts w:eastAsia="Times New Roman"/>
          <w:sz w:val="24"/>
          <w:szCs w:val="24"/>
        </w:rPr>
        <w:t>выполнять тестовые упражнения для оценки уровня индивидуального развития о</w:t>
      </w:r>
      <w:r>
        <w:rPr>
          <w:rFonts w:eastAsia="Times New Roman"/>
          <w:sz w:val="24"/>
          <w:szCs w:val="24"/>
        </w:rPr>
        <w:t>с</w:t>
      </w:r>
      <w:r>
        <w:rPr>
          <w:rFonts w:eastAsia="Times New Roman"/>
          <w:sz w:val="24"/>
          <w:szCs w:val="24"/>
        </w:rPr>
        <w:t>новных физических качеств.</w:t>
      </w:r>
    </w:p>
    <w:p w:rsidR="0023649E" w:rsidRDefault="0023649E" w:rsidP="0023649E">
      <w:pPr>
        <w:spacing w:line="2" w:lineRule="exact"/>
        <w:rPr>
          <w:rFonts w:ascii="Symbol" w:eastAsia="Symbol" w:hAnsi="Symbol" w:cs="Symbol"/>
          <w:sz w:val="28"/>
          <w:szCs w:val="28"/>
        </w:rPr>
      </w:pPr>
    </w:p>
    <w:p w:rsidR="0023649E" w:rsidRDefault="0023649E" w:rsidP="0023649E">
      <w:pPr>
        <w:rPr>
          <w:rFonts w:ascii="Symbol" w:eastAsia="Symbol" w:hAnsi="Symbol" w:cs="Symbol"/>
          <w:sz w:val="28"/>
          <w:szCs w:val="28"/>
        </w:rPr>
      </w:pPr>
      <w:r>
        <w:rPr>
          <w:rFonts w:eastAsia="Times New Roman"/>
          <w:b/>
          <w:bCs/>
          <w:sz w:val="24"/>
          <w:szCs w:val="24"/>
        </w:rPr>
        <w:t>Выпускник получит возможность научиться:</w:t>
      </w:r>
    </w:p>
    <w:p w:rsidR="0023649E" w:rsidRDefault="0023649E" w:rsidP="0023649E">
      <w:pPr>
        <w:spacing w:line="93" w:lineRule="exact"/>
        <w:rPr>
          <w:rFonts w:ascii="Symbol" w:eastAsia="Symbol" w:hAnsi="Symbol" w:cs="Symbol"/>
          <w:sz w:val="28"/>
          <w:szCs w:val="28"/>
        </w:rPr>
      </w:pPr>
    </w:p>
    <w:p w:rsidR="0023649E" w:rsidRDefault="0023649E" w:rsidP="004526C4">
      <w:pPr>
        <w:numPr>
          <w:ilvl w:val="1"/>
          <w:numId w:val="194"/>
        </w:numPr>
        <w:tabs>
          <w:tab w:val="left" w:pos="567"/>
          <w:tab w:val="left" w:pos="2570"/>
        </w:tabs>
        <w:spacing w:line="262" w:lineRule="auto"/>
        <w:ind w:right="420"/>
        <w:jc w:val="both"/>
        <w:rPr>
          <w:rFonts w:ascii="Symbol" w:eastAsia="Symbol" w:hAnsi="Symbol" w:cs="Symbol"/>
          <w:sz w:val="28"/>
          <w:szCs w:val="28"/>
        </w:rPr>
      </w:pPr>
      <w:r>
        <w:rPr>
          <w:rFonts w:eastAsia="Times New Roman"/>
          <w:i/>
          <w:iCs/>
          <w:sz w:val="24"/>
          <w:szCs w:val="24"/>
        </w:rPr>
        <w:t>характеризовать цель возрождения Олимпийских игр и роль Пь</w:t>
      </w:r>
      <w:r>
        <w:rPr>
          <w:rFonts w:eastAsia="Times New Roman"/>
          <w:i/>
          <w:iCs/>
          <w:sz w:val="24"/>
          <w:szCs w:val="24"/>
        </w:rPr>
        <w:t>е</w:t>
      </w:r>
      <w:r>
        <w:rPr>
          <w:rFonts w:eastAsia="Times New Roman"/>
          <w:i/>
          <w:iCs/>
          <w:sz w:val="24"/>
          <w:szCs w:val="24"/>
        </w:rPr>
        <w:t>ра де Кубертена в становлении современного олимпийского движения, объяснять смысл символики и риту</w:t>
      </w:r>
      <w:r>
        <w:rPr>
          <w:rFonts w:eastAsia="Times New Roman"/>
          <w:i/>
          <w:iCs/>
          <w:sz w:val="24"/>
          <w:szCs w:val="24"/>
        </w:rPr>
        <w:t>а</w:t>
      </w:r>
      <w:r>
        <w:rPr>
          <w:rFonts w:eastAsia="Times New Roman"/>
          <w:i/>
          <w:iCs/>
          <w:sz w:val="24"/>
          <w:szCs w:val="24"/>
        </w:rPr>
        <w:t>лов Олимпийских игр;</w:t>
      </w:r>
    </w:p>
    <w:p w:rsidR="0023649E" w:rsidRDefault="0023649E" w:rsidP="004526C4">
      <w:pPr>
        <w:tabs>
          <w:tab w:val="left" w:pos="567"/>
        </w:tabs>
        <w:spacing w:line="35" w:lineRule="exact"/>
        <w:rPr>
          <w:rFonts w:ascii="Symbol" w:eastAsia="Symbol" w:hAnsi="Symbol" w:cs="Symbol"/>
          <w:sz w:val="28"/>
          <w:szCs w:val="28"/>
        </w:rPr>
      </w:pPr>
    </w:p>
    <w:p w:rsidR="0023649E" w:rsidRDefault="0023649E" w:rsidP="004526C4">
      <w:pPr>
        <w:numPr>
          <w:ilvl w:val="1"/>
          <w:numId w:val="194"/>
        </w:numPr>
        <w:tabs>
          <w:tab w:val="left" w:pos="567"/>
          <w:tab w:val="left" w:pos="2570"/>
        </w:tabs>
        <w:spacing w:line="261" w:lineRule="auto"/>
        <w:ind w:right="420"/>
        <w:jc w:val="both"/>
        <w:rPr>
          <w:rFonts w:ascii="Symbol" w:eastAsia="Symbol" w:hAnsi="Symbol" w:cs="Symbol"/>
          <w:sz w:val="28"/>
          <w:szCs w:val="28"/>
        </w:rPr>
      </w:pPr>
      <w:r>
        <w:rPr>
          <w:rFonts w:eastAsia="Times New Roman"/>
          <w:i/>
          <w:iCs/>
          <w:sz w:val="24"/>
          <w:szCs w:val="24"/>
        </w:rPr>
        <w:t>характеризовать исторические вехи развития отечественного спортивного движ</w:t>
      </w:r>
      <w:r>
        <w:rPr>
          <w:rFonts w:eastAsia="Times New Roman"/>
          <w:i/>
          <w:iCs/>
          <w:sz w:val="24"/>
          <w:szCs w:val="24"/>
        </w:rPr>
        <w:t>е</w:t>
      </w:r>
      <w:r>
        <w:rPr>
          <w:rFonts w:eastAsia="Times New Roman"/>
          <w:i/>
          <w:iCs/>
          <w:sz w:val="24"/>
          <w:szCs w:val="24"/>
        </w:rPr>
        <w:t>ния, великих спортсменов, принесших славу российскому спорту;</w:t>
      </w:r>
    </w:p>
    <w:p w:rsidR="0023649E" w:rsidRDefault="0023649E" w:rsidP="004526C4">
      <w:pPr>
        <w:tabs>
          <w:tab w:val="left" w:pos="567"/>
        </w:tabs>
        <w:spacing w:line="34" w:lineRule="exact"/>
        <w:rPr>
          <w:rFonts w:ascii="Symbol" w:eastAsia="Symbol" w:hAnsi="Symbol" w:cs="Symbol"/>
          <w:sz w:val="28"/>
          <w:szCs w:val="28"/>
        </w:rPr>
      </w:pPr>
    </w:p>
    <w:p w:rsidR="0023649E" w:rsidRDefault="0023649E" w:rsidP="004526C4">
      <w:pPr>
        <w:numPr>
          <w:ilvl w:val="1"/>
          <w:numId w:val="194"/>
        </w:numPr>
        <w:tabs>
          <w:tab w:val="left" w:pos="567"/>
          <w:tab w:val="left" w:pos="2570"/>
        </w:tabs>
        <w:spacing w:line="261" w:lineRule="auto"/>
        <w:ind w:right="420"/>
        <w:jc w:val="both"/>
        <w:rPr>
          <w:rFonts w:ascii="Symbol" w:eastAsia="Symbol" w:hAnsi="Symbol" w:cs="Symbol"/>
          <w:sz w:val="28"/>
          <w:szCs w:val="28"/>
        </w:rPr>
      </w:pPr>
      <w:r>
        <w:rPr>
          <w:rFonts w:eastAsia="Times New Roman"/>
          <w:i/>
          <w:iCs/>
          <w:sz w:val="24"/>
          <w:szCs w:val="24"/>
        </w:rPr>
        <w:t>определять признаки положительного влияния занятий физич</w:t>
      </w:r>
      <w:r>
        <w:rPr>
          <w:rFonts w:eastAsia="Times New Roman"/>
          <w:i/>
          <w:iCs/>
          <w:sz w:val="24"/>
          <w:szCs w:val="24"/>
        </w:rPr>
        <w:t>е</w:t>
      </w:r>
      <w:r>
        <w:rPr>
          <w:rFonts w:eastAsia="Times New Roman"/>
          <w:i/>
          <w:iCs/>
          <w:sz w:val="24"/>
          <w:szCs w:val="24"/>
        </w:rPr>
        <w:t>ской подготовкой на укрепление здоровья, устанавливать связь между развитием физических качеств и осно</w:t>
      </w:r>
      <w:r>
        <w:rPr>
          <w:rFonts w:eastAsia="Times New Roman"/>
          <w:i/>
          <w:iCs/>
          <w:sz w:val="24"/>
          <w:szCs w:val="24"/>
        </w:rPr>
        <w:t>в</w:t>
      </w:r>
      <w:r>
        <w:rPr>
          <w:rFonts w:eastAsia="Times New Roman"/>
          <w:i/>
          <w:iCs/>
          <w:sz w:val="24"/>
          <w:szCs w:val="24"/>
        </w:rPr>
        <w:t>ных систем организма;</w:t>
      </w:r>
    </w:p>
    <w:p w:rsidR="0023649E" w:rsidRDefault="0023649E" w:rsidP="004526C4">
      <w:pPr>
        <w:tabs>
          <w:tab w:val="left" w:pos="567"/>
        </w:tabs>
        <w:spacing w:line="34" w:lineRule="exact"/>
        <w:rPr>
          <w:rFonts w:ascii="Symbol" w:eastAsia="Symbol" w:hAnsi="Symbol" w:cs="Symbol"/>
          <w:sz w:val="28"/>
          <w:szCs w:val="28"/>
        </w:rPr>
      </w:pPr>
    </w:p>
    <w:p w:rsidR="0023649E" w:rsidRDefault="0023649E" w:rsidP="004526C4">
      <w:pPr>
        <w:numPr>
          <w:ilvl w:val="1"/>
          <w:numId w:val="194"/>
        </w:numPr>
        <w:tabs>
          <w:tab w:val="left" w:pos="567"/>
          <w:tab w:val="left" w:pos="2570"/>
        </w:tabs>
        <w:spacing w:line="263" w:lineRule="auto"/>
        <w:ind w:right="420"/>
        <w:jc w:val="both"/>
        <w:rPr>
          <w:rFonts w:ascii="Symbol" w:eastAsia="Symbol" w:hAnsi="Symbol" w:cs="Symbol"/>
          <w:sz w:val="28"/>
          <w:szCs w:val="28"/>
        </w:rPr>
      </w:pPr>
      <w:r>
        <w:rPr>
          <w:rFonts w:eastAsia="Times New Roman"/>
          <w:i/>
          <w:iCs/>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w:t>
      </w:r>
      <w:r>
        <w:rPr>
          <w:rFonts w:eastAsia="Times New Roman"/>
          <w:i/>
          <w:iCs/>
          <w:sz w:val="24"/>
          <w:szCs w:val="24"/>
        </w:rPr>
        <w:t>ь</w:t>
      </w:r>
      <w:r>
        <w:rPr>
          <w:rFonts w:eastAsia="Times New Roman"/>
          <w:i/>
          <w:iCs/>
          <w:sz w:val="24"/>
          <w:szCs w:val="24"/>
        </w:rPr>
        <w:t>ной направленности, данные контроля</w:t>
      </w:r>
    </w:p>
    <w:p w:rsidR="0023649E" w:rsidRDefault="0023649E" w:rsidP="004526C4">
      <w:pPr>
        <w:tabs>
          <w:tab w:val="left" w:pos="567"/>
        </w:tabs>
        <w:spacing w:line="223" w:lineRule="exact"/>
        <w:rPr>
          <w:sz w:val="20"/>
          <w:szCs w:val="20"/>
        </w:rPr>
      </w:pPr>
    </w:p>
    <w:p w:rsidR="0023649E" w:rsidRDefault="0023649E" w:rsidP="0023649E">
      <w:pPr>
        <w:sectPr w:rsidR="0023649E">
          <w:pgSz w:w="11900" w:h="16840"/>
          <w:pgMar w:top="1167" w:right="560" w:bottom="348" w:left="1440" w:header="0" w:footer="0" w:gutter="0"/>
          <w:cols w:space="720" w:equalWidth="0">
            <w:col w:w="9900"/>
          </w:cols>
        </w:sectPr>
      </w:pPr>
    </w:p>
    <w:p w:rsidR="0023649E" w:rsidRDefault="0023649E" w:rsidP="004526C4">
      <w:pPr>
        <w:tabs>
          <w:tab w:val="left" w:pos="567"/>
        </w:tabs>
        <w:spacing w:line="285" w:lineRule="auto"/>
        <w:ind w:right="420"/>
        <w:rPr>
          <w:sz w:val="20"/>
          <w:szCs w:val="20"/>
        </w:rPr>
      </w:pPr>
      <w:r>
        <w:rPr>
          <w:rFonts w:eastAsia="Times New Roman"/>
          <w:i/>
          <w:iCs/>
          <w:sz w:val="24"/>
          <w:szCs w:val="24"/>
        </w:rPr>
        <w:lastRenderedPageBreak/>
        <w:t>динамики индивидуального физического развития и физической подготовленности;</w:t>
      </w:r>
    </w:p>
    <w:p w:rsidR="0023649E" w:rsidRDefault="0023649E" w:rsidP="004526C4">
      <w:pPr>
        <w:tabs>
          <w:tab w:val="left" w:pos="567"/>
        </w:tabs>
        <w:spacing w:line="36" w:lineRule="exact"/>
        <w:rPr>
          <w:sz w:val="20"/>
          <w:szCs w:val="20"/>
        </w:rPr>
      </w:pPr>
    </w:p>
    <w:p w:rsidR="0023649E" w:rsidRDefault="0023649E" w:rsidP="004526C4">
      <w:pPr>
        <w:numPr>
          <w:ilvl w:val="1"/>
          <w:numId w:val="195"/>
        </w:numPr>
        <w:tabs>
          <w:tab w:val="left" w:pos="567"/>
          <w:tab w:val="left" w:pos="2570"/>
        </w:tabs>
        <w:spacing w:line="262" w:lineRule="auto"/>
        <w:ind w:right="420"/>
        <w:jc w:val="both"/>
        <w:rPr>
          <w:rFonts w:ascii="Symbol" w:eastAsia="Symbol" w:hAnsi="Symbol" w:cs="Symbol"/>
          <w:sz w:val="28"/>
          <w:szCs w:val="28"/>
        </w:rPr>
      </w:pPr>
      <w:r>
        <w:rPr>
          <w:rFonts w:eastAsia="Times New Roman"/>
          <w:i/>
          <w:iCs/>
          <w:sz w:val="24"/>
          <w:szCs w:val="24"/>
        </w:rPr>
        <w:t>проводить занятия физической культурой с использованием озд</w:t>
      </w:r>
      <w:r>
        <w:rPr>
          <w:rFonts w:eastAsia="Times New Roman"/>
          <w:i/>
          <w:iCs/>
          <w:sz w:val="24"/>
          <w:szCs w:val="24"/>
        </w:rPr>
        <w:t>о</w:t>
      </w:r>
      <w:r>
        <w:rPr>
          <w:rFonts w:eastAsia="Times New Roman"/>
          <w:i/>
          <w:iCs/>
          <w:sz w:val="24"/>
          <w:szCs w:val="24"/>
        </w:rPr>
        <w:t>ровительной ходьбы и бега, лыжных прогулок и туристических походов, обеспечивать их оздоровительную направленность;</w:t>
      </w:r>
    </w:p>
    <w:p w:rsidR="0023649E" w:rsidRDefault="0023649E" w:rsidP="004526C4">
      <w:pPr>
        <w:tabs>
          <w:tab w:val="left" w:pos="567"/>
        </w:tabs>
        <w:spacing w:line="35" w:lineRule="exact"/>
        <w:rPr>
          <w:rFonts w:ascii="Symbol" w:eastAsia="Symbol" w:hAnsi="Symbol" w:cs="Symbol"/>
          <w:sz w:val="28"/>
          <w:szCs w:val="28"/>
        </w:rPr>
      </w:pPr>
    </w:p>
    <w:p w:rsidR="0023649E" w:rsidRDefault="0023649E" w:rsidP="004526C4">
      <w:pPr>
        <w:numPr>
          <w:ilvl w:val="1"/>
          <w:numId w:val="195"/>
        </w:numPr>
        <w:tabs>
          <w:tab w:val="left" w:pos="567"/>
          <w:tab w:val="left" w:pos="2570"/>
        </w:tabs>
        <w:spacing w:line="252" w:lineRule="auto"/>
        <w:ind w:right="420"/>
        <w:rPr>
          <w:rFonts w:ascii="Symbol" w:eastAsia="Symbol" w:hAnsi="Symbol" w:cs="Symbol"/>
          <w:sz w:val="28"/>
          <w:szCs w:val="28"/>
        </w:rPr>
      </w:pPr>
      <w:r>
        <w:rPr>
          <w:rFonts w:eastAsia="Times New Roman"/>
          <w:i/>
          <w:iCs/>
          <w:sz w:val="24"/>
          <w:szCs w:val="24"/>
        </w:rPr>
        <w:t>проводить восстановительные мероприятия с использованием банных процедур и сеансов оздоровительного массажа;</w:t>
      </w:r>
    </w:p>
    <w:p w:rsidR="0023649E" w:rsidRDefault="0023649E" w:rsidP="004526C4">
      <w:pPr>
        <w:tabs>
          <w:tab w:val="left" w:pos="567"/>
        </w:tabs>
        <w:spacing w:line="14" w:lineRule="exact"/>
        <w:rPr>
          <w:rFonts w:ascii="Symbol" w:eastAsia="Symbol" w:hAnsi="Symbol" w:cs="Symbol"/>
          <w:sz w:val="28"/>
          <w:szCs w:val="28"/>
        </w:rPr>
      </w:pPr>
    </w:p>
    <w:p w:rsidR="0023649E" w:rsidRDefault="0023649E" w:rsidP="004526C4">
      <w:pPr>
        <w:numPr>
          <w:ilvl w:val="1"/>
          <w:numId w:val="195"/>
        </w:numPr>
        <w:tabs>
          <w:tab w:val="left" w:pos="567"/>
          <w:tab w:val="left" w:pos="2560"/>
        </w:tabs>
        <w:rPr>
          <w:rFonts w:ascii="Symbol" w:eastAsia="Symbol" w:hAnsi="Symbol" w:cs="Symbol"/>
          <w:sz w:val="28"/>
          <w:szCs w:val="28"/>
        </w:rPr>
      </w:pPr>
      <w:r>
        <w:rPr>
          <w:rFonts w:eastAsia="Times New Roman"/>
          <w:i/>
          <w:iCs/>
          <w:sz w:val="24"/>
          <w:szCs w:val="24"/>
        </w:rPr>
        <w:t>выполнять комплексы упражнений лечебной физической культуры</w:t>
      </w:r>
    </w:p>
    <w:p w:rsidR="0023649E" w:rsidRDefault="0023649E" w:rsidP="004526C4">
      <w:pPr>
        <w:numPr>
          <w:ilvl w:val="0"/>
          <w:numId w:val="195"/>
        </w:numPr>
        <w:tabs>
          <w:tab w:val="left" w:pos="567"/>
          <w:tab w:val="left" w:pos="1640"/>
        </w:tabs>
        <w:rPr>
          <w:rFonts w:eastAsia="Times New Roman"/>
          <w:i/>
          <w:iCs/>
          <w:sz w:val="24"/>
          <w:szCs w:val="24"/>
        </w:rPr>
      </w:pPr>
      <w:r>
        <w:rPr>
          <w:rFonts w:eastAsia="Times New Roman"/>
          <w:i/>
          <w:iCs/>
          <w:sz w:val="24"/>
          <w:szCs w:val="24"/>
        </w:rPr>
        <w:t>учетом имеющихся индивидуальных отклонений в показателях здоровья;</w:t>
      </w:r>
    </w:p>
    <w:p w:rsidR="0023649E" w:rsidRDefault="0023649E" w:rsidP="004526C4">
      <w:pPr>
        <w:tabs>
          <w:tab w:val="left" w:pos="567"/>
        </w:tabs>
        <w:spacing w:line="98" w:lineRule="exact"/>
        <w:rPr>
          <w:rFonts w:eastAsia="Times New Roman"/>
          <w:i/>
          <w:iCs/>
          <w:sz w:val="24"/>
          <w:szCs w:val="24"/>
        </w:rPr>
      </w:pPr>
    </w:p>
    <w:p w:rsidR="0023649E" w:rsidRDefault="0023649E" w:rsidP="004526C4">
      <w:pPr>
        <w:numPr>
          <w:ilvl w:val="1"/>
          <w:numId w:val="195"/>
        </w:numPr>
        <w:tabs>
          <w:tab w:val="left" w:pos="567"/>
          <w:tab w:val="left" w:pos="2570"/>
        </w:tabs>
        <w:spacing w:line="252" w:lineRule="auto"/>
        <w:ind w:right="420"/>
        <w:rPr>
          <w:rFonts w:ascii="Symbol" w:eastAsia="Symbol" w:hAnsi="Symbol" w:cs="Symbol"/>
          <w:sz w:val="28"/>
          <w:szCs w:val="28"/>
        </w:rPr>
      </w:pPr>
      <w:r>
        <w:rPr>
          <w:rFonts w:eastAsia="Times New Roman"/>
          <w:i/>
          <w:iCs/>
          <w:sz w:val="24"/>
          <w:szCs w:val="24"/>
        </w:rPr>
        <w:t>преодолевать естественные и искусственные препятствия с помощью разнообра</w:t>
      </w:r>
      <w:r>
        <w:rPr>
          <w:rFonts w:eastAsia="Times New Roman"/>
          <w:i/>
          <w:iCs/>
          <w:sz w:val="24"/>
          <w:szCs w:val="24"/>
        </w:rPr>
        <w:t>з</w:t>
      </w:r>
      <w:r>
        <w:rPr>
          <w:rFonts w:eastAsia="Times New Roman"/>
          <w:i/>
          <w:iCs/>
          <w:sz w:val="24"/>
          <w:szCs w:val="24"/>
        </w:rPr>
        <w:t>ных способов лазания, прыжков и бега;</w:t>
      </w:r>
    </w:p>
    <w:p w:rsidR="0023649E" w:rsidRDefault="0023649E" w:rsidP="004526C4">
      <w:pPr>
        <w:tabs>
          <w:tab w:val="left" w:pos="567"/>
        </w:tabs>
        <w:spacing w:line="14" w:lineRule="exact"/>
        <w:rPr>
          <w:rFonts w:ascii="Symbol" w:eastAsia="Symbol" w:hAnsi="Symbol" w:cs="Symbol"/>
          <w:sz w:val="28"/>
          <w:szCs w:val="28"/>
        </w:rPr>
      </w:pPr>
    </w:p>
    <w:p w:rsidR="0023649E" w:rsidRDefault="0023649E" w:rsidP="004526C4">
      <w:pPr>
        <w:numPr>
          <w:ilvl w:val="1"/>
          <w:numId w:val="195"/>
        </w:numPr>
        <w:tabs>
          <w:tab w:val="left" w:pos="567"/>
          <w:tab w:val="left" w:pos="2560"/>
        </w:tabs>
        <w:rPr>
          <w:rFonts w:ascii="Symbol" w:eastAsia="Symbol" w:hAnsi="Symbol" w:cs="Symbol"/>
          <w:sz w:val="28"/>
          <w:szCs w:val="28"/>
        </w:rPr>
      </w:pPr>
      <w:r>
        <w:rPr>
          <w:rFonts w:eastAsia="Times New Roman"/>
          <w:i/>
          <w:iCs/>
          <w:sz w:val="24"/>
          <w:szCs w:val="24"/>
        </w:rPr>
        <w:t>осуществлять  судейство  по  одному  из  осваиваемых  видов</w:t>
      </w:r>
    </w:p>
    <w:p w:rsidR="0023649E" w:rsidRDefault="0023649E" w:rsidP="004526C4">
      <w:pPr>
        <w:tabs>
          <w:tab w:val="left" w:pos="567"/>
        </w:tabs>
        <w:spacing w:line="5" w:lineRule="exact"/>
        <w:rPr>
          <w:rFonts w:ascii="Symbol" w:eastAsia="Symbol" w:hAnsi="Symbol" w:cs="Symbol"/>
          <w:sz w:val="28"/>
          <w:szCs w:val="28"/>
        </w:rPr>
      </w:pPr>
    </w:p>
    <w:p w:rsidR="0023649E" w:rsidRDefault="0023649E" w:rsidP="004526C4">
      <w:pPr>
        <w:tabs>
          <w:tab w:val="left" w:pos="567"/>
        </w:tabs>
        <w:rPr>
          <w:rFonts w:ascii="Symbol" w:eastAsia="Symbol" w:hAnsi="Symbol" w:cs="Symbol"/>
          <w:sz w:val="28"/>
          <w:szCs w:val="28"/>
        </w:rPr>
      </w:pPr>
      <w:r>
        <w:rPr>
          <w:rFonts w:eastAsia="Times New Roman"/>
          <w:i/>
          <w:iCs/>
          <w:sz w:val="24"/>
          <w:szCs w:val="24"/>
        </w:rPr>
        <w:t>спорта;</w:t>
      </w:r>
    </w:p>
    <w:p w:rsidR="0023649E" w:rsidRDefault="0023649E" w:rsidP="004526C4">
      <w:pPr>
        <w:tabs>
          <w:tab w:val="left" w:pos="567"/>
        </w:tabs>
        <w:spacing w:line="98" w:lineRule="exact"/>
        <w:rPr>
          <w:rFonts w:ascii="Symbol" w:eastAsia="Symbol" w:hAnsi="Symbol" w:cs="Symbol"/>
          <w:sz w:val="28"/>
          <w:szCs w:val="28"/>
        </w:rPr>
      </w:pPr>
    </w:p>
    <w:p w:rsidR="0023649E" w:rsidRDefault="0023649E" w:rsidP="004526C4">
      <w:pPr>
        <w:numPr>
          <w:ilvl w:val="1"/>
          <w:numId w:val="195"/>
        </w:numPr>
        <w:tabs>
          <w:tab w:val="left" w:pos="567"/>
          <w:tab w:val="left" w:pos="2570"/>
        </w:tabs>
        <w:spacing w:line="252" w:lineRule="auto"/>
        <w:ind w:right="420"/>
        <w:rPr>
          <w:rFonts w:ascii="Symbol" w:eastAsia="Symbol" w:hAnsi="Symbol" w:cs="Symbol"/>
          <w:sz w:val="28"/>
          <w:szCs w:val="28"/>
        </w:rPr>
      </w:pPr>
      <w:r>
        <w:rPr>
          <w:rFonts w:eastAsia="Times New Roman"/>
          <w:i/>
          <w:iCs/>
          <w:sz w:val="24"/>
          <w:szCs w:val="24"/>
        </w:rPr>
        <w:t>выполнять тестовые нормативы Всероссийского физкультурно-спортивного ко</w:t>
      </w:r>
      <w:r>
        <w:rPr>
          <w:rFonts w:eastAsia="Times New Roman"/>
          <w:i/>
          <w:iCs/>
          <w:sz w:val="24"/>
          <w:szCs w:val="24"/>
        </w:rPr>
        <w:t>м</w:t>
      </w:r>
      <w:r>
        <w:rPr>
          <w:rFonts w:eastAsia="Times New Roman"/>
          <w:i/>
          <w:iCs/>
          <w:sz w:val="24"/>
          <w:szCs w:val="24"/>
        </w:rPr>
        <w:t>плекса «Готов к труду и обороне»;</w:t>
      </w:r>
    </w:p>
    <w:p w:rsidR="0023649E" w:rsidRDefault="0023649E" w:rsidP="004526C4">
      <w:pPr>
        <w:tabs>
          <w:tab w:val="left" w:pos="567"/>
        </w:tabs>
        <w:spacing w:line="14" w:lineRule="exact"/>
        <w:rPr>
          <w:rFonts w:ascii="Symbol" w:eastAsia="Symbol" w:hAnsi="Symbol" w:cs="Symbol"/>
          <w:sz w:val="28"/>
          <w:szCs w:val="28"/>
        </w:rPr>
      </w:pPr>
    </w:p>
    <w:p w:rsidR="0023649E" w:rsidRDefault="0023649E" w:rsidP="004526C4">
      <w:pPr>
        <w:numPr>
          <w:ilvl w:val="1"/>
          <w:numId w:val="195"/>
        </w:numPr>
        <w:tabs>
          <w:tab w:val="left" w:pos="567"/>
          <w:tab w:val="left" w:pos="2560"/>
        </w:tabs>
        <w:rPr>
          <w:rFonts w:ascii="Symbol" w:eastAsia="Symbol" w:hAnsi="Symbol" w:cs="Symbol"/>
          <w:sz w:val="28"/>
          <w:szCs w:val="28"/>
        </w:rPr>
      </w:pPr>
      <w:r>
        <w:rPr>
          <w:rFonts w:eastAsia="Times New Roman"/>
          <w:i/>
          <w:iCs/>
          <w:sz w:val="24"/>
          <w:szCs w:val="24"/>
        </w:rPr>
        <w:t>выполнять технико-тактические действия национальных видов</w:t>
      </w:r>
    </w:p>
    <w:p w:rsidR="0023649E" w:rsidRDefault="0023649E" w:rsidP="004526C4">
      <w:pPr>
        <w:tabs>
          <w:tab w:val="left" w:pos="567"/>
        </w:tabs>
        <w:rPr>
          <w:rFonts w:ascii="Symbol" w:eastAsia="Symbol" w:hAnsi="Symbol" w:cs="Symbol"/>
          <w:sz w:val="28"/>
          <w:szCs w:val="28"/>
        </w:rPr>
      </w:pPr>
      <w:r>
        <w:rPr>
          <w:rFonts w:eastAsia="Times New Roman"/>
          <w:i/>
          <w:iCs/>
          <w:sz w:val="24"/>
          <w:szCs w:val="24"/>
        </w:rPr>
        <w:t>спорта;</w:t>
      </w:r>
    </w:p>
    <w:p w:rsidR="0023649E" w:rsidRDefault="0023649E" w:rsidP="004526C4">
      <w:pPr>
        <w:tabs>
          <w:tab w:val="left" w:pos="567"/>
        </w:tabs>
        <w:spacing w:line="71" w:lineRule="exact"/>
        <w:rPr>
          <w:rFonts w:ascii="Symbol" w:eastAsia="Symbol" w:hAnsi="Symbol" w:cs="Symbol"/>
          <w:sz w:val="28"/>
          <w:szCs w:val="28"/>
        </w:rPr>
      </w:pPr>
    </w:p>
    <w:p w:rsidR="0023649E" w:rsidRDefault="0023649E" w:rsidP="004526C4">
      <w:pPr>
        <w:numPr>
          <w:ilvl w:val="1"/>
          <w:numId w:val="195"/>
        </w:numPr>
        <w:tabs>
          <w:tab w:val="left" w:pos="567"/>
          <w:tab w:val="left" w:pos="2560"/>
        </w:tabs>
        <w:rPr>
          <w:rFonts w:ascii="Symbol" w:eastAsia="Symbol" w:hAnsi="Symbol" w:cs="Symbol"/>
          <w:sz w:val="28"/>
          <w:szCs w:val="28"/>
        </w:rPr>
      </w:pPr>
      <w:r>
        <w:rPr>
          <w:rFonts w:eastAsia="Times New Roman"/>
          <w:i/>
          <w:iCs/>
          <w:sz w:val="24"/>
          <w:szCs w:val="24"/>
        </w:rPr>
        <w:t>проплывать учебную дистанцию вольным стилем.</w:t>
      </w:r>
    </w:p>
    <w:p w:rsidR="0023649E" w:rsidRDefault="0023649E" w:rsidP="0023649E">
      <w:pPr>
        <w:spacing w:line="200" w:lineRule="exact"/>
        <w:rPr>
          <w:sz w:val="20"/>
          <w:szCs w:val="20"/>
        </w:rPr>
      </w:pPr>
    </w:p>
    <w:p w:rsidR="0023649E" w:rsidRDefault="0023649E" w:rsidP="0023649E">
      <w:pPr>
        <w:spacing w:line="319" w:lineRule="exact"/>
        <w:rPr>
          <w:sz w:val="20"/>
          <w:szCs w:val="20"/>
        </w:rPr>
      </w:pPr>
    </w:p>
    <w:p w:rsidR="0023649E" w:rsidRDefault="0023649E" w:rsidP="0023649E">
      <w:pPr>
        <w:rPr>
          <w:sz w:val="20"/>
          <w:szCs w:val="20"/>
        </w:rPr>
      </w:pPr>
      <w:r>
        <w:rPr>
          <w:rFonts w:eastAsia="Times New Roman"/>
          <w:b/>
          <w:bCs/>
          <w:sz w:val="24"/>
          <w:szCs w:val="24"/>
        </w:rPr>
        <w:t>Основы безопасности жизнедеятельности</w:t>
      </w:r>
    </w:p>
    <w:p w:rsidR="0023649E" w:rsidRDefault="0023649E" w:rsidP="0023649E">
      <w:pPr>
        <w:spacing w:line="46" w:lineRule="exact"/>
        <w:rPr>
          <w:sz w:val="20"/>
          <w:szCs w:val="20"/>
        </w:rPr>
      </w:pPr>
    </w:p>
    <w:p w:rsidR="0023649E" w:rsidRDefault="0023649E" w:rsidP="0023649E">
      <w:pPr>
        <w:rPr>
          <w:sz w:val="20"/>
          <w:szCs w:val="20"/>
        </w:rPr>
      </w:pPr>
      <w:r>
        <w:rPr>
          <w:rFonts w:eastAsia="Times New Roman"/>
          <w:b/>
          <w:bCs/>
          <w:sz w:val="24"/>
          <w:szCs w:val="24"/>
        </w:rPr>
        <w:t>Выпускник научится:</w:t>
      </w:r>
    </w:p>
    <w:p w:rsidR="0023649E" w:rsidRDefault="0023649E" w:rsidP="0023649E">
      <w:pPr>
        <w:spacing w:line="55" w:lineRule="exact"/>
        <w:rPr>
          <w:sz w:val="20"/>
          <w:szCs w:val="20"/>
        </w:rPr>
      </w:pPr>
    </w:p>
    <w:p w:rsidR="0023649E" w:rsidRDefault="0023649E" w:rsidP="004526C4">
      <w:pPr>
        <w:numPr>
          <w:ilvl w:val="0"/>
          <w:numId w:val="196"/>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классифицировать и характеризовать условия экологической бе</w:t>
      </w:r>
      <w:r>
        <w:rPr>
          <w:rFonts w:eastAsia="Times New Roman"/>
          <w:sz w:val="24"/>
          <w:szCs w:val="24"/>
        </w:rPr>
        <w:t>з</w:t>
      </w:r>
      <w:r>
        <w:rPr>
          <w:rFonts w:eastAsia="Times New Roman"/>
          <w:sz w:val="24"/>
          <w:szCs w:val="24"/>
        </w:rPr>
        <w:t>опасности;</w:t>
      </w:r>
    </w:p>
    <w:p w:rsidR="0023649E" w:rsidRDefault="0023649E" w:rsidP="004526C4">
      <w:pPr>
        <w:tabs>
          <w:tab w:val="left" w:pos="567"/>
        </w:tabs>
        <w:spacing w:line="2" w:lineRule="exact"/>
        <w:rPr>
          <w:rFonts w:ascii="Symbol" w:eastAsia="Symbol" w:hAnsi="Symbol" w:cs="Symbol"/>
          <w:sz w:val="24"/>
          <w:szCs w:val="24"/>
        </w:rPr>
      </w:pPr>
    </w:p>
    <w:p w:rsidR="0023649E" w:rsidRDefault="0023649E" w:rsidP="004526C4">
      <w:pPr>
        <w:numPr>
          <w:ilvl w:val="0"/>
          <w:numId w:val="196"/>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использовать знания о предельно допустимых концентрациях вредных веществ в а</w:t>
      </w:r>
      <w:r>
        <w:rPr>
          <w:rFonts w:eastAsia="Times New Roman"/>
          <w:sz w:val="24"/>
          <w:szCs w:val="24"/>
        </w:rPr>
        <w:t>т</w:t>
      </w:r>
      <w:r>
        <w:rPr>
          <w:rFonts w:eastAsia="Times New Roman"/>
          <w:sz w:val="24"/>
          <w:szCs w:val="24"/>
        </w:rPr>
        <w:t>мосфере, воде и почве;</w:t>
      </w:r>
    </w:p>
    <w:p w:rsidR="0023649E" w:rsidRDefault="0023649E" w:rsidP="004526C4">
      <w:pPr>
        <w:tabs>
          <w:tab w:val="left" w:pos="567"/>
        </w:tabs>
        <w:spacing w:line="2" w:lineRule="exact"/>
        <w:rPr>
          <w:rFonts w:ascii="Symbol" w:eastAsia="Symbol" w:hAnsi="Symbol" w:cs="Symbol"/>
          <w:sz w:val="24"/>
          <w:szCs w:val="24"/>
        </w:rPr>
      </w:pPr>
    </w:p>
    <w:p w:rsidR="0023649E" w:rsidRDefault="0023649E" w:rsidP="004526C4">
      <w:pPr>
        <w:numPr>
          <w:ilvl w:val="0"/>
          <w:numId w:val="196"/>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23649E" w:rsidRDefault="0023649E" w:rsidP="004526C4">
      <w:pPr>
        <w:tabs>
          <w:tab w:val="left" w:pos="567"/>
        </w:tabs>
        <w:spacing w:line="2" w:lineRule="exact"/>
        <w:rPr>
          <w:rFonts w:ascii="Symbol" w:eastAsia="Symbol" w:hAnsi="Symbol" w:cs="Symbol"/>
          <w:sz w:val="24"/>
          <w:szCs w:val="24"/>
        </w:rPr>
      </w:pPr>
    </w:p>
    <w:p w:rsidR="0023649E" w:rsidRDefault="0023649E" w:rsidP="004526C4">
      <w:pPr>
        <w:numPr>
          <w:ilvl w:val="0"/>
          <w:numId w:val="196"/>
        </w:numPr>
        <w:tabs>
          <w:tab w:val="left" w:pos="567"/>
          <w:tab w:val="left" w:pos="2560"/>
        </w:tabs>
        <w:spacing w:line="275" w:lineRule="auto"/>
        <w:ind w:right="420"/>
        <w:jc w:val="both"/>
        <w:rPr>
          <w:rFonts w:ascii="Symbol" w:eastAsia="Symbol" w:hAnsi="Symbol" w:cs="Symbol"/>
          <w:sz w:val="24"/>
          <w:szCs w:val="24"/>
        </w:rPr>
      </w:pPr>
      <w:r>
        <w:rPr>
          <w:rFonts w:eastAsia="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w:t>
      </w:r>
      <w:r>
        <w:rPr>
          <w:rFonts w:eastAsia="Times New Roman"/>
          <w:sz w:val="24"/>
          <w:szCs w:val="24"/>
        </w:rPr>
        <w:t>и</w:t>
      </w:r>
      <w:r>
        <w:rPr>
          <w:rFonts w:eastAsia="Times New Roman"/>
          <w:sz w:val="24"/>
          <w:szCs w:val="24"/>
        </w:rPr>
        <w:t>тания;</w:t>
      </w:r>
    </w:p>
    <w:p w:rsidR="0023649E" w:rsidRDefault="0023649E" w:rsidP="004526C4">
      <w:pPr>
        <w:numPr>
          <w:ilvl w:val="0"/>
          <w:numId w:val="196"/>
        </w:numPr>
        <w:tabs>
          <w:tab w:val="left" w:pos="567"/>
          <w:tab w:val="left" w:pos="2560"/>
        </w:tabs>
        <w:spacing w:line="272" w:lineRule="auto"/>
        <w:ind w:right="420"/>
        <w:rPr>
          <w:rFonts w:ascii="Symbol" w:eastAsia="Symbol" w:hAnsi="Symbol" w:cs="Symbol"/>
          <w:sz w:val="24"/>
          <w:szCs w:val="24"/>
        </w:rPr>
      </w:pPr>
      <w:r>
        <w:rPr>
          <w:rFonts w:eastAsia="Times New Roman"/>
          <w:sz w:val="24"/>
          <w:szCs w:val="24"/>
        </w:rPr>
        <w:t>безопасно, использовать бытовые приборы контроля качества окружающей среды и продуктов питания;</w:t>
      </w:r>
    </w:p>
    <w:p w:rsidR="0023649E" w:rsidRDefault="0023649E" w:rsidP="004526C4">
      <w:pPr>
        <w:tabs>
          <w:tab w:val="left" w:pos="567"/>
        </w:tabs>
        <w:spacing w:line="2" w:lineRule="exact"/>
        <w:rPr>
          <w:rFonts w:ascii="Symbol" w:eastAsia="Symbol" w:hAnsi="Symbol" w:cs="Symbol"/>
          <w:sz w:val="24"/>
          <w:szCs w:val="24"/>
        </w:rPr>
      </w:pPr>
    </w:p>
    <w:p w:rsidR="0023649E" w:rsidRDefault="0023649E" w:rsidP="004526C4">
      <w:pPr>
        <w:numPr>
          <w:ilvl w:val="0"/>
          <w:numId w:val="196"/>
        </w:numPr>
        <w:tabs>
          <w:tab w:val="left" w:pos="567"/>
          <w:tab w:val="left" w:pos="2560"/>
        </w:tabs>
        <w:rPr>
          <w:rFonts w:ascii="Symbol" w:eastAsia="Symbol" w:hAnsi="Symbol" w:cs="Symbol"/>
          <w:sz w:val="24"/>
          <w:szCs w:val="24"/>
        </w:rPr>
      </w:pPr>
      <w:r>
        <w:rPr>
          <w:rFonts w:eastAsia="Times New Roman"/>
          <w:sz w:val="24"/>
          <w:szCs w:val="24"/>
        </w:rPr>
        <w:t>безопасно использовать бытовые приборы;</w:t>
      </w:r>
    </w:p>
    <w:p w:rsidR="0023649E" w:rsidRDefault="0023649E" w:rsidP="004526C4">
      <w:pPr>
        <w:tabs>
          <w:tab w:val="left" w:pos="567"/>
        </w:tabs>
        <w:spacing w:line="41" w:lineRule="exact"/>
        <w:rPr>
          <w:rFonts w:ascii="Symbol" w:eastAsia="Symbol" w:hAnsi="Symbol" w:cs="Symbol"/>
          <w:sz w:val="24"/>
          <w:szCs w:val="24"/>
        </w:rPr>
      </w:pPr>
    </w:p>
    <w:p w:rsidR="0023649E" w:rsidRDefault="0023649E" w:rsidP="004526C4">
      <w:pPr>
        <w:numPr>
          <w:ilvl w:val="0"/>
          <w:numId w:val="196"/>
        </w:numPr>
        <w:tabs>
          <w:tab w:val="left" w:pos="567"/>
          <w:tab w:val="left" w:pos="2560"/>
        </w:tabs>
        <w:rPr>
          <w:rFonts w:ascii="Symbol" w:eastAsia="Symbol" w:hAnsi="Symbol" w:cs="Symbol"/>
          <w:sz w:val="24"/>
          <w:szCs w:val="24"/>
        </w:rPr>
      </w:pPr>
      <w:r>
        <w:rPr>
          <w:rFonts w:eastAsia="Times New Roman"/>
          <w:sz w:val="24"/>
          <w:szCs w:val="24"/>
        </w:rPr>
        <w:t>безопасно использовать средства бытовой химии;</w:t>
      </w:r>
    </w:p>
    <w:p w:rsidR="0023649E" w:rsidRDefault="0023649E" w:rsidP="004526C4">
      <w:pPr>
        <w:tabs>
          <w:tab w:val="left" w:pos="567"/>
        </w:tabs>
        <w:spacing w:line="41" w:lineRule="exact"/>
        <w:rPr>
          <w:rFonts w:ascii="Symbol" w:eastAsia="Symbol" w:hAnsi="Symbol" w:cs="Symbol"/>
          <w:sz w:val="24"/>
          <w:szCs w:val="24"/>
        </w:rPr>
      </w:pPr>
    </w:p>
    <w:p w:rsidR="0023649E" w:rsidRDefault="0023649E" w:rsidP="004526C4">
      <w:pPr>
        <w:numPr>
          <w:ilvl w:val="0"/>
          <w:numId w:val="196"/>
        </w:numPr>
        <w:tabs>
          <w:tab w:val="left" w:pos="567"/>
          <w:tab w:val="left" w:pos="2560"/>
        </w:tabs>
        <w:rPr>
          <w:rFonts w:ascii="Symbol" w:eastAsia="Symbol" w:hAnsi="Symbol" w:cs="Symbol"/>
          <w:sz w:val="24"/>
          <w:szCs w:val="24"/>
        </w:rPr>
      </w:pPr>
      <w:r>
        <w:rPr>
          <w:rFonts w:eastAsia="Times New Roman"/>
          <w:sz w:val="24"/>
          <w:szCs w:val="24"/>
        </w:rPr>
        <w:t>безопасно использовать средства коммуникации;</w:t>
      </w:r>
    </w:p>
    <w:p w:rsidR="0023649E" w:rsidRDefault="0023649E" w:rsidP="004526C4">
      <w:pPr>
        <w:tabs>
          <w:tab w:val="left" w:pos="567"/>
        </w:tabs>
        <w:spacing w:line="41" w:lineRule="exact"/>
        <w:rPr>
          <w:rFonts w:ascii="Symbol" w:eastAsia="Symbol" w:hAnsi="Symbol" w:cs="Symbol"/>
          <w:sz w:val="24"/>
          <w:szCs w:val="24"/>
        </w:rPr>
      </w:pPr>
    </w:p>
    <w:p w:rsidR="0023649E" w:rsidRDefault="0023649E" w:rsidP="004526C4">
      <w:pPr>
        <w:numPr>
          <w:ilvl w:val="0"/>
          <w:numId w:val="196"/>
        </w:numPr>
        <w:tabs>
          <w:tab w:val="left" w:pos="567"/>
          <w:tab w:val="left" w:pos="2560"/>
        </w:tabs>
        <w:spacing w:line="272" w:lineRule="auto"/>
        <w:ind w:right="420"/>
        <w:rPr>
          <w:rFonts w:ascii="Symbol" w:eastAsia="Symbol" w:hAnsi="Symbol" w:cs="Symbol"/>
          <w:sz w:val="24"/>
          <w:szCs w:val="24"/>
        </w:rPr>
      </w:pPr>
      <w:r>
        <w:rPr>
          <w:rFonts w:eastAsia="Times New Roman"/>
          <w:sz w:val="24"/>
          <w:szCs w:val="24"/>
        </w:rPr>
        <w:t>классифицировать и характеризовать опасные ситуации кримин</w:t>
      </w:r>
      <w:r>
        <w:rPr>
          <w:rFonts w:eastAsia="Times New Roman"/>
          <w:sz w:val="24"/>
          <w:szCs w:val="24"/>
        </w:rPr>
        <w:t>о</w:t>
      </w:r>
      <w:r>
        <w:rPr>
          <w:rFonts w:eastAsia="Times New Roman"/>
          <w:sz w:val="24"/>
          <w:szCs w:val="24"/>
        </w:rPr>
        <w:t>генного характера;</w:t>
      </w:r>
    </w:p>
    <w:p w:rsidR="0023649E" w:rsidRDefault="0023649E" w:rsidP="004526C4">
      <w:pPr>
        <w:tabs>
          <w:tab w:val="left" w:pos="567"/>
        </w:tabs>
        <w:spacing w:line="2" w:lineRule="exact"/>
        <w:rPr>
          <w:rFonts w:ascii="Symbol" w:eastAsia="Symbol" w:hAnsi="Symbol" w:cs="Symbol"/>
          <w:sz w:val="24"/>
          <w:szCs w:val="24"/>
        </w:rPr>
      </w:pPr>
    </w:p>
    <w:p w:rsidR="0023649E" w:rsidRDefault="0023649E" w:rsidP="004526C4">
      <w:pPr>
        <w:numPr>
          <w:ilvl w:val="0"/>
          <w:numId w:val="196"/>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предвидеть причины возникновения возможных опасных ситуаций криминогенного характера;</w:t>
      </w:r>
    </w:p>
    <w:p w:rsidR="0023649E" w:rsidRDefault="0023649E" w:rsidP="004526C4">
      <w:pPr>
        <w:tabs>
          <w:tab w:val="left" w:pos="567"/>
        </w:tabs>
        <w:spacing w:line="2" w:lineRule="exact"/>
        <w:rPr>
          <w:rFonts w:ascii="Symbol" w:eastAsia="Symbol" w:hAnsi="Symbol" w:cs="Symbol"/>
          <w:sz w:val="24"/>
          <w:szCs w:val="24"/>
        </w:rPr>
      </w:pPr>
    </w:p>
    <w:p w:rsidR="0023649E" w:rsidRDefault="0023649E" w:rsidP="004526C4">
      <w:pPr>
        <w:numPr>
          <w:ilvl w:val="0"/>
          <w:numId w:val="196"/>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 xml:space="preserve">безопасно вести и применять способы самозащиты в </w:t>
      </w:r>
      <w:proofErr w:type="gramStart"/>
      <w:r>
        <w:rPr>
          <w:rFonts w:eastAsia="Times New Roman"/>
          <w:sz w:val="24"/>
          <w:szCs w:val="24"/>
        </w:rPr>
        <w:t>криминогенной ситуации</w:t>
      </w:r>
      <w:proofErr w:type="gramEnd"/>
      <w:r>
        <w:rPr>
          <w:rFonts w:eastAsia="Times New Roman"/>
          <w:sz w:val="24"/>
          <w:szCs w:val="24"/>
        </w:rPr>
        <w:t xml:space="preserve"> на улице;</w:t>
      </w:r>
    </w:p>
    <w:p w:rsidR="0023649E" w:rsidRDefault="0023649E" w:rsidP="004526C4">
      <w:pPr>
        <w:tabs>
          <w:tab w:val="left" w:pos="567"/>
        </w:tabs>
        <w:spacing w:line="2" w:lineRule="exact"/>
        <w:rPr>
          <w:rFonts w:ascii="Symbol" w:eastAsia="Symbol" w:hAnsi="Symbol" w:cs="Symbol"/>
          <w:sz w:val="24"/>
          <w:szCs w:val="24"/>
        </w:rPr>
      </w:pPr>
    </w:p>
    <w:p w:rsidR="0023649E" w:rsidRDefault="0023649E" w:rsidP="004526C4">
      <w:pPr>
        <w:numPr>
          <w:ilvl w:val="0"/>
          <w:numId w:val="196"/>
        </w:numPr>
        <w:tabs>
          <w:tab w:val="left" w:pos="567"/>
          <w:tab w:val="left" w:pos="2560"/>
        </w:tabs>
        <w:spacing w:line="266" w:lineRule="auto"/>
        <w:ind w:right="420"/>
        <w:rPr>
          <w:rFonts w:ascii="Symbol" w:eastAsia="Symbol" w:hAnsi="Symbol" w:cs="Symbol"/>
          <w:sz w:val="24"/>
          <w:szCs w:val="24"/>
        </w:rPr>
      </w:pPr>
      <w:r>
        <w:rPr>
          <w:rFonts w:eastAsia="Times New Roman"/>
          <w:sz w:val="24"/>
          <w:szCs w:val="24"/>
        </w:rPr>
        <w:t xml:space="preserve">безопасно вести и применять способы самозащиты в </w:t>
      </w:r>
      <w:proofErr w:type="gramStart"/>
      <w:r>
        <w:rPr>
          <w:rFonts w:eastAsia="Times New Roman"/>
          <w:sz w:val="24"/>
          <w:szCs w:val="24"/>
        </w:rPr>
        <w:t>криминогенной ситуации</w:t>
      </w:r>
      <w:proofErr w:type="gramEnd"/>
      <w:r>
        <w:rPr>
          <w:rFonts w:eastAsia="Times New Roman"/>
          <w:sz w:val="24"/>
          <w:szCs w:val="24"/>
        </w:rPr>
        <w:t xml:space="preserve"> в подъезде;</w:t>
      </w:r>
    </w:p>
    <w:p w:rsidR="0023649E" w:rsidRDefault="0023649E" w:rsidP="004526C4">
      <w:pPr>
        <w:tabs>
          <w:tab w:val="left" w:pos="567"/>
        </w:tabs>
        <w:spacing w:line="2" w:lineRule="exact"/>
        <w:rPr>
          <w:sz w:val="20"/>
          <w:szCs w:val="20"/>
        </w:rPr>
      </w:pPr>
    </w:p>
    <w:p w:rsidR="0023649E" w:rsidRDefault="0023649E" w:rsidP="004526C4">
      <w:pPr>
        <w:tabs>
          <w:tab w:val="left" w:pos="567"/>
        </w:tabs>
        <w:sectPr w:rsidR="0023649E">
          <w:pgSz w:w="11900" w:h="16840"/>
          <w:pgMar w:top="1105" w:right="560" w:bottom="333" w:left="1440" w:header="0" w:footer="0" w:gutter="0"/>
          <w:cols w:space="720" w:equalWidth="0">
            <w:col w:w="9900"/>
          </w:cols>
        </w:sectPr>
      </w:pPr>
    </w:p>
    <w:p w:rsidR="0023649E" w:rsidRDefault="0023649E" w:rsidP="004526C4">
      <w:pPr>
        <w:numPr>
          <w:ilvl w:val="0"/>
          <w:numId w:val="197"/>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lastRenderedPageBreak/>
        <w:t xml:space="preserve">безопасно вести и применять способы самозащиты в </w:t>
      </w:r>
      <w:proofErr w:type="gramStart"/>
      <w:r>
        <w:rPr>
          <w:rFonts w:eastAsia="Times New Roman"/>
          <w:sz w:val="24"/>
          <w:szCs w:val="24"/>
        </w:rPr>
        <w:t>криминогенной ситуации</w:t>
      </w:r>
      <w:proofErr w:type="gramEnd"/>
      <w:r>
        <w:rPr>
          <w:rFonts w:eastAsia="Times New Roman"/>
          <w:sz w:val="24"/>
          <w:szCs w:val="24"/>
        </w:rPr>
        <w:t xml:space="preserve"> в ли</w:t>
      </w:r>
      <w:r>
        <w:rPr>
          <w:rFonts w:eastAsia="Times New Roman"/>
          <w:sz w:val="24"/>
          <w:szCs w:val="24"/>
        </w:rPr>
        <w:t>ф</w:t>
      </w:r>
      <w:r>
        <w:rPr>
          <w:rFonts w:eastAsia="Times New Roman"/>
          <w:sz w:val="24"/>
          <w:szCs w:val="24"/>
        </w:rPr>
        <w:t>те;</w:t>
      </w:r>
    </w:p>
    <w:p w:rsidR="0023649E" w:rsidRDefault="0023649E" w:rsidP="004526C4">
      <w:pPr>
        <w:tabs>
          <w:tab w:val="left" w:pos="567"/>
        </w:tabs>
        <w:spacing w:line="2"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 xml:space="preserve">безопасно вести и применять способы самозащиты в </w:t>
      </w:r>
      <w:proofErr w:type="gramStart"/>
      <w:r>
        <w:rPr>
          <w:rFonts w:eastAsia="Times New Roman"/>
          <w:sz w:val="24"/>
          <w:szCs w:val="24"/>
        </w:rPr>
        <w:t>криминогенной ситуации</w:t>
      </w:r>
      <w:proofErr w:type="gramEnd"/>
      <w:r>
        <w:rPr>
          <w:rFonts w:eastAsia="Times New Roman"/>
          <w:sz w:val="24"/>
          <w:szCs w:val="24"/>
        </w:rPr>
        <w:t xml:space="preserve"> в ква</w:t>
      </w:r>
      <w:r>
        <w:rPr>
          <w:rFonts w:eastAsia="Times New Roman"/>
          <w:sz w:val="24"/>
          <w:szCs w:val="24"/>
        </w:rPr>
        <w:t>р</w:t>
      </w:r>
      <w:r>
        <w:rPr>
          <w:rFonts w:eastAsia="Times New Roman"/>
          <w:sz w:val="24"/>
          <w:szCs w:val="24"/>
        </w:rPr>
        <w:t>тире;</w:t>
      </w:r>
    </w:p>
    <w:p w:rsidR="0023649E" w:rsidRDefault="0023649E" w:rsidP="004526C4">
      <w:pPr>
        <w:tabs>
          <w:tab w:val="left" w:pos="567"/>
        </w:tabs>
        <w:spacing w:line="2"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ind w:right="-23"/>
        <w:rPr>
          <w:rFonts w:ascii="Symbol" w:eastAsia="Symbol" w:hAnsi="Symbol" w:cs="Symbol"/>
          <w:sz w:val="24"/>
          <w:szCs w:val="24"/>
        </w:rPr>
      </w:pPr>
      <w:r>
        <w:rPr>
          <w:rFonts w:eastAsia="Times New Roman"/>
          <w:sz w:val="24"/>
          <w:szCs w:val="24"/>
        </w:rPr>
        <w:t xml:space="preserve">безопасно вести и применять способы самозащиты </w:t>
      </w:r>
      <w:proofErr w:type="gramStart"/>
      <w:r>
        <w:rPr>
          <w:rFonts w:eastAsia="Times New Roman"/>
          <w:sz w:val="24"/>
          <w:szCs w:val="24"/>
        </w:rPr>
        <w:t>при</w:t>
      </w:r>
      <w:proofErr w:type="gramEnd"/>
      <w:r>
        <w:rPr>
          <w:rFonts w:eastAsia="Times New Roman"/>
          <w:sz w:val="24"/>
          <w:szCs w:val="24"/>
        </w:rPr>
        <w:t xml:space="preserve"> карманной</w:t>
      </w:r>
    </w:p>
    <w:p w:rsidR="0023649E" w:rsidRDefault="0023649E" w:rsidP="004526C4">
      <w:pPr>
        <w:tabs>
          <w:tab w:val="left" w:pos="567"/>
        </w:tabs>
        <w:spacing w:line="27" w:lineRule="exact"/>
        <w:ind w:right="-23"/>
        <w:rPr>
          <w:rFonts w:ascii="Symbol" w:eastAsia="Symbol" w:hAnsi="Symbol" w:cs="Symbol"/>
          <w:sz w:val="24"/>
          <w:szCs w:val="24"/>
        </w:rPr>
      </w:pPr>
    </w:p>
    <w:p w:rsidR="0023649E" w:rsidRDefault="0023649E" w:rsidP="004526C4">
      <w:pPr>
        <w:tabs>
          <w:tab w:val="left" w:pos="567"/>
        </w:tabs>
        <w:ind w:right="-23"/>
        <w:rPr>
          <w:rFonts w:ascii="Symbol" w:eastAsia="Symbol" w:hAnsi="Symbol" w:cs="Symbol"/>
          <w:sz w:val="24"/>
          <w:szCs w:val="24"/>
        </w:rPr>
      </w:pPr>
      <w:r>
        <w:rPr>
          <w:rFonts w:eastAsia="Times New Roman"/>
          <w:sz w:val="24"/>
          <w:szCs w:val="24"/>
        </w:rPr>
        <w:t>краже;</w:t>
      </w:r>
    </w:p>
    <w:p w:rsidR="0023649E" w:rsidRDefault="0023649E" w:rsidP="004526C4">
      <w:pPr>
        <w:tabs>
          <w:tab w:val="left" w:pos="567"/>
        </w:tabs>
        <w:spacing w:line="55"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безопасно вести и применять способы самозащиты при попытке мошенничества;</w:t>
      </w:r>
    </w:p>
    <w:p w:rsidR="0023649E" w:rsidRDefault="0023649E" w:rsidP="004526C4">
      <w:pPr>
        <w:tabs>
          <w:tab w:val="left" w:pos="567"/>
        </w:tabs>
        <w:spacing w:line="2"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ind w:right="-23"/>
        <w:rPr>
          <w:rFonts w:ascii="Symbol" w:eastAsia="Symbol" w:hAnsi="Symbol" w:cs="Symbol"/>
          <w:sz w:val="24"/>
          <w:szCs w:val="24"/>
        </w:rPr>
      </w:pPr>
      <w:r>
        <w:rPr>
          <w:rFonts w:eastAsia="Times New Roman"/>
          <w:sz w:val="24"/>
          <w:szCs w:val="24"/>
        </w:rPr>
        <w:t>адекватно оценивать ситуацию дорожного движения;</w:t>
      </w:r>
    </w:p>
    <w:p w:rsidR="0023649E" w:rsidRDefault="0023649E" w:rsidP="004526C4">
      <w:pPr>
        <w:tabs>
          <w:tab w:val="left" w:pos="567"/>
        </w:tabs>
        <w:spacing w:line="37"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ind w:right="-23"/>
        <w:rPr>
          <w:rFonts w:ascii="Symbol" w:eastAsia="Symbol" w:hAnsi="Symbol" w:cs="Symbol"/>
          <w:sz w:val="24"/>
          <w:szCs w:val="24"/>
        </w:rPr>
      </w:pPr>
      <w:r>
        <w:rPr>
          <w:rFonts w:eastAsia="Times New Roman"/>
          <w:sz w:val="24"/>
          <w:szCs w:val="24"/>
        </w:rPr>
        <w:t xml:space="preserve">адекватно  оценивать  ситуацию  и  безопасно  действовать  </w:t>
      </w:r>
      <w:proofErr w:type="gramStart"/>
      <w:r>
        <w:rPr>
          <w:rFonts w:eastAsia="Times New Roman"/>
          <w:sz w:val="24"/>
          <w:szCs w:val="24"/>
        </w:rPr>
        <w:t>при</w:t>
      </w:r>
      <w:proofErr w:type="gramEnd"/>
    </w:p>
    <w:p w:rsidR="0023649E" w:rsidRDefault="0023649E" w:rsidP="004526C4">
      <w:pPr>
        <w:tabs>
          <w:tab w:val="left" w:pos="567"/>
        </w:tabs>
        <w:spacing w:line="27" w:lineRule="exact"/>
        <w:ind w:right="-23"/>
        <w:rPr>
          <w:rFonts w:ascii="Symbol" w:eastAsia="Symbol" w:hAnsi="Symbol" w:cs="Symbol"/>
          <w:sz w:val="24"/>
          <w:szCs w:val="24"/>
        </w:rPr>
      </w:pPr>
    </w:p>
    <w:p w:rsidR="0023649E" w:rsidRDefault="0023649E" w:rsidP="004526C4">
      <w:pPr>
        <w:tabs>
          <w:tab w:val="left" w:pos="567"/>
        </w:tabs>
        <w:ind w:right="-23"/>
        <w:rPr>
          <w:rFonts w:ascii="Symbol" w:eastAsia="Symbol" w:hAnsi="Symbol" w:cs="Symbol"/>
          <w:sz w:val="24"/>
          <w:szCs w:val="24"/>
        </w:rPr>
      </w:pPr>
      <w:proofErr w:type="gramStart"/>
      <w:r>
        <w:rPr>
          <w:rFonts w:eastAsia="Times New Roman"/>
          <w:sz w:val="24"/>
          <w:szCs w:val="24"/>
        </w:rPr>
        <w:t>пожаре</w:t>
      </w:r>
      <w:proofErr w:type="gramEnd"/>
      <w:r>
        <w:rPr>
          <w:rFonts w:eastAsia="Times New Roman"/>
          <w:sz w:val="24"/>
          <w:szCs w:val="24"/>
        </w:rPr>
        <w:t>;</w:t>
      </w:r>
    </w:p>
    <w:p w:rsidR="0023649E" w:rsidRDefault="0023649E" w:rsidP="004526C4">
      <w:pPr>
        <w:tabs>
          <w:tab w:val="left" w:pos="567"/>
        </w:tabs>
        <w:spacing w:line="55"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ind w:right="-23"/>
        <w:rPr>
          <w:rFonts w:ascii="Symbol" w:eastAsia="Symbol" w:hAnsi="Symbol" w:cs="Symbol"/>
          <w:sz w:val="24"/>
          <w:szCs w:val="24"/>
        </w:rPr>
      </w:pPr>
      <w:r>
        <w:rPr>
          <w:rFonts w:eastAsia="Times New Roman"/>
          <w:sz w:val="24"/>
          <w:szCs w:val="24"/>
        </w:rPr>
        <w:t xml:space="preserve">безопасно использовать средства индивидуальной защиты </w:t>
      </w:r>
      <w:proofErr w:type="gramStart"/>
      <w:r>
        <w:rPr>
          <w:rFonts w:eastAsia="Times New Roman"/>
          <w:sz w:val="24"/>
          <w:szCs w:val="24"/>
        </w:rPr>
        <w:t>при</w:t>
      </w:r>
      <w:proofErr w:type="gramEnd"/>
    </w:p>
    <w:p w:rsidR="0023649E" w:rsidRDefault="0023649E" w:rsidP="004526C4">
      <w:pPr>
        <w:tabs>
          <w:tab w:val="left" w:pos="567"/>
        </w:tabs>
        <w:spacing w:line="27" w:lineRule="exact"/>
        <w:ind w:right="-23"/>
        <w:rPr>
          <w:rFonts w:ascii="Symbol" w:eastAsia="Symbol" w:hAnsi="Symbol" w:cs="Symbol"/>
          <w:sz w:val="24"/>
          <w:szCs w:val="24"/>
        </w:rPr>
      </w:pPr>
    </w:p>
    <w:p w:rsidR="0023649E" w:rsidRDefault="0023649E" w:rsidP="004526C4">
      <w:pPr>
        <w:tabs>
          <w:tab w:val="left" w:pos="567"/>
        </w:tabs>
        <w:ind w:right="-23"/>
        <w:rPr>
          <w:rFonts w:ascii="Symbol" w:eastAsia="Symbol" w:hAnsi="Symbol" w:cs="Symbol"/>
          <w:sz w:val="24"/>
          <w:szCs w:val="24"/>
        </w:rPr>
      </w:pPr>
      <w:proofErr w:type="gramStart"/>
      <w:r>
        <w:rPr>
          <w:rFonts w:eastAsia="Times New Roman"/>
          <w:sz w:val="24"/>
          <w:szCs w:val="24"/>
        </w:rPr>
        <w:t>пожаре</w:t>
      </w:r>
      <w:proofErr w:type="gramEnd"/>
      <w:r>
        <w:rPr>
          <w:rFonts w:eastAsia="Times New Roman"/>
          <w:sz w:val="24"/>
          <w:szCs w:val="24"/>
        </w:rPr>
        <w:t>;</w:t>
      </w:r>
    </w:p>
    <w:p w:rsidR="0023649E" w:rsidRDefault="0023649E" w:rsidP="004526C4">
      <w:pPr>
        <w:tabs>
          <w:tab w:val="left" w:pos="567"/>
        </w:tabs>
        <w:spacing w:line="55"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ind w:right="-23"/>
        <w:rPr>
          <w:rFonts w:ascii="Symbol" w:eastAsia="Symbol" w:hAnsi="Symbol" w:cs="Symbol"/>
          <w:sz w:val="24"/>
          <w:szCs w:val="24"/>
        </w:rPr>
      </w:pPr>
      <w:r>
        <w:rPr>
          <w:rFonts w:eastAsia="Times New Roman"/>
          <w:sz w:val="24"/>
          <w:szCs w:val="24"/>
        </w:rPr>
        <w:t>безопасно применять первичные средства пожаротушения;</w:t>
      </w:r>
    </w:p>
    <w:p w:rsidR="0023649E" w:rsidRDefault="0023649E" w:rsidP="004526C4">
      <w:pPr>
        <w:tabs>
          <w:tab w:val="left" w:pos="567"/>
        </w:tabs>
        <w:spacing w:line="41"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ind w:right="-23"/>
        <w:rPr>
          <w:rFonts w:ascii="Symbol" w:eastAsia="Symbol" w:hAnsi="Symbol" w:cs="Symbol"/>
          <w:sz w:val="24"/>
          <w:szCs w:val="24"/>
        </w:rPr>
      </w:pPr>
      <w:r>
        <w:rPr>
          <w:rFonts w:eastAsia="Times New Roman"/>
          <w:sz w:val="24"/>
          <w:szCs w:val="24"/>
        </w:rPr>
        <w:t>соблюдать правила безопасности дорожного движения пешехода;</w:t>
      </w:r>
    </w:p>
    <w:p w:rsidR="0023649E" w:rsidRDefault="0023649E" w:rsidP="004526C4">
      <w:pPr>
        <w:tabs>
          <w:tab w:val="left" w:pos="567"/>
        </w:tabs>
        <w:spacing w:line="37"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соблюдать правила безопасности дорожного движения велосип</w:t>
      </w:r>
      <w:r>
        <w:rPr>
          <w:rFonts w:eastAsia="Times New Roman"/>
          <w:sz w:val="24"/>
          <w:szCs w:val="24"/>
        </w:rPr>
        <w:t>е</w:t>
      </w:r>
      <w:r>
        <w:rPr>
          <w:rFonts w:eastAsia="Times New Roman"/>
          <w:sz w:val="24"/>
          <w:szCs w:val="24"/>
        </w:rPr>
        <w:t>диста;</w:t>
      </w:r>
    </w:p>
    <w:p w:rsidR="0023649E" w:rsidRDefault="0023649E" w:rsidP="004526C4">
      <w:pPr>
        <w:tabs>
          <w:tab w:val="left" w:pos="567"/>
        </w:tabs>
        <w:spacing w:line="2"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соблюдать правила безопасности дорожного движения пассажира транспортного сре</w:t>
      </w:r>
      <w:r>
        <w:rPr>
          <w:rFonts w:eastAsia="Times New Roman"/>
          <w:sz w:val="24"/>
          <w:szCs w:val="24"/>
        </w:rPr>
        <w:t>д</w:t>
      </w:r>
      <w:r>
        <w:rPr>
          <w:rFonts w:eastAsia="Times New Roman"/>
          <w:sz w:val="24"/>
          <w:szCs w:val="24"/>
        </w:rPr>
        <w:t>ства;</w:t>
      </w:r>
    </w:p>
    <w:p w:rsidR="0023649E" w:rsidRDefault="0023649E" w:rsidP="004526C4">
      <w:pPr>
        <w:tabs>
          <w:tab w:val="left" w:pos="567"/>
        </w:tabs>
        <w:spacing w:line="2"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классифицировать и характеризовать причины и последствия опасных ситуаций на воде;</w:t>
      </w:r>
    </w:p>
    <w:p w:rsidR="0023649E" w:rsidRDefault="0023649E" w:rsidP="004526C4">
      <w:pPr>
        <w:tabs>
          <w:tab w:val="left" w:pos="567"/>
        </w:tabs>
        <w:spacing w:line="2"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ind w:right="-23"/>
        <w:rPr>
          <w:rFonts w:ascii="Symbol" w:eastAsia="Symbol" w:hAnsi="Symbol" w:cs="Symbol"/>
          <w:sz w:val="24"/>
          <w:szCs w:val="24"/>
        </w:rPr>
      </w:pPr>
      <w:r>
        <w:rPr>
          <w:rFonts w:eastAsia="Times New Roman"/>
          <w:sz w:val="24"/>
          <w:szCs w:val="24"/>
        </w:rPr>
        <w:t xml:space="preserve">адекватно оценивать ситуацию и безопасно вести у воды и </w:t>
      </w:r>
      <w:proofErr w:type="gramStart"/>
      <w:r>
        <w:rPr>
          <w:rFonts w:eastAsia="Times New Roman"/>
          <w:sz w:val="24"/>
          <w:szCs w:val="24"/>
        </w:rPr>
        <w:t>на</w:t>
      </w:r>
      <w:proofErr w:type="gramEnd"/>
    </w:p>
    <w:p w:rsidR="0023649E" w:rsidRDefault="0023649E" w:rsidP="004526C4">
      <w:pPr>
        <w:tabs>
          <w:tab w:val="left" w:pos="567"/>
        </w:tabs>
        <w:spacing w:line="27" w:lineRule="exact"/>
        <w:ind w:right="-23"/>
        <w:rPr>
          <w:rFonts w:ascii="Symbol" w:eastAsia="Symbol" w:hAnsi="Symbol" w:cs="Symbol"/>
          <w:sz w:val="24"/>
          <w:szCs w:val="24"/>
        </w:rPr>
      </w:pPr>
    </w:p>
    <w:p w:rsidR="0023649E" w:rsidRDefault="0023649E" w:rsidP="004526C4">
      <w:pPr>
        <w:tabs>
          <w:tab w:val="left" w:pos="567"/>
        </w:tabs>
        <w:ind w:right="-23"/>
        <w:rPr>
          <w:rFonts w:ascii="Symbol" w:eastAsia="Symbol" w:hAnsi="Symbol" w:cs="Symbol"/>
          <w:sz w:val="24"/>
          <w:szCs w:val="24"/>
        </w:rPr>
      </w:pPr>
      <w:r>
        <w:rPr>
          <w:rFonts w:eastAsia="Times New Roman"/>
          <w:sz w:val="24"/>
          <w:szCs w:val="24"/>
        </w:rPr>
        <w:t>воде;</w:t>
      </w:r>
    </w:p>
    <w:p w:rsidR="0023649E" w:rsidRDefault="0023649E" w:rsidP="004526C4">
      <w:pPr>
        <w:tabs>
          <w:tab w:val="left" w:pos="567"/>
        </w:tabs>
        <w:spacing w:line="55"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ind w:right="-23"/>
        <w:rPr>
          <w:rFonts w:ascii="Symbol" w:eastAsia="Symbol" w:hAnsi="Symbol" w:cs="Symbol"/>
          <w:sz w:val="24"/>
          <w:szCs w:val="24"/>
        </w:rPr>
      </w:pPr>
      <w:r>
        <w:rPr>
          <w:rFonts w:eastAsia="Times New Roman"/>
          <w:sz w:val="24"/>
          <w:szCs w:val="24"/>
        </w:rPr>
        <w:t>использовать средства и способы само- и взаимопомощи на воде;</w:t>
      </w:r>
    </w:p>
    <w:p w:rsidR="0023649E" w:rsidRDefault="0023649E" w:rsidP="004526C4">
      <w:pPr>
        <w:tabs>
          <w:tab w:val="left" w:pos="567"/>
        </w:tabs>
        <w:spacing w:line="37"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классифицировать и характеризовать причины и последствия опасных ситуаций в тур</w:t>
      </w:r>
      <w:r>
        <w:rPr>
          <w:rFonts w:eastAsia="Times New Roman"/>
          <w:sz w:val="24"/>
          <w:szCs w:val="24"/>
        </w:rPr>
        <w:t>и</w:t>
      </w:r>
      <w:r>
        <w:rPr>
          <w:rFonts w:eastAsia="Times New Roman"/>
          <w:sz w:val="24"/>
          <w:szCs w:val="24"/>
        </w:rPr>
        <w:t>стических походах;</w:t>
      </w:r>
    </w:p>
    <w:p w:rsidR="0023649E" w:rsidRDefault="0023649E" w:rsidP="004526C4">
      <w:pPr>
        <w:tabs>
          <w:tab w:val="left" w:pos="567"/>
        </w:tabs>
        <w:spacing w:line="2"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ind w:right="-23"/>
        <w:rPr>
          <w:rFonts w:ascii="Symbol" w:eastAsia="Symbol" w:hAnsi="Symbol" w:cs="Symbol"/>
          <w:sz w:val="24"/>
          <w:szCs w:val="24"/>
        </w:rPr>
      </w:pPr>
      <w:r>
        <w:rPr>
          <w:rFonts w:eastAsia="Times New Roman"/>
          <w:sz w:val="24"/>
          <w:szCs w:val="24"/>
        </w:rPr>
        <w:t>готовиться к туристическим походам;</w:t>
      </w:r>
    </w:p>
    <w:p w:rsidR="0023649E" w:rsidRDefault="0023649E" w:rsidP="004526C4">
      <w:pPr>
        <w:tabs>
          <w:tab w:val="left" w:pos="567"/>
        </w:tabs>
        <w:spacing w:line="41"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ind w:right="-23"/>
        <w:rPr>
          <w:rFonts w:ascii="Symbol" w:eastAsia="Symbol" w:hAnsi="Symbol" w:cs="Symbol"/>
          <w:sz w:val="24"/>
          <w:szCs w:val="24"/>
        </w:rPr>
      </w:pPr>
      <w:r>
        <w:rPr>
          <w:rFonts w:eastAsia="Times New Roman"/>
          <w:sz w:val="24"/>
          <w:szCs w:val="24"/>
        </w:rPr>
        <w:t xml:space="preserve">адекватно оценивать ситуацию и безопасно вести в </w:t>
      </w:r>
      <w:proofErr w:type="gramStart"/>
      <w:r>
        <w:rPr>
          <w:rFonts w:eastAsia="Times New Roman"/>
          <w:sz w:val="24"/>
          <w:szCs w:val="24"/>
        </w:rPr>
        <w:t>туристических</w:t>
      </w:r>
      <w:proofErr w:type="gramEnd"/>
    </w:p>
    <w:p w:rsidR="0023649E" w:rsidRDefault="0023649E" w:rsidP="004526C4">
      <w:pPr>
        <w:tabs>
          <w:tab w:val="left" w:pos="567"/>
        </w:tabs>
        <w:spacing w:line="27" w:lineRule="exact"/>
        <w:ind w:right="-23"/>
        <w:rPr>
          <w:rFonts w:ascii="Symbol" w:eastAsia="Symbol" w:hAnsi="Symbol" w:cs="Symbol"/>
          <w:sz w:val="24"/>
          <w:szCs w:val="24"/>
        </w:rPr>
      </w:pPr>
    </w:p>
    <w:p w:rsidR="0023649E" w:rsidRDefault="0023649E" w:rsidP="004526C4">
      <w:pPr>
        <w:tabs>
          <w:tab w:val="left" w:pos="567"/>
        </w:tabs>
        <w:ind w:right="-23"/>
        <w:rPr>
          <w:rFonts w:ascii="Symbol" w:eastAsia="Symbol" w:hAnsi="Symbol" w:cs="Symbol"/>
          <w:sz w:val="24"/>
          <w:szCs w:val="24"/>
        </w:rPr>
      </w:pPr>
      <w:proofErr w:type="gramStart"/>
      <w:r>
        <w:rPr>
          <w:rFonts w:eastAsia="Times New Roman"/>
          <w:sz w:val="24"/>
          <w:szCs w:val="24"/>
        </w:rPr>
        <w:t>походах</w:t>
      </w:r>
      <w:proofErr w:type="gramEnd"/>
      <w:r>
        <w:rPr>
          <w:rFonts w:eastAsia="Times New Roman"/>
          <w:sz w:val="24"/>
          <w:szCs w:val="24"/>
        </w:rPr>
        <w:t>;</w:t>
      </w:r>
    </w:p>
    <w:p w:rsidR="0023649E" w:rsidRDefault="0023649E" w:rsidP="004526C4">
      <w:pPr>
        <w:tabs>
          <w:tab w:val="left" w:pos="567"/>
        </w:tabs>
        <w:spacing w:line="55"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ind w:right="-23"/>
        <w:rPr>
          <w:rFonts w:ascii="Symbol" w:eastAsia="Symbol" w:hAnsi="Symbol" w:cs="Symbol"/>
          <w:sz w:val="24"/>
          <w:szCs w:val="24"/>
        </w:rPr>
      </w:pPr>
      <w:r>
        <w:rPr>
          <w:rFonts w:eastAsia="Times New Roman"/>
          <w:sz w:val="24"/>
          <w:szCs w:val="24"/>
        </w:rPr>
        <w:t>адекватно оценивать ситуацию и ориентироваться на местности;</w:t>
      </w:r>
    </w:p>
    <w:p w:rsidR="0023649E" w:rsidRDefault="0023649E" w:rsidP="004526C4">
      <w:pPr>
        <w:tabs>
          <w:tab w:val="left" w:pos="567"/>
        </w:tabs>
        <w:spacing w:line="37"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ind w:right="-23"/>
        <w:rPr>
          <w:rFonts w:ascii="Symbol" w:eastAsia="Symbol" w:hAnsi="Symbol" w:cs="Symbol"/>
          <w:sz w:val="24"/>
          <w:szCs w:val="24"/>
        </w:rPr>
      </w:pPr>
      <w:r>
        <w:rPr>
          <w:rFonts w:eastAsia="Times New Roman"/>
          <w:sz w:val="24"/>
          <w:szCs w:val="24"/>
        </w:rPr>
        <w:t>добывать и поддерживать огонь в автономных условиях;</w:t>
      </w:r>
    </w:p>
    <w:p w:rsidR="0023649E" w:rsidRDefault="0023649E" w:rsidP="004526C4">
      <w:pPr>
        <w:tabs>
          <w:tab w:val="left" w:pos="567"/>
        </w:tabs>
        <w:spacing w:line="41"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ind w:right="-23"/>
        <w:rPr>
          <w:rFonts w:ascii="Symbol" w:eastAsia="Symbol" w:hAnsi="Symbol" w:cs="Symbol"/>
          <w:sz w:val="24"/>
          <w:szCs w:val="24"/>
        </w:rPr>
      </w:pPr>
      <w:r>
        <w:rPr>
          <w:rFonts w:eastAsia="Times New Roman"/>
          <w:sz w:val="24"/>
          <w:szCs w:val="24"/>
        </w:rPr>
        <w:t>добывать и очищать воду в автономных условиях;</w:t>
      </w:r>
    </w:p>
    <w:p w:rsidR="0023649E" w:rsidRDefault="0023649E" w:rsidP="004526C4">
      <w:pPr>
        <w:tabs>
          <w:tab w:val="left" w:pos="567"/>
        </w:tabs>
        <w:spacing w:line="41"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добывать и готовить пищу в автономных условиях; сооружать (обустраивать) вр</w:t>
      </w:r>
      <w:r>
        <w:rPr>
          <w:rFonts w:eastAsia="Times New Roman"/>
          <w:sz w:val="24"/>
          <w:szCs w:val="24"/>
        </w:rPr>
        <w:t>е</w:t>
      </w:r>
      <w:r>
        <w:rPr>
          <w:rFonts w:eastAsia="Times New Roman"/>
          <w:sz w:val="24"/>
          <w:szCs w:val="24"/>
        </w:rPr>
        <w:t>менное жилище в автономных условиях;</w:t>
      </w:r>
    </w:p>
    <w:p w:rsidR="0023649E" w:rsidRDefault="0023649E" w:rsidP="004526C4">
      <w:pPr>
        <w:tabs>
          <w:tab w:val="left" w:pos="567"/>
        </w:tabs>
        <w:spacing w:line="2"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ind w:right="-23"/>
        <w:rPr>
          <w:rFonts w:ascii="Symbol" w:eastAsia="Symbol" w:hAnsi="Symbol" w:cs="Symbol"/>
          <w:sz w:val="24"/>
          <w:szCs w:val="24"/>
        </w:rPr>
      </w:pPr>
      <w:r>
        <w:rPr>
          <w:rFonts w:eastAsia="Times New Roman"/>
          <w:sz w:val="24"/>
          <w:szCs w:val="24"/>
        </w:rPr>
        <w:t>подавать сигналы бедствия и отвечать на них;</w:t>
      </w:r>
    </w:p>
    <w:p w:rsidR="0023649E" w:rsidRDefault="0023649E" w:rsidP="004526C4">
      <w:pPr>
        <w:tabs>
          <w:tab w:val="left" w:pos="567"/>
        </w:tabs>
        <w:spacing w:line="37"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характеризовать причины и последствия чрезвычайных ситуаций природного хара</w:t>
      </w:r>
      <w:r>
        <w:rPr>
          <w:rFonts w:eastAsia="Times New Roman"/>
          <w:sz w:val="24"/>
          <w:szCs w:val="24"/>
        </w:rPr>
        <w:t>к</w:t>
      </w:r>
      <w:r>
        <w:rPr>
          <w:rFonts w:eastAsia="Times New Roman"/>
          <w:sz w:val="24"/>
          <w:szCs w:val="24"/>
        </w:rPr>
        <w:t>тера для личности, общества и государства;</w:t>
      </w:r>
    </w:p>
    <w:p w:rsidR="0023649E" w:rsidRDefault="0023649E" w:rsidP="004526C4">
      <w:pPr>
        <w:tabs>
          <w:tab w:val="left" w:pos="567"/>
        </w:tabs>
        <w:spacing w:line="2"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предвидеть опасности и правильно действовать в случае чрезвычайных ситуаций приро</w:t>
      </w:r>
      <w:r>
        <w:rPr>
          <w:rFonts w:eastAsia="Times New Roman"/>
          <w:sz w:val="24"/>
          <w:szCs w:val="24"/>
        </w:rPr>
        <w:t>д</w:t>
      </w:r>
      <w:r>
        <w:rPr>
          <w:rFonts w:eastAsia="Times New Roman"/>
          <w:sz w:val="24"/>
          <w:szCs w:val="24"/>
        </w:rPr>
        <w:t>ного характера;</w:t>
      </w:r>
    </w:p>
    <w:p w:rsidR="0023649E" w:rsidRDefault="0023649E" w:rsidP="004526C4">
      <w:pPr>
        <w:tabs>
          <w:tab w:val="left" w:pos="567"/>
        </w:tabs>
        <w:spacing w:line="2"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spacing w:line="274" w:lineRule="auto"/>
        <w:ind w:right="-23"/>
        <w:rPr>
          <w:rFonts w:ascii="Symbol" w:eastAsia="Symbol" w:hAnsi="Symbol" w:cs="Symbol"/>
          <w:sz w:val="24"/>
          <w:szCs w:val="24"/>
        </w:rPr>
      </w:pPr>
      <w:r>
        <w:rPr>
          <w:rFonts w:eastAsia="Times New Roman"/>
          <w:sz w:val="24"/>
          <w:szCs w:val="24"/>
        </w:rPr>
        <w:t>классифицировать мероприятия по защите населения от чрезвычайных ситуаций приро</w:t>
      </w:r>
      <w:r>
        <w:rPr>
          <w:rFonts w:eastAsia="Times New Roman"/>
          <w:sz w:val="24"/>
          <w:szCs w:val="24"/>
        </w:rPr>
        <w:t>д</w:t>
      </w:r>
      <w:r>
        <w:rPr>
          <w:rFonts w:eastAsia="Times New Roman"/>
          <w:sz w:val="24"/>
          <w:szCs w:val="24"/>
        </w:rPr>
        <w:t>ного характера;</w:t>
      </w:r>
    </w:p>
    <w:p w:rsidR="0023649E" w:rsidRDefault="0023649E" w:rsidP="004526C4">
      <w:pPr>
        <w:tabs>
          <w:tab w:val="left" w:pos="567"/>
        </w:tabs>
        <w:spacing w:line="2"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ind w:right="-23"/>
        <w:rPr>
          <w:rFonts w:ascii="Symbol" w:eastAsia="Symbol" w:hAnsi="Symbol" w:cs="Symbol"/>
          <w:sz w:val="24"/>
          <w:szCs w:val="24"/>
        </w:rPr>
      </w:pPr>
      <w:r>
        <w:rPr>
          <w:rFonts w:eastAsia="Times New Roman"/>
          <w:sz w:val="24"/>
          <w:szCs w:val="24"/>
        </w:rPr>
        <w:t>безопасно использовать средства индивидуальной защиты;</w:t>
      </w:r>
    </w:p>
    <w:p w:rsidR="0023649E" w:rsidRDefault="0023649E" w:rsidP="004526C4">
      <w:pPr>
        <w:tabs>
          <w:tab w:val="left" w:pos="567"/>
        </w:tabs>
        <w:spacing w:line="41" w:lineRule="exact"/>
        <w:ind w:right="-23"/>
        <w:rPr>
          <w:rFonts w:ascii="Symbol" w:eastAsia="Symbol" w:hAnsi="Symbol" w:cs="Symbol"/>
          <w:sz w:val="24"/>
          <w:szCs w:val="24"/>
        </w:rPr>
      </w:pPr>
    </w:p>
    <w:p w:rsidR="0023649E" w:rsidRDefault="0023649E" w:rsidP="004526C4">
      <w:pPr>
        <w:numPr>
          <w:ilvl w:val="0"/>
          <w:numId w:val="197"/>
        </w:numPr>
        <w:tabs>
          <w:tab w:val="left" w:pos="567"/>
          <w:tab w:val="left" w:pos="2560"/>
        </w:tabs>
        <w:spacing w:line="291" w:lineRule="auto"/>
        <w:ind w:right="-23"/>
        <w:rPr>
          <w:rFonts w:ascii="Symbol" w:eastAsia="Symbol" w:hAnsi="Symbol" w:cs="Symbol"/>
          <w:sz w:val="24"/>
          <w:szCs w:val="24"/>
        </w:rPr>
      </w:pPr>
      <w:r>
        <w:rPr>
          <w:rFonts w:eastAsia="Times New Roman"/>
          <w:sz w:val="24"/>
          <w:szCs w:val="24"/>
        </w:rPr>
        <w:t>характеризовать причины и последствия чрезвычайных ситуаций техногенного хара</w:t>
      </w:r>
      <w:r>
        <w:rPr>
          <w:rFonts w:eastAsia="Times New Roman"/>
          <w:sz w:val="24"/>
          <w:szCs w:val="24"/>
        </w:rPr>
        <w:t>к</w:t>
      </w:r>
      <w:r>
        <w:rPr>
          <w:rFonts w:eastAsia="Times New Roman"/>
          <w:sz w:val="24"/>
          <w:szCs w:val="24"/>
        </w:rPr>
        <w:t>тера для личности, общества и государства;</w:t>
      </w:r>
    </w:p>
    <w:p w:rsidR="0023649E" w:rsidRDefault="0023649E" w:rsidP="004526C4">
      <w:pPr>
        <w:tabs>
          <w:tab w:val="left" w:pos="567"/>
        </w:tabs>
        <w:spacing w:line="9" w:lineRule="exact"/>
        <w:ind w:right="-23"/>
        <w:rPr>
          <w:sz w:val="20"/>
          <w:szCs w:val="20"/>
        </w:rPr>
      </w:pPr>
    </w:p>
    <w:p w:rsidR="0023649E" w:rsidRDefault="0023649E" w:rsidP="0023649E">
      <w:pPr>
        <w:sectPr w:rsidR="0023649E">
          <w:pgSz w:w="11900" w:h="16840"/>
          <w:pgMar w:top="1124" w:right="560" w:bottom="348" w:left="1440" w:header="0" w:footer="0" w:gutter="0"/>
          <w:cols w:space="720" w:equalWidth="0">
            <w:col w:w="9900"/>
          </w:cols>
        </w:sectPr>
      </w:pPr>
    </w:p>
    <w:p w:rsidR="0023649E" w:rsidRDefault="0023649E" w:rsidP="004526C4">
      <w:pPr>
        <w:numPr>
          <w:ilvl w:val="1"/>
          <w:numId w:val="198"/>
        </w:numPr>
        <w:tabs>
          <w:tab w:val="left" w:pos="567"/>
        </w:tabs>
        <w:spacing w:line="274" w:lineRule="auto"/>
        <w:ind w:right="420"/>
        <w:rPr>
          <w:rFonts w:ascii="Symbol" w:eastAsia="Symbol" w:hAnsi="Symbol" w:cs="Symbol"/>
          <w:sz w:val="24"/>
          <w:szCs w:val="24"/>
        </w:rPr>
      </w:pPr>
      <w:r>
        <w:rPr>
          <w:rFonts w:eastAsia="Times New Roman"/>
          <w:sz w:val="24"/>
          <w:szCs w:val="24"/>
        </w:rPr>
        <w:lastRenderedPageBreak/>
        <w:t>предвидеть опасности и правильно действовать в чрезвычайных ситуациях техноге</w:t>
      </w:r>
      <w:r>
        <w:rPr>
          <w:rFonts w:eastAsia="Times New Roman"/>
          <w:sz w:val="24"/>
          <w:szCs w:val="24"/>
        </w:rPr>
        <w:t>н</w:t>
      </w:r>
      <w:r>
        <w:rPr>
          <w:rFonts w:eastAsia="Times New Roman"/>
          <w:sz w:val="24"/>
          <w:szCs w:val="24"/>
        </w:rPr>
        <w:t>ного характера;</w:t>
      </w:r>
    </w:p>
    <w:p w:rsidR="0023649E" w:rsidRDefault="0023649E" w:rsidP="004526C4">
      <w:pPr>
        <w:tabs>
          <w:tab w:val="left" w:pos="567"/>
        </w:tabs>
        <w:spacing w:line="2" w:lineRule="exact"/>
        <w:rPr>
          <w:rFonts w:ascii="Symbol" w:eastAsia="Symbol" w:hAnsi="Symbol" w:cs="Symbol"/>
          <w:sz w:val="24"/>
          <w:szCs w:val="24"/>
        </w:rPr>
      </w:pPr>
    </w:p>
    <w:p w:rsidR="004526C4" w:rsidRDefault="0023649E" w:rsidP="004526C4">
      <w:pPr>
        <w:numPr>
          <w:ilvl w:val="1"/>
          <w:numId w:val="198"/>
        </w:numPr>
        <w:tabs>
          <w:tab w:val="left" w:pos="567"/>
        </w:tabs>
        <w:spacing w:line="274" w:lineRule="auto"/>
        <w:ind w:right="420"/>
        <w:rPr>
          <w:rFonts w:ascii="Symbol" w:eastAsia="Symbol" w:hAnsi="Symbol" w:cs="Symbol"/>
          <w:sz w:val="24"/>
          <w:szCs w:val="24"/>
        </w:rPr>
      </w:pPr>
      <w:proofErr w:type="spellStart"/>
      <w:proofErr w:type="gramStart"/>
      <w:r w:rsidRPr="004526C4">
        <w:rPr>
          <w:rFonts w:eastAsia="Times New Roman"/>
          <w:sz w:val="24"/>
          <w:szCs w:val="24"/>
        </w:rPr>
        <w:t>классифициро</w:t>
      </w:r>
      <w:proofErr w:type="spellEnd"/>
      <w:r w:rsidR="004526C4" w:rsidRPr="004526C4">
        <w:rPr>
          <w:rFonts w:eastAsia="Times New Roman"/>
          <w:sz w:val="24"/>
          <w:szCs w:val="24"/>
        </w:rPr>
        <w:t xml:space="preserve"> </w:t>
      </w:r>
      <w:proofErr w:type="spellStart"/>
      <w:r w:rsidR="004526C4">
        <w:rPr>
          <w:rFonts w:eastAsia="Times New Roman"/>
          <w:sz w:val="24"/>
          <w:szCs w:val="24"/>
        </w:rPr>
        <w:t>вать</w:t>
      </w:r>
      <w:proofErr w:type="spellEnd"/>
      <w:proofErr w:type="gramEnd"/>
      <w:r w:rsidR="004526C4">
        <w:rPr>
          <w:rFonts w:eastAsia="Times New Roman"/>
          <w:sz w:val="24"/>
          <w:szCs w:val="24"/>
        </w:rPr>
        <w:t xml:space="preserve"> мероприятия по защите населения от чрезвычайных ситуаций те</w:t>
      </w:r>
      <w:r w:rsidR="004526C4">
        <w:rPr>
          <w:rFonts w:eastAsia="Times New Roman"/>
          <w:sz w:val="24"/>
          <w:szCs w:val="24"/>
        </w:rPr>
        <w:t>х</w:t>
      </w:r>
      <w:r w:rsidR="004526C4">
        <w:rPr>
          <w:rFonts w:eastAsia="Times New Roman"/>
          <w:sz w:val="24"/>
          <w:szCs w:val="24"/>
        </w:rPr>
        <w:t>ногенного характера;</w:t>
      </w:r>
    </w:p>
    <w:p w:rsidR="004526C4" w:rsidRDefault="004526C4" w:rsidP="004526C4">
      <w:pPr>
        <w:tabs>
          <w:tab w:val="left" w:pos="567"/>
        </w:tabs>
        <w:spacing w:line="2" w:lineRule="exact"/>
        <w:rPr>
          <w:rFonts w:ascii="Symbol" w:eastAsia="Symbol" w:hAnsi="Symbol" w:cs="Symbol"/>
          <w:sz w:val="24"/>
          <w:szCs w:val="24"/>
        </w:rPr>
      </w:pPr>
    </w:p>
    <w:p w:rsidR="004526C4" w:rsidRDefault="004526C4" w:rsidP="004526C4">
      <w:pPr>
        <w:numPr>
          <w:ilvl w:val="1"/>
          <w:numId w:val="198"/>
        </w:numPr>
        <w:tabs>
          <w:tab w:val="left" w:pos="567"/>
        </w:tabs>
        <w:rPr>
          <w:rFonts w:ascii="Symbol" w:eastAsia="Symbol" w:hAnsi="Symbol" w:cs="Symbol"/>
          <w:sz w:val="24"/>
          <w:szCs w:val="24"/>
        </w:rPr>
      </w:pPr>
      <w:r>
        <w:rPr>
          <w:rFonts w:eastAsia="Times New Roman"/>
          <w:sz w:val="24"/>
          <w:szCs w:val="24"/>
        </w:rPr>
        <w:t>безопасно действовать по сигналу «Внимание всем!»;</w:t>
      </w:r>
    </w:p>
    <w:p w:rsidR="004526C4" w:rsidRDefault="004526C4" w:rsidP="004526C4">
      <w:pPr>
        <w:tabs>
          <w:tab w:val="left" w:pos="567"/>
        </w:tabs>
        <w:spacing w:line="41" w:lineRule="exact"/>
        <w:rPr>
          <w:rFonts w:ascii="Symbol" w:eastAsia="Symbol" w:hAnsi="Symbol" w:cs="Symbol"/>
          <w:sz w:val="24"/>
          <w:szCs w:val="24"/>
        </w:rPr>
      </w:pPr>
    </w:p>
    <w:p w:rsidR="004526C4" w:rsidRDefault="004526C4" w:rsidP="004526C4">
      <w:pPr>
        <w:numPr>
          <w:ilvl w:val="1"/>
          <w:numId w:val="198"/>
        </w:numPr>
        <w:tabs>
          <w:tab w:val="left" w:pos="567"/>
        </w:tabs>
        <w:rPr>
          <w:rFonts w:ascii="Symbol" w:eastAsia="Symbol" w:hAnsi="Symbol" w:cs="Symbol"/>
          <w:sz w:val="24"/>
          <w:szCs w:val="24"/>
        </w:rPr>
      </w:pPr>
      <w:r>
        <w:rPr>
          <w:rFonts w:eastAsia="Times New Roman"/>
          <w:sz w:val="24"/>
          <w:szCs w:val="24"/>
        </w:rPr>
        <w:t xml:space="preserve">безопасно использовать средства </w:t>
      </w:r>
      <w:proofErr w:type="gramStart"/>
      <w:r>
        <w:rPr>
          <w:rFonts w:eastAsia="Times New Roman"/>
          <w:sz w:val="24"/>
          <w:szCs w:val="24"/>
        </w:rPr>
        <w:t>индивидуальной</w:t>
      </w:r>
      <w:proofErr w:type="gramEnd"/>
      <w:r>
        <w:rPr>
          <w:rFonts w:eastAsia="Times New Roman"/>
          <w:sz w:val="24"/>
          <w:szCs w:val="24"/>
        </w:rPr>
        <w:t xml:space="preserve"> и коллективной</w:t>
      </w:r>
    </w:p>
    <w:p w:rsidR="004526C4" w:rsidRDefault="004526C4" w:rsidP="004526C4">
      <w:pPr>
        <w:tabs>
          <w:tab w:val="left" w:pos="567"/>
        </w:tabs>
        <w:spacing w:line="22" w:lineRule="exact"/>
        <w:rPr>
          <w:rFonts w:ascii="Symbol" w:eastAsia="Symbol" w:hAnsi="Symbol" w:cs="Symbol"/>
          <w:sz w:val="24"/>
          <w:szCs w:val="24"/>
        </w:rPr>
      </w:pPr>
    </w:p>
    <w:p w:rsidR="004526C4" w:rsidRDefault="004526C4" w:rsidP="004526C4">
      <w:pPr>
        <w:tabs>
          <w:tab w:val="left" w:pos="567"/>
        </w:tabs>
        <w:rPr>
          <w:rFonts w:ascii="Symbol" w:eastAsia="Symbol" w:hAnsi="Symbol" w:cs="Symbol"/>
          <w:sz w:val="24"/>
          <w:szCs w:val="24"/>
        </w:rPr>
      </w:pPr>
      <w:r>
        <w:rPr>
          <w:rFonts w:eastAsia="Times New Roman"/>
          <w:sz w:val="24"/>
          <w:szCs w:val="24"/>
        </w:rPr>
        <w:t>защиты;</w:t>
      </w:r>
    </w:p>
    <w:p w:rsidR="004526C4" w:rsidRDefault="004526C4" w:rsidP="004526C4">
      <w:pPr>
        <w:tabs>
          <w:tab w:val="left" w:pos="567"/>
        </w:tabs>
        <w:spacing w:line="55" w:lineRule="exact"/>
        <w:rPr>
          <w:rFonts w:ascii="Symbol" w:eastAsia="Symbol" w:hAnsi="Symbol" w:cs="Symbol"/>
          <w:sz w:val="24"/>
          <w:szCs w:val="24"/>
        </w:rPr>
      </w:pPr>
    </w:p>
    <w:p w:rsidR="004526C4" w:rsidRDefault="004526C4" w:rsidP="004526C4">
      <w:pPr>
        <w:numPr>
          <w:ilvl w:val="1"/>
          <w:numId w:val="198"/>
        </w:numPr>
        <w:tabs>
          <w:tab w:val="left" w:pos="567"/>
        </w:tabs>
        <w:spacing w:line="274" w:lineRule="auto"/>
        <w:ind w:right="420"/>
        <w:rPr>
          <w:rFonts w:ascii="Symbol" w:eastAsia="Symbol" w:hAnsi="Symbol" w:cs="Symbol"/>
          <w:sz w:val="24"/>
          <w:szCs w:val="24"/>
        </w:rPr>
      </w:pPr>
      <w:r>
        <w:rPr>
          <w:rFonts w:eastAsia="Times New Roman"/>
          <w:sz w:val="24"/>
          <w:szCs w:val="24"/>
        </w:rPr>
        <w:t>комплектовать минимально необходимый набор вещей (документов, продуктов) в случае эвакуации;</w:t>
      </w:r>
    </w:p>
    <w:p w:rsidR="004526C4" w:rsidRDefault="004526C4" w:rsidP="004526C4">
      <w:pPr>
        <w:tabs>
          <w:tab w:val="left" w:pos="567"/>
        </w:tabs>
        <w:spacing w:line="2" w:lineRule="exact"/>
        <w:rPr>
          <w:rFonts w:ascii="Symbol" w:eastAsia="Symbol" w:hAnsi="Symbol" w:cs="Symbol"/>
          <w:sz w:val="24"/>
          <w:szCs w:val="24"/>
        </w:rPr>
      </w:pPr>
    </w:p>
    <w:p w:rsidR="004526C4" w:rsidRDefault="004526C4" w:rsidP="004526C4">
      <w:pPr>
        <w:numPr>
          <w:ilvl w:val="1"/>
          <w:numId w:val="198"/>
        </w:numPr>
        <w:tabs>
          <w:tab w:val="left" w:pos="567"/>
        </w:tabs>
        <w:spacing w:line="268" w:lineRule="auto"/>
        <w:ind w:right="420"/>
        <w:jc w:val="both"/>
        <w:rPr>
          <w:rFonts w:ascii="Symbol" w:eastAsia="Symbol" w:hAnsi="Symbol" w:cs="Symbol"/>
          <w:sz w:val="24"/>
          <w:szCs w:val="24"/>
        </w:rPr>
      </w:pPr>
      <w:r>
        <w:rPr>
          <w:rFonts w:eastAsia="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w:t>
      </w:r>
    </w:p>
    <w:p w:rsidR="004526C4" w:rsidRDefault="004526C4" w:rsidP="004526C4">
      <w:pPr>
        <w:tabs>
          <w:tab w:val="left" w:pos="567"/>
        </w:tabs>
        <w:spacing w:line="1" w:lineRule="exact"/>
        <w:rPr>
          <w:rFonts w:ascii="Symbol" w:eastAsia="Symbol" w:hAnsi="Symbol" w:cs="Symbol"/>
          <w:sz w:val="24"/>
          <w:szCs w:val="24"/>
        </w:rPr>
      </w:pPr>
    </w:p>
    <w:p w:rsidR="004526C4" w:rsidRDefault="004526C4" w:rsidP="004526C4">
      <w:pPr>
        <w:numPr>
          <w:ilvl w:val="0"/>
          <w:numId w:val="198"/>
        </w:numPr>
        <w:tabs>
          <w:tab w:val="left" w:pos="567"/>
          <w:tab w:val="left" w:pos="1320"/>
        </w:tabs>
        <w:rPr>
          <w:rFonts w:eastAsia="Times New Roman"/>
          <w:sz w:val="24"/>
          <w:szCs w:val="24"/>
        </w:rPr>
      </w:pPr>
      <w:r>
        <w:rPr>
          <w:rFonts w:eastAsia="Times New Roman"/>
          <w:sz w:val="24"/>
          <w:szCs w:val="24"/>
        </w:rPr>
        <w:t>государства;</w:t>
      </w:r>
    </w:p>
    <w:p w:rsidR="004526C4" w:rsidRDefault="004526C4" w:rsidP="004526C4">
      <w:pPr>
        <w:tabs>
          <w:tab w:val="left" w:pos="567"/>
        </w:tabs>
        <w:spacing w:line="55" w:lineRule="exact"/>
        <w:rPr>
          <w:rFonts w:eastAsia="Times New Roman"/>
          <w:sz w:val="24"/>
          <w:szCs w:val="24"/>
        </w:rPr>
      </w:pPr>
    </w:p>
    <w:p w:rsidR="004526C4" w:rsidRDefault="004526C4" w:rsidP="004526C4">
      <w:pPr>
        <w:numPr>
          <w:ilvl w:val="1"/>
          <w:numId w:val="198"/>
        </w:numPr>
        <w:tabs>
          <w:tab w:val="left" w:pos="567"/>
        </w:tabs>
        <w:spacing w:line="274" w:lineRule="auto"/>
        <w:ind w:right="420"/>
        <w:rPr>
          <w:rFonts w:ascii="Symbol" w:eastAsia="Symbol" w:hAnsi="Symbol" w:cs="Symbol"/>
          <w:sz w:val="24"/>
          <w:szCs w:val="24"/>
        </w:rPr>
      </w:pPr>
      <w:r>
        <w:rPr>
          <w:rFonts w:eastAsia="Times New Roman"/>
          <w:sz w:val="24"/>
          <w:szCs w:val="24"/>
        </w:rPr>
        <w:t>классифицировать мероприятия по защите населения от терроризма, экстремизма, наркотизма;</w:t>
      </w:r>
    </w:p>
    <w:p w:rsidR="004526C4" w:rsidRDefault="004526C4" w:rsidP="004526C4">
      <w:pPr>
        <w:tabs>
          <w:tab w:val="left" w:pos="567"/>
        </w:tabs>
        <w:spacing w:line="2" w:lineRule="exact"/>
        <w:rPr>
          <w:rFonts w:ascii="Symbol" w:eastAsia="Symbol" w:hAnsi="Symbol" w:cs="Symbol"/>
          <w:sz w:val="24"/>
          <w:szCs w:val="24"/>
        </w:rPr>
      </w:pPr>
    </w:p>
    <w:p w:rsidR="004526C4" w:rsidRDefault="004526C4" w:rsidP="004526C4">
      <w:pPr>
        <w:numPr>
          <w:ilvl w:val="1"/>
          <w:numId w:val="198"/>
        </w:numPr>
        <w:tabs>
          <w:tab w:val="left" w:pos="567"/>
        </w:tabs>
        <w:spacing w:line="275" w:lineRule="auto"/>
        <w:ind w:right="420"/>
        <w:jc w:val="both"/>
        <w:rPr>
          <w:rFonts w:ascii="Symbol" w:eastAsia="Symbol" w:hAnsi="Symbol" w:cs="Symbol"/>
          <w:sz w:val="24"/>
          <w:szCs w:val="24"/>
        </w:rPr>
      </w:pPr>
      <w:r>
        <w:rPr>
          <w:rFonts w:eastAsia="Times New Roman"/>
          <w:sz w:val="24"/>
          <w:szCs w:val="24"/>
        </w:rPr>
        <w:t>адекватно оценивать ситуацию и безопасно действовать при обнаружении неизвес</w:t>
      </w:r>
      <w:r>
        <w:rPr>
          <w:rFonts w:eastAsia="Times New Roman"/>
          <w:sz w:val="24"/>
          <w:szCs w:val="24"/>
        </w:rPr>
        <w:t>т</w:t>
      </w:r>
      <w:r>
        <w:rPr>
          <w:rFonts w:eastAsia="Times New Roman"/>
          <w:sz w:val="24"/>
          <w:szCs w:val="24"/>
        </w:rPr>
        <w:t>ного предмета, возможной угрозе взрыва (при взрыве) взрывного устро</w:t>
      </w:r>
      <w:r>
        <w:rPr>
          <w:rFonts w:eastAsia="Times New Roman"/>
          <w:sz w:val="24"/>
          <w:szCs w:val="24"/>
        </w:rPr>
        <w:t>й</w:t>
      </w:r>
      <w:r>
        <w:rPr>
          <w:rFonts w:eastAsia="Times New Roman"/>
          <w:sz w:val="24"/>
          <w:szCs w:val="24"/>
        </w:rPr>
        <w:t>ства;</w:t>
      </w:r>
    </w:p>
    <w:p w:rsidR="004526C4" w:rsidRDefault="004526C4" w:rsidP="004526C4">
      <w:pPr>
        <w:numPr>
          <w:ilvl w:val="1"/>
          <w:numId w:val="198"/>
        </w:numPr>
        <w:tabs>
          <w:tab w:val="left" w:pos="567"/>
        </w:tabs>
        <w:spacing w:line="275" w:lineRule="auto"/>
        <w:ind w:right="420"/>
        <w:jc w:val="both"/>
        <w:rPr>
          <w:rFonts w:ascii="Symbol" w:eastAsia="Symbol" w:hAnsi="Symbol" w:cs="Symbol"/>
          <w:sz w:val="24"/>
          <w:szCs w:val="24"/>
        </w:rPr>
      </w:pPr>
      <w:r>
        <w:rPr>
          <w:rFonts w:eastAsia="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w:t>
      </w:r>
      <w:r>
        <w:rPr>
          <w:rFonts w:eastAsia="Times New Roman"/>
          <w:sz w:val="24"/>
          <w:szCs w:val="24"/>
        </w:rPr>
        <w:t>ж</w:t>
      </w:r>
      <w:r>
        <w:rPr>
          <w:rFonts w:eastAsia="Times New Roman"/>
          <w:sz w:val="24"/>
          <w:szCs w:val="24"/>
        </w:rPr>
        <w:t>ников;</w:t>
      </w:r>
    </w:p>
    <w:p w:rsidR="004526C4" w:rsidRDefault="004526C4" w:rsidP="004526C4">
      <w:pPr>
        <w:numPr>
          <w:ilvl w:val="1"/>
          <w:numId w:val="198"/>
        </w:numPr>
        <w:tabs>
          <w:tab w:val="left" w:pos="567"/>
        </w:tabs>
        <w:rPr>
          <w:rFonts w:ascii="Symbol" w:eastAsia="Symbol" w:hAnsi="Symbol" w:cs="Symbol"/>
          <w:sz w:val="24"/>
          <w:szCs w:val="24"/>
        </w:rPr>
      </w:pPr>
      <w:r>
        <w:rPr>
          <w:rFonts w:eastAsia="Times New Roman"/>
          <w:sz w:val="24"/>
          <w:szCs w:val="24"/>
        </w:rPr>
        <w:t>классифицировать  и  характеризовать  основные  положения</w:t>
      </w:r>
    </w:p>
    <w:p w:rsidR="004526C4" w:rsidRDefault="004526C4" w:rsidP="004526C4">
      <w:pPr>
        <w:tabs>
          <w:tab w:val="left" w:pos="567"/>
        </w:tabs>
        <w:spacing w:line="27" w:lineRule="exact"/>
        <w:rPr>
          <w:rFonts w:ascii="Symbol" w:eastAsia="Symbol" w:hAnsi="Symbol" w:cs="Symbol"/>
          <w:sz w:val="24"/>
          <w:szCs w:val="24"/>
        </w:rPr>
      </w:pPr>
    </w:p>
    <w:p w:rsidR="004526C4" w:rsidRDefault="004526C4" w:rsidP="004526C4">
      <w:pPr>
        <w:tabs>
          <w:tab w:val="left" w:pos="567"/>
        </w:tabs>
        <w:spacing w:line="281" w:lineRule="auto"/>
        <w:ind w:right="420"/>
        <w:rPr>
          <w:rFonts w:ascii="Symbol" w:eastAsia="Symbol" w:hAnsi="Symbol" w:cs="Symbol"/>
          <w:sz w:val="24"/>
          <w:szCs w:val="24"/>
        </w:rPr>
      </w:pPr>
      <w:r>
        <w:rPr>
          <w:rFonts w:eastAsia="Times New Roman"/>
          <w:sz w:val="24"/>
          <w:szCs w:val="24"/>
        </w:rPr>
        <w:t>законодательных актов, регламентирующих ответственность несовершеннолетних за пр</w:t>
      </w:r>
      <w:r>
        <w:rPr>
          <w:rFonts w:eastAsia="Times New Roman"/>
          <w:sz w:val="24"/>
          <w:szCs w:val="24"/>
        </w:rPr>
        <w:t>а</w:t>
      </w:r>
      <w:r>
        <w:rPr>
          <w:rFonts w:eastAsia="Times New Roman"/>
          <w:sz w:val="24"/>
          <w:szCs w:val="24"/>
        </w:rPr>
        <w:t>вонарушения;</w:t>
      </w:r>
    </w:p>
    <w:p w:rsidR="004526C4" w:rsidRDefault="004526C4" w:rsidP="004526C4">
      <w:pPr>
        <w:tabs>
          <w:tab w:val="left" w:pos="567"/>
        </w:tabs>
        <w:spacing w:line="1" w:lineRule="exact"/>
        <w:rPr>
          <w:rFonts w:ascii="Symbol" w:eastAsia="Symbol" w:hAnsi="Symbol" w:cs="Symbol"/>
          <w:sz w:val="24"/>
          <w:szCs w:val="24"/>
        </w:rPr>
      </w:pPr>
    </w:p>
    <w:p w:rsidR="004526C4" w:rsidRDefault="004526C4" w:rsidP="004526C4">
      <w:pPr>
        <w:numPr>
          <w:ilvl w:val="1"/>
          <w:numId w:val="198"/>
        </w:numPr>
        <w:tabs>
          <w:tab w:val="left" w:pos="567"/>
        </w:tabs>
        <w:spacing w:line="274" w:lineRule="auto"/>
        <w:ind w:right="420"/>
        <w:rPr>
          <w:rFonts w:ascii="Symbol" w:eastAsia="Symbol" w:hAnsi="Symbol" w:cs="Symbol"/>
          <w:sz w:val="24"/>
          <w:szCs w:val="24"/>
        </w:rPr>
      </w:pPr>
      <w:r>
        <w:rPr>
          <w:rFonts w:eastAsia="Times New Roman"/>
          <w:sz w:val="24"/>
          <w:szCs w:val="24"/>
        </w:rPr>
        <w:t>классифицировать и характеризовать опасные ситуации в местах большого скопления людей;</w:t>
      </w:r>
    </w:p>
    <w:p w:rsidR="004526C4" w:rsidRDefault="004526C4" w:rsidP="004526C4">
      <w:pPr>
        <w:tabs>
          <w:tab w:val="left" w:pos="567"/>
        </w:tabs>
        <w:spacing w:line="2" w:lineRule="exact"/>
        <w:rPr>
          <w:rFonts w:ascii="Symbol" w:eastAsia="Symbol" w:hAnsi="Symbol" w:cs="Symbol"/>
          <w:sz w:val="24"/>
          <w:szCs w:val="24"/>
        </w:rPr>
      </w:pPr>
    </w:p>
    <w:p w:rsidR="004526C4" w:rsidRDefault="004526C4" w:rsidP="004526C4">
      <w:pPr>
        <w:numPr>
          <w:ilvl w:val="1"/>
          <w:numId w:val="198"/>
        </w:numPr>
        <w:tabs>
          <w:tab w:val="left" w:pos="567"/>
        </w:tabs>
        <w:spacing w:line="274" w:lineRule="auto"/>
        <w:ind w:right="420"/>
        <w:rPr>
          <w:rFonts w:ascii="Symbol" w:eastAsia="Symbol" w:hAnsi="Symbol" w:cs="Symbol"/>
          <w:sz w:val="24"/>
          <w:szCs w:val="24"/>
        </w:rPr>
      </w:pPr>
      <w:r>
        <w:rPr>
          <w:rFonts w:eastAsia="Times New Roman"/>
          <w:sz w:val="24"/>
          <w:szCs w:val="24"/>
        </w:rPr>
        <w:t>предвидеть причины возникновения возможных опасных ситуаций в местах большого скопления людей;</w:t>
      </w:r>
    </w:p>
    <w:p w:rsidR="004526C4" w:rsidRDefault="004526C4" w:rsidP="004526C4">
      <w:pPr>
        <w:tabs>
          <w:tab w:val="left" w:pos="567"/>
        </w:tabs>
        <w:spacing w:line="2" w:lineRule="exact"/>
        <w:rPr>
          <w:rFonts w:ascii="Symbol" w:eastAsia="Symbol" w:hAnsi="Symbol" w:cs="Symbol"/>
          <w:sz w:val="24"/>
          <w:szCs w:val="24"/>
        </w:rPr>
      </w:pPr>
    </w:p>
    <w:p w:rsidR="004526C4" w:rsidRDefault="004526C4" w:rsidP="004526C4">
      <w:pPr>
        <w:numPr>
          <w:ilvl w:val="1"/>
          <w:numId w:val="198"/>
        </w:numPr>
        <w:tabs>
          <w:tab w:val="left" w:pos="567"/>
        </w:tabs>
        <w:spacing w:line="272" w:lineRule="auto"/>
        <w:ind w:right="420"/>
        <w:rPr>
          <w:rFonts w:ascii="Symbol" w:eastAsia="Symbol" w:hAnsi="Symbol" w:cs="Symbol"/>
          <w:sz w:val="24"/>
          <w:szCs w:val="24"/>
        </w:rPr>
      </w:pPr>
      <w:r>
        <w:rPr>
          <w:rFonts w:eastAsia="Times New Roman"/>
          <w:sz w:val="24"/>
          <w:szCs w:val="24"/>
        </w:rPr>
        <w:t>адекватно оценивать ситуацию и безопасно действовать в местах массового скопл</w:t>
      </w:r>
      <w:r>
        <w:rPr>
          <w:rFonts w:eastAsia="Times New Roman"/>
          <w:sz w:val="24"/>
          <w:szCs w:val="24"/>
        </w:rPr>
        <w:t>е</w:t>
      </w:r>
      <w:r>
        <w:rPr>
          <w:rFonts w:eastAsia="Times New Roman"/>
          <w:sz w:val="24"/>
          <w:szCs w:val="24"/>
        </w:rPr>
        <w:t>ния людей;</w:t>
      </w:r>
    </w:p>
    <w:p w:rsidR="004526C4" w:rsidRDefault="004526C4" w:rsidP="004526C4">
      <w:pPr>
        <w:tabs>
          <w:tab w:val="left" w:pos="567"/>
        </w:tabs>
        <w:spacing w:line="2" w:lineRule="exact"/>
        <w:rPr>
          <w:rFonts w:ascii="Symbol" w:eastAsia="Symbol" w:hAnsi="Symbol" w:cs="Symbol"/>
          <w:sz w:val="24"/>
          <w:szCs w:val="24"/>
        </w:rPr>
      </w:pPr>
    </w:p>
    <w:p w:rsidR="004526C4" w:rsidRDefault="004526C4" w:rsidP="004526C4">
      <w:pPr>
        <w:numPr>
          <w:ilvl w:val="1"/>
          <w:numId w:val="198"/>
        </w:numPr>
        <w:tabs>
          <w:tab w:val="left" w:pos="567"/>
        </w:tabs>
        <w:rPr>
          <w:rFonts w:ascii="Symbol" w:eastAsia="Symbol" w:hAnsi="Symbol" w:cs="Symbol"/>
          <w:sz w:val="24"/>
          <w:szCs w:val="24"/>
        </w:rPr>
      </w:pPr>
      <w:r>
        <w:rPr>
          <w:rFonts w:eastAsia="Times New Roman"/>
          <w:sz w:val="24"/>
          <w:szCs w:val="24"/>
        </w:rPr>
        <w:t xml:space="preserve">оповещать  (вызывать)  экстренные  службы  </w:t>
      </w:r>
      <w:proofErr w:type="gramStart"/>
      <w:r>
        <w:rPr>
          <w:rFonts w:eastAsia="Times New Roman"/>
          <w:sz w:val="24"/>
          <w:szCs w:val="24"/>
        </w:rPr>
        <w:t>при</w:t>
      </w:r>
      <w:proofErr w:type="gramEnd"/>
      <w:r>
        <w:rPr>
          <w:rFonts w:eastAsia="Times New Roman"/>
          <w:sz w:val="24"/>
          <w:szCs w:val="24"/>
        </w:rPr>
        <w:t xml:space="preserve">  чрезвычайной</w:t>
      </w:r>
    </w:p>
    <w:p w:rsidR="004526C4" w:rsidRDefault="004526C4" w:rsidP="004526C4">
      <w:pPr>
        <w:tabs>
          <w:tab w:val="left" w:pos="567"/>
        </w:tabs>
        <w:spacing w:line="27" w:lineRule="exact"/>
        <w:rPr>
          <w:rFonts w:ascii="Symbol" w:eastAsia="Symbol" w:hAnsi="Symbol" w:cs="Symbol"/>
          <w:sz w:val="24"/>
          <w:szCs w:val="24"/>
        </w:rPr>
      </w:pPr>
    </w:p>
    <w:p w:rsidR="004526C4" w:rsidRDefault="004526C4" w:rsidP="004526C4">
      <w:pPr>
        <w:tabs>
          <w:tab w:val="left" w:pos="567"/>
        </w:tabs>
        <w:rPr>
          <w:rFonts w:ascii="Symbol" w:eastAsia="Symbol" w:hAnsi="Symbol" w:cs="Symbol"/>
          <w:sz w:val="24"/>
          <w:szCs w:val="24"/>
        </w:rPr>
      </w:pPr>
      <w:r>
        <w:rPr>
          <w:rFonts w:eastAsia="Times New Roman"/>
          <w:sz w:val="24"/>
          <w:szCs w:val="24"/>
        </w:rPr>
        <w:t>ситуации;</w:t>
      </w:r>
    </w:p>
    <w:p w:rsidR="004526C4" w:rsidRDefault="004526C4" w:rsidP="004526C4">
      <w:pPr>
        <w:tabs>
          <w:tab w:val="left" w:pos="567"/>
        </w:tabs>
        <w:spacing w:line="55" w:lineRule="exact"/>
        <w:rPr>
          <w:rFonts w:ascii="Symbol" w:eastAsia="Symbol" w:hAnsi="Symbol" w:cs="Symbol"/>
          <w:sz w:val="24"/>
          <w:szCs w:val="24"/>
        </w:rPr>
      </w:pPr>
    </w:p>
    <w:p w:rsidR="004526C4" w:rsidRDefault="004526C4" w:rsidP="004526C4">
      <w:pPr>
        <w:numPr>
          <w:ilvl w:val="1"/>
          <w:numId w:val="198"/>
        </w:numPr>
        <w:tabs>
          <w:tab w:val="left" w:pos="567"/>
        </w:tabs>
        <w:spacing w:line="274" w:lineRule="auto"/>
        <w:ind w:right="420"/>
        <w:rPr>
          <w:rFonts w:ascii="Symbol" w:eastAsia="Symbol" w:hAnsi="Symbol" w:cs="Symbol"/>
          <w:sz w:val="24"/>
          <w:szCs w:val="24"/>
        </w:rPr>
      </w:pPr>
      <w:r>
        <w:rPr>
          <w:rFonts w:eastAsia="Times New Roman"/>
          <w:sz w:val="24"/>
          <w:szCs w:val="24"/>
        </w:rPr>
        <w:t>характеризовать безопасный и здоровый образ жизни, его составляющие и значение для личности, общества и государства;</w:t>
      </w:r>
    </w:p>
    <w:p w:rsidR="004526C4" w:rsidRDefault="004526C4" w:rsidP="004526C4">
      <w:pPr>
        <w:tabs>
          <w:tab w:val="left" w:pos="567"/>
        </w:tabs>
        <w:spacing w:line="2" w:lineRule="exact"/>
        <w:rPr>
          <w:rFonts w:ascii="Symbol" w:eastAsia="Symbol" w:hAnsi="Symbol" w:cs="Symbol"/>
          <w:sz w:val="24"/>
          <w:szCs w:val="24"/>
        </w:rPr>
      </w:pPr>
    </w:p>
    <w:p w:rsidR="004526C4" w:rsidRDefault="004526C4" w:rsidP="004526C4">
      <w:pPr>
        <w:numPr>
          <w:ilvl w:val="1"/>
          <w:numId w:val="198"/>
        </w:numPr>
        <w:tabs>
          <w:tab w:val="left" w:pos="567"/>
        </w:tabs>
        <w:spacing w:line="274" w:lineRule="auto"/>
        <w:ind w:right="420"/>
        <w:rPr>
          <w:rFonts w:ascii="Symbol" w:eastAsia="Symbol" w:hAnsi="Symbol" w:cs="Symbol"/>
          <w:sz w:val="24"/>
          <w:szCs w:val="24"/>
        </w:rPr>
      </w:pPr>
      <w:r>
        <w:rPr>
          <w:rFonts w:eastAsia="Times New Roman"/>
          <w:sz w:val="24"/>
          <w:szCs w:val="24"/>
        </w:rPr>
        <w:t>классифицировать мероприятия и факторы, укрепляющие и разрушающие здоровье;</w:t>
      </w:r>
    </w:p>
    <w:p w:rsidR="004526C4" w:rsidRDefault="004526C4" w:rsidP="004526C4">
      <w:pPr>
        <w:tabs>
          <w:tab w:val="left" w:pos="567"/>
        </w:tabs>
        <w:spacing w:line="2" w:lineRule="exact"/>
        <w:rPr>
          <w:rFonts w:ascii="Symbol" w:eastAsia="Symbol" w:hAnsi="Symbol" w:cs="Symbol"/>
          <w:sz w:val="24"/>
          <w:szCs w:val="24"/>
        </w:rPr>
      </w:pPr>
    </w:p>
    <w:p w:rsidR="004526C4" w:rsidRDefault="004526C4" w:rsidP="004526C4">
      <w:pPr>
        <w:numPr>
          <w:ilvl w:val="1"/>
          <w:numId w:val="198"/>
        </w:numPr>
        <w:tabs>
          <w:tab w:val="left" w:pos="567"/>
        </w:tabs>
        <w:spacing w:line="274" w:lineRule="auto"/>
        <w:ind w:right="420"/>
        <w:rPr>
          <w:rFonts w:ascii="Symbol" w:eastAsia="Symbol" w:hAnsi="Symbol" w:cs="Symbol"/>
          <w:sz w:val="24"/>
          <w:szCs w:val="24"/>
        </w:rPr>
      </w:pPr>
      <w:r>
        <w:rPr>
          <w:rFonts w:eastAsia="Times New Roman"/>
          <w:sz w:val="24"/>
          <w:szCs w:val="24"/>
        </w:rPr>
        <w:t>планировать профилактические мероприятия по сохранению и укреплению своего здоровья;</w:t>
      </w:r>
    </w:p>
    <w:p w:rsidR="004526C4" w:rsidRDefault="004526C4" w:rsidP="004526C4">
      <w:pPr>
        <w:tabs>
          <w:tab w:val="left" w:pos="567"/>
        </w:tabs>
        <w:spacing w:line="2" w:lineRule="exact"/>
        <w:rPr>
          <w:rFonts w:ascii="Symbol" w:eastAsia="Symbol" w:hAnsi="Symbol" w:cs="Symbol"/>
          <w:sz w:val="24"/>
          <w:szCs w:val="24"/>
        </w:rPr>
      </w:pPr>
    </w:p>
    <w:p w:rsidR="004526C4" w:rsidRDefault="004526C4" w:rsidP="004526C4">
      <w:pPr>
        <w:numPr>
          <w:ilvl w:val="1"/>
          <w:numId w:val="198"/>
        </w:numPr>
        <w:tabs>
          <w:tab w:val="left" w:pos="567"/>
        </w:tabs>
        <w:spacing w:line="274" w:lineRule="auto"/>
        <w:ind w:right="420"/>
        <w:rPr>
          <w:rFonts w:ascii="Symbol" w:eastAsia="Symbol" w:hAnsi="Symbol" w:cs="Symbol"/>
          <w:sz w:val="24"/>
          <w:szCs w:val="24"/>
        </w:rPr>
      </w:pPr>
      <w:r>
        <w:rPr>
          <w:rFonts w:eastAsia="Times New Roman"/>
          <w:sz w:val="24"/>
          <w:szCs w:val="24"/>
        </w:rPr>
        <w:t xml:space="preserve">адекватно оценивать нагрузку и профилактические занятия по укреплению </w:t>
      </w:r>
      <w:proofErr w:type="spellStart"/>
      <w:r>
        <w:rPr>
          <w:rFonts w:eastAsia="Times New Roman"/>
          <w:sz w:val="24"/>
          <w:szCs w:val="24"/>
        </w:rPr>
        <w:t>здор</w:t>
      </w:r>
      <w:r>
        <w:rPr>
          <w:rFonts w:eastAsia="Times New Roman"/>
          <w:sz w:val="24"/>
          <w:szCs w:val="24"/>
        </w:rPr>
        <w:t>о</w:t>
      </w:r>
      <w:r>
        <w:rPr>
          <w:rFonts w:eastAsia="Times New Roman"/>
          <w:sz w:val="24"/>
          <w:szCs w:val="24"/>
        </w:rPr>
        <w:t>вья</w:t>
      </w:r>
      <w:proofErr w:type="gramStart"/>
      <w:r>
        <w:rPr>
          <w:rFonts w:eastAsia="Times New Roman"/>
          <w:sz w:val="24"/>
          <w:szCs w:val="24"/>
        </w:rPr>
        <w:t>;п</w:t>
      </w:r>
      <w:proofErr w:type="gramEnd"/>
      <w:r>
        <w:rPr>
          <w:rFonts w:eastAsia="Times New Roman"/>
          <w:sz w:val="24"/>
          <w:szCs w:val="24"/>
        </w:rPr>
        <w:t>ланировать</w:t>
      </w:r>
      <w:proofErr w:type="spellEnd"/>
      <w:r>
        <w:rPr>
          <w:rFonts w:eastAsia="Times New Roman"/>
          <w:sz w:val="24"/>
          <w:szCs w:val="24"/>
        </w:rPr>
        <w:t xml:space="preserve"> распорядок дня с учетом нагрузок;</w:t>
      </w:r>
    </w:p>
    <w:p w:rsidR="004526C4" w:rsidRDefault="004526C4" w:rsidP="004526C4">
      <w:pPr>
        <w:tabs>
          <w:tab w:val="left" w:pos="567"/>
        </w:tabs>
        <w:spacing w:line="2" w:lineRule="exact"/>
        <w:rPr>
          <w:rFonts w:ascii="Symbol" w:eastAsia="Symbol" w:hAnsi="Symbol" w:cs="Symbol"/>
          <w:sz w:val="24"/>
          <w:szCs w:val="24"/>
        </w:rPr>
      </w:pPr>
    </w:p>
    <w:p w:rsidR="004526C4" w:rsidRDefault="004526C4" w:rsidP="004526C4">
      <w:pPr>
        <w:numPr>
          <w:ilvl w:val="1"/>
          <w:numId w:val="198"/>
        </w:numPr>
        <w:tabs>
          <w:tab w:val="left" w:pos="567"/>
        </w:tabs>
        <w:rPr>
          <w:rFonts w:ascii="Symbol" w:eastAsia="Symbol" w:hAnsi="Symbol" w:cs="Symbol"/>
          <w:sz w:val="24"/>
          <w:szCs w:val="24"/>
        </w:rPr>
      </w:pPr>
      <w:r>
        <w:rPr>
          <w:rFonts w:eastAsia="Times New Roman"/>
          <w:sz w:val="24"/>
          <w:szCs w:val="24"/>
        </w:rPr>
        <w:t xml:space="preserve">выявлять мероприятия и факторы, потенциально опасные </w:t>
      </w:r>
      <w:proofErr w:type="gramStart"/>
      <w:r>
        <w:rPr>
          <w:rFonts w:eastAsia="Times New Roman"/>
          <w:sz w:val="24"/>
          <w:szCs w:val="24"/>
        </w:rPr>
        <w:t>для</w:t>
      </w:r>
      <w:proofErr w:type="gramEnd"/>
    </w:p>
    <w:p w:rsidR="004526C4" w:rsidRDefault="004526C4" w:rsidP="004526C4">
      <w:pPr>
        <w:tabs>
          <w:tab w:val="left" w:pos="567"/>
        </w:tabs>
        <w:spacing w:line="22" w:lineRule="exact"/>
        <w:rPr>
          <w:rFonts w:ascii="Symbol" w:eastAsia="Symbol" w:hAnsi="Symbol" w:cs="Symbol"/>
          <w:sz w:val="24"/>
          <w:szCs w:val="24"/>
        </w:rPr>
      </w:pPr>
    </w:p>
    <w:p w:rsidR="004526C4" w:rsidRDefault="004526C4" w:rsidP="004526C4">
      <w:pPr>
        <w:tabs>
          <w:tab w:val="left" w:pos="567"/>
        </w:tabs>
        <w:rPr>
          <w:rFonts w:ascii="Symbol" w:eastAsia="Symbol" w:hAnsi="Symbol" w:cs="Symbol"/>
          <w:sz w:val="24"/>
          <w:szCs w:val="24"/>
        </w:rPr>
      </w:pPr>
      <w:r>
        <w:rPr>
          <w:rFonts w:eastAsia="Times New Roman"/>
          <w:sz w:val="24"/>
          <w:szCs w:val="24"/>
        </w:rPr>
        <w:t>здоровья;</w:t>
      </w:r>
    </w:p>
    <w:p w:rsidR="004526C4" w:rsidRDefault="004526C4" w:rsidP="004526C4">
      <w:pPr>
        <w:tabs>
          <w:tab w:val="left" w:pos="567"/>
        </w:tabs>
        <w:spacing w:line="55" w:lineRule="exact"/>
        <w:rPr>
          <w:rFonts w:ascii="Symbol" w:eastAsia="Symbol" w:hAnsi="Symbol" w:cs="Symbol"/>
          <w:sz w:val="24"/>
          <w:szCs w:val="24"/>
        </w:rPr>
      </w:pPr>
    </w:p>
    <w:p w:rsidR="004526C4" w:rsidRDefault="004526C4" w:rsidP="004526C4">
      <w:pPr>
        <w:numPr>
          <w:ilvl w:val="1"/>
          <w:numId w:val="198"/>
        </w:numPr>
        <w:tabs>
          <w:tab w:val="left" w:pos="567"/>
        </w:tabs>
        <w:rPr>
          <w:rFonts w:ascii="Symbol" w:eastAsia="Symbol" w:hAnsi="Symbol" w:cs="Symbol"/>
          <w:sz w:val="24"/>
          <w:szCs w:val="24"/>
        </w:rPr>
      </w:pPr>
      <w:r>
        <w:rPr>
          <w:rFonts w:eastAsia="Times New Roman"/>
          <w:sz w:val="24"/>
          <w:szCs w:val="24"/>
        </w:rPr>
        <w:t>безопасно использовать ресурсы интернета;</w:t>
      </w:r>
    </w:p>
    <w:p w:rsidR="004526C4" w:rsidRDefault="004526C4" w:rsidP="004526C4">
      <w:pPr>
        <w:tabs>
          <w:tab w:val="left" w:pos="567"/>
        </w:tabs>
        <w:spacing w:line="41" w:lineRule="exact"/>
        <w:rPr>
          <w:rFonts w:ascii="Symbol" w:eastAsia="Symbol" w:hAnsi="Symbol" w:cs="Symbol"/>
          <w:sz w:val="24"/>
          <w:szCs w:val="24"/>
        </w:rPr>
      </w:pPr>
    </w:p>
    <w:p w:rsidR="004526C4" w:rsidRDefault="004526C4" w:rsidP="004526C4">
      <w:pPr>
        <w:numPr>
          <w:ilvl w:val="1"/>
          <w:numId w:val="198"/>
        </w:numPr>
        <w:tabs>
          <w:tab w:val="left" w:pos="567"/>
        </w:tabs>
        <w:rPr>
          <w:rFonts w:ascii="Symbol" w:eastAsia="Symbol" w:hAnsi="Symbol" w:cs="Symbol"/>
          <w:sz w:val="24"/>
          <w:szCs w:val="24"/>
        </w:rPr>
      </w:pPr>
      <w:r>
        <w:rPr>
          <w:rFonts w:eastAsia="Times New Roman"/>
          <w:sz w:val="24"/>
          <w:szCs w:val="24"/>
        </w:rPr>
        <w:t>анализировать состояние своего здоровья;</w:t>
      </w:r>
    </w:p>
    <w:p w:rsidR="004526C4" w:rsidRDefault="004526C4" w:rsidP="004526C4">
      <w:pPr>
        <w:tabs>
          <w:tab w:val="left" w:pos="567"/>
        </w:tabs>
        <w:spacing w:line="41" w:lineRule="exact"/>
        <w:rPr>
          <w:rFonts w:ascii="Symbol" w:eastAsia="Symbol" w:hAnsi="Symbol" w:cs="Symbol"/>
          <w:sz w:val="24"/>
          <w:szCs w:val="24"/>
        </w:rPr>
      </w:pPr>
    </w:p>
    <w:p w:rsidR="004526C4" w:rsidRDefault="004526C4" w:rsidP="004526C4">
      <w:pPr>
        <w:numPr>
          <w:ilvl w:val="1"/>
          <w:numId w:val="198"/>
        </w:numPr>
        <w:tabs>
          <w:tab w:val="left" w:pos="567"/>
        </w:tabs>
        <w:rPr>
          <w:rFonts w:ascii="Symbol" w:eastAsia="Symbol" w:hAnsi="Symbol" w:cs="Symbol"/>
          <w:sz w:val="24"/>
          <w:szCs w:val="24"/>
        </w:rPr>
      </w:pPr>
      <w:r>
        <w:rPr>
          <w:rFonts w:eastAsia="Times New Roman"/>
          <w:sz w:val="24"/>
          <w:szCs w:val="24"/>
        </w:rPr>
        <w:t>определять состояния оказания неотложной помощи;</w:t>
      </w:r>
    </w:p>
    <w:p w:rsidR="004526C4" w:rsidRDefault="004526C4" w:rsidP="004526C4">
      <w:pPr>
        <w:tabs>
          <w:tab w:val="left" w:pos="567"/>
        </w:tabs>
        <w:spacing w:line="176" w:lineRule="exact"/>
        <w:rPr>
          <w:sz w:val="20"/>
          <w:szCs w:val="20"/>
        </w:rPr>
      </w:pPr>
    </w:p>
    <w:p w:rsidR="004526C4" w:rsidRDefault="004526C4" w:rsidP="004526C4">
      <w:pPr>
        <w:numPr>
          <w:ilvl w:val="0"/>
          <w:numId w:val="199"/>
        </w:numPr>
        <w:tabs>
          <w:tab w:val="left" w:pos="567"/>
          <w:tab w:val="left" w:pos="2560"/>
        </w:tabs>
        <w:rPr>
          <w:rFonts w:ascii="Symbol" w:eastAsia="Symbol" w:hAnsi="Symbol" w:cs="Symbol"/>
          <w:sz w:val="24"/>
          <w:szCs w:val="24"/>
        </w:rPr>
      </w:pPr>
      <w:r>
        <w:rPr>
          <w:rFonts w:eastAsia="Times New Roman"/>
          <w:sz w:val="24"/>
          <w:szCs w:val="24"/>
        </w:rPr>
        <w:t>использовать алгоритм действий по оказанию первой помощи;</w:t>
      </w:r>
    </w:p>
    <w:p w:rsidR="004526C4" w:rsidRDefault="004526C4" w:rsidP="004526C4">
      <w:pPr>
        <w:tabs>
          <w:tab w:val="left" w:pos="567"/>
        </w:tabs>
        <w:spacing w:line="41" w:lineRule="exact"/>
        <w:rPr>
          <w:rFonts w:ascii="Symbol" w:eastAsia="Symbol" w:hAnsi="Symbol" w:cs="Symbol"/>
          <w:sz w:val="24"/>
          <w:szCs w:val="24"/>
        </w:rPr>
      </w:pPr>
    </w:p>
    <w:p w:rsidR="004526C4" w:rsidRDefault="004526C4" w:rsidP="004526C4">
      <w:pPr>
        <w:numPr>
          <w:ilvl w:val="0"/>
          <w:numId w:val="199"/>
        </w:numPr>
        <w:tabs>
          <w:tab w:val="left" w:pos="567"/>
          <w:tab w:val="left" w:pos="2560"/>
        </w:tabs>
        <w:rPr>
          <w:rFonts w:ascii="Symbol" w:eastAsia="Symbol" w:hAnsi="Symbol" w:cs="Symbol"/>
          <w:sz w:val="24"/>
          <w:szCs w:val="24"/>
        </w:rPr>
      </w:pPr>
      <w:r>
        <w:rPr>
          <w:rFonts w:eastAsia="Times New Roman"/>
          <w:sz w:val="24"/>
          <w:szCs w:val="24"/>
        </w:rPr>
        <w:t>классифицировать средства оказания первой помощи;</w:t>
      </w:r>
    </w:p>
    <w:p w:rsidR="004526C4" w:rsidRDefault="004526C4" w:rsidP="004526C4">
      <w:pPr>
        <w:tabs>
          <w:tab w:val="left" w:pos="567"/>
        </w:tabs>
        <w:spacing w:line="41" w:lineRule="exact"/>
        <w:rPr>
          <w:rFonts w:ascii="Symbol" w:eastAsia="Symbol" w:hAnsi="Symbol" w:cs="Symbol"/>
          <w:sz w:val="24"/>
          <w:szCs w:val="24"/>
        </w:rPr>
      </w:pPr>
    </w:p>
    <w:p w:rsidR="004526C4" w:rsidRDefault="004526C4" w:rsidP="004526C4">
      <w:pPr>
        <w:numPr>
          <w:ilvl w:val="0"/>
          <w:numId w:val="199"/>
        </w:numPr>
        <w:tabs>
          <w:tab w:val="left" w:pos="567"/>
          <w:tab w:val="left" w:pos="2560"/>
        </w:tabs>
        <w:spacing w:line="272" w:lineRule="auto"/>
        <w:ind w:right="420"/>
        <w:rPr>
          <w:rFonts w:ascii="Symbol" w:eastAsia="Symbol" w:hAnsi="Symbol" w:cs="Symbol"/>
          <w:sz w:val="24"/>
          <w:szCs w:val="24"/>
        </w:rPr>
      </w:pPr>
      <w:r>
        <w:rPr>
          <w:rFonts w:eastAsia="Times New Roman"/>
          <w:sz w:val="24"/>
          <w:szCs w:val="24"/>
        </w:rPr>
        <w:lastRenderedPageBreak/>
        <w:t>оказывать первую помощь при наружном и внутреннем кровот</w:t>
      </w:r>
      <w:r>
        <w:rPr>
          <w:rFonts w:eastAsia="Times New Roman"/>
          <w:sz w:val="24"/>
          <w:szCs w:val="24"/>
        </w:rPr>
        <w:t>е</w:t>
      </w:r>
      <w:r>
        <w:rPr>
          <w:rFonts w:eastAsia="Times New Roman"/>
          <w:sz w:val="24"/>
          <w:szCs w:val="24"/>
        </w:rPr>
        <w:t>чении;</w:t>
      </w:r>
    </w:p>
    <w:p w:rsidR="004526C4" w:rsidRDefault="004526C4" w:rsidP="004526C4">
      <w:pPr>
        <w:tabs>
          <w:tab w:val="left" w:pos="567"/>
        </w:tabs>
        <w:spacing w:line="2" w:lineRule="exact"/>
        <w:rPr>
          <w:rFonts w:ascii="Symbol" w:eastAsia="Symbol" w:hAnsi="Symbol" w:cs="Symbol"/>
          <w:sz w:val="24"/>
          <w:szCs w:val="24"/>
        </w:rPr>
      </w:pPr>
    </w:p>
    <w:p w:rsidR="004526C4" w:rsidRDefault="004526C4" w:rsidP="004526C4">
      <w:pPr>
        <w:numPr>
          <w:ilvl w:val="0"/>
          <w:numId w:val="199"/>
        </w:numPr>
        <w:tabs>
          <w:tab w:val="left" w:pos="567"/>
          <w:tab w:val="left" w:pos="2560"/>
        </w:tabs>
        <w:rPr>
          <w:rFonts w:ascii="Symbol" w:eastAsia="Symbol" w:hAnsi="Symbol" w:cs="Symbol"/>
          <w:sz w:val="24"/>
          <w:szCs w:val="24"/>
        </w:rPr>
      </w:pPr>
      <w:r>
        <w:rPr>
          <w:rFonts w:eastAsia="Times New Roman"/>
          <w:sz w:val="24"/>
          <w:szCs w:val="24"/>
        </w:rPr>
        <w:t>извлекать инородное тело из верхних дыхательных путей;</w:t>
      </w:r>
    </w:p>
    <w:p w:rsidR="004526C4" w:rsidRDefault="004526C4" w:rsidP="004526C4">
      <w:pPr>
        <w:tabs>
          <w:tab w:val="left" w:pos="567"/>
        </w:tabs>
        <w:spacing w:line="41" w:lineRule="exact"/>
        <w:rPr>
          <w:rFonts w:ascii="Symbol" w:eastAsia="Symbol" w:hAnsi="Symbol" w:cs="Symbol"/>
          <w:sz w:val="24"/>
          <w:szCs w:val="24"/>
        </w:rPr>
      </w:pPr>
    </w:p>
    <w:p w:rsidR="004526C4" w:rsidRDefault="004526C4" w:rsidP="004526C4">
      <w:pPr>
        <w:numPr>
          <w:ilvl w:val="0"/>
          <w:numId w:val="199"/>
        </w:numPr>
        <w:tabs>
          <w:tab w:val="left" w:pos="567"/>
          <w:tab w:val="left" w:pos="2560"/>
        </w:tabs>
        <w:rPr>
          <w:rFonts w:ascii="Symbol" w:eastAsia="Symbol" w:hAnsi="Symbol" w:cs="Symbol"/>
          <w:sz w:val="24"/>
          <w:szCs w:val="24"/>
        </w:rPr>
      </w:pPr>
      <w:r>
        <w:rPr>
          <w:rFonts w:eastAsia="Times New Roman"/>
          <w:sz w:val="24"/>
          <w:szCs w:val="24"/>
        </w:rPr>
        <w:t>оказывать первую помощь при ушибах;</w:t>
      </w:r>
    </w:p>
    <w:p w:rsidR="004526C4" w:rsidRDefault="004526C4" w:rsidP="004526C4">
      <w:pPr>
        <w:tabs>
          <w:tab w:val="left" w:pos="567"/>
        </w:tabs>
        <w:spacing w:line="41" w:lineRule="exact"/>
        <w:rPr>
          <w:rFonts w:ascii="Symbol" w:eastAsia="Symbol" w:hAnsi="Symbol" w:cs="Symbol"/>
          <w:sz w:val="24"/>
          <w:szCs w:val="24"/>
        </w:rPr>
      </w:pPr>
    </w:p>
    <w:p w:rsidR="004526C4" w:rsidRDefault="004526C4" w:rsidP="004526C4">
      <w:pPr>
        <w:numPr>
          <w:ilvl w:val="0"/>
          <w:numId w:val="199"/>
        </w:numPr>
        <w:tabs>
          <w:tab w:val="left" w:pos="567"/>
          <w:tab w:val="left" w:pos="2560"/>
        </w:tabs>
        <w:rPr>
          <w:rFonts w:ascii="Symbol" w:eastAsia="Symbol" w:hAnsi="Symbol" w:cs="Symbol"/>
          <w:sz w:val="24"/>
          <w:szCs w:val="24"/>
        </w:rPr>
      </w:pPr>
      <w:r>
        <w:rPr>
          <w:rFonts w:eastAsia="Times New Roman"/>
          <w:sz w:val="24"/>
          <w:szCs w:val="24"/>
        </w:rPr>
        <w:t>оказывать первую помощь при растяжениях;</w:t>
      </w:r>
    </w:p>
    <w:p w:rsidR="004526C4" w:rsidRDefault="004526C4" w:rsidP="004526C4">
      <w:pPr>
        <w:tabs>
          <w:tab w:val="left" w:pos="567"/>
        </w:tabs>
        <w:spacing w:line="41" w:lineRule="exact"/>
        <w:rPr>
          <w:rFonts w:ascii="Symbol" w:eastAsia="Symbol" w:hAnsi="Symbol" w:cs="Symbol"/>
          <w:sz w:val="24"/>
          <w:szCs w:val="24"/>
        </w:rPr>
      </w:pPr>
    </w:p>
    <w:p w:rsidR="004526C4" w:rsidRDefault="004526C4" w:rsidP="004526C4">
      <w:pPr>
        <w:numPr>
          <w:ilvl w:val="0"/>
          <w:numId w:val="199"/>
        </w:numPr>
        <w:tabs>
          <w:tab w:val="left" w:pos="567"/>
          <w:tab w:val="left" w:pos="2560"/>
        </w:tabs>
        <w:rPr>
          <w:rFonts w:ascii="Symbol" w:eastAsia="Symbol" w:hAnsi="Symbol" w:cs="Symbol"/>
          <w:sz w:val="24"/>
          <w:szCs w:val="24"/>
        </w:rPr>
      </w:pPr>
      <w:r>
        <w:rPr>
          <w:rFonts w:eastAsia="Times New Roman"/>
          <w:sz w:val="24"/>
          <w:szCs w:val="24"/>
        </w:rPr>
        <w:t>оказывать первую помощь при вывихах;</w:t>
      </w:r>
    </w:p>
    <w:p w:rsidR="004526C4" w:rsidRDefault="004526C4" w:rsidP="004526C4">
      <w:pPr>
        <w:tabs>
          <w:tab w:val="left" w:pos="567"/>
        </w:tabs>
        <w:spacing w:line="37" w:lineRule="exact"/>
        <w:rPr>
          <w:rFonts w:ascii="Symbol" w:eastAsia="Symbol" w:hAnsi="Symbol" w:cs="Symbol"/>
          <w:sz w:val="24"/>
          <w:szCs w:val="24"/>
        </w:rPr>
      </w:pPr>
    </w:p>
    <w:p w:rsidR="004526C4" w:rsidRDefault="004526C4" w:rsidP="004526C4">
      <w:pPr>
        <w:numPr>
          <w:ilvl w:val="0"/>
          <w:numId w:val="199"/>
        </w:numPr>
        <w:tabs>
          <w:tab w:val="left" w:pos="567"/>
          <w:tab w:val="left" w:pos="2560"/>
        </w:tabs>
        <w:rPr>
          <w:rFonts w:ascii="Symbol" w:eastAsia="Symbol" w:hAnsi="Symbol" w:cs="Symbol"/>
          <w:sz w:val="24"/>
          <w:szCs w:val="24"/>
        </w:rPr>
      </w:pPr>
      <w:r>
        <w:rPr>
          <w:rFonts w:eastAsia="Times New Roman"/>
          <w:sz w:val="24"/>
          <w:szCs w:val="24"/>
        </w:rPr>
        <w:t>оказывать первую помощь при переломах;</w:t>
      </w:r>
    </w:p>
    <w:p w:rsidR="004526C4" w:rsidRDefault="004526C4" w:rsidP="004526C4">
      <w:pPr>
        <w:tabs>
          <w:tab w:val="left" w:pos="567"/>
        </w:tabs>
        <w:spacing w:line="41" w:lineRule="exact"/>
        <w:rPr>
          <w:rFonts w:ascii="Symbol" w:eastAsia="Symbol" w:hAnsi="Symbol" w:cs="Symbol"/>
          <w:sz w:val="24"/>
          <w:szCs w:val="24"/>
        </w:rPr>
      </w:pPr>
    </w:p>
    <w:p w:rsidR="004526C4" w:rsidRDefault="004526C4" w:rsidP="004526C4">
      <w:pPr>
        <w:numPr>
          <w:ilvl w:val="0"/>
          <w:numId w:val="199"/>
        </w:numPr>
        <w:tabs>
          <w:tab w:val="left" w:pos="567"/>
          <w:tab w:val="left" w:pos="2560"/>
        </w:tabs>
        <w:rPr>
          <w:rFonts w:ascii="Symbol" w:eastAsia="Symbol" w:hAnsi="Symbol" w:cs="Symbol"/>
          <w:sz w:val="24"/>
          <w:szCs w:val="24"/>
        </w:rPr>
      </w:pPr>
      <w:r>
        <w:rPr>
          <w:rFonts w:eastAsia="Times New Roman"/>
          <w:sz w:val="24"/>
          <w:szCs w:val="24"/>
        </w:rPr>
        <w:t>оказывать первую помощь при ожогах;</w:t>
      </w:r>
    </w:p>
    <w:p w:rsidR="004526C4" w:rsidRDefault="004526C4" w:rsidP="004526C4">
      <w:pPr>
        <w:tabs>
          <w:tab w:val="left" w:pos="567"/>
        </w:tabs>
        <w:spacing w:line="41" w:lineRule="exact"/>
        <w:rPr>
          <w:rFonts w:ascii="Symbol" w:eastAsia="Symbol" w:hAnsi="Symbol" w:cs="Symbol"/>
          <w:sz w:val="24"/>
          <w:szCs w:val="24"/>
        </w:rPr>
      </w:pPr>
    </w:p>
    <w:p w:rsidR="004526C4" w:rsidRDefault="004526C4" w:rsidP="004526C4">
      <w:pPr>
        <w:numPr>
          <w:ilvl w:val="0"/>
          <w:numId w:val="199"/>
        </w:numPr>
        <w:tabs>
          <w:tab w:val="left" w:pos="567"/>
          <w:tab w:val="left" w:pos="2560"/>
        </w:tabs>
        <w:spacing w:line="274" w:lineRule="auto"/>
        <w:ind w:right="420"/>
        <w:rPr>
          <w:rFonts w:ascii="Symbol" w:eastAsia="Symbol" w:hAnsi="Symbol" w:cs="Symbol"/>
          <w:sz w:val="24"/>
          <w:szCs w:val="24"/>
        </w:rPr>
      </w:pPr>
      <w:r>
        <w:rPr>
          <w:rFonts w:eastAsia="Times New Roman"/>
          <w:sz w:val="24"/>
          <w:szCs w:val="24"/>
        </w:rPr>
        <w:t>оказывать первую помощь при отморожениях и общем переохл</w:t>
      </w:r>
      <w:r>
        <w:rPr>
          <w:rFonts w:eastAsia="Times New Roman"/>
          <w:sz w:val="24"/>
          <w:szCs w:val="24"/>
        </w:rPr>
        <w:t>а</w:t>
      </w:r>
      <w:r>
        <w:rPr>
          <w:rFonts w:eastAsia="Times New Roman"/>
          <w:sz w:val="24"/>
          <w:szCs w:val="24"/>
        </w:rPr>
        <w:t>ждении;</w:t>
      </w:r>
    </w:p>
    <w:p w:rsidR="004526C4" w:rsidRDefault="004526C4" w:rsidP="004526C4">
      <w:pPr>
        <w:tabs>
          <w:tab w:val="left" w:pos="567"/>
        </w:tabs>
        <w:spacing w:line="2" w:lineRule="exact"/>
        <w:rPr>
          <w:rFonts w:ascii="Symbol" w:eastAsia="Symbol" w:hAnsi="Symbol" w:cs="Symbol"/>
          <w:sz w:val="24"/>
          <w:szCs w:val="24"/>
        </w:rPr>
      </w:pPr>
    </w:p>
    <w:p w:rsidR="004526C4" w:rsidRDefault="004526C4" w:rsidP="004526C4">
      <w:pPr>
        <w:numPr>
          <w:ilvl w:val="0"/>
          <w:numId w:val="199"/>
        </w:numPr>
        <w:tabs>
          <w:tab w:val="left" w:pos="567"/>
          <w:tab w:val="left" w:pos="2560"/>
        </w:tabs>
        <w:rPr>
          <w:rFonts w:ascii="Symbol" w:eastAsia="Symbol" w:hAnsi="Symbol" w:cs="Symbol"/>
          <w:sz w:val="24"/>
          <w:szCs w:val="24"/>
        </w:rPr>
      </w:pPr>
      <w:r>
        <w:rPr>
          <w:rFonts w:eastAsia="Times New Roman"/>
          <w:sz w:val="24"/>
          <w:szCs w:val="24"/>
        </w:rPr>
        <w:t>оказывать первую помощь при отравлениях;</w:t>
      </w:r>
    </w:p>
    <w:p w:rsidR="004526C4" w:rsidRDefault="004526C4" w:rsidP="004526C4">
      <w:pPr>
        <w:tabs>
          <w:tab w:val="left" w:pos="567"/>
        </w:tabs>
        <w:spacing w:line="37" w:lineRule="exact"/>
        <w:rPr>
          <w:rFonts w:ascii="Symbol" w:eastAsia="Symbol" w:hAnsi="Symbol" w:cs="Symbol"/>
          <w:sz w:val="24"/>
          <w:szCs w:val="24"/>
        </w:rPr>
      </w:pPr>
    </w:p>
    <w:p w:rsidR="004526C4" w:rsidRDefault="004526C4" w:rsidP="004526C4">
      <w:pPr>
        <w:numPr>
          <w:ilvl w:val="0"/>
          <w:numId w:val="199"/>
        </w:numPr>
        <w:tabs>
          <w:tab w:val="left" w:pos="567"/>
          <w:tab w:val="left" w:pos="2560"/>
        </w:tabs>
        <w:rPr>
          <w:rFonts w:ascii="Symbol" w:eastAsia="Symbol" w:hAnsi="Symbol" w:cs="Symbol"/>
          <w:sz w:val="24"/>
          <w:szCs w:val="24"/>
        </w:rPr>
      </w:pPr>
      <w:r>
        <w:rPr>
          <w:rFonts w:eastAsia="Times New Roman"/>
          <w:sz w:val="24"/>
          <w:szCs w:val="24"/>
        </w:rPr>
        <w:t>оказывать первую помощь при тепловом (солнечном) ударе;</w:t>
      </w:r>
    </w:p>
    <w:p w:rsidR="004526C4" w:rsidRDefault="004526C4" w:rsidP="004526C4">
      <w:pPr>
        <w:tabs>
          <w:tab w:val="left" w:pos="567"/>
        </w:tabs>
        <w:spacing w:line="41" w:lineRule="exact"/>
        <w:rPr>
          <w:rFonts w:ascii="Symbol" w:eastAsia="Symbol" w:hAnsi="Symbol" w:cs="Symbol"/>
          <w:sz w:val="24"/>
          <w:szCs w:val="24"/>
        </w:rPr>
      </w:pPr>
    </w:p>
    <w:p w:rsidR="004526C4" w:rsidRDefault="004526C4" w:rsidP="004526C4">
      <w:pPr>
        <w:numPr>
          <w:ilvl w:val="0"/>
          <w:numId w:val="199"/>
        </w:numPr>
        <w:tabs>
          <w:tab w:val="left" w:pos="567"/>
          <w:tab w:val="left" w:pos="2560"/>
        </w:tabs>
        <w:rPr>
          <w:rFonts w:ascii="Symbol" w:eastAsia="Symbol" w:hAnsi="Symbol" w:cs="Symbol"/>
          <w:sz w:val="24"/>
          <w:szCs w:val="24"/>
        </w:rPr>
      </w:pPr>
      <w:r>
        <w:rPr>
          <w:rFonts w:eastAsia="Times New Roman"/>
          <w:sz w:val="24"/>
          <w:szCs w:val="24"/>
        </w:rPr>
        <w:t>оказывать первую помощь при укусе насекомых и змей.</w:t>
      </w:r>
    </w:p>
    <w:p w:rsidR="004526C4" w:rsidRDefault="004526C4" w:rsidP="004526C4">
      <w:pPr>
        <w:spacing w:line="28" w:lineRule="exact"/>
        <w:rPr>
          <w:sz w:val="20"/>
          <w:szCs w:val="20"/>
        </w:rPr>
      </w:pPr>
    </w:p>
    <w:p w:rsidR="004526C4" w:rsidRDefault="004526C4" w:rsidP="004526C4">
      <w:pPr>
        <w:rPr>
          <w:sz w:val="20"/>
          <w:szCs w:val="20"/>
        </w:rPr>
      </w:pPr>
      <w:r>
        <w:rPr>
          <w:rFonts w:eastAsia="Times New Roman"/>
          <w:b/>
          <w:bCs/>
          <w:sz w:val="24"/>
          <w:szCs w:val="24"/>
        </w:rPr>
        <w:t>Выпускник получит возможность научиться:</w:t>
      </w:r>
    </w:p>
    <w:p w:rsidR="004526C4" w:rsidRDefault="004526C4" w:rsidP="004526C4">
      <w:pPr>
        <w:spacing w:line="50" w:lineRule="exact"/>
        <w:rPr>
          <w:sz w:val="20"/>
          <w:szCs w:val="20"/>
        </w:rPr>
      </w:pPr>
    </w:p>
    <w:p w:rsidR="004526C4" w:rsidRDefault="004526C4" w:rsidP="004526C4">
      <w:pPr>
        <w:numPr>
          <w:ilvl w:val="1"/>
          <w:numId w:val="200"/>
        </w:numPr>
        <w:tabs>
          <w:tab w:val="left" w:pos="567"/>
          <w:tab w:val="left" w:pos="2573"/>
        </w:tabs>
        <w:spacing w:line="274" w:lineRule="auto"/>
        <w:ind w:right="-165"/>
        <w:rPr>
          <w:rFonts w:ascii="Symbol" w:eastAsia="Symbol" w:hAnsi="Symbol" w:cs="Symbol"/>
          <w:sz w:val="24"/>
          <w:szCs w:val="24"/>
        </w:rPr>
      </w:pPr>
      <w:r>
        <w:rPr>
          <w:rFonts w:eastAsia="Times New Roman"/>
          <w:i/>
          <w:iCs/>
          <w:sz w:val="24"/>
          <w:szCs w:val="24"/>
        </w:rPr>
        <w:t>безопасно использовать средства индивидуальной защиты вел</w:t>
      </w:r>
      <w:r>
        <w:rPr>
          <w:rFonts w:eastAsia="Times New Roman"/>
          <w:i/>
          <w:iCs/>
          <w:sz w:val="24"/>
          <w:szCs w:val="24"/>
        </w:rPr>
        <w:t>о</w:t>
      </w:r>
      <w:r>
        <w:rPr>
          <w:rFonts w:eastAsia="Times New Roman"/>
          <w:i/>
          <w:iCs/>
          <w:sz w:val="24"/>
          <w:szCs w:val="24"/>
        </w:rPr>
        <w:t>сипедиста;</w:t>
      </w:r>
    </w:p>
    <w:p w:rsidR="004526C4" w:rsidRDefault="004526C4" w:rsidP="004526C4">
      <w:pPr>
        <w:tabs>
          <w:tab w:val="left" w:pos="567"/>
        </w:tabs>
        <w:spacing w:line="2" w:lineRule="exact"/>
        <w:ind w:right="-165"/>
        <w:rPr>
          <w:rFonts w:ascii="Symbol" w:eastAsia="Symbol" w:hAnsi="Symbol" w:cs="Symbol"/>
          <w:sz w:val="24"/>
          <w:szCs w:val="24"/>
        </w:rPr>
      </w:pPr>
    </w:p>
    <w:p w:rsidR="004526C4" w:rsidRDefault="004526C4" w:rsidP="004526C4">
      <w:pPr>
        <w:numPr>
          <w:ilvl w:val="1"/>
          <w:numId w:val="200"/>
        </w:numPr>
        <w:tabs>
          <w:tab w:val="left" w:pos="567"/>
          <w:tab w:val="left" w:pos="2573"/>
        </w:tabs>
        <w:spacing w:line="272" w:lineRule="auto"/>
        <w:ind w:right="-165"/>
        <w:rPr>
          <w:rFonts w:ascii="Symbol" w:eastAsia="Symbol" w:hAnsi="Symbol" w:cs="Symbol"/>
          <w:sz w:val="24"/>
          <w:szCs w:val="24"/>
        </w:rPr>
      </w:pPr>
      <w:r>
        <w:rPr>
          <w:rFonts w:eastAsia="Times New Roman"/>
          <w:i/>
          <w:iCs/>
          <w:sz w:val="24"/>
          <w:szCs w:val="24"/>
        </w:rPr>
        <w:t>классифицировать и характеризовать причины и последствия опасных ситуаций в тур</w:t>
      </w:r>
      <w:r>
        <w:rPr>
          <w:rFonts w:eastAsia="Times New Roman"/>
          <w:i/>
          <w:iCs/>
          <w:sz w:val="24"/>
          <w:szCs w:val="24"/>
        </w:rPr>
        <w:t>и</w:t>
      </w:r>
      <w:r>
        <w:rPr>
          <w:rFonts w:eastAsia="Times New Roman"/>
          <w:i/>
          <w:iCs/>
          <w:sz w:val="24"/>
          <w:szCs w:val="24"/>
        </w:rPr>
        <w:t>стических поездках;</w:t>
      </w:r>
    </w:p>
    <w:p w:rsidR="004526C4" w:rsidRDefault="004526C4" w:rsidP="004526C4">
      <w:pPr>
        <w:tabs>
          <w:tab w:val="left" w:pos="567"/>
        </w:tabs>
        <w:spacing w:line="2" w:lineRule="exact"/>
        <w:ind w:right="-165"/>
        <w:rPr>
          <w:rFonts w:ascii="Symbol" w:eastAsia="Symbol" w:hAnsi="Symbol" w:cs="Symbol"/>
          <w:sz w:val="24"/>
          <w:szCs w:val="24"/>
        </w:rPr>
      </w:pPr>
    </w:p>
    <w:p w:rsidR="004526C4" w:rsidRDefault="004526C4" w:rsidP="004526C4">
      <w:pPr>
        <w:numPr>
          <w:ilvl w:val="1"/>
          <w:numId w:val="200"/>
        </w:numPr>
        <w:tabs>
          <w:tab w:val="left" w:pos="567"/>
          <w:tab w:val="left" w:pos="2560"/>
        </w:tabs>
        <w:ind w:right="-165"/>
        <w:rPr>
          <w:rFonts w:ascii="Symbol" w:eastAsia="Symbol" w:hAnsi="Symbol" w:cs="Symbol"/>
          <w:sz w:val="24"/>
          <w:szCs w:val="24"/>
        </w:rPr>
      </w:pPr>
      <w:r>
        <w:rPr>
          <w:rFonts w:eastAsia="Times New Roman"/>
          <w:i/>
          <w:iCs/>
          <w:sz w:val="24"/>
          <w:szCs w:val="24"/>
        </w:rPr>
        <w:t>готовиться к туристическим поездкам;</w:t>
      </w:r>
    </w:p>
    <w:p w:rsidR="004526C4" w:rsidRDefault="004526C4" w:rsidP="004526C4">
      <w:pPr>
        <w:tabs>
          <w:tab w:val="left" w:pos="567"/>
        </w:tabs>
        <w:spacing w:line="41" w:lineRule="exact"/>
        <w:ind w:right="-165"/>
        <w:rPr>
          <w:rFonts w:ascii="Symbol" w:eastAsia="Symbol" w:hAnsi="Symbol" w:cs="Symbol"/>
          <w:sz w:val="24"/>
          <w:szCs w:val="24"/>
        </w:rPr>
      </w:pPr>
    </w:p>
    <w:p w:rsidR="004526C4" w:rsidRDefault="004526C4" w:rsidP="004526C4">
      <w:pPr>
        <w:numPr>
          <w:ilvl w:val="1"/>
          <w:numId w:val="200"/>
        </w:numPr>
        <w:tabs>
          <w:tab w:val="left" w:pos="567"/>
          <w:tab w:val="left" w:pos="2573"/>
        </w:tabs>
        <w:spacing w:line="274" w:lineRule="auto"/>
        <w:ind w:right="-165"/>
        <w:rPr>
          <w:rFonts w:ascii="Symbol" w:eastAsia="Symbol" w:hAnsi="Symbol" w:cs="Symbol"/>
          <w:sz w:val="24"/>
          <w:szCs w:val="24"/>
        </w:rPr>
      </w:pPr>
      <w:r>
        <w:rPr>
          <w:rFonts w:eastAsia="Times New Roman"/>
          <w:i/>
          <w:iCs/>
          <w:sz w:val="24"/>
          <w:szCs w:val="24"/>
        </w:rPr>
        <w:t>адекватно оценивать ситуацию и безопасно вести в туристич</w:t>
      </w:r>
      <w:r>
        <w:rPr>
          <w:rFonts w:eastAsia="Times New Roman"/>
          <w:i/>
          <w:iCs/>
          <w:sz w:val="24"/>
          <w:szCs w:val="24"/>
        </w:rPr>
        <w:t>е</w:t>
      </w:r>
      <w:r>
        <w:rPr>
          <w:rFonts w:eastAsia="Times New Roman"/>
          <w:i/>
          <w:iCs/>
          <w:sz w:val="24"/>
          <w:szCs w:val="24"/>
        </w:rPr>
        <w:t>ских поездках;</w:t>
      </w:r>
    </w:p>
    <w:p w:rsidR="004526C4" w:rsidRDefault="004526C4" w:rsidP="004526C4">
      <w:pPr>
        <w:tabs>
          <w:tab w:val="left" w:pos="567"/>
        </w:tabs>
        <w:spacing w:line="2" w:lineRule="exact"/>
        <w:ind w:right="-165"/>
        <w:rPr>
          <w:rFonts w:ascii="Symbol" w:eastAsia="Symbol" w:hAnsi="Symbol" w:cs="Symbol"/>
          <w:sz w:val="24"/>
          <w:szCs w:val="24"/>
        </w:rPr>
      </w:pPr>
    </w:p>
    <w:p w:rsidR="004526C4" w:rsidRDefault="004526C4" w:rsidP="004526C4">
      <w:pPr>
        <w:numPr>
          <w:ilvl w:val="1"/>
          <w:numId w:val="200"/>
        </w:numPr>
        <w:tabs>
          <w:tab w:val="left" w:pos="567"/>
          <w:tab w:val="left" w:pos="2573"/>
        </w:tabs>
        <w:spacing w:line="274" w:lineRule="auto"/>
        <w:ind w:right="-165"/>
        <w:rPr>
          <w:rFonts w:ascii="Symbol" w:eastAsia="Symbol" w:hAnsi="Symbol" w:cs="Symbol"/>
          <w:sz w:val="24"/>
          <w:szCs w:val="24"/>
        </w:rPr>
      </w:pPr>
      <w:r>
        <w:rPr>
          <w:rFonts w:eastAsia="Times New Roman"/>
          <w:i/>
          <w:iCs/>
          <w:sz w:val="24"/>
          <w:szCs w:val="24"/>
        </w:rPr>
        <w:t>анализировать последствия возможных опасных ситуаций в местах большого ско</w:t>
      </w:r>
      <w:r>
        <w:rPr>
          <w:rFonts w:eastAsia="Times New Roman"/>
          <w:i/>
          <w:iCs/>
          <w:sz w:val="24"/>
          <w:szCs w:val="24"/>
        </w:rPr>
        <w:t>п</w:t>
      </w:r>
      <w:r>
        <w:rPr>
          <w:rFonts w:eastAsia="Times New Roman"/>
          <w:i/>
          <w:iCs/>
          <w:sz w:val="24"/>
          <w:szCs w:val="24"/>
        </w:rPr>
        <w:t>ления людей;</w:t>
      </w:r>
    </w:p>
    <w:p w:rsidR="004526C4" w:rsidRDefault="004526C4" w:rsidP="004526C4">
      <w:pPr>
        <w:tabs>
          <w:tab w:val="left" w:pos="567"/>
        </w:tabs>
        <w:spacing w:line="2" w:lineRule="exact"/>
        <w:ind w:right="-165"/>
        <w:rPr>
          <w:rFonts w:ascii="Symbol" w:eastAsia="Symbol" w:hAnsi="Symbol" w:cs="Symbol"/>
          <w:sz w:val="24"/>
          <w:szCs w:val="24"/>
        </w:rPr>
      </w:pPr>
    </w:p>
    <w:p w:rsidR="004526C4" w:rsidRDefault="004526C4" w:rsidP="004526C4">
      <w:pPr>
        <w:numPr>
          <w:ilvl w:val="1"/>
          <w:numId w:val="200"/>
        </w:numPr>
        <w:tabs>
          <w:tab w:val="left" w:pos="567"/>
          <w:tab w:val="left" w:pos="2573"/>
        </w:tabs>
        <w:spacing w:line="274" w:lineRule="auto"/>
        <w:ind w:right="-165"/>
        <w:rPr>
          <w:rFonts w:ascii="Symbol" w:eastAsia="Symbol" w:hAnsi="Symbol" w:cs="Symbol"/>
          <w:sz w:val="24"/>
          <w:szCs w:val="24"/>
        </w:rPr>
      </w:pPr>
      <w:r>
        <w:rPr>
          <w:rFonts w:eastAsia="Times New Roman"/>
          <w:i/>
          <w:iCs/>
          <w:sz w:val="24"/>
          <w:szCs w:val="24"/>
        </w:rPr>
        <w:t>анализировать последствия возможных опасных ситуаций криминогенного характ</w:t>
      </w:r>
      <w:r>
        <w:rPr>
          <w:rFonts w:eastAsia="Times New Roman"/>
          <w:i/>
          <w:iCs/>
          <w:sz w:val="24"/>
          <w:szCs w:val="24"/>
        </w:rPr>
        <w:t>е</w:t>
      </w:r>
      <w:r>
        <w:rPr>
          <w:rFonts w:eastAsia="Times New Roman"/>
          <w:i/>
          <w:iCs/>
          <w:sz w:val="24"/>
          <w:szCs w:val="24"/>
        </w:rPr>
        <w:t>ра;</w:t>
      </w:r>
    </w:p>
    <w:p w:rsidR="004526C4" w:rsidRDefault="004526C4" w:rsidP="004526C4">
      <w:pPr>
        <w:tabs>
          <w:tab w:val="left" w:pos="567"/>
        </w:tabs>
        <w:spacing w:line="2" w:lineRule="exact"/>
        <w:ind w:right="-165"/>
        <w:rPr>
          <w:rFonts w:ascii="Symbol" w:eastAsia="Symbol" w:hAnsi="Symbol" w:cs="Symbol"/>
          <w:sz w:val="24"/>
          <w:szCs w:val="24"/>
        </w:rPr>
      </w:pPr>
    </w:p>
    <w:p w:rsidR="004526C4" w:rsidRDefault="004526C4" w:rsidP="004526C4">
      <w:pPr>
        <w:numPr>
          <w:ilvl w:val="1"/>
          <w:numId w:val="200"/>
        </w:numPr>
        <w:tabs>
          <w:tab w:val="left" w:pos="567"/>
          <w:tab w:val="left" w:pos="2560"/>
        </w:tabs>
        <w:ind w:right="-165"/>
        <w:rPr>
          <w:rFonts w:ascii="Symbol" w:eastAsia="Symbol" w:hAnsi="Symbol" w:cs="Symbol"/>
          <w:sz w:val="24"/>
          <w:szCs w:val="24"/>
        </w:rPr>
      </w:pPr>
      <w:r>
        <w:rPr>
          <w:rFonts w:eastAsia="Times New Roman"/>
          <w:i/>
          <w:iCs/>
          <w:sz w:val="24"/>
          <w:szCs w:val="24"/>
        </w:rPr>
        <w:t>безопасно вести и применять права покупателя;</w:t>
      </w:r>
    </w:p>
    <w:p w:rsidR="004526C4" w:rsidRDefault="004526C4" w:rsidP="004526C4">
      <w:pPr>
        <w:tabs>
          <w:tab w:val="left" w:pos="567"/>
        </w:tabs>
        <w:spacing w:line="37" w:lineRule="exact"/>
        <w:ind w:right="-165"/>
        <w:rPr>
          <w:rFonts w:ascii="Symbol" w:eastAsia="Symbol" w:hAnsi="Symbol" w:cs="Symbol"/>
          <w:sz w:val="24"/>
          <w:szCs w:val="24"/>
        </w:rPr>
      </w:pPr>
    </w:p>
    <w:p w:rsidR="004526C4" w:rsidRDefault="004526C4" w:rsidP="004526C4">
      <w:pPr>
        <w:numPr>
          <w:ilvl w:val="1"/>
          <w:numId w:val="200"/>
        </w:numPr>
        <w:tabs>
          <w:tab w:val="left" w:pos="567"/>
          <w:tab w:val="left" w:pos="2573"/>
        </w:tabs>
        <w:spacing w:line="274" w:lineRule="auto"/>
        <w:ind w:right="-165"/>
        <w:rPr>
          <w:rFonts w:ascii="Symbol" w:eastAsia="Symbol" w:hAnsi="Symbol" w:cs="Symbol"/>
          <w:sz w:val="24"/>
          <w:szCs w:val="24"/>
        </w:rPr>
      </w:pPr>
      <w:r>
        <w:rPr>
          <w:rFonts w:eastAsia="Times New Roman"/>
          <w:i/>
          <w:iCs/>
          <w:sz w:val="24"/>
          <w:szCs w:val="24"/>
        </w:rPr>
        <w:t>анализировать последствия проявления терроризма, экстреми</w:t>
      </w:r>
      <w:r>
        <w:rPr>
          <w:rFonts w:eastAsia="Times New Roman"/>
          <w:i/>
          <w:iCs/>
          <w:sz w:val="24"/>
          <w:szCs w:val="24"/>
        </w:rPr>
        <w:t>з</w:t>
      </w:r>
      <w:r>
        <w:rPr>
          <w:rFonts w:eastAsia="Times New Roman"/>
          <w:i/>
          <w:iCs/>
          <w:sz w:val="24"/>
          <w:szCs w:val="24"/>
        </w:rPr>
        <w:t>ма, наркотизма;</w:t>
      </w:r>
    </w:p>
    <w:p w:rsidR="004526C4" w:rsidRDefault="004526C4" w:rsidP="004526C4">
      <w:pPr>
        <w:tabs>
          <w:tab w:val="left" w:pos="567"/>
        </w:tabs>
        <w:spacing w:line="2" w:lineRule="exact"/>
        <w:ind w:right="-165"/>
        <w:rPr>
          <w:rFonts w:ascii="Symbol" w:eastAsia="Symbol" w:hAnsi="Symbol" w:cs="Symbol"/>
          <w:sz w:val="24"/>
          <w:szCs w:val="24"/>
        </w:rPr>
      </w:pPr>
    </w:p>
    <w:p w:rsidR="004526C4" w:rsidRDefault="004526C4" w:rsidP="004526C4">
      <w:pPr>
        <w:numPr>
          <w:ilvl w:val="1"/>
          <w:numId w:val="200"/>
        </w:numPr>
        <w:tabs>
          <w:tab w:val="left" w:pos="567"/>
          <w:tab w:val="left" w:pos="2560"/>
        </w:tabs>
        <w:ind w:right="-165"/>
        <w:rPr>
          <w:rFonts w:ascii="Symbol" w:eastAsia="Symbol" w:hAnsi="Symbol" w:cs="Symbol"/>
          <w:sz w:val="24"/>
          <w:szCs w:val="24"/>
        </w:rPr>
      </w:pPr>
      <w:r>
        <w:rPr>
          <w:rFonts w:eastAsia="Times New Roman"/>
          <w:i/>
          <w:iCs/>
          <w:sz w:val="24"/>
          <w:szCs w:val="24"/>
        </w:rPr>
        <w:t xml:space="preserve">предвидеть  пути  и  средства  возможного  вовлечения  </w:t>
      </w:r>
      <w:proofErr w:type="gramStart"/>
      <w:r>
        <w:rPr>
          <w:rFonts w:eastAsia="Times New Roman"/>
          <w:i/>
          <w:iCs/>
          <w:sz w:val="24"/>
          <w:szCs w:val="24"/>
        </w:rPr>
        <w:t>в</w:t>
      </w:r>
      <w:proofErr w:type="gramEnd"/>
    </w:p>
    <w:p w:rsidR="004526C4" w:rsidRDefault="004526C4" w:rsidP="004526C4">
      <w:pPr>
        <w:tabs>
          <w:tab w:val="left" w:pos="567"/>
        </w:tabs>
        <w:spacing w:line="27" w:lineRule="exact"/>
        <w:ind w:right="-165"/>
        <w:rPr>
          <w:rFonts w:ascii="Symbol" w:eastAsia="Symbol" w:hAnsi="Symbol" w:cs="Symbol"/>
          <w:sz w:val="24"/>
          <w:szCs w:val="24"/>
        </w:rPr>
      </w:pPr>
    </w:p>
    <w:p w:rsidR="004526C4" w:rsidRDefault="004526C4" w:rsidP="004526C4">
      <w:pPr>
        <w:tabs>
          <w:tab w:val="left" w:pos="567"/>
        </w:tabs>
        <w:spacing w:line="279" w:lineRule="auto"/>
        <w:ind w:right="-165"/>
        <w:jc w:val="both"/>
        <w:rPr>
          <w:rFonts w:ascii="Symbol" w:eastAsia="Symbol" w:hAnsi="Symbol" w:cs="Symbol"/>
          <w:sz w:val="24"/>
          <w:szCs w:val="24"/>
        </w:rPr>
      </w:pPr>
      <w:r>
        <w:rPr>
          <w:rFonts w:eastAsia="Times New Roman"/>
          <w:i/>
          <w:iCs/>
          <w:sz w:val="24"/>
          <w:szCs w:val="24"/>
        </w:rPr>
        <w:t xml:space="preserve">террористическую, экстремистскую и наркотическую </w:t>
      </w:r>
      <w:proofErr w:type="spellStart"/>
      <w:r>
        <w:rPr>
          <w:rFonts w:eastAsia="Times New Roman"/>
          <w:i/>
          <w:iCs/>
          <w:sz w:val="24"/>
          <w:szCs w:val="24"/>
        </w:rPr>
        <w:t>деятельность</w:t>
      </w:r>
      <w:proofErr w:type="gramStart"/>
      <w:r>
        <w:rPr>
          <w:rFonts w:eastAsia="Times New Roman"/>
          <w:i/>
          <w:iCs/>
          <w:sz w:val="24"/>
          <w:szCs w:val="24"/>
        </w:rPr>
        <w:t>;а</w:t>
      </w:r>
      <w:proofErr w:type="gramEnd"/>
      <w:r>
        <w:rPr>
          <w:rFonts w:eastAsia="Times New Roman"/>
          <w:i/>
          <w:iCs/>
          <w:sz w:val="24"/>
          <w:szCs w:val="24"/>
        </w:rPr>
        <w:t>нализировать</w:t>
      </w:r>
      <w:proofErr w:type="spellEnd"/>
      <w:r>
        <w:rPr>
          <w:rFonts w:eastAsia="Times New Roman"/>
          <w:i/>
          <w:iCs/>
          <w:sz w:val="24"/>
          <w:szCs w:val="24"/>
        </w:rPr>
        <w:t xml:space="preserve"> вл</w:t>
      </w:r>
      <w:r>
        <w:rPr>
          <w:rFonts w:eastAsia="Times New Roman"/>
          <w:i/>
          <w:iCs/>
          <w:sz w:val="24"/>
          <w:szCs w:val="24"/>
        </w:rPr>
        <w:t>и</w:t>
      </w:r>
      <w:r>
        <w:rPr>
          <w:rFonts w:eastAsia="Times New Roman"/>
          <w:i/>
          <w:iCs/>
          <w:sz w:val="24"/>
          <w:szCs w:val="24"/>
        </w:rPr>
        <w:t>яние вредных привычек и факторов и на состояние своего здоровья;</w:t>
      </w:r>
    </w:p>
    <w:p w:rsidR="004526C4" w:rsidRDefault="004526C4" w:rsidP="004526C4">
      <w:pPr>
        <w:tabs>
          <w:tab w:val="left" w:pos="567"/>
        </w:tabs>
        <w:spacing w:line="2" w:lineRule="exact"/>
        <w:ind w:right="-165"/>
        <w:rPr>
          <w:rFonts w:ascii="Symbol" w:eastAsia="Symbol" w:hAnsi="Symbol" w:cs="Symbol"/>
          <w:sz w:val="24"/>
          <w:szCs w:val="24"/>
        </w:rPr>
      </w:pPr>
    </w:p>
    <w:p w:rsidR="004526C4" w:rsidRDefault="004526C4" w:rsidP="004526C4">
      <w:pPr>
        <w:numPr>
          <w:ilvl w:val="1"/>
          <w:numId w:val="200"/>
        </w:numPr>
        <w:tabs>
          <w:tab w:val="left" w:pos="567"/>
          <w:tab w:val="left" w:pos="2573"/>
        </w:tabs>
        <w:spacing w:line="274" w:lineRule="auto"/>
        <w:ind w:right="-165"/>
        <w:rPr>
          <w:rFonts w:ascii="Symbol" w:eastAsia="Symbol" w:hAnsi="Symbol" w:cs="Symbol"/>
          <w:sz w:val="24"/>
          <w:szCs w:val="24"/>
        </w:rPr>
      </w:pPr>
      <w:r>
        <w:rPr>
          <w:rFonts w:eastAsia="Times New Roman"/>
          <w:i/>
          <w:iCs/>
          <w:sz w:val="24"/>
          <w:szCs w:val="24"/>
        </w:rPr>
        <w:t>характеризовать роль семьи в жизни личности и общества и ее влияние на здоровье чел</w:t>
      </w:r>
      <w:r>
        <w:rPr>
          <w:rFonts w:eastAsia="Times New Roman"/>
          <w:i/>
          <w:iCs/>
          <w:sz w:val="24"/>
          <w:szCs w:val="24"/>
        </w:rPr>
        <w:t>о</w:t>
      </w:r>
      <w:r>
        <w:rPr>
          <w:rFonts w:eastAsia="Times New Roman"/>
          <w:i/>
          <w:iCs/>
          <w:sz w:val="24"/>
          <w:szCs w:val="24"/>
        </w:rPr>
        <w:t>века;</w:t>
      </w:r>
    </w:p>
    <w:p w:rsidR="004526C4" w:rsidRDefault="004526C4" w:rsidP="004526C4">
      <w:pPr>
        <w:tabs>
          <w:tab w:val="left" w:pos="567"/>
        </w:tabs>
        <w:spacing w:line="2" w:lineRule="exact"/>
        <w:ind w:right="-165"/>
        <w:rPr>
          <w:rFonts w:ascii="Symbol" w:eastAsia="Symbol" w:hAnsi="Symbol" w:cs="Symbol"/>
          <w:sz w:val="24"/>
          <w:szCs w:val="24"/>
        </w:rPr>
      </w:pPr>
    </w:p>
    <w:p w:rsidR="004526C4" w:rsidRDefault="004526C4" w:rsidP="004526C4">
      <w:pPr>
        <w:numPr>
          <w:ilvl w:val="1"/>
          <w:numId w:val="200"/>
        </w:numPr>
        <w:tabs>
          <w:tab w:val="left" w:pos="567"/>
          <w:tab w:val="left" w:pos="2573"/>
        </w:tabs>
        <w:spacing w:line="275" w:lineRule="auto"/>
        <w:ind w:right="-165"/>
        <w:jc w:val="both"/>
        <w:rPr>
          <w:rFonts w:ascii="Symbol" w:eastAsia="Symbol" w:hAnsi="Symbol" w:cs="Symbol"/>
          <w:sz w:val="24"/>
          <w:szCs w:val="24"/>
        </w:rPr>
      </w:pPr>
      <w:r>
        <w:rPr>
          <w:rFonts w:eastAsia="Times New Roman"/>
          <w:i/>
          <w:iCs/>
          <w:sz w:val="24"/>
          <w:szCs w:val="24"/>
        </w:rPr>
        <w:t xml:space="preserve">классифицировать и характеризовать основные </w:t>
      </w:r>
      <w:proofErr w:type="spellStart"/>
      <w:r>
        <w:rPr>
          <w:rFonts w:eastAsia="Times New Roman"/>
          <w:i/>
          <w:iCs/>
          <w:sz w:val="24"/>
          <w:szCs w:val="24"/>
        </w:rPr>
        <w:t>положениязаконодательных</w:t>
      </w:r>
      <w:proofErr w:type="spellEnd"/>
      <w:r>
        <w:rPr>
          <w:rFonts w:eastAsia="Times New Roman"/>
          <w:i/>
          <w:iCs/>
          <w:sz w:val="24"/>
          <w:szCs w:val="24"/>
        </w:rPr>
        <w:t xml:space="preserve"> актов, рег</w:t>
      </w:r>
      <w:r>
        <w:rPr>
          <w:rFonts w:eastAsia="Times New Roman"/>
          <w:i/>
          <w:iCs/>
          <w:sz w:val="24"/>
          <w:szCs w:val="24"/>
        </w:rPr>
        <w:t>у</w:t>
      </w:r>
      <w:r>
        <w:rPr>
          <w:rFonts w:eastAsia="Times New Roman"/>
          <w:i/>
          <w:iCs/>
          <w:sz w:val="24"/>
          <w:szCs w:val="24"/>
        </w:rPr>
        <w:t>лирующих права и обязанности супругов, и защищающих права ребенка;</w:t>
      </w:r>
    </w:p>
    <w:p w:rsidR="004526C4" w:rsidRDefault="004526C4" w:rsidP="004526C4">
      <w:pPr>
        <w:numPr>
          <w:ilvl w:val="1"/>
          <w:numId w:val="200"/>
        </w:numPr>
        <w:tabs>
          <w:tab w:val="left" w:pos="567"/>
          <w:tab w:val="left" w:pos="2560"/>
        </w:tabs>
        <w:ind w:right="-165"/>
        <w:rPr>
          <w:rFonts w:ascii="Symbol" w:eastAsia="Symbol" w:hAnsi="Symbol" w:cs="Symbol"/>
          <w:sz w:val="24"/>
          <w:szCs w:val="24"/>
        </w:rPr>
      </w:pPr>
      <w:r>
        <w:rPr>
          <w:rFonts w:eastAsia="Times New Roman"/>
          <w:i/>
          <w:iCs/>
          <w:sz w:val="24"/>
          <w:szCs w:val="24"/>
        </w:rPr>
        <w:t>владеть основами самоконтроля, самооценки, принятия решений</w:t>
      </w:r>
    </w:p>
    <w:p w:rsidR="004526C4" w:rsidRDefault="004526C4" w:rsidP="004526C4">
      <w:pPr>
        <w:tabs>
          <w:tab w:val="left" w:pos="567"/>
        </w:tabs>
        <w:spacing w:line="27" w:lineRule="exact"/>
        <w:ind w:right="-165"/>
        <w:rPr>
          <w:rFonts w:ascii="Symbol" w:eastAsia="Symbol" w:hAnsi="Symbol" w:cs="Symbol"/>
          <w:sz w:val="24"/>
          <w:szCs w:val="24"/>
        </w:rPr>
      </w:pPr>
    </w:p>
    <w:p w:rsidR="004526C4" w:rsidRPr="004526C4" w:rsidRDefault="004526C4" w:rsidP="004526C4">
      <w:pPr>
        <w:numPr>
          <w:ilvl w:val="0"/>
          <w:numId w:val="201"/>
        </w:numPr>
        <w:tabs>
          <w:tab w:val="left" w:pos="567"/>
          <w:tab w:val="left" w:pos="1594"/>
        </w:tabs>
        <w:spacing w:line="293" w:lineRule="auto"/>
        <w:ind w:right="-165"/>
        <w:jc w:val="both"/>
        <w:rPr>
          <w:rFonts w:ascii="Symbol" w:eastAsia="Symbol" w:hAnsi="Symbol" w:cs="Symbol"/>
          <w:sz w:val="24"/>
          <w:szCs w:val="24"/>
        </w:rPr>
      </w:pPr>
      <w:r w:rsidRPr="004526C4">
        <w:rPr>
          <w:rFonts w:eastAsia="Times New Roman"/>
          <w:i/>
          <w:iCs/>
          <w:sz w:val="24"/>
          <w:szCs w:val="24"/>
        </w:rPr>
        <w:t>осуществления осознанного выбора в учебной и познавательной деятельности при форм</w:t>
      </w:r>
      <w:r w:rsidRPr="004526C4">
        <w:rPr>
          <w:rFonts w:eastAsia="Times New Roman"/>
          <w:i/>
          <w:iCs/>
          <w:sz w:val="24"/>
          <w:szCs w:val="24"/>
        </w:rPr>
        <w:t>и</w:t>
      </w:r>
      <w:r w:rsidRPr="004526C4">
        <w:rPr>
          <w:rFonts w:eastAsia="Times New Roman"/>
          <w:i/>
          <w:iCs/>
          <w:sz w:val="24"/>
          <w:szCs w:val="24"/>
        </w:rPr>
        <w:t xml:space="preserve">ровании современной культуры безопасности </w:t>
      </w:r>
      <w:proofErr w:type="spellStart"/>
      <w:r w:rsidRPr="004526C4">
        <w:rPr>
          <w:rFonts w:eastAsia="Times New Roman"/>
          <w:i/>
          <w:iCs/>
          <w:sz w:val="24"/>
          <w:szCs w:val="24"/>
        </w:rPr>
        <w:t>жизнедеятельности</w:t>
      </w:r>
      <w:proofErr w:type="gramStart"/>
      <w:r w:rsidRPr="004526C4">
        <w:rPr>
          <w:rFonts w:eastAsia="Times New Roman"/>
          <w:i/>
          <w:iCs/>
          <w:sz w:val="24"/>
          <w:szCs w:val="24"/>
        </w:rPr>
        <w:t>;к</w:t>
      </w:r>
      <w:proofErr w:type="gramEnd"/>
      <w:r w:rsidRPr="004526C4">
        <w:rPr>
          <w:rFonts w:eastAsia="Times New Roman"/>
          <w:i/>
          <w:iCs/>
          <w:sz w:val="24"/>
          <w:szCs w:val="24"/>
        </w:rPr>
        <w:t>лассифицировать</w:t>
      </w:r>
      <w:proofErr w:type="spellEnd"/>
      <w:r w:rsidRPr="004526C4">
        <w:rPr>
          <w:rFonts w:eastAsia="Times New Roman"/>
          <w:i/>
          <w:iCs/>
          <w:sz w:val="24"/>
          <w:szCs w:val="24"/>
        </w:rPr>
        <w:t xml:space="preserve"> основные пр</w:t>
      </w:r>
      <w:r w:rsidRPr="004526C4">
        <w:rPr>
          <w:rFonts w:eastAsia="Times New Roman"/>
          <w:i/>
          <w:iCs/>
          <w:sz w:val="24"/>
          <w:szCs w:val="24"/>
        </w:rPr>
        <w:t>а</w:t>
      </w:r>
      <w:r w:rsidRPr="004526C4">
        <w:rPr>
          <w:rFonts w:eastAsia="Times New Roman"/>
          <w:i/>
          <w:iCs/>
          <w:sz w:val="24"/>
          <w:szCs w:val="24"/>
        </w:rPr>
        <w:t>вовые аспекты оказания первой</w:t>
      </w:r>
    </w:p>
    <w:p w:rsidR="004526C4" w:rsidRDefault="004526C4" w:rsidP="004526C4">
      <w:pPr>
        <w:tabs>
          <w:tab w:val="left" w:pos="567"/>
        </w:tabs>
        <w:spacing w:line="27" w:lineRule="exact"/>
        <w:rPr>
          <w:rFonts w:ascii="Symbol" w:eastAsia="Symbol" w:hAnsi="Symbol" w:cs="Symbol"/>
          <w:sz w:val="24"/>
          <w:szCs w:val="24"/>
        </w:rPr>
      </w:pPr>
    </w:p>
    <w:p w:rsidR="004526C4" w:rsidRDefault="004526C4" w:rsidP="004526C4">
      <w:pPr>
        <w:tabs>
          <w:tab w:val="left" w:pos="567"/>
        </w:tabs>
        <w:rPr>
          <w:rFonts w:ascii="Symbol" w:eastAsia="Symbol" w:hAnsi="Symbol" w:cs="Symbol"/>
          <w:sz w:val="24"/>
          <w:szCs w:val="24"/>
        </w:rPr>
      </w:pPr>
      <w:r>
        <w:rPr>
          <w:rFonts w:eastAsia="Times New Roman"/>
          <w:i/>
          <w:iCs/>
          <w:sz w:val="24"/>
          <w:szCs w:val="24"/>
        </w:rPr>
        <w:t>помощи;</w:t>
      </w:r>
    </w:p>
    <w:p w:rsidR="004526C4" w:rsidRDefault="004526C4" w:rsidP="004526C4">
      <w:pPr>
        <w:tabs>
          <w:tab w:val="left" w:pos="567"/>
        </w:tabs>
        <w:spacing w:line="55" w:lineRule="exact"/>
        <w:rPr>
          <w:rFonts w:ascii="Symbol" w:eastAsia="Symbol" w:hAnsi="Symbol" w:cs="Symbol"/>
          <w:sz w:val="24"/>
          <w:szCs w:val="24"/>
        </w:rPr>
      </w:pPr>
    </w:p>
    <w:p w:rsidR="004526C4" w:rsidRDefault="004526C4" w:rsidP="004526C4">
      <w:pPr>
        <w:numPr>
          <w:ilvl w:val="0"/>
          <w:numId w:val="201"/>
        </w:numPr>
        <w:tabs>
          <w:tab w:val="left" w:pos="567"/>
          <w:tab w:val="left" w:pos="2560"/>
        </w:tabs>
        <w:rPr>
          <w:rFonts w:ascii="Symbol" w:eastAsia="Symbol" w:hAnsi="Symbol" w:cs="Symbol"/>
          <w:sz w:val="24"/>
          <w:szCs w:val="24"/>
        </w:rPr>
      </w:pPr>
      <w:r>
        <w:rPr>
          <w:rFonts w:eastAsia="Times New Roman"/>
          <w:i/>
          <w:iCs/>
          <w:sz w:val="24"/>
          <w:szCs w:val="24"/>
        </w:rPr>
        <w:t>оказывать первую помощь при не инфекционных заболеваниях;</w:t>
      </w:r>
    </w:p>
    <w:p w:rsidR="004526C4" w:rsidRDefault="004526C4" w:rsidP="004526C4">
      <w:pPr>
        <w:tabs>
          <w:tab w:val="left" w:pos="567"/>
        </w:tabs>
        <w:spacing w:line="41" w:lineRule="exact"/>
        <w:rPr>
          <w:rFonts w:ascii="Symbol" w:eastAsia="Symbol" w:hAnsi="Symbol" w:cs="Symbol"/>
          <w:sz w:val="24"/>
          <w:szCs w:val="24"/>
        </w:rPr>
      </w:pPr>
    </w:p>
    <w:p w:rsidR="004526C4" w:rsidRDefault="004526C4" w:rsidP="004526C4">
      <w:pPr>
        <w:numPr>
          <w:ilvl w:val="0"/>
          <w:numId w:val="201"/>
        </w:numPr>
        <w:tabs>
          <w:tab w:val="left" w:pos="567"/>
          <w:tab w:val="left" w:pos="2560"/>
        </w:tabs>
        <w:rPr>
          <w:rFonts w:ascii="Symbol" w:eastAsia="Symbol" w:hAnsi="Symbol" w:cs="Symbol"/>
          <w:sz w:val="24"/>
          <w:szCs w:val="24"/>
        </w:rPr>
      </w:pPr>
      <w:r>
        <w:rPr>
          <w:rFonts w:eastAsia="Times New Roman"/>
          <w:i/>
          <w:iCs/>
          <w:sz w:val="24"/>
          <w:szCs w:val="24"/>
        </w:rPr>
        <w:t>оказывать первую помощь при инфекционных заболеваниях;</w:t>
      </w:r>
    </w:p>
    <w:p w:rsidR="004526C4" w:rsidRDefault="004526C4" w:rsidP="004526C4">
      <w:pPr>
        <w:tabs>
          <w:tab w:val="left" w:pos="567"/>
        </w:tabs>
        <w:spacing w:line="37" w:lineRule="exact"/>
        <w:rPr>
          <w:rFonts w:ascii="Symbol" w:eastAsia="Symbol" w:hAnsi="Symbol" w:cs="Symbol"/>
          <w:sz w:val="24"/>
          <w:szCs w:val="24"/>
        </w:rPr>
      </w:pPr>
    </w:p>
    <w:p w:rsidR="004526C4" w:rsidRDefault="004526C4" w:rsidP="004526C4">
      <w:pPr>
        <w:numPr>
          <w:ilvl w:val="0"/>
          <w:numId w:val="201"/>
        </w:numPr>
        <w:tabs>
          <w:tab w:val="left" w:pos="567"/>
          <w:tab w:val="left" w:pos="2573"/>
        </w:tabs>
        <w:spacing w:line="274" w:lineRule="auto"/>
        <w:ind w:right="420"/>
        <w:rPr>
          <w:rFonts w:ascii="Symbol" w:eastAsia="Symbol" w:hAnsi="Symbol" w:cs="Symbol"/>
          <w:sz w:val="24"/>
          <w:szCs w:val="24"/>
        </w:rPr>
      </w:pPr>
      <w:r>
        <w:rPr>
          <w:rFonts w:eastAsia="Times New Roman"/>
          <w:i/>
          <w:iCs/>
          <w:sz w:val="24"/>
          <w:szCs w:val="24"/>
        </w:rPr>
        <w:t>оказывать первую помощь при остановке сердечной деятельн</w:t>
      </w:r>
      <w:r>
        <w:rPr>
          <w:rFonts w:eastAsia="Times New Roman"/>
          <w:i/>
          <w:iCs/>
          <w:sz w:val="24"/>
          <w:szCs w:val="24"/>
        </w:rPr>
        <w:t>о</w:t>
      </w:r>
      <w:r>
        <w:rPr>
          <w:rFonts w:eastAsia="Times New Roman"/>
          <w:i/>
          <w:iCs/>
          <w:sz w:val="24"/>
          <w:szCs w:val="24"/>
        </w:rPr>
        <w:t>сти;</w:t>
      </w:r>
    </w:p>
    <w:p w:rsidR="004526C4" w:rsidRDefault="004526C4" w:rsidP="004526C4">
      <w:pPr>
        <w:tabs>
          <w:tab w:val="left" w:pos="567"/>
        </w:tabs>
        <w:spacing w:line="2" w:lineRule="exact"/>
        <w:rPr>
          <w:rFonts w:ascii="Symbol" w:eastAsia="Symbol" w:hAnsi="Symbol" w:cs="Symbol"/>
          <w:sz w:val="24"/>
          <w:szCs w:val="24"/>
        </w:rPr>
      </w:pPr>
    </w:p>
    <w:p w:rsidR="004526C4" w:rsidRDefault="004526C4" w:rsidP="004526C4">
      <w:pPr>
        <w:numPr>
          <w:ilvl w:val="0"/>
          <w:numId w:val="201"/>
        </w:numPr>
        <w:tabs>
          <w:tab w:val="left" w:pos="567"/>
          <w:tab w:val="left" w:pos="2560"/>
        </w:tabs>
        <w:rPr>
          <w:rFonts w:ascii="Symbol" w:eastAsia="Symbol" w:hAnsi="Symbol" w:cs="Symbol"/>
          <w:sz w:val="24"/>
          <w:szCs w:val="24"/>
        </w:rPr>
      </w:pPr>
      <w:r>
        <w:rPr>
          <w:rFonts w:eastAsia="Times New Roman"/>
          <w:i/>
          <w:iCs/>
          <w:sz w:val="24"/>
          <w:szCs w:val="24"/>
        </w:rPr>
        <w:t>оказывать первую помощь при коме;</w:t>
      </w:r>
    </w:p>
    <w:p w:rsidR="004526C4" w:rsidRDefault="004526C4" w:rsidP="004526C4">
      <w:pPr>
        <w:tabs>
          <w:tab w:val="left" w:pos="567"/>
        </w:tabs>
        <w:spacing w:line="41" w:lineRule="exact"/>
        <w:rPr>
          <w:rFonts w:ascii="Symbol" w:eastAsia="Symbol" w:hAnsi="Symbol" w:cs="Symbol"/>
          <w:sz w:val="24"/>
          <w:szCs w:val="24"/>
        </w:rPr>
      </w:pPr>
    </w:p>
    <w:p w:rsidR="004526C4" w:rsidRDefault="004526C4" w:rsidP="004526C4">
      <w:pPr>
        <w:numPr>
          <w:ilvl w:val="0"/>
          <w:numId w:val="201"/>
        </w:numPr>
        <w:tabs>
          <w:tab w:val="left" w:pos="567"/>
          <w:tab w:val="left" w:pos="2560"/>
        </w:tabs>
        <w:rPr>
          <w:rFonts w:ascii="Symbol" w:eastAsia="Symbol" w:hAnsi="Symbol" w:cs="Symbol"/>
          <w:sz w:val="24"/>
          <w:szCs w:val="24"/>
        </w:rPr>
      </w:pPr>
      <w:r>
        <w:rPr>
          <w:rFonts w:eastAsia="Times New Roman"/>
          <w:i/>
          <w:iCs/>
          <w:sz w:val="24"/>
          <w:szCs w:val="24"/>
        </w:rPr>
        <w:t>оказывать первую помощь при поражении электрическим током;</w:t>
      </w:r>
    </w:p>
    <w:p w:rsidR="004526C4" w:rsidRDefault="004526C4" w:rsidP="004526C4">
      <w:pPr>
        <w:tabs>
          <w:tab w:val="left" w:pos="567"/>
        </w:tabs>
        <w:spacing w:line="41" w:lineRule="exact"/>
        <w:rPr>
          <w:rFonts w:ascii="Symbol" w:eastAsia="Symbol" w:hAnsi="Symbol" w:cs="Symbol"/>
          <w:sz w:val="24"/>
          <w:szCs w:val="24"/>
        </w:rPr>
      </w:pPr>
    </w:p>
    <w:p w:rsidR="004526C4" w:rsidRDefault="004526C4" w:rsidP="004526C4">
      <w:pPr>
        <w:numPr>
          <w:ilvl w:val="0"/>
          <w:numId w:val="201"/>
        </w:numPr>
        <w:tabs>
          <w:tab w:val="left" w:pos="567"/>
          <w:tab w:val="left" w:pos="2573"/>
        </w:tabs>
        <w:spacing w:line="275" w:lineRule="auto"/>
        <w:ind w:right="420"/>
        <w:jc w:val="both"/>
        <w:rPr>
          <w:rFonts w:ascii="Symbol" w:eastAsia="Symbol" w:hAnsi="Symbol" w:cs="Symbol"/>
          <w:sz w:val="24"/>
          <w:szCs w:val="24"/>
        </w:rPr>
      </w:pPr>
      <w:r>
        <w:rPr>
          <w:rFonts w:eastAsia="Times New Roman"/>
          <w:i/>
          <w:iCs/>
          <w:sz w:val="24"/>
          <w:szCs w:val="24"/>
        </w:rPr>
        <w:t>использовать для решения коммуникативных задач в области безопасности жизн</w:t>
      </w:r>
      <w:r>
        <w:rPr>
          <w:rFonts w:eastAsia="Times New Roman"/>
          <w:i/>
          <w:iCs/>
          <w:sz w:val="24"/>
          <w:szCs w:val="24"/>
        </w:rPr>
        <w:t>е</w:t>
      </w:r>
      <w:r>
        <w:rPr>
          <w:rFonts w:eastAsia="Times New Roman"/>
          <w:i/>
          <w:iCs/>
          <w:sz w:val="24"/>
          <w:szCs w:val="24"/>
        </w:rPr>
        <w:t>деятельности различные источники информации, включая Интернет-ресурсы и другие б</w:t>
      </w:r>
      <w:r>
        <w:rPr>
          <w:rFonts w:eastAsia="Times New Roman"/>
          <w:i/>
          <w:iCs/>
          <w:sz w:val="24"/>
          <w:szCs w:val="24"/>
        </w:rPr>
        <w:t>а</w:t>
      </w:r>
      <w:r>
        <w:rPr>
          <w:rFonts w:eastAsia="Times New Roman"/>
          <w:i/>
          <w:iCs/>
          <w:sz w:val="24"/>
          <w:szCs w:val="24"/>
        </w:rPr>
        <w:t>зы данных;</w:t>
      </w:r>
    </w:p>
    <w:p w:rsidR="004526C4" w:rsidRDefault="004526C4" w:rsidP="004526C4">
      <w:pPr>
        <w:numPr>
          <w:ilvl w:val="0"/>
          <w:numId w:val="201"/>
        </w:numPr>
        <w:tabs>
          <w:tab w:val="left" w:pos="567"/>
          <w:tab w:val="left" w:pos="2560"/>
        </w:tabs>
        <w:rPr>
          <w:rFonts w:ascii="Symbol" w:eastAsia="Symbol" w:hAnsi="Symbol" w:cs="Symbol"/>
          <w:sz w:val="24"/>
          <w:szCs w:val="24"/>
        </w:rPr>
      </w:pPr>
      <w:r>
        <w:rPr>
          <w:rFonts w:eastAsia="Times New Roman"/>
          <w:i/>
          <w:iCs/>
          <w:sz w:val="24"/>
          <w:szCs w:val="24"/>
        </w:rPr>
        <w:t xml:space="preserve">усваивать приемы действий </w:t>
      </w:r>
      <w:proofErr w:type="gramStart"/>
      <w:r>
        <w:rPr>
          <w:rFonts w:eastAsia="Times New Roman"/>
          <w:i/>
          <w:iCs/>
          <w:sz w:val="24"/>
          <w:szCs w:val="24"/>
        </w:rPr>
        <w:t>в</w:t>
      </w:r>
      <w:proofErr w:type="gramEnd"/>
      <w:r>
        <w:rPr>
          <w:rFonts w:eastAsia="Times New Roman"/>
          <w:i/>
          <w:iCs/>
          <w:sz w:val="24"/>
          <w:szCs w:val="24"/>
        </w:rPr>
        <w:t xml:space="preserve"> различных опасных и чрезвычайных</w:t>
      </w:r>
    </w:p>
    <w:p w:rsidR="004526C4" w:rsidRDefault="004526C4" w:rsidP="004526C4">
      <w:pPr>
        <w:tabs>
          <w:tab w:val="left" w:pos="567"/>
        </w:tabs>
        <w:spacing w:line="22" w:lineRule="exact"/>
        <w:rPr>
          <w:rFonts w:ascii="Symbol" w:eastAsia="Symbol" w:hAnsi="Symbol" w:cs="Symbol"/>
          <w:sz w:val="24"/>
          <w:szCs w:val="24"/>
        </w:rPr>
      </w:pPr>
    </w:p>
    <w:p w:rsidR="004526C4" w:rsidRDefault="004526C4" w:rsidP="004526C4">
      <w:pPr>
        <w:rPr>
          <w:rFonts w:ascii="Symbol" w:eastAsia="Symbol" w:hAnsi="Symbol" w:cs="Symbol"/>
          <w:sz w:val="24"/>
          <w:szCs w:val="24"/>
        </w:rPr>
      </w:pPr>
      <w:proofErr w:type="gramStart"/>
      <w:r>
        <w:rPr>
          <w:rFonts w:eastAsia="Times New Roman"/>
          <w:i/>
          <w:iCs/>
          <w:sz w:val="24"/>
          <w:szCs w:val="24"/>
        </w:rPr>
        <w:t>ситуациях</w:t>
      </w:r>
      <w:proofErr w:type="gramEnd"/>
      <w:r>
        <w:rPr>
          <w:rFonts w:eastAsia="Times New Roman"/>
          <w:i/>
          <w:iCs/>
          <w:sz w:val="24"/>
          <w:szCs w:val="24"/>
        </w:rPr>
        <w:t>;</w:t>
      </w:r>
    </w:p>
    <w:p w:rsidR="004526C4" w:rsidRDefault="004526C4" w:rsidP="004526C4">
      <w:pPr>
        <w:spacing w:line="60" w:lineRule="exact"/>
        <w:rPr>
          <w:rFonts w:ascii="Symbol" w:eastAsia="Symbol" w:hAnsi="Symbol" w:cs="Symbol"/>
          <w:sz w:val="24"/>
          <w:szCs w:val="24"/>
        </w:rPr>
      </w:pPr>
    </w:p>
    <w:p w:rsidR="004526C4" w:rsidRDefault="004526C4" w:rsidP="004526C4">
      <w:pPr>
        <w:numPr>
          <w:ilvl w:val="0"/>
          <w:numId w:val="201"/>
        </w:numPr>
        <w:tabs>
          <w:tab w:val="left" w:pos="567"/>
          <w:tab w:val="left" w:pos="2573"/>
        </w:tabs>
        <w:spacing w:line="275" w:lineRule="auto"/>
        <w:ind w:right="-23"/>
        <w:jc w:val="both"/>
        <w:rPr>
          <w:rFonts w:ascii="Symbol" w:eastAsia="Symbol" w:hAnsi="Symbol" w:cs="Symbol"/>
          <w:sz w:val="24"/>
          <w:szCs w:val="24"/>
        </w:rPr>
      </w:pPr>
      <w:r>
        <w:rPr>
          <w:rFonts w:eastAsia="Times New Roman"/>
          <w:i/>
          <w:iCs/>
          <w:sz w:val="24"/>
          <w:szCs w:val="24"/>
        </w:rPr>
        <w:lastRenderedPageBreak/>
        <w:t>исследовать различные ситуации в повседневной жизнедеятельности, опасные и чрезв</w:t>
      </w:r>
      <w:r>
        <w:rPr>
          <w:rFonts w:eastAsia="Times New Roman"/>
          <w:i/>
          <w:iCs/>
          <w:sz w:val="24"/>
          <w:szCs w:val="24"/>
        </w:rPr>
        <w:t>ы</w:t>
      </w:r>
      <w:r>
        <w:rPr>
          <w:rFonts w:eastAsia="Times New Roman"/>
          <w:i/>
          <w:iCs/>
          <w:sz w:val="24"/>
          <w:szCs w:val="24"/>
        </w:rPr>
        <w:t>чайные ситуации, выдвигать предположения и проводить несложные эксперименты для док</w:t>
      </w:r>
      <w:r>
        <w:rPr>
          <w:rFonts w:eastAsia="Times New Roman"/>
          <w:i/>
          <w:iCs/>
          <w:sz w:val="24"/>
          <w:szCs w:val="24"/>
        </w:rPr>
        <w:t>а</w:t>
      </w:r>
      <w:r>
        <w:rPr>
          <w:rFonts w:eastAsia="Times New Roman"/>
          <w:i/>
          <w:iCs/>
          <w:sz w:val="24"/>
          <w:szCs w:val="24"/>
        </w:rPr>
        <w:t>зательства предположений обеспечения личной безопа</w:t>
      </w:r>
      <w:r>
        <w:rPr>
          <w:rFonts w:eastAsia="Times New Roman"/>
          <w:i/>
          <w:iCs/>
          <w:sz w:val="24"/>
          <w:szCs w:val="24"/>
        </w:rPr>
        <w:t>с</w:t>
      </w:r>
      <w:r>
        <w:rPr>
          <w:rFonts w:eastAsia="Times New Roman"/>
          <w:i/>
          <w:iCs/>
          <w:sz w:val="24"/>
          <w:szCs w:val="24"/>
        </w:rPr>
        <w:t>ности;</w:t>
      </w:r>
    </w:p>
    <w:p w:rsidR="004526C4" w:rsidRDefault="004526C4" w:rsidP="004526C4">
      <w:pPr>
        <w:numPr>
          <w:ilvl w:val="0"/>
          <w:numId w:val="201"/>
        </w:numPr>
        <w:tabs>
          <w:tab w:val="left" w:pos="567"/>
          <w:tab w:val="left" w:pos="2573"/>
        </w:tabs>
        <w:spacing w:line="295" w:lineRule="auto"/>
        <w:ind w:right="-23"/>
        <w:rPr>
          <w:rFonts w:ascii="Symbol" w:eastAsia="Symbol" w:hAnsi="Symbol" w:cs="Symbol"/>
          <w:sz w:val="24"/>
          <w:szCs w:val="24"/>
        </w:rPr>
      </w:pPr>
      <w:r>
        <w:rPr>
          <w:rFonts w:eastAsia="Times New Roman"/>
          <w:i/>
          <w:iCs/>
          <w:sz w:val="24"/>
          <w:szCs w:val="24"/>
        </w:rPr>
        <w:t>творчески решать моделируемые ситуации и практические задачи в области безопасн</w:t>
      </w:r>
      <w:r>
        <w:rPr>
          <w:rFonts w:eastAsia="Times New Roman"/>
          <w:i/>
          <w:iCs/>
          <w:sz w:val="24"/>
          <w:szCs w:val="24"/>
        </w:rPr>
        <w:t>о</w:t>
      </w:r>
      <w:r>
        <w:rPr>
          <w:rFonts w:eastAsia="Times New Roman"/>
          <w:i/>
          <w:iCs/>
          <w:sz w:val="24"/>
          <w:szCs w:val="24"/>
        </w:rPr>
        <w:t>сти жизнедеятельности.</w:t>
      </w:r>
    </w:p>
    <w:p w:rsidR="004526C4" w:rsidRDefault="004526C4" w:rsidP="004526C4">
      <w:pPr>
        <w:spacing w:line="259" w:lineRule="exact"/>
        <w:rPr>
          <w:sz w:val="20"/>
          <w:szCs w:val="20"/>
        </w:rPr>
      </w:pPr>
    </w:p>
    <w:p w:rsidR="004526C4" w:rsidRDefault="004526C4" w:rsidP="00E255A1">
      <w:pPr>
        <w:spacing w:line="293" w:lineRule="auto"/>
        <w:ind w:right="1840" w:firstLine="509"/>
        <w:jc w:val="center"/>
        <w:rPr>
          <w:sz w:val="20"/>
          <w:szCs w:val="20"/>
        </w:rPr>
      </w:pPr>
      <w:r>
        <w:rPr>
          <w:rFonts w:eastAsia="Times New Roman"/>
          <w:b/>
          <w:bCs/>
          <w:sz w:val="24"/>
          <w:szCs w:val="24"/>
        </w:rPr>
        <w:t xml:space="preserve">2.3. Система оценки достижения </w:t>
      </w:r>
      <w:proofErr w:type="gramStart"/>
      <w:r>
        <w:rPr>
          <w:rFonts w:eastAsia="Times New Roman"/>
          <w:b/>
          <w:bCs/>
          <w:sz w:val="24"/>
          <w:szCs w:val="24"/>
        </w:rPr>
        <w:t>обучающимися</w:t>
      </w:r>
      <w:proofErr w:type="gramEnd"/>
      <w:r>
        <w:rPr>
          <w:rFonts w:eastAsia="Times New Roman"/>
          <w:b/>
          <w:bCs/>
          <w:sz w:val="24"/>
          <w:szCs w:val="24"/>
        </w:rPr>
        <w:t xml:space="preserve"> с ЗПР планируемых результатов освоения адаптированной основной образовательной пр</w:t>
      </w:r>
      <w:r>
        <w:rPr>
          <w:rFonts w:eastAsia="Times New Roman"/>
          <w:b/>
          <w:bCs/>
          <w:sz w:val="24"/>
          <w:szCs w:val="24"/>
        </w:rPr>
        <w:t>о</w:t>
      </w:r>
      <w:r>
        <w:rPr>
          <w:rFonts w:eastAsia="Times New Roman"/>
          <w:b/>
          <w:bCs/>
          <w:sz w:val="24"/>
          <w:szCs w:val="24"/>
        </w:rPr>
        <w:t xml:space="preserve">граммы </w:t>
      </w:r>
      <w:r w:rsidR="00E255A1">
        <w:rPr>
          <w:rFonts w:eastAsia="Times New Roman"/>
          <w:b/>
          <w:bCs/>
          <w:sz w:val="24"/>
          <w:szCs w:val="24"/>
        </w:rPr>
        <w:t xml:space="preserve">основного </w:t>
      </w:r>
      <w:r>
        <w:rPr>
          <w:rFonts w:eastAsia="Times New Roman"/>
          <w:b/>
          <w:bCs/>
          <w:sz w:val="24"/>
          <w:szCs w:val="24"/>
        </w:rPr>
        <w:t>общего образования</w:t>
      </w:r>
    </w:p>
    <w:p w:rsidR="004526C4" w:rsidRDefault="004526C4" w:rsidP="004526C4">
      <w:pPr>
        <w:spacing w:line="256" w:lineRule="exact"/>
        <w:rPr>
          <w:sz w:val="20"/>
          <w:szCs w:val="20"/>
        </w:rPr>
      </w:pPr>
    </w:p>
    <w:p w:rsidR="004526C4" w:rsidRDefault="004526C4" w:rsidP="00E255A1">
      <w:pPr>
        <w:spacing w:line="275" w:lineRule="auto"/>
        <w:ind w:right="20" w:firstLine="566"/>
        <w:jc w:val="both"/>
        <w:rPr>
          <w:sz w:val="20"/>
          <w:szCs w:val="20"/>
        </w:rPr>
      </w:pPr>
      <w:r>
        <w:rPr>
          <w:rFonts w:eastAsia="Times New Roman"/>
          <w:sz w:val="24"/>
          <w:szCs w:val="24"/>
        </w:rPr>
        <w:t>Основными направлениями и целями оценочной деятельности являются оценка образов</w:t>
      </w:r>
      <w:r>
        <w:rPr>
          <w:rFonts w:eastAsia="Times New Roman"/>
          <w:sz w:val="24"/>
          <w:szCs w:val="24"/>
        </w:rPr>
        <w:t>а</w:t>
      </w:r>
      <w:r>
        <w:rPr>
          <w:rFonts w:eastAsia="Times New Roman"/>
          <w:sz w:val="24"/>
          <w:szCs w:val="24"/>
        </w:rPr>
        <w:t>тельных достижений обучающихся и оценка результатов деятельности образовательных орг</w:t>
      </w:r>
      <w:r>
        <w:rPr>
          <w:rFonts w:eastAsia="Times New Roman"/>
          <w:sz w:val="24"/>
          <w:szCs w:val="24"/>
        </w:rPr>
        <w:t>а</w:t>
      </w:r>
      <w:r>
        <w:rPr>
          <w:rFonts w:eastAsia="Times New Roman"/>
          <w:sz w:val="24"/>
          <w:szCs w:val="24"/>
        </w:rPr>
        <w:t>низаций и педагогических кадров.</w:t>
      </w:r>
    </w:p>
    <w:p w:rsidR="004526C4" w:rsidRDefault="004526C4" w:rsidP="00E255A1">
      <w:pPr>
        <w:spacing w:line="2" w:lineRule="exact"/>
        <w:jc w:val="both"/>
        <w:rPr>
          <w:sz w:val="20"/>
          <w:szCs w:val="20"/>
        </w:rPr>
      </w:pPr>
    </w:p>
    <w:p w:rsidR="004526C4" w:rsidRDefault="004526C4" w:rsidP="00E255A1">
      <w:pPr>
        <w:spacing w:line="277" w:lineRule="auto"/>
        <w:ind w:firstLine="566"/>
        <w:jc w:val="both"/>
        <w:rPr>
          <w:sz w:val="20"/>
          <w:szCs w:val="20"/>
        </w:rPr>
      </w:pPr>
      <w:r>
        <w:rPr>
          <w:rFonts w:eastAsia="Times New Roman"/>
          <w:sz w:val="24"/>
          <w:szCs w:val="24"/>
        </w:rPr>
        <w:t>Система оценки достижения обучающимися с ЗПР планируемых результатов освоения АООП ООО призвана решить следующие задачи:</w:t>
      </w:r>
    </w:p>
    <w:p w:rsidR="004526C4" w:rsidRDefault="004526C4" w:rsidP="00E255A1">
      <w:pPr>
        <w:spacing w:line="1" w:lineRule="exact"/>
        <w:jc w:val="both"/>
        <w:rPr>
          <w:sz w:val="20"/>
          <w:szCs w:val="20"/>
        </w:rPr>
      </w:pPr>
    </w:p>
    <w:p w:rsidR="004526C4" w:rsidRDefault="004526C4" w:rsidP="00E255A1">
      <w:pPr>
        <w:jc w:val="both"/>
        <w:rPr>
          <w:sz w:val="20"/>
          <w:szCs w:val="20"/>
        </w:rPr>
      </w:pPr>
      <w:r>
        <w:rPr>
          <w:rFonts w:eastAsia="Times New Roman"/>
          <w:color w:val="00000A"/>
          <w:sz w:val="24"/>
          <w:szCs w:val="24"/>
        </w:rPr>
        <w:t>закреплять основные направления и цели оценочной деятельности,</w:t>
      </w:r>
    </w:p>
    <w:p w:rsidR="004526C4" w:rsidRDefault="004526C4" w:rsidP="00E255A1">
      <w:pPr>
        <w:spacing w:line="41" w:lineRule="exact"/>
        <w:jc w:val="both"/>
        <w:rPr>
          <w:sz w:val="20"/>
          <w:szCs w:val="20"/>
        </w:rPr>
      </w:pPr>
    </w:p>
    <w:p w:rsidR="004526C4" w:rsidRDefault="004526C4" w:rsidP="00E255A1">
      <w:pPr>
        <w:jc w:val="both"/>
        <w:rPr>
          <w:sz w:val="20"/>
          <w:szCs w:val="20"/>
        </w:rPr>
      </w:pPr>
      <w:r>
        <w:rPr>
          <w:rFonts w:eastAsia="Times New Roman"/>
          <w:color w:val="00000A"/>
          <w:sz w:val="24"/>
          <w:szCs w:val="24"/>
        </w:rPr>
        <w:t>описывать объект и содержание оценки, критерии, процедуры и состав</w:t>
      </w:r>
    </w:p>
    <w:p w:rsidR="004526C4" w:rsidRDefault="004526C4" w:rsidP="00E255A1">
      <w:pPr>
        <w:spacing w:line="41" w:lineRule="exact"/>
        <w:jc w:val="both"/>
        <w:rPr>
          <w:sz w:val="20"/>
          <w:szCs w:val="20"/>
        </w:rPr>
      </w:pPr>
    </w:p>
    <w:p w:rsidR="004526C4" w:rsidRDefault="004526C4" w:rsidP="00E255A1">
      <w:pPr>
        <w:jc w:val="both"/>
        <w:rPr>
          <w:sz w:val="20"/>
          <w:szCs w:val="20"/>
        </w:rPr>
      </w:pPr>
      <w:r>
        <w:rPr>
          <w:rFonts w:eastAsia="Times New Roman"/>
          <w:color w:val="00000A"/>
          <w:sz w:val="24"/>
          <w:szCs w:val="24"/>
        </w:rPr>
        <w:t>инструментария оценивания, формы представления результатов, условия и границы</w:t>
      </w:r>
    </w:p>
    <w:p w:rsidR="004526C4" w:rsidRDefault="004526C4" w:rsidP="00E255A1">
      <w:pPr>
        <w:spacing w:line="41" w:lineRule="exact"/>
        <w:jc w:val="both"/>
        <w:rPr>
          <w:sz w:val="20"/>
          <w:szCs w:val="20"/>
        </w:rPr>
      </w:pPr>
    </w:p>
    <w:p w:rsidR="004526C4" w:rsidRDefault="004526C4" w:rsidP="00E255A1">
      <w:pPr>
        <w:jc w:val="both"/>
        <w:rPr>
          <w:sz w:val="20"/>
          <w:szCs w:val="20"/>
        </w:rPr>
      </w:pPr>
      <w:r>
        <w:rPr>
          <w:rFonts w:eastAsia="Times New Roman"/>
          <w:color w:val="00000A"/>
          <w:sz w:val="24"/>
          <w:szCs w:val="24"/>
        </w:rPr>
        <w:t>применения системы оценки;</w:t>
      </w:r>
    </w:p>
    <w:p w:rsidR="004526C4" w:rsidRDefault="004526C4" w:rsidP="00E255A1">
      <w:pPr>
        <w:spacing w:line="41" w:lineRule="exact"/>
        <w:jc w:val="both"/>
        <w:rPr>
          <w:sz w:val="20"/>
          <w:szCs w:val="20"/>
        </w:rPr>
      </w:pPr>
    </w:p>
    <w:p w:rsidR="004526C4" w:rsidRDefault="004526C4" w:rsidP="00E255A1">
      <w:pPr>
        <w:spacing w:line="275" w:lineRule="auto"/>
        <w:ind w:firstLine="720"/>
        <w:jc w:val="both"/>
        <w:rPr>
          <w:sz w:val="20"/>
          <w:szCs w:val="20"/>
        </w:rPr>
      </w:pPr>
      <w:r>
        <w:rPr>
          <w:rFonts w:eastAsia="Times New Roman"/>
          <w:color w:val="00000A"/>
          <w:sz w:val="24"/>
          <w:szCs w:val="24"/>
        </w:rPr>
        <w:t>ориентировать образовательный процесс на духовно-нравственное развитие и воспит</w:t>
      </w:r>
      <w:r>
        <w:rPr>
          <w:rFonts w:eastAsia="Times New Roman"/>
          <w:color w:val="00000A"/>
          <w:sz w:val="24"/>
          <w:szCs w:val="24"/>
        </w:rPr>
        <w:t>а</w:t>
      </w:r>
      <w:r>
        <w:rPr>
          <w:rFonts w:eastAsia="Times New Roman"/>
          <w:color w:val="00000A"/>
          <w:sz w:val="24"/>
          <w:szCs w:val="24"/>
        </w:rPr>
        <w:t>ние обучающихся, достижение планируемых результатов освоения содержания учебных пре</w:t>
      </w:r>
      <w:r>
        <w:rPr>
          <w:rFonts w:eastAsia="Times New Roman"/>
          <w:color w:val="00000A"/>
          <w:sz w:val="24"/>
          <w:szCs w:val="24"/>
        </w:rPr>
        <w:t>д</w:t>
      </w:r>
      <w:r>
        <w:rPr>
          <w:rFonts w:eastAsia="Times New Roman"/>
          <w:color w:val="00000A"/>
          <w:sz w:val="24"/>
          <w:szCs w:val="24"/>
        </w:rPr>
        <w:t>метов и формирование универсальных учебных действий;</w:t>
      </w:r>
    </w:p>
    <w:p w:rsidR="004526C4" w:rsidRDefault="004526C4" w:rsidP="00E255A1">
      <w:pPr>
        <w:spacing w:line="2" w:lineRule="exact"/>
        <w:jc w:val="both"/>
        <w:rPr>
          <w:sz w:val="20"/>
          <w:szCs w:val="20"/>
        </w:rPr>
      </w:pPr>
    </w:p>
    <w:p w:rsidR="004526C4" w:rsidRDefault="004526C4" w:rsidP="00E255A1">
      <w:pPr>
        <w:spacing w:line="277" w:lineRule="auto"/>
        <w:ind w:firstLine="720"/>
        <w:jc w:val="both"/>
        <w:rPr>
          <w:sz w:val="20"/>
          <w:szCs w:val="20"/>
        </w:rPr>
      </w:pPr>
      <w:r>
        <w:rPr>
          <w:rFonts w:eastAsia="Times New Roman"/>
          <w:color w:val="00000A"/>
          <w:sz w:val="24"/>
          <w:szCs w:val="24"/>
        </w:rPr>
        <w:t>обеспечивать комплексный подход к оценке результатов освоения АООП ООО, позв</w:t>
      </w:r>
      <w:r>
        <w:rPr>
          <w:rFonts w:eastAsia="Times New Roman"/>
          <w:color w:val="00000A"/>
          <w:sz w:val="24"/>
          <w:szCs w:val="24"/>
        </w:rPr>
        <w:t>о</w:t>
      </w:r>
      <w:r>
        <w:rPr>
          <w:rFonts w:eastAsia="Times New Roman"/>
          <w:color w:val="00000A"/>
          <w:sz w:val="24"/>
          <w:szCs w:val="24"/>
        </w:rPr>
        <w:t xml:space="preserve">ляющий вести оценку предметных, </w:t>
      </w:r>
      <w:proofErr w:type="spellStart"/>
      <w:r>
        <w:rPr>
          <w:rFonts w:eastAsia="Times New Roman"/>
          <w:color w:val="00000A"/>
          <w:sz w:val="24"/>
          <w:szCs w:val="24"/>
        </w:rPr>
        <w:t>метапредметных</w:t>
      </w:r>
      <w:proofErr w:type="spellEnd"/>
      <w:r>
        <w:rPr>
          <w:rFonts w:eastAsia="Times New Roman"/>
          <w:color w:val="00000A"/>
          <w:sz w:val="24"/>
          <w:szCs w:val="24"/>
        </w:rPr>
        <w:t xml:space="preserve"> и личностных результатов;</w:t>
      </w:r>
    </w:p>
    <w:p w:rsidR="004526C4" w:rsidRDefault="004526C4" w:rsidP="00E255A1">
      <w:pPr>
        <w:spacing w:line="1" w:lineRule="exact"/>
        <w:jc w:val="both"/>
        <w:rPr>
          <w:sz w:val="20"/>
          <w:szCs w:val="20"/>
        </w:rPr>
      </w:pPr>
    </w:p>
    <w:p w:rsidR="004526C4" w:rsidRDefault="004526C4" w:rsidP="00E255A1">
      <w:pPr>
        <w:spacing w:line="275" w:lineRule="auto"/>
        <w:ind w:firstLine="720"/>
        <w:jc w:val="both"/>
        <w:rPr>
          <w:sz w:val="20"/>
          <w:szCs w:val="20"/>
        </w:rPr>
      </w:pPr>
      <w:r>
        <w:rPr>
          <w:rFonts w:eastAsia="Times New Roman"/>
          <w:color w:val="00000A"/>
          <w:sz w:val="24"/>
          <w:szCs w:val="24"/>
        </w:rPr>
        <w:t>предусматривать оценку достижений обучающихся с ЗПР и оценку эффективности де</w:t>
      </w:r>
      <w:r>
        <w:rPr>
          <w:rFonts w:eastAsia="Times New Roman"/>
          <w:color w:val="00000A"/>
          <w:sz w:val="24"/>
          <w:szCs w:val="24"/>
        </w:rPr>
        <w:t>я</w:t>
      </w:r>
      <w:r>
        <w:rPr>
          <w:rFonts w:eastAsia="Times New Roman"/>
          <w:color w:val="00000A"/>
          <w:sz w:val="24"/>
          <w:szCs w:val="24"/>
        </w:rPr>
        <w:t>тельности образовательного учреждения;</w:t>
      </w:r>
    </w:p>
    <w:p w:rsidR="004526C4" w:rsidRDefault="004526C4" w:rsidP="00E255A1">
      <w:pPr>
        <w:spacing w:line="1" w:lineRule="exact"/>
        <w:jc w:val="both"/>
        <w:rPr>
          <w:sz w:val="20"/>
          <w:szCs w:val="20"/>
        </w:rPr>
      </w:pPr>
    </w:p>
    <w:p w:rsidR="004526C4" w:rsidRDefault="004526C4" w:rsidP="00E255A1">
      <w:pPr>
        <w:spacing w:line="275" w:lineRule="auto"/>
        <w:ind w:firstLine="720"/>
        <w:jc w:val="both"/>
        <w:rPr>
          <w:sz w:val="20"/>
          <w:szCs w:val="20"/>
        </w:rPr>
      </w:pPr>
      <w:r>
        <w:rPr>
          <w:rFonts w:eastAsia="Times New Roman"/>
          <w:color w:val="00000A"/>
          <w:sz w:val="24"/>
          <w:szCs w:val="24"/>
        </w:rPr>
        <w:t>позволять осуществлять оценку динамики учебных достижений обучающихся с ЗПР и развития жизненной компетенции.</w:t>
      </w:r>
    </w:p>
    <w:p w:rsidR="004526C4" w:rsidRDefault="004526C4" w:rsidP="00E255A1">
      <w:pPr>
        <w:spacing w:line="1" w:lineRule="exact"/>
        <w:jc w:val="both"/>
        <w:rPr>
          <w:sz w:val="20"/>
          <w:szCs w:val="20"/>
        </w:rPr>
      </w:pPr>
    </w:p>
    <w:p w:rsidR="004526C4" w:rsidRDefault="004526C4" w:rsidP="00E255A1">
      <w:pPr>
        <w:spacing w:line="287" w:lineRule="auto"/>
        <w:ind w:firstLine="706"/>
        <w:jc w:val="both"/>
        <w:rPr>
          <w:rFonts w:eastAsia="Times New Roman"/>
          <w:sz w:val="24"/>
          <w:szCs w:val="24"/>
        </w:rPr>
      </w:pPr>
      <w:r>
        <w:rPr>
          <w:rFonts w:eastAsia="Times New Roman"/>
          <w:sz w:val="24"/>
          <w:szCs w:val="24"/>
        </w:rPr>
        <w:t>Результаты достижений обучающихся с ЗПР в овладении АООП ООО являются знач</w:t>
      </w:r>
      <w:r>
        <w:rPr>
          <w:rFonts w:eastAsia="Times New Roman"/>
          <w:sz w:val="24"/>
          <w:szCs w:val="24"/>
        </w:rPr>
        <w:t>и</w:t>
      </w:r>
      <w:r>
        <w:rPr>
          <w:rFonts w:eastAsia="Times New Roman"/>
          <w:sz w:val="24"/>
          <w:szCs w:val="24"/>
        </w:rPr>
        <w:t>мыми для оценки качества образования обучающихся. При определении подходов к осущест</w:t>
      </w:r>
      <w:r>
        <w:rPr>
          <w:rFonts w:eastAsia="Times New Roman"/>
          <w:sz w:val="24"/>
          <w:szCs w:val="24"/>
        </w:rPr>
        <w:t>в</w:t>
      </w:r>
      <w:r>
        <w:rPr>
          <w:rFonts w:eastAsia="Times New Roman"/>
          <w:sz w:val="24"/>
          <w:szCs w:val="24"/>
        </w:rPr>
        <w:t xml:space="preserve">лению оценки результатов целесообразно опираться на следующие </w:t>
      </w:r>
      <w:proofErr w:type="spellStart"/>
      <w:r>
        <w:rPr>
          <w:rFonts w:eastAsia="Times New Roman"/>
          <w:sz w:val="24"/>
          <w:szCs w:val="24"/>
        </w:rPr>
        <w:t>принципы</w:t>
      </w:r>
      <w:proofErr w:type="gramStart"/>
      <w:r>
        <w:rPr>
          <w:rFonts w:eastAsia="Times New Roman"/>
          <w:sz w:val="24"/>
          <w:szCs w:val="24"/>
        </w:rPr>
        <w:t>:д</w:t>
      </w:r>
      <w:proofErr w:type="gramEnd"/>
      <w:r>
        <w:rPr>
          <w:rFonts w:eastAsia="Times New Roman"/>
          <w:sz w:val="24"/>
          <w:szCs w:val="24"/>
        </w:rPr>
        <w:t>ифференциации</w:t>
      </w:r>
      <w:proofErr w:type="spellEnd"/>
      <w:r>
        <w:rPr>
          <w:rFonts w:eastAsia="Times New Roman"/>
          <w:sz w:val="24"/>
          <w:szCs w:val="24"/>
        </w:rPr>
        <w:t xml:space="preserve"> оценки достижений с учетом типологических и индивидуальных особенностей развития и ос</w:t>
      </w:r>
      <w:r>
        <w:rPr>
          <w:rFonts w:eastAsia="Times New Roman"/>
          <w:sz w:val="24"/>
          <w:szCs w:val="24"/>
        </w:rPr>
        <w:t>о</w:t>
      </w:r>
      <w:r>
        <w:rPr>
          <w:rFonts w:eastAsia="Times New Roman"/>
          <w:sz w:val="24"/>
          <w:szCs w:val="24"/>
        </w:rPr>
        <w:t>бых образовательных потребностей обучающихся с ЗПР;</w:t>
      </w:r>
    </w:p>
    <w:p w:rsidR="004526C4" w:rsidRDefault="004526C4" w:rsidP="004526C4">
      <w:pPr>
        <w:spacing w:line="3" w:lineRule="exact"/>
        <w:rPr>
          <w:rFonts w:eastAsia="Times New Roman"/>
          <w:sz w:val="24"/>
          <w:szCs w:val="24"/>
        </w:rPr>
      </w:pPr>
    </w:p>
    <w:p w:rsidR="004526C4" w:rsidRDefault="004526C4" w:rsidP="00E255A1">
      <w:pPr>
        <w:numPr>
          <w:ilvl w:val="1"/>
          <w:numId w:val="202"/>
        </w:numPr>
        <w:tabs>
          <w:tab w:val="left" w:pos="567"/>
        </w:tabs>
        <w:spacing w:line="275" w:lineRule="auto"/>
        <w:jc w:val="both"/>
        <w:rPr>
          <w:rFonts w:eastAsia="Times New Roman"/>
          <w:sz w:val="24"/>
          <w:szCs w:val="24"/>
        </w:rPr>
      </w:pPr>
      <w:r>
        <w:rPr>
          <w:rFonts w:eastAsia="Times New Roman"/>
          <w:sz w:val="24"/>
          <w:szCs w:val="24"/>
        </w:rPr>
        <w:t>динамичности оценки достижений, предполагающей изучение изменений пс</w:t>
      </w:r>
      <w:r>
        <w:rPr>
          <w:rFonts w:eastAsia="Times New Roman"/>
          <w:sz w:val="24"/>
          <w:szCs w:val="24"/>
        </w:rPr>
        <w:t>и</w:t>
      </w:r>
      <w:r>
        <w:rPr>
          <w:rFonts w:eastAsia="Times New Roman"/>
          <w:sz w:val="24"/>
          <w:szCs w:val="24"/>
        </w:rPr>
        <w:t>хического и социального развития, индивидуальных способностей и возможностей обуча</w:t>
      </w:r>
      <w:r>
        <w:rPr>
          <w:rFonts w:eastAsia="Times New Roman"/>
          <w:sz w:val="24"/>
          <w:szCs w:val="24"/>
        </w:rPr>
        <w:t>ю</w:t>
      </w:r>
      <w:r>
        <w:rPr>
          <w:rFonts w:eastAsia="Times New Roman"/>
          <w:sz w:val="24"/>
          <w:szCs w:val="24"/>
        </w:rPr>
        <w:t>щихся;</w:t>
      </w:r>
    </w:p>
    <w:p w:rsidR="004526C4" w:rsidRDefault="004526C4" w:rsidP="00E255A1">
      <w:pPr>
        <w:spacing w:line="1" w:lineRule="exact"/>
        <w:rPr>
          <w:rFonts w:eastAsia="Times New Roman"/>
          <w:sz w:val="24"/>
          <w:szCs w:val="24"/>
        </w:rPr>
      </w:pPr>
    </w:p>
    <w:p w:rsidR="004526C4" w:rsidRDefault="004526C4" w:rsidP="00E255A1">
      <w:pPr>
        <w:numPr>
          <w:ilvl w:val="1"/>
          <w:numId w:val="202"/>
        </w:numPr>
        <w:tabs>
          <w:tab w:val="left" w:pos="567"/>
        </w:tabs>
        <w:rPr>
          <w:rFonts w:eastAsia="Times New Roman"/>
          <w:sz w:val="24"/>
          <w:szCs w:val="24"/>
        </w:rPr>
      </w:pPr>
      <w:r>
        <w:rPr>
          <w:rFonts w:eastAsia="Times New Roman"/>
          <w:sz w:val="24"/>
          <w:szCs w:val="24"/>
        </w:rPr>
        <w:t>единства параметров, критериев и инструментария оценки достижений</w:t>
      </w:r>
    </w:p>
    <w:p w:rsidR="004526C4" w:rsidRDefault="004526C4" w:rsidP="00E255A1">
      <w:pPr>
        <w:spacing w:line="40" w:lineRule="exact"/>
        <w:rPr>
          <w:rFonts w:eastAsia="Times New Roman"/>
          <w:sz w:val="24"/>
          <w:szCs w:val="24"/>
        </w:rPr>
      </w:pPr>
    </w:p>
    <w:p w:rsidR="004526C4" w:rsidRDefault="004526C4" w:rsidP="00E255A1">
      <w:pPr>
        <w:numPr>
          <w:ilvl w:val="0"/>
          <w:numId w:val="202"/>
        </w:numPr>
        <w:tabs>
          <w:tab w:val="left" w:pos="674"/>
        </w:tabs>
        <w:spacing w:line="284" w:lineRule="auto"/>
        <w:rPr>
          <w:rFonts w:eastAsia="Times New Roman"/>
          <w:sz w:val="24"/>
          <w:szCs w:val="24"/>
        </w:rPr>
      </w:pPr>
      <w:proofErr w:type="gramStart"/>
      <w:r>
        <w:rPr>
          <w:rFonts w:eastAsia="Times New Roman"/>
          <w:sz w:val="24"/>
          <w:szCs w:val="24"/>
        </w:rPr>
        <w:t>освоении</w:t>
      </w:r>
      <w:proofErr w:type="gramEnd"/>
      <w:r>
        <w:rPr>
          <w:rFonts w:eastAsia="Times New Roman"/>
          <w:sz w:val="24"/>
          <w:szCs w:val="24"/>
        </w:rPr>
        <w:t xml:space="preserve"> содержания АООП НОО, что сможет обеспечить объективность оценки в ра</w:t>
      </w:r>
      <w:r>
        <w:rPr>
          <w:rFonts w:eastAsia="Times New Roman"/>
          <w:sz w:val="24"/>
          <w:szCs w:val="24"/>
        </w:rPr>
        <w:t>з</w:t>
      </w:r>
      <w:r>
        <w:rPr>
          <w:rFonts w:eastAsia="Times New Roman"/>
          <w:sz w:val="24"/>
          <w:szCs w:val="24"/>
        </w:rPr>
        <w:t>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w:t>
      </w:r>
      <w:r>
        <w:rPr>
          <w:rFonts w:eastAsia="Times New Roman"/>
          <w:sz w:val="24"/>
          <w:szCs w:val="24"/>
        </w:rPr>
        <w:t>а</w:t>
      </w:r>
      <w:r>
        <w:rPr>
          <w:rFonts w:eastAsia="Times New Roman"/>
          <w:sz w:val="24"/>
          <w:szCs w:val="24"/>
        </w:rPr>
        <w:t>лизации, обработки, обобщения и представления полученных данных) процесса осуществления оценки достижений обучающихся.</w:t>
      </w:r>
    </w:p>
    <w:p w:rsidR="004526C4" w:rsidRDefault="004526C4" w:rsidP="004526C4">
      <w:pPr>
        <w:spacing w:line="291" w:lineRule="auto"/>
        <w:ind w:firstLine="706"/>
        <w:jc w:val="both"/>
        <w:rPr>
          <w:rFonts w:eastAsia="Times New Roman"/>
          <w:sz w:val="24"/>
          <w:szCs w:val="24"/>
        </w:rPr>
      </w:pPr>
      <w:r>
        <w:rPr>
          <w:rFonts w:eastAsia="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Pr>
          <w:rFonts w:eastAsia="Times New Roman"/>
          <w:sz w:val="24"/>
          <w:szCs w:val="24"/>
        </w:rPr>
        <w:t>процесса осуществления оценки результатов их образования</w:t>
      </w:r>
      <w:proofErr w:type="gramEnd"/>
      <w:r>
        <w:rPr>
          <w:rFonts w:eastAsia="Times New Roman"/>
          <w:sz w:val="24"/>
          <w:szCs w:val="24"/>
        </w:rPr>
        <w:t>.</w:t>
      </w:r>
    </w:p>
    <w:p w:rsidR="004526C4" w:rsidRDefault="004526C4" w:rsidP="004526C4">
      <w:pPr>
        <w:spacing w:line="263" w:lineRule="exact"/>
        <w:rPr>
          <w:sz w:val="20"/>
          <w:szCs w:val="20"/>
        </w:rPr>
      </w:pPr>
    </w:p>
    <w:p w:rsidR="004526C4" w:rsidRDefault="004526C4" w:rsidP="00E255A1">
      <w:pPr>
        <w:spacing w:line="275" w:lineRule="auto"/>
        <w:jc w:val="both"/>
        <w:rPr>
          <w:sz w:val="20"/>
          <w:szCs w:val="20"/>
        </w:rPr>
      </w:pPr>
      <w:r>
        <w:rPr>
          <w:rFonts w:eastAsia="Times New Roman"/>
          <w:sz w:val="24"/>
          <w:szCs w:val="24"/>
        </w:rPr>
        <w:lastRenderedPageBreak/>
        <w:t xml:space="preserve">. В соответствии с требования ФГОС ООО оценке подлежат личностные, </w:t>
      </w:r>
      <w:proofErr w:type="spellStart"/>
      <w:r>
        <w:rPr>
          <w:rFonts w:eastAsia="Times New Roman"/>
          <w:sz w:val="24"/>
          <w:szCs w:val="24"/>
        </w:rPr>
        <w:t>метапредме</w:t>
      </w:r>
      <w:r>
        <w:rPr>
          <w:rFonts w:eastAsia="Times New Roman"/>
          <w:sz w:val="24"/>
          <w:szCs w:val="24"/>
        </w:rPr>
        <w:t>т</w:t>
      </w:r>
      <w:r>
        <w:rPr>
          <w:rFonts w:eastAsia="Times New Roman"/>
          <w:sz w:val="24"/>
          <w:szCs w:val="24"/>
        </w:rPr>
        <w:t>ные</w:t>
      </w:r>
      <w:proofErr w:type="spellEnd"/>
      <w:r>
        <w:rPr>
          <w:rFonts w:eastAsia="Times New Roman"/>
          <w:sz w:val="24"/>
          <w:szCs w:val="24"/>
        </w:rPr>
        <w:t xml:space="preserve"> и предметные результаты.</w:t>
      </w:r>
    </w:p>
    <w:p w:rsidR="004526C4" w:rsidRDefault="004526C4" w:rsidP="00E255A1">
      <w:pPr>
        <w:spacing w:line="2" w:lineRule="exact"/>
        <w:jc w:val="both"/>
        <w:rPr>
          <w:sz w:val="20"/>
          <w:szCs w:val="20"/>
        </w:rPr>
      </w:pPr>
    </w:p>
    <w:p w:rsidR="004526C4" w:rsidRDefault="004526C4" w:rsidP="00E255A1">
      <w:pPr>
        <w:spacing w:line="276" w:lineRule="auto"/>
        <w:jc w:val="both"/>
        <w:rPr>
          <w:sz w:val="20"/>
          <w:szCs w:val="20"/>
        </w:rPr>
      </w:pPr>
      <w:r>
        <w:rPr>
          <w:rFonts w:eastAsia="Times New Roman"/>
          <w:i/>
          <w:iCs/>
          <w:sz w:val="24"/>
          <w:szCs w:val="24"/>
        </w:rPr>
        <w:t xml:space="preserve">Личностные результаты </w:t>
      </w:r>
      <w:r>
        <w:rPr>
          <w:rFonts w:eastAsia="Times New Roman"/>
          <w:sz w:val="24"/>
          <w:szCs w:val="24"/>
        </w:rPr>
        <w:t>включают овладение обучающимися социальными</w:t>
      </w:r>
      <w:r>
        <w:rPr>
          <w:rFonts w:eastAsia="Times New Roman"/>
          <w:i/>
          <w:iCs/>
          <w:sz w:val="24"/>
          <w:szCs w:val="24"/>
        </w:rPr>
        <w:t xml:space="preserve"> </w:t>
      </w:r>
      <w:r>
        <w:rPr>
          <w:rFonts w:eastAsia="Times New Roman"/>
          <w:sz w:val="24"/>
          <w:szCs w:val="24"/>
        </w:rPr>
        <w:t>(жизненными) компетенциями, необходимыми для решения практико-ориентированных задач и обеспечив</w:t>
      </w:r>
      <w:r>
        <w:rPr>
          <w:rFonts w:eastAsia="Times New Roman"/>
          <w:sz w:val="24"/>
          <w:szCs w:val="24"/>
        </w:rPr>
        <w:t>а</w:t>
      </w:r>
      <w:r>
        <w:rPr>
          <w:rFonts w:eastAsia="Times New Roman"/>
          <w:sz w:val="24"/>
          <w:szCs w:val="24"/>
        </w:rPr>
        <w:t>ющими формирование и развитие социальных отношений обучающихся в различных средах.</w:t>
      </w:r>
    </w:p>
    <w:p w:rsidR="004526C4" w:rsidRDefault="004526C4" w:rsidP="00E255A1">
      <w:pPr>
        <w:spacing w:line="2" w:lineRule="exact"/>
        <w:jc w:val="both"/>
        <w:rPr>
          <w:sz w:val="20"/>
          <w:szCs w:val="20"/>
        </w:rPr>
      </w:pPr>
    </w:p>
    <w:p w:rsidR="004526C4" w:rsidRDefault="004526C4" w:rsidP="00E255A1">
      <w:pPr>
        <w:spacing w:line="275" w:lineRule="auto"/>
        <w:jc w:val="both"/>
        <w:rPr>
          <w:sz w:val="20"/>
          <w:szCs w:val="20"/>
        </w:rPr>
      </w:pPr>
      <w:r>
        <w:rPr>
          <w:rFonts w:eastAsia="Times New Roman"/>
          <w:sz w:val="24"/>
          <w:szCs w:val="24"/>
        </w:rPr>
        <w:t>Оценка личностных результатов предполагает, прежде всего, оценку продвижения обучающ</w:t>
      </w:r>
      <w:r>
        <w:rPr>
          <w:rFonts w:eastAsia="Times New Roman"/>
          <w:sz w:val="24"/>
          <w:szCs w:val="24"/>
        </w:rPr>
        <w:t>е</w:t>
      </w:r>
      <w:r>
        <w:rPr>
          <w:rFonts w:eastAsia="Times New Roman"/>
          <w:sz w:val="24"/>
          <w:szCs w:val="24"/>
        </w:rPr>
        <w:t>гося в овладении социальными (жизненными)</w:t>
      </w:r>
    </w:p>
    <w:p w:rsidR="004526C4" w:rsidRDefault="004526C4" w:rsidP="00E255A1">
      <w:pPr>
        <w:spacing w:line="1" w:lineRule="exact"/>
        <w:jc w:val="both"/>
        <w:rPr>
          <w:sz w:val="20"/>
          <w:szCs w:val="20"/>
        </w:rPr>
      </w:pPr>
    </w:p>
    <w:p w:rsidR="004526C4" w:rsidRDefault="004526C4" w:rsidP="00E255A1">
      <w:pPr>
        <w:spacing w:line="276" w:lineRule="auto"/>
        <w:jc w:val="both"/>
        <w:rPr>
          <w:sz w:val="20"/>
          <w:szCs w:val="20"/>
        </w:rPr>
      </w:pPr>
      <w:r>
        <w:rPr>
          <w:rFonts w:eastAsia="Times New Roman"/>
          <w:sz w:val="24"/>
          <w:szCs w:val="24"/>
        </w:rPr>
        <w:t xml:space="preserve">компетенциями, которые, в конечном итоге, составляют основу этих результатов. Основным объектом оценки личностных </w:t>
      </w:r>
      <w:proofErr w:type="spellStart"/>
      <w:r>
        <w:rPr>
          <w:rFonts w:eastAsia="Times New Roman"/>
          <w:sz w:val="24"/>
          <w:szCs w:val="24"/>
        </w:rPr>
        <w:t>результатовв</w:t>
      </w:r>
      <w:proofErr w:type="spellEnd"/>
      <w:r>
        <w:rPr>
          <w:rFonts w:eastAsia="Times New Roman"/>
          <w:sz w:val="24"/>
          <w:szCs w:val="24"/>
        </w:rPr>
        <w:t xml:space="preserve"> основной школе служит </w:t>
      </w:r>
      <w:proofErr w:type="spellStart"/>
      <w:r>
        <w:rPr>
          <w:rFonts w:eastAsia="Times New Roman"/>
          <w:sz w:val="24"/>
          <w:szCs w:val="24"/>
        </w:rPr>
        <w:t>сформированность</w:t>
      </w:r>
      <w:proofErr w:type="spellEnd"/>
      <w:r>
        <w:rPr>
          <w:rFonts w:eastAsia="Times New Roman"/>
          <w:sz w:val="24"/>
          <w:szCs w:val="24"/>
        </w:rPr>
        <w:t xml:space="preserve"> униве</w:t>
      </w:r>
      <w:r>
        <w:rPr>
          <w:rFonts w:eastAsia="Times New Roman"/>
          <w:sz w:val="24"/>
          <w:szCs w:val="24"/>
        </w:rPr>
        <w:t>р</w:t>
      </w:r>
      <w:r>
        <w:rPr>
          <w:rFonts w:eastAsia="Times New Roman"/>
          <w:sz w:val="24"/>
          <w:szCs w:val="24"/>
        </w:rPr>
        <w:t xml:space="preserve">сальных учебных действий, включаемых в следующие </w:t>
      </w:r>
      <w:proofErr w:type="gramStart"/>
      <w:r>
        <w:rPr>
          <w:rFonts w:eastAsia="Times New Roman"/>
          <w:sz w:val="24"/>
          <w:szCs w:val="24"/>
        </w:rPr>
        <w:t>три основные блока</w:t>
      </w:r>
      <w:proofErr w:type="gramEnd"/>
      <w:r>
        <w:rPr>
          <w:rFonts w:eastAsia="Times New Roman"/>
          <w:sz w:val="24"/>
          <w:szCs w:val="24"/>
        </w:rPr>
        <w:t>:</w:t>
      </w:r>
    </w:p>
    <w:p w:rsidR="004526C4" w:rsidRDefault="004526C4" w:rsidP="00E255A1">
      <w:pPr>
        <w:spacing w:line="3" w:lineRule="exact"/>
        <w:jc w:val="both"/>
        <w:rPr>
          <w:sz w:val="20"/>
          <w:szCs w:val="20"/>
        </w:rPr>
      </w:pPr>
    </w:p>
    <w:p w:rsidR="004526C4" w:rsidRDefault="004526C4" w:rsidP="00E255A1">
      <w:pPr>
        <w:numPr>
          <w:ilvl w:val="0"/>
          <w:numId w:val="203"/>
        </w:numPr>
        <w:tabs>
          <w:tab w:val="left" w:pos="567"/>
        </w:tabs>
        <w:jc w:val="both"/>
        <w:rPr>
          <w:rFonts w:eastAsia="Times New Roman"/>
          <w:sz w:val="24"/>
          <w:szCs w:val="24"/>
        </w:rPr>
      </w:pPr>
      <w:proofErr w:type="spellStart"/>
      <w:r>
        <w:rPr>
          <w:rFonts w:eastAsia="Times New Roman"/>
          <w:sz w:val="24"/>
          <w:szCs w:val="24"/>
        </w:rPr>
        <w:t>сформированность</w:t>
      </w:r>
      <w:proofErr w:type="spellEnd"/>
      <w:r>
        <w:rPr>
          <w:rFonts w:eastAsia="Times New Roman"/>
          <w:sz w:val="24"/>
          <w:szCs w:val="24"/>
        </w:rPr>
        <w:t xml:space="preserve"> основ гражданской идентичности личности;</w:t>
      </w:r>
    </w:p>
    <w:p w:rsidR="004526C4" w:rsidRDefault="004526C4" w:rsidP="00E255A1">
      <w:pPr>
        <w:spacing w:line="40" w:lineRule="exact"/>
        <w:jc w:val="both"/>
        <w:rPr>
          <w:rFonts w:eastAsia="Times New Roman"/>
          <w:sz w:val="24"/>
          <w:szCs w:val="24"/>
        </w:rPr>
      </w:pPr>
    </w:p>
    <w:p w:rsidR="004526C4" w:rsidRDefault="004526C4" w:rsidP="00E255A1">
      <w:pPr>
        <w:numPr>
          <w:ilvl w:val="0"/>
          <w:numId w:val="203"/>
        </w:numPr>
        <w:tabs>
          <w:tab w:val="left" w:pos="567"/>
        </w:tabs>
        <w:spacing w:line="275" w:lineRule="auto"/>
        <w:jc w:val="both"/>
        <w:rPr>
          <w:rFonts w:eastAsia="Times New Roman"/>
          <w:sz w:val="24"/>
          <w:szCs w:val="24"/>
        </w:rPr>
      </w:pPr>
      <w:proofErr w:type="spellStart"/>
      <w:r>
        <w:rPr>
          <w:rFonts w:eastAsia="Times New Roman"/>
          <w:sz w:val="24"/>
          <w:szCs w:val="24"/>
        </w:rPr>
        <w:t>сформированность</w:t>
      </w:r>
      <w:proofErr w:type="spellEnd"/>
      <w:r>
        <w:rPr>
          <w:rFonts w:eastAsia="Times New Roman"/>
          <w:sz w:val="24"/>
          <w:szCs w:val="24"/>
        </w:rPr>
        <w:t xml:space="preserve"> индивидуальной учебной самостоятельности, включая умение стр</w:t>
      </w:r>
      <w:r>
        <w:rPr>
          <w:rFonts w:eastAsia="Times New Roman"/>
          <w:sz w:val="24"/>
          <w:szCs w:val="24"/>
        </w:rPr>
        <w:t>о</w:t>
      </w:r>
      <w:r>
        <w:rPr>
          <w:rFonts w:eastAsia="Times New Roman"/>
          <w:sz w:val="24"/>
          <w:szCs w:val="24"/>
        </w:rPr>
        <w:t>ить жизненные профессиональные планы с учетом конкретных перспектив социального разв</w:t>
      </w:r>
      <w:r>
        <w:rPr>
          <w:rFonts w:eastAsia="Times New Roman"/>
          <w:sz w:val="24"/>
          <w:szCs w:val="24"/>
        </w:rPr>
        <w:t>и</w:t>
      </w:r>
      <w:r>
        <w:rPr>
          <w:rFonts w:eastAsia="Times New Roman"/>
          <w:sz w:val="24"/>
          <w:szCs w:val="24"/>
        </w:rPr>
        <w:t>тия;</w:t>
      </w:r>
    </w:p>
    <w:p w:rsidR="004526C4" w:rsidRDefault="004526C4" w:rsidP="00E255A1">
      <w:pPr>
        <w:spacing w:line="1" w:lineRule="exact"/>
        <w:jc w:val="both"/>
        <w:rPr>
          <w:rFonts w:eastAsia="Times New Roman"/>
          <w:sz w:val="24"/>
          <w:szCs w:val="24"/>
        </w:rPr>
      </w:pPr>
    </w:p>
    <w:p w:rsidR="004526C4" w:rsidRDefault="004526C4" w:rsidP="00E255A1">
      <w:pPr>
        <w:numPr>
          <w:ilvl w:val="0"/>
          <w:numId w:val="203"/>
        </w:numPr>
        <w:tabs>
          <w:tab w:val="left" w:pos="567"/>
        </w:tabs>
        <w:spacing w:line="275" w:lineRule="auto"/>
        <w:jc w:val="both"/>
        <w:rPr>
          <w:rFonts w:eastAsia="Times New Roman"/>
          <w:sz w:val="24"/>
          <w:szCs w:val="24"/>
        </w:rPr>
      </w:pPr>
      <w:proofErr w:type="spellStart"/>
      <w:r>
        <w:rPr>
          <w:rFonts w:eastAsia="Times New Roman"/>
          <w:sz w:val="24"/>
          <w:szCs w:val="24"/>
        </w:rPr>
        <w:t>сформированность</w:t>
      </w:r>
      <w:proofErr w:type="spellEnd"/>
      <w:r>
        <w:rPr>
          <w:rFonts w:eastAsia="Times New Roman"/>
          <w:sz w:val="24"/>
          <w:szCs w:val="24"/>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4526C4" w:rsidRDefault="004526C4" w:rsidP="00E255A1">
      <w:pPr>
        <w:spacing w:line="1" w:lineRule="exact"/>
        <w:jc w:val="both"/>
        <w:rPr>
          <w:rFonts w:eastAsia="Times New Roman"/>
          <w:sz w:val="24"/>
          <w:szCs w:val="24"/>
        </w:rPr>
      </w:pPr>
    </w:p>
    <w:p w:rsidR="004526C4" w:rsidRDefault="004526C4" w:rsidP="00E255A1">
      <w:pPr>
        <w:spacing w:line="276" w:lineRule="auto"/>
        <w:jc w:val="both"/>
        <w:rPr>
          <w:rFonts w:eastAsia="Times New Roman"/>
          <w:sz w:val="24"/>
          <w:szCs w:val="24"/>
        </w:rPr>
      </w:pPr>
      <w:r>
        <w:rPr>
          <w:rFonts w:eastAsia="Times New Roman"/>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w:t>
      </w:r>
      <w:proofErr w:type="spellStart"/>
      <w:r>
        <w:rPr>
          <w:rFonts w:eastAsia="Times New Roman"/>
          <w:sz w:val="24"/>
          <w:szCs w:val="24"/>
        </w:rPr>
        <w:t>воспитательно</w:t>
      </w:r>
      <w:proofErr w:type="spellEnd"/>
      <w:r>
        <w:rPr>
          <w:rFonts w:eastAsia="Times New Roman"/>
          <w:sz w:val="24"/>
          <w:szCs w:val="24"/>
        </w:rPr>
        <w:t xml:space="preserve">-образовательной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Pr>
          <w:rFonts w:eastAsia="Times New Roman"/>
          <w:sz w:val="24"/>
          <w:szCs w:val="24"/>
        </w:rPr>
        <w:t>неперсонифицированных</w:t>
      </w:r>
      <w:proofErr w:type="spellEnd"/>
      <w:r>
        <w:rPr>
          <w:rFonts w:eastAsia="Times New Roman"/>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4526C4" w:rsidRDefault="004526C4" w:rsidP="00E255A1">
      <w:pPr>
        <w:spacing w:line="311" w:lineRule="auto"/>
        <w:jc w:val="both"/>
        <w:rPr>
          <w:sz w:val="20"/>
          <w:szCs w:val="20"/>
        </w:rPr>
      </w:pPr>
      <w:r>
        <w:rPr>
          <w:rFonts w:eastAsia="Times New Roman"/>
          <w:sz w:val="24"/>
          <w:szCs w:val="24"/>
        </w:rPr>
        <w:t xml:space="preserve">Во </w:t>
      </w:r>
      <w:proofErr w:type="spellStart"/>
      <w:r>
        <w:rPr>
          <w:rFonts w:eastAsia="Times New Roman"/>
          <w:sz w:val="24"/>
          <w:szCs w:val="24"/>
        </w:rPr>
        <w:t>внутришкольном</w:t>
      </w:r>
      <w:proofErr w:type="spellEnd"/>
      <w:r>
        <w:rPr>
          <w:rFonts w:eastAsia="Times New Roman"/>
          <w:sz w:val="24"/>
          <w:szCs w:val="24"/>
        </w:rPr>
        <w:t xml:space="preserve"> мониторинге в целях оптимизации личностного развития учащихся во</w:t>
      </w:r>
      <w:r>
        <w:rPr>
          <w:rFonts w:eastAsia="Times New Roman"/>
          <w:sz w:val="24"/>
          <w:szCs w:val="24"/>
        </w:rPr>
        <w:t>з</w:t>
      </w:r>
      <w:r>
        <w:rPr>
          <w:rFonts w:eastAsia="Times New Roman"/>
          <w:sz w:val="24"/>
          <w:szCs w:val="24"/>
        </w:rPr>
        <w:t xml:space="preserve">можна оценка </w:t>
      </w:r>
      <w:proofErr w:type="spellStart"/>
      <w:r>
        <w:rPr>
          <w:rFonts w:eastAsia="Times New Roman"/>
          <w:sz w:val="24"/>
          <w:szCs w:val="24"/>
        </w:rPr>
        <w:t>сформированности</w:t>
      </w:r>
      <w:proofErr w:type="spellEnd"/>
      <w:r>
        <w:rPr>
          <w:rFonts w:eastAsia="Times New Roman"/>
          <w:sz w:val="24"/>
          <w:szCs w:val="24"/>
        </w:rPr>
        <w:t xml:space="preserve"> отдельных личностных результатов,</w:t>
      </w:r>
      <w:r w:rsidR="00E255A1">
        <w:rPr>
          <w:rFonts w:eastAsia="Times New Roman"/>
          <w:sz w:val="24"/>
          <w:szCs w:val="24"/>
        </w:rPr>
        <w:t xml:space="preserve"> </w:t>
      </w:r>
      <w:r>
        <w:rPr>
          <w:rFonts w:eastAsia="Times New Roman"/>
          <w:sz w:val="24"/>
          <w:szCs w:val="24"/>
        </w:rPr>
        <w:t xml:space="preserve">проявляющихся </w:t>
      </w:r>
      <w:proofErr w:type="gramStart"/>
      <w:r>
        <w:rPr>
          <w:rFonts w:eastAsia="Times New Roman"/>
          <w:sz w:val="24"/>
          <w:szCs w:val="24"/>
        </w:rPr>
        <w:t>в</w:t>
      </w:r>
      <w:proofErr w:type="gramEnd"/>
      <w:r>
        <w:rPr>
          <w:rFonts w:eastAsia="Times New Roman"/>
          <w:sz w:val="24"/>
          <w:szCs w:val="24"/>
        </w:rPr>
        <w:t>:</w:t>
      </w:r>
      <w:r w:rsidR="00E255A1">
        <w:rPr>
          <w:sz w:val="20"/>
          <w:szCs w:val="20"/>
        </w:rPr>
        <w:t xml:space="preserve"> </w:t>
      </w:r>
    </w:p>
    <w:p w:rsidR="004526C4" w:rsidRDefault="004526C4" w:rsidP="00E255A1">
      <w:pPr>
        <w:numPr>
          <w:ilvl w:val="0"/>
          <w:numId w:val="204"/>
        </w:numPr>
        <w:tabs>
          <w:tab w:val="left" w:pos="567"/>
        </w:tabs>
        <w:rPr>
          <w:rFonts w:eastAsia="Times New Roman"/>
          <w:sz w:val="24"/>
          <w:szCs w:val="24"/>
        </w:rPr>
      </w:pPr>
      <w:proofErr w:type="gramStart"/>
      <w:r>
        <w:rPr>
          <w:rFonts w:eastAsia="Times New Roman"/>
          <w:sz w:val="24"/>
          <w:szCs w:val="24"/>
        </w:rPr>
        <w:t>соблюдении</w:t>
      </w:r>
      <w:proofErr w:type="gramEnd"/>
      <w:r>
        <w:rPr>
          <w:rFonts w:eastAsia="Times New Roman"/>
          <w:sz w:val="24"/>
          <w:szCs w:val="24"/>
        </w:rPr>
        <w:t xml:space="preserve"> норм и правил поведения, принятых в образовательной организации;</w:t>
      </w:r>
    </w:p>
    <w:p w:rsidR="004526C4" w:rsidRDefault="004526C4" w:rsidP="00E255A1">
      <w:pPr>
        <w:tabs>
          <w:tab w:val="left" w:pos="567"/>
        </w:tabs>
        <w:spacing w:line="40" w:lineRule="exact"/>
        <w:rPr>
          <w:rFonts w:eastAsia="Times New Roman"/>
          <w:sz w:val="24"/>
          <w:szCs w:val="24"/>
        </w:rPr>
      </w:pPr>
    </w:p>
    <w:p w:rsidR="004526C4" w:rsidRDefault="004526C4" w:rsidP="00E255A1">
      <w:pPr>
        <w:numPr>
          <w:ilvl w:val="0"/>
          <w:numId w:val="204"/>
        </w:numPr>
        <w:tabs>
          <w:tab w:val="left" w:pos="567"/>
        </w:tabs>
        <w:spacing w:line="277" w:lineRule="auto"/>
        <w:rPr>
          <w:rFonts w:eastAsia="Times New Roman"/>
          <w:sz w:val="24"/>
          <w:szCs w:val="24"/>
        </w:rPr>
      </w:pPr>
      <w:proofErr w:type="gramStart"/>
      <w:r>
        <w:rPr>
          <w:rFonts w:eastAsia="Times New Roman"/>
          <w:sz w:val="24"/>
          <w:szCs w:val="24"/>
        </w:rPr>
        <w:t>участии</w:t>
      </w:r>
      <w:proofErr w:type="gramEnd"/>
      <w:r>
        <w:rPr>
          <w:rFonts w:eastAsia="Times New Roman"/>
          <w:sz w:val="24"/>
          <w:szCs w:val="24"/>
        </w:rPr>
        <w:t xml:space="preserve"> в общественной жизни образовательной организации, ближайшего социал</w:t>
      </w:r>
      <w:r>
        <w:rPr>
          <w:rFonts w:eastAsia="Times New Roman"/>
          <w:sz w:val="24"/>
          <w:szCs w:val="24"/>
        </w:rPr>
        <w:t>ь</w:t>
      </w:r>
      <w:r>
        <w:rPr>
          <w:rFonts w:eastAsia="Times New Roman"/>
          <w:sz w:val="24"/>
          <w:szCs w:val="24"/>
        </w:rPr>
        <w:t>ного окружения, страны, общественно-полезной деятельности;</w:t>
      </w:r>
    </w:p>
    <w:p w:rsidR="004526C4" w:rsidRDefault="004526C4" w:rsidP="00E255A1">
      <w:pPr>
        <w:tabs>
          <w:tab w:val="left" w:pos="567"/>
        </w:tabs>
        <w:spacing w:line="1" w:lineRule="exact"/>
        <w:rPr>
          <w:rFonts w:eastAsia="Times New Roman"/>
          <w:sz w:val="24"/>
          <w:szCs w:val="24"/>
        </w:rPr>
      </w:pPr>
    </w:p>
    <w:p w:rsidR="004526C4" w:rsidRDefault="004526C4" w:rsidP="00E255A1">
      <w:pPr>
        <w:numPr>
          <w:ilvl w:val="0"/>
          <w:numId w:val="204"/>
        </w:numPr>
        <w:tabs>
          <w:tab w:val="left" w:pos="567"/>
        </w:tabs>
        <w:rPr>
          <w:rFonts w:eastAsia="Times New Roman"/>
          <w:sz w:val="24"/>
          <w:szCs w:val="24"/>
        </w:rPr>
      </w:pPr>
      <w:r>
        <w:rPr>
          <w:rFonts w:eastAsia="Times New Roman"/>
          <w:sz w:val="24"/>
          <w:szCs w:val="24"/>
        </w:rPr>
        <w:t>ответственности за результаты обучения;</w:t>
      </w:r>
    </w:p>
    <w:p w:rsidR="004526C4" w:rsidRDefault="004526C4" w:rsidP="00E255A1">
      <w:pPr>
        <w:tabs>
          <w:tab w:val="left" w:pos="567"/>
        </w:tabs>
        <w:spacing w:line="40" w:lineRule="exact"/>
        <w:rPr>
          <w:rFonts w:eastAsia="Times New Roman"/>
          <w:sz w:val="24"/>
          <w:szCs w:val="24"/>
        </w:rPr>
      </w:pPr>
    </w:p>
    <w:p w:rsidR="004526C4" w:rsidRDefault="004526C4" w:rsidP="00E255A1">
      <w:pPr>
        <w:numPr>
          <w:ilvl w:val="0"/>
          <w:numId w:val="204"/>
        </w:numPr>
        <w:tabs>
          <w:tab w:val="left" w:pos="567"/>
        </w:tabs>
        <w:spacing w:line="275" w:lineRule="auto"/>
        <w:rPr>
          <w:rFonts w:eastAsia="Times New Roman"/>
          <w:sz w:val="24"/>
          <w:szCs w:val="24"/>
        </w:rPr>
      </w:pPr>
      <w:r>
        <w:rPr>
          <w:rFonts w:eastAsia="Times New Roman"/>
          <w:sz w:val="24"/>
          <w:szCs w:val="24"/>
        </w:rPr>
        <w:t>готовности и способности делать осознанный выбор своей образовательной траект</w:t>
      </w:r>
      <w:r>
        <w:rPr>
          <w:rFonts w:eastAsia="Times New Roman"/>
          <w:sz w:val="24"/>
          <w:szCs w:val="24"/>
        </w:rPr>
        <w:t>о</w:t>
      </w:r>
      <w:r>
        <w:rPr>
          <w:rFonts w:eastAsia="Times New Roman"/>
          <w:sz w:val="24"/>
          <w:szCs w:val="24"/>
        </w:rPr>
        <w:t>рии, в том числе выбор профессии;</w:t>
      </w:r>
    </w:p>
    <w:p w:rsidR="004526C4" w:rsidRDefault="004526C4" w:rsidP="00E255A1">
      <w:pPr>
        <w:tabs>
          <w:tab w:val="left" w:pos="567"/>
        </w:tabs>
        <w:spacing w:line="1" w:lineRule="exact"/>
        <w:rPr>
          <w:rFonts w:eastAsia="Times New Roman"/>
          <w:sz w:val="24"/>
          <w:szCs w:val="24"/>
        </w:rPr>
      </w:pPr>
    </w:p>
    <w:p w:rsidR="004526C4" w:rsidRDefault="004526C4" w:rsidP="00E255A1">
      <w:pPr>
        <w:numPr>
          <w:ilvl w:val="0"/>
          <w:numId w:val="204"/>
        </w:numPr>
        <w:tabs>
          <w:tab w:val="left" w:pos="567"/>
        </w:tabs>
        <w:spacing w:line="275" w:lineRule="auto"/>
        <w:rPr>
          <w:rFonts w:eastAsia="Times New Roman"/>
          <w:sz w:val="24"/>
          <w:szCs w:val="24"/>
        </w:rPr>
      </w:pPr>
      <w:r>
        <w:rPr>
          <w:rFonts w:eastAsia="Times New Roman"/>
          <w:sz w:val="24"/>
          <w:szCs w:val="24"/>
        </w:rPr>
        <w:t xml:space="preserve">ценностно-смысловых </w:t>
      </w:r>
      <w:proofErr w:type="gramStart"/>
      <w:r>
        <w:rPr>
          <w:rFonts w:eastAsia="Times New Roman"/>
          <w:sz w:val="24"/>
          <w:szCs w:val="24"/>
        </w:rPr>
        <w:t>установках</w:t>
      </w:r>
      <w:proofErr w:type="gramEnd"/>
      <w:r>
        <w:rPr>
          <w:rFonts w:eastAsia="Times New Roman"/>
          <w:sz w:val="24"/>
          <w:szCs w:val="24"/>
        </w:rPr>
        <w:t xml:space="preserve"> обучающихся, формируемых средствами разли</w:t>
      </w:r>
      <w:r>
        <w:rPr>
          <w:rFonts w:eastAsia="Times New Roman"/>
          <w:sz w:val="24"/>
          <w:szCs w:val="24"/>
        </w:rPr>
        <w:t>ч</w:t>
      </w:r>
      <w:r>
        <w:rPr>
          <w:rFonts w:eastAsia="Times New Roman"/>
          <w:sz w:val="24"/>
          <w:szCs w:val="24"/>
        </w:rPr>
        <w:t>ных предметов в рамках системы общего образования.</w:t>
      </w:r>
    </w:p>
    <w:p w:rsidR="004526C4" w:rsidRDefault="004526C4" w:rsidP="00E255A1">
      <w:pPr>
        <w:tabs>
          <w:tab w:val="left" w:pos="567"/>
        </w:tabs>
        <w:spacing w:line="1" w:lineRule="exact"/>
        <w:rPr>
          <w:rFonts w:eastAsia="Times New Roman"/>
          <w:sz w:val="24"/>
          <w:szCs w:val="24"/>
        </w:rPr>
      </w:pPr>
    </w:p>
    <w:p w:rsidR="004526C4" w:rsidRPr="00E255A1" w:rsidRDefault="004526C4" w:rsidP="00E255A1">
      <w:pPr>
        <w:tabs>
          <w:tab w:val="left" w:pos="567"/>
        </w:tabs>
        <w:spacing w:line="279" w:lineRule="auto"/>
        <w:jc w:val="both"/>
        <w:rPr>
          <w:rFonts w:eastAsia="Times New Roman"/>
          <w:sz w:val="24"/>
          <w:szCs w:val="24"/>
        </w:rPr>
      </w:pPr>
      <w:proofErr w:type="spellStart"/>
      <w:r>
        <w:rPr>
          <w:rFonts w:eastAsia="Times New Roman"/>
          <w:sz w:val="24"/>
          <w:szCs w:val="24"/>
        </w:rPr>
        <w:t>Внутришкольный</w:t>
      </w:r>
      <w:proofErr w:type="spellEnd"/>
      <w:r>
        <w:rPr>
          <w:rFonts w:eastAsia="Times New Roman"/>
          <w:sz w:val="24"/>
          <w:szCs w:val="24"/>
        </w:rPr>
        <w:t xml:space="preserve"> мониторинг организуется администрацией образовательной организации и осуществляется классным руководителем </w:t>
      </w:r>
      <w:r>
        <w:rPr>
          <w:rFonts w:eastAsia="Times New Roman"/>
          <w:i/>
          <w:iCs/>
          <w:sz w:val="24"/>
          <w:szCs w:val="24"/>
        </w:rPr>
        <w:t>при содействии социального педагога,</w:t>
      </w:r>
      <w:r>
        <w:rPr>
          <w:rFonts w:eastAsia="Times New Roman"/>
          <w:sz w:val="24"/>
          <w:szCs w:val="24"/>
        </w:rPr>
        <w:t xml:space="preserve"> </w:t>
      </w:r>
      <w:r>
        <w:rPr>
          <w:rFonts w:eastAsia="Times New Roman"/>
          <w:i/>
          <w:iCs/>
          <w:sz w:val="24"/>
          <w:szCs w:val="24"/>
        </w:rPr>
        <w:t>учителя</w:t>
      </w:r>
      <w:r>
        <w:rPr>
          <w:rFonts w:eastAsia="Times New Roman"/>
          <w:sz w:val="24"/>
          <w:szCs w:val="24"/>
        </w:rPr>
        <w:t xml:space="preserve"> </w:t>
      </w:r>
      <w:r>
        <w:rPr>
          <w:rFonts w:eastAsia="Times New Roman"/>
          <w:i/>
          <w:iCs/>
          <w:sz w:val="24"/>
          <w:szCs w:val="24"/>
        </w:rPr>
        <w:t>лог</w:t>
      </w:r>
      <w:r>
        <w:rPr>
          <w:rFonts w:eastAsia="Times New Roman"/>
          <w:i/>
          <w:iCs/>
          <w:sz w:val="24"/>
          <w:szCs w:val="24"/>
        </w:rPr>
        <w:t>о</w:t>
      </w:r>
      <w:r>
        <w:rPr>
          <w:rFonts w:eastAsia="Times New Roman"/>
          <w:i/>
          <w:iCs/>
          <w:sz w:val="24"/>
          <w:szCs w:val="24"/>
        </w:rPr>
        <w:t>педа и с учетом мнения родителей преимущественно на основе ежедневных наблюдений в ходе учебных занятий и внеурочной деятельности, которые обобщаются в конце учебного года. Р</w:t>
      </w:r>
      <w:r>
        <w:rPr>
          <w:rFonts w:eastAsia="Times New Roman"/>
          <w:i/>
          <w:iCs/>
          <w:sz w:val="24"/>
          <w:szCs w:val="24"/>
        </w:rPr>
        <w:t>е</w:t>
      </w:r>
      <w:r>
        <w:rPr>
          <w:rFonts w:eastAsia="Times New Roman"/>
          <w:i/>
          <w:iCs/>
          <w:sz w:val="24"/>
          <w:szCs w:val="24"/>
        </w:rPr>
        <w:t>зультаты оценки личностных достижений заносятся в индивидуальную карту развития об</w:t>
      </w:r>
      <w:r>
        <w:rPr>
          <w:rFonts w:eastAsia="Times New Roman"/>
          <w:i/>
          <w:iCs/>
          <w:sz w:val="24"/>
          <w:szCs w:val="24"/>
        </w:rPr>
        <w:t>у</w:t>
      </w:r>
      <w:r>
        <w:rPr>
          <w:rFonts w:eastAsia="Times New Roman"/>
          <w:i/>
          <w:iCs/>
          <w:sz w:val="24"/>
          <w:szCs w:val="24"/>
        </w:rPr>
        <w:t>чающегося, что позволяет не только представить полную картину динамики целостного ра</w:t>
      </w:r>
      <w:r>
        <w:rPr>
          <w:rFonts w:eastAsia="Times New Roman"/>
          <w:i/>
          <w:iCs/>
          <w:sz w:val="24"/>
          <w:szCs w:val="24"/>
        </w:rPr>
        <w:t>з</w:t>
      </w:r>
      <w:r>
        <w:rPr>
          <w:rFonts w:eastAsia="Times New Roman"/>
          <w:i/>
          <w:iCs/>
          <w:sz w:val="24"/>
          <w:szCs w:val="24"/>
        </w:rPr>
        <w:t xml:space="preserve">вития ребенка, но и отследить наличие или отсутствие изменений по отдельным жизненным компетенциям. </w:t>
      </w:r>
      <w:r>
        <w:rPr>
          <w:rFonts w:eastAsia="Times New Roman"/>
          <w:sz w:val="24"/>
          <w:szCs w:val="24"/>
        </w:rPr>
        <w:t>Любое использование</w:t>
      </w:r>
      <w:r>
        <w:rPr>
          <w:rFonts w:eastAsia="Times New Roman"/>
          <w:i/>
          <w:iCs/>
          <w:sz w:val="24"/>
          <w:szCs w:val="24"/>
        </w:rPr>
        <w:t xml:space="preserve"> </w:t>
      </w:r>
      <w:r>
        <w:rPr>
          <w:rFonts w:eastAsia="Times New Roman"/>
          <w:sz w:val="24"/>
          <w:szCs w:val="24"/>
        </w:rPr>
        <w:t>данных, полученных в ходе мониторинговых исследов</w:t>
      </w:r>
      <w:r>
        <w:rPr>
          <w:rFonts w:eastAsia="Times New Roman"/>
          <w:sz w:val="24"/>
          <w:szCs w:val="24"/>
        </w:rPr>
        <w:t>а</w:t>
      </w:r>
      <w:r>
        <w:rPr>
          <w:rFonts w:eastAsia="Times New Roman"/>
          <w:sz w:val="24"/>
          <w:szCs w:val="24"/>
        </w:rPr>
        <w:t>ний, возможно только в соответствии с Федеральным законом от 17.07.2006 №152-ФЗ «О пе</w:t>
      </w:r>
      <w:r>
        <w:rPr>
          <w:rFonts w:eastAsia="Times New Roman"/>
          <w:sz w:val="24"/>
          <w:szCs w:val="24"/>
        </w:rPr>
        <w:t>р</w:t>
      </w:r>
      <w:r>
        <w:rPr>
          <w:rFonts w:eastAsia="Times New Roman"/>
          <w:sz w:val="24"/>
          <w:szCs w:val="24"/>
        </w:rPr>
        <w:t>сональных данных».</w:t>
      </w:r>
    </w:p>
    <w:p w:rsidR="004526C4" w:rsidRDefault="004526C4" w:rsidP="004526C4">
      <w:pPr>
        <w:spacing w:line="276" w:lineRule="auto"/>
        <w:ind w:firstLine="706"/>
        <w:jc w:val="both"/>
        <w:rPr>
          <w:sz w:val="20"/>
          <w:szCs w:val="20"/>
        </w:rPr>
      </w:pPr>
      <w:proofErr w:type="spellStart"/>
      <w:proofErr w:type="gramStart"/>
      <w:r>
        <w:rPr>
          <w:rFonts w:eastAsia="Times New Roman"/>
          <w:i/>
          <w:iCs/>
          <w:color w:val="00000A"/>
          <w:sz w:val="24"/>
          <w:szCs w:val="24"/>
        </w:rPr>
        <w:t>Метапредметные</w:t>
      </w:r>
      <w:proofErr w:type="spellEnd"/>
      <w:r>
        <w:rPr>
          <w:rFonts w:eastAsia="Times New Roman"/>
          <w:i/>
          <w:iCs/>
          <w:color w:val="00000A"/>
          <w:sz w:val="24"/>
          <w:szCs w:val="24"/>
        </w:rPr>
        <w:t xml:space="preserve"> результаты </w:t>
      </w:r>
      <w:r>
        <w:rPr>
          <w:rFonts w:eastAsia="Times New Roman"/>
          <w:color w:val="00000A"/>
          <w:sz w:val="24"/>
          <w:szCs w:val="24"/>
        </w:rPr>
        <w:t>включают освоенные обучающимися универсальные</w:t>
      </w:r>
      <w:r>
        <w:rPr>
          <w:rFonts w:eastAsia="Times New Roman"/>
          <w:i/>
          <w:iCs/>
          <w:color w:val="00000A"/>
          <w:sz w:val="24"/>
          <w:szCs w:val="24"/>
        </w:rPr>
        <w:t xml:space="preserve"> </w:t>
      </w:r>
      <w:r>
        <w:rPr>
          <w:rFonts w:eastAsia="Times New Roman"/>
          <w:color w:val="00000A"/>
          <w:sz w:val="24"/>
          <w:szCs w:val="24"/>
        </w:rPr>
        <w:t>учебные действия (познавательные, регулятивные и коммуникативные), обеспечивающие овл</w:t>
      </w:r>
      <w:r>
        <w:rPr>
          <w:rFonts w:eastAsia="Times New Roman"/>
          <w:color w:val="00000A"/>
          <w:sz w:val="24"/>
          <w:szCs w:val="24"/>
        </w:rPr>
        <w:t>а</w:t>
      </w:r>
      <w:r>
        <w:rPr>
          <w:rFonts w:eastAsia="Times New Roman"/>
          <w:color w:val="00000A"/>
          <w:sz w:val="24"/>
          <w:szCs w:val="24"/>
        </w:rPr>
        <w:t xml:space="preserve">дение ключевыми компетенциями (составляющими основу умения учиться) и </w:t>
      </w:r>
      <w:proofErr w:type="spellStart"/>
      <w:r>
        <w:rPr>
          <w:rFonts w:eastAsia="Times New Roman"/>
          <w:color w:val="00000A"/>
          <w:sz w:val="24"/>
          <w:szCs w:val="24"/>
        </w:rPr>
        <w:t>межпредметн</w:t>
      </w:r>
      <w:r>
        <w:rPr>
          <w:rFonts w:eastAsia="Times New Roman"/>
          <w:color w:val="00000A"/>
          <w:sz w:val="24"/>
          <w:szCs w:val="24"/>
        </w:rPr>
        <w:t>ы</w:t>
      </w:r>
      <w:r>
        <w:rPr>
          <w:rFonts w:eastAsia="Times New Roman"/>
          <w:color w:val="00000A"/>
          <w:sz w:val="24"/>
          <w:szCs w:val="24"/>
        </w:rPr>
        <w:lastRenderedPageBreak/>
        <w:t>ми</w:t>
      </w:r>
      <w:proofErr w:type="spellEnd"/>
      <w:r>
        <w:rPr>
          <w:rFonts w:eastAsia="Times New Roman"/>
          <w:color w:val="00000A"/>
          <w:sz w:val="24"/>
          <w:szCs w:val="24"/>
        </w:rPr>
        <w:t xml:space="preserve"> знаниями, а также способность решать учебные и жизненные задачи и готовность к овлад</w:t>
      </w:r>
      <w:r>
        <w:rPr>
          <w:rFonts w:eastAsia="Times New Roman"/>
          <w:color w:val="00000A"/>
          <w:sz w:val="24"/>
          <w:szCs w:val="24"/>
        </w:rPr>
        <w:t>е</w:t>
      </w:r>
      <w:r>
        <w:rPr>
          <w:rFonts w:eastAsia="Times New Roman"/>
          <w:color w:val="00000A"/>
          <w:sz w:val="24"/>
          <w:szCs w:val="24"/>
        </w:rPr>
        <w:t>нию в дальнейшем АООП основного общего образования.</w:t>
      </w:r>
      <w:proofErr w:type="gramEnd"/>
    </w:p>
    <w:p w:rsidR="004526C4" w:rsidRDefault="004526C4" w:rsidP="004526C4">
      <w:pPr>
        <w:spacing w:line="1" w:lineRule="exact"/>
        <w:rPr>
          <w:sz w:val="20"/>
          <w:szCs w:val="20"/>
        </w:rPr>
      </w:pPr>
    </w:p>
    <w:p w:rsidR="004526C4" w:rsidRDefault="004526C4" w:rsidP="00E255A1">
      <w:pPr>
        <w:spacing w:line="287" w:lineRule="auto"/>
        <w:ind w:firstLine="706"/>
        <w:jc w:val="both"/>
        <w:rPr>
          <w:sz w:val="20"/>
          <w:szCs w:val="20"/>
        </w:rPr>
      </w:pPr>
      <w:r>
        <w:rPr>
          <w:rFonts w:eastAsia="Times New Roman"/>
          <w:sz w:val="24"/>
          <w:szCs w:val="24"/>
        </w:rPr>
        <w:t xml:space="preserve">Оценка </w:t>
      </w:r>
      <w:proofErr w:type="spellStart"/>
      <w:r>
        <w:rPr>
          <w:rFonts w:eastAsia="Times New Roman"/>
          <w:sz w:val="24"/>
          <w:szCs w:val="24"/>
        </w:rPr>
        <w:t>метапредметных</w:t>
      </w:r>
      <w:proofErr w:type="spellEnd"/>
      <w:r>
        <w:rPr>
          <w:rFonts w:eastAsia="Times New Roman"/>
          <w:sz w:val="24"/>
          <w:szCs w:val="24"/>
        </w:rPr>
        <w:t xml:space="preserve"> результатов предполагает </w:t>
      </w:r>
      <w:r>
        <w:rPr>
          <w:rFonts w:eastAsia="Times New Roman"/>
          <w:color w:val="00000A"/>
          <w:sz w:val="24"/>
          <w:szCs w:val="24"/>
        </w:rPr>
        <w:t>оценку продвижения</w:t>
      </w:r>
      <w:r>
        <w:rPr>
          <w:rFonts w:eastAsia="Times New Roman"/>
          <w:sz w:val="24"/>
          <w:szCs w:val="24"/>
        </w:rPr>
        <w:t xml:space="preserve"> </w:t>
      </w:r>
      <w:r>
        <w:rPr>
          <w:rFonts w:eastAsia="Times New Roman"/>
          <w:color w:val="00000A"/>
          <w:sz w:val="24"/>
          <w:szCs w:val="24"/>
        </w:rPr>
        <w:t>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4526C4" w:rsidRDefault="004526C4" w:rsidP="00E255A1">
      <w:pPr>
        <w:tabs>
          <w:tab w:val="left" w:pos="567"/>
        </w:tabs>
        <w:spacing w:line="275" w:lineRule="auto"/>
        <w:ind w:right="420"/>
        <w:jc w:val="both"/>
        <w:rPr>
          <w:sz w:val="20"/>
          <w:szCs w:val="20"/>
        </w:rPr>
      </w:pPr>
      <w:r>
        <w:rPr>
          <w:rFonts w:eastAsia="Times New Roman"/>
          <w:sz w:val="24"/>
          <w:szCs w:val="24"/>
        </w:rPr>
        <w:t xml:space="preserve">Оценка </w:t>
      </w:r>
      <w:proofErr w:type="spellStart"/>
      <w:r>
        <w:rPr>
          <w:rFonts w:eastAsia="Times New Roman"/>
          <w:sz w:val="24"/>
          <w:szCs w:val="24"/>
        </w:rPr>
        <w:t>метапредметных</w:t>
      </w:r>
      <w:proofErr w:type="spellEnd"/>
      <w:r>
        <w:rPr>
          <w:rFonts w:eastAsia="Times New Roman"/>
          <w:sz w:val="24"/>
          <w:szCs w:val="24"/>
        </w:rPr>
        <w:t xml:space="preserve"> результатов представляет собой оценку достижения план</w:t>
      </w:r>
      <w:r>
        <w:rPr>
          <w:rFonts w:eastAsia="Times New Roman"/>
          <w:sz w:val="24"/>
          <w:szCs w:val="24"/>
        </w:rPr>
        <w:t>и</w:t>
      </w:r>
      <w:r>
        <w:rPr>
          <w:rFonts w:eastAsia="Times New Roman"/>
          <w:sz w:val="24"/>
          <w:szCs w:val="24"/>
        </w:rPr>
        <w:t>руемых результатов освоения основной образовательной программы, которые представлены в ме</w:t>
      </w:r>
      <w:r>
        <w:rPr>
          <w:rFonts w:eastAsia="Times New Roman"/>
          <w:sz w:val="24"/>
          <w:szCs w:val="24"/>
        </w:rPr>
        <w:t>ж</w:t>
      </w:r>
      <w:r>
        <w:rPr>
          <w:rFonts w:eastAsia="Times New Roman"/>
          <w:sz w:val="24"/>
          <w:szCs w:val="24"/>
        </w:rPr>
        <w:t>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w:t>
      </w:r>
      <w:r>
        <w:rPr>
          <w:rFonts w:eastAsia="Times New Roman"/>
          <w:sz w:val="24"/>
          <w:szCs w:val="24"/>
        </w:rPr>
        <w:t>и</w:t>
      </w:r>
      <w:r>
        <w:rPr>
          <w:rFonts w:eastAsia="Times New Roman"/>
          <w:sz w:val="24"/>
          <w:szCs w:val="24"/>
        </w:rPr>
        <w:t xml:space="preserve">рование </w:t>
      </w:r>
      <w:proofErr w:type="spellStart"/>
      <w:r>
        <w:rPr>
          <w:rFonts w:eastAsia="Times New Roman"/>
          <w:sz w:val="24"/>
          <w:szCs w:val="24"/>
        </w:rPr>
        <w:t>метапредметных</w:t>
      </w:r>
      <w:proofErr w:type="spellEnd"/>
      <w:r>
        <w:rPr>
          <w:rFonts w:eastAsia="Times New Roman"/>
          <w:sz w:val="24"/>
          <w:szCs w:val="24"/>
        </w:rPr>
        <w:t xml:space="preserve"> результатов обеспечивается за счёт всех учебных предметов и внеурочной деятельности.</w:t>
      </w:r>
    </w:p>
    <w:p w:rsidR="004526C4" w:rsidRDefault="004526C4" w:rsidP="00E255A1">
      <w:pPr>
        <w:tabs>
          <w:tab w:val="left" w:pos="567"/>
        </w:tabs>
        <w:spacing w:line="5" w:lineRule="exact"/>
        <w:rPr>
          <w:sz w:val="20"/>
          <w:szCs w:val="20"/>
        </w:rPr>
      </w:pPr>
    </w:p>
    <w:p w:rsidR="004526C4" w:rsidRDefault="004526C4" w:rsidP="00E255A1">
      <w:pPr>
        <w:tabs>
          <w:tab w:val="left" w:pos="567"/>
        </w:tabs>
        <w:spacing w:line="283" w:lineRule="auto"/>
        <w:ind w:right="420"/>
        <w:jc w:val="both"/>
        <w:rPr>
          <w:sz w:val="20"/>
          <w:szCs w:val="20"/>
        </w:rPr>
      </w:pPr>
      <w:r>
        <w:rPr>
          <w:rFonts w:eastAsia="Times New Roman"/>
          <w:sz w:val="24"/>
          <w:szCs w:val="24"/>
        </w:rPr>
        <w:t xml:space="preserve">Основным </w:t>
      </w:r>
      <w:r>
        <w:rPr>
          <w:rFonts w:eastAsia="Times New Roman"/>
          <w:b/>
          <w:bCs/>
          <w:sz w:val="24"/>
          <w:szCs w:val="24"/>
        </w:rPr>
        <w:t>объектом и предметом</w:t>
      </w:r>
      <w:r>
        <w:rPr>
          <w:rFonts w:eastAsia="Times New Roman"/>
          <w:sz w:val="24"/>
          <w:szCs w:val="24"/>
        </w:rPr>
        <w:t xml:space="preserve"> оценки </w:t>
      </w:r>
      <w:proofErr w:type="spellStart"/>
      <w:r>
        <w:rPr>
          <w:rFonts w:eastAsia="Times New Roman"/>
          <w:sz w:val="24"/>
          <w:szCs w:val="24"/>
        </w:rPr>
        <w:t>метапредметных</w:t>
      </w:r>
      <w:proofErr w:type="spellEnd"/>
      <w:r>
        <w:rPr>
          <w:rFonts w:eastAsia="Times New Roman"/>
          <w:sz w:val="24"/>
          <w:szCs w:val="24"/>
        </w:rPr>
        <w:t xml:space="preserve"> результатов являются:</w:t>
      </w:r>
    </w:p>
    <w:p w:rsidR="004526C4" w:rsidRDefault="004526C4" w:rsidP="00E255A1">
      <w:pPr>
        <w:tabs>
          <w:tab w:val="left" w:pos="567"/>
        </w:tabs>
        <w:spacing w:line="1" w:lineRule="exact"/>
        <w:rPr>
          <w:sz w:val="20"/>
          <w:szCs w:val="20"/>
        </w:rPr>
      </w:pPr>
    </w:p>
    <w:p w:rsidR="004526C4" w:rsidRDefault="004526C4" w:rsidP="00E255A1">
      <w:pPr>
        <w:numPr>
          <w:ilvl w:val="0"/>
          <w:numId w:val="205"/>
        </w:numPr>
        <w:tabs>
          <w:tab w:val="left" w:pos="567"/>
          <w:tab w:val="left" w:pos="1533"/>
        </w:tabs>
        <w:spacing w:line="274" w:lineRule="auto"/>
        <w:ind w:right="420"/>
        <w:rPr>
          <w:rFonts w:ascii="Symbol" w:eastAsia="Symbol" w:hAnsi="Symbol" w:cs="Symbol"/>
          <w:sz w:val="24"/>
          <w:szCs w:val="24"/>
        </w:rPr>
      </w:pPr>
      <w:r>
        <w:rPr>
          <w:rFonts w:eastAsia="Times New Roman"/>
          <w:sz w:val="24"/>
          <w:szCs w:val="24"/>
        </w:rPr>
        <w:t>способность и готовность к освоению систематических знаний, их самосто</w:t>
      </w:r>
      <w:r>
        <w:rPr>
          <w:rFonts w:eastAsia="Times New Roman"/>
          <w:sz w:val="24"/>
          <w:szCs w:val="24"/>
        </w:rPr>
        <w:t>я</w:t>
      </w:r>
      <w:r>
        <w:rPr>
          <w:rFonts w:eastAsia="Times New Roman"/>
          <w:sz w:val="24"/>
          <w:szCs w:val="24"/>
        </w:rPr>
        <w:t>тельному пополнению, переносу и интеграции;</w:t>
      </w:r>
    </w:p>
    <w:p w:rsidR="004526C4" w:rsidRDefault="004526C4" w:rsidP="00E255A1">
      <w:pPr>
        <w:tabs>
          <w:tab w:val="left" w:pos="567"/>
        </w:tabs>
        <w:spacing w:line="2" w:lineRule="exact"/>
        <w:rPr>
          <w:rFonts w:ascii="Symbol" w:eastAsia="Symbol" w:hAnsi="Symbol" w:cs="Symbol"/>
          <w:sz w:val="24"/>
          <w:szCs w:val="24"/>
        </w:rPr>
      </w:pPr>
    </w:p>
    <w:p w:rsidR="004526C4" w:rsidRDefault="004526C4" w:rsidP="00E255A1">
      <w:pPr>
        <w:numPr>
          <w:ilvl w:val="0"/>
          <w:numId w:val="205"/>
        </w:numPr>
        <w:tabs>
          <w:tab w:val="left" w:pos="567"/>
          <w:tab w:val="left" w:pos="1540"/>
        </w:tabs>
        <w:rPr>
          <w:rFonts w:ascii="Symbol" w:eastAsia="Symbol" w:hAnsi="Symbol" w:cs="Symbol"/>
          <w:sz w:val="24"/>
          <w:szCs w:val="24"/>
        </w:rPr>
      </w:pPr>
      <w:r>
        <w:rPr>
          <w:rFonts w:eastAsia="Times New Roman"/>
          <w:sz w:val="24"/>
          <w:szCs w:val="24"/>
        </w:rPr>
        <w:t>способность работать с информацией;</w:t>
      </w:r>
    </w:p>
    <w:p w:rsidR="004526C4" w:rsidRDefault="004526C4" w:rsidP="00E255A1">
      <w:pPr>
        <w:tabs>
          <w:tab w:val="left" w:pos="567"/>
        </w:tabs>
        <w:spacing w:line="37" w:lineRule="exact"/>
        <w:rPr>
          <w:rFonts w:ascii="Symbol" w:eastAsia="Symbol" w:hAnsi="Symbol" w:cs="Symbol"/>
          <w:sz w:val="24"/>
          <w:szCs w:val="24"/>
        </w:rPr>
      </w:pPr>
    </w:p>
    <w:p w:rsidR="004526C4" w:rsidRDefault="004526C4" w:rsidP="00E255A1">
      <w:pPr>
        <w:numPr>
          <w:ilvl w:val="0"/>
          <w:numId w:val="205"/>
        </w:numPr>
        <w:tabs>
          <w:tab w:val="left" w:pos="567"/>
          <w:tab w:val="left" w:pos="1540"/>
        </w:tabs>
        <w:rPr>
          <w:rFonts w:ascii="Symbol" w:eastAsia="Symbol" w:hAnsi="Symbol" w:cs="Symbol"/>
          <w:sz w:val="24"/>
          <w:szCs w:val="24"/>
        </w:rPr>
      </w:pPr>
      <w:r>
        <w:rPr>
          <w:rFonts w:eastAsia="Times New Roman"/>
          <w:sz w:val="24"/>
          <w:szCs w:val="24"/>
        </w:rPr>
        <w:t>способность к сотрудничеству и коммуникации;</w:t>
      </w:r>
    </w:p>
    <w:p w:rsidR="004526C4" w:rsidRDefault="004526C4" w:rsidP="00E255A1">
      <w:pPr>
        <w:tabs>
          <w:tab w:val="left" w:pos="567"/>
        </w:tabs>
        <w:spacing w:line="41" w:lineRule="exact"/>
        <w:rPr>
          <w:rFonts w:ascii="Symbol" w:eastAsia="Symbol" w:hAnsi="Symbol" w:cs="Symbol"/>
          <w:sz w:val="24"/>
          <w:szCs w:val="24"/>
        </w:rPr>
      </w:pPr>
    </w:p>
    <w:p w:rsidR="004526C4" w:rsidRPr="00E255A1" w:rsidRDefault="004526C4" w:rsidP="00E255A1">
      <w:pPr>
        <w:numPr>
          <w:ilvl w:val="0"/>
          <w:numId w:val="206"/>
        </w:numPr>
        <w:tabs>
          <w:tab w:val="left" w:pos="0"/>
          <w:tab w:val="left" w:pos="567"/>
        </w:tabs>
        <w:spacing w:line="295" w:lineRule="auto"/>
        <w:ind w:right="420"/>
        <w:rPr>
          <w:rFonts w:ascii="Symbol" w:eastAsia="Symbol" w:hAnsi="Symbol" w:cs="Symbol"/>
          <w:sz w:val="24"/>
          <w:szCs w:val="24"/>
        </w:rPr>
      </w:pPr>
      <w:r w:rsidRPr="00E255A1">
        <w:rPr>
          <w:rFonts w:eastAsia="Times New Roman"/>
          <w:sz w:val="24"/>
          <w:szCs w:val="24"/>
        </w:rPr>
        <w:t>способность к решению личностно и социально значимых проблем и в</w:t>
      </w:r>
      <w:r w:rsidRPr="00E255A1">
        <w:rPr>
          <w:rFonts w:eastAsia="Times New Roman"/>
          <w:sz w:val="24"/>
          <w:szCs w:val="24"/>
        </w:rPr>
        <w:t>о</w:t>
      </w:r>
      <w:r w:rsidRPr="00E255A1">
        <w:rPr>
          <w:rFonts w:eastAsia="Times New Roman"/>
          <w:sz w:val="24"/>
          <w:szCs w:val="24"/>
        </w:rPr>
        <w:t>площен</w:t>
      </w:r>
      <w:r w:rsidR="00E255A1" w:rsidRPr="00E255A1">
        <w:rPr>
          <w:rFonts w:eastAsia="Times New Roman"/>
          <w:sz w:val="24"/>
          <w:szCs w:val="24"/>
        </w:rPr>
        <w:t>ию найденных решений в практику</w:t>
      </w:r>
      <w:r w:rsidR="00E255A1">
        <w:t xml:space="preserve"> </w:t>
      </w:r>
      <w:r w:rsidRPr="00E255A1">
        <w:rPr>
          <w:rFonts w:eastAsia="Times New Roman"/>
          <w:sz w:val="24"/>
          <w:szCs w:val="24"/>
        </w:rPr>
        <w:t>способность и готовность к использованию ИКТ в целях обучения и</w:t>
      </w:r>
    </w:p>
    <w:p w:rsidR="004526C4" w:rsidRDefault="004526C4" w:rsidP="00E255A1">
      <w:pPr>
        <w:tabs>
          <w:tab w:val="left" w:pos="142"/>
          <w:tab w:val="left" w:pos="567"/>
        </w:tabs>
        <w:spacing w:line="27" w:lineRule="exact"/>
        <w:rPr>
          <w:rFonts w:ascii="Symbol" w:eastAsia="Symbol" w:hAnsi="Symbol" w:cs="Symbol"/>
          <w:sz w:val="24"/>
          <w:szCs w:val="24"/>
        </w:rPr>
      </w:pPr>
    </w:p>
    <w:p w:rsidR="004526C4" w:rsidRDefault="004526C4" w:rsidP="00E255A1">
      <w:pPr>
        <w:tabs>
          <w:tab w:val="left" w:pos="142"/>
          <w:tab w:val="left" w:pos="567"/>
        </w:tabs>
        <w:rPr>
          <w:rFonts w:ascii="Symbol" w:eastAsia="Symbol" w:hAnsi="Symbol" w:cs="Symbol"/>
          <w:sz w:val="24"/>
          <w:szCs w:val="24"/>
        </w:rPr>
      </w:pPr>
      <w:r>
        <w:rPr>
          <w:rFonts w:eastAsia="Times New Roman"/>
          <w:sz w:val="24"/>
          <w:szCs w:val="24"/>
        </w:rPr>
        <w:t>развития;</w:t>
      </w:r>
    </w:p>
    <w:p w:rsidR="004526C4" w:rsidRDefault="004526C4" w:rsidP="00E255A1">
      <w:pPr>
        <w:tabs>
          <w:tab w:val="left" w:pos="142"/>
          <w:tab w:val="left" w:pos="567"/>
        </w:tabs>
        <w:spacing w:line="55" w:lineRule="exact"/>
        <w:rPr>
          <w:rFonts w:ascii="Symbol" w:eastAsia="Symbol" w:hAnsi="Symbol" w:cs="Symbol"/>
          <w:sz w:val="24"/>
          <w:szCs w:val="24"/>
        </w:rPr>
      </w:pPr>
    </w:p>
    <w:p w:rsidR="004526C4" w:rsidRDefault="004526C4" w:rsidP="00E255A1">
      <w:pPr>
        <w:numPr>
          <w:ilvl w:val="0"/>
          <w:numId w:val="206"/>
        </w:numPr>
        <w:tabs>
          <w:tab w:val="left" w:pos="0"/>
          <w:tab w:val="left" w:pos="567"/>
        </w:tabs>
        <w:rPr>
          <w:rFonts w:ascii="Symbol" w:eastAsia="Symbol" w:hAnsi="Symbol" w:cs="Symbol"/>
          <w:sz w:val="24"/>
          <w:szCs w:val="24"/>
        </w:rPr>
      </w:pPr>
      <w:r>
        <w:rPr>
          <w:rFonts w:eastAsia="Times New Roman"/>
          <w:sz w:val="24"/>
          <w:szCs w:val="24"/>
        </w:rPr>
        <w:t xml:space="preserve">способность к самоорганизации, </w:t>
      </w:r>
      <w:proofErr w:type="spellStart"/>
      <w:r>
        <w:rPr>
          <w:rFonts w:eastAsia="Times New Roman"/>
          <w:sz w:val="24"/>
          <w:szCs w:val="24"/>
        </w:rPr>
        <w:t>саморегуляции</w:t>
      </w:r>
      <w:proofErr w:type="spellEnd"/>
      <w:r>
        <w:rPr>
          <w:rFonts w:eastAsia="Times New Roman"/>
          <w:sz w:val="24"/>
          <w:szCs w:val="24"/>
        </w:rPr>
        <w:t xml:space="preserve"> и рефлексии.</w:t>
      </w:r>
    </w:p>
    <w:p w:rsidR="004526C4" w:rsidRDefault="004526C4" w:rsidP="004526C4">
      <w:pPr>
        <w:spacing w:line="28" w:lineRule="exact"/>
        <w:rPr>
          <w:sz w:val="20"/>
          <w:szCs w:val="20"/>
        </w:rPr>
      </w:pPr>
    </w:p>
    <w:p w:rsidR="004526C4" w:rsidRDefault="004526C4" w:rsidP="00E255A1">
      <w:pPr>
        <w:spacing w:line="276" w:lineRule="auto"/>
        <w:ind w:right="-23" w:firstLine="710"/>
        <w:jc w:val="both"/>
        <w:rPr>
          <w:sz w:val="20"/>
          <w:szCs w:val="20"/>
        </w:rPr>
      </w:pPr>
      <w:r>
        <w:rPr>
          <w:rFonts w:eastAsia="Times New Roman"/>
          <w:sz w:val="24"/>
          <w:szCs w:val="24"/>
        </w:rPr>
        <w:t xml:space="preserve">Оценка достижения </w:t>
      </w:r>
      <w:proofErr w:type="spellStart"/>
      <w:r>
        <w:rPr>
          <w:rFonts w:eastAsia="Times New Roman"/>
          <w:sz w:val="24"/>
          <w:szCs w:val="24"/>
        </w:rPr>
        <w:t>метапредметных</w:t>
      </w:r>
      <w:proofErr w:type="spellEnd"/>
      <w:r>
        <w:rPr>
          <w:rFonts w:eastAsia="Times New Roman"/>
          <w:sz w:val="24"/>
          <w:szCs w:val="24"/>
        </w:rPr>
        <w:t xml:space="preserve"> результатов осуществляется администрацией обр</w:t>
      </w:r>
      <w:r>
        <w:rPr>
          <w:rFonts w:eastAsia="Times New Roman"/>
          <w:sz w:val="24"/>
          <w:szCs w:val="24"/>
        </w:rPr>
        <w:t>а</w:t>
      </w:r>
      <w:r>
        <w:rPr>
          <w:rFonts w:eastAsia="Times New Roman"/>
          <w:sz w:val="24"/>
          <w:szCs w:val="24"/>
        </w:rPr>
        <w:t xml:space="preserve">зовательной организации в ходе </w:t>
      </w:r>
      <w:proofErr w:type="spellStart"/>
      <w:r>
        <w:rPr>
          <w:rFonts w:eastAsia="Times New Roman"/>
          <w:b/>
          <w:bCs/>
          <w:sz w:val="24"/>
          <w:szCs w:val="24"/>
        </w:rPr>
        <w:t>внутришкольного</w:t>
      </w:r>
      <w:proofErr w:type="spellEnd"/>
      <w:r>
        <w:rPr>
          <w:rFonts w:eastAsia="Times New Roman"/>
          <w:sz w:val="24"/>
          <w:szCs w:val="24"/>
        </w:rPr>
        <w:t xml:space="preserve"> </w:t>
      </w:r>
      <w:r>
        <w:rPr>
          <w:rFonts w:eastAsia="Times New Roman"/>
          <w:b/>
          <w:bCs/>
          <w:sz w:val="24"/>
          <w:szCs w:val="24"/>
        </w:rPr>
        <w:t>мониторинга</w:t>
      </w:r>
      <w:r>
        <w:rPr>
          <w:rFonts w:eastAsia="Times New Roman"/>
          <w:sz w:val="24"/>
          <w:szCs w:val="24"/>
        </w:rPr>
        <w:t>.</w:t>
      </w:r>
      <w:r>
        <w:rPr>
          <w:rFonts w:eastAsia="Times New Roman"/>
          <w:b/>
          <w:bCs/>
          <w:sz w:val="24"/>
          <w:szCs w:val="24"/>
        </w:rPr>
        <w:t xml:space="preserve"> </w:t>
      </w:r>
      <w:r>
        <w:rPr>
          <w:rFonts w:eastAsia="Times New Roman"/>
          <w:sz w:val="24"/>
          <w:szCs w:val="24"/>
        </w:rPr>
        <w:t>Содержание и периоди</w:t>
      </w:r>
      <w:r>
        <w:rPr>
          <w:rFonts w:eastAsia="Times New Roman"/>
          <w:sz w:val="24"/>
          <w:szCs w:val="24"/>
        </w:rPr>
        <w:t>ч</w:t>
      </w:r>
      <w:r>
        <w:rPr>
          <w:rFonts w:eastAsia="Times New Roman"/>
          <w:sz w:val="24"/>
          <w:szCs w:val="24"/>
        </w:rPr>
        <w:t xml:space="preserve">ность </w:t>
      </w:r>
      <w:proofErr w:type="spellStart"/>
      <w:r>
        <w:rPr>
          <w:rFonts w:eastAsia="Times New Roman"/>
          <w:sz w:val="24"/>
          <w:szCs w:val="24"/>
        </w:rPr>
        <w:t>внутришкольного</w:t>
      </w:r>
      <w:proofErr w:type="spellEnd"/>
      <w:r>
        <w:rPr>
          <w:rFonts w:eastAsia="Times New Roman"/>
          <w:sz w:val="24"/>
          <w:szCs w:val="24"/>
        </w:rPr>
        <w:t xml:space="preserve"> мониторинга</w:t>
      </w:r>
      <w:r>
        <w:rPr>
          <w:rFonts w:eastAsia="Times New Roman"/>
          <w:b/>
          <w:bCs/>
          <w:sz w:val="24"/>
          <w:szCs w:val="24"/>
        </w:rPr>
        <w:t xml:space="preserve"> </w:t>
      </w:r>
      <w:r>
        <w:rPr>
          <w:rFonts w:eastAsia="Times New Roman"/>
          <w:sz w:val="24"/>
          <w:szCs w:val="24"/>
        </w:rPr>
        <w:t>устанавливается решением педагогического совета. И</w:t>
      </w:r>
      <w:r>
        <w:rPr>
          <w:rFonts w:eastAsia="Times New Roman"/>
          <w:sz w:val="24"/>
          <w:szCs w:val="24"/>
        </w:rPr>
        <w:t>н</w:t>
      </w:r>
      <w:r>
        <w:rPr>
          <w:rFonts w:eastAsia="Times New Roman"/>
          <w:sz w:val="24"/>
          <w:szCs w:val="24"/>
        </w:rPr>
        <w:t xml:space="preserve">струментарий строится на </w:t>
      </w:r>
      <w:proofErr w:type="spellStart"/>
      <w:r>
        <w:rPr>
          <w:rFonts w:eastAsia="Times New Roman"/>
          <w:sz w:val="24"/>
          <w:szCs w:val="24"/>
        </w:rPr>
        <w:t>межпредметной</w:t>
      </w:r>
      <w:proofErr w:type="spellEnd"/>
      <w:r>
        <w:rPr>
          <w:rFonts w:eastAsia="Times New Roman"/>
          <w:sz w:val="24"/>
          <w:szCs w:val="24"/>
        </w:rPr>
        <w:t xml:space="preserve"> основе и может включать диагностические матери</w:t>
      </w:r>
      <w:r>
        <w:rPr>
          <w:rFonts w:eastAsia="Times New Roman"/>
          <w:sz w:val="24"/>
          <w:szCs w:val="24"/>
        </w:rPr>
        <w:t>а</w:t>
      </w:r>
      <w:r>
        <w:rPr>
          <w:rFonts w:eastAsia="Times New Roman"/>
          <w:sz w:val="24"/>
          <w:szCs w:val="24"/>
        </w:rPr>
        <w:t xml:space="preserve">лы по оценке читательской грамотности, </w:t>
      </w:r>
      <w:proofErr w:type="gramStart"/>
      <w:r>
        <w:rPr>
          <w:rFonts w:eastAsia="Times New Roman"/>
          <w:sz w:val="24"/>
          <w:szCs w:val="24"/>
        </w:rPr>
        <w:t>ИКТ-компетентности</w:t>
      </w:r>
      <w:proofErr w:type="gramEnd"/>
      <w:r>
        <w:rPr>
          <w:rFonts w:eastAsia="Times New Roman"/>
          <w:sz w:val="24"/>
          <w:szCs w:val="24"/>
        </w:rPr>
        <w:t xml:space="preserve">, </w:t>
      </w:r>
      <w:proofErr w:type="spellStart"/>
      <w:r>
        <w:rPr>
          <w:rFonts w:eastAsia="Times New Roman"/>
          <w:sz w:val="24"/>
          <w:szCs w:val="24"/>
        </w:rPr>
        <w:t>сформированности</w:t>
      </w:r>
      <w:proofErr w:type="spellEnd"/>
      <w:r>
        <w:rPr>
          <w:rFonts w:eastAsia="Times New Roman"/>
          <w:sz w:val="24"/>
          <w:szCs w:val="24"/>
        </w:rPr>
        <w:t xml:space="preserve"> регуляти</w:t>
      </w:r>
      <w:r>
        <w:rPr>
          <w:rFonts w:eastAsia="Times New Roman"/>
          <w:sz w:val="24"/>
          <w:szCs w:val="24"/>
        </w:rPr>
        <w:t>в</w:t>
      </w:r>
      <w:r>
        <w:rPr>
          <w:rFonts w:eastAsia="Times New Roman"/>
          <w:sz w:val="24"/>
          <w:szCs w:val="24"/>
        </w:rPr>
        <w:t>ных, коммуникативных и познавательных учебных действий</w:t>
      </w:r>
      <w:r>
        <w:rPr>
          <w:rFonts w:eastAsia="Times New Roman"/>
          <w:i/>
          <w:iCs/>
          <w:sz w:val="24"/>
          <w:szCs w:val="24"/>
        </w:rPr>
        <w:t>.</w:t>
      </w:r>
    </w:p>
    <w:p w:rsidR="004526C4" w:rsidRDefault="004526C4" w:rsidP="004526C4">
      <w:pPr>
        <w:spacing w:line="1" w:lineRule="exact"/>
        <w:rPr>
          <w:sz w:val="20"/>
          <w:szCs w:val="20"/>
        </w:rPr>
      </w:pPr>
    </w:p>
    <w:p w:rsidR="004526C4" w:rsidRPr="00E255A1" w:rsidRDefault="004526C4" w:rsidP="00E255A1">
      <w:pPr>
        <w:rPr>
          <w:sz w:val="20"/>
          <w:szCs w:val="20"/>
        </w:rPr>
      </w:pPr>
      <w:r>
        <w:rPr>
          <w:rFonts w:eastAsia="Times New Roman"/>
          <w:sz w:val="24"/>
          <w:szCs w:val="24"/>
        </w:rPr>
        <w:t>Наиболее адекватными формами оценки</w:t>
      </w:r>
      <w:r w:rsidR="00E255A1">
        <w:rPr>
          <w:sz w:val="20"/>
          <w:szCs w:val="20"/>
        </w:rPr>
        <w:t xml:space="preserve"> </w:t>
      </w:r>
      <w:r>
        <w:rPr>
          <w:rFonts w:eastAsia="Times New Roman"/>
          <w:sz w:val="24"/>
          <w:szCs w:val="24"/>
        </w:rPr>
        <w:t xml:space="preserve">читательской грамотности служит письменная работа на </w:t>
      </w:r>
      <w:proofErr w:type="spellStart"/>
      <w:r>
        <w:rPr>
          <w:rFonts w:eastAsia="Times New Roman"/>
          <w:sz w:val="24"/>
          <w:szCs w:val="24"/>
        </w:rPr>
        <w:t>межпредметной</w:t>
      </w:r>
      <w:proofErr w:type="spellEnd"/>
    </w:p>
    <w:p w:rsidR="004526C4" w:rsidRDefault="004526C4" w:rsidP="004526C4">
      <w:pPr>
        <w:spacing w:line="22" w:lineRule="exact"/>
        <w:rPr>
          <w:rFonts w:ascii="Symbol" w:eastAsia="Symbol" w:hAnsi="Symbol" w:cs="Symbol"/>
          <w:sz w:val="24"/>
          <w:szCs w:val="24"/>
        </w:rPr>
      </w:pPr>
    </w:p>
    <w:p w:rsidR="004526C4" w:rsidRDefault="004526C4" w:rsidP="004526C4">
      <w:pPr>
        <w:rPr>
          <w:rFonts w:ascii="Symbol" w:eastAsia="Symbol" w:hAnsi="Symbol" w:cs="Symbol"/>
          <w:sz w:val="24"/>
          <w:szCs w:val="24"/>
        </w:rPr>
      </w:pPr>
      <w:r>
        <w:rPr>
          <w:rFonts w:eastAsia="Times New Roman"/>
          <w:sz w:val="24"/>
          <w:szCs w:val="24"/>
        </w:rPr>
        <w:t>основе;</w:t>
      </w:r>
    </w:p>
    <w:p w:rsidR="004526C4" w:rsidRDefault="004526C4" w:rsidP="004526C4">
      <w:pPr>
        <w:spacing w:line="60" w:lineRule="exact"/>
        <w:rPr>
          <w:rFonts w:ascii="Symbol" w:eastAsia="Symbol" w:hAnsi="Symbol" w:cs="Symbol"/>
          <w:sz w:val="24"/>
          <w:szCs w:val="24"/>
        </w:rPr>
      </w:pPr>
    </w:p>
    <w:p w:rsidR="004526C4" w:rsidRDefault="004526C4" w:rsidP="00E255A1">
      <w:pPr>
        <w:numPr>
          <w:ilvl w:val="1"/>
          <w:numId w:val="207"/>
        </w:numPr>
        <w:tabs>
          <w:tab w:val="left" w:pos="567"/>
        </w:tabs>
        <w:spacing w:line="272" w:lineRule="auto"/>
        <w:ind w:right="420"/>
        <w:rPr>
          <w:rFonts w:ascii="Symbol" w:eastAsia="Symbol" w:hAnsi="Symbol" w:cs="Symbol"/>
          <w:sz w:val="24"/>
          <w:szCs w:val="24"/>
        </w:rPr>
      </w:pPr>
      <w:proofErr w:type="gramStart"/>
      <w:r>
        <w:rPr>
          <w:rFonts w:eastAsia="Times New Roman"/>
          <w:sz w:val="24"/>
          <w:szCs w:val="24"/>
        </w:rPr>
        <w:t>ИКТ-компетентности</w:t>
      </w:r>
      <w:proofErr w:type="gramEnd"/>
      <w:r>
        <w:rPr>
          <w:rFonts w:eastAsia="Times New Roman"/>
          <w:sz w:val="24"/>
          <w:szCs w:val="24"/>
        </w:rPr>
        <w:t xml:space="preserve"> – практическая работа в сочетании с письменной (компьютер</w:t>
      </w:r>
      <w:r>
        <w:rPr>
          <w:rFonts w:eastAsia="Times New Roman"/>
          <w:sz w:val="24"/>
          <w:szCs w:val="24"/>
        </w:rPr>
        <w:t>и</w:t>
      </w:r>
      <w:r>
        <w:rPr>
          <w:rFonts w:eastAsia="Times New Roman"/>
          <w:sz w:val="24"/>
          <w:szCs w:val="24"/>
        </w:rPr>
        <w:t>зованной) частью;</w:t>
      </w:r>
    </w:p>
    <w:p w:rsidR="004526C4" w:rsidRDefault="004526C4" w:rsidP="00E255A1">
      <w:pPr>
        <w:spacing w:line="2" w:lineRule="exact"/>
        <w:rPr>
          <w:rFonts w:ascii="Symbol" w:eastAsia="Symbol" w:hAnsi="Symbol" w:cs="Symbol"/>
          <w:sz w:val="24"/>
          <w:szCs w:val="24"/>
        </w:rPr>
      </w:pPr>
    </w:p>
    <w:p w:rsidR="004526C4" w:rsidRDefault="004526C4" w:rsidP="00E255A1">
      <w:pPr>
        <w:numPr>
          <w:ilvl w:val="1"/>
          <w:numId w:val="207"/>
        </w:numPr>
        <w:tabs>
          <w:tab w:val="left" w:pos="567"/>
        </w:tabs>
        <w:spacing w:line="270" w:lineRule="auto"/>
        <w:ind w:right="420"/>
        <w:jc w:val="both"/>
        <w:rPr>
          <w:rFonts w:ascii="Symbol" w:eastAsia="Symbol" w:hAnsi="Symbol" w:cs="Symbol"/>
          <w:sz w:val="24"/>
          <w:szCs w:val="24"/>
        </w:rPr>
      </w:pPr>
      <w:proofErr w:type="spellStart"/>
      <w:r>
        <w:rPr>
          <w:rFonts w:eastAsia="Times New Roman"/>
          <w:sz w:val="24"/>
          <w:szCs w:val="24"/>
        </w:rPr>
        <w:t>сформированности</w:t>
      </w:r>
      <w:proofErr w:type="spellEnd"/>
      <w:r>
        <w:rPr>
          <w:rFonts w:eastAsia="Times New Roman"/>
          <w:sz w:val="24"/>
          <w:szCs w:val="24"/>
        </w:rPr>
        <w:t xml:space="preserve"> регулятивных, коммуникативных и познавательных учебных де</w:t>
      </w:r>
      <w:r>
        <w:rPr>
          <w:rFonts w:eastAsia="Times New Roman"/>
          <w:sz w:val="24"/>
          <w:szCs w:val="24"/>
        </w:rPr>
        <w:t>й</w:t>
      </w:r>
      <w:r>
        <w:rPr>
          <w:rFonts w:eastAsia="Times New Roman"/>
          <w:sz w:val="24"/>
          <w:szCs w:val="24"/>
        </w:rPr>
        <w:t>ствий – наблюдение за ходом выполнения групповых и индивидуальных учебных исслед</w:t>
      </w:r>
      <w:r>
        <w:rPr>
          <w:rFonts w:eastAsia="Times New Roman"/>
          <w:sz w:val="24"/>
          <w:szCs w:val="24"/>
        </w:rPr>
        <w:t>о</w:t>
      </w:r>
      <w:r>
        <w:rPr>
          <w:rFonts w:eastAsia="Times New Roman"/>
          <w:sz w:val="24"/>
          <w:szCs w:val="24"/>
        </w:rPr>
        <w:t>ваний и проектов.</w:t>
      </w:r>
    </w:p>
    <w:p w:rsidR="004526C4" w:rsidRDefault="004526C4" w:rsidP="004526C4">
      <w:pPr>
        <w:spacing w:line="3" w:lineRule="exact"/>
        <w:rPr>
          <w:rFonts w:ascii="Symbol" w:eastAsia="Symbol" w:hAnsi="Symbol" w:cs="Symbol"/>
          <w:sz w:val="24"/>
          <w:szCs w:val="24"/>
        </w:rPr>
      </w:pPr>
    </w:p>
    <w:p w:rsidR="004526C4" w:rsidRDefault="004526C4" w:rsidP="004526C4">
      <w:pPr>
        <w:spacing w:line="275" w:lineRule="auto"/>
        <w:ind w:right="420" w:firstLine="710"/>
        <w:rPr>
          <w:rFonts w:ascii="Symbol" w:eastAsia="Symbol" w:hAnsi="Symbol" w:cs="Symbol"/>
          <w:sz w:val="24"/>
          <w:szCs w:val="24"/>
        </w:rPr>
      </w:pPr>
      <w:r>
        <w:rPr>
          <w:rFonts w:eastAsia="Times New Roman"/>
          <w:sz w:val="24"/>
          <w:szCs w:val="24"/>
        </w:rPr>
        <w:t>Каждый из перечисленных видов диагностик проводится с периодичностью не м</w:t>
      </w:r>
      <w:r>
        <w:rPr>
          <w:rFonts w:eastAsia="Times New Roman"/>
          <w:sz w:val="24"/>
          <w:szCs w:val="24"/>
        </w:rPr>
        <w:t>е</w:t>
      </w:r>
      <w:r>
        <w:rPr>
          <w:rFonts w:eastAsia="Times New Roman"/>
          <w:sz w:val="24"/>
          <w:szCs w:val="24"/>
        </w:rPr>
        <w:t>нее</w:t>
      </w:r>
      <w:proofErr w:type="gramStart"/>
      <w:r>
        <w:rPr>
          <w:rFonts w:eastAsia="Times New Roman"/>
          <w:sz w:val="24"/>
          <w:szCs w:val="24"/>
        </w:rPr>
        <w:t>,</w:t>
      </w:r>
      <w:proofErr w:type="gramEnd"/>
      <w:r>
        <w:rPr>
          <w:rFonts w:eastAsia="Times New Roman"/>
          <w:sz w:val="24"/>
          <w:szCs w:val="24"/>
        </w:rPr>
        <w:t xml:space="preserve"> чем один раз в два года.</w:t>
      </w:r>
    </w:p>
    <w:p w:rsidR="004526C4" w:rsidRDefault="004526C4" w:rsidP="004526C4">
      <w:pPr>
        <w:spacing w:line="1" w:lineRule="exact"/>
        <w:rPr>
          <w:rFonts w:ascii="Symbol" w:eastAsia="Symbol" w:hAnsi="Symbol" w:cs="Symbol"/>
          <w:sz w:val="24"/>
          <w:szCs w:val="24"/>
        </w:rPr>
      </w:pPr>
    </w:p>
    <w:p w:rsidR="004526C4" w:rsidRDefault="004526C4" w:rsidP="004526C4">
      <w:pPr>
        <w:spacing w:line="277" w:lineRule="auto"/>
        <w:ind w:right="420" w:firstLine="710"/>
        <w:rPr>
          <w:rFonts w:ascii="Symbol" w:eastAsia="Symbol" w:hAnsi="Symbol" w:cs="Symbol"/>
          <w:sz w:val="24"/>
          <w:szCs w:val="24"/>
        </w:rPr>
      </w:pPr>
      <w:r>
        <w:rPr>
          <w:rFonts w:eastAsia="Times New Roman"/>
          <w:sz w:val="24"/>
          <w:szCs w:val="24"/>
        </w:rPr>
        <w:t xml:space="preserve">Основной процедурой </w:t>
      </w:r>
      <w:r>
        <w:rPr>
          <w:rFonts w:eastAsia="Times New Roman"/>
          <w:b/>
          <w:bCs/>
          <w:sz w:val="24"/>
          <w:szCs w:val="24"/>
        </w:rPr>
        <w:t>итоговой оценки</w:t>
      </w:r>
      <w:r>
        <w:rPr>
          <w:rFonts w:eastAsia="Times New Roman"/>
          <w:sz w:val="24"/>
          <w:szCs w:val="24"/>
        </w:rPr>
        <w:t xml:space="preserve"> достижения </w:t>
      </w:r>
      <w:proofErr w:type="spellStart"/>
      <w:r>
        <w:rPr>
          <w:rFonts w:eastAsia="Times New Roman"/>
          <w:sz w:val="24"/>
          <w:szCs w:val="24"/>
        </w:rPr>
        <w:t>метапредметных</w:t>
      </w:r>
      <w:proofErr w:type="spellEnd"/>
      <w:r>
        <w:rPr>
          <w:rFonts w:eastAsia="Times New Roman"/>
          <w:sz w:val="24"/>
          <w:szCs w:val="24"/>
        </w:rPr>
        <w:t xml:space="preserve"> результатов является </w:t>
      </w:r>
      <w:r>
        <w:rPr>
          <w:rFonts w:eastAsia="Times New Roman"/>
          <w:b/>
          <w:bCs/>
          <w:sz w:val="24"/>
          <w:szCs w:val="24"/>
        </w:rPr>
        <w:t xml:space="preserve">защита итогового </w:t>
      </w:r>
      <w:proofErr w:type="gramStart"/>
      <w:r>
        <w:rPr>
          <w:rFonts w:eastAsia="Times New Roman"/>
          <w:b/>
          <w:bCs/>
          <w:sz w:val="24"/>
          <w:szCs w:val="24"/>
        </w:rPr>
        <w:t>индивидуального проекта</w:t>
      </w:r>
      <w:proofErr w:type="gramEnd"/>
      <w:r>
        <w:rPr>
          <w:rFonts w:eastAsia="Times New Roman"/>
          <w:sz w:val="24"/>
          <w:szCs w:val="24"/>
        </w:rPr>
        <w:t>.</w:t>
      </w:r>
    </w:p>
    <w:p w:rsidR="004526C4" w:rsidRDefault="004526C4" w:rsidP="004526C4">
      <w:pPr>
        <w:spacing w:line="276" w:lineRule="auto"/>
        <w:ind w:right="420" w:firstLine="710"/>
        <w:jc w:val="both"/>
        <w:rPr>
          <w:rFonts w:ascii="Symbol" w:eastAsia="Symbol" w:hAnsi="Symbol" w:cs="Symbol"/>
          <w:sz w:val="24"/>
          <w:szCs w:val="24"/>
        </w:rPr>
      </w:pPr>
      <w:r>
        <w:rPr>
          <w:rFonts w:eastAsia="Times New Roman"/>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w:t>
      </w:r>
      <w:r>
        <w:rPr>
          <w:rFonts w:eastAsia="Times New Roman"/>
          <w:sz w:val="24"/>
          <w:szCs w:val="24"/>
        </w:rPr>
        <w:t>о</w:t>
      </w:r>
      <w:r>
        <w:rPr>
          <w:rFonts w:eastAsia="Times New Roman"/>
          <w:sz w:val="24"/>
          <w:szCs w:val="24"/>
        </w:rPr>
        <w:t>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w:t>
      </w:r>
      <w:r>
        <w:rPr>
          <w:rFonts w:eastAsia="Times New Roman"/>
          <w:sz w:val="24"/>
          <w:szCs w:val="24"/>
        </w:rPr>
        <w:t>в</w:t>
      </w:r>
      <w:r>
        <w:rPr>
          <w:rFonts w:eastAsia="Times New Roman"/>
          <w:sz w:val="24"/>
          <w:szCs w:val="24"/>
        </w:rPr>
        <w:lastRenderedPageBreak/>
        <w:t>ную деятельность (учебно-познавательную, конструкторскую, социальную, художестве</w:t>
      </w:r>
      <w:r>
        <w:rPr>
          <w:rFonts w:eastAsia="Times New Roman"/>
          <w:sz w:val="24"/>
          <w:szCs w:val="24"/>
        </w:rPr>
        <w:t>н</w:t>
      </w:r>
      <w:r>
        <w:rPr>
          <w:rFonts w:eastAsia="Times New Roman"/>
          <w:sz w:val="24"/>
          <w:szCs w:val="24"/>
        </w:rPr>
        <w:t>но-творческую, иную).</w:t>
      </w:r>
    </w:p>
    <w:p w:rsidR="004526C4" w:rsidRDefault="004526C4" w:rsidP="004526C4">
      <w:pPr>
        <w:spacing w:line="1" w:lineRule="exact"/>
        <w:rPr>
          <w:rFonts w:ascii="Symbol" w:eastAsia="Symbol" w:hAnsi="Symbol" w:cs="Symbol"/>
          <w:sz w:val="24"/>
          <w:szCs w:val="24"/>
        </w:rPr>
      </w:pPr>
    </w:p>
    <w:p w:rsidR="004526C4" w:rsidRDefault="004526C4" w:rsidP="00E255A1">
      <w:pPr>
        <w:spacing w:line="275" w:lineRule="auto"/>
        <w:ind w:right="420" w:firstLine="710"/>
        <w:jc w:val="both"/>
        <w:rPr>
          <w:rFonts w:ascii="Symbol" w:eastAsia="Symbol" w:hAnsi="Symbol" w:cs="Symbol"/>
          <w:sz w:val="24"/>
          <w:szCs w:val="24"/>
        </w:rPr>
      </w:pPr>
      <w:r>
        <w:rPr>
          <w:rFonts w:eastAsia="Times New Roman"/>
          <w:sz w:val="24"/>
          <w:szCs w:val="24"/>
        </w:rPr>
        <w:t>Результатом (продуктом) проектной деятельности может быть любая из следующих работ:</w:t>
      </w:r>
    </w:p>
    <w:p w:rsidR="004526C4" w:rsidRDefault="004526C4" w:rsidP="00E255A1">
      <w:pPr>
        <w:spacing w:line="1" w:lineRule="exact"/>
        <w:jc w:val="both"/>
        <w:rPr>
          <w:rFonts w:ascii="Symbol" w:eastAsia="Symbol" w:hAnsi="Symbol" w:cs="Symbol"/>
          <w:sz w:val="24"/>
          <w:szCs w:val="24"/>
        </w:rPr>
      </w:pPr>
    </w:p>
    <w:p w:rsidR="004526C4" w:rsidRDefault="004526C4" w:rsidP="00E255A1">
      <w:pPr>
        <w:spacing w:line="275" w:lineRule="auto"/>
        <w:ind w:right="420" w:firstLine="710"/>
        <w:jc w:val="both"/>
        <w:rPr>
          <w:rFonts w:ascii="Symbol" w:eastAsia="Symbol" w:hAnsi="Symbol" w:cs="Symbol"/>
          <w:sz w:val="24"/>
          <w:szCs w:val="24"/>
        </w:rPr>
      </w:pPr>
      <w:r>
        <w:rPr>
          <w:rFonts w:eastAsia="Times New Roman"/>
          <w:sz w:val="24"/>
          <w:szCs w:val="24"/>
        </w:rPr>
        <w:t>а) письменная работа (эссе, реферат, аналитические материалы, обзорные матери</w:t>
      </w:r>
      <w:r>
        <w:rPr>
          <w:rFonts w:eastAsia="Times New Roman"/>
          <w:sz w:val="24"/>
          <w:szCs w:val="24"/>
        </w:rPr>
        <w:t>а</w:t>
      </w:r>
      <w:r>
        <w:rPr>
          <w:rFonts w:eastAsia="Times New Roman"/>
          <w:sz w:val="24"/>
          <w:szCs w:val="24"/>
        </w:rPr>
        <w:t>лы, отчёты о проведённых исследованиях, стендовый доклад и др.);</w:t>
      </w:r>
    </w:p>
    <w:p w:rsidR="004526C4" w:rsidRDefault="004526C4" w:rsidP="00E255A1">
      <w:pPr>
        <w:spacing w:line="1" w:lineRule="exact"/>
        <w:jc w:val="both"/>
        <w:rPr>
          <w:rFonts w:ascii="Symbol" w:eastAsia="Symbol" w:hAnsi="Symbol" w:cs="Symbol"/>
          <w:sz w:val="24"/>
          <w:szCs w:val="24"/>
        </w:rPr>
      </w:pPr>
    </w:p>
    <w:p w:rsidR="004526C4" w:rsidRDefault="004526C4" w:rsidP="00E255A1">
      <w:pPr>
        <w:spacing w:line="275" w:lineRule="auto"/>
        <w:ind w:right="420" w:firstLine="710"/>
        <w:jc w:val="both"/>
        <w:rPr>
          <w:rFonts w:ascii="Symbol" w:eastAsia="Symbol" w:hAnsi="Symbol" w:cs="Symbol"/>
          <w:sz w:val="24"/>
          <w:szCs w:val="24"/>
        </w:rPr>
      </w:pPr>
      <w:r>
        <w:rPr>
          <w:rFonts w:eastAsia="Times New Roman"/>
          <w:sz w:val="24"/>
          <w:szCs w:val="24"/>
        </w:rPr>
        <w:t>б) художественная творческая работ</w:t>
      </w:r>
      <w:proofErr w:type="gramStart"/>
      <w:r>
        <w:rPr>
          <w:rFonts w:eastAsia="Times New Roman"/>
          <w:sz w:val="24"/>
          <w:szCs w:val="24"/>
        </w:rPr>
        <w:t>а(</w:t>
      </w:r>
      <w:proofErr w:type="gramEnd"/>
      <w:r>
        <w:rPr>
          <w:rFonts w:eastAsia="Times New Roman"/>
          <w:sz w:val="24"/>
          <w:szCs w:val="24"/>
        </w:rPr>
        <w:t>в области литературы, музыки, изобразител</w:t>
      </w:r>
      <w:r>
        <w:rPr>
          <w:rFonts w:eastAsia="Times New Roman"/>
          <w:sz w:val="24"/>
          <w:szCs w:val="24"/>
        </w:rPr>
        <w:t>ь</w:t>
      </w:r>
      <w:r>
        <w:rPr>
          <w:rFonts w:eastAsia="Times New Roman"/>
          <w:sz w:val="24"/>
          <w:szCs w:val="24"/>
        </w:rPr>
        <w:t>ного искусства, экранных искусств), представленная в виде прозаического или стихотво</w:t>
      </w:r>
      <w:r>
        <w:rPr>
          <w:rFonts w:eastAsia="Times New Roman"/>
          <w:sz w:val="24"/>
          <w:szCs w:val="24"/>
        </w:rPr>
        <w:t>р</w:t>
      </w:r>
      <w:r>
        <w:rPr>
          <w:rFonts w:eastAsia="Times New Roman"/>
          <w:sz w:val="24"/>
          <w:szCs w:val="24"/>
        </w:rPr>
        <w:t>ного произведения, инсценировки, художественной декламации, исполнения музыкального произведения, компьютерной анимации и др.;</w:t>
      </w:r>
    </w:p>
    <w:p w:rsidR="004526C4" w:rsidRDefault="004526C4" w:rsidP="00E255A1">
      <w:pPr>
        <w:spacing w:line="2" w:lineRule="exact"/>
        <w:jc w:val="both"/>
        <w:rPr>
          <w:rFonts w:ascii="Symbol" w:eastAsia="Symbol" w:hAnsi="Symbol" w:cs="Symbol"/>
          <w:sz w:val="24"/>
          <w:szCs w:val="24"/>
        </w:rPr>
      </w:pPr>
    </w:p>
    <w:p w:rsidR="004526C4" w:rsidRDefault="004526C4" w:rsidP="00E255A1">
      <w:pPr>
        <w:jc w:val="both"/>
        <w:rPr>
          <w:rFonts w:ascii="Symbol" w:eastAsia="Symbol" w:hAnsi="Symbol" w:cs="Symbol"/>
          <w:sz w:val="24"/>
          <w:szCs w:val="24"/>
        </w:rPr>
      </w:pPr>
      <w:r>
        <w:rPr>
          <w:rFonts w:eastAsia="Times New Roman"/>
          <w:sz w:val="24"/>
          <w:szCs w:val="24"/>
        </w:rPr>
        <w:t>в) материальный объект, макет, иное конструкторское изделие;</w:t>
      </w:r>
    </w:p>
    <w:p w:rsidR="004526C4" w:rsidRDefault="004526C4" w:rsidP="00E255A1">
      <w:pPr>
        <w:spacing w:line="45" w:lineRule="exact"/>
        <w:jc w:val="both"/>
        <w:rPr>
          <w:rFonts w:ascii="Symbol" w:eastAsia="Symbol" w:hAnsi="Symbol" w:cs="Symbol"/>
          <w:sz w:val="24"/>
          <w:szCs w:val="24"/>
        </w:rPr>
      </w:pPr>
    </w:p>
    <w:p w:rsidR="004526C4" w:rsidRDefault="004526C4" w:rsidP="00E255A1">
      <w:pPr>
        <w:spacing w:line="275" w:lineRule="auto"/>
        <w:ind w:right="420" w:firstLine="710"/>
        <w:jc w:val="both"/>
        <w:rPr>
          <w:rFonts w:ascii="Symbol" w:eastAsia="Symbol" w:hAnsi="Symbol" w:cs="Symbol"/>
          <w:sz w:val="24"/>
          <w:szCs w:val="24"/>
        </w:rPr>
      </w:pPr>
      <w:r>
        <w:rPr>
          <w:rFonts w:eastAsia="Times New Roman"/>
          <w:sz w:val="24"/>
          <w:szCs w:val="24"/>
        </w:rPr>
        <w:t>г) отчётные материалы по социальному проекту, которые могут включать как те</w:t>
      </w:r>
      <w:r>
        <w:rPr>
          <w:rFonts w:eastAsia="Times New Roman"/>
          <w:sz w:val="24"/>
          <w:szCs w:val="24"/>
        </w:rPr>
        <w:t>к</w:t>
      </w:r>
      <w:r>
        <w:rPr>
          <w:rFonts w:eastAsia="Times New Roman"/>
          <w:sz w:val="24"/>
          <w:szCs w:val="24"/>
        </w:rPr>
        <w:t>сты, так и мультимедийные продукты.</w:t>
      </w:r>
    </w:p>
    <w:p w:rsidR="004526C4" w:rsidRDefault="004526C4" w:rsidP="00E255A1">
      <w:pPr>
        <w:spacing w:line="1" w:lineRule="exact"/>
        <w:jc w:val="both"/>
        <w:rPr>
          <w:rFonts w:ascii="Symbol" w:eastAsia="Symbol" w:hAnsi="Symbol" w:cs="Symbol"/>
          <w:sz w:val="24"/>
          <w:szCs w:val="24"/>
        </w:rPr>
      </w:pPr>
    </w:p>
    <w:p w:rsidR="004526C4" w:rsidRDefault="004526C4" w:rsidP="00E255A1">
      <w:pPr>
        <w:spacing w:line="275" w:lineRule="auto"/>
        <w:ind w:right="-23" w:firstLine="710"/>
        <w:jc w:val="both"/>
        <w:rPr>
          <w:rFonts w:ascii="Symbol" w:eastAsia="Symbol" w:hAnsi="Symbol" w:cs="Symbol"/>
          <w:sz w:val="24"/>
          <w:szCs w:val="24"/>
        </w:rPr>
      </w:pPr>
      <w:r>
        <w:rPr>
          <w:rFonts w:eastAsia="Times New Roman"/>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w:t>
      </w:r>
    </w:p>
    <w:p w:rsidR="004526C4" w:rsidRDefault="004526C4" w:rsidP="00E255A1">
      <w:pPr>
        <w:spacing w:line="1" w:lineRule="exact"/>
        <w:ind w:right="-23"/>
        <w:jc w:val="both"/>
        <w:rPr>
          <w:rFonts w:ascii="Symbol" w:eastAsia="Symbol" w:hAnsi="Symbol" w:cs="Symbol"/>
          <w:sz w:val="24"/>
          <w:szCs w:val="24"/>
        </w:rPr>
      </w:pPr>
    </w:p>
    <w:p w:rsidR="004526C4" w:rsidRPr="00E255A1" w:rsidRDefault="004526C4" w:rsidP="00E255A1">
      <w:pPr>
        <w:numPr>
          <w:ilvl w:val="0"/>
          <w:numId w:val="207"/>
        </w:numPr>
        <w:tabs>
          <w:tab w:val="left" w:pos="635"/>
        </w:tabs>
        <w:spacing w:line="291" w:lineRule="exact"/>
        <w:ind w:right="-23" w:firstLine="3"/>
        <w:jc w:val="both"/>
        <w:rPr>
          <w:sz w:val="20"/>
          <w:szCs w:val="20"/>
        </w:rPr>
      </w:pPr>
      <w:r w:rsidRPr="00E255A1">
        <w:rPr>
          <w:rFonts w:eastAsia="Times New Roman"/>
          <w:sz w:val="24"/>
          <w:szCs w:val="24"/>
        </w:rPr>
        <w:t>учётом целей и задач проектной деятельности на данном этапе образования и в соотве</w:t>
      </w:r>
      <w:r w:rsidRPr="00E255A1">
        <w:rPr>
          <w:rFonts w:eastAsia="Times New Roman"/>
          <w:sz w:val="24"/>
          <w:szCs w:val="24"/>
        </w:rPr>
        <w:t>т</w:t>
      </w:r>
      <w:r w:rsidRPr="00E255A1">
        <w:rPr>
          <w:rFonts w:eastAsia="Times New Roman"/>
          <w:sz w:val="24"/>
          <w:szCs w:val="24"/>
        </w:rPr>
        <w:t xml:space="preserve">ствии с особенностями образовательной </w:t>
      </w:r>
      <w:proofErr w:type="spellStart"/>
      <w:r w:rsidRPr="00E255A1">
        <w:rPr>
          <w:rFonts w:eastAsia="Times New Roman"/>
          <w:sz w:val="24"/>
          <w:szCs w:val="24"/>
        </w:rPr>
        <w:t>организации</w:t>
      </w:r>
      <w:proofErr w:type="gramStart"/>
      <w:r w:rsidRPr="00E255A1">
        <w:rPr>
          <w:rFonts w:eastAsia="Times New Roman"/>
          <w:sz w:val="24"/>
          <w:szCs w:val="24"/>
        </w:rPr>
        <w:t>.О</w:t>
      </w:r>
      <w:proofErr w:type="gramEnd"/>
      <w:r w:rsidRPr="00E255A1">
        <w:rPr>
          <w:rFonts w:eastAsia="Times New Roman"/>
          <w:sz w:val="24"/>
          <w:szCs w:val="24"/>
        </w:rPr>
        <w:t>бщим</w:t>
      </w:r>
      <w:proofErr w:type="spellEnd"/>
      <w:r w:rsidRPr="00E255A1">
        <w:rPr>
          <w:rFonts w:eastAsia="Times New Roman"/>
          <w:sz w:val="24"/>
          <w:szCs w:val="24"/>
        </w:rPr>
        <w:t xml:space="preserve"> требованием ко всем работам я</w:t>
      </w:r>
      <w:r w:rsidRPr="00E255A1">
        <w:rPr>
          <w:rFonts w:eastAsia="Times New Roman"/>
          <w:sz w:val="24"/>
          <w:szCs w:val="24"/>
        </w:rPr>
        <w:t>в</w:t>
      </w:r>
      <w:r w:rsidRPr="00E255A1">
        <w:rPr>
          <w:rFonts w:eastAsia="Times New Roman"/>
          <w:sz w:val="24"/>
          <w:szCs w:val="24"/>
        </w:rPr>
        <w:t>ляется необходимость соблюдения норм</w:t>
      </w:r>
    </w:p>
    <w:p w:rsidR="004526C4" w:rsidRDefault="004526C4" w:rsidP="00E255A1">
      <w:pPr>
        <w:spacing w:line="41" w:lineRule="exact"/>
        <w:ind w:right="-23"/>
        <w:rPr>
          <w:sz w:val="20"/>
          <w:szCs w:val="20"/>
        </w:rPr>
      </w:pPr>
    </w:p>
    <w:p w:rsidR="004526C4" w:rsidRDefault="004526C4" w:rsidP="00E255A1">
      <w:pPr>
        <w:numPr>
          <w:ilvl w:val="0"/>
          <w:numId w:val="208"/>
        </w:numPr>
        <w:tabs>
          <w:tab w:val="left" w:pos="597"/>
        </w:tabs>
        <w:spacing w:line="277" w:lineRule="auto"/>
        <w:ind w:right="-23" w:firstLine="3"/>
        <w:rPr>
          <w:rFonts w:eastAsia="Times New Roman"/>
          <w:sz w:val="24"/>
          <w:szCs w:val="24"/>
        </w:rPr>
      </w:pPr>
      <w:r>
        <w:rPr>
          <w:rFonts w:eastAsia="Times New Roman"/>
          <w:sz w:val="24"/>
          <w:szCs w:val="24"/>
        </w:rPr>
        <w:t>правил цитирования, ссылок на различные источники. В случае заимствования текста р</w:t>
      </w:r>
      <w:r>
        <w:rPr>
          <w:rFonts w:eastAsia="Times New Roman"/>
          <w:sz w:val="24"/>
          <w:szCs w:val="24"/>
        </w:rPr>
        <w:t>а</w:t>
      </w:r>
      <w:r>
        <w:rPr>
          <w:rFonts w:eastAsia="Times New Roman"/>
          <w:sz w:val="24"/>
          <w:szCs w:val="24"/>
        </w:rPr>
        <w:t>боты (плагиата) без указания ссылок на источник, проект к защите не допускается.</w:t>
      </w:r>
    </w:p>
    <w:p w:rsidR="004526C4" w:rsidRDefault="004526C4" w:rsidP="00E255A1">
      <w:pPr>
        <w:spacing w:line="1" w:lineRule="exact"/>
        <w:ind w:right="-23"/>
        <w:rPr>
          <w:rFonts w:eastAsia="Times New Roman"/>
          <w:sz w:val="24"/>
          <w:szCs w:val="24"/>
        </w:rPr>
      </w:pPr>
    </w:p>
    <w:p w:rsidR="004526C4" w:rsidRDefault="004526C4" w:rsidP="00E255A1">
      <w:pPr>
        <w:spacing w:line="275" w:lineRule="auto"/>
        <w:ind w:right="-23" w:firstLine="710"/>
        <w:rPr>
          <w:rFonts w:eastAsia="Times New Roman"/>
          <w:sz w:val="24"/>
          <w:szCs w:val="24"/>
        </w:rPr>
      </w:pPr>
      <w:r>
        <w:rPr>
          <w:rFonts w:eastAsia="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4526C4" w:rsidRDefault="004526C4" w:rsidP="00E255A1">
      <w:pPr>
        <w:spacing w:line="1" w:lineRule="exact"/>
        <w:ind w:right="-23"/>
        <w:rPr>
          <w:rFonts w:eastAsia="Times New Roman"/>
          <w:sz w:val="24"/>
          <w:szCs w:val="24"/>
        </w:rPr>
      </w:pPr>
    </w:p>
    <w:p w:rsidR="004526C4" w:rsidRDefault="004526C4" w:rsidP="00E255A1">
      <w:pPr>
        <w:spacing w:line="274" w:lineRule="auto"/>
        <w:ind w:right="-23" w:firstLine="710"/>
        <w:jc w:val="both"/>
        <w:rPr>
          <w:rFonts w:eastAsia="Times New Roman"/>
          <w:sz w:val="24"/>
          <w:szCs w:val="24"/>
        </w:rPr>
      </w:pPr>
      <w:r>
        <w:rPr>
          <w:rFonts w:eastAsia="Times New Roman"/>
          <w:sz w:val="24"/>
          <w:szCs w:val="24"/>
        </w:rPr>
        <w:t>Результаты выполнения проекта оцениваются по итогам рассмотрения комиссией пре</w:t>
      </w:r>
      <w:r>
        <w:rPr>
          <w:rFonts w:eastAsia="Times New Roman"/>
          <w:sz w:val="24"/>
          <w:szCs w:val="24"/>
        </w:rPr>
        <w:t>д</w:t>
      </w:r>
      <w:r>
        <w:rPr>
          <w:rFonts w:eastAsia="Times New Roman"/>
          <w:sz w:val="24"/>
          <w:szCs w:val="24"/>
        </w:rPr>
        <w:t>ставленного продукта с краткой пояснительной запиской, презентации обучающегося и отзыва руководителя.</w:t>
      </w:r>
    </w:p>
    <w:p w:rsidR="004526C4" w:rsidRDefault="004526C4" w:rsidP="00E255A1">
      <w:pPr>
        <w:spacing w:line="277" w:lineRule="auto"/>
        <w:ind w:right="-23" w:firstLine="706"/>
        <w:rPr>
          <w:rFonts w:eastAsia="Times New Roman"/>
          <w:sz w:val="24"/>
          <w:szCs w:val="24"/>
        </w:rPr>
      </w:pPr>
      <w:r>
        <w:rPr>
          <w:rFonts w:eastAsia="Times New Roman"/>
          <w:i/>
          <w:iCs/>
          <w:color w:val="00000A"/>
          <w:sz w:val="24"/>
          <w:szCs w:val="24"/>
        </w:rPr>
        <w:t xml:space="preserve">Предметные результаты </w:t>
      </w:r>
      <w:r>
        <w:rPr>
          <w:rFonts w:eastAsia="Times New Roman"/>
          <w:color w:val="00000A"/>
          <w:sz w:val="24"/>
          <w:szCs w:val="24"/>
        </w:rPr>
        <w:t>включают</w:t>
      </w:r>
      <w:r>
        <w:rPr>
          <w:rFonts w:eastAsia="Times New Roman"/>
          <w:i/>
          <w:iCs/>
          <w:color w:val="00000A"/>
          <w:sz w:val="24"/>
          <w:szCs w:val="24"/>
        </w:rPr>
        <w:t xml:space="preserve"> </w:t>
      </w:r>
      <w:r>
        <w:rPr>
          <w:rFonts w:eastAsia="Times New Roman"/>
          <w:color w:val="000000"/>
          <w:sz w:val="24"/>
          <w:szCs w:val="24"/>
        </w:rPr>
        <w:t>освоенны</w:t>
      </w:r>
      <w:r>
        <w:rPr>
          <w:rFonts w:eastAsia="Times New Roman"/>
          <w:color w:val="00000A"/>
          <w:sz w:val="24"/>
          <w:szCs w:val="24"/>
        </w:rPr>
        <w:t xml:space="preserve">е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ЗПР знания и</w:t>
      </w:r>
      <w:r>
        <w:rPr>
          <w:rFonts w:eastAsia="Times New Roman"/>
          <w:i/>
          <w:iCs/>
          <w:color w:val="00000A"/>
          <w:sz w:val="24"/>
          <w:szCs w:val="24"/>
        </w:rPr>
        <w:t xml:space="preserve"> </w:t>
      </w:r>
      <w:r>
        <w:rPr>
          <w:rFonts w:eastAsia="Times New Roman"/>
          <w:color w:val="00000A"/>
          <w:sz w:val="24"/>
          <w:szCs w:val="24"/>
        </w:rPr>
        <w:t xml:space="preserve">умения, специфичные для каждой образовательной области, готовность их </w:t>
      </w:r>
      <w:r>
        <w:rPr>
          <w:rFonts w:eastAsia="Times New Roman"/>
          <w:color w:val="000000"/>
          <w:sz w:val="24"/>
          <w:szCs w:val="24"/>
        </w:rPr>
        <w:t>применения.</w:t>
      </w:r>
    </w:p>
    <w:p w:rsidR="004526C4" w:rsidRDefault="004526C4" w:rsidP="00E255A1">
      <w:pPr>
        <w:spacing w:line="276" w:lineRule="auto"/>
        <w:ind w:right="-23" w:firstLine="706"/>
        <w:jc w:val="both"/>
        <w:rPr>
          <w:rFonts w:eastAsia="Times New Roman"/>
          <w:sz w:val="24"/>
          <w:szCs w:val="24"/>
        </w:rPr>
      </w:pPr>
      <w:r>
        <w:rPr>
          <w:rFonts w:eastAsia="Times New Roman"/>
          <w:sz w:val="24"/>
          <w:szCs w:val="24"/>
        </w:rPr>
        <w:t xml:space="preserve">При этом не является принципиально важным, насколько </w:t>
      </w:r>
      <w:proofErr w:type="gramStart"/>
      <w:r>
        <w:rPr>
          <w:rFonts w:eastAsia="Times New Roman"/>
          <w:sz w:val="24"/>
          <w:szCs w:val="24"/>
        </w:rPr>
        <w:t>обучающийся</w:t>
      </w:r>
      <w:proofErr w:type="gramEnd"/>
      <w:r>
        <w:rPr>
          <w:rFonts w:eastAsia="Times New Roman"/>
          <w:sz w:val="24"/>
          <w:szCs w:val="24"/>
        </w:rPr>
        <w:t xml:space="preserve"> с ЗПР продвиг</w:t>
      </w:r>
      <w:r>
        <w:rPr>
          <w:rFonts w:eastAsia="Times New Roman"/>
          <w:sz w:val="24"/>
          <w:szCs w:val="24"/>
        </w:rPr>
        <w:t>а</w:t>
      </w:r>
      <w:r>
        <w:rPr>
          <w:rFonts w:eastAsia="Times New Roman"/>
          <w:sz w:val="24"/>
          <w:szCs w:val="24"/>
        </w:rPr>
        <w:t>ется в освоении того или иного учебного предмета. Центральным результатом является появл</w:t>
      </w:r>
      <w:r>
        <w:rPr>
          <w:rFonts w:eastAsia="Times New Roman"/>
          <w:sz w:val="24"/>
          <w:szCs w:val="24"/>
        </w:rPr>
        <w:t>е</w:t>
      </w:r>
      <w:r>
        <w:rPr>
          <w:rFonts w:eastAsia="Times New Roman"/>
          <w:sz w:val="24"/>
          <w:szCs w:val="24"/>
        </w:rPr>
        <w:t>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w:t>
      </w:r>
      <w:r>
        <w:rPr>
          <w:rFonts w:eastAsia="Times New Roman"/>
          <w:sz w:val="24"/>
          <w:szCs w:val="24"/>
        </w:rPr>
        <w:t>а</w:t>
      </w:r>
      <w:r>
        <w:rPr>
          <w:rFonts w:eastAsia="Times New Roman"/>
          <w:sz w:val="24"/>
          <w:szCs w:val="24"/>
        </w:rPr>
        <w:t>ми.</w:t>
      </w:r>
    </w:p>
    <w:p w:rsidR="004526C4" w:rsidRDefault="004526C4" w:rsidP="00E255A1">
      <w:pPr>
        <w:spacing w:line="1" w:lineRule="exact"/>
        <w:ind w:right="-23"/>
        <w:rPr>
          <w:rFonts w:eastAsia="Times New Roman"/>
          <w:sz w:val="24"/>
          <w:szCs w:val="24"/>
        </w:rPr>
      </w:pPr>
    </w:p>
    <w:p w:rsidR="004526C4" w:rsidRDefault="004526C4" w:rsidP="00E255A1">
      <w:pPr>
        <w:numPr>
          <w:ilvl w:val="1"/>
          <w:numId w:val="208"/>
        </w:numPr>
        <w:tabs>
          <w:tab w:val="left" w:pos="1758"/>
        </w:tabs>
        <w:spacing w:line="275" w:lineRule="auto"/>
        <w:ind w:right="-23" w:firstLine="723"/>
        <w:rPr>
          <w:rFonts w:eastAsia="Times New Roman"/>
          <w:sz w:val="24"/>
          <w:szCs w:val="24"/>
        </w:rPr>
      </w:pPr>
      <w:proofErr w:type="gramStart"/>
      <w:r>
        <w:rPr>
          <w:rFonts w:eastAsia="Times New Roman"/>
          <w:sz w:val="24"/>
          <w:szCs w:val="24"/>
        </w:rPr>
        <w:t>процессе</w:t>
      </w:r>
      <w:proofErr w:type="gramEnd"/>
      <w:r>
        <w:rPr>
          <w:rFonts w:eastAsia="Times New Roman"/>
          <w:sz w:val="24"/>
          <w:szCs w:val="24"/>
        </w:rPr>
        <w:t xml:space="preserve"> оценки достижения </w:t>
      </w:r>
      <w:r>
        <w:rPr>
          <w:rFonts w:eastAsia="Times New Roman"/>
          <w:color w:val="00000A"/>
          <w:sz w:val="24"/>
          <w:szCs w:val="24"/>
        </w:rPr>
        <w:t>планируемых личностных,</w:t>
      </w:r>
      <w:r>
        <w:rPr>
          <w:rFonts w:eastAsia="Times New Roman"/>
          <w:sz w:val="24"/>
          <w:szCs w:val="24"/>
        </w:rPr>
        <w:t xml:space="preserve"> </w:t>
      </w:r>
      <w:proofErr w:type="spellStart"/>
      <w:r>
        <w:rPr>
          <w:rFonts w:eastAsia="Times New Roman"/>
          <w:color w:val="00000A"/>
          <w:sz w:val="24"/>
          <w:szCs w:val="24"/>
        </w:rPr>
        <w:t>метапредметных</w:t>
      </w:r>
      <w:proofErr w:type="spellEnd"/>
      <w:r>
        <w:rPr>
          <w:rFonts w:eastAsia="Times New Roman"/>
          <w:color w:val="00000A"/>
          <w:sz w:val="24"/>
          <w:szCs w:val="24"/>
        </w:rPr>
        <w:t xml:space="preserve"> и предметных результатов должны использоваться разнообразные методы</w:t>
      </w:r>
    </w:p>
    <w:p w:rsidR="004526C4" w:rsidRDefault="004526C4" w:rsidP="00E255A1">
      <w:pPr>
        <w:spacing w:line="1" w:lineRule="exact"/>
        <w:ind w:right="-23"/>
        <w:rPr>
          <w:rFonts w:eastAsia="Times New Roman"/>
          <w:sz w:val="24"/>
          <w:szCs w:val="24"/>
        </w:rPr>
      </w:pPr>
    </w:p>
    <w:p w:rsidR="004526C4" w:rsidRDefault="004526C4" w:rsidP="00E255A1">
      <w:pPr>
        <w:numPr>
          <w:ilvl w:val="0"/>
          <w:numId w:val="208"/>
        </w:numPr>
        <w:tabs>
          <w:tab w:val="left" w:pos="635"/>
        </w:tabs>
        <w:spacing w:line="293" w:lineRule="auto"/>
        <w:ind w:right="-23" w:firstLine="3"/>
        <w:jc w:val="both"/>
        <w:rPr>
          <w:rFonts w:eastAsia="Times New Roman"/>
          <w:color w:val="00000A"/>
          <w:sz w:val="24"/>
          <w:szCs w:val="24"/>
        </w:rPr>
      </w:pPr>
      <w:r>
        <w:rPr>
          <w:rFonts w:eastAsia="Times New Roman"/>
          <w:color w:val="00000A"/>
          <w:sz w:val="24"/>
          <w:szCs w:val="24"/>
        </w:rPr>
        <w:t>формы, взаимно дополняющие друг друг</w:t>
      </w:r>
      <w:proofErr w:type="gramStart"/>
      <w:r>
        <w:rPr>
          <w:rFonts w:eastAsia="Times New Roman"/>
          <w:color w:val="00000A"/>
          <w:sz w:val="24"/>
          <w:szCs w:val="24"/>
        </w:rPr>
        <w:t>а(</w:t>
      </w:r>
      <w:proofErr w:type="gramEnd"/>
      <w:r>
        <w:rPr>
          <w:rFonts w:eastAsia="Times New Roman"/>
          <w:color w:val="00000A"/>
          <w:sz w:val="24"/>
          <w:szCs w:val="24"/>
        </w:rPr>
        <w:t>стандартизированные письменные и устные работы, проекты, практические работы, творческие работы, самоанализ и самооценка, набл</w:t>
      </w:r>
      <w:r>
        <w:rPr>
          <w:rFonts w:eastAsia="Times New Roman"/>
          <w:color w:val="00000A"/>
          <w:sz w:val="24"/>
          <w:szCs w:val="24"/>
        </w:rPr>
        <w:t>ю</w:t>
      </w:r>
      <w:r>
        <w:rPr>
          <w:rFonts w:eastAsia="Times New Roman"/>
          <w:color w:val="00000A"/>
          <w:sz w:val="24"/>
          <w:szCs w:val="24"/>
        </w:rPr>
        <w:t>дения и др.).</w:t>
      </w:r>
    </w:p>
    <w:p w:rsidR="00895700" w:rsidRPr="00E255A1" w:rsidRDefault="0023649E" w:rsidP="009217B5">
      <w:pPr>
        <w:numPr>
          <w:ilvl w:val="0"/>
          <w:numId w:val="173"/>
        </w:numPr>
        <w:tabs>
          <w:tab w:val="left" w:pos="567"/>
        </w:tabs>
        <w:spacing w:line="1" w:lineRule="exact"/>
        <w:ind w:right="-23"/>
        <w:jc w:val="both"/>
        <w:rPr>
          <w:sz w:val="20"/>
          <w:szCs w:val="20"/>
        </w:rPr>
        <w:sectPr w:rsidR="00895700" w:rsidRPr="00E255A1">
          <w:pgSz w:w="11900" w:h="16840"/>
          <w:pgMar w:top="1110" w:right="560" w:bottom="348" w:left="1440" w:header="0" w:footer="0" w:gutter="0"/>
          <w:cols w:space="720" w:equalWidth="0">
            <w:col w:w="9900"/>
          </w:cols>
        </w:sectPr>
      </w:pPr>
      <w:r w:rsidRPr="0023649E">
        <w:rPr>
          <w:rFonts w:eastAsia="Times New Roman"/>
          <w:i/>
          <w:iCs/>
          <w:sz w:val="24"/>
          <w:szCs w:val="24"/>
        </w:rPr>
        <w:t>применять в практике любительского спектакля художественно-творческие ум</w:t>
      </w:r>
      <w:r w:rsidRPr="0023649E">
        <w:rPr>
          <w:rFonts w:eastAsia="Times New Roman"/>
          <w:i/>
          <w:iCs/>
          <w:sz w:val="24"/>
          <w:szCs w:val="24"/>
        </w:rPr>
        <w:t>е</w:t>
      </w:r>
      <w:r w:rsidRPr="0023649E">
        <w:rPr>
          <w:rFonts w:eastAsia="Times New Roman"/>
          <w:i/>
          <w:iCs/>
          <w:sz w:val="24"/>
          <w:szCs w:val="24"/>
        </w:rPr>
        <w:t>ния по созданию костюмов, грима и т. д. для спектакля из доступных м</w:t>
      </w:r>
      <w:r w:rsidRPr="0023649E">
        <w:rPr>
          <w:rFonts w:eastAsia="Times New Roman"/>
          <w:i/>
          <w:iCs/>
          <w:sz w:val="24"/>
          <w:szCs w:val="24"/>
        </w:rPr>
        <w:t>а</w:t>
      </w:r>
      <w:r w:rsidRPr="0023649E">
        <w:rPr>
          <w:rFonts w:eastAsia="Times New Roman"/>
          <w:i/>
          <w:iCs/>
          <w:sz w:val="24"/>
          <w:szCs w:val="24"/>
        </w:rPr>
        <w:t>териалов;</w:t>
      </w:r>
    </w:p>
    <w:p w:rsidR="00895700" w:rsidRDefault="00895700" w:rsidP="00E255A1">
      <w:pPr>
        <w:spacing w:line="269" w:lineRule="auto"/>
        <w:ind w:right="420"/>
        <w:rPr>
          <w:rFonts w:ascii="Symbol" w:eastAsia="Symbol" w:hAnsi="Symbol" w:cs="Symbol"/>
          <w:sz w:val="24"/>
          <w:szCs w:val="24"/>
        </w:rPr>
      </w:pPr>
    </w:p>
    <w:p w:rsidR="00E255A1" w:rsidRDefault="00E255A1" w:rsidP="00E255A1">
      <w:pPr>
        <w:ind w:right="-39"/>
        <w:jc w:val="center"/>
        <w:rPr>
          <w:sz w:val="20"/>
          <w:szCs w:val="20"/>
        </w:rPr>
      </w:pPr>
      <w:r>
        <w:rPr>
          <w:rFonts w:eastAsia="Times New Roman"/>
          <w:b/>
          <w:bCs/>
          <w:sz w:val="24"/>
          <w:szCs w:val="24"/>
        </w:rPr>
        <w:t>2.4. Содержание образования</w:t>
      </w:r>
    </w:p>
    <w:p w:rsidR="00E255A1" w:rsidRDefault="00E255A1" w:rsidP="00E255A1">
      <w:pPr>
        <w:ind w:right="-179"/>
        <w:rPr>
          <w:sz w:val="20"/>
          <w:szCs w:val="20"/>
        </w:rPr>
      </w:pPr>
      <w:r>
        <w:rPr>
          <w:rFonts w:eastAsia="Times New Roman"/>
          <w:b/>
          <w:bCs/>
          <w:sz w:val="24"/>
          <w:szCs w:val="24"/>
        </w:rPr>
        <w:t>2.4.1. Учебный план</w:t>
      </w:r>
    </w:p>
    <w:p w:rsidR="00E255A1" w:rsidRDefault="00E255A1" w:rsidP="00E255A1">
      <w:pPr>
        <w:spacing w:line="353" w:lineRule="exact"/>
        <w:rPr>
          <w:sz w:val="20"/>
          <w:szCs w:val="20"/>
        </w:rPr>
      </w:pPr>
    </w:p>
    <w:p w:rsidR="00E255A1" w:rsidRDefault="00E255A1" w:rsidP="00E255A1">
      <w:pPr>
        <w:spacing w:line="277" w:lineRule="auto"/>
        <w:ind w:firstLine="710"/>
        <w:jc w:val="both"/>
        <w:rPr>
          <w:rFonts w:eastAsia="Times New Roman"/>
          <w:sz w:val="24"/>
          <w:szCs w:val="24"/>
        </w:rPr>
      </w:pPr>
      <w:proofErr w:type="gramStart"/>
      <w:r>
        <w:rPr>
          <w:rFonts w:eastAsia="Times New Roman"/>
          <w:i/>
          <w:iCs/>
          <w:sz w:val="24"/>
          <w:szCs w:val="24"/>
        </w:rPr>
        <w:t xml:space="preserve">Учебный план </w:t>
      </w:r>
      <w:r w:rsidR="007B24C9">
        <w:rPr>
          <w:rFonts w:eastAsia="Times New Roman"/>
          <w:sz w:val="24"/>
          <w:szCs w:val="24"/>
        </w:rPr>
        <w:t>МОУ СОШ № 37</w:t>
      </w:r>
      <w:r>
        <w:rPr>
          <w:rFonts w:eastAsia="Times New Roman"/>
          <w:sz w:val="24"/>
          <w:szCs w:val="24"/>
        </w:rPr>
        <w:t>, для обучающихся с ЗПР (далее учебный план),</w:t>
      </w:r>
      <w:r>
        <w:rPr>
          <w:rFonts w:eastAsia="Times New Roman"/>
          <w:i/>
          <w:iCs/>
          <w:sz w:val="24"/>
          <w:szCs w:val="24"/>
        </w:rPr>
        <w:t xml:space="preserve"> </w:t>
      </w:r>
      <w:r>
        <w:rPr>
          <w:rFonts w:eastAsia="Times New Roman"/>
          <w:sz w:val="24"/>
          <w:szCs w:val="24"/>
        </w:rPr>
        <w:t>фикс</w:t>
      </w:r>
      <w:r>
        <w:rPr>
          <w:rFonts w:eastAsia="Times New Roman"/>
          <w:sz w:val="24"/>
          <w:szCs w:val="24"/>
        </w:rPr>
        <w:t>и</w:t>
      </w:r>
      <w:r>
        <w:rPr>
          <w:rFonts w:eastAsia="Times New Roman"/>
          <w:sz w:val="24"/>
          <w:szCs w:val="24"/>
        </w:rPr>
        <w:t>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rsidR="001762C8" w:rsidRPr="001762C8" w:rsidRDefault="001762C8" w:rsidP="001762C8">
      <w:pPr>
        <w:shd w:val="clear" w:color="auto" w:fill="FEFDFB"/>
        <w:spacing w:before="134" w:after="134" w:line="298" w:lineRule="atLeast"/>
        <w:jc w:val="both"/>
        <w:rPr>
          <w:rFonts w:eastAsia="Times New Roman"/>
          <w:color w:val="000000"/>
          <w:sz w:val="24"/>
          <w:szCs w:val="24"/>
        </w:rPr>
      </w:pPr>
      <w:r w:rsidRPr="001762C8">
        <w:rPr>
          <w:rFonts w:eastAsia="Times New Roman"/>
          <w:color w:val="000000"/>
          <w:sz w:val="24"/>
          <w:szCs w:val="24"/>
        </w:rPr>
        <w:t>Учебный план для учащихся, имеющих диагноз «Задержка психического разв</w:t>
      </w:r>
      <w:r w:rsidRPr="001762C8">
        <w:rPr>
          <w:rFonts w:eastAsia="Times New Roman"/>
          <w:color w:val="000000"/>
          <w:sz w:val="24"/>
          <w:szCs w:val="24"/>
        </w:rPr>
        <w:t>и</w:t>
      </w:r>
      <w:r w:rsidRPr="001762C8">
        <w:rPr>
          <w:rFonts w:eastAsia="Times New Roman"/>
          <w:color w:val="000000"/>
          <w:sz w:val="24"/>
          <w:szCs w:val="24"/>
        </w:rPr>
        <w:t>тия» составлен на основе следующих документов:</w:t>
      </w:r>
    </w:p>
    <w:p w:rsidR="001762C8" w:rsidRPr="001762C8" w:rsidRDefault="001762C8" w:rsidP="001762C8">
      <w:pPr>
        <w:numPr>
          <w:ilvl w:val="0"/>
          <w:numId w:val="358"/>
        </w:numPr>
        <w:shd w:val="clear" w:color="auto" w:fill="FEFDFB"/>
        <w:spacing w:before="134" w:after="134" w:line="298" w:lineRule="atLeast"/>
        <w:jc w:val="both"/>
        <w:rPr>
          <w:rFonts w:eastAsia="Times New Roman"/>
          <w:color w:val="000000"/>
          <w:sz w:val="24"/>
          <w:szCs w:val="24"/>
        </w:rPr>
      </w:pPr>
      <w:r w:rsidRPr="001762C8">
        <w:rPr>
          <w:rFonts w:eastAsia="Times New Roman"/>
          <w:color w:val="000000"/>
          <w:sz w:val="24"/>
          <w:szCs w:val="24"/>
        </w:rPr>
        <w:t>Законом РФ «Об образовании»;</w:t>
      </w:r>
    </w:p>
    <w:p w:rsidR="001762C8" w:rsidRPr="001762C8" w:rsidRDefault="001762C8" w:rsidP="001762C8">
      <w:pPr>
        <w:numPr>
          <w:ilvl w:val="0"/>
          <w:numId w:val="358"/>
        </w:numPr>
        <w:shd w:val="clear" w:color="auto" w:fill="FEFDFB"/>
        <w:spacing w:before="134" w:after="134" w:line="298" w:lineRule="atLeast"/>
        <w:jc w:val="both"/>
        <w:rPr>
          <w:rFonts w:eastAsia="Times New Roman"/>
          <w:color w:val="000000"/>
          <w:sz w:val="24"/>
          <w:szCs w:val="24"/>
        </w:rPr>
      </w:pPr>
      <w:r w:rsidRPr="001762C8">
        <w:rPr>
          <w:rFonts w:eastAsia="Times New Roman"/>
          <w:color w:val="000000"/>
          <w:sz w:val="24"/>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w:t>
      </w:r>
      <w:r w:rsidRPr="001762C8">
        <w:rPr>
          <w:rFonts w:eastAsia="Times New Roman"/>
          <w:color w:val="000000"/>
          <w:sz w:val="24"/>
          <w:szCs w:val="24"/>
        </w:rPr>
        <w:t>ь</w:t>
      </w:r>
      <w:r w:rsidRPr="001762C8">
        <w:rPr>
          <w:rFonts w:eastAsia="Times New Roman"/>
          <w:color w:val="000000"/>
          <w:sz w:val="24"/>
          <w:szCs w:val="24"/>
        </w:rPr>
        <w:t xml:space="preserve">ного общего образования </w:t>
      </w:r>
      <w:proofErr w:type="gramStart"/>
      <w:r w:rsidRPr="001762C8">
        <w:rPr>
          <w:rFonts w:eastAsia="Times New Roman"/>
          <w:color w:val="000000"/>
          <w:sz w:val="24"/>
          <w:szCs w:val="24"/>
        </w:rPr>
        <w:t>обучающихся</w:t>
      </w:r>
      <w:proofErr w:type="gramEnd"/>
      <w:r w:rsidRPr="001762C8">
        <w:rPr>
          <w:rFonts w:eastAsia="Times New Roman"/>
          <w:color w:val="000000"/>
          <w:sz w:val="24"/>
          <w:szCs w:val="24"/>
        </w:rPr>
        <w:t xml:space="preserve"> с ограниченными возможностями здоровья»;</w:t>
      </w:r>
    </w:p>
    <w:p w:rsidR="001762C8" w:rsidRPr="001762C8" w:rsidRDefault="001762C8" w:rsidP="001762C8">
      <w:pPr>
        <w:numPr>
          <w:ilvl w:val="0"/>
          <w:numId w:val="358"/>
        </w:numPr>
        <w:shd w:val="clear" w:color="auto" w:fill="FEFDFB"/>
        <w:spacing w:after="200" w:line="298" w:lineRule="atLeast"/>
        <w:jc w:val="both"/>
        <w:rPr>
          <w:rFonts w:eastAsia="Times New Roman"/>
          <w:color w:val="000000"/>
          <w:sz w:val="24"/>
          <w:szCs w:val="24"/>
        </w:rPr>
      </w:pPr>
      <w:r w:rsidRPr="001762C8">
        <w:rPr>
          <w:rFonts w:eastAsia="Times New Roman"/>
          <w:color w:val="000000"/>
          <w:sz w:val="24"/>
          <w:szCs w:val="24"/>
        </w:rPr>
        <w:t>Примерная адаптированная основная общеобразовательная программа</w:t>
      </w:r>
    </w:p>
    <w:p w:rsidR="001762C8" w:rsidRPr="001762C8" w:rsidRDefault="001762C8" w:rsidP="001762C8">
      <w:pPr>
        <w:shd w:val="clear" w:color="auto" w:fill="FEFDFB"/>
        <w:spacing w:line="298" w:lineRule="atLeast"/>
        <w:ind w:left="709"/>
        <w:jc w:val="both"/>
        <w:rPr>
          <w:rFonts w:eastAsia="Times New Roman"/>
          <w:color w:val="000000"/>
          <w:sz w:val="24"/>
          <w:szCs w:val="24"/>
        </w:rPr>
      </w:pPr>
      <w:r w:rsidRPr="001762C8">
        <w:rPr>
          <w:rFonts w:eastAsia="Times New Roman"/>
          <w:color w:val="000000"/>
          <w:sz w:val="24"/>
          <w:szCs w:val="24"/>
        </w:rPr>
        <w:t xml:space="preserve">основного общего образования </w:t>
      </w:r>
      <w:proofErr w:type="gramStart"/>
      <w:r w:rsidRPr="001762C8">
        <w:rPr>
          <w:rFonts w:eastAsia="Times New Roman"/>
          <w:color w:val="000000"/>
          <w:sz w:val="24"/>
          <w:szCs w:val="24"/>
        </w:rPr>
        <w:t>обучающихся</w:t>
      </w:r>
      <w:proofErr w:type="gramEnd"/>
      <w:r w:rsidRPr="001762C8">
        <w:rPr>
          <w:rFonts w:eastAsia="Times New Roman"/>
          <w:color w:val="000000"/>
          <w:sz w:val="24"/>
          <w:szCs w:val="24"/>
        </w:rPr>
        <w:t xml:space="preserve"> с задержкой психического развития в р</w:t>
      </w:r>
      <w:r w:rsidRPr="001762C8">
        <w:rPr>
          <w:rFonts w:eastAsia="Times New Roman"/>
          <w:color w:val="000000"/>
          <w:sz w:val="24"/>
          <w:szCs w:val="24"/>
        </w:rPr>
        <w:t>е</w:t>
      </w:r>
      <w:r w:rsidRPr="001762C8">
        <w:rPr>
          <w:rFonts w:eastAsia="Times New Roman"/>
          <w:color w:val="000000"/>
          <w:sz w:val="24"/>
          <w:szCs w:val="24"/>
        </w:rPr>
        <w:t>дакции от 30.03.2015;</w:t>
      </w:r>
    </w:p>
    <w:p w:rsidR="001762C8" w:rsidRPr="001762C8" w:rsidRDefault="001762C8" w:rsidP="001762C8">
      <w:pPr>
        <w:numPr>
          <w:ilvl w:val="0"/>
          <w:numId w:val="360"/>
        </w:numPr>
        <w:shd w:val="clear" w:color="auto" w:fill="FEFDFB"/>
        <w:spacing w:before="134" w:after="134" w:line="298" w:lineRule="atLeast"/>
        <w:jc w:val="both"/>
        <w:rPr>
          <w:rFonts w:eastAsia="Times New Roman"/>
          <w:color w:val="000000"/>
          <w:sz w:val="24"/>
          <w:szCs w:val="24"/>
        </w:rPr>
      </w:pPr>
      <w:r w:rsidRPr="001762C8">
        <w:rPr>
          <w:rFonts w:eastAsia="Times New Roman"/>
          <w:color w:val="000000"/>
          <w:sz w:val="24"/>
          <w:szCs w:val="24"/>
        </w:rPr>
        <w:t>Методические рекомендации по вопросам внедрения ФГОС НОО с ОВЗ и ФГОС ОО с УО от 11 марта 2016 года № ВК-452/07;</w:t>
      </w:r>
    </w:p>
    <w:p w:rsidR="001762C8" w:rsidRPr="001762C8" w:rsidRDefault="001762C8" w:rsidP="001762C8">
      <w:pPr>
        <w:numPr>
          <w:ilvl w:val="0"/>
          <w:numId w:val="360"/>
        </w:numPr>
        <w:shd w:val="clear" w:color="auto" w:fill="FEFDFB"/>
        <w:spacing w:before="134" w:after="134" w:line="298" w:lineRule="atLeast"/>
        <w:jc w:val="both"/>
        <w:rPr>
          <w:rFonts w:eastAsia="Times New Roman"/>
          <w:color w:val="000000"/>
          <w:sz w:val="24"/>
          <w:szCs w:val="24"/>
        </w:rPr>
      </w:pPr>
      <w:proofErr w:type="gramStart"/>
      <w:r w:rsidRPr="001762C8">
        <w:rPr>
          <w:rFonts w:eastAsia="Times New Roman"/>
          <w:color w:val="000000"/>
          <w:sz w:val="24"/>
          <w:szCs w:val="24"/>
        </w:rPr>
        <w:t>Постановление Главного государственного санитарного врача РФ от 10 июля 2015 года № 26 «Об утверждении СанПиН 2.4.2.3286-15 "Санитарно-эпидемиологические треб</w:t>
      </w:r>
      <w:r w:rsidRPr="001762C8">
        <w:rPr>
          <w:rFonts w:eastAsia="Times New Roman"/>
          <w:color w:val="000000"/>
          <w:sz w:val="24"/>
          <w:szCs w:val="24"/>
        </w:rPr>
        <w:t>о</w:t>
      </w:r>
      <w:r w:rsidRPr="001762C8">
        <w:rPr>
          <w:rFonts w:eastAsia="Times New Roman"/>
          <w:color w:val="000000"/>
          <w:sz w:val="24"/>
          <w:szCs w:val="24"/>
        </w:rPr>
        <w:t>вания к условиям и организации обучения и воспитания в организациях, осуществля</w:t>
      </w:r>
      <w:r w:rsidRPr="001762C8">
        <w:rPr>
          <w:rFonts w:eastAsia="Times New Roman"/>
          <w:color w:val="000000"/>
          <w:sz w:val="24"/>
          <w:szCs w:val="24"/>
        </w:rPr>
        <w:t>ю</w:t>
      </w:r>
      <w:r w:rsidRPr="001762C8">
        <w:rPr>
          <w:rFonts w:eastAsia="Times New Roman"/>
          <w:color w:val="000000"/>
          <w:sz w:val="24"/>
          <w:szCs w:val="24"/>
        </w:rPr>
        <w:t>щих образовательную деятельность по адаптированным основным общеобразовател</w:t>
      </w:r>
      <w:r w:rsidRPr="001762C8">
        <w:rPr>
          <w:rFonts w:eastAsia="Times New Roman"/>
          <w:color w:val="000000"/>
          <w:sz w:val="24"/>
          <w:szCs w:val="24"/>
        </w:rPr>
        <w:t>ь</w:t>
      </w:r>
      <w:r w:rsidRPr="001762C8">
        <w:rPr>
          <w:rFonts w:eastAsia="Times New Roman"/>
          <w:color w:val="000000"/>
          <w:sz w:val="24"/>
          <w:szCs w:val="24"/>
        </w:rPr>
        <w:t>ным программам для об</w:t>
      </w:r>
      <w:r w:rsidRPr="001762C8">
        <w:rPr>
          <w:rFonts w:eastAsia="Times New Roman"/>
          <w:color w:val="000000"/>
          <w:sz w:val="24"/>
          <w:szCs w:val="24"/>
        </w:rPr>
        <w:t>у</w:t>
      </w:r>
      <w:r w:rsidRPr="001762C8">
        <w:rPr>
          <w:rFonts w:eastAsia="Times New Roman"/>
          <w:color w:val="000000"/>
          <w:sz w:val="24"/>
          <w:szCs w:val="24"/>
        </w:rPr>
        <w:t>чающихся с ограниченными возможностями здоровья»;</w:t>
      </w:r>
      <w:proofErr w:type="gramEnd"/>
    </w:p>
    <w:p w:rsidR="001762C8" w:rsidRPr="001762C8" w:rsidRDefault="001762C8" w:rsidP="001762C8">
      <w:pPr>
        <w:numPr>
          <w:ilvl w:val="0"/>
          <w:numId w:val="359"/>
        </w:numPr>
        <w:shd w:val="clear" w:color="auto" w:fill="FEFDFB"/>
        <w:spacing w:before="134" w:after="134" w:line="298" w:lineRule="atLeast"/>
        <w:jc w:val="both"/>
        <w:rPr>
          <w:rFonts w:eastAsia="Times New Roman"/>
          <w:color w:val="000000"/>
          <w:sz w:val="24"/>
          <w:szCs w:val="24"/>
        </w:rPr>
      </w:pPr>
      <w:r w:rsidRPr="001762C8">
        <w:rPr>
          <w:rFonts w:eastAsia="Times New Roman"/>
          <w:color w:val="000000"/>
          <w:sz w:val="24"/>
          <w:szCs w:val="24"/>
        </w:rPr>
        <w:t>Приказ Минобразования России от 10.04.2002 № 29/2065-п "Об утверждении учебных планов специальных (коррекционных) образовательных учр</w:t>
      </w:r>
      <w:r w:rsidRPr="001762C8">
        <w:rPr>
          <w:rFonts w:eastAsia="Times New Roman"/>
          <w:color w:val="000000"/>
          <w:sz w:val="24"/>
          <w:szCs w:val="24"/>
        </w:rPr>
        <w:t>е</w:t>
      </w:r>
      <w:r w:rsidRPr="001762C8">
        <w:rPr>
          <w:rFonts w:eastAsia="Times New Roman"/>
          <w:color w:val="000000"/>
          <w:sz w:val="24"/>
          <w:szCs w:val="24"/>
        </w:rPr>
        <w:t>ждений для обучающихся, воспитанников с отклонениями в развитии".</w:t>
      </w:r>
    </w:p>
    <w:p w:rsidR="001762C8" w:rsidRPr="001762C8" w:rsidRDefault="001762C8" w:rsidP="001762C8">
      <w:pPr>
        <w:shd w:val="clear" w:color="auto" w:fill="FEFDFB"/>
        <w:spacing w:before="134" w:after="134" w:line="298" w:lineRule="atLeast"/>
        <w:jc w:val="both"/>
        <w:rPr>
          <w:rFonts w:eastAsia="Times New Roman"/>
          <w:color w:val="000000"/>
          <w:sz w:val="24"/>
          <w:szCs w:val="24"/>
        </w:rPr>
      </w:pPr>
      <w:r w:rsidRPr="001762C8">
        <w:rPr>
          <w:rFonts w:eastAsia="Times New Roman"/>
          <w:color w:val="000000"/>
          <w:sz w:val="24"/>
          <w:szCs w:val="24"/>
        </w:rPr>
        <w:t>Учебный план направлен на осуществление региональной образовательной политики, позв</w:t>
      </w:r>
      <w:r w:rsidRPr="001762C8">
        <w:rPr>
          <w:rFonts w:eastAsia="Times New Roman"/>
          <w:color w:val="000000"/>
          <w:sz w:val="24"/>
          <w:szCs w:val="24"/>
        </w:rPr>
        <w:t>о</w:t>
      </w:r>
      <w:r w:rsidRPr="001762C8">
        <w:rPr>
          <w:rFonts w:eastAsia="Times New Roman"/>
          <w:color w:val="000000"/>
          <w:sz w:val="24"/>
          <w:szCs w:val="24"/>
        </w:rPr>
        <w:t>ляющей формирование и сохранение единого образовательного пр</w:t>
      </w:r>
      <w:r w:rsidRPr="001762C8">
        <w:rPr>
          <w:rFonts w:eastAsia="Times New Roman"/>
          <w:color w:val="000000"/>
          <w:sz w:val="24"/>
          <w:szCs w:val="24"/>
        </w:rPr>
        <w:t>о</w:t>
      </w:r>
      <w:r w:rsidRPr="001762C8">
        <w:rPr>
          <w:rFonts w:eastAsia="Times New Roman"/>
          <w:color w:val="000000"/>
          <w:sz w:val="24"/>
          <w:szCs w:val="24"/>
        </w:rPr>
        <w:t>странства, и реализацию национально-регионального компонента государственного образовательного стандарта осно</w:t>
      </w:r>
      <w:r w:rsidRPr="001762C8">
        <w:rPr>
          <w:rFonts w:eastAsia="Times New Roman"/>
          <w:color w:val="000000"/>
          <w:sz w:val="24"/>
          <w:szCs w:val="24"/>
        </w:rPr>
        <w:t>в</w:t>
      </w:r>
      <w:r w:rsidRPr="001762C8">
        <w:rPr>
          <w:rFonts w:eastAsia="Times New Roman"/>
          <w:color w:val="000000"/>
          <w:sz w:val="24"/>
          <w:szCs w:val="24"/>
        </w:rPr>
        <w:t>ного  образования. Образовательный процесс для детей с задержкой психического развития о</w:t>
      </w:r>
      <w:r w:rsidRPr="001762C8">
        <w:rPr>
          <w:rFonts w:eastAsia="Times New Roman"/>
          <w:color w:val="000000"/>
          <w:sz w:val="24"/>
          <w:szCs w:val="24"/>
        </w:rPr>
        <w:t>р</w:t>
      </w:r>
      <w:r w:rsidRPr="001762C8">
        <w:rPr>
          <w:rFonts w:eastAsia="Times New Roman"/>
          <w:color w:val="000000"/>
          <w:sz w:val="24"/>
          <w:szCs w:val="24"/>
        </w:rPr>
        <w:t>ганизуется в соответствии с Учебным планом, Программой коррекционной работы, которые являются стру</w:t>
      </w:r>
      <w:r w:rsidRPr="001762C8">
        <w:rPr>
          <w:rFonts w:eastAsia="Times New Roman"/>
          <w:color w:val="000000"/>
          <w:sz w:val="24"/>
          <w:szCs w:val="24"/>
        </w:rPr>
        <w:t>к</w:t>
      </w:r>
      <w:r w:rsidRPr="001762C8">
        <w:rPr>
          <w:rFonts w:eastAsia="Times New Roman"/>
          <w:color w:val="000000"/>
          <w:sz w:val="24"/>
          <w:szCs w:val="24"/>
        </w:rPr>
        <w:t>турными элементами основной образовательной програ</w:t>
      </w:r>
      <w:r>
        <w:rPr>
          <w:rFonts w:eastAsia="Times New Roman"/>
          <w:color w:val="000000"/>
          <w:sz w:val="24"/>
          <w:szCs w:val="24"/>
        </w:rPr>
        <w:t>ммы образовательного учреждения.</w:t>
      </w:r>
    </w:p>
    <w:p w:rsidR="00E255A1" w:rsidRDefault="00E255A1" w:rsidP="00E255A1">
      <w:pPr>
        <w:spacing w:line="2" w:lineRule="exact"/>
        <w:rPr>
          <w:sz w:val="20"/>
          <w:szCs w:val="20"/>
        </w:rPr>
      </w:pPr>
    </w:p>
    <w:p w:rsidR="00E255A1" w:rsidRDefault="00E255A1" w:rsidP="00E255A1">
      <w:pPr>
        <w:spacing w:line="275" w:lineRule="auto"/>
        <w:ind w:firstLine="710"/>
        <w:jc w:val="both"/>
        <w:rPr>
          <w:sz w:val="20"/>
          <w:szCs w:val="20"/>
        </w:rPr>
      </w:pPr>
      <w:r>
        <w:rPr>
          <w:rFonts w:eastAsia="Times New Roman"/>
          <w:sz w:val="24"/>
          <w:szCs w:val="24"/>
        </w:rPr>
        <w:t>Содержание основного общего образования обучающихся с ЗПР реализуется преимущ</w:t>
      </w:r>
      <w:r>
        <w:rPr>
          <w:rFonts w:eastAsia="Times New Roman"/>
          <w:sz w:val="24"/>
          <w:szCs w:val="24"/>
        </w:rPr>
        <w:t>е</w:t>
      </w:r>
      <w:r>
        <w:rPr>
          <w:rFonts w:eastAsia="Times New Roman"/>
          <w:sz w:val="24"/>
          <w:szCs w:val="24"/>
        </w:rPr>
        <w:t>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w:t>
      </w:r>
    </w:p>
    <w:p w:rsidR="00E255A1" w:rsidRDefault="00E255A1" w:rsidP="00E255A1">
      <w:pPr>
        <w:spacing w:line="3" w:lineRule="exact"/>
        <w:rPr>
          <w:sz w:val="20"/>
          <w:szCs w:val="20"/>
        </w:rPr>
      </w:pPr>
    </w:p>
    <w:p w:rsidR="00E255A1" w:rsidRDefault="00E255A1" w:rsidP="00E255A1">
      <w:pPr>
        <w:spacing w:line="275" w:lineRule="auto"/>
        <w:ind w:firstLine="710"/>
        <w:jc w:val="both"/>
        <w:rPr>
          <w:sz w:val="20"/>
          <w:szCs w:val="20"/>
        </w:rPr>
      </w:pPr>
      <w:r>
        <w:rPr>
          <w:rFonts w:eastAsia="Times New Roman"/>
          <w:sz w:val="24"/>
          <w:szCs w:val="24"/>
        </w:rPr>
        <w:t>Учебный план состоит из двух частей — обязательной части и части, формируемой участниками образовательных отношений.</w:t>
      </w:r>
    </w:p>
    <w:p w:rsidR="00E255A1" w:rsidRDefault="00E255A1" w:rsidP="00E255A1">
      <w:pPr>
        <w:spacing w:line="1" w:lineRule="exact"/>
        <w:rPr>
          <w:sz w:val="20"/>
          <w:szCs w:val="20"/>
        </w:rPr>
      </w:pPr>
    </w:p>
    <w:p w:rsidR="00E255A1" w:rsidRDefault="00E255A1" w:rsidP="00E255A1">
      <w:pPr>
        <w:spacing w:line="276" w:lineRule="auto"/>
        <w:ind w:firstLine="706"/>
        <w:jc w:val="both"/>
        <w:rPr>
          <w:sz w:val="20"/>
          <w:szCs w:val="20"/>
        </w:rPr>
      </w:pPr>
      <w:r>
        <w:rPr>
          <w:rFonts w:eastAsia="Times New Roman"/>
          <w:b/>
          <w:bCs/>
          <w:i/>
          <w:iCs/>
          <w:sz w:val="24"/>
          <w:szCs w:val="24"/>
        </w:rPr>
        <w:t xml:space="preserve">Обязательная часть учебного плана </w:t>
      </w:r>
      <w:r>
        <w:rPr>
          <w:rFonts w:eastAsia="Times New Roman"/>
          <w:sz w:val="24"/>
          <w:szCs w:val="24"/>
        </w:rPr>
        <w:t>определяет состав учебных предметов</w:t>
      </w:r>
      <w:r>
        <w:rPr>
          <w:rFonts w:eastAsia="Times New Roman"/>
          <w:b/>
          <w:bCs/>
          <w:i/>
          <w:iCs/>
          <w:sz w:val="24"/>
          <w:szCs w:val="24"/>
        </w:rPr>
        <w:t xml:space="preserve"> </w:t>
      </w:r>
      <w:r>
        <w:rPr>
          <w:rFonts w:eastAsia="Times New Roman"/>
          <w:sz w:val="24"/>
          <w:szCs w:val="24"/>
        </w:rPr>
        <w:t>обязател</w:t>
      </w:r>
      <w:r>
        <w:rPr>
          <w:rFonts w:eastAsia="Times New Roman"/>
          <w:sz w:val="24"/>
          <w:szCs w:val="24"/>
        </w:rPr>
        <w:t>ь</w:t>
      </w:r>
      <w:r>
        <w:rPr>
          <w:rFonts w:eastAsia="Times New Roman"/>
          <w:sz w:val="24"/>
          <w:szCs w:val="24"/>
        </w:rPr>
        <w:t>ных предметных областей, которые должны быть реализованы во всех имеющих государстве</w:t>
      </w:r>
      <w:r>
        <w:rPr>
          <w:rFonts w:eastAsia="Times New Roman"/>
          <w:sz w:val="24"/>
          <w:szCs w:val="24"/>
        </w:rPr>
        <w:t>н</w:t>
      </w:r>
      <w:r>
        <w:rPr>
          <w:rFonts w:eastAsia="Times New Roman"/>
          <w:sz w:val="24"/>
          <w:szCs w:val="24"/>
        </w:rPr>
        <w:lastRenderedPageBreak/>
        <w:t>ную аккредитацию образовательных организациях, реализующих АООП ООО, и учебное вр</w:t>
      </w:r>
      <w:r>
        <w:rPr>
          <w:rFonts w:eastAsia="Times New Roman"/>
          <w:sz w:val="24"/>
          <w:szCs w:val="24"/>
        </w:rPr>
        <w:t>е</w:t>
      </w:r>
      <w:r>
        <w:rPr>
          <w:rFonts w:eastAsia="Times New Roman"/>
          <w:sz w:val="24"/>
          <w:szCs w:val="24"/>
        </w:rPr>
        <w:t>мя, отводимое на их изучение по классам (годам) обучения.</w:t>
      </w:r>
    </w:p>
    <w:p w:rsidR="00E255A1" w:rsidRDefault="00E255A1" w:rsidP="00E255A1">
      <w:pPr>
        <w:spacing w:line="2" w:lineRule="exact"/>
        <w:rPr>
          <w:sz w:val="20"/>
          <w:szCs w:val="20"/>
        </w:rPr>
      </w:pPr>
    </w:p>
    <w:p w:rsidR="00E255A1" w:rsidRDefault="00E255A1" w:rsidP="001762C8">
      <w:pPr>
        <w:spacing w:line="287" w:lineRule="auto"/>
        <w:ind w:firstLine="427"/>
        <w:jc w:val="both"/>
        <w:rPr>
          <w:sz w:val="20"/>
          <w:szCs w:val="20"/>
        </w:rPr>
      </w:pPr>
      <w:proofErr w:type="gramStart"/>
      <w:r>
        <w:rPr>
          <w:rFonts w:eastAsia="Times New Roman"/>
          <w:sz w:val="24"/>
          <w:szCs w:val="24"/>
        </w:rPr>
        <w:t>Обязательная часть учебного плана отражает содержание образования, которое обеспеч</w:t>
      </w:r>
      <w:r>
        <w:rPr>
          <w:rFonts w:eastAsia="Times New Roman"/>
          <w:sz w:val="24"/>
          <w:szCs w:val="24"/>
        </w:rPr>
        <w:t>и</w:t>
      </w:r>
      <w:r>
        <w:rPr>
          <w:rFonts w:eastAsia="Times New Roman"/>
          <w:sz w:val="24"/>
          <w:szCs w:val="24"/>
        </w:rPr>
        <w:t>вает достижение важнейших целей современного образования обучающихся с ЗПР: формир</w:t>
      </w:r>
      <w:r>
        <w:rPr>
          <w:rFonts w:eastAsia="Times New Roman"/>
          <w:sz w:val="24"/>
          <w:szCs w:val="24"/>
        </w:rPr>
        <w:t>о</w:t>
      </w:r>
      <w:r>
        <w:rPr>
          <w:rFonts w:eastAsia="Times New Roman"/>
          <w:sz w:val="24"/>
          <w:szCs w:val="24"/>
        </w:rPr>
        <w:t xml:space="preserve">вание жизненных компетенций, обеспечивающих овладение системой социальных отношений и социальное развитие обучающегося, а также его интеграцию </w:t>
      </w:r>
      <w:proofErr w:type="spellStart"/>
      <w:r>
        <w:rPr>
          <w:rFonts w:eastAsia="Times New Roman"/>
          <w:sz w:val="24"/>
          <w:szCs w:val="24"/>
        </w:rPr>
        <w:t>всоциальное</w:t>
      </w:r>
      <w:proofErr w:type="spellEnd"/>
      <w:r>
        <w:rPr>
          <w:rFonts w:eastAsia="Times New Roman"/>
          <w:sz w:val="24"/>
          <w:szCs w:val="24"/>
        </w:rPr>
        <w:t xml:space="preserve"> окружение; гото</w:t>
      </w:r>
      <w:r>
        <w:rPr>
          <w:rFonts w:eastAsia="Times New Roman"/>
          <w:sz w:val="24"/>
          <w:szCs w:val="24"/>
        </w:rPr>
        <w:t>в</w:t>
      </w:r>
      <w:r>
        <w:rPr>
          <w:rFonts w:eastAsia="Times New Roman"/>
          <w:sz w:val="24"/>
          <w:szCs w:val="24"/>
        </w:rPr>
        <w:t>ность обучающихся к продолжению образования на последующей ступени общего образов</w:t>
      </w:r>
      <w:r>
        <w:rPr>
          <w:rFonts w:eastAsia="Times New Roman"/>
          <w:sz w:val="24"/>
          <w:szCs w:val="24"/>
        </w:rPr>
        <w:t>а</w:t>
      </w:r>
      <w:r>
        <w:rPr>
          <w:rFonts w:eastAsia="Times New Roman"/>
          <w:sz w:val="24"/>
          <w:szCs w:val="24"/>
        </w:rPr>
        <w:t>ния; формирование основ нравственного развития обучающихся, приобщение их к общекул</w:t>
      </w:r>
      <w:r>
        <w:rPr>
          <w:rFonts w:eastAsia="Times New Roman"/>
          <w:sz w:val="24"/>
          <w:szCs w:val="24"/>
        </w:rPr>
        <w:t>ь</w:t>
      </w:r>
      <w:r>
        <w:rPr>
          <w:rFonts w:eastAsia="Times New Roman"/>
          <w:sz w:val="24"/>
          <w:szCs w:val="24"/>
        </w:rPr>
        <w:t>турным, национальным и этнокультурным ценностям;</w:t>
      </w:r>
      <w:proofErr w:type="gramEnd"/>
      <w:r>
        <w:rPr>
          <w:rFonts w:eastAsia="Times New Roman"/>
          <w:sz w:val="24"/>
          <w:szCs w:val="24"/>
        </w:rPr>
        <w:t xml:space="preserve"> формирование здорового образа жизни, элементарных правил поведения в экстремальных ситуациях; личностное развитие обучающ</w:t>
      </w:r>
      <w:r>
        <w:rPr>
          <w:rFonts w:eastAsia="Times New Roman"/>
          <w:sz w:val="24"/>
          <w:szCs w:val="24"/>
        </w:rPr>
        <w:t>е</w:t>
      </w:r>
      <w:r>
        <w:rPr>
          <w:rFonts w:eastAsia="Times New Roman"/>
          <w:sz w:val="24"/>
          <w:szCs w:val="24"/>
        </w:rPr>
        <w:t>гося в соответствии с его индивидуальностью.</w:t>
      </w:r>
    </w:p>
    <w:p w:rsidR="00E255A1" w:rsidRDefault="00E255A1" w:rsidP="00E255A1">
      <w:pPr>
        <w:spacing w:line="275" w:lineRule="auto"/>
        <w:ind w:firstLine="706"/>
        <w:jc w:val="both"/>
        <w:rPr>
          <w:sz w:val="20"/>
          <w:szCs w:val="20"/>
        </w:rPr>
      </w:pPr>
      <w:r>
        <w:rPr>
          <w:rFonts w:eastAsia="Times New Roman"/>
          <w:sz w:val="24"/>
          <w:szCs w:val="24"/>
        </w:rPr>
        <w:t>Образовательная организация самостоятельно в осуществлении образовательного пр</w:t>
      </w:r>
      <w:r>
        <w:rPr>
          <w:rFonts w:eastAsia="Times New Roman"/>
          <w:sz w:val="24"/>
          <w:szCs w:val="24"/>
        </w:rPr>
        <w:t>о</w:t>
      </w:r>
      <w:r>
        <w:rPr>
          <w:rFonts w:eastAsia="Times New Roman"/>
          <w:sz w:val="24"/>
          <w:szCs w:val="24"/>
        </w:rPr>
        <w:t>цесса, в выборе видов деятельности по каждому предмету (предметно-практическая деятел</w:t>
      </w:r>
      <w:r>
        <w:rPr>
          <w:rFonts w:eastAsia="Times New Roman"/>
          <w:sz w:val="24"/>
          <w:szCs w:val="24"/>
        </w:rPr>
        <w:t>ь</w:t>
      </w:r>
      <w:r>
        <w:rPr>
          <w:rFonts w:eastAsia="Times New Roman"/>
          <w:sz w:val="24"/>
          <w:szCs w:val="24"/>
        </w:rPr>
        <w:t>ность, экскурсии и т. д.).</w:t>
      </w:r>
    </w:p>
    <w:p w:rsidR="00E255A1" w:rsidRDefault="00E255A1" w:rsidP="00E255A1">
      <w:pPr>
        <w:rPr>
          <w:sz w:val="20"/>
          <w:szCs w:val="20"/>
        </w:rPr>
      </w:pPr>
      <w:r>
        <w:rPr>
          <w:rFonts w:eastAsia="Times New Roman"/>
          <w:b/>
          <w:bCs/>
          <w:i/>
          <w:iCs/>
          <w:sz w:val="24"/>
          <w:szCs w:val="24"/>
        </w:rPr>
        <w:t>Часть учебного плана, формируемая участниками образовательных отношений</w:t>
      </w:r>
      <w:r>
        <w:rPr>
          <w:rFonts w:eastAsia="Times New Roman"/>
          <w:b/>
          <w:bCs/>
          <w:sz w:val="24"/>
          <w:szCs w:val="24"/>
        </w:rPr>
        <w:t>,</w:t>
      </w:r>
    </w:p>
    <w:p w:rsidR="00E255A1" w:rsidRDefault="00E255A1" w:rsidP="00E255A1">
      <w:pPr>
        <w:spacing w:line="47" w:lineRule="exact"/>
        <w:rPr>
          <w:sz w:val="20"/>
          <w:szCs w:val="20"/>
        </w:rPr>
      </w:pPr>
    </w:p>
    <w:p w:rsidR="00E255A1" w:rsidRDefault="00E255A1" w:rsidP="00E255A1">
      <w:pPr>
        <w:spacing w:line="275" w:lineRule="auto"/>
        <w:jc w:val="both"/>
        <w:rPr>
          <w:sz w:val="20"/>
          <w:szCs w:val="20"/>
        </w:rPr>
      </w:pPr>
      <w:proofErr w:type="gramStart"/>
      <w:r>
        <w:rPr>
          <w:rFonts w:eastAsia="Times New Roman"/>
          <w:sz w:val="24"/>
          <w:szCs w:val="24"/>
        </w:rPr>
        <w:t>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w:t>
      </w:r>
      <w:proofErr w:type="gramEnd"/>
    </w:p>
    <w:p w:rsidR="00E255A1" w:rsidRDefault="00E255A1" w:rsidP="00E255A1">
      <w:pPr>
        <w:spacing w:line="2" w:lineRule="exact"/>
        <w:rPr>
          <w:sz w:val="20"/>
          <w:szCs w:val="20"/>
        </w:rPr>
      </w:pPr>
    </w:p>
    <w:p w:rsidR="00E255A1" w:rsidRDefault="00E255A1" w:rsidP="00E255A1">
      <w:pPr>
        <w:spacing w:line="275" w:lineRule="auto"/>
        <w:jc w:val="both"/>
        <w:rPr>
          <w:sz w:val="20"/>
          <w:szCs w:val="20"/>
        </w:rPr>
      </w:pPr>
      <w:r>
        <w:rPr>
          <w:rFonts w:eastAsia="Times New Roman"/>
          <w:sz w:val="24"/>
          <w:szCs w:val="24"/>
        </w:rPr>
        <w:t>Время, отводимое на данную часть, внутри максимально допустимой недельной нагрузки об</w:t>
      </w:r>
      <w:r>
        <w:rPr>
          <w:rFonts w:eastAsia="Times New Roman"/>
          <w:sz w:val="24"/>
          <w:szCs w:val="24"/>
        </w:rPr>
        <w:t>у</w:t>
      </w:r>
      <w:r>
        <w:rPr>
          <w:rFonts w:eastAsia="Times New Roman"/>
          <w:sz w:val="24"/>
          <w:szCs w:val="24"/>
        </w:rPr>
        <w:t>чающихся может быть использовано: на увеличение учебных часов, отводимых на изучение отдельных учебных предметов обязательной части;</w:t>
      </w:r>
    </w:p>
    <w:p w:rsidR="00E255A1" w:rsidRDefault="00E255A1" w:rsidP="00E255A1">
      <w:pPr>
        <w:spacing w:line="2" w:lineRule="exact"/>
        <w:rPr>
          <w:sz w:val="20"/>
          <w:szCs w:val="20"/>
        </w:rPr>
      </w:pPr>
    </w:p>
    <w:p w:rsidR="00E255A1" w:rsidRDefault="00E255A1" w:rsidP="00E255A1">
      <w:pPr>
        <w:spacing w:line="276" w:lineRule="auto"/>
        <w:ind w:firstLine="706"/>
        <w:jc w:val="both"/>
        <w:rPr>
          <w:sz w:val="20"/>
          <w:szCs w:val="20"/>
        </w:rPr>
      </w:pPr>
      <w:r>
        <w:rPr>
          <w:rFonts w:eastAsia="Times New Roman"/>
          <w:color w:val="00000A"/>
          <w:sz w:val="24"/>
          <w:szCs w:val="24"/>
        </w:rPr>
        <w:t xml:space="preserve">на </w:t>
      </w:r>
      <w:r>
        <w:rPr>
          <w:rFonts w:eastAsia="Times New Roman"/>
          <w:color w:val="000000"/>
          <w:sz w:val="24"/>
          <w:szCs w:val="24"/>
        </w:rPr>
        <w:t>введение учебных курсов</w:t>
      </w:r>
      <w:r>
        <w:rPr>
          <w:rFonts w:eastAsia="Times New Roman"/>
          <w:color w:val="00000A"/>
          <w:sz w:val="24"/>
          <w:szCs w:val="24"/>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E255A1" w:rsidRDefault="00E255A1" w:rsidP="00E255A1">
      <w:pPr>
        <w:spacing w:line="3" w:lineRule="exact"/>
        <w:rPr>
          <w:sz w:val="20"/>
          <w:szCs w:val="20"/>
        </w:rPr>
      </w:pPr>
    </w:p>
    <w:p w:rsidR="00E255A1" w:rsidRDefault="00E255A1" w:rsidP="00E255A1">
      <w:pPr>
        <w:spacing w:line="275" w:lineRule="auto"/>
        <w:ind w:firstLine="706"/>
        <w:jc w:val="both"/>
        <w:rPr>
          <w:sz w:val="20"/>
          <w:szCs w:val="20"/>
        </w:rPr>
      </w:pPr>
      <w:r>
        <w:rPr>
          <w:rFonts w:eastAsia="Times New Roman"/>
          <w:color w:val="00000A"/>
          <w:sz w:val="24"/>
          <w:szCs w:val="24"/>
        </w:rPr>
        <w:t xml:space="preserve">на </w:t>
      </w:r>
      <w:r>
        <w:rPr>
          <w:rFonts w:eastAsia="Times New Roman"/>
          <w:color w:val="000000"/>
          <w:sz w:val="24"/>
          <w:szCs w:val="24"/>
        </w:rPr>
        <w:t>введение учебных курсов</w:t>
      </w:r>
      <w:r>
        <w:rPr>
          <w:rFonts w:eastAsia="Times New Roman"/>
          <w:color w:val="00000A"/>
          <w:sz w:val="24"/>
          <w:szCs w:val="24"/>
        </w:rPr>
        <w:t xml:space="preserve"> для факультативного изучения отдельных учебных предм</w:t>
      </w:r>
      <w:r>
        <w:rPr>
          <w:rFonts w:eastAsia="Times New Roman"/>
          <w:color w:val="00000A"/>
          <w:sz w:val="24"/>
          <w:szCs w:val="24"/>
        </w:rPr>
        <w:t>е</w:t>
      </w:r>
      <w:r>
        <w:rPr>
          <w:rFonts w:eastAsia="Times New Roman"/>
          <w:color w:val="00000A"/>
          <w:sz w:val="24"/>
          <w:szCs w:val="24"/>
        </w:rPr>
        <w:t>тов (например: элементарная компьютерная грамотность и др.);</w:t>
      </w:r>
    </w:p>
    <w:p w:rsidR="00E255A1" w:rsidRDefault="00E255A1" w:rsidP="00E255A1">
      <w:pPr>
        <w:spacing w:line="1" w:lineRule="exact"/>
        <w:rPr>
          <w:sz w:val="20"/>
          <w:szCs w:val="20"/>
        </w:rPr>
      </w:pPr>
    </w:p>
    <w:p w:rsidR="00E255A1" w:rsidRDefault="00E255A1" w:rsidP="00E255A1">
      <w:pPr>
        <w:spacing w:line="275" w:lineRule="auto"/>
        <w:ind w:firstLine="706"/>
        <w:jc w:val="both"/>
        <w:rPr>
          <w:rFonts w:eastAsia="Times New Roman"/>
          <w:color w:val="00000A"/>
          <w:sz w:val="24"/>
          <w:szCs w:val="24"/>
        </w:rPr>
      </w:pPr>
      <w:proofErr w:type="gramStart"/>
      <w:r>
        <w:rPr>
          <w:rFonts w:eastAsia="Times New Roman"/>
          <w:color w:val="00000A"/>
          <w:sz w:val="24"/>
          <w:szCs w:val="24"/>
        </w:rPr>
        <w:t xml:space="preserve">на </w:t>
      </w:r>
      <w:r>
        <w:rPr>
          <w:rFonts w:eastAsia="Times New Roman"/>
          <w:color w:val="000000"/>
          <w:sz w:val="24"/>
          <w:szCs w:val="24"/>
        </w:rPr>
        <w:t>введение учебных курсов</w:t>
      </w:r>
      <w:r>
        <w:rPr>
          <w:rFonts w:eastAsia="Times New Roman"/>
          <w:color w:val="00000A"/>
          <w:sz w:val="24"/>
          <w:szCs w:val="24"/>
        </w:rPr>
        <w:t>, обеспечивающих различные интересы обучающихся, в том числе этнокультурные (например: история и культура родного края и др.).</w:t>
      </w:r>
      <w:proofErr w:type="gramEnd"/>
    </w:p>
    <w:p w:rsidR="001762C8" w:rsidRPr="001762C8" w:rsidRDefault="001762C8" w:rsidP="001762C8">
      <w:pPr>
        <w:shd w:val="clear" w:color="auto" w:fill="FEFDFB"/>
        <w:spacing w:line="298" w:lineRule="atLeast"/>
        <w:jc w:val="center"/>
        <w:rPr>
          <w:rFonts w:eastAsia="Times New Roman"/>
          <w:color w:val="000000"/>
        </w:rPr>
      </w:pPr>
      <w:r w:rsidRPr="001762C8">
        <w:rPr>
          <w:rFonts w:eastAsia="Times New Roman"/>
          <w:bCs/>
          <w:color w:val="000000"/>
        </w:rPr>
        <w:t>Компонент образовательного учреждения</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7"/>
        <w:gridCol w:w="2584"/>
        <w:gridCol w:w="932"/>
        <w:gridCol w:w="1403"/>
        <w:gridCol w:w="2756"/>
        <w:gridCol w:w="809"/>
      </w:tblGrid>
      <w:tr w:rsidR="001762C8" w:rsidRPr="001762C8" w:rsidTr="00CF1303">
        <w:trPr>
          <w:jc w:val="center"/>
        </w:trPr>
        <w:tc>
          <w:tcPr>
            <w:tcW w:w="9371" w:type="dxa"/>
            <w:gridSpan w:val="6"/>
            <w:tcBorders>
              <w:top w:val="outset" w:sz="6" w:space="0" w:color="auto"/>
              <w:left w:val="outset" w:sz="6" w:space="0" w:color="auto"/>
              <w:bottom w:val="single" w:sz="4" w:space="0" w:color="auto"/>
              <w:right w:val="outset" w:sz="6" w:space="0" w:color="auto"/>
            </w:tcBorders>
            <w:hideMark/>
          </w:tcPr>
          <w:p w:rsidR="001762C8" w:rsidRPr="001762C8" w:rsidRDefault="001762C8" w:rsidP="00CF1303">
            <w:pPr>
              <w:jc w:val="center"/>
              <w:rPr>
                <w:rFonts w:eastAsia="Times New Roman"/>
              </w:rPr>
            </w:pPr>
            <w:r w:rsidRPr="001762C8">
              <w:rPr>
                <w:rFonts w:eastAsia="Times New Roman"/>
                <w:bCs/>
              </w:rPr>
              <w:t>Компонент образовательного</w:t>
            </w:r>
            <w:r w:rsidRPr="001762C8">
              <w:rPr>
                <w:rFonts w:eastAsia="Times New Roman"/>
              </w:rPr>
              <w:t xml:space="preserve"> </w:t>
            </w:r>
            <w:r w:rsidRPr="001762C8">
              <w:rPr>
                <w:rFonts w:eastAsia="Times New Roman"/>
                <w:bCs/>
              </w:rPr>
              <w:t>учреждения для формирования</w:t>
            </w:r>
          </w:p>
          <w:p w:rsidR="001762C8" w:rsidRPr="001762C8" w:rsidRDefault="001762C8" w:rsidP="00CF1303">
            <w:pPr>
              <w:jc w:val="center"/>
              <w:rPr>
                <w:rFonts w:eastAsia="Times New Roman"/>
              </w:rPr>
            </w:pPr>
            <w:r w:rsidRPr="001762C8">
              <w:rPr>
                <w:rFonts w:eastAsia="Times New Roman"/>
                <w:bCs/>
              </w:rPr>
              <w:t>развивающей деятельности</w:t>
            </w:r>
          </w:p>
        </w:tc>
      </w:tr>
      <w:tr w:rsidR="001762C8" w:rsidRPr="001762C8" w:rsidTr="00CF1303">
        <w:trPr>
          <w:jc w:val="center"/>
        </w:trPr>
        <w:tc>
          <w:tcPr>
            <w:tcW w:w="887" w:type="dxa"/>
            <w:tcBorders>
              <w:top w:val="single" w:sz="4" w:space="0" w:color="auto"/>
              <w:left w:val="outset" w:sz="6" w:space="0" w:color="auto"/>
              <w:bottom w:val="single" w:sz="4" w:space="0" w:color="auto"/>
              <w:right w:val="outset" w:sz="6" w:space="0" w:color="auto"/>
            </w:tcBorders>
            <w:vAlign w:val="center"/>
            <w:hideMark/>
          </w:tcPr>
          <w:p w:rsidR="001762C8" w:rsidRPr="001762C8" w:rsidRDefault="001762C8" w:rsidP="00CF1303">
            <w:pPr>
              <w:jc w:val="center"/>
              <w:rPr>
                <w:rFonts w:eastAsia="Times New Roman"/>
              </w:rPr>
            </w:pPr>
            <w:r w:rsidRPr="001762C8">
              <w:rPr>
                <w:rFonts w:eastAsia="Times New Roman"/>
                <w:bCs/>
              </w:rPr>
              <w:t>класс</w:t>
            </w:r>
          </w:p>
        </w:tc>
        <w:tc>
          <w:tcPr>
            <w:tcW w:w="2584" w:type="dxa"/>
            <w:tcBorders>
              <w:top w:val="outset" w:sz="6" w:space="0" w:color="auto"/>
              <w:left w:val="outset" w:sz="6" w:space="0" w:color="auto"/>
              <w:bottom w:val="outset" w:sz="6" w:space="0" w:color="auto"/>
              <w:right w:val="outset" w:sz="6" w:space="0" w:color="auto"/>
            </w:tcBorders>
            <w:hideMark/>
          </w:tcPr>
          <w:p w:rsidR="001762C8" w:rsidRPr="001762C8" w:rsidRDefault="001762C8" w:rsidP="00CF1303">
            <w:pPr>
              <w:jc w:val="center"/>
              <w:rPr>
                <w:rFonts w:eastAsia="Times New Roman"/>
              </w:rPr>
            </w:pPr>
            <w:r w:rsidRPr="001762C8">
              <w:rPr>
                <w:rFonts w:eastAsia="Times New Roman"/>
                <w:bCs/>
              </w:rPr>
              <w:t>Факультатив</w:t>
            </w:r>
          </w:p>
        </w:tc>
        <w:tc>
          <w:tcPr>
            <w:tcW w:w="932" w:type="dxa"/>
            <w:tcBorders>
              <w:top w:val="outset" w:sz="6" w:space="0" w:color="auto"/>
              <w:left w:val="outset" w:sz="6" w:space="0" w:color="auto"/>
              <w:bottom w:val="outset" w:sz="6" w:space="0" w:color="auto"/>
              <w:right w:val="outset" w:sz="6" w:space="0" w:color="auto"/>
            </w:tcBorders>
            <w:hideMark/>
          </w:tcPr>
          <w:p w:rsidR="001762C8" w:rsidRPr="001762C8" w:rsidRDefault="001762C8" w:rsidP="00CF1303">
            <w:pPr>
              <w:jc w:val="center"/>
              <w:rPr>
                <w:rFonts w:eastAsia="Times New Roman"/>
              </w:rPr>
            </w:pPr>
            <w:r w:rsidRPr="001762C8">
              <w:rPr>
                <w:rFonts w:eastAsia="Times New Roman"/>
                <w:bCs/>
              </w:rPr>
              <w:t>Часы</w:t>
            </w:r>
          </w:p>
        </w:tc>
        <w:tc>
          <w:tcPr>
            <w:tcW w:w="1403" w:type="dxa"/>
            <w:tcBorders>
              <w:top w:val="outset" w:sz="6" w:space="0" w:color="auto"/>
              <w:left w:val="outset" w:sz="6" w:space="0" w:color="auto"/>
              <w:bottom w:val="outset" w:sz="6" w:space="0" w:color="auto"/>
              <w:right w:val="outset" w:sz="6" w:space="0" w:color="auto"/>
            </w:tcBorders>
          </w:tcPr>
          <w:p w:rsidR="001762C8" w:rsidRPr="001762C8" w:rsidRDefault="001762C8" w:rsidP="00CF1303">
            <w:pPr>
              <w:jc w:val="center"/>
              <w:rPr>
                <w:rFonts w:eastAsia="Times New Roman"/>
              </w:rPr>
            </w:pPr>
            <w:r w:rsidRPr="001762C8">
              <w:rPr>
                <w:rFonts w:eastAsia="Times New Roman"/>
              </w:rPr>
              <w:t>класс</w:t>
            </w:r>
          </w:p>
        </w:tc>
        <w:tc>
          <w:tcPr>
            <w:tcW w:w="2756" w:type="dxa"/>
            <w:tcBorders>
              <w:top w:val="outset" w:sz="6" w:space="0" w:color="auto"/>
              <w:left w:val="outset" w:sz="6" w:space="0" w:color="auto"/>
              <w:bottom w:val="outset" w:sz="6" w:space="0" w:color="auto"/>
              <w:right w:val="outset" w:sz="6" w:space="0" w:color="auto"/>
            </w:tcBorders>
            <w:hideMark/>
          </w:tcPr>
          <w:p w:rsidR="001762C8" w:rsidRPr="001762C8" w:rsidRDefault="001762C8" w:rsidP="00CF1303">
            <w:pPr>
              <w:jc w:val="center"/>
              <w:rPr>
                <w:rFonts w:eastAsia="Times New Roman"/>
              </w:rPr>
            </w:pPr>
            <w:r w:rsidRPr="001762C8">
              <w:rPr>
                <w:rFonts w:eastAsia="Times New Roman"/>
              </w:rPr>
              <w:t>ИГЗ</w:t>
            </w:r>
          </w:p>
        </w:tc>
        <w:tc>
          <w:tcPr>
            <w:tcW w:w="809" w:type="dxa"/>
            <w:tcBorders>
              <w:top w:val="outset" w:sz="6" w:space="0" w:color="auto"/>
              <w:left w:val="outset" w:sz="6" w:space="0" w:color="auto"/>
              <w:bottom w:val="outset" w:sz="6" w:space="0" w:color="auto"/>
              <w:right w:val="outset" w:sz="6" w:space="0" w:color="auto"/>
            </w:tcBorders>
            <w:hideMark/>
          </w:tcPr>
          <w:p w:rsidR="001762C8" w:rsidRPr="001762C8" w:rsidRDefault="001762C8" w:rsidP="00CF1303">
            <w:pPr>
              <w:jc w:val="center"/>
              <w:rPr>
                <w:rFonts w:eastAsia="Times New Roman"/>
              </w:rPr>
            </w:pPr>
            <w:r w:rsidRPr="001762C8">
              <w:rPr>
                <w:rFonts w:eastAsia="Times New Roman"/>
                <w:bCs/>
              </w:rPr>
              <w:t>Часы</w:t>
            </w:r>
          </w:p>
        </w:tc>
      </w:tr>
      <w:tr w:rsidR="001762C8" w:rsidRPr="001762C8" w:rsidTr="00CF1303">
        <w:trPr>
          <w:jc w:val="center"/>
        </w:trPr>
        <w:tc>
          <w:tcPr>
            <w:tcW w:w="887" w:type="dxa"/>
            <w:vMerge w:val="restart"/>
            <w:tcBorders>
              <w:top w:val="single" w:sz="4" w:space="0" w:color="auto"/>
              <w:left w:val="outset" w:sz="6" w:space="0" w:color="auto"/>
              <w:right w:val="outset" w:sz="6" w:space="0" w:color="auto"/>
            </w:tcBorders>
            <w:vAlign w:val="center"/>
          </w:tcPr>
          <w:p w:rsidR="001762C8" w:rsidRPr="001762C8" w:rsidRDefault="001762C8" w:rsidP="00CF1303">
            <w:pPr>
              <w:jc w:val="center"/>
              <w:rPr>
                <w:rFonts w:eastAsia="Times New Roman"/>
                <w:bCs/>
              </w:rPr>
            </w:pPr>
            <w:r w:rsidRPr="001762C8">
              <w:rPr>
                <w:rFonts w:eastAsia="Times New Roman"/>
                <w:bCs/>
              </w:rPr>
              <w:t>5Д</w:t>
            </w:r>
          </w:p>
        </w:tc>
        <w:tc>
          <w:tcPr>
            <w:tcW w:w="2584" w:type="dxa"/>
            <w:tcBorders>
              <w:top w:val="outset" w:sz="6" w:space="0" w:color="auto"/>
              <w:left w:val="outset" w:sz="6" w:space="0" w:color="auto"/>
              <w:bottom w:val="outset" w:sz="6" w:space="0" w:color="auto"/>
              <w:right w:val="outset" w:sz="6" w:space="0" w:color="auto"/>
            </w:tcBorders>
          </w:tcPr>
          <w:p w:rsidR="001762C8" w:rsidRPr="001762C8" w:rsidRDefault="001762C8" w:rsidP="00CF1303">
            <w:pPr>
              <w:jc w:val="center"/>
              <w:rPr>
                <w:rFonts w:eastAsia="Times New Roman"/>
                <w:bCs/>
              </w:rPr>
            </w:pPr>
            <w:r w:rsidRPr="001762C8">
              <w:rPr>
                <w:rFonts w:eastAsia="Times New Roman"/>
                <w:bCs/>
              </w:rPr>
              <w:t>За страницами учебника математики</w:t>
            </w:r>
          </w:p>
        </w:tc>
        <w:tc>
          <w:tcPr>
            <w:tcW w:w="932" w:type="dxa"/>
            <w:tcBorders>
              <w:top w:val="outset" w:sz="6" w:space="0" w:color="auto"/>
              <w:left w:val="outset" w:sz="6" w:space="0" w:color="auto"/>
              <w:bottom w:val="outset" w:sz="6" w:space="0" w:color="auto"/>
              <w:right w:val="outset" w:sz="6" w:space="0" w:color="auto"/>
            </w:tcBorders>
          </w:tcPr>
          <w:p w:rsidR="001762C8" w:rsidRPr="001762C8" w:rsidRDefault="001762C8" w:rsidP="00CF1303">
            <w:pPr>
              <w:jc w:val="center"/>
              <w:rPr>
                <w:rFonts w:eastAsia="Times New Roman"/>
                <w:bCs/>
              </w:rPr>
            </w:pPr>
            <w:r w:rsidRPr="001762C8">
              <w:rPr>
                <w:rFonts w:eastAsia="Times New Roman"/>
                <w:bCs/>
              </w:rPr>
              <w:t>1</w:t>
            </w:r>
          </w:p>
        </w:tc>
        <w:tc>
          <w:tcPr>
            <w:tcW w:w="1403" w:type="dxa"/>
            <w:vMerge w:val="restart"/>
            <w:tcBorders>
              <w:top w:val="outset" w:sz="6" w:space="0" w:color="auto"/>
              <w:left w:val="outset" w:sz="6" w:space="0" w:color="auto"/>
              <w:right w:val="outset" w:sz="6" w:space="0" w:color="auto"/>
            </w:tcBorders>
          </w:tcPr>
          <w:p w:rsidR="001762C8" w:rsidRPr="001762C8" w:rsidRDefault="001762C8" w:rsidP="00CF1303">
            <w:pPr>
              <w:jc w:val="center"/>
              <w:rPr>
                <w:rFonts w:eastAsia="Times New Roman"/>
              </w:rPr>
            </w:pPr>
            <w:r w:rsidRPr="001762C8">
              <w:rPr>
                <w:rFonts w:eastAsia="Times New Roman"/>
              </w:rPr>
              <w:t>5Д</w:t>
            </w:r>
          </w:p>
        </w:tc>
        <w:tc>
          <w:tcPr>
            <w:tcW w:w="2756" w:type="dxa"/>
            <w:tcBorders>
              <w:top w:val="outset" w:sz="6" w:space="0" w:color="auto"/>
              <w:left w:val="outset" w:sz="6" w:space="0" w:color="auto"/>
              <w:bottom w:val="outset" w:sz="6" w:space="0" w:color="auto"/>
              <w:right w:val="outset" w:sz="6" w:space="0" w:color="auto"/>
            </w:tcBorders>
          </w:tcPr>
          <w:p w:rsidR="001762C8" w:rsidRPr="001762C8" w:rsidRDefault="001762C8" w:rsidP="00CF1303">
            <w:pPr>
              <w:jc w:val="center"/>
              <w:rPr>
                <w:rFonts w:eastAsia="Times New Roman"/>
              </w:rPr>
            </w:pPr>
            <w:r w:rsidRPr="001762C8">
              <w:rPr>
                <w:rFonts w:eastAsia="Times New Roman"/>
              </w:rPr>
              <w:t>Русский язык</w:t>
            </w:r>
          </w:p>
        </w:tc>
        <w:tc>
          <w:tcPr>
            <w:tcW w:w="809" w:type="dxa"/>
            <w:tcBorders>
              <w:top w:val="outset" w:sz="6" w:space="0" w:color="auto"/>
              <w:left w:val="outset" w:sz="6" w:space="0" w:color="auto"/>
              <w:bottom w:val="outset" w:sz="6" w:space="0" w:color="auto"/>
              <w:right w:val="outset" w:sz="6" w:space="0" w:color="auto"/>
            </w:tcBorders>
          </w:tcPr>
          <w:p w:rsidR="001762C8" w:rsidRPr="001762C8" w:rsidRDefault="001762C8" w:rsidP="00CF1303">
            <w:pPr>
              <w:jc w:val="center"/>
              <w:rPr>
                <w:rFonts w:eastAsia="Times New Roman"/>
                <w:bCs/>
              </w:rPr>
            </w:pPr>
            <w:r w:rsidRPr="001762C8">
              <w:rPr>
                <w:rFonts w:eastAsia="Times New Roman"/>
                <w:bCs/>
              </w:rPr>
              <w:t>1</w:t>
            </w:r>
          </w:p>
        </w:tc>
      </w:tr>
      <w:tr w:rsidR="001762C8" w:rsidRPr="001762C8" w:rsidTr="00CF1303">
        <w:trPr>
          <w:jc w:val="center"/>
        </w:trPr>
        <w:tc>
          <w:tcPr>
            <w:tcW w:w="887" w:type="dxa"/>
            <w:vMerge/>
            <w:tcBorders>
              <w:left w:val="outset" w:sz="6" w:space="0" w:color="auto"/>
              <w:right w:val="outset" w:sz="6" w:space="0" w:color="auto"/>
            </w:tcBorders>
            <w:vAlign w:val="center"/>
          </w:tcPr>
          <w:p w:rsidR="001762C8" w:rsidRPr="001762C8" w:rsidRDefault="001762C8" w:rsidP="00CF1303">
            <w:pPr>
              <w:jc w:val="center"/>
              <w:rPr>
                <w:rFonts w:eastAsia="Times New Roman"/>
                <w:bCs/>
              </w:rPr>
            </w:pPr>
          </w:p>
        </w:tc>
        <w:tc>
          <w:tcPr>
            <w:tcW w:w="2584" w:type="dxa"/>
            <w:tcBorders>
              <w:top w:val="outset" w:sz="6" w:space="0" w:color="auto"/>
              <w:left w:val="outset" w:sz="6" w:space="0" w:color="auto"/>
              <w:bottom w:val="outset" w:sz="6" w:space="0" w:color="auto"/>
              <w:right w:val="outset" w:sz="6" w:space="0" w:color="auto"/>
            </w:tcBorders>
          </w:tcPr>
          <w:p w:rsidR="001762C8" w:rsidRPr="001762C8" w:rsidRDefault="001762C8" w:rsidP="00CF1303">
            <w:pPr>
              <w:jc w:val="center"/>
              <w:rPr>
                <w:rFonts w:eastAsia="Times New Roman"/>
                <w:bCs/>
              </w:rPr>
            </w:pPr>
            <w:r w:rsidRPr="001762C8">
              <w:rPr>
                <w:rFonts w:eastAsia="Times New Roman"/>
                <w:bCs/>
              </w:rPr>
              <w:t>Секреты орфографии</w:t>
            </w:r>
          </w:p>
        </w:tc>
        <w:tc>
          <w:tcPr>
            <w:tcW w:w="932" w:type="dxa"/>
            <w:tcBorders>
              <w:top w:val="outset" w:sz="6" w:space="0" w:color="auto"/>
              <w:left w:val="outset" w:sz="6" w:space="0" w:color="auto"/>
              <w:bottom w:val="outset" w:sz="6" w:space="0" w:color="auto"/>
              <w:right w:val="outset" w:sz="6" w:space="0" w:color="auto"/>
            </w:tcBorders>
          </w:tcPr>
          <w:p w:rsidR="001762C8" w:rsidRPr="001762C8" w:rsidRDefault="001762C8" w:rsidP="00CF1303">
            <w:pPr>
              <w:jc w:val="center"/>
              <w:rPr>
                <w:rFonts w:eastAsia="Times New Roman"/>
                <w:bCs/>
              </w:rPr>
            </w:pPr>
            <w:r w:rsidRPr="001762C8">
              <w:rPr>
                <w:rFonts w:eastAsia="Times New Roman"/>
                <w:bCs/>
              </w:rPr>
              <w:t>1</w:t>
            </w:r>
          </w:p>
        </w:tc>
        <w:tc>
          <w:tcPr>
            <w:tcW w:w="1403" w:type="dxa"/>
            <w:vMerge/>
            <w:tcBorders>
              <w:left w:val="outset" w:sz="6" w:space="0" w:color="auto"/>
              <w:right w:val="outset" w:sz="6" w:space="0" w:color="auto"/>
            </w:tcBorders>
          </w:tcPr>
          <w:p w:rsidR="001762C8" w:rsidRPr="001762C8" w:rsidRDefault="001762C8" w:rsidP="00CF1303">
            <w:pPr>
              <w:jc w:val="center"/>
              <w:rPr>
                <w:rFonts w:eastAsia="Times New Roman"/>
              </w:rPr>
            </w:pPr>
          </w:p>
        </w:tc>
        <w:tc>
          <w:tcPr>
            <w:tcW w:w="2756" w:type="dxa"/>
            <w:tcBorders>
              <w:top w:val="outset" w:sz="6" w:space="0" w:color="auto"/>
              <w:left w:val="outset" w:sz="6" w:space="0" w:color="auto"/>
              <w:bottom w:val="outset" w:sz="6" w:space="0" w:color="auto"/>
              <w:right w:val="outset" w:sz="6" w:space="0" w:color="auto"/>
            </w:tcBorders>
          </w:tcPr>
          <w:p w:rsidR="001762C8" w:rsidRPr="001762C8" w:rsidRDefault="001762C8" w:rsidP="00CF1303">
            <w:pPr>
              <w:jc w:val="center"/>
              <w:rPr>
                <w:rFonts w:eastAsia="Times New Roman"/>
              </w:rPr>
            </w:pPr>
            <w:r w:rsidRPr="001762C8">
              <w:rPr>
                <w:rFonts w:eastAsia="Times New Roman"/>
              </w:rPr>
              <w:t>Математика</w:t>
            </w:r>
          </w:p>
        </w:tc>
        <w:tc>
          <w:tcPr>
            <w:tcW w:w="809" w:type="dxa"/>
            <w:tcBorders>
              <w:top w:val="outset" w:sz="6" w:space="0" w:color="auto"/>
              <w:left w:val="outset" w:sz="6" w:space="0" w:color="auto"/>
              <w:bottom w:val="outset" w:sz="6" w:space="0" w:color="auto"/>
              <w:right w:val="outset" w:sz="6" w:space="0" w:color="auto"/>
            </w:tcBorders>
          </w:tcPr>
          <w:p w:rsidR="001762C8" w:rsidRPr="001762C8" w:rsidRDefault="001762C8" w:rsidP="00CF1303">
            <w:pPr>
              <w:jc w:val="center"/>
              <w:rPr>
                <w:rFonts w:eastAsia="Times New Roman"/>
                <w:bCs/>
              </w:rPr>
            </w:pPr>
            <w:r w:rsidRPr="001762C8">
              <w:rPr>
                <w:rFonts w:eastAsia="Times New Roman"/>
                <w:bCs/>
              </w:rPr>
              <w:t>1</w:t>
            </w:r>
          </w:p>
        </w:tc>
      </w:tr>
      <w:tr w:rsidR="001762C8" w:rsidRPr="001762C8" w:rsidTr="00CF1303">
        <w:trPr>
          <w:jc w:val="center"/>
        </w:trPr>
        <w:tc>
          <w:tcPr>
            <w:tcW w:w="887" w:type="dxa"/>
            <w:vMerge/>
            <w:tcBorders>
              <w:left w:val="outset" w:sz="6" w:space="0" w:color="auto"/>
              <w:right w:val="outset" w:sz="6" w:space="0" w:color="auto"/>
            </w:tcBorders>
            <w:vAlign w:val="center"/>
          </w:tcPr>
          <w:p w:rsidR="001762C8" w:rsidRPr="001762C8" w:rsidRDefault="001762C8" w:rsidP="00CF1303">
            <w:pPr>
              <w:jc w:val="center"/>
              <w:rPr>
                <w:rFonts w:eastAsia="Times New Roman"/>
                <w:bCs/>
              </w:rPr>
            </w:pPr>
          </w:p>
        </w:tc>
        <w:tc>
          <w:tcPr>
            <w:tcW w:w="2584" w:type="dxa"/>
            <w:vMerge w:val="restart"/>
            <w:tcBorders>
              <w:top w:val="outset" w:sz="6" w:space="0" w:color="auto"/>
              <w:left w:val="outset" w:sz="6" w:space="0" w:color="auto"/>
              <w:right w:val="outset" w:sz="6" w:space="0" w:color="auto"/>
            </w:tcBorders>
          </w:tcPr>
          <w:p w:rsidR="001762C8" w:rsidRPr="001762C8" w:rsidRDefault="001762C8" w:rsidP="00CF1303">
            <w:pPr>
              <w:jc w:val="center"/>
              <w:rPr>
                <w:rFonts w:eastAsia="Times New Roman"/>
                <w:bCs/>
              </w:rPr>
            </w:pPr>
            <w:r w:rsidRPr="001762C8">
              <w:rPr>
                <w:rFonts w:eastAsia="Times New Roman"/>
                <w:bCs/>
              </w:rPr>
              <w:t>Информатика</w:t>
            </w:r>
          </w:p>
        </w:tc>
        <w:tc>
          <w:tcPr>
            <w:tcW w:w="932" w:type="dxa"/>
            <w:vMerge w:val="restart"/>
            <w:tcBorders>
              <w:top w:val="outset" w:sz="6" w:space="0" w:color="auto"/>
              <w:left w:val="outset" w:sz="6" w:space="0" w:color="auto"/>
              <w:right w:val="outset" w:sz="6" w:space="0" w:color="auto"/>
            </w:tcBorders>
          </w:tcPr>
          <w:p w:rsidR="001762C8" w:rsidRPr="001762C8" w:rsidRDefault="001762C8" w:rsidP="00CF1303">
            <w:pPr>
              <w:jc w:val="center"/>
              <w:rPr>
                <w:rFonts w:eastAsia="Times New Roman"/>
                <w:bCs/>
              </w:rPr>
            </w:pPr>
            <w:r w:rsidRPr="001762C8">
              <w:rPr>
                <w:rFonts w:eastAsia="Times New Roman"/>
                <w:bCs/>
              </w:rPr>
              <w:t>1</w:t>
            </w:r>
          </w:p>
        </w:tc>
        <w:tc>
          <w:tcPr>
            <w:tcW w:w="1403" w:type="dxa"/>
            <w:vMerge/>
            <w:tcBorders>
              <w:left w:val="outset" w:sz="6" w:space="0" w:color="auto"/>
              <w:right w:val="outset" w:sz="6" w:space="0" w:color="auto"/>
            </w:tcBorders>
          </w:tcPr>
          <w:p w:rsidR="001762C8" w:rsidRPr="001762C8" w:rsidRDefault="001762C8" w:rsidP="00CF1303">
            <w:pPr>
              <w:jc w:val="center"/>
              <w:rPr>
                <w:rFonts w:eastAsia="Times New Roman"/>
              </w:rPr>
            </w:pPr>
          </w:p>
        </w:tc>
        <w:tc>
          <w:tcPr>
            <w:tcW w:w="2756" w:type="dxa"/>
            <w:tcBorders>
              <w:top w:val="outset" w:sz="6" w:space="0" w:color="auto"/>
              <w:left w:val="outset" w:sz="6" w:space="0" w:color="auto"/>
              <w:bottom w:val="outset" w:sz="6" w:space="0" w:color="auto"/>
              <w:right w:val="outset" w:sz="6" w:space="0" w:color="auto"/>
            </w:tcBorders>
          </w:tcPr>
          <w:p w:rsidR="001762C8" w:rsidRPr="001762C8" w:rsidRDefault="001762C8" w:rsidP="00CF1303">
            <w:pPr>
              <w:jc w:val="center"/>
              <w:rPr>
                <w:rFonts w:eastAsia="Times New Roman"/>
              </w:rPr>
            </w:pPr>
            <w:r w:rsidRPr="001762C8">
              <w:rPr>
                <w:rFonts w:eastAsia="Times New Roman"/>
              </w:rPr>
              <w:t>Литература</w:t>
            </w:r>
          </w:p>
        </w:tc>
        <w:tc>
          <w:tcPr>
            <w:tcW w:w="809" w:type="dxa"/>
            <w:tcBorders>
              <w:top w:val="outset" w:sz="6" w:space="0" w:color="auto"/>
              <w:left w:val="outset" w:sz="6" w:space="0" w:color="auto"/>
              <w:bottom w:val="outset" w:sz="6" w:space="0" w:color="auto"/>
              <w:right w:val="outset" w:sz="6" w:space="0" w:color="auto"/>
            </w:tcBorders>
          </w:tcPr>
          <w:p w:rsidR="001762C8" w:rsidRPr="001762C8" w:rsidRDefault="001762C8" w:rsidP="00CF1303">
            <w:pPr>
              <w:jc w:val="center"/>
              <w:rPr>
                <w:rFonts w:eastAsia="Times New Roman"/>
                <w:bCs/>
              </w:rPr>
            </w:pPr>
            <w:r w:rsidRPr="001762C8">
              <w:rPr>
                <w:rFonts w:eastAsia="Times New Roman"/>
                <w:bCs/>
              </w:rPr>
              <w:t>0,5</w:t>
            </w:r>
          </w:p>
        </w:tc>
      </w:tr>
      <w:tr w:rsidR="001762C8" w:rsidRPr="001762C8" w:rsidTr="00CF1303">
        <w:trPr>
          <w:jc w:val="center"/>
        </w:trPr>
        <w:tc>
          <w:tcPr>
            <w:tcW w:w="887" w:type="dxa"/>
            <w:vMerge/>
            <w:tcBorders>
              <w:left w:val="outset" w:sz="6" w:space="0" w:color="auto"/>
              <w:right w:val="outset" w:sz="6" w:space="0" w:color="auto"/>
            </w:tcBorders>
            <w:vAlign w:val="center"/>
          </w:tcPr>
          <w:p w:rsidR="001762C8" w:rsidRPr="001762C8" w:rsidRDefault="001762C8" w:rsidP="00CF1303">
            <w:pPr>
              <w:jc w:val="center"/>
              <w:rPr>
                <w:rFonts w:eastAsia="Times New Roman"/>
                <w:bCs/>
              </w:rPr>
            </w:pPr>
          </w:p>
        </w:tc>
        <w:tc>
          <w:tcPr>
            <w:tcW w:w="2584" w:type="dxa"/>
            <w:vMerge/>
            <w:tcBorders>
              <w:left w:val="outset" w:sz="6" w:space="0" w:color="auto"/>
              <w:right w:val="outset" w:sz="6" w:space="0" w:color="auto"/>
            </w:tcBorders>
          </w:tcPr>
          <w:p w:rsidR="001762C8" w:rsidRPr="001762C8" w:rsidRDefault="001762C8" w:rsidP="00CF1303">
            <w:pPr>
              <w:jc w:val="center"/>
              <w:rPr>
                <w:rFonts w:eastAsia="Times New Roman"/>
                <w:bCs/>
              </w:rPr>
            </w:pPr>
          </w:p>
        </w:tc>
        <w:tc>
          <w:tcPr>
            <w:tcW w:w="932" w:type="dxa"/>
            <w:vMerge/>
            <w:tcBorders>
              <w:left w:val="outset" w:sz="6" w:space="0" w:color="auto"/>
              <w:right w:val="outset" w:sz="6" w:space="0" w:color="auto"/>
            </w:tcBorders>
          </w:tcPr>
          <w:p w:rsidR="001762C8" w:rsidRPr="001762C8" w:rsidRDefault="001762C8" w:rsidP="00CF1303">
            <w:pPr>
              <w:jc w:val="center"/>
              <w:rPr>
                <w:rFonts w:eastAsia="Times New Roman"/>
                <w:bCs/>
              </w:rPr>
            </w:pPr>
          </w:p>
        </w:tc>
        <w:tc>
          <w:tcPr>
            <w:tcW w:w="1403" w:type="dxa"/>
            <w:vMerge/>
            <w:tcBorders>
              <w:left w:val="outset" w:sz="6" w:space="0" w:color="auto"/>
              <w:right w:val="outset" w:sz="6" w:space="0" w:color="auto"/>
            </w:tcBorders>
          </w:tcPr>
          <w:p w:rsidR="001762C8" w:rsidRPr="001762C8" w:rsidRDefault="001762C8" w:rsidP="00CF1303">
            <w:pPr>
              <w:jc w:val="center"/>
              <w:rPr>
                <w:rFonts w:eastAsia="Times New Roman"/>
              </w:rPr>
            </w:pPr>
          </w:p>
        </w:tc>
        <w:tc>
          <w:tcPr>
            <w:tcW w:w="2756" w:type="dxa"/>
            <w:tcBorders>
              <w:top w:val="outset" w:sz="6" w:space="0" w:color="auto"/>
              <w:left w:val="outset" w:sz="6" w:space="0" w:color="auto"/>
              <w:bottom w:val="outset" w:sz="6" w:space="0" w:color="auto"/>
              <w:right w:val="outset" w:sz="6" w:space="0" w:color="auto"/>
            </w:tcBorders>
          </w:tcPr>
          <w:p w:rsidR="001762C8" w:rsidRPr="001762C8" w:rsidRDefault="001762C8" w:rsidP="00CF1303">
            <w:pPr>
              <w:jc w:val="center"/>
              <w:rPr>
                <w:rFonts w:eastAsia="Times New Roman"/>
              </w:rPr>
            </w:pPr>
            <w:r w:rsidRPr="001762C8">
              <w:rPr>
                <w:rFonts w:eastAsia="Times New Roman"/>
              </w:rPr>
              <w:t>Коррекция речи</w:t>
            </w:r>
          </w:p>
        </w:tc>
        <w:tc>
          <w:tcPr>
            <w:tcW w:w="809" w:type="dxa"/>
            <w:tcBorders>
              <w:top w:val="outset" w:sz="6" w:space="0" w:color="auto"/>
              <w:left w:val="outset" w:sz="6" w:space="0" w:color="auto"/>
              <w:bottom w:val="outset" w:sz="6" w:space="0" w:color="auto"/>
              <w:right w:val="outset" w:sz="6" w:space="0" w:color="auto"/>
            </w:tcBorders>
          </w:tcPr>
          <w:p w:rsidR="001762C8" w:rsidRPr="001762C8" w:rsidRDefault="001762C8" w:rsidP="00CF1303">
            <w:pPr>
              <w:jc w:val="center"/>
              <w:rPr>
                <w:rFonts w:eastAsia="Times New Roman"/>
                <w:bCs/>
              </w:rPr>
            </w:pPr>
            <w:r w:rsidRPr="001762C8">
              <w:rPr>
                <w:rFonts w:eastAsia="Times New Roman"/>
                <w:bCs/>
              </w:rPr>
              <w:t>1</w:t>
            </w:r>
          </w:p>
        </w:tc>
      </w:tr>
      <w:tr w:rsidR="001762C8" w:rsidRPr="001762C8" w:rsidTr="00CF1303">
        <w:trPr>
          <w:jc w:val="center"/>
        </w:trPr>
        <w:tc>
          <w:tcPr>
            <w:tcW w:w="887" w:type="dxa"/>
            <w:vMerge/>
            <w:tcBorders>
              <w:left w:val="outset" w:sz="6" w:space="0" w:color="auto"/>
              <w:bottom w:val="outset" w:sz="6" w:space="0" w:color="auto"/>
              <w:right w:val="outset" w:sz="6" w:space="0" w:color="auto"/>
            </w:tcBorders>
            <w:vAlign w:val="center"/>
          </w:tcPr>
          <w:p w:rsidR="001762C8" w:rsidRPr="001762C8" w:rsidRDefault="001762C8" w:rsidP="00CF1303">
            <w:pPr>
              <w:jc w:val="center"/>
              <w:rPr>
                <w:rFonts w:eastAsia="Times New Roman"/>
                <w:bCs/>
              </w:rPr>
            </w:pPr>
          </w:p>
        </w:tc>
        <w:tc>
          <w:tcPr>
            <w:tcW w:w="2584" w:type="dxa"/>
            <w:vMerge/>
            <w:tcBorders>
              <w:left w:val="outset" w:sz="6" w:space="0" w:color="auto"/>
              <w:bottom w:val="outset" w:sz="6" w:space="0" w:color="auto"/>
              <w:right w:val="outset" w:sz="6" w:space="0" w:color="auto"/>
            </w:tcBorders>
          </w:tcPr>
          <w:p w:rsidR="001762C8" w:rsidRPr="001762C8" w:rsidRDefault="001762C8" w:rsidP="00CF1303">
            <w:pPr>
              <w:jc w:val="center"/>
              <w:rPr>
                <w:rFonts w:eastAsia="Times New Roman"/>
                <w:bCs/>
              </w:rPr>
            </w:pPr>
          </w:p>
        </w:tc>
        <w:tc>
          <w:tcPr>
            <w:tcW w:w="932" w:type="dxa"/>
            <w:vMerge/>
            <w:tcBorders>
              <w:left w:val="outset" w:sz="6" w:space="0" w:color="auto"/>
              <w:bottom w:val="outset" w:sz="6" w:space="0" w:color="auto"/>
              <w:right w:val="outset" w:sz="6" w:space="0" w:color="auto"/>
            </w:tcBorders>
          </w:tcPr>
          <w:p w:rsidR="001762C8" w:rsidRPr="001762C8" w:rsidRDefault="001762C8" w:rsidP="00CF1303">
            <w:pPr>
              <w:jc w:val="center"/>
              <w:rPr>
                <w:rFonts w:eastAsia="Times New Roman"/>
                <w:bCs/>
              </w:rPr>
            </w:pPr>
          </w:p>
        </w:tc>
        <w:tc>
          <w:tcPr>
            <w:tcW w:w="1403" w:type="dxa"/>
            <w:vMerge/>
            <w:tcBorders>
              <w:left w:val="outset" w:sz="6" w:space="0" w:color="auto"/>
              <w:bottom w:val="outset" w:sz="6" w:space="0" w:color="auto"/>
              <w:right w:val="outset" w:sz="6" w:space="0" w:color="auto"/>
            </w:tcBorders>
          </w:tcPr>
          <w:p w:rsidR="001762C8" w:rsidRPr="001762C8" w:rsidRDefault="001762C8" w:rsidP="00CF1303">
            <w:pPr>
              <w:jc w:val="center"/>
              <w:rPr>
                <w:rFonts w:eastAsia="Times New Roman"/>
              </w:rPr>
            </w:pPr>
          </w:p>
        </w:tc>
        <w:tc>
          <w:tcPr>
            <w:tcW w:w="2756" w:type="dxa"/>
            <w:tcBorders>
              <w:top w:val="outset" w:sz="6" w:space="0" w:color="auto"/>
              <w:left w:val="outset" w:sz="6" w:space="0" w:color="auto"/>
              <w:bottom w:val="outset" w:sz="6" w:space="0" w:color="auto"/>
              <w:right w:val="outset" w:sz="6" w:space="0" w:color="auto"/>
            </w:tcBorders>
          </w:tcPr>
          <w:p w:rsidR="001762C8" w:rsidRPr="001762C8" w:rsidRDefault="001762C8" w:rsidP="00CF1303">
            <w:pPr>
              <w:jc w:val="center"/>
              <w:rPr>
                <w:rFonts w:eastAsia="Times New Roman"/>
              </w:rPr>
            </w:pPr>
            <w:r w:rsidRPr="001762C8">
              <w:rPr>
                <w:rFonts w:eastAsia="Times New Roman"/>
              </w:rPr>
              <w:t>Коррекция психологич</w:t>
            </w:r>
            <w:r w:rsidRPr="001762C8">
              <w:rPr>
                <w:rFonts w:eastAsia="Times New Roman"/>
              </w:rPr>
              <w:t>е</w:t>
            </w:r>
            <w:r w:rsidRPr="001762C8">
              <w:rPr>
                <w:rFonts w:eastAsia="Times New Roman"/>
              </w:rPr>
              <w:t>ских процессов</w:t>
            </w:r>
          </w:p>
        </w:tc>
        <w:tc>
          <w:tcPr>
            <w:tcW w:w="809" w:type="dxa"/>
            <w:tcBorders>
              <w:top w:val="outset" w:sz="6" w:space="0" w:color="auto"/>
              <w:left w:val="outset" w:sz="6" w:space="0" w:color="auto"/>
              <w:bottom w:val="outset" w:sz="6" w:space="0" w:color="auto"/>
              <w:right w:val="outset" w:sz="6" w:space="0" w:color="auto"/>
            </w:tcBorders>
          </w:tcPr>
          <w:p w:rsidR="001762C8" w:rsidRPr="001762C8" w:rsidRDefault="001762C8" w:rsidP="00CF1303">
            <w:pPr>
              <w:jc w:val="center"/>
              <w:rPr>
                <w:rFonts w:eastAsia="Times New Roman"/>
                <w:bCs/>
              </w:rPr>
            </w:pPr>
            <w:r w:rsidRPr="001762C8">
              <w:rPr>
                <w:rFonts w:eastAsia="Times New Roman"/>
                <w:bCs/>
              </w:rPr>
              <w:t>1</w:t>
            </w:r>
          </w:p>
        </w:tc>
      </w:tr>
    </w:tbl>
    <w:p w:rsidR="001762C8" w:rsidRDefault="001762C8" w:rsidP="001762C8">
      <w:pPr>
        <w:sectPr w:rsidR="001762C8">
          <w:pgSz w:w="11900" w:h="16840"/>
          <w:pgMar w:top="1110" w:right="560" w:bottom="348" w:left="1440" w:header="0" w:footer="0" w:gutter="0"/>
          <w:cols w:space="720" w:equalWidth="0">
            <w:col w:w="9900"/>
          </w:cols>
        </w:sectPr>
      </w:pPr>
    </w:p>
    <w:p w:rsidR="001762C8" w:rsidRDefault="001762C8" w:rsidP="001762C8">
      <w:pPr>
        <w:spacing w:line="275" w:lineRule="auto"/>
        <w:jc w:val="both"/>
        <w:rPr>
          <w:sz w:val="20"/>
          <w:szCs w:val="20"/>
        </w:rPr>
      </w:pPr>
    </w:p>
    <w:p w:rsidR="00E255A1" w:rsidRDefault="00E255A1" w:rsidP="00E255A1">
      <w:pPr>
        <w:spacing w:line="1" w:lineRule="exact"/>
        <w:rPr>
          <w:sz w:val="20"/>
          <w:szCs w:val="20"/>
        </w:rPr>
      </w:pPr>
    </w:p>
    <w:p w:rsidR="00E255A1" w:rsidRPr="00865774" w:rsidRDefault="00E255A1" w:rsidP="00865774">
      <w:pPr>
        <w:spacing w:line="276" w:lineRule="auto"/>
        <w:ind w:firstLine="706"/>
        <w:jc w:val="both"/>
        <w:rPr>
          <w:sz w:val="20"/>
          <w:szCs w:val="20"/>
        </w:rPr>
      </w:pPr>
      <w:r>
        <w:rPr>
          <w:rFonts w:eastAsia="Times New Roman"/>
          <w:color w:val="00000A"/>
          <w:sz w:val="24"/>
          <w:szCs w:val="24"/>
        </w:rPr>
        <w:t>Количество часов, отведенных на освоение обучающимися с ЗПР учебного плана, сост</w:t>
      </w:r>
      <w:r>
        <w:rPr>
          <w:rFonts w:eastAsia="Times New Roman"/>
          <w:color w:val="00000A"/>
          <w:sz w:val="24"/>
          <w:szCs w:val="24"/>
        </w:rPr>
        <w:t>о</w:t>
      </w:r>
      <w:r>
        <w:rPr>
          <w:rFonts w:eastAsia="Times New Roman"/>
          <w:color w:val="00000A"/>
          <w:sz w:val="24"/>
          <w:szCs w:val="24"/>
        </w:rPr>
        <w:t xml:space="preserve">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Pr>
          <w:rFonts w:eastAsia="Times New Roman"/>
          <w:color w:val="000000"/>
          <w:sz w:val="24"/>
          <w:szCs w:val="24"/>
        </w:rPr>
        <w:t>обучающихся в соответствии с санитарно-гигиеническими</w:t>
      </w:r>
      <w:r>
        <w:rPr>
          <w:rFonts w:eastAsia="Times New Roman"/>
          <w:color w:val="00000A"/>
          <w:sz w:val="24"/>
          <w:szCs w:val="24"/>
        </w:rPr>
        <w:t xml:space="preserve"> </w:t>
      </w:r>
      <w:r>
        <w:rPr>
          <w:rFonts w:eastAsia="Times New Roman"/>
          <w:color w:val="000000"/>
          <w:sz w:val="24"/>
          <w:szCs w:val="24"/>
        </w:rPr>
        <w:t>требованиями</w:t>
      </w:r>
      <w:r>
        <w:rPr>
          <w:rFonts w:eastAsia="Times New Roman"/>
          <w:color w:val="00000A"/>
          <w:sz w:val="24"/>
          <w:szCs w:val="24"/>
        </w:rPr>
        <w:t>.</w:t>
      </w:r>
    </w:p>
    <w:p w:rsidR="00865774" w:rsidRPr="00865774" w:rsidRDefault="00865774" w:rsidP="00865774">
      <w:pPr>
        <w:shd w:val="clear" w:color="auto" w:fill="FEFDFB"/>
        <w:jc w:val="center"/>
        <w:rPr>
          <w:rFonts w:eastAsia="Times New Roman"/>
          <w:b/>
          <w:bCs/>
          <w:color w:val="000000"/>
          <w:sz w:val="21"/>
          <w:szCs w:val="21"/>
        </w:rPr>
      </w:pPr>
      <w:r w:rsidRPr="00865774">
        <w:rPr>
          <w:rFonts w:eastAsia="Times New Roman"/>
          <w:b/>
          <w:bCs/>
          <w:color w:val="000000"/>
          <w:sz w:val="21"/>
          <w:szCs w:val="21"/>
        </w:rPr>
        <w:t>Учебный план на 5Д класс</w:t>
      </w:r>
    </w:p>
    <w:p w:rsidR="00865774" w:rsidRPr="00865774" w:rsidRDefault="00865774" w:rsidP="00865774">
      <w:pPr>
        <w:shd w:val="clear" w:color="auto" w:fill="FEFDFB"/>
        <w:jc w:val="center"/>
        <w:rPr>
          <w:rFonts w:eastAsia="Times New Roman"/>
          <w:b/>
          <w:bCs/>
          <w:color w:val="000000"/>
          <w:sz w:val="21"/>
          <w:szCs w:val="21"/>
        </w:rPr>
      </w:pPr>
      <w:r w:rsidRPr="00865774">
        <w:rPr>
          <w:rFonts w:eastAsia="Times New Roman"/>
          <w:b/>
          <w:bCs/>
          <w:color w:val="000000"/>
          <w:sz w:val="21"/>
          <w:szCs w:val="21"/>
        </w:rPr>
        <w:t>с задержкой психического развития (вариант 7.2)</w:t>
      </w:r>
    </w:p>
    <w:p w:rsidR="00865774" w:rsidRPr="00865774" w:rsidRDefault="00865774" w:rsidP="00865774">
      <w:pPr>
        <w:shd w:val="clear" w:color="auto" w:fill="FEFDFB"/>
        <w:jc w:val="center"/>
        <w:rPr>
          <w:rFonts w:eastAsia="Times New Roman"/>
          <w:color w:val="000000"/>
          <w:sz w:val="21"/>
          <w:szCs w:val="21"/>
        </w:rPr>
      </w:pPr>
      <w:r w:rsidRPr="00865774">
        <w:rPr>
          <w:rFonts w:eastAsia="Times New Roman"/>
          <w:b/>
          <w:bCs/>
          <w:color w:val="000000"/>
          <w:sz w:val="21"/>
          <w:szCs w:val="21"/>
        </w:rPr>
        <w:t>(вариант 1)</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5"/>
        <w:gridCol w:w="4280"/>
        <w:gridCol w:w="716"/>
      </w:tblGrid>
      <w:tr w:rsidR="00865774" w:rsidRPr="00865774" w:rsidTr="00CF1303">
        <w:trPr>
          <w:jc w:val="center"/>
        </w:trPr>
        <w:tc>
          <w:tcPr>
            <w:tcW w:w="4375"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Предметные области</w:t>
            </w:r>
          </w:p>
        </w:tc>
        <w:tc>
          <w:tcPr>
            <w:tcW w:w="4280"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Учебные предметы</w:t>
            </w:r>
          </w:p>
        </w:tc>
        <w:tc>
          <w:tcPr>
            <w:tcW w:w="716"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5Д</w:t>
            </w:r>
          </w:p>
        </w:tc>
      </w:tr>
      <w:tr w:rsidR="00865774" w:rsidRPr="00865774" w:rsidTr="00CF1303">
        <w:trPr>
          <w:jc w:val="center"/>
        </w:trPr>
        <w:tc>
          <w:tcPr>
            <w:tcW w:w="9371" w:type="dxa"/>
            <w:gridSpan w:val="3"/>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Обязательная часть</w:t>
            </w:r>
          </w:p>
        </w:tc>
      </w:tr>
      <w:tr w:rsidR="00865774" w:rsidRPr="00865774" w:rsidTr="00CF1303">
        <w:trPr>
          <w:jc w:val="center"/>
        </w:trPr>
        <w:tc>
          <w:tcPr>
            <w:tcW w:w="4375" w:type="dxa"/>
            <w:vMerge w:val="restart"/>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Филология</w:t>
            </w:r>
          </w:p>
        </w:tc>
        <w:tc>
          <w:tcPr>
            <w:tcW w:w="4280"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Русский язык</w:t>
            </w:r>
          </w:p>
        </w:tc>
        <w:tc>
          <w:tcPr>
            <w:tcW w:w="716"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6</w:t>
            </w:r>
          </w:p>
        </w:tc>
      </w:tr>
      <w:tr w:rsidR="00865774" w:rsidRPr="00865774" w:rsidTr="00CF1303">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5774" w:rsidRPr="00865774" w:rsidRDefault="00865774" w:rsidP="00865774">
            <w:pPr>
              <w:rPr>
                <w:rFonts w:eastAsia="Times New Roman"/>
                <w:sz w:val="21"/>
                <w:szCs w:val="21"/>
              </w:rPr>
            </w:pPr>
          </w:p>
        </w:tc>
        <w:tc>
          <w:tcPr>
            <w:tcW w:w="4280"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Литература</w:t>
            </w:r>
          </w:p>
        </w:tc>
        <w:tc>
          <w:tcPr>
            <w:tcW w:w="716"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2</w:t>
            </w:r>
          </w:p>
        </w:tc>
      </w:tr>
      <w:tr w:rsidR="00865774" w:rsidRPr="00865774" w:rsidTr="00CF1303">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5774" w:rsidRPr="00865774" w:rsidRDefault="00865774" w:rsidP="00865774">
            <w:pPr>
              <w:rPr>
                <w:rFonts w:eastAsia="Times New Roman"/>
                <w:sz w:val="21"/>
                <w:szCs w:val="21"/>
              </w:rPr>
            </w:pPr>
          </w:p>
        </w:tc>
        <w:tc>
          <w:tcPr>
            <w:tcW w:w="4280"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Иностранный язык (немецкий  язык)</w:t>
            </w:r>
          </w:p>
        </w:tc>
        <w:tc>
          <w:tcPr>
            <w:tcW w:w="716"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2</w:t>
            </w:r>
          </w:p>
        </w:tc>
      </w:tr>
      <w:tr w:rsidR="00865774" w:rsidRPr="00865774" w:rsidTr="00CF1303">
        <w:trPr>
          <w:jc w:val="center"/>
        </w:trPr>
        <w:tc>
          <w:tcPr>
            <w:tcW w:w="4375"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Математика и информатика</w:t>
            </w:r>
          </w:p>
        </w:tc>
        <w:tc>
          <w:tcPr>
            <w:tcW w:w="4280"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Математика</w:t>
            </w:r>
          </w:p>
        </w:tc>
        <w:tc>
          <w:tcPr>
            <w:tcW w:w="716"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5</w:t>
            </w:r>
          </w:p>
        </w:tc>
      </w:tr>
      <w:tr w:rsidR="00865774" w:rsidRPr="00865774" w:rsidTr="00CF1303">
        <w:trPr>
          <w:jc w:val="center"/>
        </w:trPr>
        <w:tc>
          <w:tcPr>
            <w:tcW w:w="4375" w:type="dxa"/>
            <w:vMerge w:val="restart"/>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Общественно-научные предметы</w:t>
            </w:r>
          </w:p>
        </w:tc>
        <w:tc>
          <w:tcPr>
            <w:tcW w:w="4280"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История</w:t>
            </w:r>
          </w:p>
        </w:tc>
        <w:tc>
          <w:tcPr>
            <w:tcW w:w="716"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2</w:t>
            </w:r>
          </w:p>
        </w:tc>
      </w:tr>
      <w:tr w:rsidR="00865774" w:rsidRPr="00865774" w:rsidTr="00CF1303">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5774" w:rsidRPr="00865774" w:rsidRDefault="00865774" w:rsidP="00865774">
            <w:pPr>
              <w:rPr>
                <w:rFonts w:eastAsia="Times New Roman"/>
                <w:sz w:val="21"/>
                <w:szCs w:val="21"/>
              </w:rPr>
            </w:pPr>
          </w:p>
        </w:tc>
        <w:tc>
          <w:tcPr>
            <w:tcW w:w="4280"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География</w:t>
            </w:r>
          </w:p>
        </w:tc>
        <w:tc>
          <w:tcPr>
            <w:tcW w:w="716"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1</w:t>
            </w:r>
          </w:p>
        </w:tc>
      </w:tr>
      <w:tr w:rsidR="00865774" w:rsidRPr="00865774" w:rsidTr="00CF1303">
        <w:trPr>
          <w:jc w:val="center"/>
        </w:trPr>
        <w:tc>
          <w:tcPr>
            <w:tcW w:w="4375"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proofErr w:type="gramStart"/>
            <w:r w:rsidRPr="00865774">
              <w:rPr>
                <w:rFonts w:eastAsia="Times New Roman"/>
                <w:sz w:val="21"/>
                <w:szCs w:val="21"/>
              </w:rPr>
              <w:t>Естественно-научные</w:t>
            </w:r>
            <w:proofErr w:type="gramEnd"/>
            <w:r w:rsidRPr="00865774">
              <w:rPr>
                <w:rFonts w:eastAsia="Times New Roman"/>
                <w:sz w:val="21"/>
                <w:szCs w:val="21"/>
              </w:rPr>
              <w:t xml:space="preserve"> предметы</w:t>
            </w:r>
          </w:p>
        </w:tc>
        <w:tc>
          <w:tcPr>
            <w:tcW w:w="4280" w:type="dxa"/>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rPr>
                <w:rFonts w:eastAsia="Times New Roman"/>
                <w:sz w:val="21"/>
                <w:szCs w:val="21"/>
              </w:rPr>
            </w:pPr>
            <w:r w:rsidRPr="00865774">
              <w:rPr>
                <w:rFonts w:eastAsia="Times New Roman"/>
                <w:sz w:val="21"/>
                <w:szCs w:val="21"/>
              </w:rPr>
              <w:t>Биология</w:t>
            </w:r>
          </w:p>
        </w:tc>
        <w:tc>
          <w:tcPr>
            <w:tcW w:w="716" w:type="dxa"/>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1</w:t>
            </w:r>
          </w:p>
        </w:tc>
      </w:tr>
      <w:tr w:rsidR="00865774" w:rsidRPr="00865774" w:rsidTr="00CF1303">
        <w:trPr>
          <w:jc w:val="center"/>
        </w:trPr>
        <w:tc>
          <w:tcPr>
            <w:tcW w:w="4375" w:type="dxa"/>
            <w:vMerge w:val="restart"/>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Искусство</w:t>
            </w:r>
          </w:p>
        </w:tc>
        <w:tc>
          <w:tcPr>
            <w:tcW w:w="4280"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Музыка</w:t>
            </w:r>
          </w:p>
        </w:tc>
        <w:tc>
          <w:tcPr>
            <w:tcW w:w="716"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1</w:t>
            </w:r>
          </w:p>
        </w:tc>
      </w:tr>
      <w:tr w:rsidR="00865774" w:rsidRPr="00865774" w:rsidTr="00CF1303">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5774" w:rsidRPr="00865774" w:rsidRDefault="00865774" w:rsidP="00865774">
            <w:pPr>
              <w:rPr>
                <w:rFonts w:eastAsia="Times New Roman"/>
                <w:sz w:val="21"/>
                <w:szCs w:val="21"/>
              </w:rPr>
            </w:pPr>
          </w:p>
        </w:tc>
        <w:tc>
          <w:tcPr>
            <w:tcW w:w="4280"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Изобразительное искусство</w:t>
            </w:r>
          </w:p>
        </w:tc>
        <w:tc>
          <w:tcPr>
            <w:tcW w:w="716"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1</w:t>
            </w:r>
          </w:p>
        </w:tc>
      </w:tr>
      <w:tr w:rsidR="00865774" w:rsidRPr="00865774" w:rsidTr="00CF1303">
        <w:trPr>
          <w:jc w:val="center"/>
        </w:trPr>
        <w:tc>
          <w:tcPr>
            <w:tcW w:w="4375"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Технология</w:t>
            </w:r>
          </w:p>
        </w:tc>
        <w:tc>
          <w:tcPr>
            <w:tcW w:w="4280"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Технология</w:t>
            </w:r>
          </w:p>
        </w:tc>
        <w:tc>
          <w:tcPr>
            <w:tcW w:w="716"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2</w:t>
            </w:r>
          </w:p>
        </w:tc>
      </w:tr>
      <w:tr w:rsidR="00865774" w:rsidRPr="00865774" w:rsidTr="00CF1303">
        <w:trPr>
          <w:jc w:val="center"/>
        </w:trPr>
        <w:tc>
          <w:tcPr>
            <w:tcW w:w="4375"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Физическая культура и Основы безопасности жизнедеятельности</w:t>
            </w:r>
          </w:p>
        </w:tc>
        <w:tc>
          <w:tcPr>
            <w:tcW w:w="4280" w:type="dxa"/>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rPr>
                <w:rFonts w:eastAsia="Times New Roman"/>
                <w:sz w:val="21"/>
                <w:szCs w:val="21"/>
              </w:rPr>
            </w:pPr>
            <w:r w:rsidRPr="00865774">
              <w:rPr>
                <w:rFonts w:eastAsia="Times New Roman"/>
                <w:sz w:val="21"/>
                <w:szCs w:val="21"/>
              </w:rPr>
              <w:t>Физическая культура</w:t>
            </w:r>
          </w:p>
        </w:tc>
        <w:tc>
          <w:tcPr>
            <w:tcW w:w="716" w:type="dxa"/>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3</w:t>
            </w:r>
          </w:p>
        </w:tc>
      </w:tr>
      <w:tr w:rsidR="00865774" w:rsidRPr="00865774" w:rsidTr="00CF1303">
        <w:trPr>
          <w:jc w:val="center"/>
        </w:trPr>
        <w:tc>
          <w:tcPr>
            <w:tcW w:w="8655" w:type="dxa"/>
            <w:gridSpan w:val="2"/>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right"/>
              <w:rPr>
                <w:rFonts w:eastAsia="Times New Roman"/>
                <w:sz w:val="21"/>
                <w:szCs w:val="21"/>
              </w:rPr>
            </w:pPr>
            <w:r w:rsidRPr="00865774">
              <w:rPr>
                <w:rFonts w:eastAsia="Times New Roman"/>
                <w:b/>
                <w:bCs/>
                <w:sz w:val="21"/>
                <w:szCs w:val="21"/>
              </w:rPr>
              <w:t>Итого</w:t>
            </w:r>
          </w:p>
        </w:tc>
        <w:tc>
          <w:tcPr>
            <w:tcW w:w="716"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center"/>
              <w:rPr>
                <w:rFonts w:eastAsia="Times New Roman"/>
                <w:sz w:val="21"/>
                <w:szCs w:val="21"/>
              </w:rPr>
            </w:pPr>
            <w:r w:rsidRPr="00865774">
              <w:rPr>
                <w:rFonts w:eastAsia="Times New Roman"/>
                <w:b/>
                <w:bCs/>
                <w:sz w:val="21"/>
                <w:szCs w:val="21"/>
              </w:rPr>
              <w:t>26</w:t>
            </w:r>
          </w:p>
        </w:tc>
      </w:tr>
      <w:tr w:rsidR="00865774" w:rsidRPr="00865774" w:rsidTr="00CF1303">
        <w:trPr>
          <w:jc w:val="center"/>
        </w:trPr>
        <w:tc>
          <w:tcPr>
            <w:tcW w:w="8655" w:type="dxa"/>
            <w:gridSpan w:val="2"/>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b/>
                <w:bCs/>
                <w:sz w:val="21"/>
                <w:szCs w:val="21"/>
              </w:rPr>
              <w:t>Часть, формируемая участниками образовательных отношений</w:t>
            </w:r>
          </w:p>
        </w:tc>
        <w:tc>
          <w:tcPr>
            <w:tcW w:w="716"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center"/>
              <w:rPr>
                <w:rFonts w:eastAsia="Times New Roman"/>
                <w:sz w:val="21"/>
                <w:szCs w:val="21"/>
              </w:rPr>
            </w:pPr>
            <w:r w:rsidRPr="00865774">
              <w:rPr>
                <w:rFonts w:eastAsia="Times New Roman"/>
                <w:b/>
                <w:bCs/>
                <w:sz w:val="21"/>
                <w:szCs w:val="21"/>
              </w:rPr>
              <w:t>3</w:t>
            </w:r>
          </w:p>
        </w:tc>
      </w:tr>
      <w:tr w:rsidR="00865774" w:rsidRPr="00865774" w:rsidTr="00CF1303">
        <w:trPr>
          <w:jc w:val="center"/>
        </w:trPr>
        <w:tc>
          <w:tcPr>
            <w:tcW w:w="8655" w:type="dxa"/>
            <w:gridSpan w:val="2"/>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right"/>
              <w:rPr>
                <w:rFonts w:eastAsia="Times New Roman"/>
                <w:sz w:val="21"/>
                <w:szCs w:val="21"/>
              </w:rPr>
            </w:pPr>
            <w:r w:rsidRPr="00865774">
              <w:rPr>
                <w:rFonts w:eastAsia="Times New Roman"/>
                <w:sz w:val="21"/>
                <w:szCs w:val="21"/>
              </w:rPr>
              <w:t xml:space="preserve">Информатика </w:t>
            </w:r>
          </w:p>
        </w:tc>
        <w:tc>
          <w:tcPr>
            <w:tcW w:w="716"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1</w:t>
            </w:r>
          </w:p>
        </w:tc>
      </w:tr>
      <w:tr w:rsidR="00865774" w:rsidRPr="00865774" w:rsidTr="00CF1303">
        <w:trPr>
          <w:jc w:val="center"/>
        </w:trPr>
        <w:tc>
          <w:tcPr>
            <w:tcW w:w="8655" w:type="dxa"/>
            <w:gridSpan w:val="2"/>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jc w:val="right"/>
              <w:rPr>
                <w:rFonts w:eastAsia="Times New Roman"/>
                <w:sz w:val="21"/>
                <w:szCs w:val="21"/>
              </w:rPr>
            </w:pPr>
            <w:r w:rsidRPr="00865774">
              <w:rPr>
                <w:rFonts w:eastAsia="Times New Roman"/>
                <w:sz w:val="21"/>
                <w:szCs w:val="21"/>
              </w:rPr>
              <w:t>За страницами учебника математики</w:t>
            </w:r>
          </w:p>
        </w:tc>
        <w:tc>
          <w:tcPr>
            <w:tcW w:w="716" w:type="dxa"/>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1</w:t>
            </w:r>
          </w:p>
        </w:tc>
      </w:tr>
      <w:tr w:rsidR="00865774" w:rsidRPr="00865774" w:rsidTr="00CF1303">
        <w:trPr>
          <w:jc w:val="center"/>
        </w:trPr>
        <w:tc>
          <w:tcPr>
            <w:tcW w:w="8655" w:type="dxa"/>
            <w:gridSpan w:val="2"/>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jc w:val="right"/>
              <w:rPr>
                <w:rFonts w:eastAsia="Times New Roman"/>
                <w:sz w:val="21"/>
                <w:szCs w:val="21"/>
              </w:rPr>
            </w:pPr>
            <w:r w:rsidRPr="00865774">
              <w:rPr>
                <w:rFonts w:eastAsia="Times New Roman"/>
                <w:sz w:val="21"/>
                <w:szCs w:val="21"/>
              </w:rPr>
              <w:t>Секреты орфографии</w:t>
            </w:r>
          </w:p>
        </w:tc>
        <w:tc>
          <w:tcPr>
            <w:tcW w:w="716" w:type="dxa"/>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1</w:t>
            </w:r>
          </w:p>
        </w:tc>
      </w:tr>
      <w:tr w:rsidR="00865774" w:rsidRPr="00865774" w:rsidTr="00CF1303">
        <w:trPr>
          <w:jc w:val="center"/>
        </w:trPr>
        <w:tc>
          <w:tcPr>
            <w:tcW w:w="8655" w:type="dxa"/>
            <w:gridSpan w:val="2"/>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rPr>
                <w:rFonts w:eastAsia="Times New Roman"/>
                <w:b/>
                <w:sz w:val="21"/>
                <w:szCs w:val="21"/>
              </w:rPr>
            </w:pPr>
            <w:r w:rsidRPr="00865774">
              <w:rPr>
                <w:rFonts w:eastAsia="Times New Roman"/>
                <w:b/>
                <w:sz w:val="21"/>
                <w:szCs w:val="21"/>
              </w:rPr>
              <w:t>ИГЗ</w:t>
            </w:r>
          </w:p>
        </w:tc>
        <w:tc>
          <w:tcPr>
            <w:tcW w:w="716" w:type="dxa"/>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jc w:val="center"/>
              <w:rPr>
                <w:rFonts w:eastAsia="Times New Roman"/>
                <w:b/>
                <w:sz w:val="21"/>
                <w:szCs w:val="21"/>
              </w:rPr>
            </w:pPr>
            <w:r w:rsidRPr="00865774">
              <w:rPr>
                <w:rFonts w:eastAsia="Times New Roman"/>
                <w:b/>
                <w:sz w:val="21"/>
                <w:szCs w:val="21"/>
              </w:rPr>
              <w:t>4</w:t>
            </w:r>
          </w:p>
        </w:tc>
      </w:tr>
      <w:tr w:rsidR="00865774" w:rsidRPr="00865774" w:rsidTr="00CF1303">
        <w:trPr>
          <w:jc w:val="center"/>
        </w:trPr>
        <w:tc>
          <w:tcPr>
            <w:tcW w:w="8655" w:type="dxa"/>
            <w:gridSpan w:val="2"/>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jc w:val="right"/>
              <w:rPr>
                <w:rFonts w:eastAsia="Times New Roman"/>
                <w:sz w:val="21"/>
                <w:szCs w:val="21"/>
              </w:rPr>
            </w:pPr>
            <w:r w:rsidRPr="00865774">
              <w:rPr>
                <w:rFonts w:eastAsia="Times New Roman"/>
                <w:sz w:val="21"/>
                <w:szCs w:val="21"/>
              </w:rPr>
              <w:t>Русский язык</w:t>
            </w:r>
          </w:p>
        </w:tc>
        <w:tc>
          <w:tcPr>
            <w:tcW w:w="716" w:type="dxa"/>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1</w:t>
            </w:r>
          </w:p>
        </w:tc>
      </w:tr>
      <w:tr w:rsidR="00865774" w:rsidRPr="00865774" w:rsidTr="00CF1303">
        <w:trPr>
          <w:jc w:val="center"/>
        </w:trPr>
        <w:tc>
          <w:tcPr>
            <w:tcW w:w="8655" w:type="dxa"/>
            <w:gridSpan w:val="2"/>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jc w:val="right"/>
              <w:rPr>
                <w:rFonts w:eastAsia="Times New Roman"/>
                <w:sz w:val="21"/>
                <w:szCs w:val="21"/>
              </w:rPr>
            </w:pPr>
            <w:r w:rsidRPr="00865774">
              <w:rPr>
                <w:rFonts w:eastAsia="Times New Roman"/>
                <w:sz w:val="21"/>
                <w:szCs w:val="21"/>
              </w:rPr>
              <w:t>Математика</w:t>
            </w:r>
          </w:p>
        </w:tc>
        <w:tc>
          <w:tcPr>
            <w:tcW w:w="716" w:type="dxa"/>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1</w:t>
            </w:r>
          </w:p>
        </w:tc>
      </w:tr>
      <w:tr w:rsidR="00865774" w:rsidRPr="00865774" w:rsidTr="00CF1303">
        <w:trPr>
          <w:jc w:val="center"/>
        </w:trPr>
        <w:tc>
          <w:tcPr>
            <w:tcW w:w="8655" w:type="dxa"/>
            <w:gridSpan w:val="2"/>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jc w:val="right"/>
              <w:rPr>
                <w:rFonts w:eastAsia="Times New Roman"/>
                <w:sz w:val="21"/>
                <w:szCs w:val="21"/>
              </w:rPr>
            </w:pPr>
            <w:r w:rsidRPr="00865774">
              <w:rPr>
                <w:rFonts w:eastAsia="Times New Roman"/>
                <w:sz w:val="21"/>
                <w:szCs w:val="21"/>
              </w:rPr>
              <w:t>литература</w:t>
            </w:r>
          </w:p>
        </w:tc>
        <w:tc>
          <w:tcPr>
            <w:tcW w:w="716" w:type="dxa"/>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0,5</w:t>
            </w:r>
          </w:p>
        </w:tc>
      </w:tr>
      <w:tr w:rsidR="00865774" w:rsidRPr="00865774" w:rsidTr="00CF1303">
        <w:trPr>
          <w:jc w:val="center"/>
        </w:trPr>
        <w:tc>
          <w:tcPr>
            <w:tcW w:w="8655" w:type="dxa"/>
            <w:gridSpan w:val="2"/>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jc w:val="right"/>
              <w:rPr>
                <w:rFonts w:eastAsia="Times New Roman"/>
                <w:sz w:val="21"/>
                <w:szCs w:val="21"/>
              </w:rPr>
            </w:pPr>
            <w:r w:rsidRPr="00865774">
              <w:rPr>
                <w:rFonts w:eastAsia="Times New Roman"/>
                <w:sz w:val="21"/>
                <w:szCs w:val="21"/>
              </w:rPr>
              <w:t>Коррекция речи</w:t>
            </w:r>
          </w:p>
        </w:tc>
        <w:tc>
          <w:tcPr>
            <w:tcW w:w="716" w:type="dxa"/>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0,5</w:t>
            </w:r>
          </w:p>
        </w:tc>
      </w:tr>
      <w:tr w:rsidR="00865774" w:rsidRPr="00865774" w:rsidTr="00CF1303">
        <w:trPr>
          <w:jc w:val="center"/>
        </w:trPr>
        <w:tc>
          <w:tcPr>
            <w:tcW w:w="8655" w:type="dxa"/>
            <w:gridSpan w:val="2"/>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jc w:val="right"/>
              <w:rPr>
                <w:rFonts w:eastAsia="Times New Roman"/>
                <w:sz w:val="21"/>
                <w:szCs w:val="21"/>
              </w:rPr>
            </w:pPr>
            <w:r w:rsidRPr="00865774">
              <w:rPr>
                <w:rFonts w:eastAsia="Times New Roman"/>
                <w:sz w:val="21"/>
                <w:szCs w:val="21"/>
              </w:rPr>
              <w:lastRenderedPageBreak/>
              <w:t>Коррекция психологических процессов</w:t>
            </w:r>
          </w:p>
        </w:tc>
        <w:tc>
          <w:tcPr>
            <w:tcW w:w="716" w:type="dxa"/>
            <w:tcBorders>
              <w:top w:val="outset" w:sz="6" w:space="0" w:color="auto"/>
              <w:left w:val="outset" w:sz="6" w:space="0" w:color="auto"/>
              <w:bottom w:val="outset" w:sz="6" w:space="0" w:color="auto"/>
              <w:right w:val="outset" w:sz="6" w:space="0" w:color="auto"/>
            </w:tcBorders>
          </w:tcPr>
          <w:p w:rsidR="00865774" w:rsidRPr="00865774" w:rsidRDefault="00865774" w:rsidP="00865774">
            <w:pPr>
              <w:spacing w:before="134" w:after="134"/>
              <w:jc w:val="center"/>
              <w:rPr>
                <w:rFonts w:eastAsia="Times New Roman"/>
                <w:sz w:val="21"/>
                <w:szCs w:val="21"/>
              </w:rPr>
            </w:pPr>
            <w:r w:rsidRPr="00865774">
              <w:rPr>
                <w:rFonts w:eastAsia="Times New Roman"/>
                <w:sz w:val="21"/>
                <w:szCs w:val="21"/>
              </w:rPr>
              <w:t>1</w:t>
            </w:r>
          </w:p>
        </w:tc>
      </w:tr>
      <w:tr w:rsidR="00865774" w:rsidRPr="00865774" w:rsidTr="00CF1303">
        <w:trPr>
          <w:jc w:val="center"/>
        </w:trPr>
        <w:tc>
          <w:tcPr>
            <w:tcW w:w="8655" w:type="dxa"/>
            <w:gridSpan w:val="2"/>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b/>
                <w:bCs/>
                <w:sz w:val="21"/>
                <w:szCs w:val="21"/>
              </w:rPr>
              <w:t>Максимально допустимая недельная нагрузка</w:t>
            </w:r>
          </w:p>
        </w:tc>
        <w:tc>
          <w:tcPr>
            <w:tcW w:w="716"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center"/>
              <w:rPr>
                <w:rFonts w:eastAsia="Times New Roman"/>
                <w:sz w:val="21"/>
                <w:szCs w:val="21"/>
              </w:rPr>
            </w:pPr>
            <w:r w:rsidRPr="00865774">
              <w:rPr>
                <w:rFonts w:eastAsia="Times New Roman"/>
                <w:b/>
                <w:bCs/>
                <w:sz w:val="21"/>
                <w:szCs w:val="21"/>
              </w:rPr>
              <w:t>33</w:t>
            </w:r>
          </w:p>
        </w:tc>
      </w:tr>
      <w:tr w:rsidR="00865774" w:rsidRPr="00865774" w:rsidTr="00CF1303">
        <w:trPr>
          <w:jc w:val="center"/>
        </w:trPr>
        <w:tc>
          <w:tcPr>
            <w:tcW w:w="8655" w:type="dxa"/>
            <w:gridSpan w:val="2"/>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Внеурочная деятельность (кружки, секции, проектная деятельность и др.)</w:t>
            </w:r>
          </w:p>
        </w:tc>
        <w:tc>
          <w:tcPr>
            <w:tcW w:w="716"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center"/>
              <w:rPr>
                <w:rFonts w:eastAsia="Times New Roman"/>
                <w:sz w:val="21"/>
                <w:szCs w:val="21"/>
              </w:rPr>
            </w:pPr>
            <w:r w:rsidRPr="00865774">
              <w:rPr>
                <w:rFonts w:eastAsia="Times New Roman"/>
                <w:b/>
                <w:bCs/>
                <w:sz w:val="21"/>
                <w:szCs w:val="21"/>
              </w:rPr>
              <w:t>2</w:t>
            </w:r>
          </w:p>
        </w:tc>
      </w:tr>
      <w:tr w:rsidR="00865774" w:rsidRPr="00865774" w:rsidTr="00CF1303">
        <w:trPr>
          <w:jc w:val="center"/>
        </w:trPr>
        <w:tc>
          <w:tcPr>
            <w:tcW w:w="8655" w:type="dxa"/>
            <w:gridSpan w:val="2"/>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rPr>
                <w:rFonts w:eastAsia="Times New Roman"/>
                <w:sz w:val="21"/>
                <w:szCs w:val="21"/>
              </w:rPr>
            </w:pPr>
            <w:r w:rsidRPr="00865774">
              <w:rPr>
                <w:rFonts w:eastAsia="Times New Roman"/>
                <w:sz w:val="21"/>
                <w:szCs w:val="21"/>
              </w:rPr>
              <w:t>Всего к финансированию</w:t>
            </w:r>
          </w:p>
        </w:tc>
        <w:tc>
          <w:tcPr>
            <w:tcW w:w="716" w:type="dxa"/>
            <w:tcBorders>
              <w:top w:val="outset" w:sz="6" w:space="0" w:color="auto"/>
              <w:left w:val="outset" w:sz="6" w:space="0" w:color="auto"/>
              <w:bottom w:val="outset" w:sz="6" w:space="0" w:color="auto"/>
              <w:right w:val="outset" w:sz="6" w:space="0" w:color="auto"/>
            </w:tcBorders>
            <w:hideMark/>
          </w:tcPr>
          <w:p w:rsidR="00865774" w:rsidRPr="00865774" w:rsidRDefault="00865774" w:rsidP="00865774">
            <w:pPr>
              <w:spacing w:before="134" w:after="134"/>
              <w:jc w:val="center"/>
              <w:rPr>
                <w:rFonts w:eastAsia="Times New Roman"/>
                <w:sz w:val="21"/>
                <w:szCs w:val="21"/>
              </w:rPr>
            </w:pPr>
            <w:r w:rsidRPr="00865774">
              <w:rPr>
                <w:rFonts w:eastAsia="Times New Roman"/>
                <w:b/>
                <w:bCs/>
                <w:sz w:val="21"/>
                <w:szCs w:val="21"/>
              </w:rPr>
              <w:t>35</w:t>
            </w:r>
          </w:p>
        </w:tc>
      </w:tr>
    </w:tbl>
    <w:p w:rsidR="00613571" w:rsidRDefault="00613571" w:rsidP="00613571">
      <w:pPr>
        <w:rPr>
          <w:rFonts w:eastAsia="Times New Roman"/>
          <w:b/>
          <w:bCs/>
          <w:sz w:val="28"/>
          <w:szCs w:val="28"/>
        </w:rPr>
      </w:pPr>
    </w:p>
    <w:p w:rsidR="00613571" w:rsidRPr="00613571" w:rsidRDefault="00613571" w:rsidP="00613571">
      <w:pPr>
        <w:rPr>
          <w:sz w:val="24"/>
          <w:szCs w:val="24"/>
        </w:rPr>
      </w:pPr>
      <w:r w:rsidRPr="00613571">
        <w:rPr>
          <w:rFonts w:eastAsia="Times New Roman"/>
          <w:b/>
          <w:bCs/>
          <w:sz w:val="24"/>
          <w:szCs w:val="24"/>
        </w:rPr>
        <w:t>3.1. Перспективный план внеурочной деятельности</w:t>
      </w:r>
    </w:p>
    <w:p w:rsidR="00613571" w:rsidRDefault="00613571" w:rsidP="00613571">
      <w:pPr>
        <w:spacing w:line="101" w:lineRule="exact"/>
        <w:rPr>
          <w:sz w:val="20"/>
          <w:szCs w:val="20"/>
        </w:rPr>
      </w:pPr>
    </w:p>
    <w:p w:rsidR="00613571" w:rsidRDefault="00613571" w:rsidP="00613571">
      <w:pPr>
        <w:spacing w:line="276" w:lineRule="auto"/>
        <w:ind w:right="20" w:firstLine="710"/>
        <w:jc w:val="both"/>
        <w:rPr>
          <w:sz w:val="20"/>
          <w:szCs w:val="20"/>
        </w:rPr>
      </w:pPr>
      <w:r>
        <w:rPr>
          <w:rFonts w:eastAsia="Times New Roman"/>
          <w:sz w:val="24"/>
          <w:szCs w:val="24"/>
        </w:rPr>
        <w:t>План внеурочной деятельности определяет состав и структуру направлений, формы о</w:t>
      </w:r>
      <w:r>
        <w:rPr>
          <w:rFonts w:eastAsia="Times New Roman"/>
          <w:sz w:val="24"/>
          <w:szCs w:val="24"/>
        </w:rPr>
        <w:t>р</w:t>
      </w:r>
      <w:r>
        <w:rPr>
          <w:rFonts w:eastAsia="Times New Roman"/>
          <w:sz w:val="24"/>
          <w:szCs w:val="24"/>
        </w:rPr>
        <w:t>ганизации, объем внеурочной деятельности на уровне основного общего образования (до 1750 часов за пять лет обучения, в год не более 350 часов) с учетом интересов обучающихся и во</w:t>
      </w:r>
      <w:r>
        <w:rPr>
          <w:rFonts w:eastAsia="Times New Roman"/>
          <w:sz w:val="24"/>
          <w:szCs w:val="24"/>
        </w:rPr>
        <w:t>з</w:t>
      </w:r>
      <w:r>
        <w:rPr>
          <w:rFonts w:eastAsia="Times New Roman"/>
          <w:sz w:val="24"/>
          <w:szCs w:val="24"/>
        </w:rPr>
        <w:t>можностей организации, осуществляющей образовательную деятельность. Внеурочная де</w:t>
      </w:r>
      <w:r>
        <w:rPr>
          <w:rFonts w:eastAsia="Times New Roman"/>
          <w:sz w:val="24"/>
          <w:szCs w:val="24"/>
        </w:rPr>
        <w:t>я</w:t>
      </w:r>
      <w:r>
        <w:rPr>
          <w:rFonts w:eastAsia="Times New Roman"/>
          <w:sz w:val="24"/>
          <w:szCs w:val="24"/>
        </w:rPr>
        <w:t>тельность в соответствии с требованиями ФГОС ООО</w:t>
      </w:r>
      <w:r>
        <w:rPr>
          <w:sz w:val="20"/>
          <w:szCs w:val="20"/>
        </w:rPr>
        <w:t xml:space="preserve"> </w:t>
      </w:r>
      <w:r>
        <w:rPr>
          <w:rFonts w:eastAsia="Times New Roman"/>
          <w:sz w:val="24"/>
          <w:szCs w:val="24"/>
        </w:rPr>
        <w:t xml:space="preserve">организуется по основным направлениям развития личности (духовно-нравственное, социальное, </w:t>
      </w:r>
      <w:proofErr w:type="spellStart"/>
      <w:r>
        <w:rPr>
          <w:rFonts w:eastAsia="Times New Roman"/>
          <w:sz w:val="24"/>
          <w:szCs w:val="24"/>
        </w:rPr>
        <w:t>общеинтеллектуальное</w:t>
      </w:r>
      <w:proofErr w:type="spellEnd"/>
      <w:r>
        <w:rPr>
          <w:rFonts w:eastAsia="Times New Roman"/>
          <w:sz w:val="24"/>
          <w:szCs w:val="24"/>
        </w:rPr>
        <w:t>, общекульту</w:t>
      </w:r>
      <w:r>
        <w:rPr>
          <w:rFonts w:eastAsia="Times New Roman"/>
          <w:sz w:val="24"/>
          <w:szCs w:val="24"/>
        </w:rPr>
        <w:t>р</w:t>
      </w:r>
      <w:r>
        <w:rPr>
          <w:rFonts w:eastAsia="Times New Roman"/>
          <w:sz w:val="24"/>
          <w:szCs w:val="24"/>
        </w:rPr>
        <w:t>ное, спортивно-оздоровительное и т. д.).</w:t>
      </w:r>
    </w:p>
    <w:p w:rsidR="00613571" w:rsidRDefault="00613571" w:rsidP="00613571">
      <w:pPr>
        <w:spacing w:line="1" w:lineRule="exact"/>
        <w:rPr>
          <w:sz w:val="20"/>
          <w:szCs w:val="20"/>
        </w:rPr>
      </w:pPr>
    </w:p>
    <w:p w:rsidR="00613571" w:rsidRDefault="00613571" w:rsidP="00613571">
      <w:pPr>
        <w:spacing w:line="276" w:lineRule="auto"/>
        <w:ind w:right="20" w:firstLine="710"/>
        <w:jc w:val="both"/>
        <w:rPr>
          <w:sz w:val="20"/>
          <w:szCs w:val="20"/>
        </w:rPr>
      </w:pPr>
      <w:proofErr w:type="gramStart"/>
      <w:r>
        <w:rPr>
          <w:rFonts w:eastAsia="Times New Roman"/>
          <w:sz w:val="24"/>
          <w:szCs w:val="24"/>
        </w:rPr>
        <w:t>Содержание занятий сформировано с учетом пожеланий обучающихся и их родителей (законных представителей) и осуществляется посредством различных форм организации, о</w:t>
      </w:r>
      <w:r>
        <w:rPr>
          <w:rFonts w:eastAsia="Times New Roman"/>
          <w:sz w:val="24"/>
          <w:szCs w:val="24"/>
        </w:rPr>
        <w:t>т</w:t>
      </w:r>
      <w:r>
        <w:rPr>
          <w:rFonts w:eastAsia="Times New Roman"/>
          <w:sz w:val="24"/>
          <w:szCs w:val="24"/>
        </w:rPr>
        <w:t>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w:t>
      </w:r>
      <w:r>
        <w:rPr>
          <w:rFonts w:eastAsia="Times New Roman"/>
          <w:sz w:val="24"/>
          <w:szCs w:val="24"/>
        </w:rPr>
        <w:t>о</w:t>
      </w:r>
      <w:r>
        <w:rPr>
          <w:rFonts w:eastAsia="Times New Roman"/>
          <w:sz w:val="24"/>
          <w:szCs w:val="24"/>
        </w:rPr>
        <w:t>исковые и научные исследования, общественно полезные практики и т. д.</w:t>
      </w:r>
      <w:proofErr w:type="gramEnd"/>
    </w:p>
    <w:p w:rsidR="00613571" w:rsidRDefault="00613571" w:rsidP="00613571">
      <w:pPr>
        <w:spacing w:line="1" w:lineRule="exact"/>
        <w:rPr>
          <w:sz w:val="20"/>
          <w:szCs w:val="20"/>
        </w:rPr>
      </w:pPr>
    </w:p>
    <w:p w:rsidR="00613571" w:rsidRDefault="00613571" w:rsidP="00613571">
      <w:pPr>
        <w:spacing w:line="41" w:lineRule="exact"/>
        <w:rPr>
          <w:sz w:val="20"/>
          <w:szCs w:val="20"/>
        </w:rPr>
      </w:pPr>
    </w:p>
    <w:p w:rsidR="00613571" w:rsidRDefault="00613571" w:rsidP="00613571">
      <w:pPr>
        <w:numPr>
          <w:ilvl w:val="1"/>
          <w:numId w:val="216"/>
        </w:numPr>
        <w:tabs>
          <w:tab w:val="left" w:pos="1336"/>
        </w:tabs>
        <w:spacing w:line="276" w:lineRule="auto"/>
        <w:ind w:right="20" w:firstLine="430"/>
        <w:jc w:val="both"/>
        <w:rPr>
          <w:rFonts w:eastAsia="Times New Roman"/>
          <w:sz w:val="24"/>
          <w:szCs w:val="24"/>
        </w:rPr>
      </w:pPr>
      <w:r>
        <w:rPr>
          <w:rFonts w:eastAsia="Times New Roman"/>
          <w:sz w:val="24"/>
          <w:szCs w:val="24"/>
        </w:rPr>
        <w:t>школе разработана содержательная модель внеурочной деятельности «Оптимиз</w:t>
      </w:r>
      <w:r>
        <w:rPr>
          <w:rFonts w:eastAsia="Times New Roman"/>
          <w:sz w:val="24"/>
          <w:szCs w:val="24"/>
        </w:rPr>
        <w:t>а</w:t>
      </w:r>
      <w:r>
        <w:rPr>
          <w:rFonts w:eastAsia="Times New Roman"/>
          <w:sz w:val="24"/>
          <w:szCs w:val="24"/>
        </w:rPr>
        <w:t>ционная»- модель внеурочной деятельности на основе оптимизации всех внутренних ресурсов образовательного учреждения, которая 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и другие). Координирующую роль выполняет классный руковод</w:t>
      </w:r>
      <w:r>
        <w:rPr>
          <w:rFonts w:eastAsia="Times New Roman"/>
          <w:sz w:val="24"/>
          <w:szCs w:val="24"/>
        </w:rPr>
        <w:t>и</w:t>
      </w:r>
      <w:r>
        <w:rPr>
          <w:rFonts w:eastAsia="Times New Roman"/>
          <w:sz w:val="24"/>
          <w:szCs w:val="24"/>
        </w:rPr>
        <w:t>тель, который в соответствии со своими функциями и задачами:</w:t>
      </w:r>
    </w:p>
    <w:p w:rsidR="00613571" w:rsidRDefault="00613571" w:rsidP="00613571">
      <w:pPr>
        <w:numPr>
          <w:ilvl w:val="0"/>
          <w:numId w:val="216"/>
        </w:numPr>
        <w:tabs>
          <w:tab w:val="left" w:pos="567"/>
          <w:tab w:val="left" w:pos="760"/>
        </w:tabs>
        <w:spacing w:line="275" w:lineRule="auto"/>
        <w:ind w:right="20"/>
        <w:rPr>
          <w:rFonts w:eastAsia="Times New Roman"/>
          <w:sz w:val="24"/>
          <w:szCs w:val="24"/>
        </w:rPr>
      </w:pPr>
      <w:r>
        <w:rPr>
          <w:rFonts w:eastAsia="Times New Roman"/>
          <w:sz w:val="24"/>
          <w:szCs w:val="24"/>
        </w:rPr>
        <w:t>взаимодействует с педагогическими работниками, а также учебно-вспомогательным пе</w:t>
      </w:r>
      <w:r>
        <w:rPr>
          <w:rFonts w:eastAsia="Times New Roman"/>
          <w:sz w:val="24"/>
          <w:szCs w:val="24"/>
        </w:rPr>
        <w:t>р</w:t>
      </w:r>
      <w:r>
        <w:rPr>
          <w:rFonts w:eastAsia="Times New Roman"/>
          <w:sz w:val="24"/>
          <w:szCs w:val="24"/>
        </w:rPr>
        <w:t>соналом общеобразовательного учреждения;</w:t>
      </w:r>
    </w:p>
    <w:p w:rsidR="00613571" w:rsidRDefault="00613571" w:rsidP="00613571">
      <w:pPr>
        <w:tabs>
          <w:tab w:val="left" w:pos="567"/>
        </w:tabs>
        <w:spacing w:line="1" w:lineRule="exact"/>
        <w:rPr>
          <w:rFonts w:eastAsia="Times New Roman"/>
          <w:sz w:val="24"/>
          <w:szCs w:val="24"/>
        </w:rPr>
      </w:pPr>
    </w:p>
    <w:p w:rsidR="00613571" w:rsidRPr="00613571" w:rsidRDefault="00613571" w:rsidP="00613571">
      <w:pPr>
        <w:numPr>
          <w:ilvl w:val="0"/>
          <w:numId w:val="217"/>
        </w:numPr>
        <w:tabs>
          <w:tab w:val="left" w:pos="567"/>
          <w:tab w:val="left" w:pos="760"/>
        </w:tabs>
        <w:spacing w:line="275" w:lineRule="auto"/>
        <w:ind w:right="120"/>
        <w:jc w:val="both"/>
        <w:rPr>
          <w:rFonts w:eastAsia="Times New Roman"/>
          <w:sz w:val="24"/>
          <w:szCs w:val="24"/>
        </w:rPr>
      </w:pPr>
      <w:r w:rsidRPr="00613571">
        <w:rPr>
          <w:rFonts w:eastAsia="Times New Roman"/>
          <w:sz w:val="24"/>
          <w:szCs w:val="24"/>
        </w:rPr>
        <w:t>организует в классе образовательный процесс, оптимальный для развития положител</w:t>
      </w:r>
      <w:r w:rsidRPr="00613571">
        <w:rPr>
          <w:rFonts w:eastAsia="Times New Roman"/>
          <w:sz w:val="24"/>
          <w:szCs w:val="24"/>
        </w:rPr>
        <w:t>ь</w:t>
      </w:r>
      <w:r w:rsidRPr="00613571">
        <w:rPr>
          <w:rFonts w:eastAsia="Times New Roman"/>
          <w:sz w:val="24"/>
          <w:szCs w:val="24"/>
        </w:rPr>
        <w:t>ного потенциала личности обучающихся в рамках деятельности общешкольного коллектива;</w:t>
      </w:r>
      <w:r>
        <w:t xml:space="preserve"> </w:t>
      </w:r>
      <w:r w:rsidRPr="00613571">
        <w:rPr>
          <w:rFonts w:eastAsia="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613571" w:rsidRDefault="00613571" w:rsidP="00613571">
      <w:pPr>
        <w:tabs>
          <w:tab w:val="left" w:pos="567"/>
        </w:tabs>
        <w:spacing w:line="1" w:lineRule="exact"/>
        <w:rPr>
          <w:rFonts w:eastAsia="Times New Roman"/>
          <w:sz w:val="24"/>
          <w:szCs w:val="24"/>
        </w:rPr>
      </w:pPr>
    </w:p>
    <w:p w:rsidR="00613571" w:rsidRDefault="00613571" w:rsidP="00613571">
      <w:pPr>
        <w:numPr>
          <w:ilvl w:val="0"/>
          <w:numId w:val="217"/>
        </w:numPr>
        <w:tabs>
          <w:tab w:val="left" w:pos="567"/>
          <w:tab w:val="left" w:pos="760"/>
        </w:tabs>
        <w:rPr>
          <w:rFonts w:eastAsia="Times New Roman"/>
          <w:sz w:val="24"/>
          <w:szCs w:val="24"/>
        </w:rPr>
      </w:pPr>
      <w:r>
        <w:rPr>
          <w:rFonts w:eastAsia="Times New Roman"/>
          <w:sz w:val="24"/>
          <w:szCs w:val="24"/>
        </w:rPr>
        <w:t xml:space="preserve">организует социально значимую, творческую деятельность </w:t>
      </w:r>
      <w:proofErr w:type="gramStart"/>
      <w:r>
        <w:rPr>
          <w:rFonts w:eastAsia="Times New Roman"/>
          <w:sz w:val="24"/>
          <w:szCs w:val="24"/>
        </w:rPr>
        <w:t>обучающихся</w:t>
      </w:r>
      <w:proofErr w:type="gramEnd"/>
      <w:r>
        <w:rPr>
          <w:rFonts w:eastAsia="Times New Roman"/>
          <w:sz w:val="24"/>
          <w:szCs w:val="24"/>
        </w:rPr>
        <w:t>.</w:t>
      </w:r>
    </w:p>
    <w:p w:rsidR="00613571" w:rsidRDefault="00613571" w:rsidP="00613571">
      <w:pPr>
        <w:spacing w:line="46" w:lineRule="exact"/>
        <w:rPr>
          <w:sz w:val="20"/>
          <w:szCs w:val="20"/>
        </w:rPr>
      </w:pPr>
    </w:p>
    <w:p w:rsidR="00613571" w:rsidRDefault="00613571" w:rsidP="00613571">
      <w:pPr>
        <w:spacing w:line="275" w:lineRule="auto"/>
        <w:ind w:right="120" w:firstLine="710"/>
        <w:jc w:val="both"/>
        <w:rPr>
          <w:sz w:val="20"/>
          <w:szCs w:val="20"/>
        </w:rPr>
      </w:pPr>
      <w:r>
        <w:rPr>
          <w:rFonts w:eastAsia="Times New Roman"/>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w:t>
      </w:r>
      <w:r>
        <w:rPr>
          <w:rFonts w:eastAsia="Times New Roman"/>
          <w:sz w:val="24"/>
          <w:szCs w:val="24"/>
        </w:rPr>
        <w:t>н</w:t>
      </w:r>
      <w:r>
        <w:rPr>
          <w:rFonts w:eastAsia="Times New Roman"/>
          <w:sz w:val="24"/>
          <w:szCs w:val="24"/>
        </w:rPr>
        <w:t>ства в образовательном учреждении, содержательном и организационном единстве всех его структурных подразделений.</w:t>
      </w:r>
    </w:p>
    <w:p w:rsidR="00613571" w:rsidRDefault="00613571" w:rsidP="00613571">
      <w:pPr>
        <w:spacing w:line="2" w:lineRule="exact"/>
        <w:rPr>
          <w:sz w:val="20"/>
          <w:szCs w:val="20"/>
        </w:rPr>
      </w:pPr>
    </w:p>
    <w:p w:rsidR="00613571" w:rsidRDefault="00613571" w:rsidP="00613571">
      <w:pPr>
        <w:spacing w:line="275" w:lineRule="auto"/>
        <w:ind w:right="120" w:firstLine="710"/>
        <w:jc w:val="both"/>
        <w:rPr>
          <w:sz w:val="20"/>
          <w:szCs w:val="20"/>
        </w:rPr>
      </w:pPr>
      <w:r>
        <w:rPr>
          <w:rFonts w:eastAsia="Times New Roman"/>
          <w:sz w:val="24"/>
          <w:szCs w:val="24"/>
        </w:rPr>
        <w:t>При организации внеурочной деятельности обучающихся не исключается использов</w:t>
      </w:r>
      <w:r>
        <w:rPr>
          <w:rFonts w:eastAsia="Times New Roman"/>
          <w:sz w:val="24"/>
          <w:szCs w:val="24"/>
        </w:rPr>
        <w:t>а</w:t>
      </w:r>
      <w:r>
        <w:rPr>
          <w:rFonts w:eastAsia="Times New Roman"/>
          <w:sz w:val="24"/>
          <w:szCs w:val="24"/>
        </w:rPr>
        <w:t>ние возможностей учреждений дополнительного образования, культуры, спорта</w:t>
      </w:r>
    </w:p>
    <w:p w:rsidR="00613571" w:rsidRDefault="00613571" w:rsidP="00613571">
      <w:pPr>
        <w:spacing w:line="1" w:lineRule="exact"/>
        <w:rPr>
          <w:sz w:val="20"/>
          <w:szCs w:val="20"/>
        </w:rPr>
      </w:pPr>
    </w:p>
    <w:p w:rsidR="00613571" w:rsidRDefault="00613571" w:rsidP="00613571">
      <w:pPr>
        <w:numPr>
          <w:ilvl w:val="0"/>
          <w:numId w:val="218"/>
        </w:numPr>
        <w:tabs>
          <w:tab w:val="left" w:pos="597"/>
        </w:tabs>
        <w:spacing w:line="277" w:lineRule="auto"/>
        <w:ind w:right="120" w:firstLine="8"/>
        <w:rPr>
          <w:rFonts w:eastAsia="Times New Roman"/>
          <w:sz w:val="24"/>
          <w:szCs w:val="24"/>
        </w:rPr>
      </w:pPr>
      <w:r>
        <w:rPr>
          <w:rFonts w:eastAsia="Times New Roman"/>
          <w:sz w:val="24"/>
          <w:szCs w:val="24"/>
        </w:rPr>
        <w:t>других организаций. В период каникул для продолжения внеурочной деятельности м</w:t>
      </w:r>
      <w:r>
        <w:rPr>
          <w:rFonts w:eastAsia="Times New Roman"/>
          <w:sz w:val="24"/>
          <w:szCs w:val="24"/>
        </w:rPr>
        <w:t>о</w:t>
      </w:r>
      <w:r>
        <w:rPr>
          <w:rFonts w:eastAsia="Times New Roman"/>
          <w:sz w:val="24"/>
          <w:szCs w:val="24"/>
        </w:rPr>
        <w:t>гут использоваться возможности оздоровительных лагерей, туристических фирм.</w:t>
      </w:r>
    </w:p>
    <w:p w:rsidR="00613571" w:rsidRDefault="00613571" w:rsidP="00613571">
      <w:pPr>
        <w:spacing w:line="1" w:lineRule="exact"/>
        <w:rPr>
          <w:rFonts w:eastAsia="Times New Roman"/>
          <w:sz w:val="24"/>
          <w:szCs w:val="24"/>
        </w:rPr>
      </w:pPr>
    </w:p>
    <w:p w:rsidR="00613571" w:rsidRDefault="00613571" w:rsidP="00613571">
      <w:pPr>
        <w:spacing w:line="275" w:lineRule="auto"/>
        <w:ind w:right="120" w:firstLine="710"/>
        <w:jc w:val="both"/>
        <w:rPr>
          <w:rFonts w:eastAsia="Times New Roman"/>
          <w:sz w:val="24"/>
          <w:szCs w:val="24"/>
        </w:rPr>
      </w:pPr>
      <w:r>
        <w:rPr>
          <w:rFonts w:eastAsia="Times New Roman"/>
          <w:sz w:val="24"/>
          <w:szCs w:val="24"/>
        </w:rPr>
        <w:t xml:space="preserve">Основная идея модели: создание педагогических условий развивающей среды для </w:t>
      </w:r>
      <w:proofErr w:type="spellStart"/>
      <w:proofErr w:type="gramStart"/>
      <w:r>
        <w:rPr>
          <w:rFonts w:eastAsia="Times New Roman"/>
          <w:sz w:val="24"/>
          <w:szCs w:val="24"/>
        </w:rPr>
        <w:t>во</w:t>
      </w:r>
      <w:r>
        <w:rPr>
          <w:rFonts w:eastAsia="Times New Roman"/>
          <w:sz w:val="24"/>
          <w:szCs w:val="24"/>
        </w:rPr>
        <w:t>с</w:t>
      </w:r>
      <w:r>
        <w:rPr>
          <w:rFonts w:eastAsia="Times New Roman"/>
          <w:sz w:val="24"/>
          <w:szCs w:val="24"/>
        </w:rPr>
        <w:t>пита-ния</w:t>
      </w:r>
      <w:proofErr w:type="spellEnd"/>
      <w:proofErr w:type="gramEnd"/>
      <w:r>
        <w:rPr>
          <w:rFonts w:eastAsia="Times New Roman"/>
          <w:sz w:val="24"/>
          <w:szCs w:val="24"/>
        </w:rPr>
        <w:t xml:space="preserve"> и социализации школьников 5-9-х классов в процессе организации внеурочной де</w:t>
      </w:r>
      <w:r>
        <w:rPr>
          <w:rFonts w:eastAsia="Times New Roman"/>
          <w:sz w:val="24"/>
          <w:szCs w:val="24"/>
        </w:rPr>
        <w:t>я</w:t>
      </w:r>
      <w:r>
        <w:rPr>
          <w:rFonts w:eastAsia="Times New Roman"/>
          <w:sz w:val="24"/>
          <w:szCs w:val="24"/>
        </w:rPr>
        <w:t>тельности.</w:t>
      </w:r>
    </w:p>
    <w:p w:rsidR="00613571" w:rsidRDefault="00613571" w:rsidP="00613571">
      <w:pPr>
        <w:spacing w:line="1" w:lineRule="exact"/>
        <w:rPr>
          <w:rFonts w:eastAsia="Times New Roman"/>
          <w:sz w:val="24"/>
          <w:szCs w:val="24"/>
        </w:rPr>
      </w:pPr>
    </w:p>
    <w:p w:rsidR="00613571" w:rsidRDefault="00613571" w:rsidP="00613571">
      <w:pPr>
        <w:tabs>
          <w:tab w:val="left" w:pos="567"/>
        </w:tabs>
        <w:spacing w:line="275" w:lineRule="auto"/>
        <w:ind w:right="120"/>
        <w:rPr>
          <w:rFonts w:eastAsia="Times New Roman"/>
          <w:sz w:val="24"/>
          <w:szCs w:val="24"/>
        </w:rPr>
      </w:pPr>
      <w:r>
        <w:rPr>
          <w:rFonts w:eastAsia="Times New Roman"/>
          <w:sz w:val="24"/>
          <w:szCs w:val="24"/>
          <w:u w:val="single"/>
        </w:rPr>
        <w:lastRenderedPageBreak/>
        <w:t>Цель:</w:t>
      </w:r>
      <w:r>
        <w:rPr>
          <w:rFonts w:eastAsia="Times New Roman"/>
          <w:sz w:val="24"/>
          <w:szCs w:val="24"/>
        </w:rPr>
        <w:t xml:space="preserve"> создание целостной системы внеурочной деятельности на уровне основного общего о</w:t>
      </w:r>
      <w:r>
        <w:rPr>
          <w:rFonts w:eastAsia="Times New Roman"/>
          <w:sz w:val="24"/>
          <w:szCs w:val="24"/>
        </w:rPr>
        <w:t>б</w:t>
      </w:r>
      <w:r>
        <w:rPr>
          <w:rFonts w:eastAsia="Times New Roman"/>
          <w:sz w:val="24"/>
          <w:szCs w:val="24"/>
        </w:rPr>
        <w:t>разования, способствующей самоопределению детей и подростков</w:t>
      </w:r>
    </w:p>
    <w:p w:rsidR="00613571" w:rsidRDefault="00613571" w:rsidP="00613571">
      <w:pPr>
        <w:tabs>
          <w:tab w:val="left" w:pos="567"/>
        </w:tabs>
        <w:spacing w:line="1" w:lineRule="exact"/>
        <w:rPr>
          <w:rFonts w:eastAsia="Times New Roman"/>
          <w:sz w:val="24"/>
          <w:szCs w:val="24"/>
        </w:rPr>
      </w:pPr>
    </w:p>
    <w:p w:rsidR="00613571" w:rsidRDefault="00613571" w:rsidP="00613571">
      <w:pPr>
        <w:tabs>
          <w:tab w:val="left" w:pos="567"/>
        </w:tabs>
        <w:rPr>
          <w:rFonts w:eastAsia="Times New Roman"/>
          <w:sz w:val="24"/>
          <w:szCs w:val="24"/>
        </w:rPr>
      </w:pPr>
      <w:r>
        <w:rPr>
          <w:rFonts w:eastAsia="Times New Roman"/>
          <w:sz w:val="24"/>
          <w:szCs w:val="24"/>
          <w:u w:val="single"/>
        </w:rPr>
        <w:t>Задачи:</w:t>
      </w:r>
    </w:p>
    <w:p w:rsidR="00613571" w:rsidRDefault="00613571" w:rsidP="00613571">
      <w:pPr>
        <w:tabs>
          <w:tab w:val="left" w:pos="567"/>
        </w:tabs>
        <w:spacing w:line="40" w:lineRule="exact"/>
        <w:rPr>
          <w:rFonts w:eastAsia="Times New Roman"/>
          <w:sz w:val="24"/>
          <w:szCs w:val="24"/>
        </w:rPr>
      </w:pPr>
    </w:p>
    <w:p w:rsidR="00613571" w:rsidRDefault="00613571" w:rsidP="00613571">
      <w:pPr>
        <w:numPr>
          <w:ilvl w:val="1"/>
          <w:numId w:val="218"/>
        </w:numPr>
        <w:tabs>
          <w:tab w:val="left" w:pos="567"/>
          <w:tab w:val="left" w:pos="860"/>
        </w:tabs>
        <w:spacing w:line="277" w:lineRule="auto"/>
        <w:ind w:right="140"/>
        <w:rPr>
          <w:rFonts w:eastAsia="Times New Roman"/>
          <w:sz w:val="24"/>
          <w:szCs w:val="24"/>
        </w:rPr>
      </w:pPr>
      <w:r>
        <w:rPr>
          <w:rFonts w:eastAsia="Times New Roman"/>
          <w:sz w:val="24"/>
          <w:szCs w:val="24"/>
        </w:rPr>
        <w:t>выявление интересов, склонностей, способностей, возможностей учащихся к разли</w:t>
      </w:r>
      <w:r>
        <w:rPr>
          <w:rFonts w:eastAsia="Times New Roman"/>
          <w:sz w:val="24"/>
          <w:szCs w:val="24"/>
        </w:rPr>
        <w:t>ч</w:t>
      </w:r>
      <w:r>
        <w:rPr>
          <w:rFonts w:eastAsia="Times New Roman"/>
          <w:sz w:val="24"/>
          <w:szCs w:val="24"/>
        </w:rPr>
        <w:t>ным видам деятельности;</w:t>
      </w:r>
    </w:p>
    <w:p w:rsidR="00613571" w:rsidRDefault="00613571" w:rsidP="00613571">
      <w:pPr>
        <w:tabs>
          <w:tab w:val="left" w:pos="567"/>
        </w:tabs>
        <w:spacing w:line="1" w:lineRule="exact"/>
        <w:rPr>
          <w:rFonts w:eastAsia="Times New Roman"/>
          <w:sz w:val="24"/>
          <w:szCs w:val="24"/>
        </w:rPr>
      </w:pPr>
    </w:p>
    <w:p w:rsidR="00613571" w:rsidRDefault="00613571" w:rsidP="00613571">
      <w:pPr>
        <w:numPr>
          <w:ilvl w:val="1"/>
          <w:numId w:val="218"/>
        </w:numPr>
        <w:tabs>
          <w:tab w:val="left" w:pos="567"/>
          <w:tab w:val="left" w:pos="860"/>
        </w:tabs>
        <w:spacing w:line="275" w:lineRule="auto"/>
        <w:ind w:right="140"/>
        <w:rPr>
          <w:rFonts w:eastAsia="Times New Roman"/>
          <w:sz w:val="24"/>
          <w:szCs w:val="24"/>
        </w:rPr>
      </w:pPr>
      <w:r>
        <w:rPr>
          <w:rFonts w:eastAsia="Times New Roman"/>
          <w:sz w:val="24"/>
          <w:szCs w:val="24"/>
        </w:rPr>
        <w:t>оказание помощи в поисках «себя», путем предоставления широкого спектра электи</w:t>
      </w:r>
      <w:r>
        <w:rPr>
          <w:rFonts w:eastAsia="Times New Roman"/>
          <w:sz w:val="24"/>
          <w:szCs w:val="24"/>
        </w:rPr>
        <w:t>в</w:t>
      </w:r>
      <w:r>
        <w:rPr>
          <w:rFonts w:eastAsia="Times New Roman"/>
          <w:sz w:val="24"/>
          <w:szCs w:val="24"/>
        </w:rPr>
        <w:t>ных курсов, кружков, секций;</w:t>
      </w:r>
    </w:p>
    <w:p w:rsidR="00613571" w:rsidRDefault="00613571" w:rsidP="00613571">
      <w:pPr>
        <w:tabs>
          <w:tab w:val="left" w:pos="567"/>
        </w:tabs>
        <w:spacing w:line="1" w:lineRule="exact"/>
        <w:rPr>
          <w:rFonts w:eastAsia="Times New Roman"/>
          <w:sz w:val="24"/>
          <w:szCs w:val="24"/>
        </w:rPr>
      </w:pPr>
    </w:p>
    <w:p w:rsidR="00613571" w:rsidRDefault="00613571" w:rsidP="00613571">
      <w:pPr>
        <w:numPr>
          <w:ilvl w:val="1"/>
          <w:numId w:val="218"/>
        </w:numPr>
        <w:tabs>
          <w:tab w:val="left" w:pos="567"/>
          <w:tab w:val="left" w:pos="860"/>
        </w:tabs>
        <w:spacing w:line="275" w:lineRule="auto"/>
        <w:ind w:right="140"/>
        <w:rPr>
          <w:rFonts w:eastAsia="Times New Roman"/>
          <w:sz w:val="24"/>
          <w:szCs w:val="24"/>
        </w:rPr>
      </w:pPr>
      <w:r>
        <w:rPr>
          <w:rFonts w:eastAsia="Times New Roman"/>
          <w:sz w:val="24"/>
          <w:szCs w:val="24"/>
        </w:rPr>
        <w:t>создание условий для индивидуального развития ребенка в избранной сфере внеуро</w:t>
      </w:r>
      <w:r>
        <w:rPr>
          <w:rFonts w:eastAsia="Times New Roman"/>
          <w:sz w:val="24"/>
          <w:szCs w:val="24"/>
        </w:rPr>
        <w:t>ч</w:t>
      </w:r>
      <w:r>
        <w:rPr>
          <w:rFonts w:eastAsia="Times New Roman"/>
          <w:sz w:val="24"/>
          <w:szCs w:val="24"/>
        </w:rPr>
        <w:t>ной деятельности;</w:t>
      </w:r>
    </w:p>
    <w:p w:rsidR="00613571" w:rsidRDefault="00613571" w:rsidP="00613571">
      <w:pPr>
        <w:tabs>
          <w:tab w:val="left" w:pos="567"/>
        </w:tabs>
        <w:spacing w:line="1" w:lineRule="exact"/>
        <w:rPr>
          <w:rFonts w:eastAsia="Times New Roman"/>
          <w:sz w:val="24"/>
          <w:szCs w:val="24"/>
        </w:rPr>
      </w:pPr>
    </w:p>
    <w:p w:rsidR="00613571" w:rsidRDefault="00613571" w:rsidP="00613571">
      <w:pPr>
        <w:numPr>
          <w:ilvl w:val="1"/>
          <w:numId w:val="218"/>
        </w:numPr>
        <w:tabs>
          <w:tab w:val="left" w:pos="567"/>
          <w:tab w:val="left" w:pos="860"/>
        </w:tabs>
        <w:rPr>
          <w:rFonts w:eastAsia="Times New Roman"/>
          <w:sz w:val="24"/>
          <w:szCs w:val="24"/>
        </w:rPr>
      </w:pPr>
      <w:r>
        <w:rPr>
          <w:rFonts w:eastAsia="Times New Roman"/>
          <w:sz w:val="24"/>
          <w:szCs w:val="24"/>
        </w:rPr>
        <w:t>формирование системы компетенций в избранном направлении деятельности;</w:t>
      </w:r>
    </w:p>
    <w:p w:rsidR="00613571" w:rsidRDefault="00613571" w:rsidP="00613571">
      <w:pPr>
        <w:tabs>
          <w:tab w:val="left" w:pos="567"/>
        </w:tabs>
        <w:spacing w:line="40" w:lineRule="exact"/>
        <w:rPr>
          <w:rFonts w:eastAsia="Times New Roman"/>
          <w:sz w:val="24"/>
          <w:szCs w:val="24"/>
        </w:rPr>
      </w:pPr>
    </w:p>
    <w:p w:rsidR="00613571" w:rsidRDefault="00613571" w:rsidP="00613571">
      <w:pPr>
        <w:numPr>
          <w:ilvl w:val="1"/>
          <w:numId w:val="218"/>
        </w:numPr>
        <w:tabs>
          <w:tab w:val="left" w:pos="567"/>
          <w:tab w:val="left" w:pos="860"/>
        </w:tabs>
        <w:rPr>
          <w:rFonts w:eastAsia="Times New Roman"/>
          <w:sz w:val="24"/>
          <w:szCs w:val="24"/>
        </w:rPr>
      </w:pPr>
      <w:r>
        <w:rPr>
          <w:rFonts w:eastAsia="Times New Roman"/>
          <w:sz w:val="24"/>
          <w:szCs w:val="24"/>
        </w:rPr>
        <w:t>развитие опыта творческой деятельности, творческих способностей;</w:t>
      </w:r>
    </w:p>
    <w:p w:rsidR="00613571" w:rsidRDefault="00613571" w:rsidP="00613571">
      <w:pPr>
        <w:tabs>
          <w:tab w:val="left" w:pos="567"/>
        </w:tabs>
        <w:spacing w:line="40" w:lineRule="exact"/>
        <w:rPr>
          <w:rFonts w:eastAsia="Times New Roman"/>
          <w:sz w:val="24"/>
          <w:szCs w:val="24"/>
        </w:rPr>
      </w:pPr>
    </w:p>
    <w:p w:rsidR="00613571" w:rsidRDefault="00613571" w:rsidP="00613571">
      <w:pPr>
        <w:numPr>
          <w:ilvl w:val="1"/>
          <w:numId w:val="218"/>
        </w:numPr>
        <w:tabs>
          <w:tab w:val="left" w:pos="567"/>
          <w:tab w:val="left" w:pos="860"/>
        </w:tabs>
        <w:rPr>
          <w:rFonts w:eastAsia="Times New Roman"/>
          <w:sz w:val="24"/>
          <w:szCs w:val="24"/>
        </w:rPr>
      </w:pPr>
      <w:r>
        <w:rPr>
          <w:rFonts w:eastAsia="Times New Roman"/>
          <w:sz w:val="24"/>
          <w:szCs w:val="24"/>
        </w:rPr>
        <w:t>создание условий для реализации приобретенных знаний, умений и навыков;</w:t>
      </w:r>
    </w:p>
    <w:p w:rsidR="00613571" w:rsidRDefault="00613571" w:rsidP="00613571">
      <w:pPr>
        <w:tabs>
          <w:tab w:val="left" w:pos="567"/>
        </w:tabs>
        <w:spacing w:line="40" w:lineRule="exact"/>
        <w:rPr>
          <w:rFonts w:eastAsia="Times New Roman"/>
          <w:sz w:val="24"/>
          <w:szCs w:val="24"/>
        </w:rPr>
      </w:pPr>
    </w:p>
    <w:p w:rsidR="00613571" w:rsidRDefault="00613571" w:rsidP="00613571">
      <w:pPr>
        <w:numPr>
          <w:ilvl w:val="1"/>
          <w:numId w:val="218"/>
        </w:numPr>
        <w:tabs>
          <w:tab w:val="left" w:pos="567"/>
          <w:tab w:val="left" w:pos="860"/>
        </w:tabs>
        <w:rPr>
          <w:rFonts w:eastAsia="Times New Roman"/>
          <w:sz w:val="24"/>
          <w:szCs w:val="24"/>
        </w:rPr>
      </w:pPr>
      <w:r>
        <w:rPr>
          <w:rFonts w:eastAsia="Times New Roman"/>
          <w:sz w:val="24"/>
          <w:szCs w:val="24"/>
        </w:rPr>
        <w:t>развитие опыта неформального общения, взаимодействия, сотрудничества;</w:t>
      </w:r>
    </w:p>
    <w:p w:rsidR="00613571" w:rsidRDefault="00613571" w:rsidP="00613571">
      <w:pPr>
        <w:tabs>
          <w:tab w:val="left" w:pos="567"/>
        </w:tabs>
        <w:spacing w:line="40" w:lineRule="exact"/>
        <w:rPr>
          <w:rFonts w:eastAsia="Times New Roman"/>
          <w:sz w:val="24"/>
          <w:szCs w:val="24"/>
        </w:rPr>
      </w:pPr>
    </w:p>
    <w:p w:rsidR="00613571" w:rsidRDefault="00613571" w:rsidP="00613571">
      <w:pPr>
        <w:numPr>
          <w:ilvl w:val="1"/>
          <w:numId w:val="218"/>
        </w:numPr>
        <w:tabs>
          <w:tab w:val="left" w:pos="567"/>
          <w:tab w:val="left" w:pos="860"/>
        </w:tabs>
        <w:rPr>
          <w:rFonts w:eastAsia="Times New Roman"/>
          <w:sz w:val="24"/>
          <w:szCs w:val="24"/>
        </w:rPr>
      </w:pPr>
      <w:r>
        <w:rPr>
          <w:rFonts w:eastAsia="Times New Roman"/>
          <w:sz w:val="24"/>
          <w:szCs w:val="24"/>
        </w:rPr>
        <w:t>расширение рамок общения с социумом.</w:t>
      </w:r>
    </w:p>
    <w:p w:rsidR="00613571" w:rsidRDefault="00613571" w:rsidP="00613571">
      <w:pPr>
        <w:tabs>
          <w:tab w:val="left" w:pos="567"/>
        </w:tabs>
        <w:spacing w:line="45" w:lineRule="exact"/>
        <w:rPr>
          <w:rFonts w:eastAsia="Times New Roman"/>
          <w:sz w:val="24"/>
          <w:szCs w:val="24"/>
        </w:rPr>
      </w:pPr>
    </w:p>
    <w:p w:rsidR="00613571" w:rsidRDefault="00613571" w:rsidP="00613571">
      <w:pPr>
        <w:numPr>
          <w:ilvl w:val="1"/>
          <w:numId w:val="218"/>
        </w:numPr>
        <w:tabs>
          <w:tab w:val="left" w:pos="567"/>
          <w:tab w:val="left" w:pos="860"/>
        </w:tabs>
        <w:rPr>
          <w:rFonts w:eastAsia="Times New Roman"/>
          <w:sz w:val="24"/>
          <w:szCs w:val="24"/>
        </w:rPr>
      </w:pPr>
      <w:r>
        <w:rPr>
          <w:rFonts w:eastAsia="Times New Roman"/>
          <w:sz w:val="24"/>
          <w:szCs w:val="24"/>
        </w:rPr>
        <w:t xml:space="preserve">достижение личностных и </w:t>
      </w:r>
      <w:proofErr w:type="spellStart"/>
      <w:r>
        <w:rPr>
          <w:rFonts w:eastAsia="Times New Roman"/>
          <w:sz w:val="24"/>
          <w:szCs w:val="24"/>
        </w:rPr>
        <w:t>метапредметных</w:t>
      </w:r>
      <w:proofErr w:type="spellEnd"/>
      <w:r>
        <w:rPr>
          <w:rFonts w:eastAsia="Times New Roman"/>
          <w:sz w:val="24"/>
          <w:szCs w:val="24"/>
        </w:rPr>
        <w:t xml:space="preserve"> результатов.</w:t>
      </w:r>
    </w:p>
    <w:p w:rsidR="00613571" w:rsidRDefault="00613571" w:rsidP="00613571">
      <w:pPr>
        <w:spacing w:line="41" w:lineRule="exact"/>
        <w:rPr>
          <w:sz w:val="20"/>
          <w:szCs w:val="20"/>
        </w:rPr>
      </w:pPr>
    </w:p>
    <w:p w:rsidR="00613571" w:rsidRDefault="00613571" w:rsidP="00613571">
      <w:pPr>
        <w:tabs>
          <w:tab w:val="left" w:pos="567"/>
        </w:tabs>
        <w:spacing w:line="275" w:lineRule="auto"/>
        <w:ind w:right="120"/>
        <w:jc w:val="both"/>
        <w:rPr>
          <w:sz w:val="20"/>
          <w:szCs w:val="20"/>
        </w:rPr>
      </w:pPr>
      <w:r>
        <w:rPr>
          <w:rFonts w:eastAsia="Times New Roman"/>
          <w:sz w:val="24"/>
          <w:szCs w:val="24"/>
        </w:rPr>
        <w:t>Основные направления внеурочной деятельности могут быть реализованы в процессе работы органов ученического самоуправления, отражены в программах деятельности классных рук</w:t>
      </w:r>
      <w:r>
        <w:rPr>
          <w:rFonts w:eastAsia="Times New Roman"/>
          <w:sz w:val="24"/>
          <w:szCs w:val="24"/>
        </w:rPr>
        <w:t>о</w:t>
      </w:r>
      <w:r>
        <w:rPr>
          <w:rFonts w:eastAsia="Times New Roman"/>
          <w:sz w:val="24"/>
          <w:szCs w:val="24"/>
        </w:rPr>
        <w:t>водителей, реализованы через классные часы, КТД, конкурсы, акции и прочие восп</w:t>
      </w:r>
      <w:r>
        <w:rPr>
          <w:rFonts w:eastAsia="Times New Roman"/>
          <w:sz w:val="24"/>
          <w:szCs w:val="24"/>
        </w:rPr>
        <w:t>и</w:t>
      </w:r>
      <w:r>
        <w:rPr>
          <w:rFonts w:eastAsia="Times New Roman"/>
          <w:sz w:val="24"/>
          <w:szCs w:val="24"/>
        </w:rPr>
        <w:t>тательные мероприятия школы.</w:t>
      </w:r>
    </w:p>
    <w:p w:rsidR="00613571" w:rsidRDefault="00613571" w:rsidP="00613571">
      <w:pPr>
        <w:tabs>
          <w:tab w:val="left" w:pos="567"/>
        </w:tabs>
        <w:spacing w:line="2" w:lineRule="exact"/>
        <w:rPr>
          <w:sz w:val="20"/>
          <w:szCs w:val="20"/>
        </w:rPr>
      </w:pPr>
    </w:p>
    <w:p w:rsidR="00613571" w:rsidRPr="006F75E1" w:rsidRDefault="00613571" w:rsidP="006F75E1">
      <w:pPr>
        <w:numPr>
          <w:ilvl w:val="0"/>
          <w:numId w:val="219"/>
        </w:numPr>
        <w:tabs>
          <w:tab w:val="left" w:pos="567"/>
          <w:tab w:val="left" w:pos="1542"/>
        </w:tabs>
        <w:spacing w:line="287" w:lineRule="auto"/>
        <w:ind w:right="120"/>
        <w:jc w:val="both"/>
        <w:rPr>
          <w:rFonts w:eastAsia="Times New Roman"/>
          <w:sz w:val="24"/>
          <w:szCs w:val="24"/>
        </w:rPr>
      </w:pPr>
      <w:proofErr w:type="gramStart"/>
      <w:r>
        <w:rPr>
          <w:rFonts w:eastAsia="Times New Roman"/>
          <w:sz w:val="24"/>
          <w:szCs w:val="24"/>
        </w:rPr>
        <w:t>целях недопущения перегрузки обучающихся в школе возможен перенос образовател</w:t>
      </w:r>
      <w:r>
        <w:rPr>
          <w:rFonts w:eastAsia="Times New Roman"/>
          <w:sz w:val="24"/>
          <w:szCs w:val="24"/>
        </w:rPr>
        <w:t>ь</w:t>
      </w:r>
      <w:r>
        <w:rPr>
          <w:rFonts w:eastAsia="Times New Roman"/>
          <w:sz w:val="24"/>
          <w:szCs w:val="24"/>
        </w:rPr>
        <w:t>ной нагрузки, реализуемой через внеурочную деятельность, на периоды каникул (тематич</w:t>
      </w:r>
      <w:r>
        <w:rPr>
          <w:rFonts w:eastAsia="Times New Roman"/>
          <w:sz w:val="24"/>
          <w:szCs w:val="24"/>
        </w:rPr>
        <w:t>е</w:t>
      </w:r>
      <w:r>
        <w:rPr>
          <w:rFonts w:eastAsia="Times New Roman"/>
          <w:sz w:val="24"/>
          <w:szCs w:val="24"/>
        </w:rPr>
        <w:t>ская программа летнего лагеря дневного пребывания детей в школе, трудовые отряды, экску</w:t>
      </w:r>
      <w:r>
        <w:rPr>
          <w:rFonts w:eastAsia="Times New Roman"/>
          <w:sz w:val="24"/>
          <w:szCs w:val="24"/>
        </w:rPr>
        <w:t>р</w:t>
      </w:r>
      <w:r>
        <w:rPr>
          <w:rFonts w:eastAsia="Times New Roman"/>
          <w:sz w:val="24"/>
          <w:szCs w:val="24"/>
        </w:rPr>
        <w:t>сии, походы выходного дня и проч.).</w:t>
      </w:r>
      <w:proofErr w:type="gramEnd"/>
    </w:p>
    <w:p w:rsidR="006F75E1" w:rsidRDefault="006F75E1" w:rsidP="006F75E1">
      <w:pPr>
        <w:spacing w:line="275" w:lineRule="auto"/>
        <w:ind w:firstLine="706"/>
        <w:jc w:val="both"/>
        <w:rPr>
          <w:sz w:val="20"/>
          <w:szCs w:val="20"/>
        </w:rPr>
      </w:pPr>
      <w:r>
        <w:rPr>
          <w:rFonts w:eastAsia="Times New Roman"/>
          <w:sz w:val="24"/>
          <w:szCs w:val="24"/>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w:t>
      </w:r>
      <w:r>
        <w:rPr>
          <w:rFonts w:eastAsia="Times New Roman"/>
          <w:sz w:val="24"/>
          <w:szCs w:val="24"/>
        </w:rPr>
        <w:t>е</w:t>
      </w:r>
      <w:r>
        <w:rPr>
          <w:rFonts w:eastAsia="Times New Roman"/>
          <w:sz w:val="24"/>
          <w:szCs w:val="24"/>
        </w:rPr>
        <w:t xml:space="preserve">редь – это достижение личностных и </w:t>
      </w:r>
      <w:proofErr w:type="spellStart"/>
      <w:r>
        <w:rPr>
          <w:rFonts w:eastAsia="Times New Roman"/>
          <w:sz w:val="24"/>
          <w:szCs w:val="24"/>
        </w:rPr>
        <w:t>метапредметных</w:t>
      </w:r>
      <w:proofErr w:type="spellEnd"/>
      <w:r>
        <w:rPr>
          <w:rFonts w:eastAsia="Times New Roman"/>
          <w:sz w:val="24"/>
          <w:szCs w:val="24"/>
        </w:rPr>
        <w:t xml:space="preserve"> результатов. Это определяет и специф</w:t>
      </w:r>
      <w:r>
        <w:rPr>
          <w:rFonts w:eastAsia="Times New Roman"/>
          <w:sz w:val="24"/>
          <w:szCs w:val="24"/>
        </w:rPr>
        <w:t>и</w:t>
      </w:r>
      <w:r>
        <w:rPr>
          <w:rFonts w:eastAsia="Times New Roman"/>
          <w:sz w:val="24"/>
          <w:szCs w:val="24"/>
        </w:rPr>
        <w:t>ку внеурочной деятельности, в ходе которой обучающийся, посредством участия в социально-значимой практике, должен научиться действовать, чувствовать, принимать решения.</w:t>
      </w:r>
    </w:p>
    <w:p w:rsidR="006F75E1" w:rsidRDefault="006F75E1" w:rsidP="006F75E1">
      <w:pPr>
        <w:spacing w:line="3" w:lineRule="exact"/>
        <w:rPr>
          <w:sz w:val="20"/>
          <w:szCs w:val="20"/>
        </w:rPr>
      </w:pPr>
    </w:p>
    <w:p w:rsidR="006F75E1" w:rsidRDefault="006F75E1" w:rsidP="006F75E1">
      <w:pPr>
        <w:rPr>
          <w:sz w:val="20"/>
          <w:szCs w:val="20"/>
        </w:rPr>
      </w:pPr>
      <w:r>
        <w:rPr>
          <w:rFonts w:eastAsia="Times New Roman"/>
          <w:sz w:val="24"/>
          <w:szCs w:val="24"/>
        </w:rPr>
        <w:t>Ожидаемые результаты:</w:t>
      </w:r>
    </w:p>
    <w:p w:rsidR="006F75E1" w:rsidRDefault="006F75E1" w:rsidP="006F75E1">
      <w:pPr>
        <w:spacing w:line="46" w:lineRule="exact"/>
        <w:rPr>
          <w:sz w:val="20"/>
          <w:szCs w:val="20"/>
        </w:rPr>
      </w:pPr>
    </w:p>
    <w:p w:rsidR="006F75E1" w:rsidRDefault="006F75E1" w:rsidP="006F75E1">
      <w:pPr>
        <w:numPr>
          <w:ilvl w:val="0"/>
          <w:numId w:val="220"/>
        </w:numPr>
        <w:tabs>
          <w:tab w:val="left" w:pos="567"/>
          <w:tab w:val="left" w:pos="880"/>
        </w:tabs>
        <w:spacing w:line="275" w:lineRule="auto"/>
        <w:rPr>
          <w:rFonts w:eastAsia="Times New Roman"/>
          <w:sz w:val="24"/>
          <w:szCs w:val="24"/>
        </w:rPr>
      </w:pPr>
      <w:r>
        <w:rPr>
          <w:rFonts w:eastAsia="Times New Roman"/>
          <w:sz w:val="24"/>
          <w:szCs w:val="24"/>
        </w:rPr>
        <w:t>достижение учащимися необходимого для жизни в обществе социального опыта и фо</w:t>
      </w:r>
      <w:r>
        <w:rPr>
          <w:rFonts w:eastAsia="Times New Roman"/>
          <w:sz w:val="24"/>
          <w:szCs w:val="24"/>
        </w:rPr>
        <w:t>р</w:t>
      </w:r>
      <w:r>
        <w:rPr>
          <w:rFonts w:eastAsia="Times New Roman"/>
          <w:sz w:val="24"/>
          <w:szCs w:val="24"/>
        </w:rPr>
        <w:t>мирование в них принимаемой обществом системы ценностей;</w:t>
      </w:r>
    </w:p>
    <w:p w:rsidR="006F75E1" w:rsidRDefault="006F75E1" w:rsidP="006F75E1">
      <w:pPr>
        <w:tabs>
          <w:tab w:val="left" w:pos="567"/>
        </w:tabs>
        <w:spacing w:line="1" w:lineRule="exact"/>
        <w:rPr>
          <w:rFonts w:eastAsia="Times New Roman"/>
          <w:sz w:val="24"/>
          <w:szCs w:val="24"/>
        </w:rPr>
      </w:pPr>
    </w:p>
    <w:p w:rsidR="006F75E1" w:rsidRDefault="006F75E1" w:rsidP="006F75E1">
      <w:pPr>
        <w:numPr>
          <w:ilvl w:val="0"/>
          <w:numId w:val="220"/>
        </w:numPr>
        <w:tabs>
          <w:tab w:val="left" w:pos="567"/>
          <w:tab w:val="left" w:pos="880"/>
        </w:tabs>
        <w:spacing w:line="275" w:lineRule="auto"/>
        <w:jc w:val="both"/>
        <w:rPr>
          <w:rFonts w:eastAsia="Times New Roman"/>
          <w:sz w:val="24"/>
          <w:szCs w:val="24"/>
        </w:rPr>
      </w:pPr>
      <w:r>
        <w:rPr>
          <w:rFonts w:eastAsia="Times New Roman"/>
          <w:sz w:val="24"/>
          <w:szCs w:val="24"/>
        </w:rPr>
        <w:t>приобретение школьником социальных знаний (об общественных нормах, об устро</w:t>
      </w:r>
      <w:r>
        <w:rPr>
          <w:rFonts w:eastAsia="Times New Roman"/>
          <w:sz w:val="24"/>
          <w:szCs w:val="24"/>
        </w:rPr>
        <w:t>й</w:t>
      </w:r>
      <w:r>
        <w:rPr>
          <w:rFonts w:eastAsia="Times New Roman"/>
          <w:sz w:val="24"/>
          <w:szCs w:val="24"/>
        </w:rPr>
        <w:t>стве общества, о социально одобряемых и неодобряемых формах поведения в обществе и т.п.), п</w:t>
      </w:r>
      <w:r>
        <w:rPr>
          <w:rFonts w:eastAsia="Times New Roman"/>
          <w:sz w:val="24"/>
          <w:szCs w:val="24"/>
        </w:rPr>
        <w:t>о</w:t>
      </w:r>
      <w:r>
        <w:rPr>
          <w:rFonts w:eastAsia="Times New Roman"/>
          <w:sz w:val="24"/>
          <w:szCs w:val="24"/>
        </w:rPr>
        <w:t>нимания социальной реальности и повседневной жизни;</w:t>
      </w:r>
    </w:p>
    <w:p w:rsidR="006F75E1" w:rsidRDefault="006F75E1" w:rsidP="006F75E1">
      <w:pPr>
        <w:tabs>
          <w:tab w:val="left" w:pos="567"/>
        </w:tabs>
        <w:spacing w:line="1" w:lineRule="exact"/>
        <w:rPr>
          <w:rFonts w:eastAsia="Times New Roman"/>
          <w:sz w:val="24"/>
          <w:szCs w:val="24"/>
        </w:rPr>
      </w:pPr>
    </w:p>
    <w:p w:rsidR="006F75E1" w:rsidRDefault="006F75E1" w:rsidP="006F75E1">
      <w:pPr>
        <w:rPr>
          <w:sz w:val="20"/>
          <w:szCs w:val="20"/>
        </w:rPr>
      </w:pPr>
      <w:proofErr w:type="gramStart"/>
      <w:r>
        <w:rPr>
          <w:rFonts w:eastAsia="Times New Roman"/>
          <w:sz w:val="24"/>
          <w:szCs w:val="24"/>
        </w:rPr>
        <w:t>формирование позитивного отношения школьника к базовым ценностям общества (чел</w:t>
      </w:r>
      <w:r>
        <w:rPr>
          <w:rFonts w:eastAsia="Times New Roman"/>
          <w:sz w:val="24"/>
          <w:szCs w:val="24"/>
        </w:rPr>
        <w:t>о</w:t>
      </w:r>
      <w:r>
        <w:rPr>
          <w:rFonts w:eastAsia="Times New Roman"/>
          <w:sz w:val="24"/>
          <w:szCs w:val="24"/>
        </w:rPr>
        <w:t>век, семья, Отечество, природа, мир, знания, труд, культура), ценностного отношения к социальной реальности в целом;</w:t>
      </w:r>
      <w:proofErr w:type="gramEnd"/>
    </w:p>
    <w:p w:rsidR="006F75E1" w:rsidRDefault="006F75E1" w:rsidP="006F75E1">
      <w:pPr>
        <w:spacing w:line="41" w:lineRule="exact"/>
        <w:rPr>
          <w:sz w:val="20"/>
          <w:szCs w:val="20"/>
        </w:rPr>
      </w:pPr>
    </w:p>
    <w:p w:rsidR="006F75E1" w:rsidRDefault="006F75E1" w:rsidP="006F75E1">
      <w:pPr>
        <w:numPr>
          <w:ilvl w:val="0"/>
          <w:numId w:val="221"/>
        </w:numPr>
        <w:tabs>
          <w:tab w:val="left" w:pos="567"/>
          <w:tab w:val="left" w:pos="880"/>
        </w:tabs>
        <w:rPr>
          <w:rFonts w:eastAsia="Times New Roman"/>
          <w:sz w:val="24"/>
          <w:szCs w:val="24"/>
        </w:rPr>
      </w:pPr>
      <w:r>
        <w:rPr>
          <w:rFonts w:eastAsia="Times New Roman"/>
          <w:sz w:val="24"/>
          <w:szCs w:val="24"/>
        </w:rPr>
        <w:t>воспитание уважительного отношения к своему городу, школе;</w:t>
      </w:r>
    </w:p>
    <w:p w:rsidR="006F75E1" w:rsidRDefault="006F75E1" w:rsidP="006F75E1">
      <w:pPr>
        <w:tabs>
          <w:tab w:val="left" w:pos="567"/>
        </w:tabs>
        <w:spacing w:line="40" w:lineRule="exact"/>
        <w:rPr>
          <w:rFonts w:eastAsia="Times New Roman"/>
          <w:sz w:val="24"/>
          <w:szCs w:val="24"/>
        </w:rPr>
      </w:pPr>
    </w:p>
    <w:p w:rsidR="006F75E1" w:rsidRDefault="006F75E1" w:rsidP="006F75E1">
      <w:pPr>
        <w:numPr>
          <w:ilvl w:val="0"/>
          <w:numId w:val="221"/>
        </w:numPr>
        <w:tabs>
          <w:tab w:val="left" w:pos="567"/>
          <w:tab w:val="left" w:pos="880"/>
        </w:tabs>
        <w:rPr>
          <w:rFonts w:eastAsia="Times New Roman"/>
          <w:sz w:val="24"/>
          <w:szCs w:val="24"/>
        </w:rPr>
      </w:pPr>
      <w:r>
        <w:rPr>
          <w:rFonts w:eastAsia="Times New Roman"/>
          <w:sz w:val="24"/>
          <w:szCs w:val="24"/>
        </w:rPr>
        <w:t>получение школьником опыта самостоятельного социального действия;</w:t>
      </w:r>
    </w:p>
    <w:p w:rsidR="006F75E1" w:rsidRDefault="006F75E1" w:rsidP="006F75E1">
      <w:pPr>
        <w:tabs>
          <w:tab w:val="left" w:pos="567"/>
        </w:tabs>
        <w:spacing w:line="45" w:lineRule="exact"/>
        <w:rPr>
          <w:rFonts w:eastAsia="Times New Roman"/>
          <w:sz w:val="24"/>
          <w:szCs w:val="24"/>
        </w:rPr>
      </w:pPr>
    </w:p>
    <w:p w:rsidR="006F75E1" w:rsidRDefault="006F75E1" w:rsidP="006F75E1">
      <w:pPr>
        <w:numPr>
          <w:ilvl w:val="0"/>
          <w:numId w:val="221"/>
        </w:numPr>
        <w:tabs>
          <w:tab w:val="left" w:pos="567"/>
          <w:tab w:val="left" w:pos="880"/>
        </w:tabs>
        <w:spacing w:line="275" w:lineRule="auto"/>
        <w:rPr>
          <w:rFonts w:eastAsia="Times New Roman"/>
          <w:sz w:val="24"/>
          <w:szCs w:val="24"/>
        </w:rPr>
      </w:pPr>
      <w:r>
        <w:rPr>
          <w:rFonts w:eastAsia="Times New Roman"/>
          <w:sz w:val="24"/>
          <w:szCs w:val="24"/>
        </w:rPr>
        <w:t>формирование коммуникативной, этической, социальной, гражданской компетентности школ</w:t>
      </w:r>
      <w:r>
        <w:rPr>
          <w:rFonts w:eastAsia="Times New Roman"/>
          <w:sz w:val="24"/>
          <w:szCs w:val="24"/>
        </w:rPr>
        <w:t>ь</w:t>
      </w:r>
      <w:r>
        <w:rPr>
          <w:rFonts w:eastAsia="Times New Roman"/>
          <w:sz w:val="24"/>
          <w:szCs w:val="24"/>
        </w:rPr>
        <w:t>ников;</w:t>
      </w:r>
    </w:p>
    <w:p w:rsidR="006F75E1" w:rsidRDefault="006F75E1" w:rsidP="006F75E1">
      <w:pPr>
        <w:tabs>
          <w:tab w:val="left" w:pos="567"/>
        </w:tabs>
        <w:spacing w:line="1" w:lineRule="exact"/>
        <w:rPr>
          <w:rFonts w:eastAsia="Times New Roman"/>
          <w:sz w:val="24"/>
          <w:szCs w:val="24"/>
        </w:rPr>
      </w:pPr>
    </w:p>
    <w:p w:rsidR="006F75E1" w:rsidRDefault="006F75E1" w:rsidP="006F75E1">
      <w:pPr>
        <w:numPr>
          <w:ilvl w:val="0"/>
          <w:numId w:val="221"/>
        </w:numPr>
        <w:tabs>
          <w:tab w:val="left" w:pos="567"/>
          <w:tab w:val="left" w:pos="880"/>
        </w:tabs>
        <w:rPr>
          <w:rFonts w:eastAsia="Times New Roman"/>
          <w:sz w:val="24"/>
          <w:szCs w:val="24"/>
        </w:rPr>
      </w:pPr>
      <w:r>
        <w:rPr>
          <w:rFonts w:eastAsia="Times New Roman"/>
          <w:sz w:val="24"/>
          <w:szCs w:val="24"/>
        </w:rPr>
        <w:t>воспитание у детей толерантности, навыков здорового образа жизни;</w:t>
      </w:r>
    </w:p>
    <w:p w:rsidR="006F75E1" w:rsidRDefault="006F75E1" w:rsidP="006F75E1">
      <w:pPr>
        <w:tabs>
          <w:tab w:val="left" w:pos="567"/>
        </w:tabs>
        <w:spacing w:line="40" w:lineRule="exact"/>
        <w:rPr>
          <w:rFonts w:eastAsia="Times New Roman"/>
          <w:sz w:val="24"/>
          <w:szCs w:val="24"/>
        </w:rPr>
      </w:pPr>
    </w:p>
    <w:p w:rsidR="006F75E1" w:rsidRDefault="006F75E1" w:rsidP="006F75E1">
      <w:pPr>
        <w:numPr>
          <w:ilvl w:val="0"/>
          <w:numId w:val="221"/>
        </w:numPr>
        <w:tabs>
          <w:tab w:val="left" w:pos="567"/>
          <w:tab w:val="left" w:pos="880"/>
        </w:tabs>
        <w:spacing w:line="275" w:lineRule="auto"/>
        <w:rPr>
          <w:rFonts w:eastAsia="Times New Roman"/>
          <w:sz w:val="24"/>
          <w:szCs w:val="24"/>
        </w:rPr>
      </w:pPr>
      <w:r>
        <w:rPr>
          <w:rFonts w:eastAsia="Times New Roman"/>
          <w:sz w:val="24"/>
          <w:szCs w:val="24"/>
        </w:rPr>
        <w:t>формирование чувства гражданственности и патриотизма, правовой культуры, осознанн</w:t>
      </w:r>
      <w:r>
        <w:rPr>
          <w:rFonts w:eastAsia="Times New Roman"/>
          <w:sz w:val="24"/>
          <w:szCs w:val="24"/>
        </w:rPr>
        <w:t>о</w:t>
      </w:r>
      <w:r>
        <w:rPr>
          <w:rFonts w:eastAsia="Times New Roman"/>
          <w:sz w:val="24"/>
          <w:szCs w:val="24"/>
        </w:rPr>
        <w:t>го отношения к профессиональному самоопределению;</w:t>
      </w:r>
    </w:p>
    <w:p w:rsidR="006F75E1" w:rsidRDefault="006F75E1" w:rsidP="006F75E1">
      <w:pPr>
        <w:tabs>
          <w:tab w:val="left" w:pos="567"/>
        </w:tabs>
        <w:spacing w:line="1" w:lineRule="exact"/>
        <w:rPr>
          <w:rFonts w:eastAsia="Times New Roman"/>
          <w:sz w:val="24"/>
          <w:szCs w:val="24"/>
        </w:rPr>
      </w:pPr>
    </w:p>
    <w:p w:rsidR="006F75E1" w:rsidRDefault="006F75E1" w:rsidP="006F75E1">
      <w:pPr>
        <w:numPr>
          <w:ilvl w:val="0"/>
          <w:numId w:val="221"/>
        </w:numPr>
        <w:tabs>
          <w:tab w:val="left" w:pos="567"/>
          <w:tab w:val="left" w:pos="880"/>
        </w:tabs>
        <w:spacing w:line="291" w:lineRule="auto"/>
        <w:jc w:val="both"/>
        <w:rPr>
          <w:rFonts w:eastAsia="Times New Roman"/>
          <w:sz w:val="24"/>
          <w:szCs w:val="24"/>
        </w:rPr>
      </w:pPr>
      <w:r>
        <w:rPr>
          <w:rFonts w:eastAsia="Times New Roman"/>
          <w:sz w:val="24"/>
          <w:szCs w:val="24"/>
        </w:rPr>
        <w:lastRenderedPageBreak/>
        <w:t>реализация, в конечном счете, основной цели внеурочной деятельности - развитие инд</w:t>
      </w:r>
      <w:r>
        <w:rPr>
          <w:rFonts w:eastAsia="Times New Roman"/>
          <w:sz w:val="24"/>
          <w:szCs w:val="24"/>
        </w:rPr>
        <w:t>и</w:t>
      </w:r>
      <w:r>
        <w:rPr>
          <w:rFonts w:eastAsia="Times New Roman"/>
          <w:sz w:val="24"/>
          <w:szCs w:val="24"/>
        </w:rPr>
        <w:t>видуальности каждого ребенка в процессе самоопределения в системе внеурочной деятельн</w:t>
      </w:r>
      <w:r>
        <w:rPr>
          <w:rFonts w:eastAsia="Times New Roman"/>
          <w:sz w:val="24"/>
          <w:szCs w:val="24"/>
        </w:rPr>
        <w:t>о</w:t>
      </w:r>
      <w:r>
        <w:rPr>
          <w:rFonts w:eastAsia="Times New Roman"/>
          <w:sz w:val="24"/>
          <w:szCs w:val="24"/>
        </w:rPr>
        <w:t>сти.</w:t>
      </w:r>
    </w:p>
    <w:p w:rsidR="006F75E1" w:rsidRDefault="006F75E1" w:rsidP="006F75E1">
      <w:pPr>
        <w:tabs>
          <w:tab w:val="left" w:pos="567"/>
        </w:tabs>
        <w:spacing w:line="105" w:lineRule="exact"/>
        <w:rPr>
          <w:sz w:val="20"/>
          <w:szCs w:val="20"/>
        </w:rPr>
      </w:pPr>
    </w:p>
    <w:p w:rsidR="006F75E1" w:rsidRDefault="006F75E1" w:rsidP="006F75E1">
      <w:pPr>
        <w:spacing w:line="386" w:lineRule="exact"/>
        <w:rPr>
          <w:sz w:val="20"/>
          <w:szCs w:val="20"/>
        </w:rPr>
      </w:pPr>
    </w:p>
    <w:p w:rsidR="006F75E1" w:rsidRDefault="006F75E1" w:rsidP="006F75E1">
      <w:pPr>
        <w:ind w:right="120"/>
        <w:jc w:val="center"/>
        <w:rPr>
          <w:sz w:val="20"/>
          <w:szCs w:val="20"/>
        </w:rPr>
      </w:pPr>
      <w:r>
        <w:rPr>
          <w:rFonts w:eastAsia="Times New Roman"/>
          <w:b/>
          <w:bCs/>
          <w:color w:val="00000A"/>
          <w:sz w:val="24"/>
          <w:szCs w:val="24"/>
        </w:rPr>
        <w:t>4.1. П</w:t>
      </w:r>
      <w:r>
        <w:rPr>
          <w:rFonts w:eastAsia="Times New Roman"/>
          <w:b/>
          <w:bCs/>
          <w:color w:val="000000"/>
          <w:sz w:val="24"/>
          <w:szCs w:val="24"/>
        </w:rPr>
        <w:t>рограммы учебных предметов</w:t>
      </w:r>
    </w:p>
    <w:p w:rsidR="006F75E1" w:rsidRDefault="006F75E1" w:rsidP="006F75E1">
      <w:pPr>
        <w:spacing w:line="357" w:lineRule="exact"/>
        <w:rPr>
          <w:sz w:val="20"/>
          <w:szCs w:val="20"/>
        </w:rPr>
      </w:pPr>
    </w:p>
    <w:p w:rsidR="006F75E1" w:rsidRDefault="006F75E1" w:rsidP="006F75E1">
      <w:pPr>
        <w:spacing w:line="275" w:lineRule="auto"/>
        <w:ind w:firstLine="720"/>
        <w:jc w:val="both"/>
        <w:rPr>
          <w:sz w:val="20"/>
          <w:szCs w:val="20"/>
        </w:rPr>
      </w:pPr>
      <w:r>
        <w:rPr>
          <w:rFonts w:eastAsia="Times New Roman"/>
          <w:color w:val="00000A"/>
          <w:sz w:val="24"/>
          <w:szCs w:val="24"/>
        </w:rPr>
        <w:t xml:space="preserve">Программы отдельных учебных предметов, курсов должны обеспечивать достижение планируемых результатов (личностных, </w:t>
      </w:r>
      <w:proofErr w:type="spellStart"/>
      <w:r>
        <w:rPr>
          <w:rFonts w:eastAsia="Times New Roman"/>
          <w:color w:val="00000A"/>
          <w:sz w:val="24"/>
          <w:szCs w:val="24"/>
        </w:rPr>
        <w:t>метапредметных</w:t>
      </w:r>
      <w:proofErr w:type="spellEnd"/>
      <w:r>
        <w:rPr>
          <w:rFonts w:eastAsia="Times New Roman"/>
          <w:color w:val="00000A"/>
          <w:sz w:val="24"/>
          <w:szCs w:val="24"/>
        </w:rPr>
        <w:t>, предметных) освоения АООП ООО обучающихся с ЗПР.</w:t>
      </w:r>
    </w:p>
    <w:p w:rsidR="006F75E1" w:rsidRDefault="006F75E1" w:rsidP="006F75E1">
      <w:pPr>
        <w:spacing w:line="2" w:lineRule="exact"/>
        <w:rPr>
          <w:sz w:val="20"/>
          <w:szCs w:val="20"/>
        </w:rPr>
      </w:pPr>
    </w:p>
    <w:p w:rsidR="006F75E1" w:rsidRDefault="006F75E1" w:rsidP="001312E1">
      <w:pPr>
        <w:spacing w:line="277" w:lineRule="auto"/>
        <w:ind w:firstLine="710"/>
        <w:jc w:val="both"/>
        <w:rPr>
          <w:sz w:val="20"/>
          <w:szCs w:val="20"/>
        </w:rPr>
      </w:pPr>
      <w:r>
        <w:rPr>
          <w:rFonts w:eastAsia="Times New Roman"/>
          <w:sz w:val="24"/>
          <w:szCs w:val="24"/>
        </w:rPr>
        <w:t>Содержание курсов по всем обязательным предметам на ступени основного общего о</w:t>
      </w:r>
      <w:r>
        <w:rPr>
          <w:rFonts w:eastAsia="Times New Roman"/>
          <w:sz w:val="24"/>
          <w:szCs w:val="24"/>
        </w:rPr>
        <w:t>б</w:t>
      </w:r>
      <w:r>
        <w:rPr>
          <w:rFonts w:eastAsia="Times New Roman"/>
          <w:sz w:val="24"/>
          <w:szCs w:val="24"/>
        </w:rPr>
        <w:t>разования отражено в соответствующих разделах рабочих программ учебных предметов</w:t>
      </w:r>
    </w:p>
    <w:p w:rsidR="006F75E1" w:rsidRDefault="006F75E1" w:rsidP="001312E1">
      <w:pPr>
        <w:spacing w:line="1" w:lineRule="exact"/>
        <w:jc w:val="both"/>
        <w:rPr>
          <w:sz w:val="20"/>
          <w:szCs w:val="20"/>
        </w:rPr>
      </w:pPr>
    </w:p>
    <w:p w:rsidR="006F75E1" w:rsidRDefault="006F75E1" w:rsidP="001312E1">
      <w:pPr>
        <w:numPr>
          <w:ilvl w:val="0"/>
          <w:numId w:val="222"/>
        </w:numPr>
        <w:tabs>
          <w:tab w:val="left" w:pos="750"/>
        </w:tabs>
        <w:spacing w:line="275" w:lineRule="auto"/>
        <w:ind w:firstLine="3"/>
        <w:jc w:val="both"/>
        <w:rPr>
          <w:rFonts w:eastAsia="Times New Roman"/>
          <w:sz w:val="24"/>
          <w:szCs w:val="24"/>
        </w:rPr>
      </w:pPr>
      <w:r>
        <w:rPr>
          <w:rFonts w:eastAsia="Times New Roman"/>
          <w:sz w:val="24"/>
          <w:szCs w:val="24"/>
        </w:rPr>
        <w:t>соответствует соответствующему разделу Примерной основной образовательной пр</w:t>
      </w:r>
      <w:r>
        <w:rPr>
          <w:rFonts w:eastAsia="Times New Roman"/>
          <w:sz w:val="24"/>
          <w:szCs w:val="24"/>
        </w:rPr>
        <w:t>о</w:t>
      </w:r>
      <w:r>
        <w:rPr>
          <w:rFonts w:eastAsia="Times New Roman"/>
          <w:sz w:val="24"/>
          <w:szCs w:val="24"/>
        </w:rPr>
        <w:t>граммы основного общего образования</w:t>
      </w:r>
      <w:proofErr w:type="gramStart"/>
      <w:r>
        <w:rPr>
          <w:rFonts w:eastAsia="Times New Roman"/>
          <w:sz w:val="24"/>
          <w:szCs w:val="24"/>
        </w:rPr>
        <w:t xml:space="preserve">.. </w:t>
      </w:r>
      <w:proofErr w:type="gramEnd"/>
      <w:r>
        <w:rPr>
          <w:rFonts w:eastAsia="Times New Roman"/>
          <w:sz w:val="24"/>
          <w:szCs w:val="24"/>
        </w:rPr>
        <w:t>Остальные разделы примерных программ учебных предметов формируются с учётом региональных, национальных и этнокультурных особенн</w:t>
      </w:r>
      <w:r>
        <w:rPr>
          <w:rFonts w:eastAsia="Times New Roman"/>
          <w:sz w:val="24"/>
          <w:szCs w:val="24"/>
        </w:rPr>
        <w:t>о</w:t>
      </w:r>
      <w:r>
        <w:rPr>
          <w:rFonts w:eastAsia="Times New Roman"/>
          <w:sz w:val="24"/>
          <w:szCs w:val="24"/>
        </w:rPr>
        <w:t>стей и состава класса.</w:t>
      </w:r>
    </w:p>
    <w:p w:rsidR="006F75E1" w:rsidRDefault="006F75E1" w:rsidP="006F75E1">
      <w:pPr>
        <w:spacing w:line="2" w:lineRule="exact"/>
        <w:rPr>
          <w:sz w:val="20"/>
          <w:szCs w:val="20"/>
        </w:rPr>
      </w:pPr>
    </w:p>
    <w:p w:rsidR="006F75E1" w:rsidRDefault="006F75E1" w:rsidP="006F75E1">
      <w:pPr>
        <w:spacing w:line="200" w:lineRule="exact"/>
        <w:rPr>
          <w:sz w:val="20"/>
          <w:szCs w:val="20"/>
        </w:rPr>
      </w:pPr>
    </w:p>
    <w:p w:rsidR="006F75E1" w:rsidRDefault="006F75E1" w:rsidP="006F75E1">
      <w:pPr>
        <w:spacing w:line="200" w:lineRule="exact"/>
        <w:rPr>
          <w:sz w:val="20"/>
          <w:szCs w:val="20"/>
        </w:rPr>
      </w:pPr>
    </w:p>
    <w:p w:rsidR="006F75E1" w:rsidRDefault="006F75E1" w:rsidP="006F75E1">
      <w:pPr>
        <w:spacing w:line="275" w:lineRule="exact"/>
        <w:rPr>
          <w:sz w:val="20"/>
          <w:szCs w:val="20"/>
        </w:rPr>
      </w:pPr>
    </w:p>
    <w:p w:rsidR="006F75E1" w:rsidRDefault="001312E1" w:rsidP="006F75E1">
      <w:pPr>
        <w:ind w:right="260"/>
        <w:jc w:val="center"/>
        <w:rPr>
          <w:sz w:val="20"/>
          <w:szCs w:val="20"/>
        </w:rPr>
      </w:pPr>
      <w:r>
        <w:rPr>
          <w:rFonts w:eastAsia="Times New Roman"/>
          <w:b/>
          <w:bCs/>
          <w:color w:val="00000A"/>
          <w:sz w:val="24"/>
          <w:szCs w:val="24"/>
        </w:rPr>
        <w:t>5.1</w:t>
      </w:r>
      <w:r w:rsidR="006F75E1">
        <w:rPr>
          <w:rFonts w:eastAsia="Times New Roman"/>
          <w:b/>
          <w:bCs/>
          <w:color w:val="00000A"/>
          <w:sz w:val="24"/>
          <w:szCs w:val="24"/>
        </w:rPr>
        <w:t xml:space="preserve"> Программа коррекционной работы</w:t>
      </w:r>
    </w:p>
    <w:p w:rsidR="006F75E1" w:rsidRDefault="006F75E1" w:rsidP="006F75E1">
      <w:pPr>
        <w:spacing w:line="362" w:lineRule="exact"/>
        <w:rPr>
          <w:sz w:val="20"/>
          <w:szCs w:val="20"/>
        </w:rPr>
      </w:pPr>
    </w:p>
    <w:p w:rsidR="006F75E1" w:rsidRDefault="006F75E1" w:rsidP="001312E1">
      <w:pPr>
        <w:spacing w:line="276" w:lineRule="auto"/>
        <w:ind w:right="-23"/>
        <w:jc w:val="both"/>
        <w:rPr>
          <w:sz w:val="20"/>
          <w:szCs w:val="20"/>
        </w:rPr>
      </w:pPr>
      <w:proofErr w:type="gramStart"/>
      <w:r>
        <w:rPr>
          <w:rFonts w:eastAsia="Times New Roman"/>
          <w:sz w:val="24"/>
          <w:szCs w:val="24"/>
        </w:rPr>
        <w:t>Программа коррекционной работы в соответствии с федеральным государственным образов</w:t>
      </w:r>
      <w:r>
        <w:rPr>
          <w:rFonts w:eastAsia="Times New Roman"/>
          <w:sz w:val="24"/>
          <w:szCs w:val="24"/>
        </w:rPr>
        <w:t>а</w:t>
      </w:r>
      <w:r>
        <w:rPr>
          <w:rFonts w:eastAsia="Times New Roman"/>
          <w:sz w:val="24"/>
          <w:szCs w:val="24"/>
        </w:rPr>
        <w:t>тельным стандартом основного общего образования направлена на создание системы ко</w:t>
      </w:r>
      <w:r>
        <w:rPr>
          <w:rFonts w:eastAsia="Times New Roman"/>
          <w:sz w:val="24"/>
          <w:szCs w:val="24"/>
        </w:rPr>
        <w:t>м</w:t>
      </w:r>
      <w:r>
        <w:rPr>
          <w:rFonts w:eastAsia="Times New Roman"/>
          <w:sz w:val="24"/>
          <w:szCs w:val="24"/>
        </w:rPr>
        <w:t>плексной помощи детям с ограниченными возможностями здоровья в освоении основной обр</w:t>
      </w:r>
      <w:r>
        <w:rPr>
          <w:rFonts w:eastAsia="Times New Roman"/>
          <w:sz w:val="24"/>
          <w:szCs w:val="24"/>
        </w:rPr>
        <w:t>а</w:t>
      </w:r>
      <w:r>
        <w:rPr>
          <w:rFonts w:eastAsia="Times New Roman"/>
          <w:sz w:val="24"/>
          <w:szCs w:val="24"/>
        </w:rPr>
        <w:t>зовательной программы основного общего образования, коррекцию нед</w:t>
      </w:r>
      <w:r>
        <w:rPr>
          <w:rFonts w:eastAsia="Times New Roman"/>
          <w:sz w:val="24"/>
          <w:szCs w:val="24"/>
        </w:rPr>
        <w:t>о</w:t>
      </w:r>
      <w:r>
        <w:rPr>
          <w:rFonts w:eastAsia="Times New Roman"/>
          <w:sz w:val="24"/>
          <w:szCs w:val="24"/>
        </w:rPr>
        <w:t>статков в физическом и (или) психическом развитии обучающихся, их социальную адаптацию и оказание помощи д</w:t>
      </w:r>
      <w:r>
        <w:rPr>
          <w:rFonts w:eastAsia="Times New Roman"/>
          <w:sz w:val="24"/>
          <w:szCs w:val="24"/>
        </w:rPr>
        <w:t>е</w:t>
      </w:r>
      <w:r>
        <w:rPr>
          <w:rFonts w:eastAsia="Times New Roman"/>
          <w:sz w:val="24"/>
          <w:szCs w:val="24"/>
        </w:rPr>
        <w:t>тям этой категории в освоении образовательной программы.</w:t>
      </w:r>
      <w:proofErr w:type="gramEnd"/>
    </w:p>
    <w:p w:rsidR="006F75E1" w:rsidRDefault="006F75E1" w:rsidP="001312E1">
      <w:pPr>
        <w:spacing w:line="1" w:lineRule="exact"/>
        <w:ind w:right="-23"/>
        <w:jc w:val="both"/>
        <w:rPr>
          <w:sz w:val="20"/>
          <w:szCs w:val="20"/>
        </w:rPr>
      </w:pPr>
    </w:p>
    <w:p w:rsidR="006F75E1" w:rsidRDefault="006F75E1" w:rsidP="001312E1">
      <w:pPr>
        <w:spacing w:line="279" w:lineRule="auto"/>
        <w:ind w:right="-23"/>
        <w:jc w:val="both"/>
        <w:rPr>
          <w:sz w:val="20"/>
          <w:szCs w:val="20"/>
        </w:rPr>
      </w:pPr>
      <w:r>
        <w:rPr>
          <w:rFonts w:eastAsia="Times New Roman"/>
          <w:sz w:val="24"/>
          <w:szCs w:val="24"/>
        </w:rPr>
        <w:t>Программы коррекционной работы основного общего образования и начального общего обр</w:t>
      </w:r>
      <w:r>
        <w:rPr>
          <w:rFonts w:eastAsia="Times New Roman"/>
          <w:sz w:val="24"/>
          <w:szCs w:val="24"/>
        </w:rPr>
        <w:t>а</w:t>
      </w:r>
      <w:r>
        <w:rPr>
          <w:rFonts w:eastAsia="Times New Roman"/>
          <w:sz w:val="24"/>
          <w:szCs w:val="24"/>
        </w:rPr>
        <w:t>зования являются преемственными. Программа коррекционной работы основного общего обр</w:t>
      </w:r>
      <w:r>
        <w:rPr>
          <w:rFonts w:eastAsia="Times New Roman"/>
          <w:sz w:val="24"/>
          <w:szCs w:val="24"/>
        </w:rPr>
        <w:t>а</w:t>
      </w:r>
      <w:r>
        <w:rPr>
          <w:rFonts w:eastAsia="Times New Roman"/>
          <w:sz w:val="24"/>
          <w:szCs w:val="24"/>
        </w:rPr>
        <w:t>зования обеспечивает:</w:t>
      </w:r>
    </w:p>
    <w:p w:rsidR="006F75E1" w:rsidRDefault="006F75E1" w:rsidP="001312E1">
      <w:pPr>
        <w:spacing w:line="2" w:lineRule="exact"/>
        <w:ind w:right="-23"/>
        <w:jc w:val="both"/>
        <w:rPr>
          <w:sz w:val="20"/>
          <w:szCs w:val="20"/>
        </w:rPr>
      </w:pPr>
    </w:p>
    <w:p w:rsidR="006F75E1" w:rsidRDefault="006F75E1" w:rsidP="001312E1">
      <w:pPr>
        <w:numPr>
          <w:ilvl w:val="0"/>
          <w:numId w:val="223"/>
        </w:numPr>
        <w:tabs>
          <w:tab w:val="left" w:pos="1120"/>
        </w:tabs>
        <w:spacing w:line="275" w:lineRule="auto"/>
        <w:ind w:right="-23"/>
        <w:jc w:val="both"/>
        <w:rPr>
          <w:rFonts w:ascii="Symbol" w:eastAsia="Symbol" w:hAnsi="Symbol" w:cs="Symbol"/>
          <w:sz w:val="24"/>
          <w:szCs w:val="24"/>
        </w:rPr>
      </w:pPr>
      <w:r>
        <w:rPr>
          <w:rFonts w:eastAsia="Times New Roman"/>
          <w:sz w:val="24"/>
          <w:szCs w:val="24"/>
        </w:rPr>
        <w:t>создание в школе условий воспитания, обучения, позволяющих учитывать ос</w:t>
      </w:r>
      <w:r>
        <w:rPr>
          <w:rFonts w:eastAsia="Times New Roman"/>
          <w:sz w:val="24"/>
          <w:szCs w:val="24"/>
        </w:rPr>
        <w:t>о</w:t>
      </w:r>
      <w:r>
        <w:rPr>
          <w:rFonts w:eastAsia="Times New Roman"/>
          <w:sz w:val="24"/>
          <w:szCs w:val="24"/>
        </w:rPr>
        <w:t>бые образовательные потребности детей посредством индивидуализации и дифференциации обр</w:t>
      </w:r>
      <w:r>
        <w:rPr>
          <w:rFonts w:eastAsia="Times New Roman"/>
          <w:sz w:val="24"/>
          <w:szCs w:val="24"/>
        </w:rPr>
        <w:t>а</w:t>
      </w:r>
      <w:r>
        <w:rPr>
          <w:rFonts w:eastAsia="Times New Roman"/>
          <w:sz w:val="24"/>
          <w:szCs w:val="24"/>
        </w:rPr>
        <w:t>зовательной деятельности;</w:t>
      </w:r>
    </w:p>
    <w:p w:rsidR="001312E1" w:rsidRDefault="001312E1" w:rsidP="001312E1">
      <w:pPr>
        <w:spacing w:line="310" w:lineRule="auto"/>
        <w:ind w:right="740"/>
        <w:jc w:val="center"/>
        <w:rPr>
          <w:sz w:val="20"/>
          <w:szCs w:val="20"/>
        </w:rPr>
      </w:pPr>
      <w:r>
        <w:rPr>
          <w:rFonts w:eastAsia="Times New Roman"/>
          <w:b/>
          <w:bCs/>
          <w:sz w:val="24"/>
          <w:szCs w:val="24"/>
        </w:rPr>
        <w:t xml:space="preserve">Цели и задачи программы коррекционной работы с </w:t>
      </w:r>
      <w:proofErr w:type="gramStart"/>
      <w:r>
        <w:rPr>
          <w:rFonts w:eastAsia="Times New Roman"/>
          <w:b/>
          <w:bCs/>
          <w:sz w:val="24"/>
          <w:szCs w:val="24"/>
        </w:rPr>
        <w:t>обучающимися</w:t>
      </w:r>
      <w:proofErr w:type="gramEnd"/>
      <w:r>
        <w:rPr>
          <w:rFonts w:eastAsia="Times New Roman"/>
          <w:b/>
          <w:bCs/>
          <w:sz w:val="24"/>
          <w:szCs w:val="24"/>
        </w:rPr>
        <w:t xml:space="preserve"> при получении основного общего образования</w:t>
      </w:r>
    </w:p>
    <w:p w:rsidR="001312E1" w:rsidRDefault="001312E1" w:rsidP="001312E1">
      <w:pPr>
        <w:spacing w:line="26" w:lineRule="exact"/>
        <w:rPr>
          <w:sz w:val="20"/>
          <w:szCs w:val="20"/>
        </w:rPr>
      </w:pPr>
    </w:p>
    <w:p w:rsidR="001312E1" w:rsidRDefault="001312E1" w:rsidP="001312E1">
      <w:pPr>
        <w:rPr>
          <w:sz w:val="20"/>
          <w:szCs w:val="20"/>
        </w:rPr>
      </w:pPr>
      <w:r>
        <w:rPr>
          <w:rFonts w:eastAsia="Times New Roman"/>
          <w:b/>
          <w:bCs/>
          <w:sz w:val="24"/>
          <w:szCs w:val="24"/>
        </w:rPr>
        <w:t>Цели программы:</w:t>
      </w:r>
    </w:p>
    <w:p w:rsidR="001312E1" w:rsidRDefault="001312E1" w:rsidP="001312E1">
      <w:pPr>
        <w:spacing w:line="41" w:lineRule="exact"/>
        <w:rPr>
          <w:sz w:val="20"/>
          <w:szCs w:val="20"/>
        </w:rPr>
      </w:pPr>
    </w:p>
    <w:p w:rsidR="001312E1" w:rsidRDefault="001312E1" w:rsidP="001312E1">
      <w:pPr>
        <w:spacing w:line="276" w:lineRule="auto"/>
        <w:ind w:right="420" w:firstLine="566"/>
        <w:jc w:val="both"/>
        <w:rPr>
          <w:sz w:val="20"/>
          <w:szCs w:val="20"/>
        </w:rPr>
      </w:pPr>
      <w:r>
        <w:rPr>
          <w:rFonts w:eastAsia="Times New Roman"/>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w:t>
      </w:r>
      <w:r>
        <w:rPr>
          <w:rFonts w:eastAsia="Times New Roman"/>
          <w:sz w:val="24"/>
          <w:szCs w:val="24"/>
        </w:rPr>
        <w:t>д</w:t>
      </w:r>
      <w:r>
        <w:rPr>
          <w:rFonts w:eastAsia="Times New Roman"/>
          <w:sz w:val="24"/>
          <w:szCs w:val="24"/>
        </w:rPr>
        <w:t>ставителям);</w:t>
      </w:r>
    </w:p>
    <w:p w:rsidR="001312E1" w:rsidRDefault="001312E1" w:rsidP="001312E1">
      <w:pPr>
        <w:spacing w:line="2" w:lineRule="exact"/>
        <w:rPr>
          <w:sz w:val="20"/>
          <w:szCs w:val="20"/>
        </w:rPr>
      </w:pPr>
    </w:p>
    <w:p w:rsidR="001312E1" w:rsidRDefault="001312E1" w:rsidP="001312E1">
      <w:pPr>
        <w:spacing w:line="275" w:lineRule="auto"/>
        <w:ind w:right="420" w:firstLine="566"/>
        <w:jc w:val="both"/>
        <w:rPr>
          <w:sz w:val="20"/>
          <w:szCs w:val="20"/>
        </w:rPr>
      </w:pPr>
      <w:r>
        <w:rPr>
          <w:rFonts w:eastAsia="Times New Roman"/>
          <w:sz w:val="24"/>
          <w:szCs w:val="24"/>
        </w:rPr>
        <w:t>— осуществление коррекции недостатков в физическом и (или) психическом разв</w:t>
      </w:r>
      <w:r>
        <w:rPr>
          <w:rFonts w:eastAsia="Times New Roman"/>
          <w:sz w:val="24"/>
          <w:szCs w:val="24"/>
        </w:rPr>
        <w:t>и</w:t>
      </w:r>
      <w:r>
        <w:rPr>
          <w:rFonts w:eastAsia="Times New Roman"/>
          <w:sz w:val="24"/>
          <w:szCs w:val="24"/>
        </w:rPr>
        <w:t>тии обучающихся с ограниченными возможностями здоровья при освоении основных и д</w:t>
      </w:r>
      <w:r>
        <w:rPr>
          <w:rFonts w:eastAsia="Times New Roman"/>
          <w:sz w:val="24"/>
          <w:szCs w:val="24"/>
        </w:rPr>
        <w:t>о</w:t>
      </w:r>
      <w:r>
        <w:rPr>
          <w:rFonts w:eastAsia="Times New Roman"/>
          <w:sz w:val="24"/>
          <w:szCs w:val="24"/>
        </w:rPr>
        <w:t>полнительных общеобразовательных программ основного общего образования, дополн</w:t>
      </w:r>
      <w:r>
        <w:rPr>
          <w:rFonts w:eastAsia="Times New Roman"/>
          <w:sz w:val="24"/>
          <w:szCs w:val="24"/>
        </w:rPr>
        <w:t>и</w:t>
      </w:r>
      <w:r>
        <w:rPr>
          <w:rFonts w:eastAsia="Times New Roman"/>
          <w:sz w:val="24"/>
          <w:szCs w:val="24"/>
        </w:rPr>
        <w:t>тельных образовательных программ.</w:t>
      </w:r>
    </w:p>
    <w:p w:rsidR="001312E1" w:rsidRDefault="001312E1" w:rsidP="001312E1">
      <w:pPr>
        <w:spacing w:line="2" w:lineRule="exact"/>
        <w:rPr>
          <w:sz w:val="20"/>
          <w:szCs w:val="20"/>
        </w:rPr>
      </w:pPr>
    </w:p>
    <w:p w:rsidR="001312E1" w:rsidRDefault="001312E1" w:rsidP="001312E1">
      <w:pPr>
        <w:spacing w:line="275" w:lineRule="auto"/>
        <w:ind w:right="420" w:firstLine="566"/>
        <w:jc w:val="both"/>
        <w:rPr>
          <w:sz w:val="20"/>
          <w:szCs w:val="20"/>
        </w:rPr>
      </w:pPr>
      <w:r>
        <w:rPr>
          <w:rFonts w:eastAsia="Times New Roman"/>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w:t>
      </w:r>
      <w:r>
        <w:rPr>
          <w:rFonts w:eastAsia="Times New Roman"/>
          <w:sz w:val="24"/>
          <w:szCs w:val="24"/>
        </w:rPr>
        <w:t>а</w:t>
      </w:r>
      <w:r>
        <w:rPr>
          <w:rFonts w:eastAsia="Times New Roman"/>
          <w:sz w:val="24"/>
          <w:szCs w:val="24"/>
        </w:rPr>
        <w:t>ции в обществе.</w:t>
      </w:r>
    </w:p>
    <w:p w:rsidR="001312E1" w:rsidRDefault="001312E1" w:rsidP="001312E1">
      <w:pPr>
        <w:spacing w:line="2" w:lineRule="exact"/>
        <w:rPr>
          <w:sz w:val="20"/>
          <w:szCs w:val="20"/>
        </w:rPr>
      </w:pPr>
    </w:p>
    <w:p w:rsidR="001312E1" w:rsidRDefault="001312E1" w:rsidP="001312E1">
      <w:pPr>
        <w:rPr>
          <w:sz w:val="20"/>
          <w:szCs w:val="20"/>
        </w:rPr>
      </w:pPr>
      <w:r>
        <w:rPr>
          <w:rFonts w:eastAsia="Times New Roman"/>
          <w:b/>
          <w:bCs/>
          <w:sz w:val="24"/>
          <w:szCs w:val="24"/>
        </w:rPr>
        <w:lastRenderedPageBreak/>
        <w:t>Задачи программы</w:t>
      </w:r>
      <w:r>
        <w:rPr>
          <w:rFonts w:eastAsia="Times New Roman"/>
          <w:sz w:val="24"/>
          <w:szCs w:val="24"/>
        </w:rPr>
        <w:t>:</w:t>
      </w:r>
    </w:p>
    <w:p w:rsidR="001312E1" w:rsidRDefault="001312E1" w:rsidP="001312E1">
      <w:pPr>
        <w:spacing w:line="44" w:lineRule="exact"/>
        <w:rPr>
          <w:sz w:val="20"/>
          <w:szCs w:val="20"/>
        </w:rPr>
      </w:pPr>
    </w:p>
    <w:p w:rsidR="001312E1" w:rsidRDefault="001312E1" w:rsidP="001312E1">
      <w:pPr>
        <w:spacing w:line="275" w:lineRule="auto"/>
        <w:ind w:right="420" w:firstLine="566"/>
        <w:jc w:val="both"/>
        <w:rPr>
          <w:sz w:val="20"/>
          <w:szCs w:val="20"/>
        </w:rPr>
      </w:pPr>
      <w:r>
        <w:rPr>
          <w:rFonts w:eastAsia="Times New Roman"/>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1312E1" w:rsidRDefault="001312E1" w:rsidP="001312E1">
      <w:pPr>
        <w:spacing w:line="2" w:lineRule="exact"/>
        <w:rPr>
          <w:sz w:val="20"/>
          <w:szCs w:val="20"/>
        </w:rPr>
      </w:pPr>
    </w:p>
    <w:p w:rsidR="001312E1" w:rsidRDefault="001312E1" w:rsidP="001312E1">
      <w:pPr>
        <w:spacing w:line="276" w:lineRule="auto"/>
        <w:ind w:right="420" w:firstLine="566"/>
        <w:jc w:val="both"/>
        <w:rPr>
          <w:sz w:val="20"/>
          <w:szCs w:val="20"/>
        </w:rPr>
      </w:pPr>
      <w:r>
        <w:rPr>
          <w:rFonts w:eastAsia="Times New Roman"/>
          <w:sz w:val="24"/>
          <w:szCs w:val="24"/>
        </w:rPr>
        <w:t>— 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w:t>
      </w:r>
      <w:r>
        <w:rPr>
          <w:rFonts w:eastAsia="Times New Roman"/>
          <w:sz w:val="24"/>
          <w:szCs w:val="24"/>
        </w:rPr>
        <w:t>о</w:t>
      </w:r>
      <w:r>
        <w:rPr>
          <w:rFonts w:eastAsia="Times New Roman"/>
          <w:sz w:val="24"/>
          <w:szCs w:val="24"/>
        </w:rPr>
        <w:t>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1312E1" w:rsidRDefault="001312E1" w:rsidP="001312E1">
      <w:pPr>
        <w:spacing w:line="2" w:lineRule="exact"/>
        <w:rPr>
          <w:sz w:val="20"/>
          <w:szCs w:val="20"/>
        </w:rPr>
      </w:pPr>
    </w:p>
    <w:p w:rsidR="001312E1" w:rsidRDefault="001312E1" w:rsidP="001312E1">
      <w:pPr>
        <w:spacing w:line="275" w:lineRule="auto"/>
        <w:ind w:right="420" w:firstLine="566"/>
        <w:jc w:val="both"/>
        <w:rPr>
          <w:sz w:val="20"/>
          <w:szCs w:val="20"/>
        </w:rPr>
      </w:pPr>
      <w:proofErr w:type="gramStart"/>
      <w:r>
        <w:rPr>
          <w:rFonts w:eastAsia="Times New Roman"/>
          <w:sz w:val="24"/>
          <w:szCs w:val="24"/>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w:t>
      </w:r>
      <w:r>
        <w:rPr>
          <w:rFonts w:eastAsia="Times New Roman"/>
          <w:sz w:val="24"/>
          <w:szCs w:val="24"/>
        </w:rPr>
        <w:t>ь</w:t>
      </w:r>
      <w:r>
        <w:rPr>
          <w:rFonts w:eastAsia="Times New Roman"/>
          <w:sz w:val="24"/>
          <w:szCs w:val="24"/>
        </w:rPr>
        <w:t>ных возможностей детей (в соответствии с рекомендациями психолого-медико-педагогической комиссии);</w:t>
      </w:r>
      <w:proofErr w:type="gramEnd"/>
    </w:p>
    <w:p w:rsidR="001312E1" w:rsidRDefault="001312E1" w:rsidP="001312E1">
      <w:pPr>
        <w:spacing w:line="2" w:lineRule="exact"/>
        <w:rPr>
          <w:sz w:val="20"/>
          <w:szCs w:val="20"/>
        </w:rPr>
      </w:pPr>
    </w:p>
    <w:p w:rsidR="001312E1" w:rsidRDefault="001312E1" w:rsidP="001312E1">
      <w:pPr>
        <w:spacing w:line="276" w:lineRule="auto"/>
        <w:ind w:right="420" w:firstLine="566"/>
        <w:jc w:val="both"/>
        <w:rPr>
          <w:sz w:val="20"/>
          <w:szCs w:val="20"/>
        </w:rPr>
      </w:pPr>
      <w:r>
        <w:rPr>
          <w:rFonts w:eastAsia="Times New Roman"/>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w:t>
      </w:r>
      <w:r>
        <w:rPr>
          <w:rFonts w:eastAsia="Times New Roman"/>
          <w:sz w:val="24"/>
          <w:szCs w:val="24"/>
        </w:rPr>
        <w:t>и</w:t>
      </w:r>
      <w:r>
        <w:rPr>
          <w:rFonts w:eastAsia="Times New Roman"/>
          <w:sz w:val="24"/>
          <w:szCs w:val="24"/>
        </w:rPr>
        <w:t xml:space="preserve">ческом и (или) психическом </w:t>
      </w:r>
      <w:proofErr w:type="gramStart"/>
      <w:r>
        <w:rPr>
          <w:rFonts w:eastAsia="Times New Roman"/>
          <w:sz w:val="24"/>
          <w:szCs w:val="24"/>
        </w:rPr>
        <w:t>развитии</w:t>
      </w:r>
      <w:proofErr w:type="gramEnd"/>
      <w:r>
        <w:rPr>
          <w:rFonts w:eastAsia="Times New Roman"/>
          <w:sz w:val="24"/>
          <w:szCs w:val="24"/>
        </w:rPr>
        <w:t xml:space="preserve">, сопровождаемые поддержкой </w:t>
      </w:r>
      <w:proofErr w:type="spellStart"/>
      <w:r>
        <w:rPr>
          <w:rFonts w:eastAsia="Times New Roman"/>
          <w:sz w:val="24"/>
          <w:szCs w:val="24"/>
        </w:rPr>
        <w:t>тьютора</w:t>
      </w:r>
      <w:proofErr w:type="spellEnd"/>
      <w:r>
        <w:rPr>
          <w:rFonts w:eastAsia="Times New Roman"/>
          <w:sz w:val="24"/>
          <w:szCs w:val="24"/>
        </w:rPr>
        <w:t xml:space="preserve"> организации, осуществляющей образовательную деятельность;</w:t>
      </w:r>
    </w:p>
    <w:p w:rsidR="001312E1" w:rsidRDefault="001312E1" w:rsidP="001312E1">
      <w:pPr>
        <w:spacing w:line="2" w:lineRule="exact"/>
        <w:rPr>
          <w:sz w:val="20"/>
          <w:szCs w:val="20"/>
        </w:rPr>
      </w:pPr>
    </w:p>
    <w:p w:rsidR="001312E1" w:rsidRDefault="001312E1" w:rsidP="001312E1">
      <w:pPr>
        <w:spacing w:line="275" w:lineRule="auto"/>
        <w:ind w:right="420" w:firstLine="566"/>
        <w:jc w:val="both"/>
        <w:rPr>
          <w:sz w:val="20"/>
          <w:szCs w:val="20"/>
        </w:rPr>
      </w:pPr>
      <w:r>
        <w:rPr>
          <w:rFonts w:eastAsia="Times New Roman"/>
          <w:sz w:val="24"/>
          <w:szCs w:val="24"/>
        </w:rPr>
        <w:t xml:space="preserve">— обеспечение возможности воспитания и </w:t>
      </w:r>
      <w:proofErr w:type="gramStart"/>
      <w:r>
        <w:rPr>
          <w:rFonts w:eastAsia="Times New Roman"/>
          <w:sz w:val="24"/>
          <w:szCs w:val="24"/>
        </w:rPr>
        <w:t>обучения</w:t>
      </w:r>
      <w:proofErr w:type="gramEnd"/>
      <w:r>
        <w:rPr>
          <w:rFonts w:eastAsia="Times New Roman"/>
          <w:sz w:val="24"/>
          <w:szCs w:val="24"/>
        </w:rPr>
        <w:t xml:space="preserve"> по дополнительным образов</w:t>
      </w:r>
      <w:r>
        <w:rPr>
          <w:rFonts w:eastAsia="Times New Roman"/>
          <w:sz w:val="24"/>
          <w:szCs w:val="24"/>
        </w:rPr>
        <w:t>а</w:t>
      </w:r>
      <w:r>
        <w:rPr>
          <w:rFonts w:eastAsia="Times New Roman"/>
          <w:sz w:val="24"/>
          <w:szCs w:val="24"/>
        </w:rPr>
        <w:t>тельным программам социально-педагогической и других направленностей, получения д</w:t>
      </w:r>
      <w:r>
        <w:rPr>
          <w:rFonts w:eastAsia="Times New Roman"/>
          <w:sz w:val="24"/>
          <w:szCs w:val="24"/>
        </w:rPr>
        <w:t>о</w:t>
      </w:r>
      <w:r>
        <w:rPr>
          <w:rFonts w:eastAsia="Times New Roman"/>
          <w:sz w:val="24"/>
          <w:szCs w:val="24"/>
        </w:rPr>
        <w:t>полнительных образовательных коррекционных услуг;</w:t>
      </w:r>
    </w:p>
    <w:p w:rsidR="001312E1" w:rsidRDefault="001312E1" w:rsidP="001312E1">
      <w:pPr>
        <w:spacing w:line="1" w:lineRule="exact"/>
        <w:rPr>
          <w:sz w:val="20"/>
          <w:szCs w:val="20"/>
        </w:rPr>
      </w:pPr>
    </w:p>
    <w:p w:rsidR="001312E1" w:rsidRDefault="001312E1" w:rsidP="001312E1">
      <w:pPr>
        <w:spacing w:line="277" w:lineRule="auto"/>
        <w:ind w:right="420" w:firstLine="566"/>
        <w:rPr>
          <w:sz w:val="20"/>
          <w:szCs w:val="20"/>
        </w:rPr>
      </w:pPr>
      <w:r>
        <w:rPr>
          <w:rFonts w:eastAsia="Times New Roman"/>
          <w:sz w:val="24"/>
          <w:szCs w:val="24"/>
        </w:rPr>
        <w:t>— формирование зрелых личностных установок, способствующих оптимальной ада</w:t>
      </w:r>
      <w:r>
        <w:rPr>
          <w:rFonts w:eastAsia="Times New Roman"/>
          <w:sz w:val="24"/>
          <w:szCs w:val="24"/>
        </w:rPr>
        <w:t>п</w:t>
      </w:r>
      <w:r>
        <w:rPr>
          <w:rFonts w:eastAsia="Times New Roman"/>
          <w:sz w:val="24"/>
          <w:szCs w:val="24"/>
        </w:rPr>
        <w:t>тации в условиях реальной жизненной ситуации;</w:t>
      </w:r>
    </w:p>
    <w:p w:rsidR="001312E1" w:rsidRDefault="001312E1" w:rsidP="001312E1">
      <w:pPr>
        <w:spacing w:line="1" w:lineRule="exact"/>
        <w:rPr>
          <w:sz w:val="20"/>
          <w:szCs w:val="20"/>
        </w:rPr>
      </w:pPr>
    </w:p>
    <w:p w:rsidR="001312E1" w:rsidRDefault="001312E1" w:rsidP="001312E1">
      <w:pPr>
        <w:spacing w:line="275" w:lineRule="auto"/>
        <w:ind w:right="420" w:firstLine="566"/>
        <w:rPr>
          <w:sz w:val="20"/>
          <w:szCs w:val="20"/>
        </w:rPr>
      </w:pPr>
      <w:r>
        <w:rPr>
          <w:rFonts w:eastAsia="Times New Roman"/>
          <w:sz w:val="24"/>
          <w:szCs w:val="24"/>
        </w:rPr>
        <w:t>— расширение адаптивных возможностей личности, определяющих готовность к р</w:t>
      </w:r>
      <w:r>
        <w:rPr>
          <w:rFonts w:eastAsia="Times New Roman"/>
          <w:sz w:val="24"/>
          <w:szCs w:val="24"/>
        </w:rPr>
        <w:t>е</w:t>
      </w:r>
      <w:r>
        <w:rPr>
          <w:rFonts w:eastAsia="Times New Roman"/>
          <w:sz w:val="24"/>
          <w:szCs w:val="24"/>
        </w:rPr>
        <w:t>шению доступных проблем в различных сферах жизнедеятельности;</w:t>
      </w:r>
    </w:p>
    <w:p w:rsidR="001312E1" w:rsidRDefault="001312E1" w:rsidP="001312E1">
      <w:pPr>
        <w:spacing w:line="1" w:lineRule="exact"/>
        <w:rPr>
          <w:sz w:val="20"/>
          <w:szCs w:val="20"/>
        </w:rPr>
      </w:pPr>
    </w:p>
    <w:p w:rsidR="001312E1" w:rsidRDefault="001312E1" w:rsidP="001312E1">
      <w:pPr>
        <w:spacing w:line="275" w:lineRule="auto"/>
        <w:ind w:right="420" w:firstLine="566"/>
        <w:rPr>
          <w:sz w:val="20"/>
          <w:szCs w:val="20"/>
        </w:rPr>
      </w:pPr>
      <w:r>
        <w:rPr>
          <w:rFonts w:eastAsia="Times New Roman"/>
          <w:sz w:val="24"/>
          <w:szCs w:val="24"/>
        </w:rPr>
        <w:t>— развитие коммуникативной компетенции, форм и навыков конструктивного ли</w:t>
      </w:r>
      <w:r>
        <w:rPr>
          <w:rFonts w:eastAsia="Times New Roman"/>
          <w:sz w:val="24"/>
          <w:szCs w:val="24"/>
        </w:rPr>
        <w:t>ч</w:t>
      </w:r>
      <w:r>
        <w:rPr>
          <w:rFonts w:eastAsia="Times New Roman"/>
          <w:sz w:val="24"/>
          <w:szCs w:val="24"/>
        </w:rPr>
        <w:t>ностного общения в группе сверстников;</w:t>
      </w:r>
    </w:p>
    <w:p w:rsidR="001312E1" w:rsidRDefault="001312E1" w:rsidP="001312E1">
      <w:pPr>
        <w:spacing w:line="1" w:lineRule="exact"/>
        <w:rPr>
          <w:sz w:val="20"/>
          <w:szCs w:val="20"/>
        </w:rPr>
      </w:pPr>
    </w:p>
    <w:p w:rsidR="001312E1" w:rsidRDefault="001312E1" w:rsidP="001312E1">
      <w:pPr>
        <w:spacing w:line="291" w:lineRule="auto"/>
        <w:ind w:right="420" w:firstLine="566"/>
        <w:jc w:val="both"/>
        <w:rPr>
          <w:sz w:val="20"/>
          <w:szCs w:val="20"/>
        </w:rPr>
      </w:pPr>
      <w:r>
        <w:rPr>
          <w:rFonts w:eastAsia="Times New Roman"/>
          <w:sz w:val="24"/>
          <w:szCs w:val="24"/>
        </w:rPr>
        <w:t>— реализация комплексной системы мероприятий по социальной адаптации и пр</w:t>
      </w:r>
      <w:r>
        <w:rPr>
          <w:rFonts w:eastAsia="Times New Roman"/>
          <w:sz w:val="24"/>
          <w:szCs w:val="24"/>
        </w:rPr>
        <w:t>о</w:t>
      </w:r>
      <w:r>
        <w:rPr>
          <w:rFonts w:eastAsia="Times New Roman"/>
          <w:sz w:val="24"/>
          <w:szCs w:val="24"/>
        </w:rPr>
        <w:t>фессиональной ориентации обучающихся с ограниченными возможностями здоровья;</w:t>
      </w:r>
    </w:p>
    <w:p w:rsidR="001312E1" w:rsidRPr="001312E1" w:rsidRDefault="006F75E1" w:rsidP="001312E1">
      <w:pPr>
        <w:tabs>
          <w:tab w:val="left" w:pos="851"/>
        </w:tabs>
        <w:ind w:right="-23"/>
        <w:jc w:val="both"/>
        <w:rPr>
          <w:rFonts w:ascii="Symbol" w:eastAsia="Symbol" w:hAnsi="Symbol" w:cs="Symbol"/>
          <w:sz w:val="24"/>
          <w:szCs w:val="24"/>
        </w:rPr>
      </w:pPr>
      <w:r>
        <w:rPr>
          <w:rFonts w:eastAsia="Times New Roman"/>
          <w:sz w:val="24"/>
          <w:szCs w:val="24"/>
        </w:rPr>
        <w:t>дальнейшую социальную адаптацию и интеграцию детей в школе.</w:t>
      </w:r>
    </w:p>
    <w:p w:rsidR="001312E1" w:rsidRDefault="001312E1" w:rsidP="001312E1">
      <w:pPr>
        <w:spacing w:line="276" w:lineRule="auto"/>
        <w:ind w:right="420" w:firstLine="566"/>
        <w:jc w:val="both"/>
        <w:rPr>
          <w:sz w:val="20"/>
          <w:szCs w:val="20"/>
        </w:rPr>
      </w:pPr>
      <w:r>
        <w:rPr>
          <w:rFonts w:eastAsia="Times New Roman"/>
          <w:sz w:val="24"/>
          <w:szCs w:val="24"/>
        </w:rPr>
        <w:t>— оказание консультативной и методической помощи родителям (законным предст</w:t>
      </w:r>
      <w:r>
        <w:rPr>
          <w:rFonts w:eastAsia="Times New Roman"/>
          <w:sz w:val="24"/>
          <w:szCs w:val="24"/>
        </w:rPr>
        <w:t>а</w:t>
      </w:r>
      <w:r>
        <w:rPr>
          <w:rFonts w:eastAsia="Times New Roman"/>
          <w:sz w:val="24"/>
          <w:szCs w:val="24"/>
        </w:rPr>
        <w:t>вителям) детей с ограниченными возможностями здоровья по медицинским, социальным, правовым и другим вопросам.</w:t>
      </w:r>
    </w:p>
    <w:p w:rsidR="001312E1" w:rsidRDefault="001312E1" w:rsidP="001312E1">
      <w:pPr>
        <w:spacing w:line="3" w:lineRule="exact"/>
        <w:rPr>
          <w:sz w:val="20"/>
          <w:szCs w:val="20"/>
        </w:rPr>
      </w:pPr>
    </w:p>
    <w:p w:rsidR="001312E1" w:rsidRDefault="001312E1" w:rsidP="001312E1">
      <w:pPr>
        <w:spacing w:line="275" w:lineRule="auto"/>
        <w:ind w:right="420" w:firstLine="566"/>
        <w:rPr>
          <w:sz w:val="20"/>
          <w:szCs w:val="20"/>
        </w:rPr>
      </w:pPr>
      <w:r>
        <w:rPr>
          <w:rFonts w:eastAsia="Times New Roman"/>
          <w:sz w:val="24"/>
          <w:szCs w:val="24"/>
        </w:rPr>
        <w:t>Программа коррекционной работы предусматривает создание специальных условий</w:t>
      </w:r>
    </w:p>
    <w:p w:rsidR="001312E1" w:rsidRDefault="001312E1" w:rsidP="001312E1">
      <w:pPr>
        <w:spacing w:line="1" w:lineRule="exact"/>
        <w:rPr>
          <w:sz w:val="20"/>
          <w:szCs w:val="20"/>
        </w:rPr>
      </w:pPr>
    </w:p>
    <w:p w:rsidR="001312E1" w:rsidRDefault="001312E1" w:rsidP="001312E1">
      <w:pPr>
        <w:spacing w:line="275" w:lineRule="auto"/>
        <w:ind w:right="420"/>
        <w:jc w:val="both"/>
        <w:rPr>
          <w:sz w:val="20"/>
          <w:szCs w:val="20"/>
        </w:rPr>
      </w:pPr>
      <w:r>
        <w:rPr>
          <w:rFonts w:eastAsia="Times New Roman"/>
          <w:sz w:val="24"/>
          <w:szCs w:val="24"/>
        </w:rPr>
        <w:t>обучения и воспитания, позволяющих учитывать особые образовательные потребности д</w:t>
      </w:r>
      <w:r>
        <w:rPr>
          <w:rFonts w:eastAsia="Times New Roman"/>
          <w:sz w:val="24"/>
          <w:szCs w:val="24"/>
        </w:rPr>
        <w:t>е</w:t>
      </w:r>
      <w:r>
        <w:rPr>
          <w:rFonts w:eastAsia="Times New Roman"/>
          <w:sz w:val="24"/>
          <w:szCs w:val="24"/>
        </w:rPr>
        <w:t>тей с ограниченными возможностями здоровья посредством индивидуализации и дифф</w:t>
      </w:r>
      <w:r>
        <w:rPr>
          <w:rFonts w:eastAsia="Times New Roman"/>
          <w:sz w:val="24"/>
          <w:szCs w:val="24"/>
        </w:rPr>
        <w:t>е</w:t>
      </w:r>
      <w:r>
        <w:rPr>
          <w:rFonts w:eastAsia="Times New Roman"/>
          <w:sz w:val="24"/>
          <w:szCs w:val="24"/>
        </w:rPr>
        <w:t>ренциации образовательного процесса.</w:t>
      </w:r>
    </w:p>
    <w:p w:rsidR="001312E1" w:rsidRDefault="001312E1" w:rsidP="001312E1">
      <w:pPr>
        <w:spacing w:line="1" w:lineRule="exact"/>
        <w:rPr>
          <w:sz w:val="20"/>
          <w:szCs w:val="20"/>
        </w:rPr>
      </w:pPr>
    </w:p>
    <w:p w:rsidR="001312E1" w:rsidRDefault="001312E1" w:rsidP="001312E1">
      <w:pPr>
        <w:spacing w:line="275" w:lineRule="auto"/>
        <w:ind w:right="420" w:firstLine="566"/>
        <w:jc w:val="both"/>
        <w:rPr>
          <w:sz w:val="20"/>
          <w:szCs w:val="20"/>
        </w:rPr>
      </w:pPr>
      <w:r>
        <w:rPr>
          <w:rFonts w:eastAsia="Times New Roman"/>
          <w:sz w:val="24"/>
          <w:szCs w:val="24"/>
        </w:rPr>
        <w:t>Программа коррекционной работы предусматривает как вариативные формы получ</w:t>
      </w:r>
      <w:r>
        <w:rPr>
          <w:rFonts w:eastAsia="Times New Roman"/>
          <w:sz w:val="24"/>
          <w:szCs w:val="24"/>
        </w:rPr>
        <w:t>е</w:t>
      </w:r>
      <w:r>
        <w:rPr>
          <w:rFonts w:eastAsia="Times New Roman"/>
          <w:sz w:val="24"/>
          <w:szCs w:val="24"/>
        </w:rPr>
        <w:t>ния образования, так и различные варианты специального сопровождения детей</w:t>
      </w:r>
    </w:p>
    <w:p w:rsidR="001312E1" w:rsidRDefault="001312E1" w:rsidP="001312E1">
      <w:pPr>
        <w:spacing w:line="1" w:lineRule="exact"/>
        <w:rPr>
          <w:sz w:val="20"/>
          <w:szCs w:val="20"/>
        </w:rPr>
      </w:pPr>
    </w:p>
    <w:p w:rsidR="001312E1" w:rsidRDefault="001312E1" w:rsidP="00A55EFA">
      <w:pPr>
        <w:numPr>
          <w:ilvl w:val="0"/>
          <w:numId w:val="224"/>
        </w:numPr>
        <w:tabs>
          <w:tab w:val="left" w:pos="0"/>
        </w:tabs>
        <w:spacing w:line="276" w:lineRule="auto"/>
        <w:ind w:right="420" w:firstLine="3"/>
        <w:jc w:val="both"/>
        <w:rPr>
          <w:rFonts w:eastAsia="Times New Roman"/>
          <w:sz w:val="24"/>
          <w:szCs w:val="24"/>
        </w:rPr>
      </w:pPr>
      <w:r>
        <w:rPr>
          <w:rFonts w:eastAsia="Times New Roman"/>
          <w:sz w:val="24"/>
          <w:szCs w:val="24"/>
        </w:rPr>
        <w:t>ограниченными возможностями здоровья. Это могут быть формы обучения в общ</w:t>
      </w:r>
      <w:r>
        <w:rPr>
          <w:rFonts w:eastAsia="Times New Roman"/>
          <w:sz w:val="24"/>
          <w:szCs w:val="24"/>
        </w:rPr>
        <w:t>е</w:t>
      </w:r>
      <w:r>
        <w:rPr>
          <w:rFonts w:eastAsia="Times New Roman"/>
          <w:sz w:val="24"/>
          <w:szCs w:val="24"/>
        </w:rPr>
        <w:t>образовательном классе по общей образовательной программе основного общего образов</w:t>
      </w:r>
      <w:r>
        <w:rPr>
          <w:rFonts w:eastAsia="Times New Roman"/>
          <w:sz w:val="24"/>
          <w:szCs w:val="24"/>
        </w:rPr>
        <w:t>а</w:t>
      </w:r>
      <w:r>
        <w:rPr>
          <w:rFonts w:eastAsia="Times New Roman"/>
          <w:sz w:val="24"/>
          <w:szCs w:val="24"/>
        </w:rPr>
        <w:t>ния, в специальном коррекционном классе или по индивидуальной программе,</w:t>
      </w:r>
    </w:p>
    <w:p w:rsidR="001312E1" w:rsidRDefault="001312E1" w:rsidP="001312E1">
      <w:pPr>
        <w:spacing w:line="3" w:lineRule="exact"/>
        <w:rPr>
          <w:rFonts w:eastAsia="Times New Roman"/>
          <w:sz w:val="24"/>
          <w:szCs w:val="24"/>
        </w:rPr>
      </w:pPr>
    </w:p>
    <w:p w:rsidR="001312E1" w:rsidRDefault="001312E1" w:rsidP="001312E1">
      <w:pPr>
        <w:numPr>
          <w:ilvl w:val="0"/>
          <w:numId w:val="224"/>
        </w:numPr>
        <w:tabs>
          <w:tab w:val="left" w:pos="731"/>
        </w:tabs>
        <w:spacing w:line="275" w:lineRule="auto"/>
        <w:ind w:right="420" w:firstLine="3"/>
        <w:jc w:val="both"/>
        <w:rPr>
          <w:rFonts w:eastAsia="Times New Roman"/>
          <w:sz w:val="24"/>
          <w:szCs w:val="24"/>
        </w:rPr>
      </w:pPr>
      <w:r>
        <w:rPr>
          <w:rFonts w:eastAsia="Times New Roman"/>
          <w:sz w:val="24"/>
          <w:szCs w:val="24"/>
        </w:rPr>
        <w:t>использованием надомной формы обучения или дистанционного обучения. Варь</w:t>
      </w:r>
      <w:r>
        <w:rPr>
          <w:rFonts w:eastAsia="Times New Roman"/>
          <w:sz w:val="24"/>
          <w:szCs w:val="24"/>
        </w:rPr>
        <w:t>и</w:t>
      </w:r>
      <w:r>
        <w:rPr>
          <w:rFonts w:eastAsia="Times New Roman"/>
          <w:sz w:val="24"/>
          <w:szCs w:val="24"/>
        </w:rPr>
        <w:t>роваться могут степень участия специалистов сопровождения, а также организационные формы работы.</w:t>
      </w:r>
    </w:p>
    <w:p w:rsidR="001312E1" w:rsidRDefault="001312E1" w:rsidP="001312E1">
      <w:pPr>
        <w:spacing w:line="1" w:lineRule="exact"/>
        <w:rPr>
          <w:rFonts w:eastAsia="Times New Roman"/>
          <w:sz w:val="24"/>
          <w:szCs w:val="24"/>
        </w:rPr>
      </w:pPr>
    </w:p>
    <w:p w:rsidR="001312E1" w:rsidRDefault="001312E1" w:rsidP="001312E1">
      <w:pPr>
        <w:spacing w:line="273" w:lineRule="auto"/>
        <w:ind w:right="420" w:firstLine="566"/>
        <w:rPr>
          <w:rFonts w:eastAsia="Times New Roman"/>
          <w:sz w:val="24"/>
          <w:szCs w:val="24"/>
        </w:rPr>
      </w:pPr>
      <w:r>
        <w:rPr>
          <w:rFonts w:eastAsia="Times New Roman"/>
          <w:sz w:val="24"/>
          <w:szCs w:val="24"/>
        </w:rPr>
        <w:t>Содержание программы коррекционной работы определяют следующие принципы:</w:t>
      </w:r>
    </w:p>
    <w:p w:rsidR="001312E1" w:rsidRDefault="001312E1" w:rsidP="001312E1">
      <w:pPr>
        <w:spacing w:line="1" w:lineRule="exact"/>
        <w:rPr>
          <w:rFonts w:eastAsia="Times New Roman"/>
          <w:sz w:val="24"/>
          <w:szCs w:val="24"/>
        </w:rPr>
      </w:pPr>
    </w:p>
    <w:p w:rsidR="001312E1" w:rsidRDefault="001312E1" w:rsidP="00A55EFA">
      <w:pPr>
        <w:tabs>
          <w:tab w:val="left" w:pos="9900"/>
        </w:tabs>
        <w:spacing w:line="276" w:lineRule="auto"/>
        <w:ind w:right="-23" w:firstLine="566"/>
        <w:jc w:val="both"/>
        <w:rPr>
          <w:rFonts w:eastAsia="Times New Roman"/>
          <w:sz w:val="24"/>
          <w:szCs w:val="24"/>
        </w:rPr>
      </w:pPr>
      <w:r>
        <w:rPr>
          <w:rFonts w:eastAsia="Times New Roman"/>
          <w:sz w:val="24"/>
          <w:szCs w:val="24"/>
        </w:rPr>
        <w:lastRenderedPageBreak/>
        <w:t xml:space="preserve">— </w:t>
      </w:r>
      <w:r>
        <w:rPr>
          <w:rFonts w:eastAsia="Times New Roman"/>
          <w:i/>
          <w:iCs/>
          <w:sz w:val="24"/>
          <w:szCs w:val="24"/>
        </w:rPr>
        <w:t>Преемственность.</w:t>
      </w:r>
      <w:r>
        <w:rPr>
          <w:rFonts w:eastAsia="Times New Roman"/>
          <w:sz w:val="24"/>
          <w:szCs w:val="24"/>
        </w:rPr>
        <w:t xml:space="preserve"> Принцип обеспечивает создание единого образовательного пр</w:t>
      </w:r>
      <w:r>
        <w:rPr>
          <w:rFonts w:eastAsia="Times New Roman"/>
          <w:sz w:val="24"/>
          <w:szCs w:val="24"/>
        </w:rPr>
        <w:t>о</w:t>
      </w:r>
      <w:r>
        <w:rPr>
          <w:rFonts w:eastAsia="Times New Roman"/>
          <w:sz w:val="24"/>
          <w:szCs w:val="24"/>
        </w:rPr>
        <w:t>странства при переходе от начального общего образования к основному общему обр</w:t>
      </w:r>
      <w:r>
        <w:rPr>
          <w:rFonts w:eastAsia="Times New Roman"/>
          <w:sz w:val="24"/>
          <w:szCs w:val="24"/>
        </w:rPr>
        <w:t>а</w:t>
      </w:r>
      <w:r>
        <w:rPr>
          <w:rFonts w:eastAsia="Times New Roman"/>
          <w:sz w:val="24"/>
          <w:szCs w:val="24"/>
        </w:rPr>
        <w:t xml:space="preserve">зованию, способствует достижению личностных, </w:t>
      </w:r>
      <w:proofErr w:type="spellStart"/>
      <w:r>
        <w:rPr>
          <w:rFonts w:eastAsia="Times New Roman"/>
          <w:sz w:val="24"/>
          <w:szCs w:val="24"/>
        </w:rPr>
        <w:t>метапредметных</w:t>
      </w:r>
      <w:proofErr w:type="spellEnd"/>
      <w:r>
        <w:rPr>
          <w:rFonts w:eastAsia="Times New Roman"/>
          <w:sz w:val="24"/>
          <w:szCs w:val="24"/>
        </w:rPr>
        <w:t>, предметных результатов освоения о</w:t>
      </w:r>
      <w:r>
        <w:rPr>
          <w:rFonts w:eastAsia="Times New Roman"/>
          <w:sz w:val="24"/>
          <w:szCs w:val="24"/>
        </w:rPr>
        <w:t>с</w:t>
      </w:r>
      <w:r>
        <w:rPr>
          <w:rFonts w:eastAsia="Times New Roman"/>
          <w:sz w:val="24"/>
          <w:szCs w:val="24"/>
        </w:rPr>
        <w:t xml:space="preserve">новной образовательной программы основного общего образования, необходимых </w:t>
      </w:r>
      <w:proofErr w:type="gramStart"/>
      <w:r>
        <w:rPr>
          <w:rFonts w:eastAsia="Times New Roman"/>
          <w:sz w:val="24"/>
          <w:szCs w:val="24"/>
        </w:rPr>
        <w:t>обучающи</w:t>
      </w:r>
      <w:r>
        <w:rPr>
          <w:rFonts w:eastAsia="Times New Roman"/>
          <w:sz w:val="24"/>
          <w:szCs w:val="24"/>
        </w:rPr>
        <w:t>м</w:t>
      </w:r>
      <w:r>
        <w:rPr>
          <w:rFonts w:eastAsia="Times New Roman"/>
          <w:sz w:val="24"/>
          <w:szCs w:val="24"/>
        </w:rPr>
        <w:t>ся</w:t>
      </w:r>
      <w:proofErr w:type="gramEnd"/>
      <w:r>
        <w:rPr>
          <w:rFonts w:eastAsia="Times New Roman"/>
          <w:sz w:val="24"/>
          <w:szCs w:val="24"/>
        </w:rPr>
        <w:t xml:space="preserve"> с ограниченными возможностями здоровья для продолжения образования. </w:t>
      </w:r>
      <w:proofErr w:type="gramStart"/>
      <w:r>
        <w:rPr>
          <w:rFonts w:eastAsia="Times New Roman"/>
          <w:sz w:val="24"/>
          <w:szCs w:val="24"/>
        </w:rPr>
        <w:t>Принцип обесп</w:t>
      </w:r>
      <w:r>
        <w:rPr>
          <w:rFonts w:eastAsia="Times New Roman"/>
          <w:sz w:val="24"/>
          <w:szCs w:val="24"/>
        </w:rPr>
        <w:t>е</w:t>
      </w:r>
      <w:r>
        <w:rPr>
          <w:rFonts w:eastAsia="Times New Roman"/>
          <w:sz w:val="24"/>
          <w:szCs w:val="24"/>
        </w:rPr>
        <w:t>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уровне основного общего образования, программой профессиональной ориентации обуча</w:t>
      </w:r>
      <w:r>
        <w:rPr>
          <w:rFonts w:eastAsia="Times New Roman"/>
          <w:sz w:val="24"/>
          <w:szCs w:val="24"/>
        </w:rPr>
        <w:t>ю</w:t>
      </w:r>
      <w:r>
        <w:rPr>
          <w:rFonts w:eastAsia="Times New Roman"/>
          <w:sz w:val="24"/>
          <w:szCs w:val="24"/>
        </w:rPr>
        <w:t>щихся на уровне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1312E1" w:rsidRDefault="001312E1" w:rsidP="00A55EFA">
      <w:pPr>
        <w:tabs>
          <w:tab w:val="left" w:pos="9900"/>
        </w:tabs>
        <w:spacing w:line="3" w:lineRule="exact"/>
        <w:ind w:right="-23"/>
        <w:rPr>
          <w:rFonts w:eastAsia="Times New Roman"/>
          <w:sz w:val="24"/>
          <w:szCs w:val="24"/>
        </w:rPr>
      </w:pPr>
    </w:p>
    <w:p w:rsidR="001312E1" w:rsidRDefault="001312E1" w:rsidP="00A55EFA">
      <w:pPr>
        <w:tabs>
          <w:tab w:val="left" w:pos="9900"/>
        </w:tabs>
        <w:spacing w:line="275" w:lineRule="auto"/>
        <w:ind w:right="-23" w:firstLine="566"/>
        <w:jc w:val="both"/>
        <w:rPr>
          <w:rFonts w:eastAsia="Times New Roman"/>
          <w:sz w:val="24"/>
          <w:szCs w:val="24"/>
        </w:rPr>
      </w:pPr>
      <w:r>
        <w:rPr>
          <w:rFonts w:eastAsia="Times New Roman"/>
          <w:sz w:val="24"/>
          <w:szCs w:val="24"/>
        </w:rPr>
        <w:t xml:space="preserve">— </w:t>
      </w:r>
      <w:r>
        <w:rPr>
          <w:rFonts w:eastAsia="Times New Roman"/>
          <w:i/>
          <w:iCs/>
          <w:sz w:val="24"/>
          <w:szCs w:val="24"/>
        </w:rPr>
        <w:t>Соблюдение интересов ребёнка.</w:t>
      </w:r>
      <w:r>
        <w:rPr>
          <w:rFonts w:eastAsia="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1312E1" w:rsidRDefault="001312E1" w:rsidP="00A55EFA">
      <w:pPr>
        <w:tabs>
          <w:tab w:val="left" w:pos="9900"/>
        </w:tabs>
        <w:spacing w:line="1" w:lineRule="exact"/>
        <w:ind w:right="-23"/>
        <w:rPr>
          <w:rFonts w:eastAsia="Times New Roman"/>
          <w:sz w:val="24"/>
          <w:szCs w:val="24"/>
        </w:rPr>
      </w:pPr>
    </w:p>
    <w:p w:rsidR="001312E1" w:rsidRDefault="001312E1" w:rsidP="00A55EFA">
      <w:pPr>
        <w:tabs>
          <w:tab w:val="left" w:pos="9900"/>
        </w:tabs>
        <w:spacing w:line="276" w:lineRule="auto"/>
        <w:ind w:right="-23" w:firstLine="566"/>
        <w:jc w:val="both"/>
        <w:rPr>
          <w:rFonts w:eastAsia="Times New Roman"/>
          <w:sz w:val="24"/>
          <w:szCs w:val="24"/>
        </w:rPr>
      </w:pPr>
      <w:r>
        <w:rPr>
          <w:rFonts w:eastAsia="Times New Roman"/>
          <w:sz w:val="24"/>
          <w:szCs w:val="24"/>
        </w:rPr>
        <w:t xml:space="preserve">— </w:t>
      </w:r>
      <w:r>
        <w:rPr>
          <w:rFonts w:eastAsia="Times New Roman"/>
          <w:i/>
          <w:iCs/>
          <w:sz w:val="24"/>
          <w:szCs w:val="24"/>
        </w:rPr>
        <w:t>Системность.</w:t>
      </w:r>
      <w:r>
        <w:rPr>
          <w:rFonts w:eastAsia="Times New Roman"/>
          <w:sz w:val="24"/>
          <w:szCs w:val="24"/>
        </w:rPr>
        <w:t xml:space="preserve"> Принцип обеспечивает единство диагностики, коррекции и разв</w:t>
      </w:r>
      <w:r>
        <w:rPr>
          <w:rFonts w:eastAsia="Times New Roman"/>
          <w:sz w:val="24"/>
          <w:szCs w:val="24"/>
        </w:rPr>
        <w:t>и</w:t>
      </w:r>
      <w:r>
        <w:rPr>
          <w:rFonts w:eastAsia="Times New Roman"/>
          <w:sz w:val="24"/>
          <w:szCs w:val="24"/>
        </w:rPr>
        <w:t>тия, т. е. системный подход к анализу особенностей развития и коррекции нарушений у детей с огр</w:t>
      </w:r>
      <w:r>
        <w:rPr>
          <w:rFonts w:eastAsia="Times New Roman"/>
          <w:sz w:val="24"/>
          <w:szCs w:val="24"/>
        </w:rPr>
        <w:t>а</w:t>
      </w:r>
      <w:r>
        <w:rPr>
          <w:rFonts w:eastAsia="Times New Roman"/>
          <w:sz w:val="24"/>
          <w:szCs w:val="24"/>
        </w:rPr>
        <w:t>ниченными возможностями здоровья, а также всесторонний многоуровневый подход специал</w:t>
      </w:r>
      <w:r>
        <w:rPr>
          <w:rFonts w:eastAsia="Times New Roman"/>
          <w:sz w:val="24"/>
          <w:szCs w:val="24"/>
        </w:rPr>
        <w:t>и</w:t>
      </w:r>
      <w:r>
        <w:rPr>
          <w:rFonts w:eastAsia="Times New Roman"/>
          <w:sz w:val="24"/>
          <w:szCs w:val="24"/>
        </w:rPr>
        <w:t>стов различного профиля, взаимодействие и согласованность их действий в решении проблем ребёнка.</w:t>
      </w:r>
    </w:p>
    <w:p w:rsidR="001312E1" w:rsidRDefault="001312E1" w:rsidP="00A55EFA">
      <w:pPr>
        <w:tabs>
          <w:tab w:val="left" w:pos="9900"/>
        </w:tabs>
        <w:spacing w:line="1" w:lineRule="exact"/>
        <w:ind w:right="-23"/>
        <w:rPr>
          <w:rFonts w:eastAsia="Times New Roman"/>
          <w:sz w:val="24"/>
          <w:szCs w:val="24"/>
        </w:rPr>
      </w:pPr>
    </w:p>
    <w:p w:rsidR="001312E1" w:rsidRDefault="001312E1" w:rsidP="00A55EFA">
      <w:pPr>
        <w:tabs>
          <w:tab w:val="left" w:pos="9900"/>
        </w:tabs>
        <w:spacing w:line="275" w:lineRule="auto"/>
        <w:ind w:right="-23" w:firstLine="566"/>
        <w:jc w:val="both"/>
        <w:rPr>
          <w:rFonts w:eastAsia="Times New Roman"/>
          <w:sz w:val="24"/>
          <w:szCs w:val="24"/>
        </w:rPr>
      </w:pPr>
      <w:r>
        <w:rPr>
          <w:rFonts w:eastAsia="Times New Roman"/>
          <w:sz w:val="24"/>
          <w:szCs w:val="24"/>
        </w:rPr>
        <w:t xml:space="preserve">— </w:t>
      </w:r>
      <w:r>
        <w:rPr>
          <w:rFonts w:eastAsia="Times New Roman"/>
          <w:i/>
          <w:iCs/>
          <w:sz w:val="24"/>
          <w:szCs w:val="24"/>
        </w:rPr>
        <w:t>Непрерывность.</w:t>
      </w:r>
      <w:r>
        <w:rPr>
          <w:rFonts w:eastAsia="Times New Roman"/>
          <w:sz w:val="24"/>
          <w:szCs w:val="24"/>
        </w:rPr>
        <w:t xml:space="preserve"> Принцип гарантирует ребёнку и его родителям (законным представ</w:t>
      </w:r>
      <w:r>
        <w:rPr>
          <w:rFonts w:eastAsia="Times New Roman"/>
          <w:sz w:val="24"/>
          <w:szCs w:val="24"/>
        </w:rPr>
        <w:t>и</w:t>
      </w:r>
      <w:r>
        <w:rPr>
          <w:rFonts w:eastAsia="Times New Roman"/>
          <w:sz w:val="24"/>
          <w:szCs w:val="24"/>
        </w:rPr>
        <w:t>телям) непрерывность помощи до полного решения проблемы или определения по</w:t>
      </w:r>
      <w:r>
        <w:rPr>
          <w:rFonts w:eastAsia="Times New Roman"/>
          <w:sz w:val="24"/>
          <w:szCs w:val="24"/>
        </w:rPr>
        <w:t>д</w:t>
      </w:r>
      <w:r>
        <w:rPr>
          <w:rFonts w:eastAsia="Times New Roman"/>
          <w:sz w:val="24"/>
          <w:szCs w:val="24"/>
        </w:rPr>
        <w:t>хода к её решению.</w:t>
      </w:r>
    </w:p>
    <w:p w:rsidR="001312E1" w:rsidRDefault="001312E1" w:rsidP="00A55EFA">
      <w:pPr>
        <w:tabs>
          <w:tab w:val="left" w:pos="9900"/>
        </w:tabs>
        <w:spacing w:line="1" w:lineRule="exact"/>
        <w:ind w:right="-23"/>
        <w:rPr>
          <w:rFonts w:eastAsia="Times New Roman"/>
          <w:sz w:val="24"/>
          <w:szCs w:val="24"/>
        </w:rPr>
      </w:pPr>
    </w:p>
    <w:p w:rsidR="001312E1" w:rsidRDefault="001312E1" w:rsidP="00A55EFA">
      <w:pPr>
        <w:tabs>
          <w:tab w:val="left" w:pos="9900"/>
        </w:tabs>
        <w:spacing w:line="275" w:lineRule="auto"/>
        <w:ind w:right="-23" w:firstLine="566"/>
        <w:jc w:val="both"/>
        <w:rPr>
          <w:rFonts w:eastAsia="Times New Roman"/>
          <w:sz w:val="24"/>
          <w:szCs w:val="24"/>
        </w:rPr>
      </w:pPr>
      <w:r>
        <w:rPr>
          <w:rFonts w:eastAsia="Times New Roman"/>
          <w:sz w:val="24"/>
          <w:szCs w:val="24"/>
        </w:rPr>
        <w:t xml:space="preserve">— </w:t>
      </w:r>
      <w:r>
        <w:rPr>
          <w:rFonts w:eastAsia="Times New Roman"/>
          <w:i/>
          <w:iCs/>
          <w:sz w:val="24"/>
          <w:szCs w:val="24"/>
        </w:rPr>
        <w:t>Вариативность.</w:t>
      </w:r>
      <w:r>
        <w:rPr>
          <w:rFonts w:eastAsia="Times New Roman"/>
          <w:sz w:val="24"/>
          <w:szCs w:val="24"/>
        </w:rPr>
        <w:t xml:space="preserve"> Принцип предполагает создание вариативных условий для пол</w:t>
      </w:r>
      <w:r>
        <w:rPr>
          <w:rFonts w:eastAsia="Times New Roman"/>
          <w:sz w:val="24"/>
          <w:szCs w:val="24"/>
        </w:rPr>
        <w:t>у</w:t>
      </w:r>
      <w:r>
        <w:rPr>
          <w:rFonts w:eastAsia="Times New Roman"/>
          <w:sz w:val="24"/>
          <w:szCs w:val="24"/>
        </w:rPr>
        <w:t>чения образования детьми, имеющими различные недостатки в физическом и (или) психическом ра</w:t>
      </w:r>
      <w:r>
        <w:rPr>
          <w:rFonts w:eastAsia="Times New Roman"/>
          <w:sz w:val="24"/>
          <w:szCs w:val="24"/>
        </w:rPr>
        <w:t>з</w:t>
      </w:r>
      <w:r>
        <w:rPr>
          <w:rFonts w:eastAsia="Times New Roman"/>
          <w:sz w:val="24"/>
          <w:szCs w:val="24"/>
        </w:rPr>
        <w:t>витии.</w:t>
      </w:r>
    </w:p>
    <w:p w:rsidR="001312E1" w:rsidRDefault="001312E1" w:rsidP="00A55EFA">
      <w:pPr>
        <w:tabs>
          <w:tab w:val="left" w:pos="9900"/>
        </w:tabs>
        <w:spacing w:line="1" w:lineRule="exact"/>
        <w:ind w:right="-23"/>
        <w:rPr>
          <w:rFonts w:eastAsia="Times New Roman"/>
          <w:sz w:val="24"/>
          <w:szCs w:val="24"/>
        </w:rPr>
      </w:pPr>
    </w:p>
    <w:p w:rsidR="001312E1" w:rsidRPr="00A55EFA" w:rsidRDefault="001312E1" w:rsidP="00A55EFA">
      <w:pPr>
        <w:tabs>
          <w:tab w:val="left" w:pos="9900"/>
        </w:tabs>
        <w:spacing w:line="314" w:lineRule="auto"/>
        <w:ind w:right="-23" w:firstLine="566"/>
        <w:jc w:val="both"/>
        <w:rPr>
          <w:rFonts w:eastAsia="Times New Roman"/>
          <w:sz w:val="24"/>
          <w:szCs w:val="24"/>
        </w:rPr>
      </w:pPr>
      <w:r>
        <w:rPr>
          <w:rFonts w:eastAsia="Times New Roman"/>
          <w:sz w:val="24"/>
          <w:szCs w:val="24"/>
        </w:rPr>
        <w:t xml:space="preserve">— </w:t>
      </w:r>
      <w:r>
        <w:rPr>
          <w:rFonts w:eastAsia="Times New Roman"/>
          <w:i/>
          <w:iCs/>
          <w:sz w:val="24"/>
          <w:szCs w:val="24"/>
        </w:rPr>
        <w:t>Рекомендательный характер оказания помощи</w:t>
      </w:r>
      <w:r>
        <w:rPr>
          <w:rFonts w:eastAsia="Times New Roman"/>
          <w:sz w:val="24"/>
          <w:szCs w:val="24"/>
        </w:rPr>
        <w:t xml:space="preserve">. </w:t>
      </w:r>
      <w:proofErr w:type="gramStart"/>
      <w:r>
        <w:rPr>
          <w:rFonts w:eastAsia="Times New Roman"/>
          <w:sz w:val="24"/>
          <w:szCs w:val="24"/>
        </w:rPr>
        <w:t>Принцип обеспечивает соблюдение гарантированных законодательством прав родителей (законных</w:t>
      </w:r>
      <w:r w:rsidR="00A55EFA">
        <w:rPr>
          <w:rFonts w:eastAsia="Times New Roman"/>
          <w:sz w:val="24"/>
          <w:szCs w:val="24"/>
        </w:rPr>
        <w:t xml:space="preserve"> </w:t>
      </w:r>
      <w:r>
        <w:rPr>
          <w:rFonts w:eastAsia="Times New Roman"/>
          <w:sz w:val="24"/>
          <w:szCs w:val="24"/>
        </w:rPr>
        <w:t>представителей) детей с огр</w:t>
      </w:r>
      <w:r>
        <w:rPr>
          <w:rFonts w:eastAsia="Times New Roman"/>
          <w:sz w:val="24"/>
          <w:szCs w:val="24"/>
        </w:rPr>
        <w:t>а</w:t>
      </w:r>
      <w:r>
        <w:rPr>
          <w:rFonts w:eastAsia="Times New Roman"/>
          <w:sz w:val="24"/>
          <w:szCs w:val="24"/>
        </w:rPr>
        <w:t>ниченными возможностями здоровья выбирать формы получения детьми образования, образ</w:t>
      </w:r>
      <w:r>
        <w:rPr>
          <w:rFonts w:eastAsia="Times New Roman"/>
          <w:sz w:val="24"/>
          <w:szCs w:val="24"/>
        </w:rPr>
        <w:t>о</w:t>
      </w:r>
      <w:r>
        <w:rPr>
          <w:rFonts w:eastAsia="Times New Roman"/>
          <w:sz w:val="24"/>
          <w:szCs w:val="24"/>
        </w:rPr>
        <w:t>вательные учреждения, формы обучения, защищать з</w:t>
      </w:r>
      <w:r>
        <w:rPr>
          <w:rFonts w:eastAsia="Times New Roman"/>
          <w:sz w:val="24"/>
          <w:szCs w:val="24"/>
        </w:rPr>
        <w:t>а</w:t>
      </w:r>
      <w:r>
        <w:rPr>
          <w:rFonts w:eastAsia="Times New Roman"/>
          <w:sz w:val="24"/>
          <w:szCs w:val="24"/>
        </w:rPr>
        <w:t>конные права и интересы детей, включая обязательное согласование с родителями (законными представит</w:t>
      </w:r>
      <w:r>
        <w:rPr>
          <w:rFonts w:eastAsia="Times New Roman"/>
          <w:sz w:val="24"/>
          <w:szCs w:val="24"/>
        </w:rPr>
        <w:t>е</w:t>
      </w:r>
      <w:r>
        <w:rPr>
          <w:rFonts w:eastAsia="Times New Roman"/>
          <w:sz w:val="24"/>
          <w:szCs w:val="24"/>
        </w:rPr>
        <w:t>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1312E1" w:rsidRDefault="001312E1" w:rsidP="00A55EFA">
      <w:pPr>
        <w:tabs>
          <w:tab w:val="left" w:pos="9900"/>
        </w:tabs>
        <w:ind w:right="-23"/>
      </w:pPr>
    </w:p>
    <w:p w:rsidR="00A55EFA" w:rsidRDefault="00A55EFA" w:rsidP="00A55EFA">
      <w:pPr>
        <w:spacing w:line="276" w:lineRule="auto"/>
        <w:ind w:right="580" w:firstLine="336"/>
        <w:jc w:val="center"/>
        <w:rPr>
          <w:sz w:val="20"/>
          <w:szCs w:val="20"/>
        </w:rPr>
      </w:pPr>
      <w:proofErr w:type="gramStart"/>
      <w:r>
        <w:rPr>
          <w:rFonts w:eastAsia="Times New Roman"/>
          <w:b/>
          <w:bCs/>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w:t>
      </w:r>
      <w:r>
        <w:rPr>
          <w:rFonts w:eastAsia="Times New Roman"/>
          <w:b/>
          <w:bCs/>
          <w:sz w:val="24"/>
          <w:szCs w:val="24"/>
        </w:rPr>
        <w:t>о</w:t>
      </w:r>
      <w:r>
        <w:rPr>
          <w:rFonts w:eastAsia="Times New Roman"/>
          <w:b/>
          <w:bCs/>
          <w:sz w:val="24"/>
          <w:szCs w:val="24"/>
        </w:rPr>
        <w:t>вательными потребностями основной образовательной программы</w:t>
      </w:r>
      <w:proofErr w:type="gramEnd"/>
    </w:p>
    <w:p w:rsidR="00A55EFA" w:rsidRDefault="00A55EFA" w:rsidP="00A55EFA">
      <w:pPr>
        <w:spacing w:line="3" w:lineRule="exact"/>
        <w:jc w:val="center"/>
        <w:rPr>
          <w:sz w:val="20"/>
          <w:szCs w:val="20"/>
        </w:rPr>
      </w:pPr>
    </w:p>
    <w:p w:rsidR="00A55EFA" w:rsidRDefault="00A55EFA" w:rsidP="00A55EFA">
      <w:pPr>
        <w:ind w:right="20"/>
        <w:jc w:val="center"/>
        <w:rPr>
          <w:sz w:val="20"/>
          <w:szCs w:val="20"/>
        </w:rPr>
      </w:pPr>
      <w:r>
        <w:rPr>
          <w:rFonts w:eastAsia="Times New Roman"/>
          <w:b/>
          <w:bCs/>
          <w:sz w:val="24"/>
          <w:szCs w:val="24"/>
        </w:rPr>
        <w:t>основного общего образования</w:t>
      </w:r>
    </w:p>
    <w:p w:rsidR="00A55EFA" w:rsidRDefault="00A55EFA" w:rsidP="00A55EFA">
      <w:pPr>
        <w:spacing w:line="141" w:lineRule="exact"/>
        <w:rPr>
          <w:sz w:val="20"/>
          <w:szCs w:val="20"/>
        </w:rPr>
      </w:pPr>
    </w:p>
    <w:p w:rsidR="00A55EFA" w:rsidRDefault="00A55EFA" w:rsidP="00A55EFA">
      <w:pPr>
        <w:spacing w:line="286" w:lineRule="auto"/>
        <w:ind w:right="420" w:firstLine="566"/>
        <w:jc w:val="both"/>
        <w:rPr>
          <w:sz w:val="20"/>
          <w:szCs w:val="20"/>
        </w:rPr>
      </w:pPr>
      <w:r>
        <w:rPr>
          <w:rFonts w:eastAsia="Times New Roman"/>
          <w:sz w:val="24"/>
          <w:szCs w:val="24"/>
        </w:rPr>
        <w:t>Программа коррекционной работы на уровне основного общего образования включ</w:t>
      </w:r>
      <w:r>
        <w:rPr>
          <w:rFonts w:eastAsia="Times New Roman"/>
          <w:sz w:val="24"/>
          <w:szCs w:val="24"/>
        </w:rPr>
        <w:t>а</w:t>
      </w:r>
      <w:r>
        <w:rPr>
          <w:rFonts w:eastAsia="Times New Roman"/>
          <w:sz w:val="24"/>
          <w:szCs w:val="24"/>
        </w:rPr>
        <w:t xml:space="preserve">ет в себя взаимосвязанные направления, раскрывающие её основное содержание: </w:t>
      </w:r>
      <w:r>
        <w:rPr>
          <w:rFonts w:eastAsia="Times New Roman"/>
          <w:i/>
          <w:iCs/>
          <w:sz w:val="24"/>
          <w:szCs w:val="24"/>
        </w:rPr>
        <w:t>диагн</w:t>
      </w:r>
      <w:r>
        <w:rPr>
          <w:rFonts w:eastAsia="Times New Roman"/>
          <w:i/>
          <w:iCs/>
          <w:sz w:val="24"/>
          <w:szCs w:val="24"/>
        </w:rPr>
        <w:t>о</w:t>
      </w:r>
      <w:r>
        <w:rPr>
          <w:rFonts w:eastAsia="Times New Roman"/>
          <w:i/>
          <w:iCs/>
          <w:sz w:val="24"/>
          <w:szCs w:val="24"/>
        </w:rPr>
        <w:t>стическое,</w:t>
      </w:r>
      <w:r>
        <w:rPr>
          <w:rFonts w:eastAsia="Times New Roman"/>
          <w:sz w:val="24"/>
          <w:szCs w:val="24"/>
        </w:rPr>
        <w:t xml:space="preserve"> </w:t>
      </w:r>
      <w:r>
        <w:rPr>
          <w:rFonts w:eastAsia="Times New Roman"/>
          <w:i/>
          <w:iCs/>
          <w:sz w:val="24"/>
          <w:szCs w:val="24"/>
        </w:rPr>
        <w:t>коррекционно-развивающее,</w:t>
      </w:r>
      <w:r>
        <w:rPr>
          <w:rFonts w:eastAsia="Times New Roman"/>
          <w:sz w:val="24"/>
          <w:szCs w:val="24"/>
        </w:rPr>
        <w:t xml:space="preserve"> </w:t>
      </w:r>
      <w:r>
        <w:rPr>
          <w:rFonts w:eastAsia="Times New Roman"/>
          <w:i/>
          <w:iCs/>
          <w:sz w:val="24"/>
          <w:szCs w:val="24"/>
        </w:rPr>
        <w:t>консультативное,</w:t>
      </w:r>
      <w:r>
        <w:rPr>
          <w:rFonts w:eastAsia="Times New Roman"/>
          <w:sz w:val="24"/>
          <w:szCs w:val="24"/>
        </w:rPr>
        <w:t xml:space="preserve"> </w:t>
      </w:r>
      <w:r>
        <w:rPr>
          <w:rFonts w:eastAsia="Times New Roman"/>
          <w:i/>
          <w:iCs/>
          <w:sz w:val="24"/>
          <w:szCs w:val="24"/>
        </w:rPr>
        <w:t>информационно-просветительское</w:t>
      </w:r>
      <w:r>
        <w:rPr>
          <w:rFonts w:eastAsia="Times New Roman"/>
          <w:sz w:val="24"/>
          <w:szCs w:val="24"/>
        </w:rPr>
        <w:t>.</w:t>
      </w:r>
    </w:p>
    <w:p w:rsidR="00A55EFA" w:rsidRDefault="00A55EFA" w:rsidP="00A55EFA">
      <w:pPr>
        <w:tabs>
          <w:tab w:val="left" w:pos="9900"/>
        </w:tabs>
        <w:ind w:right="-23"/>
        <w:sectPr w:rsidR="00A55EFA">
          <w:pgSz w:w="11900" w:h="16840"/>
          <w:pgMar w:top="1110" w:right="560" w:bottom="348" w:left="1440" w:header="0" w:footer="0" w:gutter="0"/>
          <w:cols w:space="720" w:equalWidth="0">
            <w:col w:w="9900"/>
          </w:cols>
        </w:sectPr>
      </w:pPr>
    </w:p>
    <w:p w:rsidR="00E255A1" w:rsidRDefault="00E255A1" w:rsidP="00E255A1">
      <w:pPr>
        <w:spacing w:line="249" w:lineRule="exact"/>
        <w:rPr>
          <w:sz w:val="20"/>
          <w:szCs w:val="20"/>
        </w:rPr>
      </w:pPr>
    </w:p>
    <w:p w:rsidR="00E255A1" w:rsidRDefault="00E255A1" w:rsidP="00E255A1">
      <w:pPr>
        <w:spacing w:line="2" w:lineRule="exact"/>
        <w:rPr>
          <w:rFonts w:eastAsia="Times New Roman"/>
          <w:sz w:val="24"/>
          <w:szCs w:val="24"/>
        </w:rPr>
      </w:pPr>
    </w:p>
    <w:p w:rsidR="00E255A1" w:rsidRDefault="00E255A1" w:rsidP="00E255A1">
      <w:pPr>
        <w:spacing w:line="40" w:lineRule="exact"/>
        <w:rPr>
          <w:rFonts w:eastAsia="Times New Roman"/>
          <w:sz w:val="24"/>
          <w:szCs w:val="24"/>
        </w:rPr>
      </w:pPr>
    </w:p>
    <w:p w:rsidR="00E255A1" w:rsidRDefault="00E255A1" w:rsidP="00E255A1">
      <w:pPr>
        <w:spacing w:line="278" w:lineRule="exact"/>
        <w:rPr>
          <w:sz w:val="20"/>
          <w:szCs w:val="20"/>
        </w:rPr>
      </w:pPr>
    </w:p>
    <w:p w:rsidR="00E255A1" w:rsidRDefault="00E255A1" w:rsidP="00E255A1">
      <w:pPr>
        <w:sectPr w:rsidR="00E255A1">
          <w:pgSz w:w="11900" w:h="16840"/>
          <w:pgMar w:top="1110" w:right="560" w:bottom="348" w:left="1440" w:header="0" w:footer="0" w:gutter="0"/>
          <w:cols w:space="720" w:equalWidth="0">
            <w:col w:w="9900"/>
          </w:cols>
        </w:sectPr>
      </w:pPr>
    </w:p>
    <w:p w:rsidR="00E255A1" w:rsidRDefault="00E255A1" w:rsidP="00E255A1">
      <w:pPr>
        <w:spacing w:line="59" w:lineRule="exact"/>
        <w:rPr>
          <w:sz w:val="20"/>
          <w:szCs w:val="20"/>
        </w:rPr>
      </w:pPr>
    </w:p>
    <w:p w:rsidR="00E255A1" w:rsidRDefault="00E255A1" w:rsidP="00E255A1">
      <w:pPr>
        <w:spacing w:line="200" w:lineRule="exact"/>
        <w:rPr>
          <w:sz w:val="20"/>
          <w:szCs w:val="20"/>
        </w:rPr>
      </w:pPr>
    </w:p>
    <w:p w:rsidR="00E255A1" w:rsidRDefault="00E255A1" w:rsidP="00E255A1">
      <w:pPr>
        <w:spacing w:line="270" w:lineRule="exact"/>
        <w:rPr>
          <w:sz w:val="20"/>
          <w:szCs w:val="20"/>
        </w:rPr>
      </w:pPr>
    </w:p>
    <w:p w:rsidR="00E255A1" w:rsidRDefault="00E255A1" w:rsidP="00E255A1">
      <w:pPr>
        <w:sectPr w:rsidR="00E255A1">
          <w:pgSz w:w="11900" w:h="16840"/>
          <w:pgMar w:top="1114" w:right="440" w:bottom="348" w:left="1440" w:header="0" w:footer="0" w:gutter="0"/>
          <w:cols w:space="720" w:equalWidth="0">
            <w:col w:w="10020"/>
          </w:cols>
        </w:sectPr>
      </w:pPr>
    </w:p>
    <w:p w:rsidR="00E255A1" w:rsidRDefault="00E255A1" w:rsidP="00E255A1">
      <w:pPr>
        <w:spacing w:line="394" w:lineRule="exact"/>
        <w:rPr>
          <w:sz w:val="20"/>
          <w:szCs w:val="20"/>
        </w:rPr>
      </w:pPr>
    </w:p>
    <w:tbl>
      <w:tblPr>
        <w:tblW w:w="8780" w:type="dxa"/>
        <w:tblInd w:w="280" w:type="dxa"/>
        <w:tblLayout w:type="fixed"/>
        <w:tblCellMar>
          <w:left w:w="0" w:type="dxa"/>
          <w:right w:w="0" w:type="dxa"/>
        </w:tblCellMar>
        <w:tblLook w:val="04A0" w:firstRow="1" w:lastRow="0" w:firstColumn="1" w:lastColumn="0" w:noHBand="0" w:noVBand="1"/>
      </w:tblPr>
      <w:tblGrid>
        <w:gridCol w:w="2400"/>
        <w:gridCol w:w="1140"/>
        <w:gridCol w:w="1580"/>
        <w:gridCol w:w="840"/>
        <w:gridCol w:w="720"/>
        <w:gridCol w:w="840"/>
        <w:gridCol w:w="580"/>
        <w:gridCol w:w="680"/>
      </w:tblGrid>
      <w:tr w:rsidR="006F75E1" w:rsidTr="006F75E1">
        <w:trPr>
          <w:trHeight w:val="458"/>
        </w:trPr>
        <w:tc>
          <w:tcPr>
            <w:tcW w:w="2400" w:type="dxa"/>
            <w:vAlign w:val="bottom"/>
          </w:tcPr>
          <w:p w:rsidR="006F75E1" w:rsidRDefault="006F75E1" w:rsidP="00613571">
            <w:pPr>
              <w:rPr>
                <w:sz w:val="24"/>
                <w:szCs w:val="24"/>
              </w:rPr>
            </w:pPr>
          </w:p>
        </w:tc>
        <w:tc>
          <w:tcPr>
            <w:tcW w:w="1140" w:type="dxa"/>
            <w:vAlign w:val="bottom"/>
          </w:tcPr>
          <w:p w:rsidR="006F75E1" w:rsidRDefault="006F75E1" w:rsidP="00E255A1">
            <w:pPr>
              <w:rPr>
                <w:sz w:val="24"/>
                <w:szCs w:val="24"/>
              </w:rPr>
            </w:pPr>
          </w:p>
        </w:tc>
        <w:tc>
          <w:tcPr>
            <w:tcW w:w="1580" w:type="dxa"/>
            <w:vAlign w:val="bottom"/>
          </w:tcPr>
          <w:p w:rsidR="006F75E1" w:rsidRDefault="006F75E1" w:rsidP="00E255A1">
            <w:pPr>
              <w:rPr>
                <w:sz w:val="24"/>
                <w:szCs w:val="24"/>
              </w:rPr>
            </w:pPr>
          </w:p>
        </w:tc>
        <w:tc>
          <w:tcPr>
            <w:tcW w:w="840" w:type="dxa"/>
            <w:vAlign w:val="bottom"/>
          </w:tcPr>
          <w:p w:rsidR="006F75E1" w:rsidRDefault="006F75E1" w:rsidP="00E255A1">
            <w:pPr>
              <w:rPr>
                <w:sz w:val="24"/>
                <w:szCs w:val="24"/>
              </w:rPr>
            </w:pPr>
          </w:p>
        </w:tc>
        <w:tc>
          <w:tcPr>
            <w:tcW w:w="720" w:type="dxa"/>
            <w:vAlign w:val="bottom"/>
          </w:tcPr>
          <w:p w:rsidR="006F75E1" w:rsidRDefault="006F75E1" w:rsidP="00E255A1">
            <w:pPr>
              <w:rPr>
                <w:sz w:val="24"/>
                <w:szCs w:val="24"/>
              </w:rPr>
            </w:pPr>
          </w:p>
        </w:tc>
        <w:tc>
          <w:tcPr>
            <w:tcW w:w="840" w:type="dxa"/>
            <w:vAlign w:val="bottom"/>
          </w:tcPr>
          <w:p w:rsidR="006F75E1" w:rsidRDefault="006F75E1" w:rsidP="00E255A1">
            <w:pPr>
              <w:rPr>
                <w:sz w:val="24"/>
                <w:szCs w:val="24"/>
              </w:rPr>
            </w:pPr>
          </w:p>
        </w:tc>
        <w:tc>
          <w:tcPr>
            <w:tcW w:w="580" w:type="dxa"/>
            <w:vAlign w:val="bottom"/>
          </w:tcPr>
          <w:p w:rsidR="006F75E1" w:rsidRDefault="006F75E1" w:rsidP="00E255A1">
            <w:pPr>
              <w:rPr>
                <w:sz w:val="24"/>
                <w:szCs w:val="24"/>
              </w:rPr>
            </w:pPr>
          </w:p>
        </w:tc>
        <w:tc>
          <w:tcPr>
            <w:tcW w:w="680" w:type="dxa"/>
            <w:vAlign w:val="bottom"/>
          </w:tcPr>
          <w:p w:rsidR="006F75E1" w:rsidRDefault="006F75E1" w:rsidP="00E255A1">
            <w:pPr>
              <w:rPr>
                <w:sz w:val="24"/>
                <w:szCs w:val="24"/>
              </w:rPr>
            </w:pPr>
          </w:p>
        </w:tc>
      </w:tr>
    </w:tbl>
    <w:p w:rsidR="00E255A1" w:rsidRDefault="00E255A1" w:rsidP="00E255A1">
      <w:pPr>
        <w:sectPr w:rsidR="00E255A1">
          <w:pgSz w:w="11900" w:h="16840"/>
          <w:pgMar w:top="1110" w:right="440" w:bottom="307" w:left="1440" w:header="0" w:footer="0" w:gutter="0"/>
          <w:cols w:space="720" w:equalWidth="0">
            <w:col w:w="10020"/>
          </w:cols>
        </w:sectPr>
      </w:pPr>
    </w:p>
    <w:p w:rsidR="00895700" w:rsidRDefault="00895700" w:rsidP="00E255A1">
      <w:pPr>
        <w:jc w:val="center"/>
        <w:sectPr w:rsidR="00895700">
          <w:pgSz w:w="11900" w:h="16840"/>
          <w:pgMar w:top="1124" w:right="560" w:bottom="348" w:left="1440" w:header="0" w:footer="0" w:gutter="0"/>
          <w:cols w:space="720" w:equalWidth="0">
            <w:col w:w="9900"/>
          </w:cols>
        </w:sectPr>
      </w:pPr>
    </w:p>
    <w:p w:rsidR="00895700" w:rsidRDefault="00895700" w:rsidP="009217B5">
      <w:pPr>
        <w:spacing w:line="66" w:lineRule="exact"/>
        <w:rPr>
          <w:sz w:val="20"/>
          <w:szCs w:val="20"/>
        </w:rPr>
      </w:pPr>
    </w:p>
    <w:p w:rsidR="00895700" w:rsidRDefault="00895700" w:rsidP="009217B5">
      <w:pPr>
        <w:sectPr w:rsidR="00895700">
          <w:pgSz w:w="11900" w:h="16840"/>
          <w:pgMar w:top="1110" w:right="560" w:bottom="348" w:left="1440" w:header="0" w:footer="0" w:gutter="0"/>
          <w:cols w:space="720" w:equalWidth="0">
            <w:col w:w="9900"/>
          </w:cols>
        </w:sectPr>
      </w:pPr>
    </w:p>
    <w:p w:rsidR="00895700" w:rsidRDefault="00895700" w:rsidP="009217B5">
      <w:pPr>
        <w:spacing w:line="71" w:lineRule="exact"/>
        <w:rPr>
          <w:sz w:val="20"/>
          <w:szCs w:val="20"/>
        </w:rPr>
      </w:pPr>
    </w:p>
    <w:p w:rsidR="00895700" w:rsidRDefault="00895700" w:rsidP="009217B5">
      <w:pPr>
        <w:sectPr w:rsidR="00895700">
          <w:pgSz w:w="11900" w:h="16840"/>
          <w:pgMar w:top="1110" w:right="560" w:bottom="348" w:left="1440" w:header="0" w:footer="0" w:gutter="0"/>
          <w:cols w:space="720" w:equalWidth="0">
            <w:col w:w="9900"/>
          </w:cols>
        </w:sectPr>
      </w:pPr>
    </w:p>
    <w:p w:rsidR="00895700" w:rsidRDefault="00895700" w:rsidP="009217B5">
      <w:pPr>
        <w:sectPr w:rsidR="00895700">
          <w:pgSz w:w="11900" w:h="16840"/>
          <w:pgMar w:top="1110" w:right="560" w:bottom="318" w:left="1440" w:header="0" w:footer="0" w:gutter="0"/>
          <w:cols w:space="720" w:equalWidth="0">
            <w:col w:w="9900"/>
          </w:cols>
        </w:sectPr>
      </w:pPr>
    </w:p>
    <w:p w:rsidR="00895700" w:rsidRDefault="00895700" w:rsidP="009217B5">
      <w:pPr>
        <w:spacing w:line="89" w:lineRule="exact"/>
        <w:rPr>
          <w:sz w:val="20"/>
          <w:szCs w:val="20"/>
        </w:rPr>
      </w:pPr>
    </w:p>
    <w:p w:rsidR="00895700" w:rsidRDefault="00895700" w:rsidP="009217B5">
      <w:pPr>
        <w:sectPr w:rsidR="00895700">
          <w:pgSz w:w="11900" w:h="16840"/>
          <w:pgMar w:top="1120" w:right="560" w:bottom="348" w:left="1440" w:header="0" w:footer="0" w:gutter="0"/>
          <w:cols w:space="720" w:equalWidth="0">
            <w:col w:w="9900"/>
          </w:cols>
        </w:sectPr>
      </w:pPr>
    </w:p>
    <w:p w:rsidR="00895700" w:rsidRDefault="00895700" w:rsidP="009217B5">
      <w:pPr>
        <w:spacing w:line="262" w:lineRule="exact"/>
        <w:rPr>
          <w:sz w:val="20"/>
          <w:szCs w:val="20"/>
        </w:rPr>
      </w:pPr>
    </w:p>
    <w:p w:rsidR="00895700" w:rsidRDefault="00895700" w:rsidP="009217B5">
      <w:pPr>
        <w:spacing w:line="200" w:lineRule="exact"/>
        <w:rPr>
          <w:sz w:val="20"/>
          <w:szCs w:val="20"/>
        </w:rPr>
      </w:pPr>
    </w:p>
    <w:p w:rsidR="00895700" w:rsidRDefault="00895700" w:rsidP="009217B5">
      <w:pPr>
        <w:spacing w:line="200" w:lineRule="exact"/>
        <w:rPr>
          <w:sz w:val="20"/>
          <w:szCs w:val="20"/>
        </w:rPr>
      </w:pPr>
    </w:p>
    <w:p w:rsidR="00895700" w:rsidRDefault="00895700" w:rsidP="009217B5">
      <w:pPr>
        <w:spacing w:line="200" w:lineRule="exact"/>
        <w:rPr>
          <w:sz w:val="20"/>
          <w:szCs w:val="20"/>
        </w:rPr>
      </w:pPr>
    </w:p>
    <w:p w:rsidR="00895700" w:rsidRDefault="00895700" w:rsidP="009217B5">
      <w:pPr>
        <w:spacing w:line="307" w:lineRule="exact"/>
        <w:rPr>
          <w:sz w:val="20"/>
          <w:szCs w:val="20"/>
        </w:rPr>
      </w:pPr>
    </w:p>
    <w:p w:rsidR="00895700" w:rsidRDefault="00895700" w:rsidP="009217B5">
      <w:pPr>
        <w:sectPr w:rsidR="00895700">
          <w:pgSz w:w="11900" w:h="16840"/>
          <w:pgMar w:top="1134" w:right="440" w:bottom="348" w:left="1440" w:header="0" w:footer="0" w:gutter="0"/>
          <w:cols w:space="720" w:equalWidth="0">
            <w:col w:w="10020"/>
          </w:cols>
        </w:sectPr>
      </w:pPr>
    </w:p>
    <w:p w:rsidR="00895700" w:rsidRDefault="00895700" w:rsidP="009217B5">
      <w:pPr>
        <w:sectPr w:rsidR="00895700">
          <w:pgSz w:w="11900" w:h="16840"/>
          <w:pgMar w:top="1110" w:right="560" w:bottom="348" w:left="1440" w:header="0" w:footer="0" w:gutter="0"/>
          <w:cols w:space="720" w:equalWidth="0">
            <w:col w:w="9900"/>
          </w:cols>
        </w:sectPr>
      </w:pPr>
    </w:p>
    <w:p w:rsidR="00895700" w:rsidRDefault="00895700" w:rsidP="009217B5">
      <w:pPr>
        <w:sectPr w:rsidR="00895700">
          <w:pgSz w:w="11900" w:h="16840"/>
          <w:pgMar w:top="1110" w:right="560" w:bottom="348" w:left="1440" w:header="0" w:footer="0" w:gutter="0"/>
          <w:cols w:space="720" w:equalWidth="0">
            <w:col w:w="9900"/>
          </w:cols>
        </w:sectPr>
      </w:pPr>
    </w:p>
    <w:p w:rsidR="00895700" w:rsidRDefault="00895700" w:rsidP="009217B5">
      <w:pPr>
        <w:sectPr w:rsidR="00895700">
          <w:pgSz w:w="11900" w:h="16840"/>
          <w:pgMar w:top="1105" w:right="560" w:bottom="348" w:left="1440" w:header="0" w:footer="0" w:gutter="0"/>
          <w:cols w:space="720" w:equalWidth="0">
            <w:col w:w="9900"/>
          </w:cols>
        </w:sectPr>
      </w:pPr>
    </w:p>
    <w:tbl>
      <w:tblPr>
        <w:tblpPr w:leftFromText="180" w:rightFromText="180" w:vertAnchor="text" w:horzAnchor="margin" w:tblpY="-372"/>
        <w:tblW w:w="14860" w:type="dxa"/>
        <w:tblLayout w:type="fixed"/>
        <w:tblCellMar>
          <w:left w:w="0" w:type="dxa"/>
          <w:right w:w="0" w:type="dxa"/>
        </w:tblCellMar>
        <w:tblLook w:val="04A0" w:firstRow="1" w:lastRow="0" w:firstColumn="1" w:lastColumn="0" w:noHBand="0" w:noVBand="1"/>
      </w:tblPr>
      <w:tblGrid>
        <w:gridCol w:w="5651"/>
        <w:gridCol w:w="2425"/>
        <w:gridCol w:w="3467"/>
        <w:gridCol w:w="922"/>
        <w:gridCol w:w="962"/>
        <w:gridCol w:w="862"/>
        <w:gridCol w:w="541"/>
        <w:gridCol w:w="30"/>
      </w:tblGrid>
      <w:tr w:rsidR="00A55EFA" w:rsidRPr="00AB4AA5" w:rsidTr="00A55EFA">
        <w:trPr>
          <w:trHeight w:val="240"/>
        </w:trPr>
        <w:tc>
          <w:tcPr>
            <w:tcW w:w="5651" w:type="dxa"/>
            <w:tcBorders>
              <w:top w:val="single" w:sz="8" w:space="0" w:color="auto"/>
              <w:left w:val="single" w:sz="8" w:space="0" w:color="auto"/>
              <w:right w:val="single" w:sz="8" w:space="0" w:color="auto"/>
            </w:tcBorders>
            <w:vAlign w:val="bottom"/>
          </w:tcPr>
          <w:p w:rsidR="00A55EFA" w:rsidRPr="00AB4AA5" w:rsidRDefault="00A55EFA" w:rsidP="00A55EFA">
            <w:r w:rsidRPr="00AB4AA5">
              <w:rPr>
                <w:rFonts w:eastAsia="Times New Roman"/>
              </w:rPr>
              <w:lastRenderedPageBreak/>
              <w:t>Мероприятие</w:t>
            </w:r>
          </w:p>
        </w:tc>
        <w:tc>
          <w:tcPr>
            <w:tcW w:w="2425" w:type="dxa"/>
            <w:tcBorders>
              <w:top w:val="single" w:sz="8" w:space="0" w:color="auto"/>
              <w:right w:val="single" w:sz="8" w:space="0" w:color="auto"/>
            </w:tcBorders>
            <w:vAlign w:val="bottom"/>
          </w:tcPr>
          <w:p w:rsidR="00A55EFA" w:rsidRPr="00AB4AA5" w:rsidRDefault="00A55EFA" w:rsidP="00A55EFA">
            <w:r w:rsidRPr="00AB4AA5">
              <w:rPr>
                <w:rFonts w:eastAsia="Times New Roman"/>
              </w:rPr>
              <w:t>Ответственные</w:t>
            </w:r>
          </w:p>
        </w:tc>
        <w:tc>
          <w:tcPr>
            <w:tcW w:w="3467" w:type="dxa"/>
            <w:tcBorders>
              <w:top w:val="single" w:sz="8" w:space="0" w:color="auto"/>
              <w:right w:val="single" w:sz="8" w:space="0" w:color="auto"/>
            </w:tcBorders>
            <w:vAlign w:val="bottom"/>
          </w:tcPr>
          <w:p w:rsidR="00A55EFA" w:rsidRPr="00AB4AA5" w:rsidRDefault="00A55EFA" w:rsidP="00A55EFA">
            <w:r w:rsidRPr="00AB4AA5">
              <w:rPr>
                <w:rFonts w:eastAsia="Times New Roman"/>
              </w:rPr>
              <w:t>Форма реализации мероприятия</w:t>
            </w:r>
          </w:p>
        </w:tc>
        <w:tc>
          <w:tcPr>
            <w:tcW w:w="2746" w:type="dxa"/>
            <w:gridSpan w:val="3"/>
            <w:tcBorders>
              <w:top w:val="single" w:sz="8" w:space="0" w:color="auto"/>
            </w:tcBorders>
            <w:vAlign w:val="bottom"/>
          </w:tcPr>
          <w:p w:rsidR="00A55EFA" w:rsidRPr="00AB4AA5" w:rsidRDefault="00A55EFA" w:rsidP="00A55EFA">
            <w:r w:rsidRPr="00AB4AA5">
              <w:rPr>
                <w:rFonts w:eastAsia="Times New Roman"/>
              </w:rPr>
              <w:t>Ожидаемые результаты</w:t>
            </w:r>
          </w:p>
        </w:tc>
        <w:tc>
          <w:tcPr>
            <w:tcW w:w="541" w:type="dxa"/>
            <w:tcBorders>
              <w:top w:val="single" w:sz="8" w:space="0" w:color="auto"/>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62"/>
        </w:trPr>
        <w:tc>
          <w:tcPr>
            <w:tcW w:w="5651" w:type="dxa"/>
            <w:tcBorders>
              <w:left w:val="single" w:sz="8" w:space="0" w:color="auto"/>
              <w:bottom w:val="single" w:sz="8" w:space="0" w:color="auto"/>
              <w:right w:val="single" w:sz="8" w:space="0" w:color="auto"/>
            </w:tcBorders>
            <w:vAlign w:val="bottom"/>
          </w:tcPr>
          <w:p w:rsidR="00A55EFA" w:rsidRPr="00AB4AA5" w:rsidRDefault="00A55EFA" w:rsidP="00A55EFA"/>
        </w:tc>
        <w:tc>
          <w:tcPr>
            <w:tcW w:w="2425" w:type="dxa"/>
            <w:tcBorders>
              <w:bottom w:val="single" w:sz="8" w:space="0" w:color="auto"/>
              <w:right w:val="single" w:sz="8" w:space="0" w:color="auto"/>
            </w:tcBorders>
            <w:vAlign w:val="bottom"/>
          </w:tcPr>
          <w:p w:rsidR="00A55EFA" w:rsidRPr="00AB4AA5" w:rsidRDefault="00A55EFA" w:rsidP="00A55EFA"/>
        </w:tc>
        <w:tc>
          <w:tcPr>
            <w:tcW w:w="3467" w:type="dxa"/>
            <w:tcBorders>
              <w:bottom w:val="single" w:sz="8" w:space="0" w:color="auto"/>
              <w:right w:val="single" w:sz="8" w:space="0" w:color="auto"/>
            </w:tcBorders>
            <w:vAlign w:val="bottom"/>
          </w:tcPr>
          <w:p w:rsidR="00A55EFA" w:rsidRPr="00AB4AA5" w:rsidRDefault="00A55EFA" w:rsidP="00A55EFA"/>
        </w:tc>
        <w:tc>
          <w:tcPr>
            <w:tcW w:w="922" w:type="dxa"/>
            <w:tcBorders>
              <w:bottom w:val="single" w:sz="8" w:space="0" w:color="auto"/>
            </w:tcBorders>
            <w:vAlign w:val="bottom"/>
          </w:tcPr>
          <w:p w:rsidR="00A55EFA" w:rsidRPr="00AB4AA5" w:rsidRDefault="00A55EFA" w:rsidP="00A55EFA"/>
        </w:tc>
        <w:tc>
          <w:tcPr>
            <w:tcW w:w="962" w:type="dxa"/>
            <w:tcBorders>
              <w:bottom w:val="single" w:sz="8" w:space="0" w:color="auto"/>
            </w:tcBorders>
            <w:vAlign w:val="bottom"/>
          </w:tcPr>
          <w:p w:rsidR="00A55EFA" w:rsidRPr="00AB4AA5" w:rsidRDefault="00A55EFA" w:rsidP="00A55EFA"/>
        </w:tc>
        <w:tc>
          <w:tcPr>
            <w:tcW w:w="862" w:type="dxa"/>
            <w:tcBorders>
              <w:bottom w:val="single" w:sz="8" w:space="0" w:color="auto"/>
            </w:tcBorders>
            <w:vAlign w:val="bottom"/>
          </w:tcPr>
          <w:p w:rsidR="00A55EFA" w:rsidRPr="00AB4AA5" w:rsidRDefault="00A55EFA" w:rsidP="00A55EFA"/>
        </w:tc>
        <w:tc>
          <w:tcPr>
            <w:tcW w:w="541" w:type="dxa"/>
            <w:tcBorders>
              <w:bottom w:val="single" w:sz="8" w:space="0" w:color="auto"/>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230"/>
        </w:trPr>
        <w:tc>
          <w:tcPr>
            <w:tcW w:w="5651" w:type="dxa"/>
            <w:tcBorders>
              <w:left w:val="single" w:sz="8" w:space="0" w:color="auto"/>
            </w:tcBorders>
            <w:vAlign w:val="bottom"/>
          </w:tcPr>
          <w:p w:rsidR="00A55EFA" w:rsidRPr="00AB4AA5" w:rsidRDefault="00A55EFA" w:rsidP="00A55EFA">
            <w:r w:rsidRPr="00AB4AA5">
              <w:rPr>
                <w:rFonts w:eastAsia="Times New Roman"/>
              </w:rPr>
              <w:t>Диагностическая деятельность</w:t>
            </w:r>
          </w:p>
        </w:tc>
        <w:tc>
          <w:tcPr>
            <w:tcW w:w="2425" w:type="dxa"/>
            <w:vAlign w:val="bottom"/>
          </w:tcPr>
          <w:p w:rsidR="00A55EFA" w:rsidRPr="00AB4AA5" w:rsidRDefault="00A55EFA" w:rsidP="00A55EFA"/>
        </w:tc>
        <w:tc>
          <w:tcPr>
            <w:tcW w:w="3467" w:type="dxa"/>
            <w:vAlign w:val="bottom"/>
          </w:tcPr>
          <w:p w:rsidR="00A55EFA" w:rsidRPr="00AB4AA5" w:rsidRDefault="00A55EFA" w:rsidP="00A55EFA"/>
        </w:tc>
        <w:tc>
          <w:tcPr>
            <w:tcW w:w="922" w:type="dxa"/>
            <w:vAlign w:val="bottom"/>
          </w:tcPr>
          <w:p w:rsidR="00A55EFA" w:rsidRPr="00AB4AA5" w:rsidRDefault="00A55EFA" w:rsidP="00A55EFA"/>
        </w:tc>
        <w:tc>
          <w:tcPr>
            <w:tcW w:w="962" w:type="dxa"/>
            <w:vAlign w:val="bottom"/>
          </w:tcPr>
          <w:p w:rsidR="00A55EFA" w:rsidRPr="00AB4AA5" w:rsidRDefault="00A55EFA" w:rsidP="00A55EFA"/>
        </w:tc>
        <w:tc>
          <w:tcPr>
            <w:tcW w:w="862" w:type="dxa"/>
            <w:vAlign w:val="bottom"/>
          </w:tcPr>
          <w:p w:rsidR="00A55EFA" w:rsidRPr="00AB4AA5" w:rsidRDefault="00A55EFA" w:rsidP="00A55EFA"/>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77"/>
        </w:trPr>
        <w:tc>
          <w:tcPr>
            <w:tcW w:w="5651" w:type="dxa"/>
            <w:tcBorders>
              <w:left w:val="single" w:sz="8" w:space="0" w:color="auto"/>
              <w:bottom w:val="single" w:sz="8" w:space="0" w:color="auto"/>
            </w:tcBorders>
            <w:vAlign w:val="bottom"/>
          </w:tcPr>
          <w:p w:rsidR="00A55EFA" w:rsidRPr="00AB4AA5" w:rsidRDefault="00A55EFA" w:rsidP="00A55EFA"/>
        </w:tc>
        <w:tc>
          <w:tcPr>
            <w:tcW w:w="2425" w:type="dxa"/>
            <w:tcBorders>
              <w:bottom w:val="single" w:sz="8" w:space="0" w:color="auto"/>
            </w:tcBorders>
            <w:vAlign w:val="bottom"/>
          </w:tcPr>
          <w:p w:rsidR="00A55EFA" w:rsidRPr="00AB4AA5" w:rsidRDefault="00A55EFA" w:rsidP="00A55EFA"/>
        </w:tc>
        <w:tc>
          <w:tcPr>
            <w:tcW w:w="3467" w:type="dxa"/>
            <w:tcBorders>
              <w:bottom w:val="single" w:sz="8" w:space="0" w:color="auto"/>
            </w:tcBorders>
            <w:vAlign w:val="bottom"/>
          </w:tcPr>
          <w:p w:rsidR="00A55EFA" w:rsidRPr="00AB4AA5" w:rsidRDefault="00A55EFA" w:rsidP="00A55EFA"/>
        </w:tc>
        <w:tc>
          <w:tcPr>
            <w:tcW w:w="2746" w:type="dxa"/>
            <w:gridSpan w:val="3"/>
            <w:tcBorders>
              <w:bottom w:val="single" w:sz="8" w:space="0" w:color="auto"/>
            </w:tcBorders>
            <w:vAlign w:val="bottom"/>
          </w:tcPr>
          <w:p w:rsidR="00A55EFA" w:rsidRPr="00AB4AA5" w:rsidRDefault="00A55EFA" w:rsidP="00A55EFA"/>
        </w:tc>
        <w:tc>
          <w:tcPr>
            <w:tcW w:w="541" w:type="dxa"/>
            <w:tcBorders>
              <w:bottom w:val="single" w:sz="8" w:space="0" w:color="auto"/>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230"/>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выявление детей с ОВЗ;</w:t>
            </w:r>
          </w:p>
        </w:tc>
        <w:tc>
          <w:tcPr>
            <w:tcW w:w="2425" w:type="dxa"/>
            <w:tcBorders>
              <w:right w:val="single" w:sz="8" w:space="0" w:color="auto"/>
            </w:tcBorders>
            <w:vAlign w:val="bottom"/>
          </w:tcPr>
          <w:p w:rsidR="00A55EFA" w:rsidRPr="00AB4AA5" w:rsidRDefault="00A55EFA" w:rsidP="00A55EFA">
            <w:r w:rsidRPr="00AB4AA5">
              <w:rPr>
                <w:rFonts w:eastAsia="Times New Roman"/>
              </w:rPr>
              <w:t>заместитель директ</w:t>
            </w:r>
            <w:r w:rsidRPr="00AB4AA5">
              <w:rPr>
                <w:rFonts w:eastAsia="Times New Roman"/>
              </w:rPr>
              <w:t>о</w:t>
            </w:r>
            <w:r w:rsidRPr="00AB4AA5">
              <w:rPr>
                <w:rFonts w:eastAsia="Times New Roman"/>
              </w:rPr>
              <w:t>ра;</w:t>
            </w:r>
          </w:p>
        </w:tc>
        <w:tc>
          <w:tcPr>
            <w:tcW w:w="3467" w:type="dxa"/>
            <w:tcBorders>
              <w:right w:val="single" w:sz="8" w:space="0" w:color="auto"/>
            </w:tcBorders>
            <w:vAlign w:val="bottom"/>
          </w:tcPr>
          <w:p w:rsidR="00A55EFA" w:rsidRPr="00AB4AA5" w:rsidRDefault="00A55EFA" w:rsidP="00A55EFA">
            <w:r w:rsidRPr="00AB4AA5">
              <w:rPr>
                <w:rFonts w:eastAsia="Times New Roman"/>
              </w:rPr>
              <w:t>формирование банка данных</w:t>
            </w:r>
          </w:p>
        </w:tc>
        <w:tc>
          <w:tcPr>
            <w:tcW w:w="2746" w:type="dxa"/>
            <w:gridSpan w:val="3"/>
            <w:vAlign w:val="bottom"/>
          </w:tcPr>
          <w:p w:rsidR="00A55EFA" w:rsidRPr="00AB4AA5" w:rsidRDefault="00A55EFA" w:rsidP="00A55EFA">
            <w:r w:rsidRPr="00AB4AA5">
              <w:rPr>
                <w:rFonts w:eastAsia="Times New Roman"/>
              </w:rPr>
              <w:t>определение характера и объёма</w:t>
            </w:r>
          </w:p>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288"/>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проведение их комплексного обследования;</w:t>
            </w:r>
          </w:p>
        </w:tc>
        <w:tc>
          <w:tcPr>
            <w:tcW w:w="2425" w:type="dxa"/>
            <w:tcBorders>
              <w:right w:val="single" w:sz="8" w:space="0" w:color="auto"/>
            </w:tcBorders>
            <w:vAlign w:val="bottom"/>
          </w:tcPr>
          <w:p w:rsidR="00A55EFA" w:rsidRPr="00AB4AA5" w:rsidRDefault="00A55EFA" w:rsidP="00A55EFA">
            <w:r w:rsidRPr="00AB4AA5">
              <w:rPr>
                <w:rFonts w:eastAsia="Times New Roman"/>
              </w:rPr>
              <w:t>учитель;</w:t>
            </w:r>
          </w:p>
        </w:tc>
        <w:tc>
          <w:tcPr>
            <w:tcW w:w="3467" w:type="dxa"/>
            <w:tcBorders>
              <w:right w:val="single" w:sz="8" w:space="0" w:color="auto"/>
            </w:tcBorders>
            <w:vAlign w:val="bottom"/>
          </w:tcPr>
          <w:p w:rsidR="00A55EFA" w:rsidRPr="00AB4AA5" w:rsidRDefault="00A55EFA" w:rsidP="00A55EFA">
            <w:r w:rsidRPr="00AB4AA5">
              <w:rPr>
                <w:rFonts w:eastAsia="Times New Roman"/>
              </w:rPr>
              <w:t>обучающихся;</w:t>
            </w:r>
          </w:p>
        </w:tc>
        <w:tc>
          <w:tcPr>
            <w:tcW w:w="3287" w:type="dxa"/>
            <w:gridSpan w:val="4"/>
            <w:tcBorders>
              <w:right w:val="single" w:sz="8" w:space="0" w:color="auto"/>
            </w:tcBorders>
            <w:vAlign w:val="bottom"/>
          </w:tcPr>
          <w:p w:rsidR="00A55EFA" w:rsidRPr="00AB4AA5" w:rsidRDefault="00A55EFA" w:rsidP="00A55EFA">
            <w:r w:rsidRPr="00AB4AA5">
              <w:rPr>
                <w:rFonts w:eastAsia="Times New Roman"/>
              </w:rPr>
              <w:t xml:space="preserve">затруднений в освоении </w:t>
            </w:r>
            <w:proofErr w:type="gramStart"/>
            <w:r w:rsidRPr="00AB4AA5">
              <w:rPr>
                <w:rFonts w:eastAsia="Times New Roman"/>
              </w:rPr>
              <w:t>обуча</w:t>
            </w:r>
            <w:r w:rsidRPr="00AB4AA5">
              <w:rPr>
                <w:rFonts w:eastAsia="Times New Roman"/>
              </w:rPr>
              <w:t>ю</w:t>
            </w:r>
            <w:r w:rsidRPr="00AB4AA5">
              <w:rPr>
                <w:rFonts w:eastAsia="Times New Roman"/>
              </w:rPr>
              <w:t>щимися</w:t>
            </w:r>
            <w:proofErr w:type="gramEnd"/>
          </w:p>
        </w:tc>
        <w:tc>
          <w:tcPr>
            <w:tcW w:w="30" w:type="dxa"/>
            <w:vAlign w:val="bottom"/>
          </w:tcPr>
          <w:p w:rsidR="00A55EFA" w:rsidRPr="00AB4AA5" w:rsidRDefault="00A55EFA" w:rsidP="00A55EFA"/>
        </w:tc>
      </w:tr>
      <w:tr w:rsidR="00A55EFA" w:rsidRPr="00AB4AA5" w:rsidTr="00A55EFA">
        <w:trPr>
          <w:trHeight w:val="317"/>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определение уровня актуального и зоны ближайшего ра</w:t>
            </w:r>
            <w:r w:rsidRPr="00AB4AA5">
              <w:rPr>
                <w:rFonts w:eastAsia="Times New Roman"/>
              </w:rPr>
              <w:t>з</w:t>
            </w:r>
            <w:r w:rsidRPr="00AB4AA5">
              <w:rPr>
                <w:rFonts w:eastAsia="Times New Roman"/>
              </w:rPr>
              <w:t>вития</w:t>
            </w:r>
          </w:p>
        </w:tc>
        <w:tc>
          <w:tcPr>
            <w:tcW w:w="2425" w:type="dxa"/>
            <w:tcBorders>
              <w:right w:val="single" w:sz="8" w:space="0" w:color="auto"/>
            </w:tcBorders>
            <w:vAlign w:val="bottom"/>
          </w:tcPr>
          <w:p w:rsidR="00A55EFA" w:rsidRPr="00AB4AA5" w:rsidRDefault="00A55EFA" w:rsidP="00A55EFA">
            <w:r w:rsidRPr="00AB4AA5">
              <w:rPr>
                <w:rFonts w:eastAsia="Times New Roman"/>
              </w:rPr>
              <w:t>педагог-психолог;</w:t>
            </w:r>
          </w:p>
        </w:tc>
        <w:tc>
          <w:tcPr>
            <w:tcW w:w="3467" w:type="dxa"/>
            <w:tcBorders>
              <w:right w:val="single" w:sz="8" w:space="0" w:color="auto"/>
            </w:tcBorders>
            <w:vAlign w:val="bottom"/>
          </w:tcPr>
          <w:p w:rsidR="00A55EFA" w:rsidRPr="00AB4AA5" w:rsidRDefault="00A55EFA" w:rsidP="00A55EFA">
            <w:r w:rsidRPr="00AB4AA5">
              <w:rPr>
                <w:rFonts w:eastAsia="Times New Roman"/>
              </w:rPr>
              <w:t xml:space="preserve">разработка </w:t>
            </w:r>
            <w:proofErr w:type="gramStart"/>
            <w:r w:rsidRPr="00AB4AA5">
              <w:rPr>
                <w:rFonts w:eastAsia="Times New Roman"/>
              </w:rPr>
              <w:t>индивидуальных</w:t>
            </w:r>
            <w:proofErr w:type="gramEnd"/>
          </w:p>
        </w:tc>
        <w:tc>
          <w:tcPr>
            <w:tcW w:w="1884" w:type="dxa"/>
            <w:gridSpan w:val="2"/>
            <w:vAlign w:val="bottom"/>
          </w:tcPr>
          <w:p w:rsidR="00A55EFA" w:rsidRPr="00AB4AA5" w:rsidRDefault="00A55EFA" w:rsidP="00A55EFA">
            <w:r w:rsidRPr="00AB4AA5">
              <w:rPr>
                <w:rFonts w:eastAsia="Times New Roman"/>
              </w:rPr>
              <w:t>ООП ООО;</w:t>
            </w:r>
          </w:p>
        </w:tc>
        <w:tc>
          <w:tcPr>
            <w:tcW w:w="862" w:type="dxa"/>
            <w:vAlign w:val="bottom"/>
          </w:tcPr>
          <w:p w:rsidR="00A55EFA" w:rsidRPr="00AB4AA5" w:rsidRDefault="00A55EFA" w:rsidP="00A55EFA"/>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317"/>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обучающегося, выявление его резервных возможн</w:t>
            </w:r>
            <w:r w:rsidRPr="00AB4AA5">
              <w:rPr>
                <w:rFonts w:eastAsia="Times New Roman"/>
              </w:rPr>
              <w:t>о</w:t>
            </w:r>
            <w:r w:rsidRPr="00AB4AA5">
              <w:rPr>
                <w:rFonts w:eastAsia="Times New Roman"/>
              </w:rPr>
              <w:t>стей;</w:t>
            </w:r>
          </w:p>
        </w:tc>
        <w:tc>
          <w:tcPr>
            <w:tcW w:w="2425" w:type="dxa"/>
            <w:tcBorders>
              <w:right w:val="single" w:sz="8" w:space="0" w:color="auto"/>
            </w:tcBorders>
            <w:vAlign w:val="bottom"/>
          </w:tcPr>
          <w:p w:rsidR="00A55EFA" w:rsidRPr="00AB4AA5" w:rsidRDefault="00A55EFA" w:rsidP="00A55EFA">
            <w:r w:rsidRPr="00AB4AA5">
              <w:rPr>
                <w:rFonts w:eastAsia="Times New Roman"/>
              </w:rPr>
              <w:t>учитель-логопед;</w:t>
            </w:r>
          </w:p>
        </w:tc>
        <w:tc>
          <w:tcPr>
            <w:tcW w:w="3467" w:type="dxa"/>
            <w:tcBorders>
              <w:right w:val="single" w:sz="8" w:space="0" w:color="auto"/>
            </w:tcBorders>
            <w:vAlign w:val="bottom"/>
          </w:tcPr>
          <w:p w:rsidR="00A55EFA" w:rsidRPr="00AB4AA5" w:rsidRDefault="00A55EFA" w:rsidP="00A55EFA">
            <w:r w:rsidRPr="00AB4AA5">
              <w:rPr>
                <w:rFonts w:eastAsia="Times New Roman"/>
              </w:rPr>
              <w:t>коррекционно-развивающих мар</w:t>
            </w:r>
            <w:r w:rsidRPr="00AB4AA5">
              <w:rPr>
                <w:rFonts w:eastAsia="Times New Roman"/>
              </w:rPr>
              <w:t>ш</w:t>
            </w:r>
            <w:r w:rsidRPr="00AB4AA5">
              <w:rPr>
                <w:rFonts w:eastAsia="Times New Roman"/>
              </w:rPr>
              <w:t>рутов</w:t>
            </w:r>
          </w:p>
        </w:tc>
        <w:tc>
          <w:tcPr>
            <w:tcW w:w="3287" w:type="dxa"/>
            <w:gridSpan w:val="4"/>
            <w:tcBorders>
              <w:right w:val="single" w:sz="8" w:space="0" w:color="auto"/>
            </w:tcBorders>
            <w:vAlign w:val="bottom"/>
          </w:tcPr>
          <w:p w:rsidR="00A55EFA" w:rsidRPr="00AB4AA5" w:rsidRDefault="00A55EFA" w:rsidP="00A55EFA">
            <w:r w:rsidRPr="00AB4AA5">
              <w:rPr>
                <w:rFonts w:eastAsia="Times New Roman"/>
              </w:rPr>
              <w:t>подготовка рекомендаций по ок</w:t>
            </w:r>
            <w:r w:rsidRPr="00AB4AA5">
              <w:rPr>
                <w:rFonts w:eastAsia="Times New Roman"/>
              </w:rPr>
              <w:t>а</w:t>
            </w:r>
            <w:r w:rsidRPr="00AB4AA5">
              <w:rPr>
                <w:rFonts w:eastAsia="Times New Roman"/>
              </w:rPr>
              <w:t>занию</w:t>
            </w:r>
          </w:p>
        </w:tc>
        <w:tc>
          <w:tcPr>
            <w:tcW w:w="30" w:type="dxa"/>
            <w:vAlign w:val="bottom"/>
          </w:tcPr>
          <w:p w:rsidR="00A55EFA" w:rsidRPr="00AB4AA5" w:rsidRDefault="00A55EFA" w:rsidP="00A55EFA"/>
        </w:tc>
      </w:tr>
      <w:tr w:rsidR="00A55EFA" w:rsidRPr="00AB4AA5" w:rsidTr="00A55EFA">
        <w:trPr>
          <w:trHeight w:val="312"/>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 xml:space="preserve">изучение развития </w:t>
            </w:r>
            <w:proofErr w:type="gramStart"/>
            <w:r w:rsidRPr="00AB4AA5">
              <w:rPr>
                <w:rFonts w:eastAsia="Times New Roman"/>
              </w:rPr>
              <w:t>эмоционально-волевой</w:t>
            </w:r>
            <w:proofErr w:type="gramEnd"/>
            <w:r w:rsidRPr="00AB4AA5">
              <w:rPr>
                <w:rFonts w:eastAsia="Times New Roman"/>
              </w:rPr>
              <w:t>, познав</w:t>
            </w:r>
            <w:r w:rsidRPr="00AB4AA5">
              <w:rPr>
                <w:rFonts w:eastAsia="Times New Roman"/>
              </w:rPr>
              <w:t>а</w:t>
            </w:r>
            <w:r w:rsidRPr="00AB4AA5">
              <w:rPr>
                <w:rFonts w:eastAsia="Times New Roman"/>
              </w:rPr>
              <w:t>тельной,</w:t>
            </w:r>
          </w:p>
        </w:tc>
        <w:tc>
          <w:tcPr>
            <w:tcW w:w="2425" w:type="dxa"/>
            <w:tcBorders>
              <w:right w:val="single" w:sz="8" w:space="0" w:color="auto"/>
            </w:tcBorders>
            <w:vAlign w:val="bottom"/>
          </w:tcPr>
          <w:p w:rsidR="00A55EFA" w:rsidRPr="00AB4AA5" w:rsidRDefault="00A55EFA" w:rsidP="00A55EFA">
            <w:r w:rsidRPr="00AB4AA5">
              <w:rPr>
                <w:rFonts w:eastAsia="Times New Roman"/>
              </w:rPr>
              <w:t>социальный педагог</w:t>
            </w:r>
          </w:p>
        </w:tc>
        <w:tc>
          <w:tcPr>
            <w:tcW w:w="3467" w:type="dxa"/>
            <w:tcBorders>
              <w:right w:val="single" w:sz="8" w:space="0" w:color="auto"/>
            </w:tcBorders>
            <w:vAlign w:val="bottom"/>
          </w:tcPr>
          <w:p w:rsidR="00A55EFA" w:rsidRPr="00AB4AA5" w:rsidRDefault="00A55EFA" w:rsidP="00A55EFA">
            <w:r w:rsidRPr="00AB4AA5">
              <w:rPr>
                <w:rFonts w:eastAsia="Times New Roman"/>
              </w:rPr>
              <w:t>обучающихся с ОВЗ;</w:t>
            </w:r>
          </w:p>
        </w:tc>
        <w:tc>
          <w:tcPr>
            <w:tcW w:w="3287" w:type="dxa"/>
            <w:gridSpan w:val="4"/>
            <w:tcBorders>
              <w:right w:val="single" w:sz="8" w:space="0" w:color="auto"/>
            </w:tcBorders>
            <w:vAlign w:val="bottom"/>
          </w:tcPr>
          <w:p w:rsidR="00A55EFA" w:rsidRPr="00AB4AA5" w:rsidRDefault="00A55EFA" w:rsidP="00A55EFA">
            <w:r w:rsidRPr="00AB4AA5">
              <w:rPr>
                <w:rFonts w:eastAsia="Times New Roman"/>
              </w:rPr>
              <w:t xml:space="preserve">обучающимся с ОВЗ </w:t>
            </w:r>
            <w:proofErr w:type="gramStart"/>
            <w:r w:rsidRPr="00AB4AA5">
              <w:rPr>
                <w:rFonts w:eastAsia="Times New Roman"/>
              </w:rPr>
              <w:t>психол</w:t>
            </w:r>
            <w:r w:rsidRPr="00AB4AA5">
              <w:rPr>
                <w:rFonts w:eastAsia="Times New Roman"/>
              </w:rPr>
              <w:t>о</w:t>
            </w:r>
            <w:r w:rsidRPr="00AB4AA5">
              <w:rPr>
                <w:rFonts w:eastAsia="Times New Roman"/>
              </w:rPr>
              <w:t>го-медико</w:t>
            </w:r>
            <w:proofErr w:type="gramEnd"/>
            <w:r w:rsidRPr="00AB4AA5">
              <w:rPr>
                <w:rFonts w:eastAsia="Times New Roman"/>
              </w:rPr>
              <w:t>-</w:t>
            </w:r>
          </w:p>
        </w:tc>
        <w:tc>
          <w:tcPr>
            <w:tcW w:w="30" w:type="dxa"/>
            <w:vAlign w:val="bottom"/>
          </w:tcPr>
          <w:p w:rsidR="00A55EFA" w:rsidRPr="00AB4AA5" w:rsidRDefault="00A55EFA" w:rsidP="00A55EFA"/>
        </w:tc>
      </w:tr>
      <w:tr w:rsidR="00A55EFA" w:rsidRPr="00AB4AA5" w:rsidTr="00A55EFA">
        <w:trPr>
          <w:trHeight w:val="317"/>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личностных особенностей обучающихся;</w:t>
            </w:r>
          </w:p>
        </w:tc>
        <w:tc>
          <w:tcPr>
            <w:tcW w:w="2425" w:type="dxa"/>
            <w:tcBorders>
              <w:right w:val="single" w:sz="8" w:space="0" w:color="auto"/>
            </w:tcBorders>
            <w:vAlign w:val="bottom"/>
          </w:tcPr>
          <w:p w:rsidR="00A55EFA" w:rsidRPr="00AB4AA5" w:rsidRDefault="00A55EFA" w:rsidP="00A55EFA"/>
        </w:tc>
        <w:tc>
          <w:tcPr>
            <w:tcW w:w="3467" w:type="dxa"/>
            <w:tcBorders>
              <w:right w:val="single" w:sz="8" w:space="0" w:color="auto"/>
            </w:tcBorders>
            <w:vAlign w:val="bottom"/>
          </w:tcPr>
          <w:p w:rsidR="00A55EFA" w:rsidRPr="00AB4AA5" w:rsidRDefault="00A55EFA" w:rsidP="00A55EFA">
            <w:r w:rsidRPr="00AB4AA5">
              <w:rPr>
                <w:rFonts w:eastAsia="Times New Roman"/>
              </w:rPr>
              <w:t>пакет документов для обслед</w:t>
            </w:r>
            <w:r w:rsidRPr="00AB4AA5">
              <w:rPr>
                <w:rFonts w:eastAsia="Times New Roman"/>
              </w:rPr>
              <w:t>о</w:t>
            </w:r>
            <w:r w:rsidRPr="00AB4AA5">
              <w:rPr>
                <w:rFonts w:eastAsia="Times New Roman"/>
              </w:rPr>
              <w:t xml:space="preserve">вания </w:t>
            </w:r>
            <w:proofErr w:type="gramStart"/>
            <w:r w:rsidRPr="00AB4AA5">
              <w:rPr>
                <w:rFonts w:eastAsia="Times New Roman"/>
              </w:rPr>
              <w:t>в</w:t>
            </w:r>
            <w:proofErr w:type="gramEnd"/>
          </w:p>
        </w:tc>
        <w:tc>
          <w:tcPr>
            <w:tcW w:w="3287" w:type="dxa"/>
            <w:gridSpan w:val="4"/>
            <w:tcBorders>
              <w:right w:val="single" w:sz="8" w:space="0" w:color="auto"/>
            </w:tcBorders>
            <w:vAlign w:val="bottom"/>
          </w:tcPr>
          <w:p w:rsidR="00A55EFA" w:rsidRPr="00AB4AA5" w:rsidRDefault="00A55EFA" w:rsidP="00A55EFA">
            <w:r w:rsidRPr="00AB4AA5">
              <w:rPr>
                <w:rFonts w:eastAsia="Times New Roman"/>
              </w:rPr>
              <w:t>педагогической помощи в услов</w:t>
            </w:r>
            <w:r w:rsidRPr="00AB4AA5">
              <w:rPr>
                <w:rFonts w:eastAsia="Times New Roman"/>
              </w:rPr>
              <w:t>и</w:t>
            </w:r>
            <w:r w:rsidRPr="00AB4AA5">
              <w:rPr>
                <w:rFonts w:eastAsia="Times New Roman"/>
              </w:rPr>
              <w:t>ях</w:t>
            </w:r>
          </w:p>
        </w:tc>
        <w:tc>
          <w:tcPr>
            <w:tcW w:w="30" w:type="dxa"/>
            <w:vAlign w:val="bottom"/>
          </w:tcPr>
          <w:p w:rsidR="00A55EFA" w:rsidRPr="00AB4AA5" w:rsidRDefault="00A55EFA" w:rsidP="00A55EFA"/>
        </w:tc>
      </w:tr>
      <w:tr w:rsidR="00A55EFA" w:rsidRPr="00AB4AA5" w:rsidTr="00A55EFA">
        <w:trPr>
          <w:trHeight w:val="317"/>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изучение социальной ситуации развития и условий семе</w:t>
            </w:r>
            <w:r w:rsidRPr="00AB4AA5">
              <w:rPr>
                <w:rFonts w:eastAsia="Times New Roman"/>
              </w:rPr>
              <w:t>й</w:t>
            </w:r>
            <w:r w:rsidRPr="00AB4AA5">
              <w:rPr>
                <w:rFonts w:eastAsia="Times New Roman"/>
              </w:rPr>
              <w:t>ного</w:t>
            </w:r>
          </w:p>
        </w:tc>
        <w:tc>
          <w:tcPr>
            <w:tcW w:w="2425" w:type="dxa"/>
            <w:tcBorders>
              <w:right w:val="single" w:sz="8" w:space="0" w:color="auto"/>
            </w:tcBorders>
            <w:vAlign w:val="bottom"/>
          </w:tcPr>
          <w:p w:rsidR="00A55EFA" w:rsidRPr="00AB4AA5" w:rsidRDefault="00A55EFA" w:rsidP="00A55EFA"/>
        </w:tc>
        <w:tc>
          <w:tcPr>
            <w:tcW w:w="3467" w:type="dxa"/>
            <w:tcBorders>
              <w:right w:val="single" w:sz="8" w:space="0" w:color="auto"/>
            </w:tcBorders>
            <w:vAlign w:val="bottom"/>
          </w:tcPr>
          <w:p w:rsidR="00A55EFA" w:rsidRPr="00AB4AA5" w:rsidRDefault="00A55EFA" w:rsidP="00A55EFA">
            <w:r w:rsidRPr="00AB4AA5">
              <w:rPr>
                <w:rFonts w:eastAsia="Times New Roman"/>
              </w:rPr>
              <w:t>ПМПК.</w:t>
            </w:r>
          </w:p>
        </w:tc>
        <w:tc>
          <w:tcPr>
            <w:tcW w:w="2746" w:type="dxa"/>
            <w:gridSpan w:val="3"/>
            <w:vAlign w:val="bottom"/>
          </w:tcPr>
          <w:p w:rsidR="00A55EFA" w:rsidRPr="00AB4AA5" w:rsidRDefault="00A55EFA" w:rsidP="00A55EFA">
            <w:r w:rsidRPr="00AB4AA5">
              <w:rPr>
                <w:rFonts w:eastAsia="Times New Roman"/>
              </w:rPr>
              <w:t>общеобразовательной шк</w:t>
            </w:r>
            <w:r w:rsidRPr="00AB4AA5">
              <w:rPr>
                <w:rFonts w:eastAsia="Times New Roman"/>
              </w:rPr>
              <w:t>о</w:t>
            </w:r>
            <w:r w:rsidRPr="00AB4AA5">
              <w:rPr>
                <w:rFonts w:eastAsia="Times New Roman"/>
              </w:rPr>
              <w:t>лы</w:t>
            </w:r>
          </w:p>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312"/>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воспитания ребёнка;</w:t>
            </w:r>
          </w:p>
        </w:tc>
        <w:tc>
          <w:tcPr>
            <w:tcW w:w="2425" w:type="dxa"/>
            <w:tcBorders>
              <w:right w:val="single" w:sz="8" w:space="0" w:color="auto"/>
            </w:tcBorders>
            <w:vAlign w:val="bottom"/>
          </w:tcPr>
          <w:p w:rsidR="00A55EFA" w:rsidRPr="00AB4AA5" w:rsidRDefault="00A55EFA" w:rsidP="00A55EFA"/>
        </w:tc>
        <w:tc>
          <w:tcPr>
            <w:tcW w:w="3467" w:type="dxa"/>
            <w:tcBorders>
              <w:right w:val="single" w:sz="8" w:space="0" w:color="auto"/>
            </w:tcBorders>
            <w:vAlign w:val="bottom"/>
          </w:tcPr>
          <w:p w:rsidR="00A55EFA" w:rsidRPr="00AB4AA5" w:rsidRDefault="00A55EFA" w:rsidP="00A55EFA"/>
        </w:tc>
        <w:tc>
          <w:tcPr>
            <w:tcW w:w="922" w:type="dxa"/>
            <w:vAlign w:val="bottom"/>
          </w:tcPr>
          <w:p w:rsidR="00A55EFA" w:rsidRPr="00AB4AA5" w:rsidRDefault="00A55EFA" w:rsidP="00A55EFA"/>
        </w:tc>
        <w:tc>
          <w:tcPr>
            <w:tcW w:w="962" w:type="dxa"/>
            <w:vAlign w:val="bottom"/>
          </w:tcPr>
          <w:p w:rsidR="00A55EFA" w:rsidRPr="00AB4AA5" w:rsidRDefault="00A55EFA" w:rsidP="00A55EFA"/>
        </w:tc>
        <w:tc>
          <w:tcPr>
            <w:tcW w:w="862" w:type="dxa"/>
            <w:vAlign w:val="bottom"/>
          </w:tcPr>
          <w:p w:rsidR="00A55EFA" w:rsidRPr="00AB4AA5" w:rsidRDefault="00A55EFA" w:rsidP="00A55EFA"/>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317"/>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мониторинг динамики развития ребенка, успешности осв</w:t>
            </w:r>
            <w:r w:rsidRPr="00AB4AA5">
              <w:rPr>
                <w:rFonts w:eastAsia="Times New Roman"/>
              </w:rPr>
              <w:t>о</w:t>
            </w:r>
            <w:r w:rsidRPr="00AB4AA5">
              <w:rPr>
                <w:rFonts w:eastAsia="Times New Roman"/>
              </w:rPr>
              <w:t>ения им</w:t>
            </w:r>
          </w:p>
        </w:tc>
        <w:tc>
          <w:tcPr>
            <w:tcW w:w="2425" w:type="dxa"/>
            <w:tcBorders>
              <w:right w:val="single" w:sz="8" w:space="0" w:color="auto"/>
            </w:tcBorders>
            <w:vAlign w:val="bottom"/>
          </w:tcPr>
          <w:p w:rsidR="00A55EFA" w:rsidRPr="00AB4AA5" w:rsidRDefault="00A55EFA" w:rsidP="00A55EFA"/>
        </w:tc>
        <w:tc>
          <w:tcPr>
            <w:tcW w:w="3467" w:type="dxa"/>
            <w:tcBorders>
              <w:right w:val="single" w:sz="8" w:space="0" w:color="auto"/>
            </w:tcBorders>
            <w:vAlign w:val="bottom"/>
          </w:tcPr>
          <w:p w:rsidR="00A55EFA" w:rsidRPr="00AB4AA5" w:rsidRDefault="00A55EFA" w:rsidP="00A55EFA"/>
        </w:tc>
        <w:tc>
          <w:tcPr>
            <w:tcW w:w="922" w:type="dxa"/>
            <w:vAlign w:val="bottom"/>
          </w:tcPr>
          <w:p w:rsidR="00A55EFA" w:rsidRPr="00AB4AA5" w:rsidRDefault="00A55EFA" w:rsidP="00A55EFA"/>
        </w:tc>
        <w:tc>
          <w:tcPr>
            <w:tcW w:w="962" w:type="dxa"/>
            <w:vAlign w:val="bottom"/>
          </w:tcPr>
          <w:p w:rsidR="00A55EFA" w:rsidRPr="00AB4AA5" w:rsidRDefault="00A55EFA" w:rsidP="00A55EFA"/>
        </w:tc>
        <w:tc>
          <w:tcPr>
            <w:tcW w:w="862" w:type="dxa"/>
            <w:vAlign w:val="bottom"/>
          </w:tcPr>
          <w:p w:rsidR="00A55EFA" w:rsidRPr="00AB4AA5" w:rsidRDefault="00A55EFA" w:rsidP="00A55EFA"/>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317"/>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образовательных программ основного общего образ</w:t>
            </w:r>
            <w:r w:rsidRPr="00AB4AA5">
              <w:rPr>
                <w:rFonts w:eastAsia="Times New Roman"/>
              </w:rPr>
              <w:t>о</w:t>
            </w:r>
            <w:r w:rsidRPr="00AB4AA5">
              <w:rPr>
                <w:rFonts w:eastAsia="Times New Roman"/>
              </w:rPr>
              <w:t>вания</w:t>
            </w:r>
          </w:p>
        </w:tc>
        <w:tc>
          <w:tcPr>
            <w:tcW w:w="2425" w:type="dxa"/>
            <w:tcBorders>
              <w:right w:val="single" w:sz="8" w:space="0" w:color="auto"/>
            </w:tcBorders>
            <w:vAlign w:val="bottom"/>
          </w:tcPr>
          <w:p w:rsidR="00A55EFA" w:rsidRPr="00AB4AA5" w:rsidRDefault="00A55EFA" w:rsidP="00A55EFA"/>
        </w:tc>
        <w:tc>
          <w:tcPr>
            <w:tcW w:w="3467" w:type="dxa"/>
            <w:tcBorders>
              <w:right w:val="single" w:sz="8" w:space="0" w:color="auto"/>
            </w:tcBorders>
            <w:vAlign w:val="bottom"/>
          </w:tcPr>
          <w:p w:rsidR="00A55EFA" w:rsidRPr="00AB4AA5" w:rsidRDefault="00A55EFA" w:rsidP="00A55EFA"/>
        </w:tc>
        <w:tc>
          <w:tcPr>
            <w:tcW w:w="922" w:type="dxa"/>
            <w:vAlign w:val="bottom"/>
          </w:tcPr>
          <w:p w:rsidR="00A55EFA" w:rsidRPr="00AB4AA5" w:rsidRDefault="00A55EFA" w:rsidP="00A55EFA"/>
        </w:tc>
        <w:tc>
          <w:tcPr>
            <w:tcW w:w="962" w:type="dxa"/>
            <w:vAlign w:val="bottom"/>
          </w:tcPr>
          <w:p w:rsidR="00A55EFA" w:rsidRPr="00AB4AA5" w:rsidRDefault="00A55EFA" w:rsidP="00A55EFA"/>
        </w:tc>
        <w:tc>
          <w:tcPr>
            <w:tcW w:w="862" w:type="dxa"/>
            <w:vAlign w:val="bottom"/>
          </w:tcPr>
          <w:p w:rsidR="00A55EFA" w:rsidRPr="00AB4AA5" w:rsidRDefault="00A55EFA" w:rsidP="00A55EFA"/>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97"/>
        </w:trPr>
        <w:tc>
          <w:tcPr>
            <w:tcW w:w="5651" w:type="dxa"/>
            <w:tcBorders>
              <w:left w:val="single" w:sz="8" w:space="0" w:color="auto"/>
              <w:bottom w:val="single" w:sz="8" w:space="0" w:color="auto"/>
              <w:right w:val="single" w:sz="8" w:space="0" w:color="auto"/>
            </w:tcBorders>
            <w:vAlign w:val="bottom"/>
          </w:tcPr>
          <w:p w:rsidR="00A55EFA" w:rsidRPr="00AB4AA5" w:rsidRDefault="00A55EFA" w:rsidP="00A55EFA"/>
        </w:tc>
        <w:tc>
          <w:tcPr>
            <w:tcW w:w="2425" w:type="dxa"/>
            <w:tcBorders>
              <w:bottom w:val="single" w:sz="8" w:space="0" w:color="auto"/>
              <w:right w:val="single" w:sz="8" w:space="0" w:color="auto"/>
            </w:tcBorders>
            <w:vAlign w:val="bottom"/>
          </w:tcPr>
          <w:p w:rsidR="00A55EFA" w:rsidRPr="00AB4AA5" w:rsidRDefault="00A55EFA" w:rsidP="00A55EFA"/>
        </w:tc>
        <w:tc>
          <w:tcPr>
            <w:tcW w:w="3467" w:type="dxa"/>
            <w:tcBorders>
              <w:bottom w:val="single" w:sz="8" w:space="0" w:color="auto"/>
              <w:right w:val="single" w:sz="8" w:space="0" w:color="auto"/>
            </w:tcBorders>
            <w:vAlign w:val="bottom"/>
          </w:tcPr>
          <w:p w:rsidR="00A55EFA" w:rsidRPr="00AB4AA5" w:rsidRDefault="00A55EFA" w:rsidP="00A55EFA"/>
        </w:tc>
        <w:tc>
          <w:tcPr>
            <w:tcW w:w="922" w:type="dxa"/>
            <w:tcBorders>
              <w:bottom w:val="single" w:sz="8" w:space="0" w:color="auto"/>
            </w:tcBorders>
            <w:vAlign w:val="bottom"/>
          </w:tcPr>
          <w:p w:rsidR="00A55EFA" w:rsidRPr="00AB4AA5" w:rsidRDefault="00A55EFA" w:rsidP="00A55EFA"/>
        </w:tc>
        <w:tc>
          <w:tcPr>
            <w:tcW w:w="962" w:type="dxa"/>
            <w:tcBorders>
              <w:bottom w:val="single" w:sz="8" w:space="0" w:color="auto"/>
            </w:tcBorders>
            <w:vAlign w:val="bottom"/>
          </w:tcPr>
          <w:p w:rsidR="00A55EFA" w:rsidRPr="00AB4AA5" w:rsidRDefault="00A55EFA" w:rsidP="00A55EFA"/>
        </w:tc>
        <w:tc>
          <w:tcPr>
            <w:tcW w:w="862" w:type="dxa"/>
            <w:tcBorders>
              <w:bottom w:val="single" w:sz="8" w:space="0" w:color="auto"/>
            </w:tcBorders>
            <w:vAlign w:val="bottom"/>
          </w:tcPr>
          <w:p w:rsidR="00A55EFA" w:rsidRPr="00AB4AA5" w:rsidRDefault="00A55EFA" w:rsidP="00A55EFA"/>
        </w:tc>
        <w:tc>
          <w:tcPr>
            <w:tcW w:w="541" w:type="dxa"/>
            <w:tcBorders>
              <w:bottom w:val="single" w:sz="8" w:space="0" w:color="auto"/>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230"/>
        </w:trPr>
        <w:tc>
          <w:tcPr>
            <w:tcW w:w="5651" w:type="dxa"/>
            <w:tcBorders>
              <w:left w:val="single" w:sz="8" w:space="0" w:color="auto"/>
            </w:tcBorders>
            <w:vAlign w:val="bottom"/>
          </w:tcPr>
          <w:p w:rsidR="00A55EFA" w:rsidRPr="00AB4AA5" w:rsidRDefault="00A55EFA" w:rsidP="00A55EFA">
            <w:r w:rsidRPr="00AB4AA5">
              <w:rPr>
                <w:rFonts w:eastAsia="Times New Roman"/>
              </w:rPr>
              <w:t>Коррекционно-развивающая деятельность</w:t>
            </w:r>
          </w:p>
        </w:tc>
        <w:tc>
          <w:tcPr>
            <w:tcW w:w="2425" w:type="dxa"/>
            <w:vAlign w:val="bottom"/>
          </w:tcPr>
          <w:p w:rsidR="00A55EFA" w:rsidRPr="00AB4AA5" w:rsidRDefault="00A55EFA" w:rsidP="00A55EFA"/>
        </w:tc>
        <w:tc>
          <w:tcPr>
            <w:tcW w:w="3467" w:type="dxa"/>
            <w:vAlign w:val="bottom"/>
          </w:tcPr>
          <w:p w:rsidR="00A55EFA" w:rsidRPr="00AB4AA5" w:rsidRDefault="00A55EFA" w:rsidP="00A55EFA"/>
        </w:tc>
        <w:tc>
          <w:tcPr>
            <w:tcW w:w="922" w:type="dxa"/>
            <w:vAlign w:val="bottom"/>
          </w:tcPr>
          <w:p w:rsidR="00A55EFA" w:rsidRPr="00AB4AA5" w:rsidRDefault="00A55EFA" w:rsidP="00A55EFA"/>
        </w:tc>
        <w:tc>
          <w:tcPr>
            <w:tcW w:w="962" w:type="dxa"/>
            <w:vAlign w:val="bottom"/>
          </w:tcPr>
          <w:p w:rsidR="00A55EFA" w:rsidRPr="00AB4AA5" w:rsidRDefault="00A55EFA" w:rsidP="00A55EFA"/>
        </w:tc>
        <w:tc>
          <w:tcPr>
            <w:tcW w:w="862" w:type="dxa"/>
            <w:vAlign w:val="bottom"/>
          </w:tcPr>
          <w:p w:rsidR="00A55EFA" w:rsidRPr="00AB4AA5" w:rsidRDefault="00A55EFA" w:rsidP="00A55EFA"/>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77"/>
        </w:trPr>
        <w:tc>
          <w:tcPr>
            <w:tcW w:w="5651" w:type="dxa"/>
            <w:tcBorders>
              <w:left w:val="single" w:sz="8" w:space="0" w:color="auto"/>
              <w:bottom w:val="single" w:sz="8" w:space="0" w:color="auto"/>
            </w:tcBorders>
            <w:vAlign w:val="bottom"/>
          </w:tcPr>
          <w:p w:rsidR="00A55EFA" w:rsidRPr="00AB4AA5" w:rsidRDefault="00A55EFA" w:rsidP="00A55EFA"/>
        </w:tc>
        <w:tc>
          <w:tcPr>
            <w:tcW w:w="2425" w:type="dxa"/>
            <w:tcBorders>
              <w:bottom w:val="single" w:sz="8" w:space="0" w:color="auto"/>
            </w:tcBorders>
            <w:vAlign w:val="bottom"/>
          </w:tcPr>
          <w:p w:rsidR="00A55EFA" w:rsidRPr="00AB4AA5" w:rsidRDefault="00A55EFA" w:rsidP="00A55EFA"/>
        </w:tc>
        <w:tc>
          <w:tcPr>
            <w:tcW w:w="3467" w:type="dxa"/>
            <w:tcBorders>
              <w:bottom w:val="single" w:sz="8" w:space="0" w:color="auto"/>
            </w:tcBorders>
            <w:vAlign w:val="bottom"/>
          </w:tcPr>
          <w:p w:rsidR="00A55EFA" w:rsidRPr="00AB4AA5" w:rsidRDefault="00A55EFA" w:rsidP="00A55EFA"/>
        </w:tc>
        <w:tc>
          <w:tcPr>
            <w:tcW w:w="3287" w:type="dxa"/>
            <w:gridSpan w:val="4"/>
            <w:tcBorders>
              <w:bottom w:val="single" w:sz="8" w:space="0" w:color="auto"/>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230"/>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w w:val="99"/>
              </w:rPr>
              <w:t>выбор оптимальных для развития ребенка методов и при</w:t>
            </w:r>
            <w:r w:rsidRPr="00AB4AA5">
              <w:rPr>
                <w:rFonts w:eastAsia="Times New Roman"/>
                <w:w w:val="99"/>
              </w:rPr>
              <w:t>е</w:t>
            </w:r>
            <w:r w:rsidRPr="00AB4AA5">
              <w:rPr>
                <w:rFonts w:eastAsia="Times New Roman"/>
                <w:w w:val="99"/>
              </w:rPr>
              <w:t>мов обучения</w:t>
            </w:r>
          </w:p>
        </w:tc>
        <w:tc>
          <w:tcPr>
            <w:tcW w:w="2425" w:type="dxa"/>
            <w:tcBorders>
              <w:right w:val="single" w:sz="8" w:space="0" w:color="auto"/>
            </w:tcBorders>
            <w:vAlign w:val="bottom"/>
          </w:tcPr>
          <w:p w:rsidR="00A55EFA" w:rsidRPr="00AB4AA5" w:rsidRDefault="00A55EFA" w:rsidP="00A55EFA">
            <w:r w:rsidRPr="00AB4AA5">
              <w:rPr>
                <w:rFonts w:eastAsia="Times New Roman"/>
              </w:rPr>
              <w:t>заместитель директ</w:t>
            </w:r>
            <w:r w:rsidRPr="00AB4AA5">
              <w:rPr>
                <w:rFonts w:eastAsia="Times New Roman"/>
              </w:rPr>
              <w:t>о</w:t>
            </w:r>
            <w:r w:rsidRPr="00AB4AA5">
              <w:rPr>
                <w:rFonts w:eastAsia="Times New Roman"/>
              </w:rPr>
              <w:t>ра;</w:t>
            </w:r>
          </w:p>
        </w:tc>
        <w:tc>
          <w:tcPr>
            <w:tcW w:w="3467" w:type="dxa"/>
            <w:tcBorders>
              <w:right w:val="single" w:sz="8" w:space="0" w:color="auto"/>
            </w:tcBorders>
            <w:vAlign w:val="bottom"/>
          </w:tcPr>
          <w:p w:rsidR="00A55EFA" w:rsidRPr="00AB4AA5" w:rsidRDefault="00A55EFA" w:rsidP="00A55EFA">
            <w:r w:rsidRPr="00AB4AA5">
              <w:rPr>
                <w:rFonts w:eastAsia="Times New Roman"/>
              </w:rPr>
              <w:t>локальные акты;</w:t>
            </w:r>
          </w:p>
        </w:tc>
        <w:tc>
          <w:tcPr>
            <w:tcW w:w="3287" w:type="dxa"/>
            <w:gridSpan w:val="4"/>
            <w:tcBorders>
              <w:right w:val="single" w:sz="8" w:space="0" w:color="auto"/>
            </w:tcBorders>
            <w:vAlign w:val="bottom"/>
          </w:tcPr>
          <w:p w:rsidR="00A55EFA" w:rsidRPr="00AB4AA5" w:rsidRDefault="00A55EFA" w:rsidP="00A55EFA">
            <w:r w:rsidRPr="00AB4AA5">
              <w:rPr>
                <w:rFonts w:eastAsia="Times New Roman"/>
              </w:rPr>
              <w:t xml:space="preserve">заключение договоров с </w:t>
            </w:r>
            <w:proofErr w:type="gramStart"/>
            <w:r w:rsidRPr="00AB4AA5">
              <w:rPr>
                <w:rFonts w:eastAsia="Times New Roman"/>
              </w:rPr>
              <w:t>внешн</w:t>
            </w:r>
            <w:r w:rsidRPr="00AB4AA5">
              <w:rPr>
                <w:rFonts w:eastAsia="Times New Roman"/>
              </w:rPr>
              <w:t>и</w:t>
            </w:r>
            <w:r w:rsidRPr="00AB4AA5">
              <w:rPr>
                <w:rFonts w:eastAsia="Times New Roman"/>
              </w:rPr>
              <w:t>ми</w:t>
            </w:r>
            <w:proofErr w:type="gramEnd"/>
          </w:p>
        </w:tc>
        <w:tc>
          <w:tcPr>
            <w:tcW w:w="30" w:type="dxa"/>
            <w:vAlign w:val="bottom"/>
          </w:tcPr>
          <w:p w:rsidR="00A55EFA" w:rsidRPr="00AB4AA5" w:rsidRDefault="00A55EFA" w:rsidP="00A55EFA"/>
        </w:tc>
      </w:tr>
      <w:tr w:rsidR="00A55EFA" w:rsidRPr="00AB4AA5" w:rsidTr="00A55EFA">
        <w:trPr>
          <w:trHeight w:val="293"/>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в соответствии с его особыми образовательными потре</w:t>
            </w:r>
            <w:r w:rsidRPr="00AB4AA5">
              <w:rPr>
                <w:rFonts w:eastAsia="Times New Roman"/>
              </w:rPr>
              <w:t>б</w:t>
            </w:r>
            <w:r w:rsidRPr="00AB4AA5">
              <w:rPr>
                <w:rFonts w:eastAsia="Times New Roman"/>
              </w:rPr>
              <w:t>ностями;</w:t>
            </w:r>
          </w:p>
        </w:tc>
        <w:tc>
          <w:tcPr>
            <w:tcW w:w="2425" w:type="dxa"/>
            <w:tcBorders>
              <w:right w:val="single" w:sz="8" w:space="0" w:color="auto"/>
            </w:tcBorders>
            <w:vAlign w:val="bottom"/>
          </w:tcPr>
          <w:p w:rsidR="00A55EFA" w:rsidRPr="00AB4AA5" w:rsidRDefault="00A55EFA" w:rsidP="00A55EFA">
            <w:r w:rsidRPr="00AB4AA5">
              <w:rPr>
                <w:rFonts w:eastAsia="Times New Roman"/>
              </w:rPr>
              <w:t>учитель;</w:t>
            </w:r>
          </w:p>
        </w:tc>
        <w:tc>
          <w:tcPr>
            <w:tcW w:w="3467" w:type="dxa"/>
            <w:tcBorders>
              <w:right w:val="single" w:sz="8" w:space="0" w:color="auto"/>
            </w:tcBorders>
            <w:vAlign w:val="bottom"/>
          </w:tcPr>
          <w:p w:rsidR="00A55EFA" w:rsidRPr="00AB4AA5" w:rsidRDefault="00A55EFA" w:rsidP="00A55EFA">
            <w:r w:rsidRPr="00AB4AA5">
              <w:rPr>
                <w:rFonts w:eastAsia="Times New Roman"/>
              </w:rPr>
              <w:t>индивидуальные коррекционно-</w:t>
            </w:r>
          </w:p>
        </w:tc>
        <w:tc>
          <w:tcPr>
            <w:tcW w:w="2746" w:type="dxa"/>
            <w:gridSpan w:val="3"/>
            <w:vAlign w:val="bottom"/>
          </w:tcPr>
          <w:p w:rsidR="00A55EFA" w:rsidRPr="00AB4AA5" w:rsidRDefault="00A55EFA" w:rsidP="00A55EFA">
            <w:r w:rsidRPr="00AB4AA5">
              <w:rPr>
                <w:rFonts w:eastAsia="Times New Roman"/>
              </w:rPr>
              <w:t>партнерами о психолог</w:t>
            </w:r>
            <w:proofErr w:type="gramStart"/>
            <w:r w:rsidRPr="00AB4AA5">
              <w:rPr>
                <w:rFonts w:eastAsia="Times New Roman"/>
              </w:rPr>
              <w:t>о-</w:t>
            </w:r>
            <w:proofErr w:type="gramEnd"/>
            <w:r w:rsidRPr="00AB4AA5">
              <w:rPr>
                <w:rFonts w:eastAsia="Times New Roman"/>
              </w:rPr>
              <w:t xml:space="preserve"> медико-</w:t>
            </w:r>
          </w:p>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317"/>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 xml:space="preserve">организация и проведение специалистами </w:t>
            </w:r>
            <w:proofErr w:type="gramStart"/>
            <w:r w:rsidRPr="00AB4AA5">
              <w:rPr>
                <w:rFonts w:eastAsia="Times New Roman"/>
              </w:rPr>
              <w:t>индивид</w:t>
            </w:r>
            <w:r w:rsidRPr="00AB4AA5">
              <w:rPr>
                <w:rFonts w:eastAsia="Times New Roman"/>
              </w:rPr>
              <w:t>у</w:t>
            </w:r>
            <w:r w:rsidRPr="00AB4AA5">
              <w:rPr>
                <w:rFonts w:eastAsia="Times New Roman"/>
              </w:rPr>
              <w:t>альных</w:t>
            </w:r>
            <w:proofErr w:type="gramEnd"/>
            <w:r w:rsidRPr="00AB4AA5">
              <w:rPr>
                <w:rFonts w:eastAsia="Times New Roman"/>
              </w:rPr>
              <w:t xml:space="preserve"> и</w:t>
            </w:r>
          </w:p>
        </w:tc>
        <w:tc>
          <w:tcPr>
            <w:tcW w:w="2425" w:type="dxa"/>
            <w:tcBorders>
              <w:right w:val="single" w:sz="8" w:space="0" w:color="auto"/>
            </w:tcBorders>
            <w:vAlign w:val="bottom"/>
          </w:tcPr>
          <w:p w:rsidR="00A55EFA" w:rsidRPr="00AB4AA5" w:rsidRDefault="00A55EFA" w:rsidP="00A55EFA">
            <w:r w:rsidRPr="00AB4AA5">
              <w:rPr>
                <w:rFonts w:eastAsia="Times New Roman"/>
              </w:rPr>
              <w:t>педагог-психолог;</w:t>
            </w:r>
          </w:p>
        </w:tc>
        <w:tc>
          <w:tcPr>
            <w:tcW w:w="3467" w:type="dxa"/>
            <w:tcBorders>
              <w:right w:val="single" w:sz="8" w:space="0" w:color="auto"/>
            </w:tcBorders>
            <w:vAlign w:val="bottom"/>
          </w:tcPr>
          <w:p w:rsidR="00A55EFA" w:rsidRPr="00AB4AA5" w:rsidRDefault="00A55EFA" w:rsidP="00A55EFA">
            <w:r w:rsidRPr="00AB4AA5">
              <w:rPr>
                <w:rFonts w:eastAsia="Times New Roman"/>
              </w:rPr>
              <w:t xml:space="preserve">развивающие маршруты </w:t>
            </w:r>
            <w:proofErr w:type="gramStart"/>
            <w:r w:rsidRPr="00AB4AA5">
              <w:rPr>
                <w:rFonts w:eastAsia="Times New Roman"/>
              </w:rPr>
              <w:t>обуча</w:t>
            </w:r>
            <w:r w:rsidRPr="00AB4AA5">
              <w:rPr>
                <w:rFonts w:eastAsia="Times New Roman"/>
              </w:rPr>
              <w:t>ю</w:t>
            </w:r>
            <w:r w:rsidRPr="00AB4AA5">
              <w:rPr>
                <w:rFonts w:eastAsia="Times New Roman"/>
              </w:rPr>
              <w:t>щихся</w:t>
            </w:r>
            <w:proofErr w:type="gramEnd"/>
            <w:r w:rsidRPr="00AB4AA5">
              <w:rPr>
                <w:rFonts w:eastAsia="Times New Roman"/>
              </w:rPr>
              <w:t xml:space="preserve"> с</w:t>
            </w:r>
          </w:p>
        </w:tc>
        <w:tc>
          <w:tcPr>
            <w:tcW w:w="3287" w:type="dxa"/>
            <w:gridSpan w:val="4"/>
            <w:tcBorders>
              <w:right w:val="single" w:sz="8" w:space="0" w:color="auto"/>
            </w:tcBorders>
            <w:vAlign w:val="bottom"/>
          </w:tcPr>
          <w:p w:rsidR="00A55EFA" w:rsidRPr="00AB4AA5" w:rsidRDefault="00A55EFA" w:rsidP="00A55EFA">
            <w:r w:rsidRPr="00AB4AA5">
              <w:rPr>
                <w:rFonts w:eastAsia="Times New Roman"/>
              </w:rPr>
              <w:t>педагогическом сопровожд</w:t>
            </w:r>
            <w:r w:rsidRPr="00AB4AA5">
              <w:rPr>
                <w:rFonts w:eastAsia="Times New Roman"/>
              </w:rPr>
              <w:t>е</w:t>
            </w:r>
            <w:r w:rsidRPr="00AB4AA5">
              <w:rPr>
                <w:rFonts w:eastAsia="Times New Roman"/>
              </w:rPr>
              <w:t xml:space="preserve">нии детей </w:t>
            </w:r>
            <w:proofErr w:type="gramStart"/>
            <w:r w:rsidRPr="00AB4AA5">
              <w:rPr>
                <w:rFonts w:eastAsia="Times New Roman"/>
              </w:rPr>
              <w:t>с</w:t>
            </w:r>
            <w:proofErr w:type="gramEnd"/>
          </w:p>
        </w:tc>
        <w:tc>
          <w:tcPr>
            <w:tcW w:w="30" w:type="dxa"/>
            <w:vAlign w:val="bottom"/>
          </w:tcPr>
          <w:p w:rsidR="00A55EFA" w:rsidRPr="00AB4AA5" w:rsidRDefault="00A55EFA" w:rsidP="00A55EFA"/>
        </w:tc>
      </w:tr>
      <w:tr w:rsidR="00A55EFA" w:rsidRPr="00AB4AA5" w:rsidTr="00A55EFA">
        <w:trPr>
          <w:trHeight w:val="312"/>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групповых занятий, необходимых для преодоления тру</w:t>
            </w:r>
            <w:r w:rsidRPr="00AB4AA5">
              <w:rPr>
                <w:rFonts w:eastAsia="Times New Roman"/>
              </w:rPr>
              <w:t>д</w:t>
            </w:r>
            <w:r w:rsidRPr="00AB4AA5">
              <w:rPr>
                <w:rFonts w:eastAsia="Times New Roman"/>
              </w:rPr>
              <w:t>ностей</w:t>
            </w:r>
          </w:p>
        </w:tc>
        <w:tc>
          <w:tcPr>
            <w:tcW w:w="2425" w:type="dxa"/>
            <w:tcBorders>
              <w:right w:val="single" w:sz="8" w:space="0" w:color="auto"/>
            </w:tcBorders>
            <w:vAlign w:val="bottom"/>
          </w:tcPr>
          <w:p w:rsidR="00A55EFA" w:rsidRPr="00AB4AA5" w:rsidRDefault="00A55EFA" w:rsidP="00A55EFA">
            <w:r w:rsidRPr="00AB4AA5">
              <w:rPr>
                <w:rFonts w:eastAsia="Times New Roman"/>
              </w:rPr>
              <w:t>учитель-логопед;</w:t>
            </w:r>
          </w:p>
        </w:tc>
        <w:tc>
          <w:tcPr>
            <w:tcW w:w="3467" w:type="dxa"/>
            <w:tcBorders>
              <w:right w:val="single" w:sz="8" w:space="0" w:color="auto"/>
            </w:tcBorders>
            <w:vAlign w:val="bottom"/>
          </w:tcPr>
          <w:p w:rsidR="00A55EFA" w:rsidRPr="00AB4AA5" w:rsidRDefault="00A55EFA" w:rsidP="00A55EFA">
            <w:r w:rsidRPr="00AB4AA5">
              <w:rPr>
                <w:rFonts w:eastAsia="Times New Roman"/>
              </w:rPr>
              <w:t>ОВЗ;</w:t>
            </w:r>
          </w:p>
        </w:tc>
        <w:tc>
          <w:tcPr>
            <w:tcW w:w="922" w:type="dxa"/>
            <w:vAlign w:val="bottom"/>
          </w:tcPr>
          <w:p w:rsidR="00A55EFA" w:rsidRPr="00AB4AA5" w:rsidRDefault="00A55EFA" w:rsidP="00A55EFA">
            <w:r w:rsidRPr="00AB4AA5">
              <w:rPr>
                <w:rFonts w:eastAsia="Times New Roman"/>
              </w:rPr>
              <w:t>ОВЗ;</w:t>
            </w:r>
          </w:p>
        </w:tc>
        <w:tc>
          <w:tcPr>
            <w:tcW w:w="962" w:type="dxa"/>
            <w:vAlign w:val="bottom"/>
          </w:tcPr>
          <w:p w:rsidR="00A55EFA" w:rsidRPr="00AB4AA5" w:rsidRDefault="00A55EFA" w:rsidP="00A55EFA"/>
        </w:tc>
        <w:tc>
          <w:tcPr>
            <w:tcW w:w="862" w:type="dxa"/>
            <w:vAlign w:val="bottom"/>
          </w:tcPr>
          <w:p w:rsidR="00A55EFA" w:rsidRPr="00AB4AA5" w:rsidRDefault="00A55EFA" w:rsidP="00A55EFA"/>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317"/>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обучения для детей с ОВЗ;</w:t>
            </w:r>
          </w:p>
        </w:tc>
        <w:tc>
          <w:tcPr>
            <w:tcW w:w="2425" w:type="dxa"/>
            <w:tcBorders>
              <w:right w:val="single" w:sz="8" w:space="0" w:color="auto"/>
            </w:tcBorders>
            <w:vAlign w:val="bottom"/>
          </w:tcPr>
          <w:p w:rsidR="00A55EFA" w:rsidRPr="00AB4AA5" w:rsidRDefault="00A55EFA" w:rsidP="00A55EFA">
            <w:r w:rsidRPr="00AB4AA5">
              <w:rPr>
                <w:rFonts w:eastAsia="Times New Roman"/>
              </w:rPr>
              <w:t>социальный педагог</w:t>
            </w:r>
          </w:p>
        </w:tc>
        <w:tc>
          <w:tcPr>
            <w:tcW w:w="3467" w:type="dxa"/>
            <w:tcBorders>
              <w:right w:val="single" w:sz="8" w:space="0" w:color="auto"/>
            </w:tcBorders>
            <w:vAlign w:val="bottom"/>
          </w:tcPr>
          <w:p w:rsidR="00A55EFA" w:rsidRPr="00AB4AA5" w:rsidRDefault="00A55EFA" w:rsidP="00A55EFA">
            <w:r w:rsidRPr="00AB4AA5">
              <w:rPr>
                <w:rFonts w:eastAsia="Times New Roman"/>
              </w:rPr>
              <w:t>планы коррекционных занятий</w:t>
            </w:r>
          </w:p>
        </w:tc>
        <w:tc>
          <w:tcPr>
            <w:tcW w:w="3287" w:type="dxa"/>
            <w:gridSpan w:val="4"/>
            <w:tcBorders>
              <w:right w:val="single" w:sz="8" w:space="0" w:color="auto"/>
            </w:tcBorders>
            <w:vAlign w:val="bottom"/>
          </w:tcPr>
          <w:p w:rsidR="00A55EFA" w:rsidRPr="00AB4AA5" w:rsidRDefault="00A55EFA" w:rsidP="00A55EFA">
            <w:r w:rsidRPr="00AB4AA5">
              <w:rPr>
                <w:rFonts w:eastAsia="Times New Roman"/>
              </w:rPr>
              <w:t xml:space="preserve">развертывание системы </w:t>
            </w:r>
            <w:proofErr w:type="gramStart"/>
            <w:r w:rsidRPr="00AB4AA5">
              <w:rPr>
                <w:rFonts w:eastAsia="Times New Roman"/>
              </w:rPr>
              <w:t>ко</w:t>
            </w:r>
            <w:r w:rsidRPr="00AB4AA5">
              <w:rPr>
                <w:rFonts w:eastAsia="Times New Roman"/>
              </w:rPr>
              <w:t>м</w:t>
            </w:r>
            <w:r w:rsidRPr="00AB4AA5">
              <w:rPr>
                <w:rFonts w:eastAsia="Times New Roman"/>
              </w:rPr>
              <w:t>плексного</w:t>
            </w:r>
            <w:proofErr w:type="gramEnd"/>
          </w:p>
        </w:tc>
        <w:tc>
          <w:tcPr>
            <w:tcW w:w="30" w:type="dxa"/>
            <w:vAlign w:val="bottom"/>
          </w:tcPr>
          <w:p w:rsidR="00A55EFA" w:rsidRPr="00AB4AA5" w:rsidRDefault="00A55EFA" w:rsidP="00A55EFA"/>
        </w:tc>
      </w:tr>
      <w:tr w:rsidR="00A55EFA" w:rsidRPr="00AB4AA5" w:rsidTr="00A55EFA">
        <w:trPr>
          <w:trHeight w:val="317"/>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системное воздействие на учебно - познавательную де</w:t>
            </w:r>
            <w:r w:rsidRPr="00AB4AA5">
              <w:rPr>
                <w:rFonts w:eastAsia="Times New Roman"/>
              </w:rPr>
              <w:t>я</w:t>
            </w:r>
            <w:r w:rsidRPr="00AB4AA5">
              <w:rPr>
                <w:rFonts w:eastAsia="Times New Roman"/>
              </w:rPr>
              <w:t>тельность</w:t>
            </w:r>
          </w:p>
        </w:tc>
        <w:tc>
          <w:tcPr>
            <w:tcW w:w="2425" w:type="dxa"/>
            <w:tcBorders>
              <w:right w:val="single" w:sz="8" w:space="0" w:color="auto"/>
            </w:tcBorders>
            <w:vAlign w:val="bottom"/>
          </w:tcPr>
          <w:p w:rsidR="00A55EFA" w:rsidRPr="00AB4AA5" w:rsidRDefault="00A55EFA" w:rsidP="00A55EFA"/>
        </w:tc>
        <w:tc>
          <w:tcPr>
            <w:tcW w:w="3467" w:type="dxa"/>
            <w:tcBorders>
              <w:right w:val="single" w:sz="8" w:space="0" w:color="auto"/>
            </w:tcBorders>
            <w:vAlign w:val="bottom"/>
          </w:tcPr>
          <w:p w:rsidR="00A55EFA" w:rsidRPr="00AB4AA5" w:rsidRDefault="00A55EFA" w:rsidP="00A55EFA"/>
        </w:tc>
        <w:tc>
          <w:tcPr>
            <w:tcW w:w="3287" w:type="dxa"/>
            <w:gridSpan w:val="4"/>
            <w:tcBorders>
              <w:right w:val="single" w:sz="8" w:space="0" w:color="auto"/>
            </w:tcBorders>
            <w:vAlign w:val="bottom"/>
          </w:tcPr>
          <w:p w:rsidR="00A55EFA" w:rsidRPr="00AB4AA5" w:rsidRDefault="00A55EFA" w:rsidP="00A55EFA">
            <w:r w:rsidRPr="00AB4AA5">
              <w:rPr>
                <w:rFonts w:eastAsia="Times New Roman"/>
              </w:rPr>
              <w:t>педагогического сопровожд</w:t>
            </w:r>
            <w:r w:rsidRPr="00AB4AA5">
              <w:rPr>
                <w:rFonts w:eastAsia="Times New Roman"/>
              </w:rPr>
              <w:t>е</w:t>
            </w:r>
            <w:r w:rsidRPr="00AB4AA5">
              <w:rPr>
                <w:rFonts w:eastAsia="Times New Roman"/>
              </w:rPr>
              <w:t xml:space="preserve">ния детей </w:t>
            </w:r>
            <w:proofErr w:type="gramStart"/>
            <w:r w:rsidRPr="00AB4AA5">
              <w:rPr>
                <w:rFonts w:eastAsia="Times New Roman"/>
              </w:rPr>
              <w:t>в</w:t>
            </w:r>
            <w:proofErr w:type="gramEnd"/>
          </w:p>
        </w:tc>
        <w:tc>
          <w:tcPr>
            <w:tcW w:w="30" w:type="dxa"/>
            <w:vAlign w:val="bottom"/>
          </w:tcPr>
          <w:p w:rsidR="00A55EFA" w:rsidRPr="00AB4AA5" w:rsidRDefault="00A55EFA" w:rsidP="00A55EFA"/>
        </w:tc>
      </w:tr>
      <w:tr w:rsidR="00A55EFA" w:rsidRPr="00AB4AA5" w:rsidTr="00A55EFA">
        <w:trPr>
          <w:trHeight w:val="312"/>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 xml:space="preserve">ребенка в ходе образовательной деятельности, </w:t>
            </w:r>
            <w:proofErr w:type="gramStart"/>
            <w:r w:rsidRPr="00AB4AA5">
              <w:rPr>
                <w:rFonts w:eastAsia="Times New Roman"/>
              </w:rPr>
              <w:t>направле</w:t>
            </w:r>
            <w:r w:rsidRPr="00AB4AA5">
              <w:rPr>
                <w:rFonts w:eastAsia="Times New Roman"/>
              </w:rPr>
              <w:t>н</w:t>
            </w:r>
            <w:r w:rsidRPr="00AB4AA5">
              <w:rPr>
                <w:rFonts w:eastAsia="Times New Roman"/>
              </w:rPr>
              <w:t>ное</w:t>
            </w:r>
            <w:proofErr w:type="gramEnd"/>
            <w:r w:rsidRPr="00AB4AA5">
              <w:rPr>
                <w:rFonts w:eastAsia="Times New Roman"/>
              </w:rPr>
              <w:t xml:space="preserve"> на</w:t>
            </w:r>
          </w:p>
        </w:tc>
        <w:tc>
          <w:tcPr>
            <w:tcW w:w="2425" w:type="dxa"/>
            <w:tcBorders>
              <w:right w:val="single" w:sz="8" w:space="0" w:color="auto"/>
            </w:tcBorders>
            <w:vAlign w:val="bottom"/>
          </w:tcPr>
          <w:p w:rsidR="00A55EFA" w:rsidRPr="00AB4AA5" w:rsidRDefault="00A55EFA" w:rsidP="00A55EFA"/>
        </w:tc>
        <w:tc>
          <w:tcPr>
            <w:tcW w:w="3467" w:type="dxa"/>
            <w:tcBorders>
              <w:right w:val="single" w:sz="8" w:space="0" w:color="auto"/>
            </w:tcBorders>
            <w:vAlign w:val="bottom"/>
          </w:tcPr>
          <w:p w:rsidR="00A55EFA" w:rsidRPr="00AB4AA5" w:rsidRDefault="00A55EFA" w:rsidP="00A55EFA"/>
        </w:tc>
        <w:tc>
          <w:tcPr>
            <w:tcW w:w="922" w:type="dxa"/>
            <w:vAlign w:val="bottom"/>
          </w:tcPr>
          <w:p w:rsidR="00A55EFA" w:rsidRPr="00AB4AA5" w:rsidRDefault="00A55EFA" w:rsidP="00A55EFA">
            <w:r w:rsidRPr="00AB4AA5">
              <w:rPr>
                <w:rFonts w:eastAsia="Times New Roman"/>
              </w:rPr>
              <w:t>школе.</w:t>
            </w:r>
          </w:p>
        </w:tc>
        <w:tc>
          <w:tcPr>
            <w:tcW w:w="962" w:type="dxa"/>
            <w:vAlign w:val="bottom"/>
          </w:tcPr>
          <w:p w:rsidR="00A55EFA" w:rsidRPr="00AB4AA5" w:rsidRDefault="00A55EFA" w:rsidP="00A55EFA"/>
        </w:tc>
        <w:tc>
          <w:tcPr>
            <w:tcW w:w="862" w:type="dxa"/>
            <w:vAlign w:val="bottom"/>
          </w:tcPr>
          <w:p w:rsidR="00A55EFA" w:rsidRPr="00AB4AA5" w:rsidRDefault="00A55EFA" w:rsidP="00A55EFA"/>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317"/>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lastRenderedPageBreak/>
              <w:t>формирование УУД и коррекцию в развитии;</w:t>
            </w:r>
          </w:p>
        </w:tc>
        <w:tc>
          <w:tcPr>
            <w:tcW w:w="2425" w:type="dxa"/>
            <w:tcBorders>
              <w:right w:val="single" w:sz="8" w:space="0" w:color="auto"/>
            </w:tcBorders>
            <w:vAlign w:val="bottom"/>
          </w:tcPr>
          <w:p w:rsidR="00A55EFA" w:rsidRPr="00AB4AA5" w:rsidRDefault="00A55EFA" w:rsidP="00A55EFA"/>
        </w:tc>
        <w:tc>
          <w:tcPr>
            <w:tcW w:w="3467" w:type="dxa"/>
            <w:tcBorders>
              <w:right w:val="single" w:sz="8" w:space="0" w:color="auto"/>
            </w:tcBorders>
            <w:vAlign w:val="bottom"/>
          </w:tcPr>
          <w:p w:rsidR="00A55EFA" w:rsidRPr="00AB4AA5" w:rsidRDefault="00A55EFA" w:rsidP="00A55EFA"/>
        </w:tc>
        <w:tc>
          <w:tcPr>
            <w:tcW w:w="922" w:type="dxa"/>
            <w:vAlign w:val="bottom"/>
          </w:tcPr>
          <w:p w:rsidR="00A55EFA" w:rsidRPr="00AB4AA5" w:rsidRDefault="00A55EFA" w:rsidP="00A55EFA"/>
        </w:tc>
        <w:tc>
          <w:tcPr>
            <w:tcW w:w="962" w:type="dxa"/>
            <w:vAlign w:val="bottom"/>
          </w:tcPr>
          <w:p w:rsidR="00A55EFA" w:rsidRPr="00AB4AA5" w:rsidRDefault="00A55EFA" w:rsidP="00A55EFA"/>
        </w:tc>
        <w:tc>
          <w:tcPr>
            <w:tcW w:w="862" w:type="dxa"/>
            <w:vAlign w:val="bottom"/>
          </w:tcPr>
          <w:p w:rsidR="00A55EFA" w:rsidRPr="00AB4AA5" w:rsidRDefault="00A55EFA" w:rsidP="00A55EFA"/>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317"/>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коррекция и развитие высших психических функций;</w:t>
            </w:r>
          </w:p>
        </w:tc>
        <w:tc>
          <w:tcPr>
            <w:tcW w:w="2425" w:type="dxa"/>
            <w:tcBorders>
              <w:right w:val="single" w:sz="8" w:space="0" w:color="auto"/>
            </w:tcBorders>
            <w:vAlign w:val="bottom"/>
          </w:tcPr>
          <w:p w:rsidR="00A55EFA" w:rsidRPr="00AB4AA5" w:rsidRDefault="00A55EFA" w:rsidP="00A55EFA"/>
        </w:tc>
        <w:tc>
          <w:tcPr>
            <w:tcW w:w="3467" w:type="dxa"/>
            <w:tcBorders>
              <w:right w:val="single" w:sz="8" w:space="0" w:color="auto"/>
            </w:tcBorders>
            <w:vAlign w:val="bottom"/>
          </w:tcPr>
          <w:p w:rsidR="00A55EFA" w:rsidRPr="00AB4AA5" w:rsidRDefault="00A55EFA" w:rsidP="00A55EFA"/>
        </w:tc>
        <w:tc>
          <w:tcPr>
            <w:tcW w:w="922" w:type="dxa"/>
            <w:vAlign w:val="bottom"/>
          </w:tcPr>
          <w:p w:rsidR="00A55EFA" w:rsidRPr="00AB4AA5" w:rsidRDefault="00A55EFA" w:rsidP="00A55EFA"/>
        </w:tc>
        <w:tc>
          <w:tcPr>
            <w:tcW w:w="962" w:type="dxa"/>
            <w:vAlign w:val="bottom"/>
          </w:tcPr>
          <w:p w:rsidR="00A55EFA" w:rsidRPr="00AB4AA5" w:rsidRDefault="00A55EFA" w:rsidP="00A55EFA"/>
        </w:tc>
        <w:tc>
          <w:tcPr>
            <w:tcW w:w="862" w:type="dxa"/>
            <w:vAlign w:val="bottom"/>
          </w:tcPr>
          <w:p w:rsidR="00A55EFA" w:rsidRPr="00AB4AA5" w:rsidRDefault="00A55EFA" w:rsidP="00A55EFA"/>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312"/>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развитие эмоциональн</w:t>
            </w:r>
            <w:proofErr w:type="gramStart"/>
            <w:r w:rsidRPr="00AB4AA5">
              <w:rPr>
                <w:rFonts w:eastAsia="Times New Roman"/>
              </w:rPr>
              <w:t>о-</w:t>
            </w:r>
            <w:proofErr w:type="gramEnd"/>
            <w:r w:rsidRPr="00AB4AA5">
              <w:rPr>
                <w:rFonts w:eastAsia="Times New Roman"/>
              </w:rPr>
              <w:t xml:space="preserve"> волевой и личностных сфер р</w:t>
            </w:r>
            <w:r w:rsidRPr="00AB4AA5">
              <w:rPr>
                <w:rFonts w:eastAsia="Times New Roman"/>
              </w:rPr>
              <w:t>е</w:t>
            </w:r>
            <w:r w:rsidRPr="00AB4AA5">
              <w:rPr>
                <w:rFonts w:eastAsia="Times New Roman"/>
              </w:rPr>
              <w:t>бенка и</w:t>
            </w:r>
          </w:p>
        </w:tc>
        <w:tc>
          <w:tcPr>
            <w:tcW w:w="2425" w:type="dxa"/>
            <w:tcBorders>
              <w:right w:val="single" w:sz="8" w:space="0" w:color="auto"/>
            </w:tcBorders>
            <w:vAlign w:val="bottom"/>
          </w:tcPr>
          <w:p w:rsidR="00A55EFA" w:rsidRPr="00AB4AA5" w:rsidRDefault="00A55EFA" w:rsidP="00A55EFA"/>
        </w:tc>
        <w:tc>
          <w:tcPr>
            <w:tcW w:w="3467" w:type="dxa"/>
            <w:tcBorders>
              <w:right w:val="single" w:sz="8" w:space="0" w:color="auto"/>
            </w:tcBorders>
            <w:vAlign w:val="bottom"/>
          </w:tcPr>
          <w:p w:rsidR="00A55EFA" w:rsidRPr="00AB4AA5" w:rsidRDefault="00A55EFA" w:rsidP="00A55EFA"/>
        </w:tc>
        <w:tc>
          <w:tcPr>
            <w:tcW w:w="922" w:type="dxa"/>
            <w:vAlign w:val="bottom"/>
          </w:tcPr>
          <w:p w:rsidR="00A55EFA" w:rsidRPr="00AB4AA5" w:rsidRDefault="00A55EFA" w:rsidP="00A55EFA"/>
        </w:tc>
        <w:tc>
          <w:tcPr>
            <w:tcW w:w="962" w:type="dxa"/>
            <w:vAlign w:val="bottom"/>
          </w:tcPr>
          <w:p w:rsidR="00A55EFA" w:rsidRPr="00AB4AA5" w:rsidRDefault="00A55EFA" w:rsidP="00A55EFA"/>
        </w:tc>
        <w:tc>
          <w:tcPr>
            <w:tcW w:w="862" w:type="dxa"/>
            <w:vAlign w:val="bottom"/>
          </w:tcPr>
          <w:p w:rsidR="00A55EFA" w:rsidRPr="00AB4AA5" w:rsidRDefault="00A55EFA" w:rsidP="00A55EFA"/>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317"/>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психокоррекция его поведения;</w:t>
            </w:r>
          </w:p>
        </w:tc>
        <w:tc>
          <w:tcPr>
            <w:tcW w:w="2425" w:type="dxa"/>
            <w:tcBorders>
              <w:right w:val="single" w:sz="8" w:space="0" w:color="auto"/>
            </w:tcBorders>
            <w:vAlign w:val="bottom"/>
          </w:tcPr>
          <w:p w:rsidR="00A55EFA" w:rsidRPr="00AB4AA5" w:rsidRDefault="00A55EFA" w:rsidP="00A55EFA"/>
        </w:tc>
        <w:tc>
          <w:tcPr>
            <w:tcW w:w="3467" w:type="dxa"/>
            <w:tcBorders>
              <w:right w:val="single" w:sz="8" w:space="0" w:color="auto"/>
            </w:tcBorders>
            <w:vAlign w:val="bottom"/>
          </w:tcPr>
          <w:p w:rsidR="00A55EFA" w:rsidRPr="00AB4AA5" w:rsidRDefault="00A55EFA" w:rsidP="00A55EFA"/>
        </w:tc>
        <w:tc>
          <w:tcPr>
            <w:tcW w:w="922" w:type="dxa"/>
            <w:vAlign w:val="bottom"/>
          </w:tcPr>
          <w:p w:rsidR="00A55EFA" w:rsidRPr="00AB4AA5" w:rsidRDefault="00A55EFA" w:rsidP="00A55EFA"/>
        </w:tc>
        <w:tc>
          <w:tcPr>
            <w:tcW w:w="962" w:type="dxa"/>
            <w:vAlign w:val="bottom"/>
          </w:tcPr>
          <w:p w:rsidR="00A55EFA" w:rsidRPr="00AB4AA5" w:rsidRDefault="00A55EFA" w:rsidP="00A55EFA"/>
        </w:tc>
        <w:tc>
          <w:tcPr>
            <w:tcW w:w="862" w:type="dxa"/>
            <w:vAlign w:val="bottom"/>
          </w:tcPr>
          <w:p w:rsidR="00A55EFA" w:rsidRPr="00AB4AA5" w:rsidRDefault="00A55EFA" w:rsidP="00A55EFA"/>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317"/>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социальная защита ребенка.</w:t>
            </w:r>
          </w:p>
        </w:tc>
        <w:tc>
          <w:tcPr>
            <w:tcW w:w="2425" w:type="dxa"/>
            <w:tcBorders>
              <w:right w:val="single" w:sz="8" w:space="0" w:color="auto"/>
            </w:tcBorders>
            <w:vAlign w:val="bottom"/>
          </w:tcPr>
          <w:p w:rsidR="00A55EFA" w:rsidRPr="00AB4AA5" w:rsidRDefault="00A55EFA" w:rsidP="00A55EFA"/>
        </w:tc>
        <w:tc>
          <w:tcPr>
            <w:tcW w:w="3467" w:type="dxa"/>
            <w:tcBorders>
              <w:right w:val="single" w:sz="8" w:space="0" w:color="auto"/>
            </w:tcBorders>
            <w:vAlign w:val="bottom"/>
          </w:tcPr>
          <w:p w:rsidR="00A55EFA" w:rsidRPr="00AB4AA5" w:rsidRDefault="00A55EFA" w:rsidP="00A55EFA"/>
        </w:tc>
        <w:tc>
          <w:tcPr>
            <w:tcW w:w="922" w:type="dxa"/>
            <w:vAlign w:val="bottom"/>
          </w:tcPr>
          <w:p w:rsidR="00A55EFA" w:rsidRPr="00AB4AA5" w:rsidRDefault="00A55EFA" w:rsidP="00A55EFA"/>
        </w:tc>
        <w:tc>
          <w:tcPr>
            <w:tcW w:w="962" w:type="dxa"/>
            <w:vAlign w:val="bottom"/>
          </w:tcPr>
          <w:p w:rsidR="00A55EFA" w:rsidRPr="00AB4AA5" w:rsidRDefault="00A55EFA" w:rsidP="00A55EFA"/>
        </w:tc>
        <w:tc>
          <w:tcPr>
            <w:tcW w:w="862" w:type="dxa"/>
            <w:vAlign w:val="bottom"/>
          </w:tcPr>
          <w:p w:rsidR="00A55EFA" w:rsidRPr="00AB4AA5" w:rsidRDefault="00A55EFA" w:rsidP="00A55EFA"/>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97"/>
        </w:trPr>
        <w:tc>
          <w:tcPr>
            <w:tcW w:w="5651" w:type="dxa"/>
            <w:tcBorders>
              <w:left w:val="single" w:sz="8" w:space="0" w:color="auto"/>
              <w:bottom w:val="single" w:sz="8" w:space="0" w:color="auto"/>
              <w:right w:val="single" w:sz="8" w:space="0" w:color="auto"/>
            </w:tcBorders>
            <w:vAlign w:val="bottom"/>
          </w:tcPr>
          <w:p w:rsidR="00A55EFA" w:rsidRPr="00AB4AA5" w:rsidRDefault="00A55EFA" w:rsidP="00A55EFA"/>
        </w:tc>
        <w:tc>
          <w:tcPr>
            <w:tcW w:w="2425" w:type="dxa"/>
            <w:tcBorders>
              <w:bottom w:val="single" w:sz="8" w:space="0" w:color="auto"/>
              <w:right w:val="single" w:sz="8" w:space="0" w:color="auto"/>
            </w:tcBorders>
            <w:vAlign w:val="bottom"/>
          </w:tcPr>
          <w:p w:rsidR="00A55EFA" w:rsidRPr="00AB4AA5" w:rsidRDefault="00A55EFA" w:rsidP="00A55EFA"/>
        </w:tc>
        <w:tc>
          <w:tcPr>
            <w:tcW w:w="3467" w:type="dxa"/>
            <w:tcBorders>
              <w:bottom w:val="single" w:sz="8" w:space="0" w:color="auto"/>
              <w:right w:val="single" w:sz="8" w:space="0" w:color="auto"/>
            </w:tcBorders>
            <w:vAlign w:val="bottom"/>
          </w:tcPr>
          <w:p w:rsidR="00A55EFA" w:rsidRPr="00AB4AA5" w:rsidRDefault="00A55EFA" w:rsidP="00A55EFA"/>
        </w:tc>
        <w:tc>
          <w:tcPr>
            <w:tcW w:w="922" w:type="dxa"/>
            <w:tcBorders>
              <w:bottom w:val="single" w:sz="8" w:space="0" w:color="auto"/>
            </w:tcBorders>
            <w:vAlign w:val="bottom"/>
          </w:tcPr>
          <w:p w:rsidR="00A55EFA" w:rsidRPr="00AB4AA5" w:rsidRDefault="00A55EFA" w:rsidP="00A55EFA"/>
        </w:tc>
        <w:tc>
          <w:tcPr>
            <w:tcW w:w="962" w:type="dxa"/>
            <w:tcBorders>
              <w:bottom w:val="single" w:sz="8" w:space="0" w:color="auto"/>
            </w:tcBorders>
            <w:vAlign w:val="bottom"/>
          </w:tcPr>
          <w:p w:rsidR="00A55EFA" w:rsidRPr="00AB4AA5" w:rsidRDefault="00A55EFA" w:rsidP="00A55EFA"/>
        </w:tc>
        <w:tc>
          <w:tcPr>
            <w:tcW w:w="862" w:type="dxa"/>
            <w:tcBorders>
              <w:bottom w:val="single" w:sz="8" w:space="0" w:color="auto"/>
            </w:tcBorders>
            <w:vAlign w:val="bottom"/>
          </w:tcPr>
          <w:p w:rsidR="00A55EFA" w:rsidRPr="00AB4AA5" w:rsidRDefault="00A55EFA" w:rsidP="00A55EFA"/>
        </w:tc>
        <w:tc>
          <w:tcPr>
            <w:tcW w:w="541" w:type="dxa"/>
            <w:tcBorders>
              <w:bottom w:val="single" w:sz="8" w:space="0" w:color="auto"/>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230"/>
        </w:trPr>
        <w:tc>
          <w:tcPr>
            <w:tcW w:w="5651" w:type="dxa"/>
            <w:tcBorders>
              <w:left w:val="single" w:sz="8" w:space="0" w:color="auto"/>
            </w:tcBorders>
            <w:vAlign w:val="bottom"/>
          </w:tcPr>
          <w:p w:rsidR="00A55EFA" w:rsidRPr="00AB4AA5" w:rsidRDefault="00A55EFA" w:rsidP="00A55EFA">
            <w:r w:rsidRPr="00AB4AA5">
              <w:rPr>
                <w:rFonts w:eastAsia="Times New Roman"/>
              </w:rPr>
              <w:t>Консультативная деятельность</w:t>
            </w:r>
          </w:p>
        </w:tc>
        <w:tc>
          <w:tcPr>
            <w:tcW w:w="2425" w:type="dxa"/>
            <w:vAlign w:val="bottom"/>
          </w:tcPr>
          <w:p w:rsidR="00A55EFA" w:rsidRPr="00AB4AA5" w:rsidRDefault="00A55EFA" w:rsidP="00A55EFA"/>
        </w:tc>
        <w:tc>
          <w:tcPr>
            <w:tcW w:w="3467" w:type="dxa"/>
            <w:vAlign w:val="bottom"/>
          </w:tcPr>
          <w:p w:rsidR="00A55EFA" w:rsidRPr="00AB4AA5" w:rsidRDefault="00A55EFA" w:rsidP="00A55EFA"/>
        </w:tc>
        <w:tc>
          <w:tcPr>
            <w:tcW w:w="922" w:type="dxa"/>
            <w:vAlign w:val="bottom"/>
          </w:tcPr>
          <w:p w:rsidR="00A55EFA" w:rsidRPr="00AB4AA5" w:rsidRDefault="00A55EFA" w:rsidP="00A55EFA"/>
        </w:tc>
        <w:tc>
          <w:tcPr>
            <w:tcW w:w="962" w:type="dxa"/>
            <w:vAlign w:val="bottom"/>
          </w:tcPr>
          <w:p w:rsidR="00A55EFA" w:rsidRPr="00AB4AA5" w:rsidRDefault="00A55EFA" w:rsidP="00A55EFA"/>
        </w:tc>
        <w:tc>
          <w:tcPr>
            <w:tcW w:w="862" w:type="dxa"/>
            <w:vAlign w:val="bottom"/>
          </w:tcPr>
          <w:p w:rsidR="00A55EFA" w:rsidRPr="00AB4AA5" w:rsidRDefault="00A55EFA" w:rsidP="00A55EFA"/>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77"/>
        </w:trPr>
        <w:tc>
          <w:tcPr>
            <w:tcW w:w="5651" w:type="dxa"/>
            <w:tcBorders>
              <w:left w:val="single" w:sz="8" w:space="0" w:color="auto"/>
              <w:bottom w:val="single" w:sz="8" w:space="0" w:color="auto"/>
            </w:tcBorders>
            <w:vAlign w:val="bottom"/>
          </w:tcPr>
          <w:p w:rsidR="00A55EFA" w:rsidRPr="00AB4AA5" w:rsidRDefault="00A55EFA" w:rsidP="00A55EFA"/>
        </w:tc>
        <w:tc>
          <w:tcPr>
            <w:tcW w:w="2425" w:type="dxa"/>
            <w:tcBorders>
              <w:bottom w:val="single" w:sz="8" w:space="0" w:color="auto"/>
            </w:tcBorders>
            <w:vAlign w:val="bottom"/>
          </w:tcPr>
          <w:p w:rsidR="00A55EFA" w:rsidRPr="00AB4AA5" w:rsidRDefault="00A55EFA" w:rsidP="00A55EFA"/>
        </w:tc>
        <w:tc>
          <w:tcPr>
            <w:tcW w:w="3467" w:type="dxa"/>
            <w:tcBorders>
              <w:bottom w:val="single" w:sz="8" w:space="0" w:color="auto"/>
            </w:tcBorders>
            <w:vAlign w:val="bottom"/>
          </w:tcPr>
          <w:p w:rsidR="00A55EFA" w:rsidRPr="00AB4AA5" w:rsidRDefault="00A55EFA" w:rsidP="00A55EFA"/>
        </w:tc>
        <w:tc>
          <w:tcPr>
            <w:tcW w:w="3287" w:type="dxa"/>
            <w:gridSpan w:val="4"/>
            <w:tcBorders>
              <w:bottom w:val="single" w:sz="8" w:space="0" w:color="auto"/>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230"/>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консультативная помощь семье в вопросах выбора страт</w:t>
            </w:r>
            <w:r w:rsidRPr="00AB4AA5">
              <w:rPr>
                <w:rFonts w:eastAsia="Times New Roman"/>
              </w:rPr>
              <w:t>е</w:t>
            </w:r>
            <w:r w:rsidRPr="00AB4AA5">
              <w:rPr>
                <w:rFonts w:eastAsia="Times New Roman"/>
              </w:rPr>
              <w:t>гии</w:t>
            </w:r>
          </w:p>
        </w:tc>
        <w:tc>
          <w:tcPr>
            <w:tcW w:w="2425" w:type="dxa"/>
            <w:tcBorders>
              <w:right w:val="single" w:sz="8" w:space="0" w:color="auto"/>
            </w:tcBorders>
            <w:vAlign w:val="bottom"/>
          </w:tcPr>
          <w:p w:rsidR="00A55EFA" w:rsidRPr="00AB4AA5" w:rsidRDefault="00A55EFA" w:rsidP="00A55EFA">
            <w:r w:rsidRPr="00AB4AA5">
              <w:rPr>
                <w:rFonts w:eastAsia="Times New Roman"/>
              </w:rPr>
              <w:t>классный руковод</w:t>
            </w:r>
            <w:r w:rsidRPr="00AB4AA5">
              <w:rPr>
                <w:rFonts w:eastAsia="Times New Roman"/>
              </w:rPr>
              <w:t>и</w:t>
            </w:r>
            <w:r w:rsidRPr="00AB4AA5">
              <w:rPr>
                <w:rFonts w:eastAsia="Times New Roman"/>
              </w:rPr>
              <w:t>тель;</w:t>
            </w:r>
          </w:p>
        </w:tc>
        <w:tc>
          <w:tcPr>
            <w:tcW w:w="3467" w:type="dxa"/>
            <w:tcBorders>
              <w:right w:val="single" w:sz="8" w:space="0" w:color="auto"/>
            </w:tcBorders>
            <w:vAlign w:val="bottom"/>
          </w:tcPr>
          <w:p w:rsidR="00A55EFA" w:rsidRPr="00AB4AA5" w:rsidRDefault="00A55EFA" w:rsidP="00A55EFA">
            <w:r w:rsidRPr="00AB4AA5">
              <w:rPr>
                <w:rFonts w:eastAsia="Times New Roman"/>
              </w:rPr>
              <w:t>индивидуальная работа с семьей;</w:t>
            </w:r>
          </w:p>
        </w:tc>
        <w:tc>
          <w:tcPr>
            <w:tcW w:w="3287" w:type="dxa"/>
            <w:gridSpan w:val="4"/>
            <w:tcBorders>
              <w:right w:val="single" w:sz="8" w:space="0" w:color="auto"/>
            </w:tcBorders>
            <w:vAlign w:val="bottom"/>
          </w:tcPr>
          <w:p w:rsidR="00A55EFA" w:rsidRPr="00AB4AA5" w:rsidRDefault="00A55EFA" w:rsidP="00A55EFA">
            <w:r w:rsidRPr="00AB4AA5">
              <w:rPr>
                <w:rFonts w:eastAsia="Times New Roman"/>
              </w:rPr>
              <w:t xml:space="preserve">выработка </w:t>
            </w:r>
            <w:proofErr w:type="gramStart"/>
            <w:r w:rsidRPr="00AB4AA5">
              <w:rPr>
                <w:rFonts w:eastAsia="Times New Roman"/>
              </w:rPr>
              <w:t>совместных</w:t>
            </w:r>
            <w:proofErr w:type="gramEnd"/>
            <w:r w:rsidRPr="00AB4AA5">
              <w:rPr>
                <w:rFonts w:eastAsia="Times New Roman"/>
              </w:rPr>
              <w:t xml:space="preserve"> обосн</w:t>
            </w:r>
            <w:r w:rsidRPr="00AB4AA5">
              <w:rPr>
                <w:rFonts w:eastAsia="Times New Roman"/>
              </w:rPr>
              <w:t>о</w:t>
            </w:r>
            <w:r w:rsidRPr="00AB4AA5">
              <w:rPr>
                <w:rFonts w:eastAsia="Times New Roman"/>
              </w:rPr>
              <w:t>ванных</w:t>
            </w:r>
          </w:p>
        </w:tc>
        <w:tc>
          <w:tcPr>
            <w:tcW w:w="30" w:type="dxa"/>
            <w:vAlign w:val="bottom"/>
          </w:tcPr>
          <w:p w:rsidR="00A55EFA" w:rsidRPr="00AB4AA5" w:rsidRDefault="00A55EFA" w:rsidP="00A55EFA"/>
        </w:tc>
      </w:tr>
      <w:tr w:rsidR="00A55EFA" w:rsidRPr="00AB4AA5" w:rsidTr="00A55EFA">
        <w:trPr>
          <w:trHeight w:val="293"/>
        </w:trPr>
        <w:tc>
          <w:tcPr>
            <w:tcW w:w="5651" w:type="dxa"/>
            <w:tcBorders>
              <w:left w:val="single" w:sz="8" w:space="0" w:color="auto"/>
              <w:right w:val="single" w:sz="8" w:space="0" w:color="auto"/>
            </w:tcBorders>
            <w:vAlign w:val="bottom"/>
          </w:tcPr>
          <w:p w:rsidR="00A55EFA" w:rsidRPr="00AB4AA5" w:rsidRDefault="00A55EFA" w:rsidP="00A55EFA">
            <w:r w:rsidRPr="00AB4AA5">
              <w:rPr>
                <w:rFonts w:eastAsia="Times New Roman"/>
              </w:rPr>
              <w:t>воспитания и приемов развития ребенка</w:t>
            </w:r>
          </w:p>
        </w:tc>
        <w:tc>
          <w:tcPr>
            <w:tcW w:w="2425" w:type="dxa"/>
            <w:tcBorders>
              <w:right w:val="single" w:sz="8" w:space="0" w:color="auto"/>
            </w:tcBorders>
            <w:vAlign w:val="bottom"/>
          </w:tcPr>
          <w:p w:rsidR="00A55EFA" w:rsidRPr="00AB4AA5" w:rsidRDefault="00A55EFA" w:rsidP="00A55EFA">
            <w:r w:rsidRPr="00AB4AA5">
              <w:rPr>
                <w:rFonts w:eastAsia="Times New Roman"/>
              </w:rPr>
              <w:t>педагог-психолог;</w:t>
            </w:r>
          </w:p>
        </w:tc>
        <w:tc>
          <w:tcPr>
            <w:tcW w:w="3467" w:type="dxa"/>
            <w:tcBorders>
              <w:right w:val="single" w:sz="8" w:space="0" w:color="auto"/>
            </w:tcBorders>
            <w:vAlign w:val="bottom"/>
          </w:tcPr>
          <w:p w:rsidR="00A55EFA" w:rsidRPr="00AB4AA5" w:rsidRDefault="00A55EFA" w:rsidP="00A55EFA">
            <w:r w:rsidRPr="00AB4AA5">
              <w:rPr>
                <w:rFonts w:eastAsia="Times New Roman"/>
              </w:rPr>
              <w:t>круглые столы;</w:t>
            </w:r>
          </w:p>
        </w:tc>
        <w:tc>
          <w:tcPr>
            <w:tcW w:w="2746" w:type="dxa"/>
            <w:gridSpan w:val="3"/>
            <w:vAlign w:val="bottom"/>
          </w:tcPr>
          <w:p w:rsidR="00A55EFA" w:rsidRPr="00AB4AA5" w:rsidRDefault="00A55EFA" w:rsidP="00A55EFA">
            <w:r w:rsidRPr="00AB4AA5">
              <w:rPr>
                <w:rFonts w:eastAsia="Times New Roman"/>
              </w:rPr>
              <w:t xml:space="preserve">рекомендаций </w:t>
            </w:r>
            <w:proofErr w:type="gramStart"/>
            <w:r w:rsidRPr="00AB4AA5">
              <w:rPr>
                <w:rFonts w:eastAsia="Times New Roman"/>
              </w:rPr>
              <w:t>по</w:t>
            </w:r>
            <w:proofErr w:type="gramEnd"/>
            <w:r w:rsidRPr="00AB4AA5">
              <w:rPr>
                <w:rFonts w:eastAsia="Times New Roman"/>
              </w:rPr>
              <w:t xml:space="preserve"> осно</w:t>
            </w:r>
            <w:r w:rsidRPr="00AB4AA5">
              <w:rPr>
                <w:rFonts w:eastAsia="Times New Roman"/>
              </w:rPr>
              <w:t>в</w:t>
            </w:r>
            <w:r w:rsidRPr="00AB4AA5">
              <w:rPr>
                <w:rFonts w:eastAsia="Times New Roman"/>
              </w:rPr>
              <w:t>ным</w:t>
            </w:r>
          </w:p>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317"/>
        </w:trPr>
        <w:tc>
          <w:tcPr>
            <w:tcW w:w="5651" w:type="dxa"/>
            <w:tcBorders>
              <w:left w:val="single" w:sz="8" w:space="0" w:color="auto"/>
              <w:right w:val="single" w:sz="8" w:space="0" w:color="auto"/>
            </w:tcBorders>
            <w:vAlign w:val="bottom"/>
          </w:tcPr>
          <w:p w:rsidR="00A55EFA" w:rsidRPr="00AB4AA5" w:rsidRDefault="00A55EFA" w:rsidP="00A55EFA"/>
        </w:tc>
        <w:tc>
          <w:tcPr>
            <w:tcW w:w="2425" w:type="dxa"/>
            <w:tcBorders>
              <w:right w:val="single" w:sz="8" w:space="0" w:color="auto"/>
            </w:tcBorders>
            <w:vAlign w:val="bottom"/>
          </w:tcPr>
          <w:p w:rsidR="00A55EFA" w:rsidRPr="00AB4AA5" w:rsidRDefault="00A55EFA" w:rsidP="00A55EFA">
            <w:r w:rsidRPr="00AB4AA5">
              <w:rPr>
                <w:rFonts w:eastAsia="Times New Roman"/>
              </w:rPr>
              <w:t>учитель-логопед;</w:t>
            </w:r>
          </w:p>
        </w:tc>
        <w:tc>
          <w:tcPr>
            <w:tcW w:w="3467" w:type="dxa"/>
            <w:tcBorders>
              <w:right w:val="single" w:sz="8" w:space="0" w:color="auto"/>
            </w:tcBorders>
            <w:vAlign w:val="bottom"/>
          </w:tcPr>
          <w:p w:rsidR="00A55EFA" w:rsidRPr="00AB4AA5" w:rsidRDefault="00A55EFA" w:rsidP="00A55EFA">
            <w:r w:rsidRPr="00AB4AA5">
              <w:rPr>
                <w:rFonts w:eastAsia="Times New Roman"/>
              </w:rPr>
              <w:t>психологические тренинги</w:t>
            </w:r>
          </w:p>
        </w:tc>
        <w:tc>
          <w:tcPr>
            <w:tcW w:w="3287" w:type="dxa"/>
            <w:gridSpan w:val="4"/>
            <w:tcBorders>
              <w:right w:val="single" w:sz="8" w:space="0" w:color="auto"/>
            </w:tcBorders>
            <w:vAlign w:val="bottom"/>
          </w:tcPr>
          <w:p w:rsidR="00A55EFA" w:rsidRPr="00AB4AA5" w:rsidRDefault="00A55EFA" w:rsidP="00A55EFA">
            <w:r w:rsidRPr="00AB4AA5">
              <w:rPr>
                <w:rFonts w:eastAsia="Times New Roman"/>
                <w:w w:val="99"/>
              </w:rPr>
              <w:t xml:space="preserve">направлениям работы с </w:t>
            </w:r>
            <w:proofErr w:type="gramStart"/>
            <w:r w:rsidRPr="00AB4AA5">
              <w:rPr>
                <w:rFonts w:eastAsia="Times New Roman"/>
                <w:w w:val="99"/>
              </w:rPr>
              <w:t>обуча</w:t>
            </w:r>
            <w:r w:rsidRPr="00AB4AA5">
              <w:rPr>
                <w:rFonts w:eastAsia="Times New Roman"/>
                <w:w w:val="99"/>
              </w:rPr>
              <w:t>ю</w:t>
            </w:r>
            <w:r w:rsidRPr="00AB4AA5">
              <w:rPr>
                <w:rFonts w:eastAsia="Times New Roman"/>
                <w:w w:val="99"/>
              </w:rPr>
              <w:t>щимися</w:t>
            </w:r>
            <w:proofErr w:type="gramEnd"/>
            <w:r w:rsidRPr="00AB4AA5">
              <w:rPr>
                <w:rFonts w:eastAsia="Times New Roman"/>
                <w:w w:val="99"/>
              </w:rPr>
              <w:t xml:space="preserve"> с</w:t>
            </w:r>
          </w:p>
        </w:tc>
        <w:tc>
          <w:tcPr>
            <w:tcW w:w="30" w:type="dxa"/>
            <w:vAlign w:val="bottom"/>
          </w:tcPr>
          <w:p w:rsidR="00A55EFA" w:rsidRPr="00AB4AA5" w:rsidRDefault="00A55EFA" w:rsidP="00A55EFA"/>
        </w:tc>
      </w:tr>
      <w:tr w:rsidR="00A55EFA" w:rsidRPr="00AB4AA5" w:rsidTr="00A55EFA">
        <w:trPr>
          <w:trHeight w:val="312"/>
        </w:trPr>
        <w:tc>
          <w:tcPr>
            <w:tcW w:w="5651" w:type="dxa"/>
            <w:tcBorders>
              <w:left w:val="single" w:sz="8" w:space="0" w:color="auto"/>
              <w:right w:val="single" w:sz="8" w:space="0" w:color="auto"/>
            </w:tcBorders>
            <w:vAlign w:val="bottom"/>
          </w:tcPr>
          <w:p w:rsidR="00A55EFA" w:rsidRPr="00AB4AA5" w:rsidRDefault="00A55EFA" w:rsidP="00A55EFA"/>
        </w:tc>
        <w:tc>
          <w:tcPr>
            <w:tcW w:w="2425" w:type="dxa"/>
            <w:tcBorders>
              <w:right w:val="single" w:sz="8" w:space="0" w:color="auto"/>
            </w:tcBorders>
            <w:vAlign w:val="bottom"/>
          </w:tcPr>
          <w:p w:rsidR="00A55EFA" w:rsidRPr="00AB4AA5" w:rsidRDefault="00A55EFA" w:rsidP="00A55EFA">
            <w:r w:rsidRPr="00AB4AA5">
              <w:rPr>
                <w:rFonts w:eastAsia="Times New Roman"/>
              </w:rPr>
              <w:t>социальный педагог</w:t>
            </w:r>
          </w:p>
        </w:tc>
        <w:tc>
          <w:tcPr>
            <w:tcW w:w="3467" w:type="dxa"/>
            <w:tcBorders>
              <w:right w:val="single" w:sz="8" w:space="0" w:color="auto"/>
            </w:tcBorders>
            <w:vAlign w:val="bottom"/>
          </w:tcPr>
          <w:p w:rsidR="00A55EFA" w:rsidRPr="00AB4AA5" w:rsidRDefault="00A55EFA" w:rsidP="00A55EFA"/>
        </w:tc>
        <w:tc>
          <w:tcPr>
            <w:tcW w:w="2746" w:type="dxa"/>
            <w:gridSpan w:val="3"/>
            <w:vAlign w:val="bottom"/>
          </w:tcPr>
          <w:p w:rsidR="00A55EFA" w:rsidRPr="00AB4AA5" w:rsidRDefault="00A55EFA" w:rsidP="00A55EFA">
            <w:r w:rsidRPr="00AB4AA5">
              <w:rPr>
                <w:rFonts w:eastAsia="Times New Roman"/>
              </w:rPr>
              <w:t>ОВЗ, единых для всех участников</w:t>
            </w:r>
          </w:p>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317"/>
        </w:trPr>
        <w:tc>
          <w:tcPr>
            <w:tcW w:w="5651" w:type="dxa"/>
            <w:tcBorders>
              <w:left w:val="single" w:sz="8" w:space="0" w:color="auto"/>
              <w:right w:val="single" w:sz="8" w:space="0" w:color="auto"/>
            </w:tcBorders>
            <w:vAlign w:val="bottom"/>
          </w:tcPr>
          <w:p w:rsidR="00A55EFA" w:rsidRPr="00AB4AA5" w:rsidRDefault="00A55EFA" w:rsidP="00A55EFA"/>
        </w:tc>
        <w:tc>
          <w:tcPr>
            <w:tcW w:w="2425" w:type="dxa"/>
            <w:tcBorders>
              <w:right w:val="single" w:sz="8" w:space="0" w:color="auto"/>
            </w:tcBorders>
            <w:vAlign w:val="bottom"/>
          </w:tcPr>
          <w:p w:rsidR="00A55EFA" w:rsidRPr="00AB4AA5" w:rsidRDefault="00A55EFA" w:rsidP="00A55EFA"/>
        </w:tc>
        <w:tc>
          <w:tcPr>
            <w:tcW w:w="3467" w:type="dxa"/>
            <w:tcBorders>
              <w:right w:val="single" w:sz="8" w:space="0" w:color="auto"/>
            </w:tcBorders>
            <w:vAlign w:val="bottom"/>
          </w:tcPr>
          <w:p w:rsidR="00A55EFA" w:rsidRPr="00AB4AA5" w:rsidRDefault="00A55EFA" w:rsidP="00A55EFA"/>
        </w:tc>
        <w:tc>
          <w:tcPr>
            <w:tcW w:w="2746" w:type="dxa"/>
            <w:gridSpan w:val="3"/>
            <w:vAlign w:val="bottom"/>
          </w:tcPr>
          <w:p w:rsidR="00A55EFA" w:rsidRPr="00AB4AA5" w:rsidRDefault="00A55EFA" w:rsidP="00A55EFA">
            <w:r w:rsidRPr="00AB4AA5">
              <w:rPr>
                <w:rFonts w:eastAsia="Times New Roman"/>
              </w:rPr>
              <w:t>образовательных отнош</w:t>
            </w:r>
            <w:r w:rsidRPr="00AB4AA5">
              <w:rPr>
                <w:rFonts w:eastAsia="Times New Roman"/>
              </w:rPr>
              <w:t>е</w:t>
            </w:r>
            <w:r w:rsidRPr="00AB4AA5">
              <w:rPr>
                <w:rFonts w:eastAsia="Times New Roman"/>
              </w:rPr>
              <w:t>ний;</w:t>
            </w:r>
          </w:p>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317"/>
        </w:trPr>
        <w:tc>
          <w:tcPr>
            <w:tcW w:w="5651" w:type="dxa"/>
            <w:tcBorders>
              <w:left w:val="single" w:sz="8" w:space="0" w:color="auto"/>
              <w:right w:val="single" w:sz="8" w:space="0" w:color="auto"/>
            </w:tcBorders>
            <w:vAlign w:val="bottom"/>
          </w:tcPr>
          <w:p w:rsidR="00A55EFA" w:rsidRPr="00AB4AA5" w:rsidRDefault="00A55EFA" w:rsidP="00A55EFA"/>
        </w:tc>
        <w:tc>
          <w:tcPr>
            <w:tcW w:w="2425" w:type="dxa"/>
            <w:tcBorders>
              <w:right w:val="single" w:sz="8" w:space="0" w:color="auto"/>
            </w:tcBorders>
            <w:vAlign w:val="bottom"/>
          </w:tcPr>
          <w:p w:rsidR="00A55EFA" w:rsidRPr="00AB4AA5" w:rsidRDefault="00A55EFA" w:rsidP="00A55EFA"/>
        </w:tc>
        <w:tc>
          <w:tcPr>
            <w:tcW w:w="3467" w:type="dxa"/>
            <w:tcBorders>
              <w:right w:val="single" w:sz="8" w:space="0" w:color="auto"/>
            </w:tcBorders>
            <w:vAlign w:val="bottom"/>
          </w:tcPr>
          <w:p w:rsidR="00A55EFA" w:rsidRPr="00AB4AA5" w:rsidRDefault="00A55EFA" w:rsidP="00A55EFA"/>
        </w:tc>
        <w:tc>
          <w:tcPr>
            <w:tcW w:w="2746" w:type="dxa"/>
            <w:gridSpan w:val="3"/>
            <w:vAlign w:val="bottom"/>
          </w:tcPr>
          <w:p w:rsidR="00A55EFA" w:rsidRPr="00AB4AA5" w:rsidRDefault="00A55EFA" w:rsidP="00A55EFA">
            <w:r w:rsidRPr="00AB4AA5">
              <w:rPr>
                <w:rFonts w:eastAsia="Times New Roman"/>
              </w:rPr>
              <w:t>создание условий для осво</w:t>
            </w:r>
            <w:r w:rsidRPr="00AB4AA5">
              <w:rPr>
                <w:rFonts w:eastAsia="Times New Roman"/>
              </w:rPr>
              <w:t>е</w:t>
            </w:r>
            <w:r w:rsidRPr="00AB4AA5">
              <w:rPr>
                <w:rFonts w:eastAsia="Times New Roman"/>
              </w:rPr>
              <w:t>ния</w:t>
            </w:r>
          </w:p>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312"/>
        </w:trPr>
        <w:tc>
          <w:tcPr>
            <w:tcW w:w="5651" w:type="dxa"/>
            <w:tcBorders>
              <w:left w:val="single" w:sz="8" w:space="0" w:color="auto"/>
              <w:right w:val="single" w:sz="8" w:space="0" w:color="auto"/>
            </w:tcBorders>
            <w:vAlign w:val="bottom"/>
          </w:tcPr>
          <w:p w:rsidR="00A55EFA" w:rsidRPr="00AB4AA5" w:rsidRDefault="00A55EFA" w:rsidP="00A55EFA"/>
        </w:tc>
        <w:tc>
          <w:tcPr>
            <w:tcW w:w="2425" w:type="dxa"/>
            <w:tcBorders>
              <w:right w:val="single" w:sz="8" w:space="0" w:color="auto"/>
            </w:tcBorders>
            <w:vAlign w:val="bottom"/>
          </w:tcPr>
          <w:p w:rsidR="00A55EFA" w:rsidRPr="00AB4AA5" w:rsidRDefault="00A55EFA" w:rsidP="00A55EFA"/>
        </w:tc>
        <w:tc>
          <w:tcPr>
            <w:tcW w:w="3467" w:type="dxa"/>
            <w:tcBorders>
              <w:right w:val="single" w:sz="8" w:space="0" w:color="auto"/>
            </w:tcBorders>
            <w:vAlign w:val="bottom"/>
          </w:tcPr>
          <w:p w:rsidR="00A55EFA" w:rsidRPr="00AB4AA5" w:rsidRDefault="00A55EFA" w:rsidP="00A55EFA"/>
        </w:tc>
        <w:tc>
          <w:tcPr>
            <w:tcW w:w="3287" w:type="dxa"/>
            <w:gridSpan w:val="4"/>
            <w:tcBorders>
              <w:right w:val="single" w:sz="8" w:space="0" w:color="auto"/>
            </w:tcBorders>
            <w:vAlign w:val="bottom"/>
          </w:tcPr>
          <w:p w:rsidR="00A55EFA" w:rsidRPr="00AB4AA5" w:rsidRDefault="00A55EFA" w:rsidP="00A55EFA">
            <w:r w:rsidRPr="00AB4AA5">
              <w:rPr>
                <w:rFonts w:eastAsia="Times New Roman"/>
              </w:rPr>
              <w:t>конкретными обучающимися ООП</w:t>
            </w:r>
          </w:p>
        </w:tc>
        <w:tc>
          <w:tcPr>
            <w:tcW w:w="30" w:type="dxa"/>
            <w:vAlign w:val="bottom"/>
          </w:tcPr>
          <w:p w:rsidR="00A55EFA" w:rsidRPr="00AB4AA5" w:rsidRDefault="00A55EFA" w:rsidP="00A55EFA"/>
        </w:tc>
      </w:tr>
      <w:tr w:rsidR="00A55EFA" w:rsidRPr="00AB4AA5" w:rsidTr="00A55EFA">
        <w:trPr>
          <w:trHeight w:val="301"/>
        </w:trPr>
        <w:tc>
          <w:tcPr>
            <w:tcW w:w="5651" w:type="dxa"/>
            <w:tcBorders>
              <w:left w:val="single" w:sz="8" w:space="0" w:color="auto"/>
              <w:bottom w:val="single" w:sz="8" w:space="0" w:color="auto"/>
              <w:right w:val="single" w:sz="8" w:space="0" w:color="auto"/>
            </w:tcBorders>
            <w:vAlign w:val="bottom"/>
          </w:tcPr>
          <w:p w:rsidR="00A55EFA" w:rsidRPr="00AB4AA5" w:rsidRDefault="00A55EFA" w:rsidP="00A55EFA"/>
        </w:tc>
        <w:tc>
          <w:tcPr>
            <w:tcW w:w="2425" w:type="dxa"/>
            <w:tcBorders>
              <w:bottom w:val="single" w:sz="8" w:space="0" w:color="auto"/>
              <w:right w:val="single" w:sz="8" w:space="0" w:color="auto"/>
            </w:tcBorders>
            <w:vAlign w:val="bottom"/>
          </w:tcPr>
          <w:p w:rsidR="00A55EFA" w:rsidRPr="00AB4AA5" w:rsidRDefault="00A55EFA" w:rsidP="00A55EFA"/>
        </w:tc>
        <w:tc>
          <w:tcPr>
            <w:tcW w:w="3467" w:type="dxa"/>
            <w:tcBorders>
              <w:bottom w:val="single" w:sz="8" w:space="0" w:color="auto"/>
              <w:right w:val="single" w:sz="8" w:space="0" w:color="auto"/>
            </w:tcBorders>
            <w:vAlign w:val="bottom"/>
          </w:tcPr>
          <w:p w:rsidR="00A55EFA" w:rsidRPr="00AB4AA5" w:rsidRDefault="00A55EFA" w:rsidP="00A55EFA"/>
        </w:tc>
        <w:tc>
          <w:tcPr>
            <w:tcW w:w="922" w:type="dxa"/>
            <w:tcBorders>
              <w:bottom w:val="single" w:sz="8" w:space="0" w:color="auto"/>
            </w:tcBorders>
            <w:vAlign w:val="bottom"/>
          </w:tcPr>
          <w:p w:rsidR="00A55EFA" w:rsidRPr="00AB4AA5" w:rsidRDefault="00A55EFA" w:rsidP="00A55EFA"/>
        </w:tc>
        <w:tc>
          <w:tcPr>
            <w:tcW w:w="962" w:type="dxa"/>
            <w:tcBorders>
              <w:bottom w:val="single" w:sz="8" w:space="0" w:color="auto"/>
            </w:tcBorders>
            <w:vAlign w:val="bottom"/>
          </w:tcPr>
          <w:p w:rsidR="00A55EFA" w:rsidRPr="00AB4AA5" w:rsidRDefault="00A55EFA" w:rsidP="00A55EFA"/>
        </w:tc>
        <w:tc>
          <w:tcPr>
            <w:tcW w:w="862" w:type="dxa"/>
            <w:tcBorders>
              <w:bottom w:val="single" w:sz="8" w:space="0" w:color="auto"/>
            </w:tcBorders>
            <w:vAlign w:val="bottom"/>
          </w:tcPr>
          <w:p w:rsidR="00A55EFA" w:rsidRPr="00AB4AA5" w:rsidRDefault="00A55EFA" w:rsidP="00A55EFA"/>
        </w:tc>
        <w:tc>
          <w:tcPr>
            <w:tcW w:w="541" w:type="dxa"/>
            <w:tcBorders>
              <w:bottom w:val="single" w:sz="8" w:space="0" w:color="auto"/>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230"/>
        </w:trPr>
        <w:tc>
          <w:tcPr>
            <w:tcW w:w="5651" w:type="dxa"/>
            <w:tcBorders>
              <w:left w:val="single" w:sz="8" w:space="0" w:color="auto"/>
              <w:right w:val="single" w:sz="8" w:space="0" w:color="auto"/>
            </w:tcBorders>
            <w:vAlign w:val="bottom"/>
          </w:tcPr>
          <w:p w:rsidR="00A55EFA" w:rsidRPr="00AB4AA5" w:rsidRDefault="00A55EFA" w:rsidP="00A55EFA"/>
        </w:tc>
        <w:tc>
          <w:tcPr>
            <w:tcW w:w="2425" w:type="dxa"/>
            <w:tcBorders>
              <w:right w:val="single" w:sz="8" w:space="0" w:color="auto"/>
            </w:tcBorders>
            <w:vAlign w:val="bottom"/>
          </w:tcPr>
          <w:p w:rsidR="00A55EFA" w:rsidRPr="00AB4AA5" w:rsidRDefault="00A55EFA" w:rsidP="00A55EFA">
            <w:r w:rsidRPr="00AB4AA5">
              <w:rPr>
                <w:rFonts w:ascii="Symbol" w:eastAsia="Symbol" w:hAnsi="Symbol" w:cs="Symbol"/>
              </w:rPr>
              <w:t></w:t>
            </w:r>
            <w:r w:rsidRPr="00AB4AA5">
              <w:rPr>
                <w:rFonts w:eastAsia="Times New Roman"/>
              </w:rPr>
              <w:t xml:space="preserve"> педагог-психолог;</w:t>
            </w:r>
          </w:p>
        </w:tc>
        <w:tc>
          <w:tcPr>
            <w:tcW w:w="3467" w:type="dxa"/>
            <w:tcBorders>
              <w:right w:val="single" w:sz="8" w:space="0" w:color="auto"/>
            </w:tcBorders>
            <w:vAlign w:val="bottom"/>
          </w:tcPr>
          <w:p w:rsidR="00A55EFA" w:rsidRPr="00AB4AA5" w:rsidRDefault="00A55EFA" w:rsidP="00A55EFA">
            <w:r w:rsidRPr="00AB4AA5">
              <w:rPr>
                <w:rFonts w:ascii="Symbol" w:eastAsia="Symbol" w:hAnsi="Symbol" w:cs="Symbol"/>
              </w:rPr>
              <w:t></w:t>
            </w:r>
            <w:r w:rsidRPr="00AB4AA5">
              <w:rPr>
                <w:rFonts w:eastAsia="Times New Roman"/>
              </w:rPr>
              <w:t xml:space="preserve"> консультации;</w:t>
            </w:r>
          </w:p>
        </w:tc>
        <w:tc>
          <w:tcPr>
            <w:tcW w:w="922" w:type="dxa"/>
            <w:vAlign w:val="bottom"/>
          </w:tcPr>
          <w:p w:rsidR="00A55EFA" w:rsidRPr="00AB4AA5" w:rsidRDefault="00A55EFA" w:rsidP="00A55EFA">
            <w:r w:rsidRPr="00AB4AA5">
              <w:rPr>
                <w:rFonts w:ascii="Symbol" w:eastAsia="Symbol" w:hAnsi="Symbol" w:cs="Symbol"/>
              </w:rPr>
              <w:t></w:t>
            </w:r>
            <w:r w:rsidRPr="00AB4AA5">
              <w:rPr>
                <w:rFonts w:eastAsia="Times New Roman"/>
              </w:rPr>
              <w:t xml:space="preserve"> учет</w:t>
            </w:r>
          </w:p>
        </w:tc>
        <w:tc>
          <w:tcPr>
            <w:tcW w:w="962" w:type="dxa"/>
            <w:vAlign w:val="bottom"/>
          </w:tcPr>
          <w:p w:rsidR="00A55EFA" w:rsidRPr="00AB4AA5" w:rsidRDefault="00A55EFA" w:rsidP="00A55EFA">
            <w:pPr>
              <w:jc w:val="center"/>
            </w:pPr>
            <w:r w:rsidRPr="00AB4AA5">
              <w:rPr>
                <w:rFonts w:eastAsia="Times New Roman"/>
              </w:rPr>
              <w:t>педагог</w:t>
            </w:r>
            <w:r w:rsidRPr="00AB4AA5">
              <w:rPr>
                <w:rFonts w:eastAsia="Times New Roman"/>
              </w:rPr>
              <w:t>а</w:t>
            </w:r>
            <w:r w:rsidRPr="00AB4AA5">
              <w:rPr>
                <w:rFonts w:eastAsia="Times New Roman"/>
              </w:rPr>
              <w:t>ми</w:t>
            </w:r>
          </w:p>
        </w:tc>
        <w:tc>
          <w:tcPr>
            <w:tcW w:w="862" w:type="dxa"/>
            <w:vAlign w:val="bottom"/>
          </w:tcPr>
          <w:p w:rsidR="00A55EFA" w:rsidRPr="00AB4AA5" w:rsidRDefault="00A55EFA" w:rsidP="00A55EFA">
            <w:pPr>
              <w:jc w:val="right"/>
            </w:pPr>
            <w:r w:rsidRPr="00AB4AA5">
              <w:rPr>
                <w:rFonts w:eastAsia="Times New Roman"/>
              </w:rPr>
              <w:t>школы</w:t>
            </w:r>
          </w:p>
        </w:tc>
        <w:tc>
          <w:tcPr>
            <w:tcW w:w="541" w:type="dxa"/>
            <w:vMerge w:val="restart"/>
            <w:tcBorders>
              <w:right w:val="single" w:sz="8" w:space="0" w:color="auto"/>
            </w:tcBorders>
            <w:vAlign w:val="bottom"/>
          </w:tcPr>
          <w:p w:rsidR="00A55EFA" w:rsidRPr="00AB4AA5" w:rsidRDefault="00A55EFA" w:rsidP="00A55EFA">
            <w:pPr>
              <w:jc w:val="right"/>
            </w:pPr>
          </w:p>
        </w:tc>
        <w:tc>
          <w:tcPr>
            <w:tcW w:w="30" w:type="dxa"/>
            <w:vAlign w:val="bottom"/>
          </w:tcPr>
          <w:p w:rsidR="00A55EFA" w:rsidRPr="00AB4AA5" w:rsidRDefault="00A55EFA" w:rsidP="00A55EFA"/>
        </w:tc>
      </w:tr>
      <w:tr w:rsidR="00A55EFA" w:rsidRPr="00AB4AA5" w:rsidTr="00A55EFA">
        <w:trPr>
          <w:trHeight w:val="138"/>
        </w:trPr>
        <w:tc>
          <w:tcPr>
            <w:tcW w:w="5651" w:type="dxa"/>
            <w:tcBorders>
              <w:left w:val="single" w:sz="8" w:space="0" w:color="auto"/>
              <w:right w:val="single" w:sz="8" w:space="0" w:color="auto"/>
            </w:tcBorders>
            <w:vAlign w:val="bottom"/>
          </w:tcPr>
          <w:p w:rsidR="00A55EFA" w:rsidRPr="00AB4AA5" w:rsidRDefault="00A55EFA" w:rsidP="00A55EFA"/>
        </w:tc>
        <w:tc>
          <w:tcPr>
            <w:tcW w:w="2425" w:type="dxa"/>
            <w:vMerge w:val="restart"/>
            <w:tcBorders>
              <w:right w:val="single" w:sz="8" w:space="0" w:color="auto"/>
            </w:tcBorders>
            <w:vAlign w:val="bottom"/>
          </w:tcPr>
          <w:p w:rsidR="00A55EFA" w:rsidRPr="00AB4AA5" w:rsidRDefault="00A55EFA" w:rsidP="00A55EFA">
            <w:r w:rsidRPr="00AB4AA5">
              <w:rPr>
                <w:rFonts w:ascii="Symbol" w:eastAsia="Symbol" w:hAnsi="Symbol" w:cs="Symbol"/>
              </w:rPr>
              <w:t></w:t>
            </w:r>
            <w:r w:rsidRPr="00AB4AA5">
              <w:rPr>
                <w:rFonts w:eastAsia="Times New Roman"/>
              </w:rPr>
              <w:t xml:space="preserve"> учитель-логопед;</w:t>
            </w:r>
          </w:p>
        </w:tc>
        <w:tc>
          <w:tcPr>
            <w:tcW w:w="3467" w:type="dxa"/>
            <w:vMerge w:val="restart"/>
            <w:tcBorders>
              <w:right w:val="single" w:sz="8" w:space="0" w:color="auto"/>
            </w:tcBorders>
            <w:vAlign w:val="bottom"/>
          </w:tcPr>
          <w:p w:rsidR="00A55EFA" w:rsidRPr="00AB4AA5" w:rsidRDefault="00A55EFA" w:rsidP="00A55EFA">
            <w:r w:rsidRPr="00AB4AA5">
              <w:rPr>
                <w:rFonts w:ascii="Symbol" w:eastAsia="Symbol" w:hAnsi="Symbol" w:cs="Symbol"/>
              </w:rPr>
              <w:t></w:t>
            </w:r>
            <w:r w:rsidRPr="00AB4AA5">
              <w:rPr>
                <w:rFonts w:eastAsia="Times New Roman"/>
              </w:rPr>
              <w:t xml:space="preserve"> педагогические советы</w:t>
            </w:r>
          </w:p>
        </w:tc>
        <w:tc>
          <w:tcPr>
            <w:tcW w:w="922" w:type="dxa"/>
            <w:vMerge w:val="restart"/>
            <w:vAlign w:val="bottom"/>
          </w:tcPr>
          <w:p w:rsidR="00A55EFA" w:rsidRPr="00AB4AA5" w:rsidRDefault="00A55EFA" w:rsidP="00A55EFA">
            <w:r w:rsidRPr="00AB4AA5">
              <w:rPr>
                <w:rFonts w:eastAsia="Times New Roman"/>
              </w:rPr>
              <w:t>пробл</w:t>
            </w:r>
            <w:r w:rsidRPr="00AB4AA5">
              <w:rPr>
                <w:rFonts w:eastAsia="Times New Roman"/>
              </w:rPr>
              <w:t>е</w:t>
            </w:r>
            <w:r w:rsidRPr="00AB4AA5">
              <w:rPr>
                <w:rFonts w:eastAsia="Times New Roman"/>
              </w:rPr>
              <w:t>мы</w:t>
            </w:r>
          </w:p>
        </w:tc>
        <w:tc>
          <w:tcPr>
            <w:tcW w:w="962" w:type="dxa"/>
            <w:vMerge w:val="restart"/>
            <w:vAlign w:val="bottom"/>
          </w:tcPr>
          <w:p w:rsidR="00A55EFA" w:rsidRPr="00AB4AA5" w:rsidRDefault="00A55EFA" w:rsidP="00A55EFA">
            <w:pPr>
              <w:jc w:val="center"/>
            </w:pPr>
            <w:r w:rsidRPr="00AB4AA5">
              <w:rPr>
                <w:rFonts w:eastAsia="Times New Roman"/>
                <w:w w:val="99"/>
              </w:rPr>
              <w:t>развития</w:t>
            </w:r>
          </w:p>
        </w:tc>
        <w:tc>
          <w:tcPr>
            <w:tcW w:w="862" w:type="dxa"/>
            <w:vMerge w:val="restart"/>
            <w:vAlign w:val="bottom"/>
          </w:tcPr>
          <w:p w:rsidR="00A55EFA" w:rsidRPr="00AB4AA5" w:rsidRDefault="00A55EFA" w:rsidP="00A55EFA">
            <w:pPr>
              <w:jc w:val="right"/>
            </w:pPr>
            <w:r w:rsidRPr="00AB4AA5">
              <w:rPr>
                <w:rFonts w:eastAsia="Times New Roman"/>
              </w:rPr>
              <w:t xml:space="preserve">ребенка  </w:t>
            </w:r>
            <w:proofErr w:type="gramStart"/>
            <w:r w:rsidRPr="00AB4AA5">
              <w:rPr>
                <w:rFonts w:eastAsia="Times New Roman"/>
              </w:rPr>
              <w:t>с</w:t>
            </w:r>
            <w:proofErr w:type="gramEnd"/>
          </w:p>
        </w:tc>
        <w:tc>
          <w:tcPr>
            <w:tcW w:w="541" w:type="dxa"/>
            <w:vMerge/>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100"/>
        </w:trPr>
        <w:tc>
          <w:tcPr>
            <w:tcW w:w="5651" w:type="dxa"/>
            <w:tcBorders>
              <w:left w:val="single" w:sz="8" w:space="0" w:color="auto"/>
              <w:right w:val="single" w:sz="8" w:space="0" w:color="auto"/>
            </w:tcBorders>
            <w:vAlign w:val="bottom"/>
          </w:tcPr>
          <w:p w:rsidR="00A55EFA" w:rsidRPr="00AB4AA5" w:rsidRDefault="00A55EFA" w:rsidP="00A55EFA"/>
        </w:tc>
        <w:tc>
          <w:tcPr>
            <w:tcW w:w="2425" w:type="dxa"/>
            <w:vMerge/>
            <w:tcBorders>
              <w:right w:val="single" w:sz="8" w:space="0" w:color="auto"/>
            </w:tcBorders>
            <w:vAlign w:val="bottom"/>
          </w:tcPr>
          <w:p w:rsidR="00A55EFA" w:rsidRPr="00AB4AA5" w:rsidRDefault="00A55EFA" w:rsidP="00A55EFA"/>
        </w:tc>
        <w:tc>
          <w:tcPr>
            <w:tcW w:w="3467" w:type="dxa"/>
            <w:vMerge/>
            <w:tcBorders>
              <w:right w:val="single" w:sz="8" w:space="0" w:color="auto"/>
            </w:tcBorders>
            <w:vAlign w:val="bottom"/>
          </w:tcPr>
          <w:p w:rsidR="00A55EFA" w:rsidRPr="00AB4AA5" w:rsidRDefault="00A55EFA" w:rsidP="00A55EFA"/>
        </w:tc>
        <w:tc>
          <w:tcPr>
            <w:tcW w:w="922" w:type="dxa"/>
            <w:vMerge/>
            <w:vAlign w:val="bottom"/>
          </w:tcPr>
          <w:p w:rsidR="00A55EFA" w:rsidRPr="00AB4AA5" w:rsidRDefault="00A55EFA" w:rsidP="00A55EFA"/>
        </w:tc>
        <w:tc>
          <w:tcPr>
            <w:tcW w:w="962" w:type="dxa"/>
            <w:vMerge/>
            <w:vAlign w:val="bottom"/>
          </w:tcPr>
          <w:p w:rsidR="00A55EFA" w:rsidRPr="00AB4AA5" w:rsidRDefault="00A55EFA" w:rsidP="00A55EFA"/>
        </w:tc>
        <w:tc>
          <w:tcPr>
            <w:tcW w:w="862" w:type="dxa"/>
            <w:vMerge/>
            <w:vAlign w:val="bottom"/>
          </w:tcPr>
          <w:p w:rsidR="00A55EFA" w:rsidRPr="00AB4AA5" w:rsidRDefault="00A55EFA" w:rsidP="00A55EFA"/>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244"/>
        </w:trPr>
        <w:tc>
          <w:tcPr>
            <w:tcW w:w="5651" w:type="dxa"/>
            <w:tcBorders>
              <w:left w:val="single" w:sz="8" w:space="0" w:color="auto"/>
              <w:right w:val="single" w:sz="8" w:space="0" w:color="auto"/>
            </w:tcBorders>
            <w:vAlign w:val="bottom"/>
          </w:tcPr>
          <w:p w:rsidR="00A55EFA" w:rsidRPr="00AB4AA5" w:rsidRDefault="00A55EFA" w:rsidP="00A55EFA"/>
        </w:tc>
        <w:tc>
          <w:tcPr>
            <w:tcW w:w="2425" w:type="dxa"/>
            <w:tcBorders>
              <w:right w:val="single" w:sz="8" w:space="0" w:color="auto"/>
            </w:tcBorders>
            <w:vAlign w:val="bottom"/>
          </w:tcPr>
          <w:p w:rsidR="00A55EFA" w:rsidRPr="00AB4AA5" w:rsidRDefault="00A55EFA" w:rsidP="00A55EFA">
            <w:r w:rsidRPr="00AB4AA5">
              <w:rPr>
                <w:rFonts w:ascii="Symbol" w:eastAsia="Symbol" w:hAnsi="Symbol" w:cs="Symbol"/>
              </w:rPr>
              <w:t></w:t>
            </w:r>
            <w:r w:rsidRPr="00AB4AA5">
              <w:rPr>
                <w:rFonts w:eastAsia="Times New Roman"/>
              </w:rPr>
              <w:t xml:space="preserve"> социальный педагог</w:t>
            </w:r>
          </w:p>
        </w:tc>
        <w:tc>
          <w:tcPr>
            <w:tcW w:w="3467" w:type="dxa"/>
            <w:tcBorders>
              <w:right w:val="single" w:sz="8" w:space="0" w:color="auto"/>
            </w:tcBorders>
            <w:vAlign w:val="bottom"/>
          </w:tcPr>
          <w:p w:rsidR="00A55EFA" w:rsidRPr="00AB4AA5" w:rsidRDefault="00A55EFA" w:rsidP="00A55EFA"/>
        </w:tc>
        <w:tc>
          <w:tcPr>
            <w:tcW w:w="922" w:type="dxa"/>
            <w:vAlign w:val="bottom"/>
          </w:tcPr>
          <w:p w:rsidR="00A55EFA" w:rsidRPr="00AB4AA5" w:rsidRDefault="00A55EFA" w:rsidP="00A55EFA">
            <w:r w:rsidRPr="00AB4AA5">
              <w:rPr>
                <w:rFonts w:eastAsia="Times New Roman"/>
              </w:rPr>
              <w:t>ОВЗ   в</w:t>
            </w:r>
          </w:p>
        </w:tc>
        <w:tc>
          <w:tcPr>
            <w:tcW w:w="962" w:type="dxa"/>
            <w:vAlign w:val="bottom"/>
          </w:tcPr>
          <w:p w:rsidR="00A55EFA" w:rsidRPr="00AB4AA5" w:rsidRDefault="00A55EFA" w:rsidP="00A55EFA">
            <w:pPr>
              <w:jc w:val="center"/>
            </w:pPr>
            <w:r w:rsidRPr="00AB4AA5">
              <w:rPr>
                <w:rFonts w:eastAsia="Times New Roman"/>
              </w:rPr>
              <w:t>реализ</w:t>
            </w:r>
            <w:r w:rsidRPr="00AB4AA5">
              <w:rPr>
                <w:rFonts w:eastAsia="Times New Roman"/>
              </w:rPr>
              <w:t>а</w:t>
            </w:r>
            <w:r w:rsidRPr="00AB4AA5">
              <w:rPr>
                <w:rFonts w:eastAsia="Times New Roman"/>
              </w:rPr>
              <w:t>ции</w:t>
            </w:r>
          </w:p>
        </w:tc>
        <w:tc>
          <w:tcPr>
            <w:tcW w:w="862" w:type="dxa"/>
            <w:vAlign w:val="bottom"/>
          </w:tcPr>
          <w:p w:rsidR="00A55EFA" w:rsidRPr="00AB4AA5" w:rsidRDefault="00A55EFA" w:rsidP="00A55EFA">
            <w:pPr>
              <w:jc w:val="right"/>
            </w:pPr>
            <w:r w:rsidRPr="00AB4AA5">
              <w:rPr>
                <w:rFonts w:eastAsia="Times New Roman"/>
              </w:rPr>
              <w:t>уче</w:t>
            </w:r>
            <w:r w:rsidRPr="00AB4AA5">
              <w:rPr>
                <w:rFonts w:eastAsia="Times New Roman"/>
              </w:rPr>
              <w:t>б</w:t>
            </w:r>
            <w:r w:rsidRPr="00AB4AA5">
              <w:rPr>
                <w:rFonts w:eastAsia="Times New Roman"/>
              </w:rPr>
              <w:t>ных</w:t>
            </w:r>
          </w:p>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240"/>
        </w:trPr>
        <w:tc>
          <w:tcPr>
            <w:tcW w:w="5651" w:type="dxa"/>
            <w:tcBorders>
              <w:left w:val="single" w:sz="8" w:space="0" w:color="auto"/>
              <w:right w:val="single" w:sz="8" w:space="0" w:color="auto"/>
            </w:tcBorders>
            <w:vAlign w:val="bottom"/>
          </w:tcPr>
          <w:p w:rsidR="00A55EFA" w:rsidRPr="00AB4AA5" w:rsidRDefault="00A55EFA" w:rsidP="00A55EFA"/>
        </w:tc>
        <w:tc>
          <w:tcPr>
            <w:tcW w:w="2425" w:type="dxa"/>
            <w:tcBorders>
              <w:right w:val="single" w:sz="8" w:space="0" w:color="auto"/>
            </w:tcBorders>
            <w:vAlign w:val="bottom"/>
          </w:tcPr>
          <w:p w:rsidR="00A55EFA" w:rsidRPr="00AB4AA5" w:rsidRDefault="00A55EFA" w:rsidP="00A55EFA"/>
        </w:tc>
        <w:tc>
          <w:tcPr>
            <w:tcW w:w="3467" w:type="dxa"/>
            <w:tcBorders>
              <w:right w:val="single" w:sz="8" w:space="0" w:color="auto"/>
            </w:tcBorders>
            <w:vAlign w:val="bottom"/>
          </w:tcPr>
          <w:p w:rsidR="00A55EFA" w:rsidRPr="00AB4AA5" w:rsidRDefault="00A55EFA" w:rsidP="00A55EFA"/>
        </w:tc>
        <w:tc>
          <w:tcPr>
            <w:tcW w:w="922" w:type="dxa"/>
            <w:vAlign w:val="bottom"/>
          </w:tcPr>
          <w:p w:rsidR="00A55EFA" w:rsidRPr="00AB4AA5" w:rsidRDefault="00A55EFA" w:rsidP="00A55EFA">
            <w:r w:rsidRPr="00AB4AA5">
              <w:rPr>
                <w:rFonts w:eastAsia="Times New Roman"/>
              </w:rPr>
              <w:t>пр</w:t>
            </w:r>
            <w:r w:rsidRPr="00AB4AA5">
              <w:rPr>
                <w:rFonts w:eastAsia="Times New Roman"/>
              </w:rPr>
              <w:t>о</w:t>
            </w:r>
            <w:r w:rsidRPr="00AB4AA5">
              <w:rPr>
                <w:rFonts w:eastAsia="Times New Roman"/>
              </w:rPr>
              <w:t>грамм;</w:t>
            </w:r>
          </w:p>
        </w:tc>
        <w:tc>
          <w:tcPr>
            <w:tcW w:w="962" w:type="dxa"/>
            <w:vAlign w:val="bottom"/>
          </w:tcPr>
          <w:p w:rsidR="00A55EFA" w:rsidRPr="00AB4AA5" w:rsidRDefault="00A55EFA" w:rsidP="00A55EFA"/>
        </w:tc>
        <w:tc>
          <w:tcPr>
            <w:tcW w:w="862" w:type="dxa"/>
            <w:vAlign w:val="bottom"/>
          </w:tcPr>
          <w:p w:rsidR="00A55EFA" w:rsidRPr="00AB4AA5" w:rsidRDefault="00A55EFA" w:rsidP="00A55EFA"/>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257"/>
        </w:trPr>
        <w:tc>
          <w:tcPr>
            <w:tcW w:w="5651" w:type="dxa"/>
            <w:tcBorders>
              <w:left w:val="single" w:sz="8" w:space="0" w:color="auto"/>
              <w:right w:val="single" w:sz="8" w:space="0" w:color="auto"/>
            </w:tcBorders>
            <w:vAlign w:val="bottom"/>
          </w:tcPr>
          <w:p w:rsidR="00A55EFA" w:rsidRPr="00AB4AA5" w:rsidRDefault="00A55EFA" w:rsidP="00A55EFA"/>
        </w:tc>
        <w:tc>
          <w:tcPr>
            <w:tcW w:w="2425" w:type="dxa"/>
            <w:tcBorders>
              <w:right w:val="single" w:sz="8" w:space="0" w:color="auto"/>
            </w:tcBorders>
            <w:vAlign w:val="bottom"/>
          </w:tcPr>
          <w:p w:rsidR="00A55EFA" w:rsidRPr="00AB4AA5" w:rsidRDefault="00A55EFA" w:rsidP="00A55EFA"/>
        </w:tc>
        <w:tc>
          <w:tcPr>
            <w:tcW w:w="3467" w:type="dxa"/>
            <w:tcBorders>
              <w:right w:val="single" w:sz="8" w:space="0" w:color="auto"/>
            </w:tcBorders>
            <w:vAlign w:val="bottom"/>
          </w:tcPr>
          <w:p w:rsidR="00A55EFA" w:rsidRPr="00AB4AA5" w:rsidRDefault="00A55EFA" w:rsidP="00A55EFA"/>
        </w:tc>
        <w:tc>
          <w:tcPr>
            <w:tcW w:w="1884" w:type="dxa"/>
            <w:gridSpan w:val="2"/>
            <w:vAlign w:val="bottom"/>
          </w:tcPr>
          <w:p w:rsidR="00A55EFA" w:rsidRPr="00AB4AA5" w:rsidRDefault="00A55EFA" w:rsidP="00A55EFA">
            <w:r w:rsidRPr="00AB4AA5">
              <w:rPr>
                <w:rFonts w:ascii="Symbol" w:eastAsia="Symbol" w:hAnsi="Symbol" w:cs="Symbol"/>
              </w:rPr>
              <w:t></w:t>
            </w:r>
            <w:r w:rsidRPr="00AB4AA5">
              <w:rPr>
                <w:rFonts w:eastAsia="Times New Roman"/>
              </w:rPr>
              <w:t xml:space="preserve"> индивидуализ</w:t>
            </w:r>
            <w:r w:rsidRPr="00AB4AA5">
              <w:rPr>
                <w:rFonts w:eastAsia="Times New Roman"/>
              </w:rPr>
              <w:t>а</w:t>
            </w:r>
            <w:r w:rsidRPr="00AB4AA5">
              <w:rPr>
                <w:rFonts w:eastAsia="Times New Roman"/>
              </w:rPr>
              <w:t>ция</w:t>
            </w:r>
          </w:p>
        </w:tc>
        <w:tc>
          <w:tcPr>
            <w:tcW w:w="862" w:type="dxa"/>
            <w:vAlign w:val="bottom"/>
          </w:tcPr>
          <w:p w:rsidR="00A55EFA" w:rsidRPr="00AB4AA5" w:rsidRDefault="00A55EFA" w:rsidP="00A55EFA"/>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rPr>
          <w:trHeight w:val="185"/>
        </w:trPr>
        <w:tc>
          <w:tcPr>
            <w:tcW w:w="5651" w:type="dxa"/>
            <w:tcBorders>
              <w:left w:val="single" w:sz="8" w:space="0" w:color="auto"/>
              <w:right w:val="single" w:sz="8" w:space="0" w:color="auto"/>
            </w:tcBorders>
            <w:vAlign w:val="bottom"/>
          </w:tcPr>
          <w:p w:rsidR="00A55EFA" w:rsidRPr="00AB4AA5" w:rsidRDefault="00A55EFA" w:rsidP="00A55EFA"/>
        </w:tc>
        <w:tc>
          <w:tcPr>
            <w:tcW w:w="2425" w:type="dxa"/>
            <w:tcBorders>
              <w:right w:val="single" w:sz="8" w:space="0" w:color="auto"/>
            </w:tcBorders>
            <w:vAlign w:val="bottom"/>
          </w:tcPr>
          <w:p w:rsidR="00A55EFA" w:rsidRPr="00AB4AA5" w:rsidRDefault="00A55EFA" w:rsidP="00A55EFA"/>
        </w:tc>
        <w:tc>
          <w:tcPr>
            <w:tcW w:w="3467" w:type="dxa"/>
            <w:tcBorders>
              <w:right w:val="single" w:sz="8" w:space="0" w:color="auto"/>
            </w:tcBorders>
            <w:vAlign w:val="bottom"/>
          </w:tcPr>
          <w:p w:rsidR="00A55EFA" w:rsidRPr="00AB4AA5" w:rsidRDefault="00A55EFA" w:rsidP="00A55EFA"/>
        </w:tc>
        <w:tc>
          <w:tcPr>
            <w:tcW w:w="2746" w:type="dxa"/>
            <w:gridSpan w:val="3"/>
            <w:vAlign w:val="bottom"/>
          </w:tcPr>
          <w:p w:rsidR="00A55EFA" w:rsidRPr="00AB4AA5" w:rsidRDefault="00A55EFA" w:rsidP="00A55EFA">
            <w:pPr>
              <w:spacing w:line="163" w:lineRule="exact"/>
            </w:pPr>
            <w:r w:rsidRPr="00AB4AA5">
              <w:rPr>
                <w:rFonts w:eastAsia="Times New Roman"/>
              </w:rPr>
              <w:t>образовательной деятельн</w:t>
            </w:r>
            <w:r w:rsidRPr="00AB4AA5">
              <w:rPr>
                <w:rFonts w:eastAsia="Times New Roman"/>
              </w:rPr>
              <w:t>о</w:t>
            </w:r>
            <w:r w:rsidRPr="00AB4AA5">
              <w:rPr>
                <w:rFonts w:eastAsia="Times New Roman"/>
              </w:rPr>
              <w:t>сти</w:t>
            </w:r>
          </w:p>
        </w:tc>
        <w:tc>
          <w:tcPr>
            <w:tcW w:w="541" w:type="dxa"/>
            <w:tcBorders>
              <w:right w:val="single" w:sz="8" w:space="0" w:color="auto"/>
            </w:tcBorders>
            <w:vAlign w:val="bottom"/>
          </w:tcPr>
          <w:p w:rsidR="00A55EFA" w:rsidRPr="00AB4AA5" w:rsidRDefault="00A55EFA" w:rsidP="00A55EFA"/>
        </w:tc>
        <w:tc>
          <w:tcPr>
            <w:tcW w:w="30" w:type="dxa"/>
            <w:vAlign w:val="bottom"/>
          </w:tcPr>
          <w:p w:rsidR="00A55EFA" w:rsidRPr="00AB4AA5" w:rsidRDefault="00A55EFA" w:rsidP="00A55EFA"/>
        </w:tc>
      </w:tr>
      <w:tr w:rsidR="00A55EFA" w:rsidRPr="00AB4AA5" w:rsidTr="00A55EFA">
        <w:tblPrEx>
          <w:tblBorders>
            <w:top w:val="single" w:sz="4" w:space="0" w:color="auto"/>
          </w:tblBorders>
          <w:tblCellMar>
            <w:left w:w="108" w:type="dxa"/>
            <w:right w:w="108" w:type="dxa"/>
          </w:tblCellMar>
          <w:tblLook w:val="0000" w:firstRow="0" w:lastRow="0" w:firstColumn="0" w:lastColumn="0" w:noHBand="0" w:noVBand="0"/>
        </w:tblPrEx>
        <w:trPr>
          <w:gridAfter w:val="1"/>
          <w:wAfter w:w="30" w:type="dxa"/>
          <w:trHeight w:val="100"/>
        </w:trPr>
        <w:tc>
          <w:tcPr>
            <w:tcW w:w="14830" w:type="dxa"/>
            <w:gridSpan w:val="7"/>
          </w:tcPr>
          <w:p w:rsidR="00A55EFA" w:rsidRPr="00AB4AA5" w:rsidRDefault="00A55EFA" w:rsidP="00A55EFA">
            <w:pPr>
              <w:spacing w:line="200" w:lineRule="exact"/>
            </w:pPr>
          </w:p>
        </w:tc>
      </w:tr>
    </w:tbl>
    <w:p w:rsidR="00895700" w:rsidRPr="00AB4AA5" w:rsidRDefault="00895700" w:rsidP="009217B5">
      <w:pPr>
        <w:spacing w:line="200" w:lineRule="exact"/>
      </w:pPr>
    </w:p>
    <w:p w:rsidR="00AB4AA5" w:rsidRDefault="00AB4AA5" w:rsidP="009217B5">
      <w:r>
        <w:br w:type="page"/>
      </w:r>
    </w:p>
    <w:p w:rsidR="00895700" w:rsidRDefault="00895700" w:rsidP="009217B5">
      <w:pPr>
        <w:sectPr w:rsidR="00895700">
          <w:pgSz w:w="16840" w:h="12100" w:orient="landscape"/>
          <w:pgMar w:top="0" w:right="1020" w:bottom="0" w:left="1020" w:header="0" w:footer="0" w:gutter="0"/>
          <w:cols w:space="720" w:equalWidth="0">
            <w:col w:w="14800"/>
          </w:cols>
        </w:sectPr>
      </w:pPr>
    </w:p>
    <w:p w:rsidR="00895700" w:rsidRDefault="0099262C" w:rsidP="00A55EFA">
      <w:pPr>
        <w:spacing w:line="289" w:lineRule="auto"/>
        <w:ind w:right="900" w:firstLine="480"/>
        <w:jc w:val="center"/>
        <w:rPr>
          <w:sz w:val="20"/>
          <w:szCs w:val="20"/>
        </w:rPr>
      </w:pPr>
      <w:r>
        <w:rPr>
          <w:rFonts w:eastAsia="Times New Roman"/>
          <w:b/>
          <w:bCs/>
          <w:sz w:val="23"/>
          <w:szCs w:val="23"/>
        </w:rPr>
        <w:lastRenderedPageBreak/>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w:t>
      </w:r>
    </w:p>
    <w:p w:rsidR="00895700" w:rsidRDefault="00895700" w:rsidP="00A55EFA">
      <w:pPr>
        <w:spacing w:line="1" w:lineRule="exact"/>
        <w:jc w:val="center"/>
        <w:rPr>
          <w:sz w:val="20"/>
          <w:szCs w:val="20"/>
        </w:rPr>
      </w:pPr>
    </w:p>
    <w:p w:rsidR="00895700" w:rsidRDefault="0099262C" w:rsidP="00A55EFA">
      <w:pPr>
        <w:spacing w:line="310" w:lineRule="auto"/>
        <w:ind w:right="440"/>
        <w:jc w:val="center"/>
        <w:rPr>
          <w:sz w:val="20"/>
          <w:szCs w:val="20"/>
        </w:rPr>
      </w:pPr>
      <w:r>
        <w:rPr>
          <w:rFonts w:eastAsia="Times New Roman"/>
          <w:b/>
          <w:bCs/>
          <w:sz w:val="24"/>
          <w:szCs w:val="24"/>
        </w:rPr>
        <w:t>психологии, медицинских работников организации, осуществляющей образовательную деятельность, других образовательных о</w:t>
      </w:r>
      <w:r>
        <w:rPr>
          <w:rFonts w:eastAsia="Times New Roman"/>
          <w:b/>
          <w:bCs/>
          <w:sz w:val="24"/>
          <w:szCs w:val="24"/>
        </w:rPr>
        <w:t>р</w:t>
      </w:r>
      <w:r>
        <w:rPr>
          <w:rFonts w:eastAsia="Times New Roman"/>
          <w:b/>
          <w:bCs/>
          <w:sz w:val="24"/>
          <w:szCs w:val="24"/>
        </w:rPr>
        <w:t>ганизаций и институтов общества, реализующийся в единстве урочной, внеурочной и внешкольной деятельности</w:t>
      </w:r>
    </w:p>
    <w:p w:rsidR="00895700" w:rsidRDefault="00895700" w:rsidP="00A55EFA">
      <w:pPr>
        <w:tabs>
          <w:tab w:val="left" w:pos="8055"/>
        </w:tabs>
        <w:spacing w:line="200" w:lineRule="exact"/>
        <w:jc w:val="center"/>
        <w:rPr>
          <w:sz w:val="20"/>
          <w:szCs w:val="20"/>
        </w:rPr>
      </w:pPr>
    </w:p>
    <w:p w:rsidR="00895700" w:rsidRDefault="00895700" w:rsidP="009217B5">
      <w:pPr>
        <w:spacing w:line="34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20"/>
        <w:gridCol w:w="2540"/>
        <w:gridCol w:w="2760"/>
        <w:gridCol w:w="2700"/>
        <w:gridCol w:w="2320"/>
        <w:gridCol w:w="2360"/>
      </w:tblGrid>
      <w:tr w:rsidR="00895700">
        <w:trPr>
          <w:trHeight w:val="254"/>
        </w:trPr>
        <w:tc>
          <w:tcPr>
            <w:tcW w:w="4660" w:type="dxa"/>
            <w:gridSpan w:val="2"/>
            <w:tcBorders>
              <w:top w:val="single" w:sz="8" w:space="0" w:color="auto"/>
              <w:left w:val="single" w:sz="8" w:space="0" w:color="auto"/>
              <w:right w:val="single" w:sz="8" w:space="0" w:color="auto"/>
            </w:tcBorders>
            <w:vAlign w:val="bottom"/>
          </w:tcPr>
          <w:p w:rsidR="00895700" w:rsidRDefault="0099262C" w:rsidP="009217B5">
            <w:pPr>
              <w:rPr>
                <w:sz w:val="20"/>
                <w:szCs w:val="20"/>
              </w:rPr>
            </w:pPr>
            <w:r>
              <w:rPr>
                <w:rFonts w:eastAsia="Times New Roman"/>
                <w:b/>
                <w:bCs/>
                <w:sz w:val="20"/>
                <w:szCs w:val="20"/>
              </w:rPr>
              <w:t>Организационные условия</w:t>
            </w:r>
          </w:p>
        </w:tc>
        <w:tc>
          <w:tcPr>
            <w:tcW w:w="2760" w:type="dxa"/>
            <w:tcBorders>
              <w:top w:val="single" w:sz="8" w:space="0" w:color="auto"/>
              <w:right w:val="single" w:sz="8" w:space="0" w:color="auto"/>
            </w:tcBorders>
            <w:vAlign w:val="bottom"/>
          </w:tcPr>
          <w:p w:rsidR="00895700" w:rsidRDefault="0099262C" w:rsidP="009217B5">
            <w:pPr>
              <w:rPr>
                <w:sz w:val="20"/>
                <w:szCs w:val="20"/>
              </w:rPr>
            </w:pPr>
            <w:r>
              <w:rPr>
                <w:rFonts w:eastAsia="Times New Roman"/>
                <w:b/>
                <w:bCs/>
                <w:sz w:val="20"/>
                <w:szCs w:val="20"/>
              </w:rPr>
              <w:t>Психолого-</w:t>
            </w:r>
          </w:p>
        </w:tc>
        <w:tc>
          <w:tcPr>
            <w:tcW w:w="2700" w:type="dxa"/>
            <w:tcBorders>
              <w:top w:val="single" w:sz="8" w:space="0" w:color="auto"/>
              <w:right w:val="single" w:sz="8" w:space="0" w:color="auto"/>
            </w:tcBorders>
            <w:vAlign w:val="bottom"/>
          </w:tcPr>
          <w:p w:rsidR="00895700" w:rsidRDefault="0099262C" w:rsidP="009217B5">
            <w:pPr>
              <w:rPr>
                <w:sz w:val="20"/>
                <w:szCs w:val="20"/>
              </w:rPr>
            </w:pPr>
            <w:r>
              <w:rPr>
                <w:rFonts w:eastAsia="Times New Roman"/>
                <w:b/>
                <w:bCs/>
                <w:sz w:val="20"/>
                <w:szCs w:val="20"/>
              </w:rPr>
              <w:t>Программно-</w:t>
            </w:r>
          </w:p>
        </w:tc>
        <w:tc>
          <w:tcPr>
            <w:tcW w:w="2320" w:type="dxa"/>
            <w:tcBorders>
              <w:top w:val="single" w:sz="8" w:space="0" w:color="auto"/>
              <w:right w:val="single" w:sz="8" w:space="0" w:color="auto"/>
            </w:tcBorders>
            <w:vAlign w:val="bottom"/>
          </w:tcPr>
          <w:p w:rsidR="00895700" w:rsidRDefault="0099262C" w:rsidP="009217B5">
            <w:pPr>
              <w:rPr>
                <w:sz w:val="20"/>
                <w:szCs w:val="20"/>
              </w:rPr>
            </w:pPr>
            <w:r>
              <w:rPr>
                <w:rFonts w:eastAsia="Times New Roman"/>
                <w:b/>
                <w:bCs/>
                <w:sz w:val="20"/>
                <w:szCs w:val="20"/>
              </w:rPr>
              <w:t>Кадровое</w:t>
            </w:r>
          </w:p>
        </w:tc>
        <w:tc>
          <w:tcPr>
            <w:tcW w:w="2360" w:type="dxa"/>
            <w:tcBorders>
              <w:top w:val="single" w:sz="8" w:space="0" w:color="auto"/>
              <w:right w:val="single" w:sz="8" w:space="0" w:color="auto"/>
            </w:tcBorders>
            <w:vAlign w:val="bottom"/>
          </w:tcPr>
          <w:p w:rsidR="00895700" w:rsidRDefault="0099262C" w:rsidP="009217B5">
            <w:pPr>
              <w:rPr>
                <w:sz w:val="20"/>
                <w:szCs w:val="20"/>
              </w:rPr>
            </w:pPr>
            <w:r>
              <w:rPr>
                <w:rFonts w:eastAsia="Times New Roman"/>
                <w:b/>
                <w:bCs/>
                <w:sz w:val="20"/>
                <w:szCs w:val="20"/>
              </w:rPr>
              <w:t>Материальн</w:t>
            </w:r>
          </w:p>
        </w:tc>
      </w:tr>
      <w:tr w:rsidR="00895700">
        <w:trPr>
          <w:trHeight w:val="264"/>
        </w:trPr>
        <w:tc>
          <w:tcPr>
            <w:tcW w:w="2120" w:type="dxa"/>
            <w:tcBorders>
              <w:left w:val="single" w:sz="8" w:space="0" w:color="auto"/>
            </w:tcBorders>
            <w:vAlign w:val="bottom"/>
          </w:tcPr>
          <w:p w:rsidR="00895700" w:rsidRDefault="00895700" w:rsidP="009217B5"/>
        </w:tc>
        <w:tc>
          <w:tcPr>
            <w:tcW w:w="2540" w:type="dxa"/>
            <w:tcBorders>
              <w:right w:val="single" w:sz="8" w:space="0" w:color="auto"/>
            </w:tcBorders>
            <w:vAlign w:val="bottom"/>
          </w:tcPr>
          <w:p w:rsidR="00895700" w:rsidRDefault="00895700" w:rsidP="009217B5"/>
        </w:tc>
        <w:tc>
          <w:tcPr>
            <w:tcW w:w="2760" w:type="dxa"/>
            <w:tcBorders>
              <w:right w:val="single" w:sz="8" w:space="0" w:color="auto"/>
            </w:tcBorders>
            <w:vAlign w:val="bottom"/>
          </w:tcPr>
          <w:p w:rsidR="00895700" w:rsidRDefault="0099262C" w:rsidP="009217B5">
            <w:pPr>
              <w:ind w:right="348"/>
              <w:jc w:val="center"/>
              <w:rPr>
                <w:sz w:val="20"/>
                <w:szCs w:val="20"/>
              </w:rPr>
            </w:pPr>
            <w:r>
              <w:rPr>
                <w:rFonts w:eastAsia="Times New Roman"/>
                <w:b/>
                <w:bCs/>
                <w:sz w:val="20"/>
                <w:szCs w:val="20"/>
              </w:rPr>
              <w:t>педагогическое</w:t>
            </w:r>
          </w:p>
        </w:tc>
        <w:tc>
          <w:tcPr>
            <w:tcW w:w="2700" w:type="dxa"/>
            <w:tcBorders>
              <w:right w:val="single" w:sz="8" w:space="0" w:color="auto"/>
            </w:tcBorders>
            <w:vAlign w:val="bottom"/>
          </w:tcPr>
          <w:p w:rsidR="00895700" w:rsidRDefault="0099262C" w:rsidP="009217B5">
            <w:pPr>
              <w:ind w:right="368"/>
              <w:jc w:val="center"/>
              <w:rPr>
                <w:sz w:val="20"/>
                <w:szCs w:val="20"/>
              </w:rPr>
            </w:pPr>
            <w:r>
              <w:rPr>
                <w:rFonts w:eastAsia="Times New Roman"/>
                <w:b/>
                <w:bCs/>
                <w:sz w:val="20"/>
                <w:szCs w:val="20"/>
              </w:rPr>
              <w:t>методическое</w:t>
            </w:r>
          </w:p>
        </w:tc>
        <w:tc>
          <w:tcPr>
            <w:tcW w:w="2320" w:type="dxa"/>
            <w:tcBorders>
              <w:right w:val="single" w:sz="8" w:space="0" w:color="auto"/>
            </w:tcBorders>
            <w:vAlign w:val="bottom"/>
          </w:tcPr>
          <w:p w:rsidR="00895700" w:rsidRDefault="0099262C" w:rsidP="009217B5">
            <w:pPr>
              <w:rPr>
                <w:sz w:val="20"/>
                <w:szCs w:val="20"/>
              </w:rPr>
            </w:pPr>
            <w:r>
              <w:rPr>
                <w:rFonts w:eastAsia="Times New Roman"/>
                <w:b/>
                <w:bCs/>
                <w:sz w:val="20"/>
                <w:szCs w:val="20"/>
              </w:rPr>
              <w:t>обеспечение</w:t>
            </w:r>
          </w:p>
        </w:tc>
        <w:tc>
          <w:tcPr>
            <w:tcW w:w="2360" w:type="dxa"/>
            <w:tcBorders>
              <w:right w:val="single" w:sz="8" w:space="0" w:color="auto"/>
            </w:tcBorders>
            <w:vAlign w:val="bottom"/>
          </w:tcPr>
          <w:p w:rsidR="00895700" w:rsidRDefault="0099262C" w:rsidP="009217B5">
            <w:pPr>
              <w:ind w:right="368"/>
              <w:jc w:val="center"/>
              <w:rPr>
                <w:sz w:val="20"/>
                <w:szCs w:val="20"/>
              </w:rPr>
            </w:pPr>
            <w:r>
              <w:rPr>
                <w:rFonts w:eastAsia="Times New Roman"/>
                <w:b/>
                <w:bCs/>
                <w:w w:val="98"/>
                <w:sz w:val="20"/>
                <w:szCs w:val="20"/>
              </w:rPr>
              <w:t>о-техническое</w:t>
            </w:r>
          </w:p>
        </w:tc>
      </w:tr>
      <w:tr w:rsidR="00895700">
        <w:trPr>
          <w:trHeight w:val="266"/>
        </w:trPr>
        <w:tc>
          <w:tcPr>
            <w:tcW w:w="2120" w:type="dxa"/>
            <w:tcBorders>
              <w:left w:val="single" w:sz="8" w:space="0" w:color="auto"/>
            </w:tcBorders>
            <w:vAlign w:val="bottom"/>
          </w:tcPr>
          <w:p w:rsidR="00895700" w:rsidRDefault="00895700" w:rsidP="009217B5">
            <w:pPr>
              <w:rPr>
                <w:sz w:val="23"/>
                <w:szCs w:val="23"/>
              </w:rPr>
            </w:pPr>
          </w:p>
        </w:tc>
        <w:tc>
          <w:tcPr>
            <w:tcW w:w="2540" w:type="dxa"/>
            <w:tcBorders>
              <w:right w:val="single" w:sz="8" w:space="0" w:color="auto"/>
            </w:tcBorders>
            <w:vAlign w:val="bottom"/>
          </w:tcPr>
          <w:p w:rsidR="00895700" w:rsidRDefault="00895700" w:rsidP="009217B5">
            <w:pPr>
              <w:rPr>
                <w:sz w:val="23"/>
                <w:szCs w:val="23"/>
              </w:rPr>
            </w:pPr>
          </w:p>
        </w:tc>
        <w:tc>
          <w:tcPr>
            <w:tcW w:w="2760" w:type="dxa"/>
            <w:tcBorders>
              <w:right w:val="single" w:sz="8" w:space="0" w:color="auto"/>
            </w:tcBorders>
            <w:vAlign w:val="bottom"/>
          </w:tcPr>
          <w:p w:rsidR="00895700" w:rsidRDefault="0099262C" w:rsidP="009217B5">
            <w:pPr>
              <w:ind w:right="348"/>
              <w:jc w:val="center"/>
              <w:rPr>
                <w:sz w:val="20"/>
                <w:szCs w:val="20"/>
              </w:rPr>
            </w:pPr>
            <w:r>
              <w:rPr>
                <w:rFonts w:eastAsia="Times New Roman"/>
                <w:b/>
                <w:bCs/>
                <w:sz w:val="20"/>
                <w:szCs w:val="20"/>
              </w:rPr>
              <w:t>обеспечение</w:t>
            </w:r>
          </w:p>
        </w:tc>
        <w:tc>
          <w:tcPr>
            <w:tcW w:w="2700" w:type="dxa"/>
            <w:tcBorders>
              <w:right w:val="single" w:sz="8" w:space="0" w:color="auto"/>
            </w:tcBorders>
            <w:vAlign w:val="bottom"/>
          </w:tcPr>
          <w:p w:rsidR="00895700" w:rsidRDefault="0099262C" w:rsidP="009217B5">
            <w:pPr>
              <w:ind w:right="368"/>
              <w:jc w:val="center"/>
              <w:rPr>
                <w:sz w:val="20"/>
                <w:szCs w:val="20"/>
              </w:rPr>
            </w:pPr>
            <w:r>
              <w:rPr>
                <w:rFonts w:eastAsia="Times New Roman"/>
                <w:b/>
                <w:bCs/>
                <w:sz w:val="20"/>
                <w:szCs w:val="20"/>
              </w:rPr>
              <w:t>обеспечение</w:t>
            </w:r>
          </w:p>
        </w:tc>
        <w:tc>
          <w:tcPr>
            <w:tcW w:w="2320" w:type="dxa"/>
            <w:tcBorders>
              <w:right w:val="single" w:sz="8" w:space="0" w:color="auto"/>
            </w:tcBorders>
            <w:vAlign w:val="bottom"/>
          </w:tcPr>
          <w:p w:rsidR="00895700" w:rsidRDefault="00895700" w:rsidP="009217B5">
            <w:pPr>
              <w:rPr>
                <w:sz w:val="23"/>
                <w:szCs w:val="23"/>
              </w:rPr>
            </w:pPr>
          </w:p>
        </w:tc>
        <w:tc>
          <w:tcPr>
            <w:tcW w:w="2360" w:type="dxa"/>
            <w:tcBorders>
              <w:right w:val="single" w:sz="8" w:space="0" w:color="auto"/>
            </w:tcBorders>
            <w:vAlign w:val="bottom"/>
          </w:tcPr>
          <w:p w:rsidR="00895700" w:rsidRDefault="0099262C" w:rsidP="009217B5">
            <w:pPr>
              <w:ind w:right="368"/>
              <w:jc w:val="center"/>
              <w:rPr>
                <w:sz w:val="20"/>
                <w:szCs w:val="20"/>
              </w:rPr>
            </w:pPr>
            <w:r>
              <w:rPr>
                <w:rFonts w:eastAsia="Times New Roman"/>
                <w:b/>
                <w:bCs/>
                <w:w w:val="99"/>
                <w:sz w:val="20"/>
                <w:szCs w:val="20"/>
              </w:rPr>
              <w:t>обеспечение</w:t>
            </w:r>
          </w:p>
        </w:tc>
      </w:tr>
      <w:tr w:rsidR="00895700">
        <w:trPr>
          <w:trHeight w:val="218"/>
        </w:trPr>
        <w:tc>
          <w:tcPr>
            <w:tcW w:w="2120" w:type="dxa"/>
            <w:tcBorders>
              <w:left w:val="single" w:sz="8" w:space="0" w:color="auto"/>
              <w:bottom w:val="single" w:sz="8" w:space="0" w:color="auto"/>
            </w:tcBorders>
            <w:vAlign w:val="bottom"/>
          </w:tcPr>
          <w:p w:rsidR="00895700" w:rsidRDefault="00895700" w:rsidP="009217B5">
            <w:pPr>
              <w:rPr>
                <w:sz w:val="18"/>
                <w:szCs w:val="18"/>
              </w:rPr>
            </w:pPr>
          </w:p>
        </w:tc>
        <w:tc>
          <w:tcPr>
            <w:tcW w:w="2540" w:type="dxa"/>
            <w:tcBorders>
              <w:bottom w:val="single" w:sz="8" w:space="0" w:color="auto"/>
              <w:right w:val="single" w:sz="8" w:space="0" w:color="auto"/>
            </w:tcBorders>
            <w:vAlign w:val="bottom"/>
          </w:tcPr>
          <w:p w:rsidR="00895700" w:rsidRDefault="00895700" w:rsidP="009217B5">
            <w:pPr>
              <w:rPr>
                <w:sz w:val="18"/>
                <w:szCs w:val="18"/>
              </w:rPr>
            </w:pPr>
          </w:p>
        </w:tc>
        <w:tc>
          <w:tcPr>
            <w:tcW w:w="2760" w:type="dxa"/>
            <w:tcBorders>
              <w:bottom w:val="single" w:sz="8" w:space="0" w:color="auto"/>
              <w:right w:val="single" w:sz="8" w:space="0" w:color="auto"/>
            </w:tcBorders>
            <w:vAlign w:val="bottom"/>
          </w:tcPr>
          <w:p w:rsidR="00895700" w:rsidRDefault="00895700" w:rsidP="009217B5">
            <w:pPr>
              <w:rPr>
                <w:sz w:val="18"/>
                <w:szCs w:val="18"/>
              </w:rPr>
            </w:pPr>
          </w:p>
        </w:tc>
        <w:tc>
          <w:tcPr>
            <w:tcW w:w="2700" w:type="dxa"/>
            <w:tcBorders>
              <w:bottom w:val="single" w:sz="8" w:space="0" w:color="auto"/>
              <w:right w:val="single" w:sz="8" w:space="0" w:color="auto"/>
            </w:tcBorders>
            <w:vAlign w:val="bottom"/>
          </w:tcPr>
          <w:p w:rsidR="00895700" w:rsidRDefault="00895700" w:rsidP="009217B5">
            <w:pPr>
              <w:rPr>
                <w:sz w:val="18"/>
                <w:szCs w:val="18"/>
              </w:rPr>
            </w:pPr>
          </w:p>
        </w:tc>
        <w:tc>
          <w:tcPr>
            <w:tcW w:w="2320" w:type="dxa"/>
            <w:tcBorders>
              <w:bottom w:val="single" w:sz="8" w:space="0" w:color="auto"/>
              <w:right w:val="single" w:sz="8" w:space="0" w:color="auto"/>
            </w:tcBorders>
            <w:vAlign w:val="bottom"/>
          </w:tcPr>
          <w:p w:rsidR="00895700" w:rsidRDefault="00895700" w:rsidP="009217B5">
            <w:pPr>
              <w:rPr>
                <w:sz w:val="18"/>
                <w:szCs w:val="18"/>
              </w:rPr>
            </w:pPr>
          </w:p>
        </w:tc>
        <w:tc>
          <w:tcPr>
            <w:tcW w:w="2360" w:type="dxa"/>
            <w:tcBorders>
              <w:bottom w:val="single" w:sz="8" w:space="0" w:color="auto"/>
              <w:right w:val="single" w:sz="8" w:space="0" w:color="auto"/>
            </w:tcBorders>
            <w:vAlign w:val="bottom"/>
          </w:tcPr>
          <w:p w:rsidR="00895700" w:rsidRDefault="00895700" w:rsidP="009217B5">
            <w:pPr>
              <w:rPr>
                <w:sz w:val="18"/>
                <w:szCs w:val="18"/>
              </w:rPr>
            </w:pPr>
          </w:p>
        </w:tc>
      </w:tr>
      <w:tr w:rsidR="00895700">
        <w:trPr>
          <w:trHeight w:val="210"/>
        </w:trPr>
        <w:tc>
          <w:tcPr>
            <w:tcW w:w="2120" w:type="dxa"/>
            <w:tcBorders>
              <w:left w:val="single" w:sz="8" w:space="0" w:color="auto"/>
              <w:right w:val="single" w:sz="8" w:space="0" w:color="auto"/>
            </w:tcBorders>
            <w:vAlign w:val="bottom"/>
          </w:tcPr>
          <w:p w:rsidR="00895700" w:rsidRDefault="0099262C" w:rsidP="009217B5">
            <w:pPr>
              <w:rPr>
                <w:sz w:val="20"/>
                <w:szCs w:val="20"/>
              </w:rPr>
            </w:pPr>
            <w:r>
              <w:rPr>
                <w:rFonts w:eastAsia="Times New Roman"/>
                <w:sz w:val="18"/>
                <w:szCs w:val="18"/>
              </w:rPr>
              <w:t>Обучение</w:t>
            </w:r>
          </w:p>
        </w:tc>
        <w:tc>
          <w:tcPr>
            <w:tcW w:w="2540" w:type="dxa"/>
            <w:tcBorders>
              <w:right w:val="single" w:sz="8" w:space="0" w:color="auto"/>
            </w:tcBorders>
            <w:vAlign w:val="bottom"/>
          </w:tcPr>
          <w:p w:rsidR="00895700" w:rsidRDefault="0099262C" w:rsidP="009217B5">
            <w:pPr>
              <w:rPr>
                <w:sz w:val="20"/>
                <w:szCs w:val="20"/>
              </w:rPr>
            </w:pPr>
            <w:r>
              <w:rPr>
                <w:rFonts w:eastAsia="Times New Roman"/>
                <w:sz w:val="18"/>
                <w:szCs w:val="18"/>
              </w:rPr>
              <w:t>Обучение в</w:t>
            </w:r>
          </w:p>
        </w:tc>
        <w:tc>
          <w:tcPr>
            <w:tcW w:w="2760" w:type="dxa"/>
            <w:tcBorders>
              <w:right w:val="single" w:sz="8" w:space="0" w:color="auto"/>
            </w:tcBorders>
            <w:vAlign w:val="bottom"/>
          </w:tcPr>
          <w:p w:rsidR="00895700" w:rsidRDefault="0099262C" w:rsidP="009217B5">
            <w:pPr>
              <w:spacing w:line="210" w:lineRule="exact"/>
              <w:rPr>
                <w:sz w:val="20"/>
                <w:szCs w:val="20"/>
              </w:rPr>
            </w:pPr>
            <w:r>
              <w:rPr>
                <w:rFonts w:ascii="Symbol" w:eastAsia="Symbol" w:hAnsi="Symbol" w:cs="Symbol"/>
                <w:sz w:val="18"/>
                <w:szCs w:val="18"/>
              </w:rPr>
              <w:t></w:t>
            </w:r>
            <w:r>
              <w:rPr>
                <w:rFonts w:eastAsia="Times New Roman"/>
                <w:sz w:val="18"/>
                <w:szCs w:val="18"/>
              </w:rPr>
              <w:t xml:space="preserve"> коррекционная</w:t>
            </w:r>
          </w:p>
        </w:tc>
        <w:tc>
          <w:tcPr>
            <w:tcW w:w="2700" w:type="dxa"/>
            <w:tcBorders>
              <w:right w:val="single" w:sz="8" w:space="0" w:color="auto"/>
            </w:tcBorders>
            <w:vAlign w:val="bottom"/>
          </w:tcPr>
          <w:p w:rsidR="00895700" w:rsidRDefault="0099262C" w:rsidP="009217B5">
            <w:pPr>
              <w:spacing w:line="210" w:lineRule="exact"/>
              <w:rPr>
                <w:sz w:val="20"/>
                <w:szCs w:val="20"/>
              </w:rPr>
            </w:pPr>
            <w:r>
              <w:rPr>
                <w:rFonts w:ascii="Symbol" w:eastAsia="Symbol" w:hAnsi="Symbol" w:cs="Symbol"/>
                <w:sz w:val="18"/>
                <w:szCs w:val="18"/>
              </w:rPr>
              <w:t></w:t>
            </w:r>
            <w:r>
              <w:rPr>
                <w:rFonts w:eastAsia="Times New Roman"/>
                <w:sz w:val="18"/>
                <w:szCs w:val="18"/>
              </w:rPr>
              <w:t xml:space="preserve"> общеобразовател</w:t>
            </w:r>
          </w:p>
        </w:tc>
        <w:tc>
          <w:tcPr>
            <w:tcW w:w="2320" w:type="dxa"/>
            <w:tcBorders>
              <w:right w:val="single" w:sz="8" w:space="0" w:color="auto"/>
            </w:tcBorders>
            <w:vAlign w:val="bottom"/>
          </w:tcPr>
          <w:p w:rsidR="00895700" w:rsidRDefault="0099262C" w:rsidP="009217B5">
            <w:pPr>
              <w:spacing w:line="210" w:lineRule="exact"/>
              <w:rPr>
                <w:sz w:val="20"/>
                <w:szCs w:val="20"/>
              </w:rPr>
            </w:pPr>
            <w:r>
              <w:rPr>
                <w:rFonts w:ascii="Symbol" w:eastAsia="Symbol" w:hAnsi="Symbol" w:cs="Symbol"/>
                <w:sz w:val="18"/>
                <w:szCs w:val="18"/>
              </w:rPr>
              <w:t></w:t>
            </w:r>
            <w:r>
              <w:rPr>
                <w:rFonts w:eastAsia="Times New Roman"/>
                <w:sz w:val="18"/>
                <w:szCs w:val="18"/>
              </w:rPr>
              <w:t xml:space="preserve"> педагоги,</w:t>
            </w:r>
          </w:p>
        </w:tc>
        <w:tc>
          <w:tcPr>
            <w:tcW w:w="2360" w:type="dxa"/>
            <w:tcBorders>
              <w:right w:val="single" w:sz="8" w:space="0" w:color="auto"/>
            </w:tcBorders>
            <w:vAlign w:val="bottom"/>
          </w:tcPr>
          <w:p w:rsidR="00895700" w:rsidRDefault="0099262C" w:rsidP="009217B5">
            <w:pPr>
              <w:spacing w:line="210" w:lineRule="exact"/>
              <w:rPr>
                <w:sz w:val="20"/>
                <w:szCs w:val="20"/>
              </w:rPr>
            </w:pPr>
            <w:r>
              <w:rPr>
                <w:rFonts w:ascii="Symbol" w:eastAsia="Symbol" w:hAnsi="Symbol" w:cs="Symbol"/>
                <w:sz w:val="18"/>
                <w:szCs w:val="18"/>
              </w:rPr>
              <w:t></w:t>
            </w:r>
            <w:r>
              <w:rPr>
                <w:rFonts w:eastAsia="Times New Roman"/>
                <w:sz w:val="18"/>
                <w:szCs w:val="18"/>
              </w:rPr>
              <w:t xml:space="preserve"> оборудованн</w:t>
            </w:r>
          </w:p>
        </w:tc>
      </w:tr>
      <w:tr w:rsidR="00895700">
        <w:trPr>
          <w:trHeight w:val="240"/>
        </w:trPr>
        <w:tc>
          <w:tcPr>
            <w:tcW w:w="2120" w:type="dxa"/>
            <w:tcBorders>
              <w:left w:val="single" w:sz="8" w:space="0" w:color="auto"/>
              <w:right w:val="single" w:sz="8" w:space="0" w:color="auto"/>
            </w:tcBorders>
            <w:vAlign w:val="bottom"/>
          </w:tcPr>
          <w:p w:rsidR="00895700" w:rsidRDefault="0099262C" w:rsidP="009217B5">
            <w:pPr>
              <w:rPr>
                <w:sz w:val="20"/>
                <w:szCs w:val="20"/>
              </w:rPr>
            </w:pPr>
            <w:r>
              <w:rPr>
                <w:rFonts w:eastAsia="Times New Roman"/>
                <w:sz w:val="18"/>
                <w:szCs w:val="18"/>
              </w:rPr>
              <w:t>по общей</w:t>
            </w:r>
          </w:p>
        </w:tc>
        <w:tc>
          <w:tcPr>
            <w:tcW w:w="2540" w:type="dxa"/>
            <w:tcBorders>
              <w:right w:val="single" w:sz="8" w:space="0" w:color="auto"/>
            </w:tcBorders>
            <w:vAlign w:val="bottom"/>
          </w:tcPr>
          <w:p w:rsidR="00895700" w:rsidRDefault="0099262C" w:rsidP="009217B5">
            <w:pPr>
              <w:rPr>
                <w:sz w:val="20"/>
                <w:szCs w:val="20"/>
              </w:rPr>
            </w:pPr>
            <w:r>
              <w:rPr>
                <w:rFonts w:eastAsia="Times New Roman"/>
                <w:sz w:val="18"/>
                <w:szCs w:val="18"/>
              </w:rPr>
              <w:t>общеобразовательном</w:t>
            </w: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направленность учебно-</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ьные программы;</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прошедшие</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ое место обучения</w:t>
            </w:r>
          </w:p>
        </w:tc>
      </w:tr>
      <w:tr w:rsidR="00895700">
        <w:trPr>
          <w:trHeight w:val="235"/>
        </w:trPr>
        <w:tc>
          <w:tcPr>
            <w:tcW w:w="2120" w:type="dxa"/>
            <w:tcBorders>
              <w:left w:val="single" w:sz="8" w:space="0" w:color="auto"/>
              <w:right w:val="single" w:sz="8" w:space="0" w:color="auto"/>
            </w:tcBorders>
            <w:vAlign w:val="bottom"/>
          </w:tcPr>
          <w:p w:rsidR="00895700" w:rsidRDefault="0099262C" w:rsidP="009217B5">
            <w:pPr>
              <w:rPr>
                <w:sz w:val="20"/>
                <w:szCs w:val="20"/>
              </w:rPr>
            </w:pPr>
            <w:r>
              <w:rPr>
                <w:rFonts w:eastAsia="Times New Roman"/>
                <w:sz w:val="18"/>
                <w:szCs w:val="18"/>
              </w:rPr>
              <w:t>образовательной</w:t>
            </w:r>
          </w:p>
        </w:tc>
        <w:tc>
          <w:tcPr>
            <w:tcW w:w="2540" w:type="dxa"/>
            <w:tcBorders>
              <w:right w:val="single" w:sz="8" w:space="0" w:color="auto"/>
            </w:tcBorders>
            <w:vAlign w:val="bottom"/>
          </w:tcPr>
          <w:p w:rsidR="00895700" w:rsidRDefault="0099262C" w:rsidP="009217B5">
            <w:pPr>
              <w:rPr>
                <w:sz w:val="20"/>
                <w:szCs w:val="20"/>
              </w:rPr>
            </w:pPr>
            <w:r>
              <w:rPr>
                <w:rFonts w:eastAsia="Times New Roman"/>
                <w:sz w:val="18"/>
                <w:szCs w:val="18"/>
              </w:rPr>
              <w:t>классе, коррекционном</w:t>
            </w: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воспитательной</w:t>
            </w:r>
          </w:p>
        </w:tc>
        <w:tc>
          <w:tcPr>
            <w:tcW w:w="270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коррекционно</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соответствующую</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(кабинеты, спортзал,</w:t>
            </w:r>
          </w:p>
        </w:tc>
      </w:tr>
      <w:tr w:rsidR="00895700">
        <w:trPr>
          <w:trHeight w:val="254"/>
        </w:trPr>
        <w:tc>
          <w:tcPr>
            <w:tcW w:w="2120" w:type="dxa"/>
            <w:tcBorders>
              <w:left w:val="single" w:sz="8" w:space="0" w:color="auto"/>
              <w:right w:val="single" w:sz="8" w:space="0" w:color="auto"/>
            </w:tcBorders>
            <w:vAlign w:val="bottom"/>
          </w:tcPr>
          <w:p w:rsidR="00895700" w:rsidRDefault="0099262C" w:rsidP="009217B5">
            <w:pPr>
              <w:rPr>
                <w:sz w:val="20"/>
                <w:szCs w:val="20"/>
              </w:rPr>
            </w:pPr>
            <w:r>
              <w:rPr>
                <w:rFonts w:eastAsia="Times New Roman"/>
                <w:sz w:val="18"/>
                <w:szCs w:val="18"/>
              </w:rPr>
              <w:t>программе ООО</w:t>
            </w:r>
          </w:p>
        </w:tc>
        <w:tc>
          <w:tcPr>
            <w:tcW w:w="2540" w:type="dxa"/>
            <w:tcBorders>
              <w:right w:val="single" w:sz="8" w:space="0" w:color="auto"/>
            </w:tcBorders>
            <w:vAlign w:val="bottom"/>
          </w:tcPr>
          <w:p w:rsidR="00895700" w:rsidRDefault="0099262C" w:rsidP="009217B5">
            <w:pPr>
              <w:rPr>
                <w:sz w:val="20"/>
                <w:szCs w:val="20"/>
              </w:rPr>
            </w:pPr>
            <w:r>
              <w:rPr>
                <w:rFonts w:eastAsia="Times New Roman"/>
                <w:sz w:val="18"/>
                <w:szCs w:val="18"/>
              </w:rPr>
              <w:t>классе</w:t>
            </w: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деятельности; учёт</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развивающие программы</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курсовую</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мастерские и т.д.);</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индивидуальных</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социально-</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профессиональную</w:t>
            </w:r>
          </w:p>
        </w:tc>
        <w:tc>
          <w:tcPr>
            <w:tcW w:w="236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технические</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особенностей ребёнка;</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педагогической</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подготовку;</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средства обучения, в</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соблюдение комфортного</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направленности,</w:t>
            </w:r>
          </w:p>
        </w:tc>
        <w:tc>
          <w:tcPr>
            <w:tcW w:w="232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учитель-</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том числе мобильные,</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психоэмоционального</w:t>
            </w:r>
          </w:p>
        </w:tc>
        <w:tc>
          <w:tcPr>
            <w:tcW w:w="270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диагностический</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логопед,</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с возможностью</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режима; использование</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и коррекционно-</w:t>
            </w:r>
          </w:p>
        </w:tc>
        <w:tc>
          <w:tcPr>
            <w:tcW w:w="232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педагог -</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сетевого общения;</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современных</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развивающий</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психологи,</w:t>
            </w:r>
          </w:p>
        </w:tc>
        <w:tc>
          <w:tcPr>
            <w:tcW w:w="236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надлежащие</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педагогических</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инструментарий,</w:t>
            </w:r>
          </w:p>
        </w:tc>
        <w:tc>
          <w:tcPr>
            <w:tcW w:w="232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социальный</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материально-</w:t>
            </w:r>
          </w:p>
        </w:tc>
      </w:tr>
      <w:tr w:rsidR="00895700">
        <w:trPr>
          <w:trHeight w:val="211"/>
        </w:trPr>
        <w:tc>
          <w:tcPr>
            <w:tcW w:w="2120" w:type="dxa"/>
            <w:tcBorders>
              <w:left w:val="single" w:sz="8" w:space="0" w:color="auto"/>
              <w:right w:val="single" w:sz="8" w:space="0" w:color="auto"/>
            </w:tcBorders>
            <w:vAlign w:val="bottom"/>
          </w:tcPr>
          <w:p w:rsidR="00895700" w:rsidRDefault="00895700" w:rsidP="009217B5">
            <w:pPr>
              <w:rPr>
                <w:sz w:val="18"/>
                <w:szCs w:val="18"/>
              </w:rPr>
            </w:pPr>
          </w:p>
        </w:tc>
        <w:tc>
          <w:tcPr>
            <w:tcW w:w="2540" w:type="dxa"/>
            <w:tcBorders>
              <w:bottom w:val="single" w:sz="8" w:space="0" w:color="auto"/>
              <w:right w:val="single" w:sz="8" w:space="0" w:color="auto"/>
            </w:tcBorders>
            <w:vAlign w:val="bottom"/>
          </w:tcPr>
          <w:p w:rsidR="00895700" w:rsidRDefault="00895700" w:rsidP="009217B5">
            <w:pPr>
              <w:rPr>
                <w:sz w:val="18"/>
                <w:szCs w:val="18"/>
              </w:rPr>
            </w:pPr>
          </w:p>
        </w:tc>
        <w:tc>
          <w:tcPr>
            <w:tcW w:w="2760" w:type="dxa"/>
            <w:tcBorders>
              <w:bottom w:val="single" w:sz="8" w:space="0" w:color="auto"/>
              <w:right w:val="single" w:sz="8" w:space="0" w:color="auto"/>
            </w:tcBorders>
            <w:vAlign w:val="bottom"/>
          </w:tcPr>
          <w:p w:rsidR="00895700" w:rsidRDefault="0099262C" w:rsidP="009217B5">
            <w:pPr>
              <w:spacing w:line="191" w:lineRule="exact"/>
              <w:rPr>
                <w:sz w:val="20"/>
                <w:szCs w:val="20"/>
              </w:rPr>
            </w:pPr>
            <w:r>
              <w:rPr>
                <w:rFonts w:eastAsia="Times New Roman"/>
                <w:sz w:val="18"/>
                <w:szCs w:val="18"/>
              </w:rPr>
              <w:t>технологий;</w:t>
            </w:r>
          </w:p>
        </w:tc>
        <w:tc>
          <w:tcPr>
            <w:tcW w:w="2700" w:type="dxa"/>
            <w:tcBorders>
              <w:bottom w:val="single" w:sz="8" w:space="0" w:color="auto"/>
              <w:right w:val="single" w:sz="8" w:space="0" w:color="auto"/>
            </w:tcBorders>
            <w:vAlign w:val="bottom"/>
          </w:tcPr>
          <w:p w:rsidR="00895700" w:rsidRDefault="0099262C" w:rsidP="009217B5">
            <w:pPr>
              <w:spacing w:line="191" w:lineRule="exact"/>
              <w:rPr>
                <w:sz w:val="20"/>
                <w:szCs w:val="20"/>
              </w:rPr>
            </w:pPr>
            <w:r>
              <w:rPr>
                <w:rFonts w:eastAsia="Times New Roman"/>
                <w:sz w:val="18"/>
                <w:szCs w:val="18"/>
              </w:rPr>
              <w:t>необходимый для</w:t>
            </w:r>
          </w:p>
        </w:tc>
        <w:tc>
          <w:tcPr>
            <w:tcW w:w="2320" w:type="dxa"/>
            <w:tcBorders>
              <w:bottom w:val="single" w:sz="8" w:space="0" w:color="auto"/>
              <w:right w:val="single" w:sz="8" w:space="0" w:color="auto"/>
            </w:tcBorders>
            <w:vAlign w:val="bottom"/>
          </w:tcPr>
          <w:p w:rsidR="00895700" w:rsidRDefault="0099262C" w:rsidP="009217B5">
            <w:pPr>
              <w:spacing w:line="191" w:lineRule="exact"/>
              <w:rPr>
                <w:sz w:val="20"/>
                <w:szCs w:val="20"/>
              </w:rPr>
            </w:pPr>
            <w:r>
              <w:rPr>
                <w:rFonts w:eastAsia="Times New Roman"/>
                <w:sz w:val="18"/>
                <w:szCs w:val="18"/>
              </w:rPr>
              <w:t>педагог.</w:t>
            </w:r>
          </w:p>
        </w:tc>
        <w:tc>
          <w:tcPr>
            <w:tcW w:w="2360" w:type="dxa"/>
            <w:tcBorders>
              <w:bottom w:val="single" w:sz="8" w:space="0" w:color="auto"/>
              <w:right w:val="single" w:sz="8" w:space="0" w:color="auto"/>
            </w:tcBorders>
            <w:vAlign w:val="bottom"/>
          </w:tcPr>
          <w:p w:rsidR="00895700" w:rsidRDefault="0099262C" w:rsidP="009217B5">
            <w:pPr>
              <w:spacing w:line="191" w:lineRule="exact"/>
              <w:rPr>
                <w:sz w:val="20"/>
                <w:szCs w:val="20"/>
              </w:rPr>
            </w:pPr>
            <w:r>
              <w:rPr>
                <w:rFonts w:eastAsia="Times New Roman"/>
                <w:sz w:val="18"/>
                <w:szCs w:val="18"/>
              </w:rPr>
              <w:t>технические условия,</w:t>
            </w:r>
          </w:p>
        </w:tc>
      </w:tr>
      <w:tr w:rsidR="00895700">
        <w:trPr>
          <w:trHeight w:val="210"/>
        </w:trPr>
        <w:tc>
          <w:tcPr>
            <w:tcW w:w="2120" w:type="dxa"/>
            <w:tcBorders>
              <w:left w:val="single" w:sz="8" w:space="0" w:color="auto"/>
              <w:right w:val="single" w:sz="8" w:space="0" w:color="auto"/>
            </w:tcBorders>
            <w:vAlign w:val="bottom"/>
          </w:tcPr>
          <w:p w:rsidR="00895700" w:rsidRDefault="00895700" w:rsidP="009217B5">
            <w:pPr>
              <w:rPr>
                <w:sz w:val="18"/>
                <w:szCs w:val="18"/>
              </w:rPr>
            </w:pPr>
          </w:p>
        </w:tc>
        <w:tc>
          <w:tcPr>
            <w:tcW w:w="2540" w:type="dxa"/>
            <w:tcBorders>
              <w:right w:val="single" w:sz="8" w:space="0" w:color="auto"/>
            </w:tcBorders>
            <w:vAlign w:val="bottom"/>
          </w:tcPr>
          <w:p w:rsidR="00895700" w:rsidRDefault="0099262C" w:rsidP="009217B5">
            <w:pPr>
              <w:rPr>
                <w:sz w:val="20"/>
                <w:szCs w:val="20"/>
              </w:rPr>
            </w:pPr>
            <w:r>
              <w:rPr>
                <w:rFonts w:eastAsia="Times New Roman"/>
                <w:sz w:val="18"/>
                <w:szCs w:val="18"/>
              </w:rPr>
              <w:t>Дистанционное</w:t>
            </w:r>
          </w:p>
        </w:tc>
        <w:tc>
          <w:tcPr>
            <w:tcW w:w="2760" w:type="dxa"/>
            <w:tcBorders>
              <w:right w:val="single" w:sz="8" w:space="0" w:color="auto"/>
            </w:tcBorders>
            <w:vAlign w:val="bottom"/>
          </w:tcPr>
          <w:p w:rsidR="00895700" w:rsidRDefault="0099262C" w:rsidP="009217B5">
            <w:pPr>
              <w:spacing w:line="210" w:lineRule="exact"/>
              <w:rPr>
                <w:sz w:val="20"/>
                <w:szCs w:val="20"/>
              </w:rPr>
            </w:pPr>
            <w:r>
              <w:rPr>
                <w:rFonts w:ascii="Symbol" w:eastAsia="Symbol" w:hAnsi="Symbol" w:cs="Symbol"/>
                <w:sz w:val="18"/>
                <w:szCs w:val="18"/>
              </w:rPr>
              <w:t></w:t>
            </w:r>
            <w:r>
              <w:rPr>
                <w:rFonts w:eastAsia="Times New Roman"/>
                <w:sz w:val="18"/>
                <w:szCs w:val="18"/>
              </w:rPr>
              <w:t xml:space="preserve"> дифференцирова</w:t>
            </w:r>
          </w:p>
        </w:tc>
        <w:tc>
          <w:tcPr>
            <w:tcW w:w="2700" w:type="dxa"/>
            <w:tcBorders>
              <w:right w:val="single" w:sz="8" w:space="0" w:color="auto"/>
            </w:tcBorders>
            <w:vAlign w:val="bottom"/>
          </w:tcPr>
          <w:p w:rsidR="00895700" w:rsidRDefault="0099262C" w:rsidP="009217B5">
            <w:pPr>
              <w:spacing w:line="210" w:lineRule="exact"/>
              <w:rPr>
                <w:sz w:val="20"/>
                <w:szCs w:val="20"/>
              </w:rPr>
            </w:pPr>
            <w:r>
              <w:rPr>
                <w:rFonts w:ascii="Symbol" w:eastAsia="Symbol" w:hAnsi="Symbol" w:cs="Symbol"/>
                <w:sz w:val="18"/>
                <w:szCs w:val="18"/>
              </w:rPr>
              <w:t></w:t>
            </w:r>
            <w:r>
              <w:rPr>
                <w:rFonts w:eastAsia="Times New Roman"/>
                <w:sz w:val="18"/>
                <w:szCs w:val="18"/>
              </w:rPr>
              <w:t xml:space="preserve"> общеобразовател</w:t>
            </w:r>
          </w:p>
        </w:tc>
        <w:tc>
          <w:tcPr>
            <w:tcW w:w="2320" w:type="dxa"/>
            <w:tcBorders>
              <w:right w:val="single" w:sz="8" w:space="0" w:color="auto"/>
            </w:tcBorders>
            <w:vAlign w:val="bottom"/>
          </w:tcPr>
          <w:p w:rsidR="00895700" w:rsidRDefault="0099262C" w:rsidP="009217B5">
            <w:pPr>
              <w:spacing w:line="210" w:lineRule="exact"/>
              <w:rPr>
                <w:sz w:val="20"/>
                <w:szCs w:val="20"/>
              </w:rPr>
            </w:pPr>
            <w:r>
              <w:rPr>
                <w:rFonts w:ascii="Symbol" w:eastAsia="Symbol" w:hAnsi="Symbol" w:cs="Symbol"/>
                <w:sz w:val="18"/>
                <w:szCs w:val="18"/>
              </w:rPr>
              <w:t></w:t>
            </w:r>
            <w:r>
              <w:rPr>
                <w:rFonts w:eastAsia="Times New Roman"/>
                <w:sz w:val="18"/>
                <w:szCs w:val="18"/>
              </w:rPr>
              <w:t xml:space="preserve"> педагоги,</w:t>
            </w:r>
          </w:p>
        </w:tc>
        <w:tc>
          <w:tcPr>
            <w:tcW w:w="2360" w:type="dxa"/>
            <w:tcBorders>
              <w:right w:val="single" w:sz="8" w:space="0" w:color="auto"/>
            </w:tcBorders>
            <w:vAlign w:val="bottom"/>
          </w:tcPr>
          <w:p w:rsidR="00895700" w:rsidRDefault="0099262C" w:rsidP="009217B5">
            <w:pPr>
              <w:spacing w:line="210" w:lineRule="exact"/>
              <w:rPr>
                <w:sz w:val="20"/>
                <w:szCs w:val="20"/>
              </w:rPr>
            </w:pPr>
            <w:r>
              <w:rPr>
                <w:rFonts w:ascii="Symbol" w:eastAsia="Symbol" w:hAnsi="Symbol" w:cs="Symbol"/>
                <w:sz w:val="18"/>
                <w:szCs w:val="18"/>
              </w:rPr>
              <w:t></w:t>
            </w:r>
            <w:r>
              <w:rPr>
                <w:rFonts w:eastAsia="Times New Roman"/>
                <w:sz w:val="18"/>
                <w:szCs w:val="18"/>
              </w:rPr>
              <w:t xml:space="preserve"> технические</w:t>
            </w:r>
          </w:p>
        </w:tc>
      </w:tr>
      <w:tr w:rsidR="00895700">
        <w:trPr>
          <w:trHeight w:val="246"/>
        </w:trPr>
        <w:tc>
          <w:tcPr>
            <w:tcW w:w="2120" w:type="dxa"/>
            <w:tcBorders>
              <w:left w:val="single" w:sz="8" w:space="0" w:color="auto"/>
              <w:right w:val="single" w:sz="8" w:space="0" w:color="auto"/>
            </w:tcBorders>
            <w:vAlign w:val="bottom"/>
          </w:tcPr>
          <w:p w:rsidR="00895700" w:rsidRDefault="00895700" w:rsidP="009217B5">
            <w:pPr>
              <w:rPr>
                <w:sz w:val="21"/>
                <w:szCs w:val="21"/>
              </w:rPr>
            </w:pPr>
          </w:p>
        </w:tc>
        <w:tc>
          <w:tcPr>
            <w:tcW w:w="2540" w:type="dxa"/>
            <w:tcBorders>
              <w:right w:val="single" w:sz="8" w:space="0" w:color="auto"/>
            </w:tcBorders>
            <w:vAlign w:val="bottom"/>
          </w:tcPr>
          <w:p w:rsidR="00895700" w:rsidRDefault="0099262C" w:rsidP="009217B5">
            <w:pPr>
              <w:rPr>
                <w:sz w:val="20"/>
                <w:szCs w:val="20"/>
              </w:rPr>
            </w:pPr>
            <w:r>
              <w:rPr>
                <w:rFonts w:eastAsia="Times New Roman"/>
                <w:sz w:val="18"/>
                <w:szCs w:val="18"/>
              </w:rPr>
              <w:t>обучение</w:t>
            </w: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нные условия</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ьные программы;</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прошедшие</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средства обучения, в</w:t>
            </w:r>
          </w:p>
        </w:tc>
      </w:tr>
      <w:tr w:rsidR="00895700">
        <w:trPr>
          <w:trHeight w:val="244"/>
        </w:trPr>
        <w:tc>
          <w:tcPr>
            <w:tcW w:w="2120" w:type="dxa"/>
            <w:tcBorders>
              <w:left w:val="single" w:sz="8" w:space="0" w:color="auto"/>
              <w:right w:val="single" w:sz="8" w:space="0" w:color="auto"/>
            </w:tcBorders>
            <w:vAlign w:val="bottom"/>
          </w:tcPr>
          <w:p w:rsidR="00895700" w:rsidRDefault="00895700" w:rsidP="009217B5">
            <w:pPr>
              <w:rPr>
                <w:sz w:val="21"/>
                <w:szCs w:val="21"/>
              </w:rPr>
            </w:pPr>
          </w:p>
        </w:tc>
        <w:tc>
          <w:tcPr>
            <w:tcW w:w="2540" w:type="dxa"/>
            <w:tcBorders>
              <w:right w:val="single" w:sz="8" w:space="0" w:color="auto"/>
            </w:tcBorders>
            <w:vAlign w:val="bottom"/>
          </w:tcPr>
          <w:p w:rsidR="00895700" w:rsidRDefault="00895700" w:rsidP="009217B5">
            <w:pPr>
              <w:rPr>
                <w:sz w:val="21"/>
                <w:szCs w:val="21"/>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(оптимальный режим</w:t>
            </w:r>
          </w:p>
        </w:tc>
        <w:tc>
          <w:tcPr>
            <w:tcW w:w="270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коррекционно-</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соответствующую</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том числе мобильные,</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учебных нагрузок);</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развивающие программы</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обязательную</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с возможностью</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учёт</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социально-</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курсовую</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сетевого общения;</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индивидуальных</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педагогической</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профессиональную</w:t>
            </w:r>
          </w:p>
        </w:tc>
        <w:tc>
          <w:tcPr>
            <w:tcW w:w="236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надлежащие</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особенностей ребёнка;</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направленности;</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подготовку или</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материально-</w:t>
            </w:r>
          </w:p>
        </w:tc>
      </w:tr>
      <w:tr w:rsidR="00895700">
        <w:trPr>
          <w:trHeight w:val="250"/>
        </w:trPr>
        <w:tc>
          <w:tcPr>
            <w:tcW w:w="2120" w:type="dxa"/>
            <w:tcBorders>
              <w:left w:val="single" w:sz="8" w:space="0" w:color="auto"/>
              <w:right w:val="single" w:sz="8" w:space="0" w:color="auto"/>
            </w:tcBorders>
            <w:vAlign w:val="bottom"/>
          </w:tcPr>
          <w:p w:rsidR="00895700" w:rsidRDefault="00895700" w:rsidP="009217B5">
            <w:pPr>
              <w:rPr>
                <w:sz w:val="21"/>
                <w:szCs w:val="21"/>
              </w:rPr>
            </w:pPr>
          </w:p>
        </w:tc>
        <w:tc>
          <w:tcPr>
            <w:tcW w:w="2540" w:type="dxa"/>
            <w:tcBorders>
              <w:right w:val="single" w:sz="8" w:space="0" w:color="auto"/>
            </w:tcBorders>
            <w:vAlign w:val="bottom"/>
          </w:tcPr>
          <w:p w:rsidR="00895700" w:rsidRDefault="00895700" w:rsidP="009217B5">
            <w:pPr>
              <w:rPr>
                <w:sz w:val="21"/>
                <w:szCs w:val="21"/>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соблюдение комфортного</w:t>
            </w:r>
          </w:p>
        </w:tc>
        <w:tc>
          <w:tcPr>
            <w:tcW w:w="270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диагностический</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переподготовку;</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технические условия,</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психоэмоционального</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и коррекционно-</w:t>
            </w:r>
          </w:p>
        </w:tc>
        <w:tc>
          <w:tcPr>
            <w:tcW w:w="232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педагог-</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обеспечивающие</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режима;</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развивающий</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психолог,</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возможность для</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специализирован</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инструментарий,</w:t>
            </w:r>
          </w:p>
        </w:tc>
        <w:tc>
          <w:tcPr>
            <w:tcW w:w="232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социальный</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беспрепятственного</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ные условия</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необходимый для</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доступа детей с</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(использование</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деятельности учителя,</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недостатками</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специальных методов,</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педагога-психолога,</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физического и (или)</w:t>
            </w:r>
          </w:p>
        </w:tc>
      </w:tr>
      <w:tr w:rsidR="00895700">
        <w:trPr>
          <w:trHeight w:val="246"/>
        </w:trPr>
        <w:tc>
          <w:tcPr>
            <w:tcW w:w="2120" w:type="dxa"/>
            <w:tcBorders>
              <w:left w:val="single" w:sz="8" w:space="0" w:color="auto"/>
              <w:right w:val="single" w:sz="8" w:space="0" w:color="auto"/>
            </w:tcBorders>
            <w:vAlign w:val="bottom"/>
          </w:tcPr>
          <w:p w:rsidR="00895700" w:rsidRDefault="00895700" w:rsidP="009217B5">
            <w:pPr>
              <w:rPr>
                <w:sz w:val="21"/>
                <w:szCs w:val="21"/>
              </w:rPr>
            </w:pPr>
          </w:p>
        </w:tc>
        <w:tc>
          <w:tcPr>
            <w:tcW w:w="2540" w:type="dxa"/>
            <w:tcBorders>
              <w:right w:val="single" w:sz="8" w:space="0" w:color="auto"/>
            </w:tcBorders>
            <w:vAlign w:val="bottom"/>
          </w:tcPr>
          <w:p w:rsidR="00895700" w:rsidRDefault="00895700" w:rsidP="009217B5">
            <w:pPr>
              <w:rPr>
                <w:sz w:val="21"/>
                <w:szCs w:val="21"/>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приёмов, средств</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социального педагога,</w:t>
            </w:r>
          </w:p>
        </w:tc>
        <w:tc>
          <w:tcPr>
            <w:tcW w:w="2320" w:type="dxa"/>
            <w:tcBorders>
              <w:right w:val="single" w:sz="8" w:space="0" w:color="auto"/>
            </w:tcBorders>
            <w:vAlign w:val="bottom"/>
          </w:tcPr>
          <w:p w:rsidR="00895700" w:rsidRDefault="00895700" w:rsidP="009217B5">
            <w:pPr>
              <w:rPr>
                <w:sz w:val="21"/>
                <w:szCs w:val="21"/>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психического</w:t>
            </w:r>
          </w:p>
        </w:tc>
      </w:tr>
      <w:tr w:rsidR="00895700">
        <w:trPr>
          <w:trHeight w:val="23"/>
        </w:trPr>
        <w:tc>
          <w:tcPr>
            <w:tcW w:w="2120" w:type="dxa"/>
            <w:tcBorders>
              <w:left w:val="single" w:sz="8" w:space="0" w:color="auto"/>
              <w:bottom w:val="single" w:sz="8" w:space="0" w:color="auto"/>
              <w:right w:val="single" w:sz="8" w:space="0" w:color="auto"/>
            </w:tcBorders>
            <w:vAlign w:val="bottom"/>
          </w:tcPr>
          <w:p w:rsidR="00895700" w:rsidRDefault="00895700" w:rsidP="009217B5">
            <w:pPr>
              <w:spacing w:line="20" w:lineRule="exact"/>
              <w:rPr>
                <w:sz w:val="1"/>
                <w:szCs w:val="1"/>
              </w:rPr>
            </w:pPr>
          </w:p>
        </w:tc>
        <w:tc>
          <w:tcPr>
            <w:tcW w:w="2540" w:type="dxa"/>
            <w:tcBorders>
              <w:bottom w:val="single" w:sz="8" w:space="0" w:color="auto"/>
              <w:right w:val="single" w:sz="8" w:space="0" w:color="auto"/>
            </w:tcBorders>
            <w:vAlign w:val="bottom"/>
          </w:tcPr>
          <w:p w:rsidR="00895700" w:rsidRDefault="00895700" w:rsidP="009217B5">
            <w:pPr>
              <w:spacing w:line="20" w:lineRule="exact"/>
              <w:rPr>
                <w:sz w:val="1"/>
                <w:szCs w:val="1"/>
              </w:rPr>
            </w:pPr>
          </w:p>
        </w:tc>
        <w:tc>
          <w:tcPr>
            <w:tcW w:w="2760" w:type="dxa"/>
            <w:tcBorders>
              <w:bottom w:val="single" w:sz="8" w:space="0" w:color="auto"/>
              <w:right w:val="single" w:sz="8" w:space="0" w:color="auto"/>
            </w:tcBorders>
            <w:vAlign w:val="bottom"/>
          </w:tcPr>
          <w:p w:rsidR="00895700" w:rsidRDefault="00895700" w:rsidP="009217B5">
            <w:pPr>
              <w:spacing w:line="20" w:lineRule="exact"/>
              <w:rPr>
                <w:sz w:val="1"/>
                <w:szCs w:val="1"/>
              </w:rPr>
            </w:pPr>
          </w:p>
        </w:tc>
        <w:tc>
          <w:tcPr>
            <w:tcW w:w="2700" w:type="dxa"/>
            <w:tcBorders>
              <w:bottom w:val="single" w:sz="8" w:space="0" w:color="auto"/>
              <w:right w:val="single" w:sz="8" w:space="0" w:color="auto"/>
            </w:tcBorders>
            <w:vAlign w:val="bottom"/>
          </w:tcPr>
          <w:p w:rsidR="00895700" w:rsidRDefault="00895700" w:rsidP="009217B5">
            <w:pPr>
              <w:spacing w:line="20" w:lineRule="exact"/>
              <w:rPr>
                <w:sz w:val="1"/>
                <w:szCs w:val="1"/>
              </w:rPr>
            </w:pPr>
          </w:p>
        </w:tc>
        <w:tc>
          <w:tcPr>
            <w:tcW w:w="2320" w:type="dxa"/>
            <w:tcBorders>
              <w:bottom w:val="single" w:sz="8" w:space="0" w:color="auto"/>
              <w:right w:val="single" w:sz="8" w:space="0" w:color="auto"/>
            </w:tcBorders>
            <w:vAlign w:val="bottom"/>
          </w:tcPr>
          <w:p w:rsidR="00895700" w:rsidRDefault="00895700" w:rsidP="009217B5">
            <w:pPr>
              <w:spacing w:line="20" w:lineRule="exact"/>
              <w:rPr>
                <w:sz w:val="1"/>
                <w:szCs w:val="1"/>
              </w:rPr>
            </w:pPr>
          </w:p>
        </w:tc>
        <w:tc>
          <w:tcPr>
            <w:tcW w:w="2360" w:type="dxa"/>
            <w:tcBorders>
              <w:bottom w:val="single" w:sz="8" w:space="0" w:color="auto"/>
              <w:right w:val="single" w:sz="8" w:space="0" w:color="auto"/>
            </w:tcBorders>
            <w:vAlign w:val="bottom"/>
          </w:tcPr>
          <w:p w:rsidR="00895700" w:rsidRDefault="00895700" w:rsidP="009217B5">
            <w:pPr>
              <w:spacing w:line="20" w:lineRule="exact"/>
              <w:rPr>
                <w:sz w:val="1"/>
                <w:szCs w:val="1"/>
              </w:rPr>
            </w:pPr>
          </w:p>
        </w:tc>
      </w:tr>
    </w:tbl>
    <w:p w:rsidR="00895700" w:rsidRDefault="00895700" w:rsidP="009217B5">
      <w:pPr>
        <w:spacing w:line="43" w:lineRule="exact"/>
        <w:rPr>
          <w:sz w:val="20"/>
          <w:szCs w:val="20"/>
        </w:rPr>
      </w:pPr>
    </w:p>
    <w:p w:rsidR="00895700" w:rsidRDefault="00895700" w:rsidP="009217B5">
      <w:pPr>
        <w:sectPr w:rsidR="00895700">
          <w:pgSz w:w="16840" w:h="11900" w:orient="landscape"/>
          <w:pgMar w:top="1100" w:right="1020" w:bottom="487" w:left="102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2120"/>
        <w:gridCol w:w="2540"/>
        <w:gridCol w:w="2760"/>
        <w:gridCol w:w="2700"/>
        <w:gridCol w:w="2320"/>
        <w:gridCol w:w="2360"/>
      </w:tblGrid>
      <w:tr w:rsidR="00895700">
        <w:trPr>
          <w:trHeight w:val="230"/>
        </w:trPr>
        <w:tc>
          <w:tcPr>
            <w:tcW w:w="2120" w:type="dxa"/>
            <w:tcBorders>
              <w:top w:val="single" w:sz="8" w:space="0" w:color="auto"/>
              <w:left w:val="single" w:sz="8" w:space="0" w:color="auto"/>
              <w:right w:val="single" w:sz="8" w:space="0" w:color="auto"/>
            </w:tcBorders>
            <w:vAlign w:val="bottom"/>
          </w:tcPr>
          <w:p w:rsidR="00895700" w:rsidRDefault="00895700" w:rsidP="009217B5">
            <w:pPr>
              <w:rPr>
                <w:sz w:val="20"/>
                <w:szCs w:val="20"/>
              </w:rPr>
            </w:pPr>
          </w:p>
        </w:tc>
        <w:tc>
          <w:tcPr>
            <w:tcW w:w="2540" w:type="dxa"/>
            <w:tcBorders>
              <w:top w:val="single" w:sz="8" w:space="0" w:color="auto"/>
              <w:right w:val="single" w:sz="8" w:space="0" w:color="auto"/>
            </w:tcBorders>
            <w:vAlign w:val="bottom"/>
          </w:tcPr>
          <w:p w:rsidR="00895700" w:rsidRDefault="00895700" w:rsidP="009217B5">
            <w:pPr>
              <w:rPr>
                <w:sz w:val="20"/>
                <w:szCs w:val="20"/>
              </w:rPr>
            </w:pPr>
          </w:p>
        </w:tc>
        <w:tc>
          <w:tcPr>
            <w:tcW w:w="2760" w:type="dxa"/>
            <w:tcBorders>
              <w:top w:val="single" w:sz="8" w:space="0" w:color="auto"/>
              <w:right w:val="single" w:sz="8" w:space="0" w:color="auto"/>
            </w:tcBorders>
            <w:vAlign w:val="bottom"/>
          </w:tcPr>
          <w:p w:rsidR="00895700" w:rsidRDefault="0099262C" w:rsidP="009217B5">
            <w:pPr>
              <w:rPr>
                <w:sz w:val="20"/>
                <w:szCs w:val="20"/>
              </w:rPr>
            </w:pPr>
            <w:r>
              <w:rPr>
                <w:rFonts w:eastAsia="Times New Roman"/>
                <w:sz w:val="18"/>
                <w:szCs w:val="18"/>
              </w:rPr>
              <w:t>обучения;</w:t>
            </w:r>
          </w:p>
        </w:tc>
        <w:tc>
          <w:tcPr>
            <w:tcW w:w="2700" w:type="dxa"/>
            <w:tcBorders>
              <w:top w:val="single" w:sz="8" w:space="0" w:color="auto"/>
              <w:right w:val="single" w:sz="8" w:space="0" w:color="auto"/>
            </w:tcBorders>
            <w:vAlign w:val="bottom"/>
          </w:tcPr>
          <w:p w:rsidR="00895700" w:rsidRDefault="0099262C" w:rsidP="009217B5">
            <w:pPr>
              <w:rPr>
                <w:sz w:val="20"/>
                <w:szCs w:val="20"/>
              </w:rPr>
            </w:pPr>
            <w:r>
              <w:rPr>
                <w:rFonts w:eastAsia="Times New Roman"/>
                <w:sz w:val="18"/>
                <w:szCs w:val="18"/>
              </w:rPr>
              <w:t>учителя-логопеда.</w:t>
            </w:r>
          </w:p>
        </w:tc>
        <w:tc>
          <w:tcPr>
            <w:tcW w:w="2320" w:type="dxa"/>
            <w:tcBorders>
              <w:top w:val="single" w:sz="8" w:space="0" w:color="auto"/>
              <w:right w:val="single" w:sz="8" w:space="0" w:color="auto"/>
            </w:tcBorders>
            <w:vAlign w:val="bottom"/>
          </w:tcPr>
          <w:p w:rsidR="00895700" w:rsidRDefault="00895700" w:rsidP="009217B5">
            <w:pPr>
              <w:rPr>
                <w:sz w:val="20"/>
                <w:szCs w:val="20"/>
              </w:rPr>
            </w:pPr>
          </w:p>
        </w:tc>
        <w:tc>
          <w:tcPr>
            <w:tcW w:w="2360" w:type="dxa"/>
            <w:tcBorders>
              <w:top w:val="single" w:sz="8" w:space="0" w:color="auto"/>
              <w:right w:val="single" w:sz="8" w:space="0" w:color="auto"/>
            </w:tcBorders>
            <w:vAlign w:val="bottom"/>
          </w:tcPr>
          <w:p w:rsidR="00895700" w:rsidRDefault="0099262C" w:rsidP="009217B5">
            <w:pPr>
              <w:rPr>
                <w:sz w:val="20"/>
                <w:szCs w:val="20"/>
              </w:rPr>
            </w:pPr>
            <w:r>
              <w:rPr>
                <w:rFonts w:eastAsia="Times New Roman"/>
                <w:sz w:val="18"/>
                <w:szCs w:val="18"/>
              </w:rPr>
              <w:t>развития в здания и</w:t>
            </w:r>
          </w:p>
        </w:tc>
      </w:tr>
      <w:tr w:rsidR="00895700">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дифференцированное и</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помещения и</w:t>
            </w:r>
          </w:p>
        </w:tc>
      </w:tr>
      <w:tr w:rsidR="00895700">
        <w:trPr>
          <w:trHeight w:val="239"/>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индивидуализированное</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организацию их</w:t>
            </w:r>
          </w:p>
        </w:tc>
      </w:tr>
      <w:tr w:rsidR="00895700">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обучение с учётом</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пребывания и</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специфики ребёнка);</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обучения в школе</w:t>
            </w:r>
          </w:p>
        </w:tc>
      </w:tr>
      <w:tr w:rsidR="00895700">
        <w:trPr>
          <w:trHeight w:val="250"/>
        </w:trPr>
        <w:tc>
          <w:tcPr>
            <w:tcW w:w="2120" w:type="dxa"/>
            <w:tcBorders>
              <w:left w:val="single" w:sz="8" w:space="0" w:color="auto"/>
              <w:right w:val="single" w:sz="8" w:space="0" w:color="auto"/>
            </w:tcBorders>
            <w:vAlign w:val="bottom"/>
          </w:tcPr>
          <w:p w:rsidR="00895700" w:rsidRDefault="00895700" w:rsidP="009217B5">
            <w:pPr>
              <w:rPr>
                <w:sz w:val="21"/>
                <w:szCs w:val="21"/>
              </w:rPr>
            </w:pPr>
          </w:p>
        </w:tc>
        <w:tc>
          <w:tcPr>
            <w:tcW w:w="2540" w:type="dxa"/>
            <w:tcBorders>
              <w:right w:val="single" w:sz="8" w:space="0" w:color="auto"/>
            </w:tcBorders>
            <w:vAlign w:val="bottom"/>
          </w:tcPr>
          <w:p w:rsidR="00895700" w:rsidRDefault="00895700" w:rsidP="009217B5">
            <w:pPr>
              <w:rPr>
                <w:sz w:val="21"/>
                <w:szCs w:val="21"/>
              </w:rPr>
            </w:pPr>
          </w:p>
        </w:tc>
        <w:tc>
          <w:tcPr>
            <w:tcW w:w="276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здоровьесберега</w:t>
            </w:r>
          </w:p>
        </w:tc>
        <w:tc>
          <w:tcPr>
            <w:tcW w:w="2700" w:type="dxa"/>
            <w:tcBorders>
              <w:right w:val="single" w:sz="8" w:space="0" w:color="auto"/>
            </w:tcBorders>
            <w:vAlign w:val="bottom"/>
          </w:tcPr>
          <w:p w:rsidR="00895700" w:rsidRDefault="00895700" w:rsidP="009217B5">
            <w:pPr>
              <w:rPr>
                <w:sz w:val="21"/>
                <w:szCs w:val="21"/>
              </w:rPr>
            </w:pPr>
          </w:p>
        </w:tc>
        <w:tc>
          <w:tcPr>
            <w:tcW w:w="2320" w:type="dxa"/>
            <w:tcBorders>
              <w:right w:val="single" w:sz="8" w:space="0" w:color="auto"/>
            </w:tcBorders>
            <w:vAlign w:val="bottom"/>
          </w:tcPr>
          <w:p w:rsidR="00895700" w:rsidRDefault="00895700" w:rsidP="009217B5">
            <w:pPr>
              <w:rPr>
                <w:sz w:val="21"/>
                <w:szCs w:val="21"/>
              </w:rPr>
            </w:pPr>
          </w:p>
        </w:tc>
        <w:tc>
          <w:tcPr>
            <w:tcW w:w="2360" w:type="dxa"/>
            <w:tcBorders>
              <w:right w:val="single" w:sz="8" w:space="0" w:color="auto"/>
            </w:tcBorders>
            <w:vAlign w:val="bottom"/>
          </w:tcPr>
          <w:p w:rsidR="00895700" w:rsidRDefault="00895700" w:rsidP="009217B5">
            <w:pPr>
              <w:rPr>
                <w:sz w:val="21"/>
                <w:szCs w:val="21"/>
              </w:rPr>
            </w:pPr>
          </w:p>
        </w:tc>
      </w:tr>
      <w:tr w:rsidR="00895700">
        <w:trPr>
          <w:trHeight w:val="239"/>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ющие условия</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(оздоровительный и</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trPr>
          <w:trHeight w:val="239"/>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охранительный режим,</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профилактика физических,</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умственных и</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trPr>
          <w:trHeight w:val="239"/>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психологических</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перегрузок обучающихся,</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trPr>
          <w:trHeight w:val="239"/>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соблюдение санитарно-</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гигиенических правил и</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trPr>
          <w:trHeight w:val="249"/>
        </w:trPr>
        <w:tc>
          <w:tcPr>
            <w:tcW w:w="2120" w:type="dxa"/>
            <w:tcBorders>
              <w:left w:val="single" w:sz="8" w:space="0" w:color="auto"/>
              <w:right w:val="single" w:sz="8" w:space="0" w:color="auto"/>
            </w:tcBorders>
            <w:vAlign w:val="bottom"/>
          </w:tcPr>
          <w:p w:rsidR="00895700" w:rsidRDefault="00895700" w:rsidP="009217B5">
            <w:pPr>
              <w:rPr>
                <w:sz w:val="21"/>
                <w:szCs w:val="21"/>
              </w:rPr>
            </w:pPr>
          </w:p>
        </w:tc>
        <w:tc>
          <w:tcPr>
            <w:tcW w:w="2540" w:type="dxa"/>
            <w:tcBorders>
              <w:bottom w:val="single" w:sz="8" w:space="0" w:color="auto"/>
              <w:right w:val="single" w:sz="8" w:space="0" w:color="auto"/>
            </w:tcBorders>
            <w:vAlign w:val="bottom"/>
          </w:tcPr>
          <w:p w:rsidR="00895700" w:rsidRDefault="00895700" w:rsidP="009217B5">
            <w:pPr>
              <w:rPr>
                <w:sz w:val="21"/>
                <w:szCs w:val="21"/>
              </w:rPr>
            </w:pPr>
          </w:p>
        </w:tc>
        <w:tc>
          <w:tcPr>
            <w:tcW w:w="2760" w:type="dxa"/>
            <w:tcBorders>
              <w:bottom w:val="single" w:sz="8" w:space="0" w:color="auto"/>
              <w:right w:val="single" w:sz="8" w:space="0" w:color="auto"/>
            </w:tcBorders>
            <w:vAlign w:val="bottom"/>
          </w:tcPr>
          <w:p w:rsidR="00895700" w:rsidRDefault="0099262C" w:rsidP="009217B5">
            <w:pPr>
              <w:rPr>
                <w:sz w:val="20"/>
                <w:szCs w:val="20"/>
              </w:rPr>
            </w:pPr>
            <w:r>
              <w:rPr>
                <w:rFonts w:eastAsia="Times New Roman"/>
                <w:sz w:val="18"/>
                <w:szCs w:val="18"/>
              </w:rPr>
              <w:t>норм)</w:t>
            </w:r>
          </w:p>
        </w:tc>
        <w:tc>
          <w:tcPr>
            <w:tcW w:w="2700" w:type="dxa"/>
            <w:tcBorders>
              <w:bottom w:val="single" w:sz="8" w:space="0" w:color="auto"/>
              <w:right w:val="single" w:sz="8" w:space="0" w:color="auto"/>
            </w:tcBorders>
            <w:vAlign w:val="bottom"/>
          </w:tcPr>
          <w:p w:rsidR="00895700" w:rsidRDefault="00895700" w:rsidP="009217B5">
            <w:pPr>
              <w:rPr>
                <w:sz w:val="21"/>
                <w:szCs w:val="21"/>
              </w:rPr>
            </w:pPr>
          </w:p>
        </w:tc>
        <w:tc>
          <w:tcPr>
            <w:tcW w:w="2320" w:type="dxa"/>
            <w:tcBorders>
              <w:bottom w:val="single" w:sz="8" w:space="0" w:color="auto"/>
              <w:right w:val="single" w:sz="8" w:space="0" w:color="auto"/>
            </w:tcBorders>
            <w:vAlign w:val="bottom"/>
          </w:tcPr>
          <w:p w:rsidR="00895700" w:rsidRDefault="00895700" w:rsidP="009217B5">
            <w:pPr>
              <w:rPr>
                <w:sz w:val="21"/>
                <w:szCs w:val="21"/>
              </w:rPr>
            </w:pPr>
          </w:p>
        </w:tc>
        <w:tc>
          <w:tcPr>
            <w:tcW w:w="2360" w:type="dxa"/>
            <w:tcBorders>
              <w:bottom w:val="single" w:sz="8" w:space="0" w:color="auto"/>
              <w:right w:val="single" w:sz="8" w:space="0" w:color="auto"/>
            </w:tcBorders>
            <w:vAlign w:val="bottom"/>
          </w:tcPr>
          <w:p w:rsidR="00895700" w:rsidRDefault="00895700" w:rsidP="009217B5">
            <w:pPr>
              <w:rPr>
                <w:sz w:val="21"/>
                <w:szCs w:val="21"/>
              </w:rPr>
            </w:pPr>
          </w:p>
        </w:tc>
      </w:tr>
      <w:tr w:rsidR="00895700">
        <w:trPr>
          <w:trHeight w:val="219"/>
        </w:trPr>
        <w:tc>
          <w:tcPr>
            <w:tcW w:w="2120" w:type="dxa"/>
            <w:tcBorders>
              <w:left w:val="single" w:sz="8" w:space="0" w:color="auto"/>
              <w:right w:val="single" w:sz="8" w:space="0" w:color="auto"/>
            </w:tcBorders>
            <w:vAlign w:val="bottom"/>
          </w:tcPr>
          <w:p w:rsidR="00895700" w:rsidRDefault="00895700" w:rsidP="009217B5">
            <w:pPr>
              <w:rPr>
                <w:sz w:val="19"/>
                <w:szCs w:val="19"/>
              </w:rPr>
            </w:pPr>
          </w:p>
        </w:tc>
        <w:tc>
          <w:tcPr>
            <w:tcW w:w="2540" w:type="dxa"/>
            <w:tcBorders>
              <w:right w:val="single" w:sz="8" w:space="0" w:color="auto"/>
            </w:tcBorders>
            <w:vAlign w:val="bottom"/>
          </w:tcPr>
          <w:p w:rsidR="00895700" w:rsidRDefault="0099262C" w:rsidP="009217B5">
            <w:pPr>
              <w:rPr>
                <w:sz w:val="20"/>
                <w:szCs w:val="20"/>
              </w:rPr>
            </w:pPr>
            <w:r>
              <w:rPr>
                <w:rFonts w:eastAsia="Times New Roman"/>
                <w:sz w:val="18"/>
                <w:szCs w:val="18"/>
              </w:rPr>
              <w:t>Домашнее</w:t>
            </w:r>
          </w:p>
        </w:tc>
        <w:tc>
          <w:tcPr>
            <w:tcW w:w="2760" w:type="dxa"/>
            <w:tcBorders>
              <w:right w:val="single" w:sz="8" w:space="0" w:color="auto"/>
            </w:tcBorders>
            <w:vAlign w:val="bottom"/>
          </w:tcPr>
          <w:p w:rsidR="00895700" w:rsidRDefault="0099262C" w:rsidP="009217B5">
            <w:pPr>
              <w:spacing w:line="219" w:lineRule="exact"/>
              <w:rPr>
                <w:sz w:val="20"/>
                <w:szCs w:val="20"/>
              </w:rPr>
            </w:pPr>
            <w:r>
              <w:rPr>
                <w:rFonts w:ascii="Symbol" w:eastAsia="Symbol" w:hAnsi="Symbol" w:cs="Symbol"/>
                <w:sz w:val="18"/>
                <w:szCs w:val="18"/>
              </w:rPr>
              <w:t></w:t>
            </w:r>
            <w:r>
              <w:rPr>
                <w:rFonts w:eastAsia="Times New Roman"/>
                <w:sz w:val="18"/>
                <w:szCs w:val="18"/>
              </w:rPr>
              <w:t xml:space="preserve"> оптимальный</w:t>
            </w:r>
          </w:p>
        </w:tc>
        <w:tc>
          <w:tcPr>
            <w:tcW w:w="2700" w:type="dxa"/>
            <w:tcBorders>
              <w:right w:val="single" w:sz="8" w:space="0" w:color="auto"/>
            </w:tcBorders>
            <w:vAlign w:val="bottom"/>
          </w:tcPr>
          <w:p w:rsidR="00895700" w:rsidRDefault="0099262C" w:rsidP="009217B5">
            <w:pPr>
              <w:spacing w:line="219" w:lineRule="exact"/>
              <w:rPr>
                <w:sz w:val="20"/>
                <w:szCs w:val="20"/>
              </w:rPr>
            </w:pPr>
            <w:r>
              <w:rPr>
                <w:rFonts w:ascii="Symbol" w:eastAsia="Symbol" w:hAnsi="Symbol" w:cs="Symbol"/>
                <w:sz w:val="18"/>
                <w:szCs w:val="18"/>
              </w:rPr>
              <w:t></w:t>
            </w:r>
            <w:r>
              <w:rPr>
                <w:rFonts w:eastAsia="Times New Roman"/>
                <w:sz w:val="18"/>
                <w:szCs w:val="18"/>
              </w:rPr>
              <w:t xml:space="preserve"> общеобразовател</w:t>
            </w:r>
          </w:p>
        </w:tc>
        <w:tc>
          <w:tcPr>
            <w:tcW w:w="2320" w:type="dxa"/>
            <w:tcBorders>
              <w:right w:val="single" w:sz="8" w:space="0" w:color="auto"/>
            </w:tcBorders>
            <w:vAlign w:val="bottom"/>
          </w:tcPr>
          <w:p w:rsidR="00895700" w:rsidRDefault="0099262C" w:rsidP="009217B5">
            <w:pPr>
              <w:spacing w:line="219" w:lineRule="exact"/>
              <w:rPr>
                <w:sz w:val="20"/>
                <w:szCs w:val="20"/>
              </w:rPr>
            </w:pPr>
            <w:r>
              <w:rPr>
                <w:rFonts w:ascii="Symbol" w:eastAsia="Symbol" w:hAnsi="Symbol" w:cs="Symbol"/>
                <w:sz w:val="18"/>
                <w:szCs w:val="18"/>
              </w:rPr>
              <w:t></w:t>
            </w:r>
            <w:r>
              <w:rPr>
                <w:rFonts w:eastAsia="Times New Roman"/>
                <w:sz w:val="18"/>
                <w:szCs w:val="18"/>
              </w:rPr>
              <w:t xml:space="preserve"> педагоги,</w:t>
            </w:r>
          </w:p>
        </w:tc>
        <w:tc>
          <w:tcPr>
            <w:tcW w:w="2360" w:type="dxa"/>
            <w:tcBorders>
              <w:right w:val="single" w:sz="8" w:space="0" w:color="auto"/>
            </w:tcBorders>
            <w:vAlign w:val="bottom"/>
          </w:tcPr>
          <w:p w:rsidR="00895700" w:rsidRDefault="0099262C" w:rsidP="009217B5">
            <w:pPr>
              <w:spacing w:line="219" w:lineRule="exact"/>
              <w:rPr>
                <w:sz w:val="20"/>
                <w:szCs w:val="20"/>
              </w:rPr>
            </w:pPr>
            <w:r>
              <w:rPr>
                <w:rFonts w:ascii="Symbol" w:eastAsia="Symbol" w:hAnsi="Symbol" w:cs="Symbol"/>
                <w:sz w:val="18"/>
                <w:szCs w:val="18"/>
              </w:rPr>
              <w:t></w:t>
            </w:r>
            <w:r>
              <w:rPr>
                <w:rFonts w:eastAsia="Times New Roman"/>
                <w:sz w:val="18"/>
                <w:szCs w:val="18"/>
              </w:rPr>
              <w:t xml:space="preserve"> технические</w:t>
            </w:r>
          </w:p>
        </w:tc>
      </w:tr>
      <w:tr w:rsidR="00895700">
        <w:trPr>
          <w:trHeight w:val="250"/>
        </w:trPr>
        <w:tc>
          <w:tcPr>
            <w:tcW w:w="2120" w:type="dxa"/>
            <w:tcBorders>
              <w:left w:val="single" w:sz="8" w:space="0" w:color="auto"/>
              <w:right w:val="single" w:sz="8" w:space="0" w:color="auto"/>
            </w:tcBorders>
            <w:vAlign w:val="bottom"/>
          </w:tcPr>
          <w:p w:rsidR="00895700" w:rsidRDefault="00895700" w:rsidP="009217B5">
            <w:pPr>
              <w:rPr>
                <w:sz w:val="21"/>
                <w:szCs w:val="21"/>
              </w:rPr>
            </w:pPr>
          </w:p>
        </w:tc>
        <w:tc>
          <w:tcPr>
            <w:tcW w:w="2540" w:type="dxa"/>
            <w:tcBorders>
              <w:right w:val="single" w:sz="8" w:space="0" w:color="auto"/>
            </w:tcBorders>
            <w:vAlign w:val="bottom"/>
          </w:tcPr>
          <w:p w:rsidR="00895700" w:rsidRDefault="0099262C" w:rsidP="009217B5">
            <w:pPr>
              <w:rPr>
                <w:sz w:val="20"/>
                <w:szCs w:val="20"/>
              </w:rPr>
            </w:pPr>
            <w:r>
              <w:rPr>
                <w:rFonts w:eastAsia="Times New Roman"/>
                <w:sz w:val="18"/>
                <w:szCs w:val="18"/>
              </w:rPr>
              <w:t>обучение</w:t>
            </w: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режим учебных нагрузок;</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ьные программы;</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прошедшие</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средства обучения, в</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учёт</w:t>
            </w:r>
          </w:p>
        </w:tc>
        <w:tc>
          <w:tcPr>
            <w:tcW w:w="270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коррекционно-</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соответствующую</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том числе мобильные,</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индивидуальных</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развивающие программы</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обязательную</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с возможностью</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особенностей ребёнка;</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социально-</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курсовую</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сетевого общения;</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соблюдение комфортного</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педагогической</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профессиональную</w:t>
            </w:r>
          </w:p>
        </w:tc>
        <w:tc>
          <w:tcPr>
            <w:tcW w:w="236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надлежащие</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психоэмоционального</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направленности,</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подготовку или</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материально-</w:t>
            </w:r>
          </w:p>
        </w:tc>
      </w:tr>
      <w:tr w:rsidR="00895700">
        <w:trPr>
          <w:trHeight w:val="254"/>
        </w:trPr>
        <w:tc>
          <w:tcPr>
            <w:tcW w:w="2120" w:type="dxa"/>
            <w:tcBorders>
              <w:left w:val="single" w:sz="8" w:space="0" w:color="auto"/>
              <w:right w:val="single" w:sz="8" w:space="0" w:color="auto"/>
            </w:tcBorders>
            <w:vAlign w:val="bottom"/>
          </w:tcPr>
          <w:p w:rsidR="00895700" w:rsidRDefault="00895700" w:rsidP="009217B5"/>
        </w:tc>
        <w:tc>
          <w:tcPr>
            <w:tcW w:w="2540" w:type="dxa"/>
            <w:tcBorders>
              <w:right w:val="single" w:sz="8" w:space="0" w:color="auto"/>
            </w:tcBorders>
            <w:vAlign w:val="bottom"/>
          </w:tcPr>
          <w:p w:rsidR="00895700" w:rsidRDefault="00895700" w:rsidP="009217B5"/>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режима; использование</w:t>
            </w:r>
          </w:p>
        </w:tc>
        <w:tc>
          <w:tcPr>
            <w:tcW w:w="270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диагностический</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переподготовку;</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технические условия,</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современных</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и коррекционно-</w:t>
            </w:r>
          </w:p>
        </w:tc>
        <w:tc>
          <w:tcPr>
            <w:tcW w:w="232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педагог-</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обеспечивающие</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педагогических</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развивающий</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психолог,</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возможность для</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технологий, в том числе</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инструментарий,</w:t>
            </w:r>
          </w:p>
        </w:tc>
        <w:tc>
          <w:tcPr>
            <w:tcW w:w="232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социальный</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беспрепятственного</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информационных,</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необходимый для</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доступа детей с</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компьютерных;</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осуществления</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недостатками</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специализирован</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профессиональной</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физического и (или)</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ные условия (выдвижение</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деятельности учителя,</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психического</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комплекса специальных</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педагога-психолога,</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развития в здания и</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задач обучения,</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социального педагога,</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помещения и</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ориентированных на</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учителя-логопеда.</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организацию их</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особые образовательные</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пребывания и</w:t>
            </w:r>
          </w:p>
        </w:tc>
      </w:tr>
      <w:tr w:rsidR="00895700">
        <w:trPr>
          <w:trHeight w:val="250"/>
        </w:trPr>
        <w:tc>
          <w:tcPr>
            <w:tcW w:w="2120" w:type="dxa"/>
            <w:tcBorders>
              <w:left w:val="single" w:sz="8" w:space="0" w:color="auto"/>
              <w:right w:val="single" w:sz="8" w:space="0" w:color="auto"/>
            </w:tcBorders>
            <w:vAlign w:val="bottom"/>
          </w:tcPr>
          <w:p w:rsidR="00895700" w:rsidRDefault="00895700" w:rsidP="009217B5">
            <w:pPr>
              <w:rPr>
                <w:sz w:val="21"/>
                <w:szCs w:val="21"/>
              </w:rPr>
            </w:pPr>
          </w:p>
        </w:tc>
        <w:tc>
          <w:tcPr>
            <w:tcW w:w="2540" w:type="dxa"/>
            <w:tcBorders>
              <w:right w:val="single" w:sz="8" w:space="0" w:color="auto"/>
            </w:tcBorders>
            <w:vAlign w:val="bottom"/>
          </w:tcPr>
          <w:p w:rsidR="00895700" w:rsidRDefault="00895700" w:rsidP="009217B5">
            <w:pPr>
              <w:rPr>
                <w:sz w:val="21"/>
                <w:szCs w:val="21"/>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потребности обучающихся</w:t>
            </w:r>
          </w:p>
        </w:tc>
        <w:tc>
          <w:tcPr>
            <w:tcW w:w="2700" w:type="dxa"/>
            <w:tcBorders>
              <w:right w:val="single" w:sz="8" w:space="0" w:color="auto"/>
            </w:tcBorders>
            <w:vAlign w:val="bottom"/>
          </w:tcPr>
          <w:p w:rsidR="00895700" w:rsidRDefault="00895700" w:rsidP="009217B5">
            <w:pPr>
              <w:rPr>
                <w:sz w:val="21"/>
                <w:szCs w:val="21"/>
              </w:rPr>
            </w:pPr>
          </w:p>
        </w:tc>
        <w:tc>
          <w:tcPr>
            <w:tcW w:w="2320" w:type="dxa"/>
            <w:tcBorders>
              <w:right w:val="single" w:sz="8" w:space="0" w:color="auto"/>
            </w:tcBorders>
            <w:vAlign w:val="bottom"/>
          </w:tcPr>
          <w:p w:rsidR="00895700" w:rsidRDefault="00895700" w:rsidP="009217B5">
            <w:pPr>
              <w:rPr>
                <w:sz w:val="21"/>
                <w:szCs w:val="21"/>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обучения в школе</w:t>
            </w:r>
          </w:p>
        </w:tc>
      </w:tr>
      <w:tr w:rsidR="00895700">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с ограниченными</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возможностями здоровья;</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trPr>
          <w:trHeight w:val="249"/>
        </w:trPr>
        <w:tc>
          <w:tcPr>
            <w:tcW w:w="2120" w:type="dxa"/>
            <w:tcBorders>
              <w:left w:val="single" w:sz="8" w:space="0" w:color="auto"/>
              <w:bottom w:val="single" w:sz="8" w:space="0" w:color="auto"/>
              <w:right w:val="single" w:sz="8" w:space="0" w:color="auto"/>
            </w:tcBorders>
            <w:vAlign w:val="bottom"/>
          </w:tcPr>
          <w:p w:rsidR="00895700" w:rsidRDefault="00895700" w:rsidP="009217B5">
            <w:pPr>
              <w:rPr>
                <w:sz w:val="21"/>
                <w:szCs w:val="21"/>
              </w:rPr>
            </w:pPr>
          </w:p>
        </w:tc>
        <w:tc>
          <w:tcPr>
            <w:tcW w:w="2540" w:type="dxa"/>
            <w:tcBorders>
              <w:bottom w:val="single" w:sz="8" w:space="0" w:color="auto"/>
              <w:right w:val="single" w:sz="8" w:space="0" w:color="auto"/>
            </w:tcBorders>
            <w:vAlign w:val="bottom"/>
          </w:tcPr>
          <w:p w:rsidR="00895700" w:rsidRDefault="00895700" w:rsidP="009217B5">
            <w:pPr>
              <w:rPr>
                <w:sz w:val="21"/>
                <w:szCs w:val="21"/>
              </w:rPr>
            </w:pPr>
          </w:p>
        </w:tc>
        <w:tc>
          <w:tcPr>
            <w:tcW w:w="2760" w:type="dxa"/>
            <w:tcBorders>
              <w:bottom w:val="single" w:sz="8" w:space="0" w:color="auto"/>
              <w:right w:val="single" w:sz="8" w:space="0" w:color="auto"/>
            </w:tcBorders>
            <w:vAlign w:val="bottom"/>
          </w:tcPr>
          <w:p w:rsidR="00895700" w:rsidRDefault="0099262C" w:rsidP="009217B5">
            <w:pPr>
              <w:rPr>
                <w:sz w:val="20"/>
                <w:szCs w:val="20"/>
              </w:rPr>
            </w:pPr>
            <w:r>
              <w:rPr>
                <w:rFonts w:eastAsia="Times New Roman"/>
                <w:sz w:val="18"/>
                <w:szCs w:val="18"/>
              </w:rPr>
              <w:t>использование</w:t>
            </w:r>
          </w:p>
        </w:tc>
        <w:tc>
          <w:tcPr>
            <w:tcW w:w="2700" w:type="dxa"/>
            <w:tcBorders>
              <w:bottom w:val="single" w:sz="8" w:space="0" w:color="auto"/>
              <w:right w:val="single" w:sz="8" w:space="0" w:color="auto"/>
            </w:tcBorders>
            <w:vAlign w:val="bottom"/>
          </w:tcPr>
          <w:p w:rsidR="00895700" w:rsidRDefault="00895700" w:rsidP="009217B5">
            <w:pPr>
              <w:rPr>
                <w:sz w:val="21"/>
                <w:szCs w:val="21"/>
              </w:rPr>
            </w:pPr>
          </w:p>
        </w:tc>
        <w:tc>
          <w:tcPr>
            <w:tcW w:w="2320" w:type="dxa"/>
            <w:tcBorders>
              <w:bottom w:val="single" w:sz="8" w:space="0" w:color="auto"/>
              <w:right w:val="single" w:sz="8" w:space="0" w:color="auto"/>
            </w:tcBorders>
            <w:vAlign w:val="bottom"/>
          </w:tcPr>
          <w:p w:rsidR="00895700" w:rsidRDefault="00895700" w:rsidP="009217B5">
            <w:pPr>
              <w:rPr>
                <w:sz w:val="21"/>
                <w:szCs w:val="21"/>
              </w:rPr>
            </w:pPr>
          </w:p>
        </w:tc>
        <w:tc>
          <w:tcPr>
            <w:tcW w:w="2360" w:type="dxa"/>
            <w:tcBorders>
              <w:bottom w:val="single" w:sz="8" w:space="0" w:color="auto"/>
              <w:right w:val="single" w:sz="8" w:space="0" w:color="auto"/>
            </w:tcBorders>
            <w:vAlign w:val="bottom"/>
          </w:tcPr>
          <w:p w:rsidR="00895700" w:rsidRDefault="00895700" w:rsidP="009217B5">
            <w:pPr>
              <w:rPr>
                <w:sz w:val="21"/>
                <w:szCs w:val="21"/>
              </w:rPr>
            </w:pPr>
          </w:p>
        </w:tc>
      </w:tr>
    </w:tbl>
    <w:p w:rsidR="00895700" w:rsidRDefault="00895700" w:rsidP="009217B5">
      <w:pPr>
        <w:spacing w:line="33" w:lineRule="exact"/>
        <w:rPr>
          <w:sz w:val="20"/>
          <w:szCs w:val="20"/>
        </w:rPr>
      </w:pPr>
    </w:p>
    <w:p w:rsidR="00895700" w:rsidRDefault="00895700" w:rsidP="009217B5">
      <w:pPr>
        <w:sectPr w:rsidR="00895700">
          <w:pgSz w:w="16840" w:h="11900" w:orient="landscape"/>
          <w:pgMar w:top="1108" w:right="1020" w:bottom="487" w:left="102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2120"/>
        <w:gridCol w:w="1991"/>
        <w:gridCol w:w="3309"/>
        <w:gridCol w:w="2700"/>
        <w:gridCol w:w="2320"/>
        <w:gridCol w:w="2360"/>
      </w:tblGrid>
      <w:tr w:rsidR="00895700" w:rsidTr="00CF1303">
        <w:trPr>
          <w:trHeight w:val="230"/>
        </w:trPr>
        <w:tc>
          <w:tcPr>
            <w:tcW w:w="2120" w:type="dxa"/>
            <w:tcBorders>
              <w:top w:val="single" w:sz="8" w:space="0" w:color="auto"/>
              <w:left w:val="single" w:sz="8" w:space="0" w:color="auto"/>
              <w:right w:val="single" w:sz="8" w:space="0" w:color="auto"/>
            </w:tcBorders>
            <w:vAlign w:val="bottom"/>
          </w:tcPr>
          <w:p w:rsidR="00895700" w:rsidRDefault="00895700" w:rsidP="009217B5">
            <w:pPr>
              <w:rPr>
                <w:sz w:val="20"/>
                <w:szCs w:val="20"/>
              </w:rPr>
            </w:pPr>
          </w:p>
        </w:tc>
        <w:tc>
          <w:tcPr>
            <w:tcW w:w="1991" w:type="dxa"/>
            <w:tcBorders>
              <w:top w:val="single" w:sz="8" w:space="0" w:color="auto"/>
              <w:right w:val="single" w:sz="8" w:space="0" w:color="auto"/>
            </w:tcBorders>
            <w:vAlign w:val="bottom"/>
          </w:tcPr>
          <w:p w:rsidR="00895700" w:rsidRDefault="00895700" w:rsidP="009217B5">
            <w:pPr>
              <w:rPr>
                <w:sz w:val="20"/>
                <w:szCs w:val="20"/>
              </w:rPr>
            </w:pPr>
          </w:p>
        </w:tc>
        <w:tc>
          <w:tcPr>
            <w:tcW w:w="3309" w:type="dxa"/>
            <w:tcBorders>
              <w:top w:val="single" w:sz="8" w:space="0" w:color="auto"/>
              <w:right w:val="single" w:sz="8" w:space="0" w:color="auto"/>
            </w:tcBorders>
            <w:vAlign w:val="bottom"/>
          </w:tcPr>
          <w:p w:rsidR="00895700" w:rsidRDefault="0099262C" w:rsidP="009217B5">
            <w:pPr>
              <w:rPr>
                <w:sz w:val="20"/>
                <w:szCs w:val="20"/>
              </w:rPr>
            </w:pPr>
            <w:r>
              <w:rPr>
                <w:rFonts w:eastAsia="Times New Roman"/>
                <w:sz w:val="18"/>
                <w:szCs w:val="18"/>
              </w:rPr>
              <w:t>специальных методов,</w:t>
            </w:r>
          </w:p>
        </w:tc>
        <w:tc>
          <w:tcPr>
            <w:tcW w:w="2700" w:type="dxa"/>
            <w:tcBorders>
              <w:top w:val="single" w:sz="8" w:space="0" w:color="auto"/>
              <w:right w:val="single" w:sz="8" w:space="0" w:color="auto"/>
            </w:tcBorders>
            <w:vAlign w:val="bottom"/>
          </w:tcPr>
          <w:p w:rsidR="00895700" w:rsidRDefault="00895700" w:rsidP="009217B5">
            <w:pPr>
              <w:rPr>
                <w:sz w:val="20"/>
                <w:szCs w:val="20"/>
              </w:rPr>
            </w:pPr>
          </w:p>
        </w:tc>
        <w:tc>
          <w:tcPr>
            <w:tcW w:w="2320" w:type="dxa"/>
            <w:tcBorders>
              <w:top w:val="single" w:sz="8" w:space="0" w:color="auto"/>
              <w:right w:val="single" w:sz="8" w:space="0" w:color="auto"/>
            </w:tcBorders>
            <w:vAlign w:val="bottom"/>
          </w:tcPr>
          <w:p w:rsidR="00895700" w:rsidRDefault="00895700" w:rsidP="009217B5">
            <w:pPr>
              <w:rPr>
                <w:sz w:val="20"/>
                <w:szCs w:val="20"/>
              </w:rPr>
            </w:pPr>
          </w:p>
        </w:tc>
        <w:tc>
          <w:tcPr>
            <w:tcW w:w="2360" w:type="dxa"/>
            <w:tcBorders>
              <w:top w:val="single" w:sz="8" w:space="0" w:color="auto"/>
              <w:right w:val="single" w:sz="8" w:space="0" w:color="auto"/>
            </w:tcBorders>
            <w:vAlign w:val="bottom"/>
          </w:tcPr>
          <w:p w:rsidR="00895700" w:rsidRDefault="00895700" w:rsidP="009217B5">
            <w:pPr>
              <w:rPr>
                <w:sz w:val="20"/>
                <w:szCs w:val="20"/>
              </w:rPr>
            </w:pPr>
          </w:p>
        </w:tc>
      </w:tr>
      <w:tr w:rsidR="00895700" w:rsidTr="00CF1303">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приёмов, средств</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rsidTr="00CF1303">
        <w:trPr>
          <w:trHeight w:val="239"/>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обучения,</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rsidTr="00CF1303">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дифференцированное и</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rsidTr="00CF1303">
        <w:trPr>
          <w:trHeight w:val="239"/>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индивидуализированное</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rsidTr="00CF1303">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обучение с учётом</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rsidTr="00CF1303">
        <w:trPr>
          <w:trHeight w:val="239"/>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специфики нарушения</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rsidTr="00CF1303">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здоровья ребёнка);</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rsidTr="00CF1303">
        <w:trPr>
          <w:trHeight w:val="253"/>
        </w:trPr>
        <w:tc>
          <w:tcPr>
            <w:tcW w:w="2120" w:type="dxa"/>
            <w:tcBorders>
              <w:left w:val="single" w:sz="8" w:space="0" w:color="auto"/>
              <w:right w:val="single" w:sz="8" w:space="0" w:color="auto"/>
            </w:tcBorders>
            <w:vAlign w:val="bottom"/>
          </w:tcPr>
          <w:p w:rsidR="00895700" w:rsidRDefault="00895700" w:rsidP="009217B5"/>
        </w:tc>
        <w:tc>
          <w:tcPr>
            <w:tcW w:w="1991" w:type="dxa"/>
            <w:tcBorders>
              <w:right w:val="single" w:sz="8" w:space="0" w:color="auto"/>
            </w:tcBorders>
            <w:vAlign w:val="bottom"/>
          </w:tcPr>
          <w:p w:rsidR="00895700" w:rsidRDefault="00895700" w:rsidP="009217B5"/>
        </w:tc>
        <w:tc>
          <w:tcPr>
            <w:tcW w:w="3309"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здоровьесберега</w:t>
            </w:r>
          </w:p>
        </w:tc>
        <w:tc>
          <w:tcPr>
            <w:tcW w:w="2700" w:type="dxa"/>
            <w:tcBorders>
              <w:right w:val="single" w:sz="8" w:space="0" w:color="auto"/>
            </w:tcBorders>
            <w:vAlign w:val="bottom"/>
          </w:tcPr>
          <w:p w:rsidR="00895700" w:rsidRDefault="00895700" w:rsidP="009217B5"/>
        </w:tc>
        <w:tc>
          <w:tcPr>
            <w:tcW w:w="2320" w:type="dxa"/>
            <w:tcBorders>
              <w:right w:val="single" w:sz="8" w:space="0" w:color="auto"/>
            </w:tcBorders>
            <w:vAlign w:val="bottom"/>
          </w:tcPr>
          <w:p w:rsidR="00895700" w:rsidRDefault="00895700" w:rsidP="009217B5"/>
        </w:tc>
        <w:tc>
          <w:tcPr>
            <w:tcW w:w="2360" w:type="dxa"/>
            <w:tcBorders>
              <w:right w:val="single" w:sz="8" w:space="0" w:color="auto"/>
            </w:tcBorders>
            <w:vAlign w:val="bottom"/>
          </w:tcPr>
          <w:p w:rsidR="00895700" w:rsidRDefault="00895700" w:rsidP="009217B5"/>
        </w:tc>
      </w:tr>
      <w:tr w:rsidR="00895700" w:rsidTr="00CF1303">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ющие условия</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rsidTr="00CF1303">
        <w:trPr>
          <w:trHeight w:val="23"/>
        </w:trPr>
        <w:tc>
          <w:tcPr>
            <w:tcW w:w="2120" w:type="dxa"/>
            <w:tcBorders>
              <w:left w:val="single" w:sz="8" w:space="0" w:color="auto"/>
              <w:bottom w:val="single" w:sz="8" w:space="0" w:color="auto"/>
              <w:right w:val="single" w:sz="8" w:space="0" w:color="auto"/>
            </w:tcBorders>
            <w:vAlign w:val="bottom"/>
          </w:tcPr>
          <w:p w:rsidR="00895700" w:rsidRDefault="00895700" w:rsidP="009217B5">
            <w:pPr>
              <w:spacing w:line="20" w:lineRule="exact"/>
              <w:rPr>
                <w:sz w:val="1"/>
                <w:szCs w:val="1"/>
              </w:rPr>
            </w:pPr>
          </w:p>
        </w:tc>
        <w:tc>
          <w:tcPr>
            <w:tcW w:w="1991" w:type="dxa"/>
            <w:tcBorders>
              <w:bottom w:val="single" w:sz="8" w:space="0" w:color="auto"/>
              <w:right w:val="single" w:sz="8" w:space="0" w:color="auto"/>
            </w:tcBorders>
            <w:vAlign w:val="bottom"/>
          </w:tcPr>
          <w:p w:rsidR="00895700" w:rsidRDefault="00895700" w:rsidP="009217B5">
            <w:pPr>
              <w:spacing w:line="20" w:lineRule="exact"/>
              <w:rPr>
                <w:sz w:val="1"/>
                <w:szCs w:val="1"/>
              </w:rPr>
            </w:pPr>
          </w:p>
        </w:tc>
        <w:tc>
          <w:tcPr>
            <w:tcW w:w="3309" w:type="dxa"/>
            <w:tcBorders>
              <w:bottom w:val="single" w:sz="8" w:space="0" w:color="auto"/>
              <w:right w:val="single" w:sz="8" w:space="0" w:color="auto"/>
            </w:tcBorders>
            <w:vAlign w:val="bottom"/>
          </w:tcPr>
          <w:p w:rsidR="00895700" w:rsidRDefault="00895700" w:rsidP="009217B5">
            <w:pPr>
              <w:spacing w:line="20" w:lineRule="exact"/>
              <w:rPr>
                <w:sz w:val="1"/>
                <w:szCs w:val="1"/>
              </w:rPr>
            </w:pPr>
          </w:p>
        </w:tc>
        <w:tc>
          <w:tcPr>
            <w:tcW w:w="2700" w:type="dxa"/>
            <w:tcBorders>
              <w:bottom w:val="single" w:sz="8" w:space="0" w:color="auto"/>
              <w:right w:val="single" w:sz="8" w:space="0" w:color="auto"/>
            </w:tcBorders>
            <w:vAlign w:val="bottom"/>
          </w:tcPr>
          <w:p w:rsidR="00895700" w:rsidRDefault="00895700" w:rsidP="009217B5">
            <w:pPr>
              <w:spacing w:line="20" w:lineRule="exact"/>
              <w:rPr>
                <w:sz w:val="1"/>
                <w:szCs w:val="1"/>
              </w:rPr>
            </w:pPr>
          </w:p>
        </w:tc>
        <w:tc>
          <w:tcPr>
            <w:tcW w:w="2320" w:type="dxa"/>
            <w:tcBorders>
              <w:bottom w:val="single" w:sz="8" w:space="0" w:color="auto"/>
              <w:right w:val="single" w:sz="8" w:space="0" w:color="auto"/>
            </w:tcBorders>
            <w:vAlign w:val="bottom"/>
          </w:tcPr>
          <w:p w:rsidR="00895700" w:rsidRDefault="00895700" w:rsidP="009217B5">
            <w:pPr>
              <w:spacing w:line="20" w:lineRule="exact"/>
              <w:rPr>
                <w:sz w:val="1"/>
                <w:szCs w:val="1"/>
              </w:rPr>
            </w:pPr>
          </w:p>
        </w:tc>
        <w:tc>
          <w:tcPr>
            <w:tcW w:w="2360" w:type="dxa"/>
            <w:tcBorders>
              <w:bottom w:val="single" w:sz="8" w:space="0" w:color="auto"/>
              <w:right w:val="single" w:sz="8" w:space="0" w:color="auto"/>
            </w:tcBorders>
            <w:vAlign w:val="bottom"/>
          </w:tcPr>
          <w:p w:rsidR="00895700" w:rsidRDefault="00895700" w:rsidP="009217B5">
            <w:pPr>
              <w:spacing w:line="20" w:lineRule="exact"/>
              <w:rPr>
                <w:sz w:val="1"/>
                <w:szCs w:val="1"/>
              </w:rPr>
            </w:pPr>
          </w:p>
        </w:tc>
      </w:tr>
      <w:tr w:rsidR="00895700" w:rsidTr="00CF1303">
        <w:trPr>
          <w:trHeight w:val="210"/>
        </w:trPr>
        <w:tc>
          <w:tcPr>
            <w:tcW w:w="2120" w:type="dxa"/>
            <w:tcBorders>
              <w:left w:val="single" w:sz="8" w:space="0" w:color="auto"/>
              <w:right w:val="single" w:sz="8" w:space="0" w:color="auto"/>
            </w:tcBorders>
            <w:vAlign w:val="bottom"/>
          </w:tcPr>
          <w:p w:rsidR="00895700" w:rsidRDefault="0099262C" w:rsidP="009217B5">
            <w:pPr>
              <w:rPr>
                <w:sz w:val="20"/>
                <w:szCs w:val="20"/>
              </w:rPr>
            </w:pPr>
            <w:r>
              <w:rPr>
                <w:rFonts w:eastAsia="Times New Roman"/>
                <w:sz w:val="18"/>
                <w:szCs w:val="18"/>
              </w:rPr>
              <w:t>Обучение</w:t>
            </w:r>
          </w:p>
        </w:tc>
        <w:tc>
          <w:tcPr>
            <w:tcW w:w="1991" w:type="dxa"/>
            <w:tcBorders>
              <w:right w:val="single" w:sz="8" w:space="0" w:color="auto"/>
            </w:tcBorders>
            <w:vAlign w:val="bottom"/>
          </w:tcPr>
          <w:p w:rsidR="00895700" w:rsidRDefault="0099262C" w:rsidP="009217B5">
            <w:pPr>
              <w:rPr>
                <w:sz w:val="20"/>
                <w:szCs w:val="20"/>
              </w:rPr>
            </w:pPr>
            <w:r>
              <w:rPr>
                <w:rFonts w:eastAsia="Times New Roman"/>
                <w:sz w:val="18"/>
                <w:szCs w:val="18"/>
              </w:rPr>
              <w:t>Обучение в</w:t>
            </w:r>
          </w:p>
        </w:tc>
        <w:tc>
          <w:tcPr>
            <w:tcW w:w="3309" w:type="dxa"/>
            <w:tcBorders>
              <w:right w:val="single" w:sz="8" w:space="0" w:color="auto"/>
            </w:tcBorders>
            <w:vAlign w:val="bottom"/>
          </w:tcPr>
          <w:p w:rsidR="00895700" w:rsidRDefault="0099262C" w:rsidP="009217B5">
            <w:pPr>
              <w:spacing w:line="210" w:lineRule="exact"/>
              <w:rPr>
                <w:sz w:val="20"/>
                <w:szCs w:val="20"/>
              </w:rPr>
            </w:pPr>
            <w:r>
              <w:rPr>
                <w:rFonts w:ascii="Symbol" w:eastAsia="Symbol" w:hAnsi="Symbol" w:cs="Symbol"/>
                <w:sz w:val="18"/>
                <w:szCs w:val="18"/>
              </w:rPr>
              <w:t></w:t>
            </w:r>
            <w:r>
              <w:rPr>
                <w:rFonts w:eastAsia="Times New Roman"/>
                <w:sz w:val="18"/>
                <w:szCs w:val="18"/>
              </w:rPr>
              <w:t xml:space="preserve"> дифференцирова</w:t>
            </w:r>
          </w:p>
        </w:tc>
        <w:tc>
          <w:tcPr>
            <w:tcW w:w="2700" w:type="dxa"/>
            <w:tcBorders>
              <w:right w:val="single" w:sz="8" w:space="0" w:color="auto"/>
            </w:tcBorders>
            <w:vAlign w:val="bottom"/>
          </w:tcPr>
          <w:p w:rsidR="00895700" w:rsidRDefault="0099262C" w:rsidP="009217B5">
            <w:pPr>
              <w:spacing w:line="210" w:lineRule="exact"/>
              <w:rPr>
                <w:sz w:val="20"/>
                <w:szCs w:val="20"/>
              </w:rPr>
            </w:pPr>
            <w:r>
              <w:rPr>
                <w:rFonts w:ascii="Symbol" w:eastAsia="Symbol" w:hAnsi="Symbol" w:cs="Symbol"/>
                <w:sz w:val="18"/>
                <w:szCs w:val="18"/>
              </w:rPr>
              <w:t></w:t>
            </w:r>
            <w:r>
              <w:rPr>
                <w:rFonts w:eastAsia="Times New Roman"/>
                <w:sz w:val="18"/>
                <w:szCs w:val="18"/>
              </w:rPr>
              <w:t xml:space="preserve"> индивидуальные</w:t>
            </w:r>
          </w:p>
        </w:tc>
        <w:tc>
          <w:tcPr>
            <w:tcW w:w="2320" w:type="dxa"/>
            <w:tcBorders>
              <w:right w:val="single" w:sz="8" w:space="0" w:color="auto"/>
            </w:tcBorders>
            <w:vAlign w:val="bottom"/>
          </w:tcPr>
          <w:p w:rsidR="00895700" w:rsidRDefault="0099262C" w:rsidP="009217B5">
            <w:pPr>
              <w:spacing w:line="210" w:lineRule="exact"/>
              <w:rPr>
                <w:sz w:val="20"/>
                <w:szCs w:val="20"/>
              </w:rPr>
            </w:pPr>
            <w:r>
              <w:rPr>
                <w:rFonts w:ascii="Symbol" w:eastAsia="Symbol" w:hAnsi="Symbol" w:cs="Symbol"/>
                <w:sz w:val="18"/>
                <w:szCs w:val="18"/>
              </w:rPr>
              <w:t></w:t>
            </w:r>
            <w:r>
              <w:rPr>
                <w:rFonts w:eastAsia="Times New Roman"/>
                <w:sz w:val="18"/>
                <w:szCs w:val="18"/>
              </w:rPr>
              <w:t xml:space="preserve"> педагоги,</w:t>
            </w:r>
          </w:p>
        </w:tc>
        <w:tc>
          <w:tcPr>
            <w:tcW w:w="2360" w:type="dxa"/>
            <w:tcBorders>
              <w:right w:val="single" w:sz="8" w:space="0" w:color="auto"/>
            </w:tcBorders>
            <w:vAlign w:val="bottom"/>
          </w:tcPr>
          <w:p w:rsidR="00895700" w:rsidRDefault="0099262C" w:rsidP="009217B5">
            <w:pPr>
              <w:spacing w:line="210" w:lineRule="exact"/>
              <w:rPr>
                <w:sz w:val="20"/>
                <w:szCs w:val="20"/>
              </w:rPr>
            </w:pPr>
            <w:r>
              <w:rPr>
                <w:rFonts w:ascii="Symbol" w:eastAsia="Symbol" w:hAnsi="Symbol" w:cs="Symbol"/>
                <w:sz w:val="18"/>
                <w:szCs w:val="18"/>
              </w:rPr>
              <w:t></w:t>
            </w:r>
            <w:r>
              <w:rPr>
                <w:rFonts w:eastAsia="Times New Roman"/>
                <w:sz w:val="18"/>
                <w:szCs w:val="18"/>
              </w:rPr>
              <w:t xml:space="preserve"> оборудованн</w:t>
            </w:r>
          </w:p>
        </w:tc>
      </w:tr>
      <w:tr w:rsidR="00895700" w:rsidTr="00CF1303">
        <w:trPr>
          <w:trHeight w:val="235"/>
        </w:trPr>
        <w:tc>
          <w:tcPr>
            <w:tcW w:w="2120" w:type="dxa"/>
            <w:tcBorders>
              <w:left w:val="single" w:sz="8" w:space="0" w:color="auto"/>
              <w:right w:val="single" w:sz="8" w:space="0" w:color="auto"/>
            </w:tcBorders>
            <w:vAlign w:val="bottom"/>
          </w:tcPr>
          <w:p w:rsidR="00895700" w:rsidRDefault="0099262C" w:rsidP="009217B5">
            <w:pPr>
              <w:rPr>
                <w:sz w:val="20"/>
                <w:szCs w:val="20"/>
              </w:rPr>
            </w:pPr>
            <w:r>
              <w:rPr>
                <w:rFonts w:eastAsia="Times New Roman"/>
                <w:sz w:val="18"/>
                <w:szCs w:val="18"/>
              </w:rPr>
              <w:t>по</w:t>
            </w:r>
          </w:p>
        </w:tc>
        <w:tc>
          <w:tcPr>
            <w:tcW w:w="1991" w:type="dxa"/>
            <w:tcBorders>
              <w:right w:val="single" w:sz="8" w:space="0" w:color="auto"/>
            </w:tcBorders>
            <w:vAlign w:val="bottom"/>
          </w:tcPr>
          <w:p w:rsidR="00895700" w:rsidRDefault="0099262C" w:rsidP="009217B5">
            <w:pPr>
              <w:rPr>
                <w:sz w:val="20"/>
                <w:szCs w:val="20"/>
              </w:rPr>
            </w:pPr>
            <w:r>
              <w:rPr>
                <w:rFonts w:eastAsia="Times New Roman"/>
                <w:sz w:val="18"/>
                <w:szCs w:val="18"/>
              </w:rPr>
              <w:t>общеобразовательном</w:t>
            </w: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нные условия</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образовательные</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прошедшие</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ое место обучения</w:t>
            </w:r>
          </w:p>
        </w:tc>
      </w:tr>
      <w:tr w:rsidR="00895700" w:rsidTr="00CF1303">
        <w:trPr>
          <w:trHeight w:val="240"/>
        </w:trPr>
        <w:tc>
          <w:tcPr>
            <w:tcW w:w="2120" w:type="dxa"/>
            <w:tcBorders>
              <w:left w:val="single" w:sz="8" w:space="0" w:color="auto"/>
              <w:right w:val="single" w:sz="8" w:space="0" w:color="auto"/>
            </w:tcBorders>
            <w:vAlign w:val="bottom"/>
          </w:tcPr>
          <w:p w:rsidR="00895700" w:rsidRDefault="0099262C" w:rsidP="009217B5">
            <w:pPr>
              <w:rPr>
                <w:sz w:val="20"/>
                <w:szCs w:val="20"/>
              </w:rPr>
            </w:pPr>
            <w:r>
              <w:rPr>
                <w:rFonts w:eastAsia="Times New Roman"/>
                <w:sz w:val="18"/>
                <w:szCs w:val="18"/>
              </w:rPr>
              <w:t>индивидуальной</w:t>
            </w:r>
          </w:p>
        </w:tc>
        <w:tc>
          <w:tcPr>
            <w:tcW w:w="1991" w:type="dxa"/>
            <w:tcBorders>
              <w:right w:val="single" w:sz="8" w:space="0" w:color="auto"/>
            </w:tcBorders>
            <w:vAlign w:val="bottom"/>
          </w:tcPr>
          <w:p w:rsidR="00895700" w:rsidRDefault="0099262C" w:rsidP="009217B5">
            <w:pPr>
              <w:rPr>
                <w:sz w:val="20"/>
                <w:szCs w:val="20"/>
              </w:rPr>
            </w:pPr>
            <w:r>
              <w:rPr>
                <w:rFonts w:eastAsia="Times New Roman"/>
                <w:sz w:val="18"/>
                <w:szCs w:val="18"/>
              </w:rPr>
              <w:t>классе, коррекционном</w:t>
            </w: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(оптимальный режим</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программы;</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соответствующую</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(кабинеты, спортзал,</w:t>
            </w:r>
          </w:p>
        </w:tc>
      </w:tr>
      <w:tr w:rsidR="00895700" w:rsidTr="00CF1303">
        <w:trPr>
          <w:trHeight w:val="250"/>
        </w:trPr>
        <w:tc>
          <w:tcPr>
            <w:tcW w:w="2120" w:type="dxa"/>
            <w:tcBorders>
              <w:left w:val="single" w:sz="8" w:space="0" w:color="auto"/>
              <w:right w:val="single" w:sz="8" w:space="0" w:color="auto"/>
            </w:tcBorders>
            <w:vAlign w:val="bottom"/>
          </w:tcPr>
          <w:p w:rsidR="00895700" w:rsidRDefault="0099262C" w:rsidP="009217B5">
            <w:pPr>
              <w:rPr>
                <w:sz w:val="20"/>
                <w:szCs w:val="20"/>
              </w:rPr>
            </w:pPr>
            <w:r>
              <w:rPr>
                <w:rFonts w:eastAsia="Times New Roman"/>
                <w:sz w:val="18"/>
                <w:szCs w:val="18"/>
              </w:rPr>
              <w:t>программе</w:t>
            </w:r>
          </w:p>
        </w:tc>
        <w:tc>
          <w:tcPr>
            <w:tcW w:w="1991" w:type="dxa"/>
            <w:tcBorders>
              <w:right w:val="single" w:sz="8" w:space="0" w:color="auto"/>
            </w:tcBorders>
            <w:vAlign w:val="bottom"/>
          </w:tcPr>
          <w:p w:rsidR="00895700" w:rsidRDefault="0099262C" w:rsidP="009217B5">
            <w:pPr>
              <w:rPr>
                <w:sz w:val="20"/>
                <w:szCs w:val="20"/>
              </w:rPr>
            </w:pPr>
            <w:r>
              <w:rPr>
                <w:rFonts w:eastAsia="Times New Roman"/>
                <w:sz w:val="18"/>
                <w:szCs w:val="18"/>
              </w:rPr>
              <w:t>классе</w:t>
            </w: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учебных нагрузок);</w:t>
            </w:r>
          </w:p>
        </w:tc>
        <w:tc>
          <w:tcPr>
            <w:tcW w:w="270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коррекционно-</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обязательную</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мастерские и т.д.);</w:t>
            </w:r>
          </w:p>
        </w:tc>
      </w:tr>
      <w:tr w:rsidR="00895700" w:rsidTr="00CF1303">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психолого-</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развивающие программы</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курсовую</w:t>
            </w:r>
          </w:p>
        </w:tc>
        <w:tc>
          <w:tcPr>
            <w:tcW w:w="236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технические</w:t>
            </w:r>
          </w:p>
        </w:tc>
      </w:tr>
      <w:tr w:rsidR="00895700" w:rsidTr="00CF1303">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педагогические условия</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социально-</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профессиональную</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средства обучения, в</w:t>
            </w:r>
          </w:p>
        </w:tc>
      </w:tr>
      <w:tr w:rsidR="00895700" w:rsidTr="00CF1303">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(коррекционная</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педагогической</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подготовку или</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том числе мобильные,</w:t>
            </w:r>
          </w:p>
        </w:tc>
      </w:tr>
      <w:tr w:rsidR="00895700" w:rsidTr="00CF1303">
        <w:trPr>
          <w:trHeight w:val="250"/>
        </w:trPr>
        <w:tc>
          <w:tcPr>
            <w:tcW w:w="2120" w:type="dxa"/>
            <w:tcBorders>
              <w:left w:val="single" w:sz="8" w:space="0" w:color="auto"/>
              <w:right w:val="single" w:sz="8" w:space="0" w:color="auto"/>
            </w:tcBorders>
            <w:vAlign w:val="bottom"/>
          </w:tcPr>
          <w:p w:rsidR="00895700" w:rsidRDefault="00895700" w:rsidP="009217B5">
            <w:pPr>
              <w:rPr>
                <w:sz w:val="21"/>
                <w:szCs w:val="21"/>
              </w:rPr>
            </w:pPr>
          </w:p>
        </w:tc>
        <w:tc>
          <w:tcPr>
            <w:tcW w:w="1991" w:type="dxa"/>
            <w:tcBorders>
              <w:right w:val="single" w:sz="8" w:space="0" w:color="auto"/>
            </w:tcBorders>
            <w:vAlign w:val="bottom"/>
          </w:tcPr>
          <w:p w:rsidR="00895700" w:rsidRDefault="00895700" w:rsidP="009217B5">
            <w:pPr>
              <w:rPr>
                <w:sz w:val="21"/>
                <w:szCs w:val="21"/>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направленность учебно-</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направленности,</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переподготовку;</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с возможностью</w:t>
            </w:r>
          </w:p>
        </w:tc>
      </w:tr>
      <w:tr w:rsidR="00895700" w:rsidTr="00CF1303">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воспитательной</w:t>
            </w:r>
          </w:p>
        </w:tc>
        <w:tc>
          <w:tcPr>
            <w:tcW w:w="270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диагностический</w:t>
            </w:r>
          </w:p>
        </w:tc>
        <w:tc>
          <w:tcPr>
            <w:tcW w:w="232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учитель-</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сетевого общения;</w:t>
            </w:r>
          </w:p>
        </w:tc>
      </w:tr>
      <w:tr w:rsidR="00895700" w:rsidTr="00CF1303">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деятельности; учёт</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и коррекционно-</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логопед,</w:t>
            </w:r>
          </w:p>
        </w:tc>
        <w:tc>
          <w:tcPr>
            <w:tcW w:w="236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надлежащие</w:t>
            </w:r>
          </w:p>
        </w:tc>
      </w:tr>
      <w:tr w:rsidR="00895700" w:rsidTr="00CF1303">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индивидуальных</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развивающий</w:t>
            </w:r>
          </w:p>
        </w:tc>
        <w:tc>
          <w:tcPr>
            <w:tcW w:w="232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педагог-</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материально-</w:t>
            </w:r>
          </w:p>
        </w:tc>
      </w:tr>
      <w:tr w:rsidR="00895700" w:rsidTr="00CF1303">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особенностей ребёнка;</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инструментарий,</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психолог,</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технические условия,</w:t>
            </w:r>
          </w:p>
        </w:tc>
      </w:tr>
      <w:tr w:rsidR="00895700" w:rsidTr="00CF1303">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соблюдение комфортного</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необходимый для</w:t>
            </w:r>
          </w:p>
        </w:tc>
        <w:tc>
          <w:tcPr>
            <w:tcW w:w="232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социальный</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обеспечивающие</w:t>
            </w:r>
          </w:p>
        </w:tc>
      </w:tr>
      <w:tr w:rsidR="00895700" w:rsidTr="00CF1303">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психоэмоционального</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осуществления</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возможность для</w:t>
            </w:r>
          </w:p>
        </w:tc>
      </w:tr>
      <w:tr w:rsidR="00895700" w:rsidTr="00CF1303">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режима; использование</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профессиональной</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беспрепятственного</w:t>
            </w:r>
          </w:p>
        </w:tc>
      </w:tr>
      <w:tr w:rsidR="00895700" w:rsidTr="00CF1303">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современных</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деятельности учителя,</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доступа детей с</w:t>
            </w:r>
          </w:p>
        </w:tc>
      </w:tr>
      <w:tr w:rsidR="00895700" w:rsidTr="00CF1303">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педагогических</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педагога-психолога,</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недостатками</w:t>
            </w:r>
          </w:p>
        </w:tc>
      </w:tr>
      <w:tr w:rsidR="00895700" w:rsidTr="00CF1303">
        <w:trPr>
          <w:trHeight w:val="251"/>
        </w:trPr>
        <w:tc>
          <w:tcPr>
            <w:tcW w:w="2120" w:type="dxa"/>
            <w:tcBorders>
              <w:left w:val="single" w:sz="8" w:space="0" w:color="auto"/>
              <w:right w:val="single" w:sz="8" w:space="0" w:color="auto"/>
            </w:tcBorders>
            <w:vAlign w:val="bottom"/>
          </w:tcPr>
          <w:p w:rsidR="00895700" w:rsidRDefault="00895700" w:rsidP="009217B5">
            <w:pPr>
              <w:rPr>
                <w:sz w:val="21"/>
                <w:szCs w:val="21"/>
              </w:rPr>
            </w:pPr>
          </w:p>
        </w:tc>
        <w:tc>
          <w:tcPr>
            <w:tcW w:w="1991" w:type="dxa"/>
            <w:tcBorders>
              <w:right w:val="single" w:sz="8" w:space="0" w:color="auto"/>
            </w:tcBorders>
            <w:vAlign w:val="bottom"/>
          </w:tcPr>
          <w:p w:rsidR="00895700" w:rsidRDefault="00895700" w:rsidP="009217B5">
            <w:pPr>
              <w:rPr>
                <w:sz w:val="21"/>
                <w:szCs w:val="21"/>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технологий);</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социального педагога,</w:t>
            </w:r>
          </w:p>
        </w:tc>
        <w:tc>
          <w:tcPr>
            <w:tcW w:w="2320" w:type="dxa"/>
            <w:tcBorders>
              <w:right w:val="single" w:sz="8" w:space="0" w:color="auto"/>
            </w:tcBorders>
            <w:vAlign w:val="bottom"/>
          </w:tcPr>
          <w:p w:rsidR="00895700" w:rsidRDefault="00895700" w:rsidP="009217B5">
            <w:pPr>
              <w:rPr>
                <w:sz w:val="21"/>
                <w:szCs w:val="21"/>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физического и (или)</w:t>
            </w:r>
          </w:p>
        </w:tc>
      </w:tr>
      <w:tr w:rsidR="00895700" w:rsidTr="00CF1303">
        <w:trPr>
          <w:trHeight w:val="239"/>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специализирован</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учителя-логопеда</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психического</w:t>
            </w:r>
          </w:p>
        </w:tc>
      </w:tr>
      <w:tr w:rsidR="00895700" w:rsidTr="00CF1303">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ные условия (введение в</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развития в здания и</w:t>
            </w:r>
          </w:p>
        </w:tc>
      </w:tr>
      <w:tr w:rsidR="00895700" w:rsidTr="00CF1303">
        <w:trPr>
          <w:trHeight w:val="239"/>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содержание обучения</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помещения и</w:t>
            </w:r>
          </w:p>
        </w:tc>
      </w:tr>
      <w:tr w:rsidR="00895700" w:rsidTr="00CF1303">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специальных заданий,</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организацию их</w:t>
            </w:r>
          </w:p>
        </w:tc>
      </w:tr>
      <w:tr w:rsidR="00895700" w:rsidTr="00CF1303">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направленных на решение</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пребывания и</w:t>
            </w:r>
          </w:p>
        </w:tc>
      </w:tr>
      <w:tr w:rsidR="00895700" w:rsidTr="00CF1303">
        <w:trPr>
          <w:trHeight w:val="239"/>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задач развития ребёнка,</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обучения в школе</w:t>
            </w:r>
          </w:p>
        </w:tc>
      </w:tr>
      <w:tr w:rsidR="00895700" w:rsidTr="00CF1303">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отсутствующих в</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rsidTr="00CF1303">
        <w:trPr>
          <w:trHeight w:val="239"/>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содержании;</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rsidTr="00CF1303">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использование</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rsidTr="00CF1303">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1991" w:type="dxa"/>
            <w:tcBorders>
              <w:right w:val="single" w:sz="8" w:space="0" w:color="auto"/>
            </w:tcBorders>
            <w:vAlign w:val="bottom"/>
          </w:tcPr>
          <w:p w:rsidR="00895700" w:rsidRDefault="00895700" w:rsidP="009217B5">
            <w:pPr>
              <w:rPr>
                <w:sz w:val="20"/>
                <w:szCs w:val="20"/>
              </w:rPr>
            </w:pPr>
          </w:p>
        </w:tc>
        <w:tc>
          <w:tcPr>
            <w:tcW w:w="3309" w:type="dxa"/>
            <w:tcBorders>
              <w:right w:val="single" w:sz="8" w:space="0" w:color="auto"/>
            </w:tcBorders>
            <w:vAlign w:val="bottom"/>
          </w:tcPr>
          <w:p w:rsidR="00895700" w:rsidRDefault="0099262C" w:rsidP="009217B5">
            <w:pPr>
              <w:rPr>
                <w:sz w:val="20"/>
                <w:szCs w:val="20"/>
              </w:rPr>
            </w:pPr>
            <w:r>
              <w:rPr>
                <w:rFonts w:eastAsia="Times New Roman"/>
                <w:sz w:val="18"/>
                <w:szCs w:val="18"/>
              </w:rPr>
              <w:t>специальных методов,</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rsidTr="00CF1303">
        <w:trPr>
          <w:trHeight w:val="249"/>
        </w:trPr>
        <w:tc>
          <w:tcPr>
            <w:tcW w:w="2120" w:type="dxa"/>
            <w:tcBorders>
              <w:left w:val="single" w:sz="8" w:space="0" w:color="auto"/>
              <w:bottom w:val="single" w:sz="8" w:space="0" w:color="auto"/>
              <w:right w:val="single" w:sz="8" w:space="0" w:color="auto"/>
            </w:tcBorders>
            <w:vAlign w:val="bottom"/>
          </w:tcPr>
          <w:p w:rsidR="00895700" w:rsidRDefault="00895700" w:rsidP="009217B5">
            <w:pPr>
              <w:rPr>
                <w:sz w:val="21"/>
                <w:szCs w:val="21"/>
              </w:rPr>
            </w:pPr>
          </w:p>
        </w:tc>
        <w:tc>
          <w:tcPr>
            <w:tcW w:w="1991" w:type="dxa"/>
            <w:tcBorders>
              <w:bottom w:val="single" w:sz="8" w:space="0" w:color="auto"/>
              <w:right w:val="single" w:sz="8" w:space="0" w:color="auto"/>
            </w:tcBorders>
            <w:vAlign w:val="bottom"/>
          </w:tcPr>
          <w:p w:rsidR="00895700" w:rsidRDefault="00895700" w:rsidP="009217B5">
            <w:pPr>
              <w:rPr>
                <w:sz w:val="21"/>
                <w:szCs w:val="21"/>
              </w:rPr>
            </w:pPr>
          </w:p>
        </w:tc>
        <w:tc>
          <w:tcPr>
            <w:tcW w:w="3309" w:type="dxa"/>
            <w:tcBorders>
              <w:bottom w:val="single" w:sz="8" w:space="0" w:color="auto"/>
              <w:right w:val="single" w:sz="8" w:space="0" w:color="auto"/>
            </w:tcBorders>
            <w:vAlign w:val="bottom"/>
          </w:tcPr>
          <w:p w:rsidR="00895700" w:rsidRDefault="0099262C" w:rsidP="009217B5">
            <w:pPr>
              <w:rPr>
                <w:sz w:val="20"/>
                <w:szCs w:val="20"/>
              </w:rPr>
            </w:pPr>
            <w:r>
              <w:rPr>
                <w:rFonts w:eastAsia="Times New Roman"/>
                <w:sz w:val="18"/>
                <w:szCs w:val="18"/>
              </w:rPr>
              <w:t>приёмов, средств</w:t>
            </w:r>
          </w:p>
        </w:tc>
        <w:tc>
          <w:tcPr>
            <w:tcW w:w="2700" w:type="dxa"/>
            <w:tcBorders>
              <w:bottom w:val="single" w:sz="8" w:space="0" w:color="auto"/>
              <w:right w:val="single" w:sz="8" w:space="0" w:color="auto"/>
            </w:tcBorders>
            <w:vAlign w:val="bottom"/>
          </w:tcPr>
          <w:p w:rsidR="00895700" w:rsidRDefault="00895700" w:rsidP="009217B5">
            <w:pPr>
              <w:rPr>
                <w:sz w:val="21"/>
                <w:szCs w:val="21"/>
              </w:rPr>
            </w:pPr>
          </w:p>
        </w:tc>
        <w:tc>
          <w:tcPr>
            <w:tcW w:w="2320" w:type="dxa"/>
            <w:tcBorders>
              <w:bottom w:val="single" w:sz="8" w:space="0" w:color="auto"/>
              <w:right w:val="single" w:sz="8" w:space="0" w:color="auto"/>
            </w:tcBorders>
            <w:vAlign w:val="bottom"/>
          </w:tcPr>
          <w:p w:rsidR="00895700" w:rsidRDefault="00895700" w:rsidP="009217B5">
            <w:pPr>
              <w:rPr>
                <w:sz w:val="21"/>
                <w:szCs w:val="21"/>
              </w:rPr>
            </w:pPr>
          </w:p>
        </w:tc>
        <w:tc>
          <w:tcPr>
            <w:tcW w:w="2360" w:type="dxa"/>
            <w:tcBorders>
              <w:bottom w:val="single" w:sz="8" w:space="0" w:color="auto"/>
              <w:right w:val="single" w:sz="8" w:space="0" w:color="auto"/>
            </w:tcBorders>
            <w:vAlign w:val="bottom"/>
          </w:tcPr>
          <w:p w:rsidR="00895700" w:rsidRDefault="00895700" w:rsidP="009217B5">
            <w:pPr>
              <w:rPr>
                <w:sz w:val="21"/>
                <w:szCs w:val="21"/>
              </w:rPr>
            </w:pPr>
          </w:p>
        </w:tc>
      </w:tr>
    </w:tbl>
    <w:p w:rsidR="00895700" w:rsidRDefault="00895700" w:rsidP="009217B5">
      <w:pPr>
        <w:spacing w:line="33" w:lineRule="exact"/>
        <w:rPr>
          <w:sz w:val="20"/>
          <w:szCs w:val="20"/>
        </w:rPr>
      </w:pPr>
    </w:p>
    <w:p w:rsidR="00895700" w:rsidRDefault="00895700" w:rsidP="009217B5">
      <w:pPr>
        <w:sectPr w:rsidR="00895700">
          <w:pgSz w:w="16840" w:h="11900" w:orient="landscape"/>
          <w:pgMar w:top="1108" w:right="1020" w:bottom="487" w:left="1020" w:header="0" w:footer="0" w:gutter="0"/>
          <w:cols w:space="720" w:equalWidth="0">
            <w:col w:w="14800"/>
          </w:cols>
        </w:sectPr>
      </w:pPr>
    </w:p>
    <w:p w:rsidR="00895700" w:rsidRDefault="0099262C" w:rsidP="009217B5">
      <w:pPr>
        <w:rPr>
          <w:sz w:val="20"/>
          <w:szCs w:val="20"/>
        </w:rPr>
      </w:pPr>
      <w:r>
        <w:rPr>
          <w:rFonts w:eastAsia="Times New Roman"/>
          <w:sz w:val="18"/>
          <w:szCs w:val="18"/>
        </w:rPr>
        <w:lastRenderedPageBreak/>
        <w:t>обучения,</w:t>
      </w:r>
    </w:p>
    <w:p w:rsidR="00895700" w:rsidRDefault="0099262C" w:rsidP="009217B5">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14:anchorId="2F1F8B6E" wp14:editId="6834D7B8">
                <wp:simplePos x="0" y="0"/>
                <wp:positionH relativeFrom="column">
                  <wp:posOffset>-267970</wp:posOffset>
                </wp:positionH>
                <wp:positionV relativeFrom="paragraph">
                  <wp:posOffset>-121920</wp:posOffset>
                </wp:positionV>
                <wp:extent cx="939609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0999pt,-9.5999pt" to="718.75pt,-9.5999pt" o:allowincell="f" strokecolor="#000000" strokeweight="0.4799pt"/>
            </w:pict>
          </mc:Fallback>
        </mc:AlternateContent>
      </w:r>
      <w:r>
        <w:rPr>
          <w:noProof/>
          <w:sz w:val="20"/>
          <w:szCs w:val="20"/>
        </w:rPr>
        <mc:AlternateContent>
          <mc:Choice Requires="wps">
            <w:drawing>
              <wp:anchor distT="0" distB="0" distL="114300" distR="114300" simplePos="0" relativeHeight="251649024" behindDoc="1" locked="0" layoutInCell="0" allowOverlap="1" wp14:anchorId="4E44A91A" wp14:editId="3B181C91">
                <wp:simplePos x="0" y="0"/>
                <wp:positionH relativeFrom="column">
                  <wp:posOffset>-264795</wp:posOffset>
                </wp:positionH>
                <wp:positionV relativeFrom="paragraph">
                  <wp:posOffset>-125095</wp:posOffset>
                </wp:positionV>
                <wp:extent cx="0" cy="592455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245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8499pt,-9.8499pt" to="-20.8499pt,456.65pt" o:allowincell="f" strokecolor="#000000" strokeweight="0.4799pt"/>
            </w:pict>
          </mc:Fallback>
        </mc:AlternateContent>
      </w:r>
      <w:r>
        <w:rPr>
          <w:noProof/>
          <w:sz w:val="20"/>
          <w:szCs w:val="20"/>
        </w:rPr>
        <mc:AlternateContent>
          <mc:Choice Requires="wps">
            <w:drawing>
              <wp:anchor distT="0" distB="0" distL="114300" distR="114300" simplePos="0" relativeHeight="251650048" behindDoc="1" locked="0" layoutInCell="0" allowOverlap="1" wp14:anchorId="72C2C8D1" wp14:editId="359EF748">
                <wp:simplePos x="0" y="0"/>
                <wp:positionH relativeFrom="column">
                  <wp:posOffset>1069340</wp:posOffset>
                </wp:positionH>
                <wp:positionV relativeFrom="paragraph">
                  <wp:posOffset>-125095</wp:posOffset>
                </wp:positionV>
                <wp:extent cx="0" cy="592455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245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2pt,-9.85pt" to="84.2pt,4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14:anchorId="32DBCA7C" wp14:editId="34F3BAB5">
                <wp:simplePos x="0" y="0"/>
                <wp:positionH relativeFrom="column">
                  <wp:posOffset>2687955</wp:posOffset>
                </wp:positionH>
                <wp:positionV relativeFrom="paragraph">
                  <wp:posOffset>-125095</wp:posOffset>
                </wp:positionV>
                <wp:extent cx="0" cy="592455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245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65pt,-9.8499pt" to="211.65pt,456.65pt" o:allowincell="f" strokecolor="#000000" strokeweight="0.48pt"/>
            </w:pict>
          </mc:Fallback>
        </mc:AlternateContent>
      </w:r>
      <w:r>
        <w:rPr>
          <w:noProof/>
          <w:sz w:val="20"/>
          <w:szCs w:val="20"/>
        </w:rPr>
        <mc:AlternateContent>
          <mc:Choice Requires="wps">
            <w:drawing>
              <wp:anchor distT="0" distB="0" distL="114300" distR="114300" simplePos="0" relativeHeight="251652096" behindDoc="1" locked="0" layoutInCell="0" allowOverlap="1" wp14:anchorId="054E8C6C" wp14:editId="316DB678">
                <wp:simplePos x="0" y="0"/>
                <wp:positionH relativeFrom="column">
                  <wp:posOffset>4431665</wp:posOffset>
                </wp:positionH>
                <wp:positionV relativeFrom="paragraph">
                  <wp:posOffset>-125095</wp:posOffset>
                </wp:positionV>
                <wp:extent cx="0" cy="592455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245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95pt,-9.8499pt" to="348.95pt,456.65pt" o:allowincell="f" strokecolor="#000000" strokeweight="0.48pt"/>
            </w:pict>
          </mc:Fallback>
        </mc:AlternateContent>
      </w:r>
      <w:r>
        <w:rPr>
          <w:noProof/>
          <w:sz w:val="20"/>
          <w:szCs w:val="20"/>
        </w:rPr>
        <mc:AlternateContent>
          <mc:Choice Requires="wps">
            <w:drawing>
              <wp:anchor distT="0" distB="0" distL="114300" distR="114300" simplePos="0" relativeHeight="251653120" behindDoc="1" locked="0" layoutInCell="0" allowOverlap="1" wp14:anchorId="58FDEC04" wp14:editId="205427CD">
                <wp:simplePos x="0" y="0"/>
                <wp:positionH relativeFrom="column">
                  <wp:posOffset>6147435</wp:posOffset>
                </wp:positionH>
                <wp:positionV relativeFrom="paragraph">
                  <wp:posOffset>-125095</wp:posOffset>
                </wp:positionV>
                <wp:extent cx="0" cy="592455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245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4.05pt,-9.8499pt" to="484.05pt,456.65pt" o:allowincell="f" strokecolor="#000000" strokeweight="0.4799pt"/>
            </w:pict>
          </mc:Fallback>
        </mc:AlternateContent>
      </w:r>
      <w:r>
        <w:rPr>
          <w:noProof/>
          <w:sz w:val="20"/>
          <w:szCs w:val="20"/>
        </w:rPr>
        <mc:AlternateContent>
          <mc:Choice Requires="wps">
            <w:drawing>
              <wp:anchor distT="0" distB="0" distL="114300" distR="114300" simplePos="0" relativeHeight="251654144" behindDoc="1" locked="0" layoutInCell="0" allowOverlap="1" wp14:anchorId="5787AED9" wp14:editId="0B4BB0B3">
                <wp:simplePos x="0" y="0"/>
                <wp:positionH relativeFrom="column">
                  <wp:posOffset>7616825</wp:posOffset>
                </wp:positionH>
                <wp:positionV relativeFrom="paragraph">
                  <wp:posOffset>-125095</wp:posOffset>
                </wp:positionV>
                <wp:extent cx="0" cy="592455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245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9.75pt,-9.8499pt" to="599.75pt,456.65pt" o:allowincell="f" strokecolor="#000000" strokeweight="0.4799pt"/>
            </w:pict>
          </mc:Fallback>
        </mc:AlternateContent>
      </w:r>
      <w:r>
        <w:rPr>
          <w:noProof/>
          <w:sz w:val="20"/>
          <w:szCs w:val="20"/>
        </w:rPr>
        <mc:AlternateContent>
          <mc:Choice Requires="wps">
            <w:drawing>
              <wp:anchor distT="0" distB="0" distL="114300" distR="114300" simplePos="0" relativeHeight="251655168" behindDoc="1" locked="0" layoutInCell="0" allowOverlap="1" wp14:anchorId="71C66BC9" wp14:editId="6421F707">
                <wp:simplePos x="0" y="0"/>
                <wp:positionH relativeFrom="column">
                  <wp:posOffset>9125585</wp:posOffset>
                </wp:positionH>
                <wp:positionV relativeFrom="paragraph">
                  <wp:posOffset>-125095</wp:posOffset>
                </wp:positionV>
                <wp:extent cx="0" cy="592455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245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8.55pt,-9.8499pt" to="718.55pt,456.65pt" o:allowincell="f" strokecolor="#000000" strokeweight="0.4799pt"/>
            </w:pict>
          </mc:Fallback>
        </mc:AlternateContent>
      </w:r>
    </w:p>
    <w:p w:rsidR="00895700" w:rsidRDefault="00895700" w:rsidP="009217B5">
      <w:pPr>
        <w:spacing w:line="13" w:lineRule="exact"/>
        <w:rPr>
          <w:sz w:val="20"/>
          <w:szCs w:val="20"/>
        </w:rPr>
      </w:pPr>
    </w:p>
    <w:p w:rsidR="00895700" w:rsidRDefault="0099262C" w:rsidP="009217B5">
      <w:pPr>
        <w:rPr>
          <w:sz w:val="20"/>
          <w:szCs w:val="20"/>
        </w:rPr>
      </w:pPr>
      <w:r>
        <w:rPr>
          <w:rFonts w:eastAsia="Times New Roman"/>
          <w:sz w:val="18"/>
          <w:szCs w:val="18"/>
        </w:rPr>
        <w:t>специализированных</w:t>
      </w:r>
    </w:p>
    <w:p w:rsidR="00895700" w:rsidRDefault="00895700" w:rsidP="009217B5">
      <w:pPr>
        <w:spacing w:line="33" w:lineRule="exact"/>
        <w:rPr>
          <w:sz w:val="20"/>
          <w:szCs w:val="20"/>
        </w:rPr>
      </w:pPr>
    </w:p>
    <w:p w:rsidR="00895700" w:rsidRDefault="0099262C" w:rsidP="009217B5">
      <w:pPr>
        <w:rPr>
          <w:sz w:val="20"/>
          <w:szCs w:val="20"/>
        </w:rPr>
      </w:pPr>
      <w:r>
        <w:rPr>
          <w:rFonts w:eastAsia="Times New Roman"/>
          <w:sz w:val="18"/>
          <w:szCs w:val="18"/>
        </w:rPr>
        <w:t>образовательных и</w:t>
      </w:r>
    </w:p>
    <w:p w:rsidR="00895700" w:rsidRDefault="00895700" w:rsidP="009217B5">
      <w:pPr>
        <w:spacing w:line="29" w:lineRule="exact"/>
        <w:rPr>
          <w:sz w:val="20"/>
          <w:szCs w:val="20"/>
        </w:rPr>
      </w:pPr>
    </w:p>
    <w:p w:rsidR="00895700" w:rsidRDefault="0099262C" w:rsidP="009217B5">
      <w:pPr>
        <w:rPr>
          <w:sz w:val="20"/>
          <w:szCs w:val="20"/>
        </w:rPr>
      </w:pPr>
      <w:r>
        <w:rPr>
          <w:rFonts w:eastAsia="Times New Roman"/>
          <w:sz w:val="18"/>
          <w:szCs w:val="18"/>
        </w:rPr>
        <w:t>коррекционных программ,</w:t>
      </w:r>
    </w:p>
    <w:p w:rsidR="00895700" w:rsidRDefault="00895700" w:rsidP="009217B5">
      <w:pPr>
        <w:spacing w:line="32" w:lineRule="exact"/>
        <w:rPr>
          <w:sz w:val="20"/>
          <w:szCs w:val="20"/>
        </w:rPr>
      </w:pPr>
    </w:p>
    <w:p w:rsidR="00895700" w:rsidRDefault="0099262C" w:rsidP="009217B5">
      <w:pPr>
        <w:rPr>
          <w:sz w:val="20"/>
          <w:szCs w:val="20"/>
        </w:rPr>
      </w:pPr>
      <w:r>
        <w:rPr>
          <w:rFonts w:eastAsia="Times New Roman"/>
          <w:sz w:val="18"/>
          <w:szCs w:val="18"/>
        </w:rPr>
        <w:t>ориентированных на</w:t>
      </w:r>
    </w:p>
    <w:p w:rsidR="00895700" w:rsidRDefault="00895700" w:rsidP="009217B5">
      <w:pPr>
        <w:spacing w:line="29" w:lineRule="exact"/>
        <w:rPr>
          <w:sz w:val="20"/>
          <w:szCs w:val="20"/>
        </w:rPr>
      </w:pPr>
    </w:p>
    <w:p w:rsidR="00895700" w:rsidRDefault="0099262C" w:rsidP="009217B5">
      <w:pPr>
        <w:rPr>
          <w:sz w:val="20"/>
          <w:szCs w:val="20"/>
        </w:rPr>
      </w:pPr>
      <w:r>
        <w:rPr>
          <w:rFonts w:eastAsia="Times New Roman"/>
          <w:sz w:val="18"/>
          <w:szCs w:val="18"/>
        </w:rPr>
        <w:t>особые образовательные</w:t>
      </w:r>
    </w:p>
    <w:p w:rsidR="00895700" w:rsidRDefault="00895700" w:rsidP="009217B5">
      <w:pPr>
        <w:spacing w:line="32" w:lineRule="exact"/>
        <w:rPr>
          <w:sz w:val="20"/>
          <w:szCs w:val="20"/>
        </w:rPr>
      </w:pPr>
    </w:p>
    <w:p w:rsidR="00895700" w:rsidRDefault="0099262C" w:rsidP="009217B5">
      <w:pPr>
        <w:rPr>
          <w:sz w:val="20"/>
          <w:szCs w:val="20"/>
        </w:rPr>
      </w:pPr>
      <w:r>
        <w:rPr>
          <w:rFonts w:eastAsia="Times New Roman"/>
          <w:sz w:val="18"/>
          <w:szCs w:val="18"/>
        </w:rPr>
        <w:t>потребности детей;</w:t>
      </w:r>
    </w:p>
    <w:p w:rsidR="00895700" w:rsidRDefault="00895700" w:rsidP="009217B5">
      <w:pPr>
        <w:spacing w:line="29" w:lineRule="exact"/>
        <w:rPr>
          <w:sz w:val="20"/>
          <w:szCs w:val="20"/>
        </w:rPr>
      </w:pPr>
    </w:p>
    <w:p w:rsidR="00895700" w:rsidRDefault="0099262C" w:rsidP="009217B5">
      <w:pPr>
        <w:rPr>
          <w:sz w:val="20"/>
          <w:szCs w:val="20"/>
        </w:rPr>
      </w:pPr>
      <w:r>
        <w:rPr>
          <w:rFonts w:eastAsia="Times New Roman"/>
          <w:sz w:val="18"/>
          <w:szCs w:val="18"/>
        </w:rPr>
        <w:t>дифференцированное и</w:t>
      </w:r>
    </w:p>
    <w:p w:rsidR="00895700" w:rsidRDefault="00895700" w:rsidP="009217B5">
      <w:pPr>
        <w:spacing w:line="32" w:lineRule="exact"/>
        <w:rPr>
          <w:sz w:val="20"/>
          <w:szCs w:val="20"/>
        </w:rPr>
      </w:pPr>
    </w:p>
    <w:p w:rsidR="00895700" w:rsidRDefault="0099262C" w:rsidP="009217B5">
      <w:pPr>
        <w:rPr>
          <w:sz w:val="20"/>
          <w:szCs w:val="20"/>
        </w:rPr>
      </w:pPr>
      <w:r>
        <w:rPr>
          <w:rFonts w:eastAsia="Times New Roman"/>
          <w:sz w:val="18"/>
          <w:szCs w:val="18"/>
        </w:rPr>
        <w:t>индивидуализированное</w:t>
      </w:r>
    </w:p>
    <w:p w:rsidR="00895700" w:rsidRDefault="00895700" w:rsidP="009217B5">
      <w:pPr>
        <w:spacing w:line="33" w:lineRule="exact"/>
        <w:rPr>
          <w:sz w:val="20"/>
          <w:szCs w:val="20"/>
        </w:rPr>
      </w:pPr>
    </w:p>
    <w:p w:rsidR="00895700" w:rsidRDefault="0099262C" w:rsidP="009217B5">
      <w:pPr>
        <w:rPr>
          <w:sz w:val="20"/>
          <w:szCs w:val="20"/>
        </w:rPr>
      </w:pPr>
      <w:r>
        <w:rPr>
          <w:rFonts w:eastAsia="Times New Roman"/>
          <w:sz w:val="18"/>
          <w:szCs w:val="18"/>
        </w:rPr>
        <w:t>обучение с учётом</w:t>
      </w:r>
    </w:p>
    <w:p w:rsidR="00895700" w:rsidRDefault="00895700" w:rsidP="009217B5">
      <w:pPr>
        <w:spacing w:line="29" w:lineRule="exact"/>
        <w:rPr>
          <w:sz w:val="20"/>
          <w:szCs w:val="20"/>
        </w:rPr>
      </w:pPr>
    </w:p>
    <w:p w:rsidR="00895700" w:rsidRDefault="0099262C" w:rsidP="009217B5">
      <w:pPr>
        <w:rPr>
          <w:sz w:val="20"/>
          <w:szCs w:val="20"/>
        </w:rPr>
      </w:pPr>
      <w:r>
        <w:rPr>
          <w:rFonts w:eastAsia="Times New Roman"/>
          <w:sz w:val="18"/>
          <w:szCs w:val="18"/>
        </w:rPr>
        <w:t>специфики нарушения</w:t>
      </w:r>
    </w:p>
    <w:p w:rsidR="00895700" w:rsidRDefault="00895700" w:rsidP="009217B5">
      <w:pPr>
        <w:spacing w:line="32" w:lineRule="exact"/>
        <w:rPr>
          <w:sz w:val="20"/>
          <w:szCs w:val="20"/>
        </w:rPr>
      </w:pPr>
    </w:p>
    <w:p w:rsidR="00895700" w:rsidRDefault="0099262C" w:rsidP="009217B5">
      <w:pPr>
        <w:rPr>
          <w:sz w:val="20"/>
          <w:szCs w:val="20"/>
        </w:rPr>
      </w:pPr>
      <w:r>
        <w:rPr>
          <w:rFonts w:eastAsia="Times New Roman"/>
          <w:sz w:val="18"/>
          <w:szCs w:val="18"/>
        </w:rPr>
        <w:t>здоровья ребёнка;</w:t>
      </w:r>
    </w:p>
    <w:p w:rsidR="00895700" w:rsidRDefault="00895700" w:rsidP="009217B5">
      <w:pPr>
        <w:spacing w:line="29" w:lineRule="exact"/>
        <w:rPr>
          <w:sz w:val="20"/>
          <w:szCs w:val="20"/>
        </w:rPr>
      </w:pPr>
    </w:p>
    <w:p w:rsidR="00895700" w:rsidRDefault="0099262C" w:rsidP="009217B5">
      <w:pPr>
        <w:rPr>
          <w:sz w:val="20"/>
          <w:szCs w:val="20"/>
        </w:rPr>
      </w:pPr>
      <w:r>
        <w:rPr>
          <w:rFonts w:eastAsia="Times New Roman"/>
          <w:sz w:val="18"/>
          <w:szCs w:val="18"/>
        </w:rPr>
        <w:t>комплексное воздействие</w:t>
      </w:r>
    </w:p>
    <w:p w:rsidR="00895700" w:rsidRDefault="00895700" w:rsidP="009217B5">
      <w:pPr>
        <w:spacing w:line="32" w:lineRule="exact"/>
        <w:rPr>
          <w:sz w:val="20"/>
          <w:szCs w:val="20"/>
        </w:rPr>
      </w:pPr>
    </w:p>
    <w:p w:rsidR="00895700" w:rsidRDefault="0099262C" w:rsidP="009217B5">
      <w:pPr>
        <w:rPr>
          <w:sz w:val="20"/>
          <w:szCs w:val="20"/>
        </w:rPr>
      </w:pPr>
      <w:r>
        <w:rPr>
          <w:rFonts w:eastAsia="Times New Roman"/>
          <w:sz w:val="18"/>
          <w:szCs w:val="18"/>
        </w:rPr>
        <w:t>на обучающегося,</w:t>
      </w:r>
    </w:p>
    <w:p w:rsidR="00895700" w:rsidRDefault="00895700" w:rsidP="009217B5">
      <w:pPr>
        <w:spacing w:line="33" w:lineRule="exact"/>
        <w:rPr>
          <w:sz w:val="20"/>
          <w:szCs w:val="20"/>
        </w:rPr>
      </w:pPr>
    </w:p>
    <w:p w:rsidR="00895700" w:rsidRDefault="0099262C" w:rsidP="009217B5">
      <w:pPr>
        <w:rPr>
          <w:sz w:val="20"/>
          <w:szCs w:val="20"/>
        </w:rPr>
      </w:pPr>
      <w:r>
        <w:rPr>
          <w:rFonts w:eastAsia="Times New Roman"/>
          <w:sz w:val="18"/>
          <w:szCs w:val="18"/>
        </w:rPr>
        <w:t>осуществляемое на</w:t>
      </w:r>
    </w:p>
    <w:p w:rsidR="00895700" w:rsidRDefault="00895700" w:rsidP="009217B5">
      <w:pPr>
        <w:spacing w:line="29" w:lineRule="exact"/>
        <w:rPr>
          <w:sz w:val="20"/>
          <w:szCs w:val="20"/>
        </w:rPr>
      </w:pPr>
    </w:p>
    <w:p w:rsidR="00895700" w:rsidRDefault="0099262C" w:rsidP="009217B5">
      <w:pPr>
        <w:rPr>
          <w:sz w:val="20"/>
          <w:szCs w:val="20"/>
        </w:rPr>
      </w:pPr>
      <w:r>
        <w:rPr>
          <w:rFonts w:eastAsia="Times New Roman"/>
          <w:sz w:val="18"/>
          <w:szCs w:val="18"/>
        </w:rPr>
        <w:t>индивидуальных</w:t>
      </w:r>
    </w:p>
    <w:p w:rsidR="00895700" w:rsidRDefault="00895700" w:rsidP="009217B5">
      <w:pPr>
        <w:spacing w:line="32" w:lineRule="exact"/>
        <w:rPr>
          <w:sz w:val="20"/>
          <w:szCs w:val="20"/>
        </w:rPr>
      </w:pPr>
    </w:p>
    <w:p w:rsidR="00895700" w:rsidRDefault="0099262C" w:rsidP="009217B5">
      <w:pPr>
        <w:rPr>
          <w:sz w:val="20"/>
          <w:szCs w:val="20"/>
        </w:rPr>
      </w:pPr>
      <w:r>
        <w:rPr>
          <w:rFonts w:eastAsia="Times New Roman"/>
          <w:sz w:val="18"/>
          <w:szCs w:val="18"/>
        </w:rPr>
        <w:t>коррекционных занятиях);</w:t>
      </w:r>
    </w:p>
    <w:p w:rsidR="00895700" w:rsidRDefault="00895700" w:rsidP="009217B5">
      <w:pPr>
        <w:spacing w:line="43" w:lineRule="exact"/>
        <w:rPr>
          <w:sz w:val="20"/>
          <w:szCs w:val="20"/>
        </w:rPr>
      </w:pPr>
    </w:p>
    <w:p w:rsidR="00895700" w:rsidRDefault="0099262C" w:rsidP="004B4437">
      <w:pPr>
        <w:numPr>
          <w:ilvl w:val="0"/>
          <w:numId w:val="225"/>
        </w:numPr>
        <w:tabs>
          <w:tab w:val="left" w:pos="5060"/>
        </w:tabs>
        <w:spacing w:line="276" w:lineRule="auto"/>
        <w:ind w:right="7840" w:firstLine="570"/>
        <w:rPr>
          <w:rFonts w:ascii="Symbol" w:eastAsia="Symbol" w:hAnsi="Symbol" w:cs="Symbol"/>
          <w:sz w:val="18"/>
          <w:szCs w:val="18"/>
        </w:rPr>
      </w:pPr>
      <w:r>
        <w:rPr>
          <w:rFonts w:eastAsia="Times New Roman"/>
          <w:sz w:val="18"/>
          <w:szCs w:val="18"/>
        </w:rPr>
        <w:t>здоровьесберега ющие условия (оздоровительный и охранительный режим, укрепление физическ</w:t>
      </w:r>
      <w:r>
        <w:rPr>
          <w:rFonts w:eastAsia="Times New Roman"/>
          <w:sz w:val="18"/>
          <w:szCs w:val="18"/>
        </w:rPr>
        <w:t>о</w:t>
      </w:r>
      <w:r>
        <w:rPr>
          <w:rFonts w:eastAsia="Times New Roman"/>
          <w:sz w:val="18"/>
          <w:szCs w:val="18"/>
        </w:rPr>
        <w:t>го и психического здоровья, профилактика физических, умственных и психолог</w:t>
      </w:r>
      <w:r>
        <w:rPr>
          <w:rFonts w:eastAsia="Times New Roman"/>
          <w:sz w:val="18"/>
          <w:szCs w:val="18"/>
        </w:rPr>
        <w:t>и</w:t>
      </w:r>
      <w:r>
        <w:rPr>
          <w:rFonts w:eastAsia="Times New Roman"/>
          <w:sz w:val="18"/>
          <w:szCs w:val="18"/>
        </w:rPr>
        <w:t>ческих перегрузок обучающихся, соблюдение санитарно-гигиенических правил и норм);</w:t>
      </w:r>
    </w:p>
    <w:p w:rsidR="00895700" w:rsidRDefault="0099262C" w:rsidP="004B4437">
      <w:pPr>
        <w:numPr>
          <w:ilvl w:val="0"/>
          <w:numId w:val="225"/>
        </w:numPr>
        <w:tabs>
          <w:tab w:val="left" w:pos="5060"/>
        </w:tabs>
        <w:ind w:hanging="150"/>
        <w:rPr>
          <w:rFonts w:ascii="Symbol" w:eastAsia="Symbol" w:hAnsi="Symbol" w:cs="Symbol"/>
          <w:sz w:val="18"/>
          <w:szCs w:val="18"/>
        </w:rPr>
      </w:pPr>
      <w:r>
        <w:rPr>
          <w:rFonts w:eastAsia="Times New Roman"/>
          <w:sz w:val="18"/>
          <w:szCs w:val="18"/>
        </w:rPr>
        <w:t>участие детей с</w:t>
      </w:r>
    </w:p>
    <w:p w:rsidR="00895700" w:rsidRDefault="00895700" w:rsidP="009217B5">
      <w:pPr>
        <w:spacing w:line="15" w:lineRule="exact"/>
        <w:rPr>
          <w:rFonts w:ascii="Symbol" w:eastAsia="Symbol" w:hAnsi="Symbol" w:cs="Symbol"/>
          <w:sz w:val="18"/>
          <w:szCs w:val="18"/>
        </w:rPr>
      </w:pPr>
    </w:p>
    <w:p w:rsidR="00895700" w:rsidRDefault="0099262C" w:rsidP="009217B5">
      <w:pPr>
        <w:spacing w:line="280" w:lineRule="auto"/>
        <w:ind w:right="7840"/>
        <w:rPr>
          <w:rFonts w:ascii="Symbol" w:eastAsia="Symbol" w:hAnsi="Symbol" w:cs="Symbol"/>
          <w:sz w:val="18"/>
          <w:szCs w:val="18"/>
        </w:rPr>
      </w:pPr>
      <w:r>
        <w:rPr>
          <w:rFonts w:eastAsia="Times New Roman"/>
          <w:sz w:val="18"/>
          <w:szCs w:val="18"/>
        </w:rPr>
        <w:t>ограниченными возможностями здоровья в воспитательных, культурно-развлекательных, спортивно-оздоровительных и иных досуговых мероприятиях</w:t>
      </w:r>
    </w:p>
    <w:p w:rsidR="00895700" w:rsidRDefault="00895700" w:rsidP="009217B5">
      <w:pPr>
        <w:spacing w:line="20" w:lineRule="exact"/>
        <w:rPr>
          <w:sz w:val="20"/>
          <w:szCs w:val="20"/>
        </w:rPr>
      </w:pPr>
    </w:p>
    <w:p w:rsidR="00895700" w:rsidRDefault="00A55EFA" w:rsidP="009217B5">
      <w:pPr>
        <w:spacing w:line="48"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14:anchorId="6B3ED5DF" wp14:editId="649FCCA9">
                <wp:simplePos x="0" y="0"/>
                <wp:positionH relativeFrom="column">
                  <wp:posOffset>-272415</wp:posOffset>
                </wp:positionH>
                <wp:positionV relativeFrom="paragraph">
                  <wp:posOffset>2128520</wp:posOffset>
                </wp:positionV>
                <wp:extent cx="9396095" cy="0"/>
                <wp:effectExtent l="0" t="0" r="14605" b="1905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45pt,167.6pt" to="718.4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" o:allowincell="f" filled="t" strokeweight=".48pt">
                <v:stroke joinstyle="miter"/>
                <o:lock v:ext="edit" shapetype="f"/>
              </v:line>
            </w:pict>
          </mc:Fallback>
        </mc:AlternateContent>
      </w:r>
    </w:p>
    <w:p w:rsidR="00895700" w:rsidRDefault="00895700" w:rsidP="009217B5">
      <w:pPr>
        <w:sectPr w:rsidR="00895700">
          <w:pgSz w:w="16840" w:h="11900" w:orient="landscape"/>
          <w:pgMar w:top="1119" w:right="1140" w:bottom="487" w:left="1440" w:header="0" w:footer="0" w:gutter="0"/>
          <w:cols w:space="720" w:equalWidth="0">
            <w:col w:w="14260"/>
          </w:cols>
        </w:sectPr>
      </w:pPr>
    </w:p>
    <w:tbl>
      <w:tblPr>
        <w:tblW w:w="0" w:type="auto"/>
        <w:tblInd w:w="10" w:type="dxa"/>
        <w:tblLayout w:type="fixed"/>
        <w:tblCellMar>
          <w:left w:w="0" w:type="dxa"/>
          <w:right w:w="0" w:type="dxa"/>
        </w:tblCellMar>
        <w:tblLook w:val="04A0" w:firstRow="1" w:lastRow="0" w:firstColumn="1" w:lastColumn="0" w:noHBand="0" w:noVBand="1"/>
      </w:tblPr>
      <w:tblGrid>
        <w:gridCol w:w="2120"/>
        <w:gridCol w:w="2540"/>
        <w:gridCol w:w="2760"/>
        <w:gridCol w:w="2700"/>
        <w:gridCol w:w="2320"/>
        <w:gridCol w:w="2360"/>
      </w:tblGrid>
      <w:tr w:rsidR="00895700">
        <w:trPr>
          <w:trHeight w:val="230"/>
        </w:trPr>
        <w:tc>
          <w:tcPr>
            <w:tcW w:w="2120" w:type="dxa"/>
            <w:tcBorders>
              <w:top w:val="single" w:sz="8" w:space="0" w:color="auto"/>
              <w:left w:val="single" w:sz="8" w:space="0" w:color="auto"/>
              <w:right w:val="single" w:sz="8" w:space="0" w:color="auto"/>
            </w:tcBorders>
            <w:vAlign w:val="bottom"/>
          </w:tcPr>
          <w:p w:rsidR="00895700" w:rsidRDefault="00895700" w:rsidP="009217B5">
            <w:pPr>
              <w:rPr>
                <w:sz w:val="20"/>
                <w:szCs w:val="20"/>
              </w:rPr>
            </w:pPr>
          </w:p>
        </w:tc>
        <w:tc>
          <w:tcPr>
            <w:tcW w:w="2540" w:type="dxa"/>
            <w:tcBorders>
              <w:top w:val="single" w:sz="8" w:space="0" w:color="auto"/>
              <w:right w:val="single" w:sz="8" w:space="0" w:color="auto"/>
            </w:tcBorders>
            <w:vAlign w:val="bottom"/>
          </w:tcPr>
          <w:p w:rsidR="00895700" w:rsidRDefault="0099262C" w:rsidP="009217B5">
            <w:pPr>
              <w:rPr>
                <w:sz w:val="20"/>
                <w:szCs w:val="20"/>
              </w:rPr>
            </w:pPr>
            <w:r>
              <w:rPr>
                <w:rFonts w:eastAsia="Times New Roman"/>
                <w:sz w:val="18"/>
                <w:szCs w:val="18"/>
              </w:rPr>
              <w:t>Дистанционное</w:t>
            </w:r>
          </w:p>
        </w:tc>
        <w:tc>
          <w:tcPr>
            <w:tcW w:w="2760" w:type="dxa"/>
            <w:tcBorders>
              <w:top w:val="single" w:sz="8" w:space="0" w:color="auto"/>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дифференцирова</w:t>
            </w:r>
          </w:p>
        </w:tc>
        <w:tc>
          <w:tcPr>
            <w:tcW w:w="2700" w:type="dxa"/>
            <w:tcBorders>
              <w:top w:val="single" w:sz="8" w:space="0" w:color="auto"/>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индивидуальные</w:t>
            </w:r>
          </w:p>
        </w:tc>
        <w:tc>
          <w:tcPr>
            <w:tcW w:w="2320" w:type="dxa"/>
            <w:tcBorders>
              <w:top w:val="single" w:sz="8" w:space="0" w:color="auto"/>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педагоги,</w:t>
            </w:r>
          </w:p>
        </w:tc>
        <w:tc>
          <w:tcPr>
            <w:tcW w:w="2360" w:type="dxa"/>
            <w:tcBorders>
              <w:top w:val="single" w:sz="8" w:space="0" w:color="auto"/>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технические</w:t>
            </w:r>
          </w:p>
        </w:tc>
      </w:tr>
      <w:tr w:rsidR="00895700">
        <w:trPr>
          <w:trHeight w:val="250"/>
        </w:trPr>
        <w:tc>
          <w:tcPr>
            <w:tcW w:w="2120" w:type="dxa"/>
            <w:tcBorders>
              <w:left w:val="single" w:sz="8" w:space="0" w:color="auto"/>
              <w:right w:val="single" w:sz="8" w:space="0" w:color="auto"/>
            </w:tcBorders>
            <w:vAlign w:val="bottom"/>
          </w:tcPr>
          <w:p w:rsidR="00895700" w:rsidRDefault="00895700" w:rsidP="009217B5">
            <w:pPr>
              <w:rPr>
                <w:sz w:val="21"/>
                <w:szCs w:val="21"/>
              </w:rPr>
            </w:pPr>
          </w:p>
        </w:tc>
        <w:tc>
          <w:tcPr>
            <w:tcW w:w="2540" w:type="dxa"/>
            <w:tcBorders>
              <w:right w:val="single" w:sz="8" w:space="0" w:color="auto"/>
            </w:tcBorders>
            <w:vAlign w:val="bottom"/>
          </w:tcPr>
          <w:p w:rsidR="00895700" w:rsidRDefault="0099262C" w:rsidP="009217B5">
            <w:pPr>
              <w:rPr>
                <w:sz w:val="20"/>
                <w:szCs w:val="20"/>
              </w:rPr>
            </w:pPr>
            <w:r>
              <w:rPr>
                <w:rFonts w:eastAsia="Times New Roman"/>
                <w:sz w:val="18"/>
                <w:szCs w:val="18"/>
              </w:rPr>
              <w:t>обучение</w:t>
            </w: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нные условия</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образовательные</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прошедшие</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средства обучения, в</w:t>
            </w:r>
          </w:p>
        </w:tc>
      </w:tr>
      <w:tr w:rsidR="00895700">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(оптимальный режим</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программы;</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соответствующую</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том числе мобильные,</w:t>
            </w:r>
          </w:p>
        </w:tc>
      </w:tr>
      <w:tr w:rsidR="00895700">
        <w:trPr>
          <w:trHeight w:val="239"/>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учебных нагрузок);</w:t>
            </w:r>
          </w:p>
        </w:tc>
        <w:tc>
          <w:tcPr>
            <w:tcW w:w="270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коррекционно-</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обязательную</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с возможностью</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психолого-</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развивающие программы</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курсовую</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сетевого общения;</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педагогические условия;</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социально-</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профессиональную</w:t>
            </w:r>
          </w:p>
        </w:tc>
        <w:tc>
          <w:tcPr>
            <w:tcW w:w="236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надлежащие</w:t>
            </w:r>
          </w:p>
        </w:tc>
      </w:tr>
      <w:tr w:rsidR="00895700">
        <w:trPr>
          <w:trHeight w:val="250"/>
        </w:trPr>
        <w:tc>
          <w:tcPr>
            <w:tcW w:w="2120" w:type="dxa"/>
            <w:tcBorders>
              <w:left w:val="single" w:sz="8" w:space="0" w:color="auto"/>
              <w:right w:val="single" w:sz="8" w:space="0" w:color="auto"/>
            </w:tcBorders>
            <w:vAlign w:val="bottom"/>
          </w:tcPr>
          <w:p w:rsidR="00895700" w:rsidRDefault="00895700" w:rsidP="009217B5">
            <w:pPr>
              <w:rPr>
                <w:sz w:val="21"/>
                <w:szCs w:val="21"/>
              </w:rPr>
            </w:pPr>
          </w:p>
        </w:tc>
        <w:tc>
          <w:tcPr>
            <w:tcW w:w="2540" w:type="dxa"/>
            <w:tcBorders>
              <w:right w:val="single" w:sz="8" w:space="0" w:color="auto"/>
            </w:tcBorders>
            <w:vAlign w:val="bottom"/>
          </w:tcPr>
          <w:p w:rsidR="00895700" w:rsidRDefault="00895700" w:rsidP="009217B5">
            <w:pPr>
              <w:rPr>
                <w:sz w:val="21"/>
                <w:szCs w:val="21"/>
              </w:rPr>
            </w:pPr>
          </w:p>
        </w:tc>
        <w:tc>
          <w:tcPr>
            <w:tcW w:w="276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специализирован</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педагогической</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подготовку;</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материально-</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ные условия;</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направленности,</w:t>
            </w:r>
          </w:p>
        </w:tc>
        <w:tc>
          <w:tcPr>
            <w:tcW w:w="232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педагог-</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технические условия,</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здоровьесберега</w:t>
            </w:r>
          </w:p>
        </w:tc>
        <w:tc>
          <w:tcPr>
            <w:tcW w:w="270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диагностический</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психолог,</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обеспечивающие</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ющие условия</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и коррекционно-</w:t>
            </w:r>
          </w:p>
        </w:tc>
        <w:tc>
          <w:tcPr>
            <w:tcW w:w="232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социальный</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возможность для</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(профилактика</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развивающий</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беспрепятственного</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физических, умственных и</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инструментарий,</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доступа детей с</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психологических</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необходимый</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недостатками</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перегрузок обучающихся,</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деятельности учителя,</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физического и (или)</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соблюдение санитарно-</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педагога-психолога,</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психического</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гигиенических правил и</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социального педагога,</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развития в здания и</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норм);</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логопеда</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помещения и</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развитие системы</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организацию их</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обучения и воспитания</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пребывания и</w:t>
            </w:r>
          </w:p>
        </w:tc>
      </w:tr>
      <w:tr w:rsidR="00895700">
        <w:trPr>
          <w:trHeight w:val="275"/>
        </w:trPr>
        <w:tc>
          <w:tcPr>
            <w:tcW w:w="2120" w:type="dxa"/>
            <w:tcBorders>
              <w:left w:val="single" w:sz="8" w:space="0" w:color="auto"/>
              <w:right w:val="single" w:sz="8" w:space="0" w:color="auto"/>
            </w:tcBorders>
            <w:vAlign w:val="bottom"/>
          </w:tcPr>
          <w:p w:rsidR="00895700" w:rsidRDefault="00895700" w:rsidP="009217B5">
            <w:pPr>
              <w:rPr>
                <w:sz w:val="23"/>
                <w:szCs w:val="23"/>
              </w:rPr>
            </w:pPr>
          </w:p>
        </w:tc>
        <w:tc>
          <w:tcPr>
            <w:tcW w:w="2540" w:type="dxa"/>
            <w:tcBorders>
              <w:right w:val="single" w:sz="8" w:space="0" w:color="auto"/>
            </w:tcBorders>
            <w:vAlign w:val="bottom"/>
          </w:tcPr>
          <w:p w:rsidR="00895700" w:rsidRDefault="00895700" w:rsidP="009217B5">
            <w:pPr>
              <w:rPr>
                <w:sz w:val="23"/>
                <w:szCs w:val="23"/>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детей, имеющих сложные</w:t>
            </w:r>
          </w:p>
        </w:tc>
        <w:tc>
          <w:tcPr>
            <w:tcW w:w="2700" w:type="dxa"/>
            <w:tcBorders>
              <w:right w:val="single" w:sz="8" w:space="0" w:color="auto"/>
            </w:tcBorders>
            <w:vAlign w:val="bottom"/>
          </w:tcPr>
          <w:p w:rsidR="00895700" w:rsidRDefault="00895700" w:rsidP="009217B5">
            <w:pPr>
              <w:rPr>
                <w:sz w:val="23"/>
                <w:szCs w:val="23"/>
              </w:rPr>
            </w:pPr>
          </w:p>
        </w:tc>
        <w:tc>
          <w:tcPr>
            <w:tcW w:w="2320" w:type="dxa"/>
            <w:tcBorders>
              <w:right w:val="single" w:sz="8" w:space="0" w:color="auto"/>
            </w:tcBorders>
            <w:vAlign w:val="bottom"/>
          </w:tcPr>
          <w:p w:rsidR="00895700" w:rsidRDefault="00895700" w:rsidP="009217B5">
            <w:pPr>
              <w:rPr>
                <w:sz w:val="23"/>
                <w:szCs w:val="23"/>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обучения в школе</w:t>
            </w:r>
          </w:p>
        </w:tc>
      </w:tr>
      <w:tr w:rsidR="00895700">
        <w:trPr>
          <w:trHeight w:val="239"/>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нарушения психического и</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(или) физического</w:t>
            </w:r>
          </w:p>
        </w:tc>
        <w:tc>
          <w:tcPr>
            <w:tcW w:w="2700" w:type="dxa"/>
            <w:tcBorders>
              <w:right w:val="single" w:sz="8" w:space="0" w:color="auto"/>
            </w:tcBorders>
            <w:vAlign w:val="bottom"/>
          </w:tcPr>
          <w:p w:rsidR="00895700" w:rsidRDefault="00895700" w:rsidP="009217B5">
            <w:pPr>
              <w:rPr>
                <w:sz w:val="20"/>
                <w:szCs w:val="20"/>
              </w:rPr>
            </w:pP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895700" w:rsidP="009217B5">
            <w:pPr>
              <w:rPr>
                <w:sz w:val="20"/>
                <w:szCs w:val="20"/>
              </w:rPr>
            </w:pPr>
          </w:p>
        </w:tc>
      </w:tr>
      <w:tr w:rsidR="00895700">
        <w:trPr>
          <w:trHeight w:val="249"/>
        </w:trPr>
        <w:tc>
          <w:tcPr>
            <w:tcW w:w="2120" w:type="dxa"/>
            <w:tcBorders>
              <w:left w:val="single" w:sz="8" w:space="0" w:color="auto"/>
              <w:right w:val="single" w:sz="8" w:space="0" w:color="auto"/>
            </w:tcBorders>
            <w:vAlign w:val="bottom"/>
          </w:tcPr>
          <w:p w:rsidR="00895700" w:rsidRDefault="00895700" w:rsidP="009217B5">
            <w:pPr>
              <w:rPr>
                <w:sz w:val="21"/>
                <w:szCs w:val="21"/>
              </w:rPr>
            </w:pPr>
          </w:p>
        </w:tc>
        <w:tc>
          <w:tcPr>
            <w:tcW w:w="2540" w:type="dxa"/>
            <w:tcBorders>
              <w:bottom w:val="single" w:sz="8" w:space="0" w:color="auto"/>
              <w:right w:val="single" w:sz="8" w:space="0" w:color="auto"/>
            </w:tcBorders>
            <w:vAlign w:val="bottom"/>
          </w:tcPr>
          <w:p w:rsidR="00895700" w:rsidRDefault="00895700" w:rsidP="009217B5">
            <w:pPr>
              <w:rPr>
                <w:sz w:val="21"/>
                <w:szCs w:val="21"/>
              </w:rPr>
            </w:pPr>
          </w:p>
        </w:tc>
        <w:tc>
          <w:tcPr>
            <w:tcW w:w="2760" w:type="dxa"/>
            <w:tcBorders>
              <w:bottom w:val="single" w:sz="8" w:space="0" w:color="auto"/>
              <w:right w:val="single" w:sz="8" w:space="0" w:color="auto"/>
            </w:tcBorders>
            <w:vAlign w:val="bottom"/>
          </w:tcPr>
          <w:p w:rsidR="00895700" w:rsidRDefault="0099262C" w:rsidP="009217B5">
            <w:pPr>
              <w:rPr>
                <w:sz w:val="20"/>
                <w:szCs w:val="20"/>
              </w:rPr>
            </w:pPr>
            <w:r>
              <w:rPr>
                <w:rFonts w:eastAsia="Times New Roman"/>
                <w:sz w:val="18"/>
                <w:szCs w:val="18"/>
              </w:rPr>
              <w:t>развития</w:t>
            </w:r>
          </w:p>
        </w:tc>
        <w:tc>
          <w:tcPr>
            <w:tcW w:w="2700" w:type="dxa"/>
            <w:tcBorders>
              <w:bottom w:val="single" w:sz="8" w:space="0" w:color="auto"/>
              <w:right w:val="single" w:sz="8" w:space="0" w:color="auto"/>
            </w:tcBorders>
            <w:vAlign w:val="bottom"/>
          </w:tcPr>
          <w:p w:rsidR="00895700" w:rsidRDefault="00895700" w:rsidP="009217B5">
            <w:pPr>
              <w:rPr>
                <w:sz w:val="21"/>
                <w:szCs w:val="21"/>
              </w:rPr>
            </w:pPr>
          </w:p>
        </w:tc>
        <w:tc>
          <w:tcPr>
            <w:tcW w:w="2320" w:type="dxa"/>
            <w:tcBorders>
              <w:bottom w:val="single" w:sz="8" w:space="0" w:color="auto"/>
              <w:right w:val="single" w:sz="8" w:space="0" w:color="auto"/>
            </w:tcBorders>
            <w:vAlign w:val="bottom"/>
          </w:tcPr>
          <w:p w:rsidR="00895700" w:rsidRDefault="00895700" w:rsidP="009217B5">
            <w:pPr>
              <w:rPr>
                <w:sz w:val="21"/>
                <w:szCs w:val="21"/>
              </w:rPr>
            </w:pPr>
          </w:p>
        </w:tc>
        <w:tc>
          <w:tcPr>
            <w:tcW w:w="2360" w:type="dxa"/>
            <w:tcBorders>
              <w:bottom w:val="single" w:sz="8" w:space="0" w:color="auto"/>
              <w:right w:val="single" w:sz="8" w:space="0" w:color="auto"/>
            </w:tcBorders>
            <w:vAlign w:val="bottom"/>
          </w:tcPr>
          <w:p w:rsidR="00895700" w:rsidRDefault="00895700" w:rsidP="009217B5">
            <w:pPr>
              <w:rPr>
                <w:sz w:val="21"/>
                <w:szCs w:val="21"/>
              </w:rPr>
            </w:pPr>
          </w:p>
        </w:tc>
      </w:tr>
      <w:tr w:rsidR="00895700">
        <w:trPr>
          <w:trHeight w:val="219"/>
        </w:trPr>
        <w:tc>
          <w:tcPr>
            <w:tcW w:w="2120" w:type="dxa"/>
            <w:tcBorders>
              <w:left w:val="single" w:sz="8" w:space="0" w:color="auto"/>
              <w:right w:val="single" w:sz="8" w:space="0" w:color="auto"/>
            </w:tcBorders>
            <w:vAlign w:val="bottom"/>
          </w:tcPr>
          <w:p w:rsidR="00895700" w:rsidRDefault="00895700" w:rsidP="009217B5">
            <w:pPr>
              <w:rPr>
                <w:sz w:val="19"/>
                <w:szCs w:val="19"/>
              </w:rPr>
            </w:pPr>
          </w:p>
        </w:tc>
        <w:tc>
          <w:tcPr>
            <w:tcW w:w="2540" w:type="dxa"/>
            <w:tcBorders>
              <w:right w:val="single" w:sz="8" w:space="0" w:color="auto"/>
            </w:tcBorders>
            <w:vAlign w:val="bottom"/>
          </w:tcPr>
          <w:p w:rsidR="00895700" w:rsidRDefault="0099262C" w:rsidP="009217B5">
            <w:pPr>
              <w:rPr>
                <w:sz w:val="20"/>
                <w:szCs w:val="20"/>
              </w:rPr>
            </w:pPr>
            <w:r>
              <w:rPr>
                <w:rFonts w:eastAsia="Times New Roman"/>
                <w:sz w:val="18"/>
                <w:szCs w:val="18"/>
              </w:rPr>
              <w:t>Домашнее</w:t>
            </w:r>
          </w:p>
        </w:tc>
        <w:tc>
          <w:tcPr>
            <w:tcW w:w="2760" w:type="dxa"/>
            <w:tcBorders>
              <w:right w:val="single" w:sz="8" w:space="0" w:color="auto"/>
            </w:tcBorders>
            <w:vAlign w:val="bottom"/>
          </w:tcPr>
          <w:p w:rsidR="00895700" w:rsidRDefault="0099262C" w:rsidP="009217B5">
            <w:pPr>
              <w:spacing w:line="219" w:lineRule="exact"/>
              <w:rPr>
                <w:sz w:val="20"/>
                <w:szCs w:val="20"/>
              </w:rPr>
            </w:pPr>
            <w:r>
              <w:rPr>
                <w:rFonts w:ascii="Symbol" w:eastAsia="Symbol" w:hAnsi="Symbol" w:cs="Symbol"/>
                <w:sz w:val="18"/>
                <w:szCs w:val="18"/>
              </w:rPr>
              <w:t></w:t>
            </w:r>
            <w:r>
              <w:rPr>
                <w:rFonts w:eastAsia="Times New Roman"/>
                <w:sz w:val="18"/>
                <w:szCs w:val="18"/>
              </w:rPr>
              <w:t xml:space="preserve"> дифференцирова</w:t>
            </w:r>
          </w:p>
        </w:tc>
        <w:tc>
          <w:tcPr>
            <w:tcW w:w="2700" w:type="dxa"/>
            <w:tcBorders>
              <w:right w:val="single" w:sz="8" w:space="0" w:color="auto"/>
            </w:tcBorders>
            <w:vAlign w:val="bottom"/>
          </w:tcPr>
          <w:p w:rsidR="00895700" w:rsidRDefault="0099262C" w:rsidP="009217B5">
            <w:pPr>
              <w:spacing w:line="219" w:lineRule="exact"/>
              <w:rPr>
                <w:sz w:val="20"/>
                <w:szCs w:val="20"/>
              </w:rPr>
            </w:pPr>
            <w:r>
              <w:rPr>
                <w:rFonts w:ascii="Symbol" w:eastAsia="Symbol" w:hAnsi="Symbol" w:cs="Symbol"/>
                <w:sz w:val="18"/>
                <w:szCs w:val="18"/>
              </w:rPr>
              <w:t></w:t>
            </w:r>
            <w:r>
              <w:rPr>
                <w:rFonts w:eastAsia="Times New Roman"/>
                <w:sz w:val="18"/>
                <w:szCs w:val="18"/>
              </w:rPr>
              <w:t xml:space="preserve"> индивидуальные</w:t>
            </w:r>
          </w:p>
        </w:tc>
        <w:tc>
          <w:tcPr>
            <w:tcW w:w="2320" w:type="dxa"/>
            <w:tcBorders>
              <w:right w:val="single" w:sz="8" w:space="0" w:color="auto"/>
            </w:tcBorders>
            <w:vAlign w:val="bottom"/>
          </w:tcPr>
          <w:p w:rsidR="00895700" w:rsidRDefault="0099262C" w:rsidP="009217B5">
            <w:pPr>
              <w:spacing w:line="219" w:lineRule="exact"/>
              <w:rPr>
                <w:sz w:val="20"/>
                <w:szCs w:val="20"/>
              </w:rPr>
            </w:pPr>
            <w:r>
              <w:rPr>
                <w:rFonts w:ascii="Symbol" w:eastAsia="Symbol" w:hAnsi="Symbol" w:cs="Symbol"/>
                <w:sz w:val="18"/>
                <w:szCs w:val="18"/>
              </w:rPr>
              <w:t></w:t>
            </w:r>
            <w:r>
              <w:rPr>
                <w:rFonts w:eastAsia="Times New Roman"/>
                <w:sz w:val="18"/>
                <w:szCs w:val="18"/>
              </w:rPr>
              <w:t xml:space="preserve"> педагоги,</w:t>
            </w:r>
          </w:p>
        </w:tc>
        <w:tc>
          <w:tcPr>
            <w:tcW w:w="2360" w:type="dxa"/>
            <w:tcBorders>
              <w:right w:val="single" w:sz="8" w:space="0" w:color="auto"/>
            </w:tcBorders>
            <w:vAlign w:val="bottom"/>
          </w:tcPr>
          <w:p w:rsidR="00895700" w:rsidRDefault="0099262C" w:rsidP="009217B5">
            <w:pPr>
              <w:spacing w:line="219" w:lineRule="exact"/>
              <w:rPr>
                <w:sz w:val="20"/>
                <w:szCs w:val="20"/>
              </w:rPr>
            </w:pPr>
            <w:r>
              <w:rPr>
                <w:rFonts w:ascii="Symbol" w:eastAsia="Symbol" w:hAnsi="Symbol" w:cs="Symbol"/>
                <w:sz w:val="18"/>
                <w:szCs w:val="18"/>
              </w:rPr>
              <w:t></w:t>
            </w:r>
            <w:r>
              <w:rPr>
                <w:rFonts w:eastAsia="Times New Roman"/>
                <w:sz w:val="18"/>
                <w:szCs w:val="18"/>
              </w:rPr>
              <w:t xml:space="preserve"> технические</w:t>
            </w:r>
          </w:p>
        </w:tc>
      </w:tr>
      <w:tr w:rsidR="00895700">
        <w:trPr>
          <w:trHeight w:val="250"/>
        </w:trPr>
        <w:tc>
          <w:tcPr>
            <w:tcW w:w="2120" w:type="dxa"/>
            <w:tcBorders>
              <w:left w:val="single" w:sz="8" w:space="0" w:color="auto"/>
              <w:right w:val="single" w:sz="8" w:space="0" w:color="auto"/>
            </w:tcBorders>
            <w:vAlign w:val="bottom"/>
          </w:tcPr>
          <w:p w:rsidR="00895700" w:rsidRDefault="00895700" w:rsidP="009217B5">
            <w:pPr>
              <w:rPr>
                <w:sz w:val="21"/>
                <w:szCs w:val="21"/>
              </w:rPr>
            </w:pPr>
          </w:p>
        </w:tc>
        <w:tc>
          <w:tcPr>
            <w:tcW w:w="2540" w:type="dxa"/>
            <w:tcBorders>
              <w:right w:val="single" w:sz="8" w:space="0" w:color="auto"/>
            </w:tcBorders>
            <w:vAlign w:val="bottom"/>
          </w:tcPr>
          <w:p w:rsidR="00895700" w:rsidRDefault="0099262C" w:rsidP="009217B5">
            <w:pPr>
              <w:rPr>
                <w:sz w:val="20"/>
                <w:szCs w:val="20"/>
              </w:rPr>
            </w:pPr>
            <w:r>
              <w:rPr>
                <w:rFonts w:eastAsia="Times New Roman"/>
                <w:sz w:val="18"/>
                <w:szCs w:val="18"/>
              </w:rPr>
              <w:t>обучение</w:t>
            </w: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нные условия</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образовательные</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прошедшие</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средства обучения, в</w:t>
            </w:r>
          </w:p>
        </w:tc>
      </w:tr>
      <w:tr w:rsidR="00895700">
        <w:trPr>
          <w:trHeight w:val="236"/>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(оптимальный режим</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программы;</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соответствующую</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том числе мобильные,</w:t>
            </w:r>
          </w:p>
        </w:tc>
      </w:tr>
      <w:tr w:rsidR="00895700">
        <w:trPr>
          <w:trHeight w:val="239"/>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учебных нагрузок);</w:t>
            </w:r>
          </w:p>
        </w:tc>
        <w:tc>
          <w:tcPr>
            <w:tcW w:w="270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коррекционно-</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обязательную</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с возможностью</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психолого-</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развивающие программы</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курсовую</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сетевого общения;</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педагогические условия</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социально-</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профессиональную</w:t>
            </w:r>
          </w:p>
        </w:tc>
        <w:tc>
          <w:tcPr>
            <w:tcW w:w="236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надлежащие</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(коррекционная</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педагогической</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подготовку или</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материально-</w:t>
            </w:r>
          </w:p>
        </w:tc>
      </w:tr>
      <w:tr w:rsidR="00895700">
        <w:trPr>
          <w:trHeight w:val="251"/>
        </w:trPr>
        <w:tc>
          <w:tcPr>
            <w:tcW w:w="2120" w:type="dxa"/>
            <w:tcBorders>
              <w:left w:val="single" w:sz="8" w:space="0" w:color="auto"/>
              <w:right w:val="single" w:sz="8" w:space="0" w:color="auto"/>
            </w:tcBorders>
            <w:vAlign w:val="bottom"/>
          </w:tcPr>
          <w:p w:rsidR="00895700" w:rsidRDefault="00895700" w:rsidP="009217B5">
            <w:pPr>
              <w:rPr>
                <w:sz w:val="21"/>
                <w:szCs w:val="21"/>
              </w:rPr>
            </w:pPr>
          </w:p>
        </w:tc>
        <w:tc>
          <w:tcPr>
            <w:tcW w:w="2540" w:type="dxa"/>
            <w:tcBorders>
              <w:right w:val="single" w:sz="8" w:space="0" w:color="auto"/>
            </w:tcBorders>
            <w:vAlign w:val="bottom"/>
          </w:tcPr>
          <w:p w:rsidR="00895700" w:rsidRDefault="00895700" w:rsidP="009217B5">
            <w:pPr>
              <w:rPr>
                <w:sz w:val="21"/>
                <w:szCs w:val="21"/>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направленность учебно-</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направленности,</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переподготовку;</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технические условия,</w:t>
            </w:r>
          </w:p>
        </w:tc>
      </w:tr>
      <w:tr w:rsidR="00895700">
        <w:trPr>
          <w:trHeight w:val="239"/>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воспитательной</w:t>
            </w:r>
          </w:p>
        </w:tc>
        <w:tc>
          <w:tcPr>
            <w:tcW w:w="270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диагностический</w:t>
            </w:r>
          </w:p>
        </w:tc>
        <w:tc>
          <w:tcPr>
            <w:tcW w:w="232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педагог-</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обеспечивающие</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деятельности; учёт</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и коррекционно-</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психолог,</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возможность для</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индивидуальных</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развивающий</w:t>
            </w:r>
          </w:p>
        </w:tc>
        <w:tc>
          <w:tcPr>
            <w:tcW w:w="2320" w:type="dxa"/>
            <w:tcBorders>
              <w:right w:val="single" w:sz="8" w:space="0" w:color="auto"/>
            </w:tcBorders>
            <w:vAlign w:val="bottom"/>
          </w:tcPr>
          <w:p w:rsidR="00895700" w:rsidRDefault="0099262C" w:rsidP="009217B5">
            <w:pPr>
              <w:rPr>
                <w:sz w:val="20"/>
                <w:szCs w:val="20"/>
              </w:rPr>
            </w:pPr>
            <w:r>
              <w:rPr>
                <w:rFonts w:ascii="Symbol" w:eastAsia="Symbol" w:hAnsi="Symbol" w:cs="Symbol"/>
                <w:sz w:val="18"/>
                <w:szCs w:val="18"/>
              </w:rPr>
              <w:t></w:t>
            </w:r>
            <w:r>
              <w:rPr>
                <w:rFonts w:eastAsia="Times New Roman"/>
                <w:sz w:val="18"/>
                <w:szCs w:val="18"/>
              </w:rPr>
              <w:t xml:space="preserve"> социальный</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беспрепятственного</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особенностей ребёнка;</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инструментарий,</w:t>
            </w:r>
          </w:p>
        </w:tc>
        <w:tc>
          <w:tcPr>
            <w:tcW w:w="2320" w:type="dxa"/>
            <w:tcBorders>
              <w:right w:val="single" w:sz="8" w:space="0" w:color="auto"/>
            </w:tcBorders>
            <w:vAlign w:val="bottom"/>
          </w:tcPr>
          <w:p w:rsidR="00895700" w:rsidRDefault="0099262C" w:rsidP="009217B5">
            <w:pPr>
              <w:rPr>
                <w:sz w:val="20"/>
                <w:szCs w:val="20"/>
              </w:rPr>
            </w:pPr>
            <w:r>
              <w:rPr>
                <w:rFonts w:eastAsia="Times New Roman"/>
                <w:sz w:val="18"/>
                <w:szCs w:val="18"/>
              </w:rPr>
              <w:t>педагог</w:t>
            </w: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доступа детей с</w:t>
            </w:r>
          </w:p>
        </w:tc>
      </w:tr>
      <w:tr w:rsidR="00895700">
        <w:trPr>
          <w:trHeight w:val="235"/>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соблюдение комфортного</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необходимый для</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недостатками</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психоэмоционального</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осуществления</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физического и (или)</w:t>
            </w:r>
          </w:p>
        </w:tc>
      </w:tr>
      <w:tr w:rsidR="00895700">
        <w:trPr>
          <w:trHeight w:val="240"/>
        </w:trPr>
        <w:tc>
          <w:tcPr>
            <w:tcW w:w="2120" w:type="dxa"/>
            <w:tcBorders>
              <w:left w:val="single" w:sz="8" w:space="0" w:color="auto"/>
              <w:right w:val="single" w:sz="8" w:space="0" w:color="auto"/>
            </w:tcBorders>
            <w:vAlign w:val="bottom"/>
          </w:tcPr>
          <w:p w:rsidR="00895700" w:rsidRDefault="00895700" w:rsidP="009217B5">
            <w:pPr>
              <w:rPr>
                <w:sz w:val="20"/>
                <w:szCs w:val="20"/>
              </w:rPr>
            </w:pPr>
          </w:p>
        </w:tc>
        <w:tc>
          <w:tcPr>
            <w:tcW w:w="2540" w:type="dxa"/>
            <w:tcBorders>
              <w:right w:val="single" w:sz="8" w:space="0" w:color="auto"/>
            </w:tcBorders>
            <w:vAlign w:val="bottom"/>
          </w:tcPr>
          <w:p w:rsidR="00895700" w:rsidRDefault="00895700" w:rsidP="009217B5">
            <w:pPr>
              <w:rPr>
                <w:sz w:val="20"/>
                <w:szCs w:val="20"/>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режима; использование</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профессиональной</w:t>
            </w:r>
          </w:p>
        </w:tc>
        <w:tc>
          <w:tcPr>
            <w:tcW w:w="2320" w:type="dxa"/>
            <w:tcBorders>
              <w:right w:val="single" w:sz="8" w:space="0" w:color="auto"/>
            </w:tcBorders>
            <w:vAlign w:val="bottom"/>
          </w:tcPr>
          <w:p w:rsidR="00895700" w:rsidRDefault="00895700" w:rsidP="009217B5">
            <w:pPr>
              <w:rPr>
                <w:sz w:val="20"/>
                <w:szCs w:val="20"/>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психического</w:t>
            </w:r>
          </w:p>
        </w:tc>
      </w:tr>
      <w:tr w:rsidR="00895700">
        <w:trPr>
          <w:trHeight w:val="246"/>
        </w:trPr>
        <w:tc>
          <w:tcPr>
            <w:tcW w:w="2120" w:type="dxa"/>
            <w:tcBorders>
              <w:left w:val="single" w:sz="8" w:space="0" w:color="auto"/>
              <w:right w:val="single" w:sz="8" w:space="0" w:color="auto"/>
            </w:tcBorders>
            <w:vAlign w:val="bottom"/>
          </w:tcPr>
          <w:p w:rsidR="00895700" w:rsidRDefault="00895700" w:rsidP="009217B5">
            <w:pPr>
              <w:rPr>
                <w:sz w:val="21"/>
                <w:szCs w:val="21"/>
              </w:rPr>
            </w:pPr>
          </w:p>
        </w:tc>
        <w:tc>
          <w:tcPr>
            <w:tcW w:w="2540" w:type="dxa"/>
            <w:tcBorders>
              <w:right w:val="single" w:sz="8" w:space="0" w:color="auto"/>
            </w:tcBorders>
            <w:vAlign w:val="bottom"/>
          </w:tcPr>
          <w:p w:rsidR="00895700" w:rsidRDefault="00895700" w:rsidP="009217B5">
            <w:pPr>
              <w:rPr>
                <w:sz w:val="21"/>
                <w:szCs w:val="21"/>
              </w:rPr>
            </w:pPr>
          </w:p>
        </w:tc>
        <w:tc>
          <w:tcPr>
            <w:tcW w:w="2760" w:type="dxa"/>
            <w:tcBorders>
              <w:right w:val="single" w:sz="8" w:space="0" w:color="auto"/>
            </w:tcBorders>
            <w:vAlign w:val="bottom"/>
          </w:tcPr>
          <w:p w:rsidR="00895700" w:rsidRDefault="0099262C" w:rsidP="009217B5">
            <w:pPr>
              <w:rPr>
                <w:sz w:val="20"/>
                <w:szCs w:val="20"/>
              </w:rPr>
            </w:pPr>
            <w:r>
              <w:rPr>
                <w:rFonts w:eastAsia="Times New Roman"/>
                <w:sz w:val="18"/>
                <w:szCs w:val="18"/>
              </w:rPr>
              <w:t>современных</w:t>
            </w:r>
          </w:p>
        </w:tc>
        <w:tc>
          <w:tcPr>
            <w:tcW w:w="2700" w:type="dxa"/>
            <w:tcBorders>
              <w:right w:val="single" w:sz="8" w:space="0" w:color="auto"/>
            </w:tcBorders>
            <w:vAlign w:val="bottom"/>
          </w:tcPr>
          <w:p w:rsidR="00895700" w:rsidRDefault="0099262C" w:rsidP="009217B5">
            <w:pPr>
              <w:rPr>
                <w:sz w:val="20"/>
                <w:szCs w:val="20"/>
              </w:rPr>
            </w:pPr>
            <w:r>
              <w:rPr>
                <w:rFonts w:eastAsia="Times New Roman"/>
                <w:sz w:val="18"/>
                <w:szCs w:val="18"/>
              </w:rPr>
              <w:t>деятельности учителя,</w:t>
            </w:r>
          </w:p>
        </w:tc>
        <w:tc>
          <w:tcPr>
            <w:tcW w:w="2320" w:type="dxa"/>
            <w:tcBorders>
              <w:right w:val="single" w:sz="8" w:space="0" w:color="auto"/>
            </w:tcBorders>
            <w:vAlign w:val="bottom"/>
          </w:tcPr>
          <w:p w:rsidR="00895700" w:rsidRDefault="00895700" w:rsidP="009217B5">
            <w:pPr>
              <w:rPr>
                <w:sz w:val="21"/>
                <w:szCs w:val="21"/>
              </w:rPr>
            </w:pPr>
          </w:p>
        </w:tc>
        <w:tc>
          <w:tcPr>
            <w:tcW w:w="2360" w:type="dxa"/>
            <w:tcBorders>
              <w:right w:val="single" w:sz="8" w:space="0" w:color="auto"/>
            </w:tcBorders>
            <w:vAlign w:val="bottom"/>
          </w:tcPr>
          <w:p w:rsidR="00895700" w:rsidRDefault="0099262C" w:rsidP="009217B5">
            <w:pPr>
              <w:rPr>
                <w:sz w:val="20"/>
                <w:szCs w:val="20"/>
              </w:rPr>
            </w:pPr>
            <w:r>
              <w:rPr>
                <w:rFonts w:eastAsia="Times New Roman"/>
                <w:sz w:val="18"/>
                <w:szCs w:val="18"/>
              </w:rPr>
              <w:t>развития в здания и</w:t>
            </w:r>
          </w:p>
        </w:tc>
      </w:tr>
      <w:tr w:rsidR="00895700">
        <w:trPr>
          <w:trHeight w:val="23"/>
        </w:trPr>
        <w:tc>
          <w:tcPr>
            <w:tcW w:w="2120" w:type="dxa"/>
            <w:tcBorders>
              <w:left w:val="single" w:sz="8" w:space="0" w:color="auto"/>
              <w:bottom w:val="single" w:sz="8" w:space="0" w:color="auto"/>
              <w:right w:val="single" w:sz="8" w:space="0" w:color="auto"/>
            </w:tcBorders>
            <w:vAlign w:val="bottom"/>
          </w:tcPr>
          <w:p w:rsidR="00895700" w:rsidRDefault="00895700" w:rsidP="009217B5">
            <w:pPr>
              <w:spacing w:line="20" w:lineRule="exact"/>
              <w:rPr>
                <w:sz w:val="1"/>
                <w:szCs w:val="1"/>
              </w:rPr>
            </w:pPr>
          </w:p>
        </w:tc>
        <w:tc>
          <w:tcPr>
            <w:tcW w:w="2540" w:type="dxa"/>
            <w:tcBorders>
              <w:bottom w:val="single" w:sz="8" w:space="0" w:color="auto"/>
              <w:right w:val="single" w:sz="8" w:space="0" w:color="auto"/>
            </w:tcBorders>
            <w:vAlign w:val="bottom"/>
          </w:tcPr>
          <w:p w:rsidR="00895700" w:rsidRDefault="00895700" w:rsidP="009217B5">
            <w:pPr>
              <w:spacing w:line="20" w:lineRule="exact"/>
              <w:rPr>
                <w:sz w:val="1"/>
                <w:szCs w:val="1"/>
              </w:rPr>
            </w:pPr>
          </w:p>
        </w:tc>
        <w:tc>
          <w:tcPr>
            <w:tcW w:w="2760" w:type="dxa"/>
            <w:tcBorders>
              <w:bottom w:val="single" w:sz="8" w:space="0" w:color="auto"/>
              <w:right w:val="single" w:sz="8" w:space="0" w:color="auto"/>
            </w:tcBorders>
            <w:vAlign w:val="bottom"/>
          </w:tcPr>
          <w:p w:rsidR="00895700" w:rsidRDefault="00895700" w:rsidP="009217B5">
            <w:pPr>
              <w:spacing w:line="20" w:lineRule="exact"/>
              <w:rPr>
                <w:sz w:val="1"/>
                <w:szCs w:val="1"/>
              </w:rPr>
            </w:pPr>
          </w:p>
        </w:tc>
        <w:tc>
          <w:tcPr>
            <w:tcW w:w="2700" w:type="dxa"/>
            <w:tcBorders>
              <w:bottom w:val="single" w:sz="8" w:space="0" w:color="auto"/>
              <w:right w:val="single" w:sz="8" w:space="0" w:color="auto"/>
            </w:tcBorders>
            <w:vAlign w:val="bottom"/>
          </w:tcPr>
          <w:p w:rsidR="00895700" w:rsidRDefault="00895700" w:rsidP="009217B5">
            <w:pPr>
              <w:spacing w:line="20" w:lineRule="exact"/>
              <w:rPr>
                <w:sz w:val="1"/>
                <w:szCs w:val="1"/>
              </w:rPr>
            </w:pPr>
          </w:p>
        </w:tc>
        <w:tc>
          <w:tcPr>
            <w:tcW w:w="2320" w:type="dxa"/>
            <w:tcBorders>
              <w:bottom w:val="single" w:sz="8" w:space="0" w:color="auto"/>
              <w:right w:val="single" w:sz="8" w:space="0" w:color="auto"/>
            </w:tcBorders>
            <w:vAlign w:val="bottom"/>
          </w:tcPr>
          <w:p w:rsidR="00895700" w:rsidRDefault="00895700" w:rsidP="009217B5">
            <w:pPr>
              <w:spacing w:line="20" w:lineRule="exact"/>
              <w:rPr>
                <w:sz w:val="1"/>
                <w:szCs w:val="1"/>
              </w:rPr>
            </w:pPr>
          </w:p>
        </w:tc>
        <w:tc>
          <w:tcPr>
            <w:tcW w:w="2360" w:type="dxa"/>
            <w:tcBorders>
              <w:bottom w:val="single" w:sz="8" w:space="0" w:color="auto"/>
              <w:right w:val="single" w:sz="8" w:space="0" w:color="auto"/>
            </w:tcBorders>
            <w:vAlign w:val="bottom"/>
          </w:tcPr>
          <w:p w:rsidR="00895700" w:rsidRDefault="00895700" w:rsidP="009217B5">
            <w:pPr>
              <w:spacing w:line="20" w:lineRule="exact"/>
              <w:rPr>
                <w:sz w:val="1"/>
                <w:szCs w:val="1"/>
              </w:rPr>
            </w:pPr>
          </w:p>
        </w:tc>
      </w:tr>
    </w:tbl>
    <w:p w:rsidR="00895700" w:rsidRDefault="00895700" w:rsidP="009217B5">
      <w:pPr>
        <w:sectPr w:rsidR="00895700">
          <w:pgSz w:w="16840" w:h="11900" w:orient="landscape"/>
          <w:pgMar w:top="1108" w:right="1020" w:bottom="467" w:left="1020" w:header="0" w:footer="0" w:gutter="0"/>
          <w:cols w:space="720" w:equalWidth="0">
            <w:col w:w="14800"/>
          </w:cols>
        </w:sectPr>
      </w:pPr>
    </w:p>
    <w:tbl>
      <w:tblPr>
        <w:tblW w:w="7486" w:type="dxa"/>
        <w:tblInd w:w="7050" w:type="dxa"/>
        <w:tblLayout w:type="fixed"/>
        <w:tblCellMar>
          <w:left w:w="0" w:type="dxa"/>
          <w:right w:w="0" w:type="dxa"/>
        </w:tblCellMar>
        <w:tblLook w:val="04A0" w:firstRow="1" w:lastRow="0" w:firstColumn="1" w:lastColumn="0" w:noHBand="0" w:noVBand="1"/>
      </w:tblPr>
      <w:tblGrid>
        <w:gridCol w:w="2320"/>
        <w:gridCol w:w="553"/>
        <w:gridCol w:w="2126"/>
        <w:gridCol w:w="553"/>
        <w:gridCol w:w="1381"/>
        <w:gridCol w:w="553"/>
      </w:tblGrid>
      <w:tr w:rsidR="00895700" w:rsidTr="00B45657">
        <w:trPr>
          <w:trHeight w:val="236"/>
        </w:trPr>
        <w:tc>
          <w:tcPr>
            <w:tcW w:w="2873" w:type="dxa"/>
            <w:gridSpan w:val="2"/>
            <w:vAlign w:val="bottom"/>
          </w:tcPr>
          <w:p w:rsidR="00895700" w:rsidRDefault="0099262C" w:rsidP="009217B5">
            <w:pPr>
              <w:rPr>
                <w:sz w:val="20"/>
                <w:szCs w:val="20"/>
              </w:rPr>
            </w:pPr>
            <w:r>
              <w:rPr>
                <w:rFonts w:eastAsia="Times New Roman"/>
                <w:sz w:val="18"/>
                <w:szCs w:val="18"/>
              </w:rPr>
              <w:lastRenderedPageBreak/>
              <w:t>педагогических</w:t>
            </w:r>
          </w:p>
        </w:tc>
        <w:tc>
          <w:tcPr>
            <w:tcW w:w="2679" w:type="dxa"/>
            <w:gridSpan w:val="2"/>
            <w:vAlign w:val="bottom"/>
          </w:tcPr>
          <w:p w:rsidR="00895700" w:rsidRDefault="0099262C" w:rsidP="009217B5">
            <w:pPr>
              <w:rPr>
                <w:sz w:val="20"/>
                <w:szCs w:val="20"/>
              </w:rPr>
            </w:pPr>
            <w:r>
              <w:rPr>
                <w:rFonts w:eastAsia="Times New Roman"/>
                <w:sz w:val="18"/>
                <w:szCs w:val="18"/>
              </w:rPr>
              <w:t>педагога-психолога,</w:t>
            </w:r>
          </w:p>
        </w:tc>
        <w:tc>
          <w:tcPr>
            <w:tcW w:w="1934" w:type="dxa"/>
            <w:gridSpan w:val="2"/>
            <w:vAlign w:val="bottom"/>
          </w:tcPr>
          <w:p w:rsidR="00895700" w:rsidRDefault="0099262C" w:rsidP="009217B5">
            <w:pPr>
              <w:rPr>
                <w:sz w:val="20"/>
                <w:szCs w:val="20"/>
              </w:rPr>
            </w:pPr>
            <w:r>
              <w:rPr>
                <w:rFonts w:eastAsia="Times New Roman"/>
                <w:sz w:val="18"/>
                <w:szCs w:val="18"/>
              </w:rPr>
              <w:t>помещения и</w:t>
            </w:r>
          </w:p>
        </w:tc>
      </w:tr>
      <w:tr w:rsidR="00895700" w:rsidTr="00B45657">
        <w:trPr>
          <w:trHeight w:val="240"/>
        </w:trPr>
        <w:tc>
          <w:tcPr>
            <w:tcW w:w="2873" w:type="dxa"/>
            <w:gridSpan w:val="2"/>
            <w:vAlign w:val="bottom"/>
          </w:tcPr>
          <w:p w:rsidR="00895700" w:rsidRDefault="0099262C" w:rsidP="009217B5">
            <w:pPr>
              <w:rPr>
                <w:sz w:val="20"/>
                <w:szCs w:val="20"/>
              </w:rPr>
            </w:pPr>
            <w:r>
              <w:rPr>
                <w:rFonts w:eastAsia="Times New Roman"/>
                <w:sz w:val="18"/>
                <w:szCs w:val="18"/>
              </w:rPr>
              <w:t>технологий, в том числе</w:t>
            </w:r>
          </w:p>
        </w:tc>
        <w:tc>
          <w:tcPr>
            <w:tcW w:w="2679" w:type="dxa"/>
            <w:gridSpan w:val="2"/>
            <w:vAlign w:val="bottom"/>
          </w:tcPr>
          <w:p w:rsidR="00895700" w:rsidRDefault="0099262C" w:rsidP="009217B5">
            <w:pPr>
              <w:rPr>
                <w:sz w:val="20"/>
                <w:szCs w:val="20"/>
              </w:rPr>
            </w:pPr>
            <w:r>
              <w:rPr>
                <w:rFonts w:eastAsia="Times New Roman"/>
                <w:sz w:val="18"/>
                <w:szCs w:val="18"/>
              </w:rPr>
              <w:t>социального педагога,</w:t>
            </w:r>
          </w:p>
        </w:tc>
        <w:tc>
          <w:tcPr>
            <w:tcW w:w="1934" w:type="dxa"/>
            <w:gridSpan w:val="2"/>
            <w:vAlign w:val="bottom"/>
          </w:tcPr>
          <w:p w:rsidR="00895700" w:rsidRDefault="0099262C" w:rsidP="009217B5">
            <w:pPr>
              <w:rPr>
                <w:sz w:val="20"/>
                <w:szCs w:val="20"/>
              </w:rPr>
            </w:pPr>
            <w:r>
              <w:rPr>
                <w:rFonts w:eastAsia="Times New Roman"/>
                <w:sz w:val="18"/>
                <w:szCs w:val="18"/>
              </w:rPr>
              <w:t>организацию их</w:t>
            </w:r>
          </w:p>
        </w:tc>
      </w:tr>
      <w:tr w:rsidR="00895700" w:rsidTr="00B45657">
        <w:trPr>
          <w:gridAfter w:val="1"/>
          <w:wAfter w:w="553" w:type="dxa"/>
          <w:trHeight w:val="239"/>
        </w:trPr>
        <w:tc>
          <w:tcPr>
            <w:tcW w:w="2320" w:type="dxa"/>
            <w:vAlign w:val="bottom"/>
          </w:tcPr>
          <w:p w:rsidR="00895700" w:rsidRDefault="0099262C" w:rsidP="009217B5">
            <w:pPr>
              <w:rPr>
                <w:sz w:val="20"/>
                <w:szCs w:val="20"/>
              </w:rPr>
            </w:pPr>
            <w:r>
              <w:rPr>
                <w:rFonts w:eastAsia="Times New Roman"/>
                <w:sz w:val="18"/>
                <w:szCs w:val="18"/>
              </w:rPr>
              <w:t>информационных,</w:t>
            </w:r>
          </w:p>
        </w:tc>
        <w:tc>
          <w:tcPr>
            <w:tcW w:w="2679" w:type="dxa"/>
            <w:gridSpan w:val="2"/>
            <w:vAlign w:val="bottom"/>
          </w:tcPr>
          <w:p w:rsidR="00895700" w:rsidRDefault="0099262C" w:rsidP="00B45657">
            <w:pPr>
              <w:ind w:left="553"/>
              <w:rPr>
                <w:sz w:val="20"/>
                <w:szCs w:val="20"/>
              </w:rPr>
            </w:pPr>
            <w:r>
              <w:rPr>
                <w:rFonts w:eastAsia="Times New Roman"/>
                <w:sz w:val="18"/>
                <w:szCs w:val="18"/>
              </w:rPr>
              <w:t>логопеда</w:t>
            </w:r>
          </w:p>
        </w:tc>
        <w:tc>
          <w:tcPr>
            <w:tcW w:w="1934" w:type="dxa"/>
            <w:gridSpan w:val="2"/>
            <w:vAlign w:val="bottom"/>
          </w:tcPr>
          <w:p w:rsidR="00895700" w:rsidRDefault="0099262C" w:rsidP="009217B5">
            <w:pPr>
              <w:rPr>
                <w:sz w:val="20"/>
                <w:szCs w:val="20"/>
              </w:rPr>
            </w:pPr>
            <w:r>
              <w:rPr>
                <w:rFonts w:eastAsia="Times New Roman"/>
                <w:sz w:val="18"/>
                <w:szCs w:val="18"/>
              </w:rPr>
              <w:t>пребывания и</w:t>
            </w:r>
          </w:p>
        </w:tc>
      </w:tr>
      <w:tr w:rsidR="00895700" w:rsidTr="00B45657">
        <w:trPr>
          <w:gridAfter w:val="1"/>
          <w:wAfter w:w="553" w:type="dxa"/>
          <w:trHeight w:val="236"/>
        </w:trPr>
        <w:tc>
          <w:tcPr>
            <w:tcW w:w="2320" w:type="dxa"/>
            <w:vAlign w:val="bottom"/>
          </w:tcPr>
          <w:p w:rsidR="00895700" w:rsidRDefault="0099262C" w:rsidP="009217B5">
            <w:pPr>
              <w:rPr>
                <w:sz w:val="20"/>
                <w:szCs w:val="20"/>
              </w:rPr>
            </w:pPr>
            <w:r>
              <w:rPr>
                <w:rFonts w:eastAsia="Times New Roman"/>
                <w:sz w:val="18"/>
                <w:szCs w:val="18"/>
              </w:rPr>
              <w:t>компьютерных);</w:t>
            </w:r>
          </w:p>
        </w:tc>
        <w:tc>
          <w:tcPr>
            <w:tcW w:w="2679" w:type="dxa"/>
            <w:gridSpan w:val="2"/>
            <w:vAlign w:val="bottom"/>
          </w:tcPr>
          <w:p w:rsidR="00895700" w:rsidRDefault="00895700" w:rsidP="009217B5">
            <w:pPr>
              <w:rPr>
                <w:sz w:val="20"/>
                <w:szCs w:val="20"/>
              </w:rPr>
            </w:pPr>
          </w:p>
        </w:tc>
        <w:tc>
          <w:tcPr>
            <w:tcW w:w="1934" w:type="dxa"/>
            <w:gridSpan w:val="2"/>
            <w:vAlign w:val="bottom"/>
          </w:tcPr>
          <w:p w:rsidR="00895700" w:rsidRDefault="0099262C" w:rsidP="009217B5">
            <w:pPr>
              <w:rPr>
                <w:sz w:val="20"/>
                <w:szCs w:val="20"/>
              </w:rPr>
            </w:pPr>
            <w:r>
              <w:rPr>
                <w:rFonts w:eastAsia="Times New Roman"/>
                <w:w w:val="98"/>
                <w:sz w:val="18"/>
                <w:szCs w:val="18"/>
              </w:rPr>
              <w:t>обучения в школе</w:t>
            </w:r>
          </w:p>
        </w:tc>
      </w:tr>
    </w:tbl>
    <w:p w:rsidR="00895700" w:rsidRDefault="0099262C" w:rsidP="009217B5">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40171124" wp14:editId="4FF95716">
                <wp:simplePos x="0" y="0"/>
                <wp:positionH relativeFrom="column">
                  <wp:posOffset>-267970</wp:posOffset>
                </wp:positionH>
                <wp:positionV relativeFrom="paragraph">
                  <wp:posOffset>-594995</wp:posOffset>
                </wp:positionV>
                <wp:extent cx="939609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0999pt,-46.8499pt" to="718.75pt,-46.8499pt" o:allowincell="f" strokecolor="#000000" strokeweight="0.4799pt"/>
            </w:pict>
          </mc:Fallback>
        </mc:AlternateContent>
      </w:r>
      <w:r>
        <w:rPr>
          <w:noProof/>
          <w:sz w:val="20"/>
          <w:szCs w:val="20"/>
        </w:rPr>
        <mc:AlternateContent>
          <mc:Choice Requires="wps">
            <w:drawing>
              <wp:anchor distT="0" distB="0" distL="114300" distR="114300" simplePos="0" relativeHeight="251658240" behindDoc="1" locked="0" layoutInCell="0" allowOverlap="1" wp14:anchorId="2B8ECBFF" wp14:editId="2034C9C9">
                <wp:simplePos x="0" y="0"/>
                <wp:positionH relativeFrom="column">
                  <wp:posOffset>-264795</wp:posOffset>
                </wp:positionH>
                <wp:positionV relativeFrom="paragraph">
                  <wp:posOffset>-598170</wp:posOffset>
                </wp:positionV>
                <wp:extent cx="0" cy="411734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173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8499pt,-47.0999pt" to="-20.8499pt,277.1pt" o:allowincell="f" strokecolor="#000000" strokeweight="0.4799pt"/>
            </w:pict>
          </mc:Fallback>
        </mc:AlternateContent>
      </w:r>
      <w:r>
        <w:rPr>
          <w:noProof/>
          <w:sz w:val="20"/>
          <w:szCs w:val="20"/>
        </w:rPr>
        <mc:AlternateContent>
          <mc:Choice Requires="wps">
            <w:drawing>
              <wp:anchor distT="0" distB="0" distL="114300" distR="114300" simplePos="0" relativeHeight="251659264" behindDoc="1" locked="0" layoutInCell="0" allowOverlap="1" wp14:anchorId="242DD6D3" wp14:editId="0D9715FA">
                <wp:simplePos x="0" y="0"/>
                <wp:positionH relativeFrom="column">
                  <wp:posOffset>1069340</wp:posOffset>
                </wp:positionH>
                <wp:positionV relativeFrom="paragraph">
                  <wp:posOffset>-598170</wp:posOffset>
                </wp:positionV>
                <wp:extent cx="0" cy="411734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173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2pt,-47.0999pt" to="84.2pt,277.1pt" o:allowincell="f" strokecolor="#000000" strokeweight="0.4799pt"/>
            </w:pict>
          </mc:Fallback>
        </mc:AlternateContent>
      </w:r>
      <w:r>
        <w:rPr>
          <w:noProof/>
          <w:sz w:val="20"/>
          <w:szCs w:val="20"/>
        </w:rPr>
        <mc:AlternateContent>
          <mc:Choice Requires="wps">
            <w:drawing>
              <wp:anchor distT="0" distB="0" distL="114300" distR="114300" simplePos="0" relativeHeight="251660288" behindDoc="1" locked="0" layoutInCell="0" allowOverlap="1" wp14:anchorId="7832C992" wp14:editId="4F6BD741">
                <wp:simplePos x="0" y="0"/>
                <wp:positionH relativeFrom="column">
                  <wp:posOffset>2687955</wp:posOffset>
                </wp:positionH>
                <wp:positionV relativeFrom="paragraph">
                  <wp:posOffset>-598170</wp:posOffset>
                </wp:positionV>
                <wp:extent cx="0" cy="411734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173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65pt,-47.0999pt" to="211.65pt,277.1pt" o:allowincell="f" strokecolor="#000000" strokeweight="0.48pt"/>
            </w:pict>
          </mc:Fallback>
        </mc:AlternateContent>
      </w:r>
      <w:r>
        <w:rPr>
          <w:noProof/>
          <w:sz w:val="20"/>
          <w:szCs w:val="20"/>
        </w:rPr>
        <mc:AlternateContent>
          <mc:Choice Requires="wps">
            <w:drawing>
              <wp:anchor distT="0" distB="0" distL="114300" distR="114300" simplePos="0" relativeHeight="251661312" behindDoc="1" locked="0" layoutInCell="0" allowOverlap="1" wp14:anchorId="772DC422" wp14:editId="31CA3F4B">
                <wp:simplePos x="0" y="0"/>
                <wp:positionH relativeFrom="column">
                  <wp:posOffset>4431665</wp:posOffset>
                </wp:positionH>
                <wp:positionV relativeFrom="paragraph">
                  <wp:posOffset>-598170</wp:posOffset>
                </wp:positionV>
                <wp:extent cx="0" cy="411734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173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95pt,-47.0999pt" to="348.95pt,277.1pt" o:allowincell="f" strokecolor="#000000" strokeweight="0.48pt"/>
            </w:pict>
          </mc:Fallback>
        </mc:AlternateContent>
      </w:r>
      <w:r>
        <w:rPr>
          <w:noProof/>
          <w:sz w:val="20"/>
          <w:szCs w:val="20"/>
        </w:rPr>
        <mc:AlternateContent>
          <mc:Choice Requires="wps">
            <w:drawing>
              <wp:anchor distT="0" distB="0" distL="114300" distR="114300" simplePos="0" relativeHeight="251662336" behindDoc="1" locked="0" layoutInCell="0" allowOverlap="1" wp14:anchorId="36EAEC4D" wp14:editId="6D780775">
                <wp:simplePos x="0" y="0"/>
                <wp:positionH relativeFrom="column">
                  <wp:posOffset>6147435</wp:posOffset>
                </wp:positionH>
                <wp:positionV relativeFrom="paragraph">
                  <wp:posOffset>-598170</wp:posOffset>
                </wp:positionV>
                <wp:extent cx="0" cy="411734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173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4.05pt,-47.0999pt" to="484.05pt,277.1pt" o:allowincell="f" strokecolor="#000000" strokeweight="0.4799pt"/>
            </w:pict>
          </mc:Fallback>
        </mc:AlternateContent>
      </w:r>
      <w:r>
        <w:rPr>
          <w:noProof/>
          <w:sz w:val="20"/>
          <w:szCs w:val="20"/>
        </w:rPr>
        <mc:AlternateContent>
          <mc:Choice Requires="wps">
            <w:drawing>
              <wp:anchor distT="0" distB="0" distL="114300" distR="114300" simplePos="0" relativeHeight="251663360" behindDoc="1" locked="0" layoutInCell="0" allowOverlap="1" wp14:anchorId="30C30A44" wp14:editId="456DA8CC">
                <wp:simplePos x="0" y="0"/>
                <wp:positionH relativeFrom="column">
                  <wp:posOffset>7616825</wp:posOffset>
                </wp:positionH>
                <wp:positionV relativeFrom="paragraph">
                  <wp:posOffset>-598170</wp:posOffset>
                </wp:positionV>
                <wp:extent cx="0" cy="411734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173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9.75pt,-47.0999pt" to="599.75pt,277.1pt" o:allowincell="f" strokecolor="#000000" strokeweight="0.4799pt"/>
            </w:pict>
          </mc:Fallback>
        </mc:AlternateContent>
      </w:r>
      <w:r>
        <w:rPr>
          <w:noProof/>
          <w:sz w:val="20"/>
          <w:szCs w:val="20"/>
        </w:rPr>
        <mc:AlternateContent>
          <mc:Choice Requires="wps">
            <w:drawing>
              <wp:anchor distT="0" distB="0" distL="114300" distR="114300" simplePos="0" relativeHeight="251664384" behindDoc="1" locked="0" layoutInCell="0" allowOverlap="1" wp14:anchorId="1AF168A3" wp14:editId="3A47F67A">
                <wp:simplePos x="0" y="0"/>
                <wp:positionH relativeFrom="column">
                  <wp:posOffset>9125585</wp:posOffset>
                </wp:positionH>
                <wp:positionV relativeFrom="paragraph">
                  <wp:posOffset>-598170</wp:posOffset>
                </wp:positionV>
                <wp:extent cx="0" cy="411734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173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8.55pt,-47.0999pt" to="718.55pt,277.1pt" o:allowincell="f" strokecolor="#000000" strokeweight="0.4799pt"/>
            </w:pict>
          </mc:Fallback>
        </mc:AlternateContent>
      </w:r>
    </w:p>
    <w:p w:rsidR="00895700" w:rsidRDefault="0099262C" w:rsidP="004B4437">
      <w:pPr>
        <w:numPr>
          <w:ilvl w:val="0"/>
          <w:numId w:val="226"/>
        </w:numPr>
        <w:tabs>
          <w:tab w:val="left" w:pos="5060"/>
        </w:tabs>
        <w:spacing w:line="275" w:lineRule="auto"/>
        <w:ind w:right="7860" w:firstLine="570"/>
        <w:rPr>
          <w:rFonts w:ascii="Symbol" w:eastAsia="Symbol" w:hAnsi="Symbol" w:cs="Symbol"/>
          <w:sz w:val="18"/>
          <w:szCs w:val="18"/>
        </w:rPr>
      </w:pPr>
      <w:r>
        <w:rPr>
          <w:rFonts w:eastAsia="Times New Roman"/>
          <w:sz w:val="18"/>
          <w:szCs w:val="18"/>
        </w:rPr>
        <w:t>специализирован ные условия (выдвижение комплекса специальных задач обучения, ориентирова</w:t>
      </w:r>
      <w:r>
        <w:rPr>
          <w:rFonts w:eastAsia="Times New Roman"/>
          <w:sz w:val="18"/>
          <w:szCs w:val="18"/>
        </w:rPr>
        <w:t>н</w:t>
      </w:r>
      <w:r>
        <w:rPr>
          <w:rFonts w:eastAsia="Times New Roman"/>
          <w:sz w:val="18"/>
          <w:szCs w:val="18"/>
        </w:rPr>
        <w:t>ных на особые образовательные потребности обучающихся; использование спец</w:t>
      </w:r>
      <w:r>
        <w:rPr>
          <w:rFonts w:eastAsia="Times New Roman"/>
          <w:sz w:val="18"/>
          <w:szCs w:val="18"/>
        </w:rPr>
        <w:t>и</w:t>
      </w:r>
      <w:r>
        <w:rPr>
          <w:rFonts w:eastAsia="Times New Roman"/>
          <w:sz w:val="18"/>
          <w:szCs w:val="18"/>
        </w:rPr>
        <w:t>альных методов, приёмов, средств обучения, специализированных образовател</w:t>
      </w:r>
      <w:r>
        <w:rPr>
          <w:rFonts w:eastAsia="Times New Roman"/>
          <w:sz w:val="18"/>
          <w:szCs w:val="18"/>
        </w:rPr>
        <w:t>ь</w:t>
      </w:r>
      <w:r>
        <w:rPr>
          <w:rFonts w:eastAsia="Times New Roman"/>
          <w:sz w:val="18"/>
          <w:szCs w:val="18"/>
        </w:rPr>
        <w:t>ных и коррекцио</w:t>
      </w:r>
      <w:r>
        <w:rPr>
          <w:rFonts w:eastAsia="Times New Roman"/>
          <w:sz w:val="18"/>
          <w:szCs w:val="18"/>
        </w:rPr>
        <w:t>н</w:t>
      </w:r>
      <w:r>
        <w:rPr>
          <w:rFonts w:eastAsia="Times New Roman"/>
          <w:sz w:val="18"/>
          <w:szCs w:val="18"/>
        </w:rPr>
        <w:t>ных программ);</w:t>
      </w:r>
    </w:p>
    <w:p w:rsidR="00895700" w:rsidRDefault="00895700" w:rsidP="009217B5">
      <w:pPr>
        <w:spacing w:line="10" w:lineRule="exact"/>
        <w:rPr>
          <w:rFonts w:ascii="Symbol" w:eastAsia="Symbol" w:hAnsi="Symbol" w:cs="Symbol"/>
          <w:sz w:val="18"/>
          <w:szCs w:val="18"/>
        </w:rPr>
      </w:pPr>
    </w:p>
    <w:p w:rsidR="00895700" w:rsidRDefault="0099262C" w:rsidP="00B45657">
      <w:pPr>
        <w:numPr>
          <w:ilvl w:val="0"/>
          <w:numId w:val="226"/>
        </w:numPr>
        <w:tabs>
          <w:tab w:val="left" w:pos="5060"/>
        </w:tabs>
        <w:spacing w:line="274" w:lineRule="auto"/>
        <w:ind w:right="7940" w:firstLine="570"/>
        <w:rPr>
          <w:rFonts w:ascii="Symbol" w:eastAsia="Symbol" w:hAnsi="Symbol" w:cs="Symbol"/>
          <w:sz w:val="18"/>
          <w:szCs w:val="18"/>
        </w:rPr>
      </w:pPr>
      <w:r>
        <w:rPr>
          <w:rFonts w:eastAsia="Times New Roman"/>
          <w:sz w:val="18"/>
          <w:szCs w:val="18"/>
        </w:rPr>
        <w:t>здоровьесберега ющие условия;</w:t>
      </w:r>
    </w:p>
    <w:p w:rsidR="00895700" w:rsidRDefault="00895700" w:rsidP="009217B5">
      <w:pPr>
        <w:spacing w:line="1" w:lineRule="exact"/>
        <w:rPr>
          <w:rFonts w:ascii="Symbol" w:eastAsia="Symbol" w:hAnsi="Symbol" w:cs="Symbol"/>
          <w:sz w:val="18"/>
          <w:szCs w:val="18"/>
        </w:rPr>
      </w:pPr>
    </w:p>
    <w:p w:rsidR="00895700" w:rsidRDefault="0099262C" w:rsidP="004B4437">
      <w:pPr>
        <w:numPr>
          <w:ilvl w:val="0"/>
          <w:numId w:val="226"/>
        </w:numPr>
        <w:tabs>
          <w:tab w:val="left" w:pos="5060"/>
        </w:tabs>
        <w:ind w:hanging="150"/>
        <w:rPr>
          <w:rFonts w:ascii="Symbol" w:eastAsia="Symbol" w:hAnsi="Symbol" w:cs="Symbol"/>
          <w:sz w:val="18"/>
          <w:szCs w:val="18"/>
        </w:rPr>
      </w:pPr>
      <w:r>
        <w:rPr>
          <w:rFonts w:eastAsia="Times New Roman"/>
          <w:sz w:val="18"/>
          <w:szCs w:val="18"/>
        </w:rPr>
        <w:t>развитие системы</w:t>
      </w:r>
    </w:p>
    <w:p w:rsidR="00895700" w:rsidRDefault="00895700" w:rsidP="009217B5">
      <w:pPr>
        <w:spacing w:line="15" w:lineRule="exact"/>
        <w:rPr>
          <w:rFonts w:ascii="Symbol" w:eastAsia="Symbol" w:hAnsi="Symbol" w:cs="Symbol"/>
          <w:sz w:val="18"/>
          <w:szCs w:val="18"/>
        </w:rPr>
      </w:pPr>
    </w:p>
    <w:p w:rsidR="00895700" w:rsidRDefault="0099262C" w:rsidP="009217B5">
      <w:pPr>
        <w:spacing w:line="287" w:lineRule="auto"/>
        <w:ind w:right="7920"/>
        <w:rPr>
          <w:rFonts w:ascii="Symbol" w:eastAsia="Symbol" w:hAnsi="Symbol" w:cs="Symbol"/>
          <w:sz w:val="18"/>
          <w:szCs w:val="18"/>
        </w:rPr>
      </w:pPr>
      <w:r>
        <w:rPr>
          <w:rFonts w:eastAsia="Times New Roman"/>
          <w:sz w:val="18"/>
          <w:szCs w:val="18"/>
        </w:rPr>
        <w:t>обучения и воспитания детей, имеющих сложные нарушения физического разв</w:t>
      </w:r>
      <w:r>
        <w:rPr>
          <w:rFonts w:eastAsia="Times New Roman"/>
          <w:sz w:val="18"/>
          <w:szCs w:val="18"/>
        </w:rPr>
        <w:t>и</w:t>
      </w:r>
      <w:r>
        <w:rPr>
          <w:rFonts w:eastAsia="Times New Roman"/>
          <w:sz w:val="18"/>
          <w:szCs w:val="18"/>
        </w:rPr>
        <w:t>тия</w:t>
      </w:r>
    </w:p>
    <w:p w:rsidR="00895700" w:rsidRDefault="0099262C" w:rsidP="009217B5">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75C7882C" wp14:editId="02C008BC">
                <wp:simplePos x="0" y="0"/>
                <wp:positionH relativeFrom="column">
                  <wp:posOffset>-267970</wp:posOffset>
                </wp:positionH>
                <wp:positionV relativeFrom="paragraph">
                  <wp:posOffset>-10160</wp:posOffset>
                </wp:positionV>
                <wp:extent cx="939609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60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0999pt,-0.7999pt" to="718.75pt,-0.7999pt" o:allowincell="f" strokecolor="#000000" strokeweight="0.4799pt"/>
            </w:pict>
          </mc:Fallback>
        </mc:AlternateContent>
      </w:r>
    </w:p>
    <w:p w:rsidR="00895700" w:rsidRDefault="00895700" w:rsidP="009217B5">
      <w:pPr>
        <w:spacing w:line="200" w:lineRule="exact"/>
        <w:rPr>
          <w:sz w:val="20"/>
          <w:szCs w:val="20"/>
        </w:rPr>
      </w:pPr>
    </w:p>
    <w:p w:rsidR="00895700" w:rsidRDefault="00895700" w:rsidP="009217B5">
      <w:pPr>
        <w:spacing w:line="200" w:lineRule="exact"/>
        <w:rPr>
          <w:sz w:val="20"/>
          <w:szCs w:val="20"/>
        </w:rPr>
      </w:pPr>
    </w:p>
    <w:p w:rsidR="00B45657" w:rsidRDefault="00B45657" w:rsidP="00B45657">
      <w:pPr>
        <w:spacing w:line="200" w:lineRule="exact"/>
        <w:rPr>
          <w:sz w:val="20"/>
          <w:szCs w:val="20"/>
        </w:rPr>
      </w:pPr>
    </w:p>
    <w:p w:rsidR="00B45657" w:rsidRDefault="00B45657" w:rsidP="00B45657">
      <w:pPr>
        <w:spacing w:line="200" w:lineRule="exact"/>
        <w:rPr>
          <w:sz w:val="20"/>
          <w:szCs w:val="20"/>
        </w:rPr>
      </w:pPr>
    </w:p>
    <w:p w:rsidR="00B45657" w:rsidRDefault="00B45657" w:rsidP="00B45657">
      <w:pPr>
        <w:sectPr w:rsidR="00B45657">
          <w:pgSz w:w="16840" w:h="11900" w:orient="landscape"/>
          <w:pgMar w:top="1119" w:right="1140" w:bottom="487" w:left="1440" w:header="0" w:footer="0" w:gutter="0"/>
          <w:cols w:space="720" w:equalWidth="0">
            <w:col w:w="14260"/>
          </w:cols>
        </w:sectPr>
      </w:pPr>
    </w:p>
    <w:p w:rsidR="00895700" w:rsidRDefault="0099262C" w:rsidP="00CF1303">
      <w:pPr>
        <w:tabs>
          <w:tab w:val="left" w:pos="567"/>
        </w:tabs>
        <w:spacing w:line="275" w:lineRule="auto"/>
        <w:rPr>
          <w:sz w:val="20"/>
          <w:szCs w:val="20"/>
        </w:rPr>
      </w:pPr>
      <w:r>
        <w:rPr>
          <w:rFonts w:eastAsia="Times New Roman"/>
          <w:sz w:val="24"/>
          <w:szCs w:val="24"/>
        </w:rPr>
        <w:lastRenderedPageBreak/>
        <w:t>Для повышения качества коррекционной работы необходимо выполнение следующих условий:</w:t>
      </w:r>
    </w:p>
    <w:p w:rsidR="00895700" w:rsidRDefault="00895700" w:rsidP="00CF1303">
      <w:pPr>
        <w:tabs>
          <w:tab w:val="left" w:pos="567"/>
        </w:tabs>
        <w:spacing w:line="1" w:lineRule="exact"/>
        <w:rPr>
          <w:sz w:val="20"/>
          <w:szCs w:val="20"/>
        </w:rPr>
      </w:pPr>
    </w:p>
    <w:p w:rsidR="00895700" w:rsidRDefault="0099262C" w:rsidP="00CF1303">
      <w:pPr>
        <w:numPr>
          <w:ilvl w:val="0"/>
          <w:numId w:val="227"/>
        </w:numPr>
        <w:tabs>
          <w:tab w:val="left" w:pos="567"/>
          <w:tab w:val="left" w:pos="1840"/>
        </w:tabs>
        <w:rPr>
          <w:rFonts w:eastAsia="Times New Roman"/>
          <w:sz w:val="24"/>
          <w:szCs w:val="24"/>
        </w:rPr>
      </w:pPr>
      <w:r>
        <w:rPr>
          <w:rFonts w:eastAsia="Times New Roman"/>
          <w:sz w:val="24"/>
          <w:szCs w:val="24"/>
        </w:rPr>
        <w:t>формирование УУД на всех этапах учебного процесса;</w:t>
      </w:r>
    </w:p>
    <w:p w:rsidR="00895700" w:rsidRDefault="00895700" w:rsidP="00CF1303">
      <w:pPr>
        <w:tabs>
          <w:tab w:val="left" w:pos="567"/>
        </w:tabs>
        <w:spacing w:line="45" w:lineRule="exact"/>
        <w:rPr>
          <w:rFonts w:eastAsia="Times New Roman"/>
          <w:sz w:val="24"/>
          <w:szCs w:val="24"/>
        </w:rPr>
      </w:pPr>
    </w:p>
    <w:p w:rsidR="00895700" w:rsidRDefault="0099262C" w:rsidP="00CF1303">
      <w:pPr>
        <w:numPr>
          <w:ilvl w:val="0"/>
          <w:numId w:val="227"/>
        </w:numPr>
        <w:tabs>
          <w:tab w:val="left" w:pos="567"/>
          <w:tab w:val="left" w:pos="1840"/>
        </w:tabs>
        <w:rPr>
          <w:rFonts w:eastAsia="Times New Roman"/>
          <w:sz w:val="24"/>
          <w:szCs w:val="24"/>
        </w:rPr>
      </w:pPr>
      <w:r>
        <w:rPr>
          <w:rFonts w:eastAsia="Times New Roman"/>
          <w:sz w:val="24"/>
          <w:szCs w:val="24"/>
        </w:rPr>
        <w:t>обучение детей (в процессе формирования представлений) выявлению</w:t>
      </w:r>
    </w:p>
    <w:p w:rsidR="00895700" w:rsidRDefault="00895700" w:rsidP="00CF1303">
      <w:pPr>
        <w:tabs>
          <w:tab w:val="left" w:pos="567"/>
        </w:tabs>
        <w:spacing w:line="40" w:lineRule="exact"/>
        <w:rPr>
          <w:rFonts w:eastAsia="Times New Roman"/>
          <w:sz w:val="24"/>
          <w:szCs w:val="24"/>
        </w:rPr>
      </w:pPr>
    </w:p>
    <w:p w:rsidR="00895700" w:rsidRDefault="0099262C" w:rsidP="00CF1303">
      <w:pPr>
        <w:tabs>
          <w:tab w:val="left" w:pos="567"/>
        </w:tabs>
        <w:rPr>
          <w:rFonts w:eastAsia="Times New Roman"/>
          <w:sz w:val="24"/>
          <w:szCs w:val="24"/>
        </w:rPr>
      </w:pPr>
      <w:r>
        <w:rPr>
          <w:rFonts w:eastAsia="Times New Roman"/>
          <w:sz w:val="24"/>
          <w:szCs w:val="24"/>
        </w:rPr>
        <w:t>характерных,</w:t>
      </w:r>
    </w:p>
    <w:p w:rsidR="00895700" w:rsidRDefault="00895700" w:rsidP="00CF1303">
      <w:pPr>
        <w:tabs>
          <w:tab w:val="left" w:pos="567"/>
        </w:tabs>
        <w:spacing w:line="40" w:lineRule="exact"/>
        <w:rPr>
          <w:rFonts w:eastAsia="Times New Roman"/>
          <w:sz w:val="24"/>
          <w:szCs w:val="24"/>
        </w:rPr>
      </w:pPr>
    </w:p>
    <w:p w:rsidR="00895700" w:rsidRDefault="0099262C" w:rsidP="00CF1303">
      <w:pPr>
        <w:numPr>
          <w:ilvl w:val="0"/>
          <w:numId w:val="227"/>
        </w:numPr>
        <w:tabs>
          <w:tab w:val="left" w:pos="567"/>
          <w:tab w:val="left" w:pos="1840"/>
        </w:tabs>
        <w:rPr>
          <w:rFonts w:eastAsia="Times New Roman"/>
          <w:sz w:val="24"/>
          <w:szCs w:val="24"/>
        </w:rPr>
      </w:pPr>
      <w:r>
        <w:rPr>
          <w:rFonts w:eastAsia="Times New Roman"/>
          <w:sz w:val="24"/>
          <w:szCs w:val="24"/>
        </w:rPr>
        <w:t>существенных  признаков  предметов,  развитие  умений  сравнивать,</w:t>
      </w:r>
    </w:p>
    <w:p w:rsidR="00895700" w:rsidRDefault="00895700" w:rsidP="00CF1303">
      <w:pPr>
        <w:tabs>
          <w:tab w:val="left" w:pos="567"/>
        </w:tabs>
        <w:spacing w:line="40" w:lineRule="exact"/>
        <w:rPr>
          <w:rFonts w:eastAsia="Times New Roman"/>
          <w:sz w:val="24"/>
          <w:szCs w:val="24"/>
        </w:rPr>
      </w:pPr>
    </w:p>
    <w:p w:rsidR="00895700" w:rsidRDefault="0099262C" w:rsidP="00CF1303">
      <w:pPr>
        <w:tabs>
          <w:tab w:val="left" w:pos="567"/>
        </w:tabs>
        <w:rPr>
          <w:rFonts w:eastAsia="Times New Roman"/>
          <w:sz w:val="24"/>
          <w:szCs w:val="24"/>
        </w:rPr>
      </w:pPr>
      <w:r>
        <w:rPr>
          <w:rFonts w:eastAsia="Times New Roman"/>
          <w:sz w:val="24"/>
          <w:szCs w:val="24"/>
        </w:rPr>
        <w:t>сопоставлять;</w:t>
      </w:r>
    </w:p>
    <w:p w:rsidR="00895700" w:rsidRDefault="00895700" w:rsidP="00CF1303">
      <w:pPr>
        <w:tabs>
          <w:tab w:val="left" w:pos="567"/>
        </w:tabs>
        <w:spacing w:line="40" w:lineRule="exact"/>
        <w:rPr>
          <w:rFonts w:eastAsia="Times New Roman"/>
          <w:sz w:val="24"/>
          <w:szCs w:val="24"/>
        </w:rPr>
      </w:pPr>
    </w:p>
    <w:p w:rsidR="00895700" w:rsidRDefault="0099262C" w:rsidP="00CF1303">
      <w:pPr>
        <w:numPr>
          <w:ilvl w:val="0"/>
          <w:numId w:val="227"/>
        </w:numPr>
        <w:tabs>
          <w:tab w:val="left" w:pos="567"/>
          <w:tab w:val="left" w:pos="1840"/>
        </w:tabs>
        <w:spacing w:line="275" w:lineRule="auto"/>
        <w:rPr>
          <w:rFonts w:eastAsia="Times New Roman"/>
          <w:sz w:val="24"/>
          <w:szCs w:val="24"/>
        </w:rPr>
      </w:pPr>
      <w:r>
        <w:rPr>
          <w:rFonts w:eastAsia="Times New Roman"/>
          <w:sz w:val="24"/>
          <w:szCs w:val="24"/>
        </w:rPr>
        <w:t>побуждение к речевой деятельности, осуществление контроля за речевой деятельн</w:t>
      </w:r>
      <w:r>
        <w:rPr>
          <w:rFonts w:eastAsia="Times New Roman"/>
          <w:sz w:val="24"/>
          <w:szCs w:val="24"/>
        </w:rPr>
        <w:t>о</w:t>
      </w:r>
      <w:r>
        <w:rPr>
          <w:rFonts w:eastAsia="Times New Roman"/>
          <w:sz w:val="24"/>
          <w:szCs w:val="24"/>
        </w:rPr>
        <w:t>стью детей;</w:t>
      </w:r>
    </w:p>
    <w:p w:rsidR="00895700" w:rsidRDefault="00895700" w:rsidP="00CF1303">
      <w:pPr>
        <w:tabs>
          <w:tab w:val="left" w:pos="567"/>
        </w:tabs>
        <w:spacing w:line="1" w:lineRule="exact"/>
        <w:rPr>
          <w:rFonts w:eastAsia="Times New Roman"/>
          <w:sz w:val="24"/>
          <w:szCs w:val="24"/>
        </w:rPr>
      </w:pPr>
    </w:p>
    <w:p w:rsidR="00895700" w:rsidRDefault="0099262C" w:rsidP="00CF1303">
      <w:pPr>
        <w:numPr>
          <w:ilvl w:val="0"/>
          <w:numId w:val="227"/>
        </w:numPr>
        <w:tabs>
          <w:tab w:val="left" w:pos="567"/>
          <w:tab w:val="left" w:pos="1840"/>
        </w:tabs>
        <w:spacing w:line="277" w:lineRule="auto"/>
        <w:rPr>
          <w:rFonts w:eastAsia="Times New Roman"/>
          <w:sz w:val="24"/>
          <w:szCs w:val="24"/>
        </w:rPr>
      </w:pPr>
      <w:r>
        <w:rPr>
          <w:rFonts w:eastAsia="Times New Roman"/>
          <w:sz w:val="24"/>
          <w:szCs w:val="24"/>
        </w:rPr>
        <w:t>установление взаимосвязи между воспринимаемым предметом, его словесным об</w:t>
      </w:r>
      <w:r>
        <w:rPr>
          <w:rFonts w:eastAsia="Times New Roman"/>
          <w:sz w:val="24"/>
          <w:szCs w:val="24"/>
        </w:rPr>
        <w:t>о</w:t>
      </w:r>
      <w:r>
        <w:rPr>
          <w:rFonts w:eastAsia="Times New Roman"/>
          <w:sz w:val="24"/>
          <w:szCs w:val="24"/>
        </w:rPr>
        <w:t>значением и практическим действием;</w:t>
      </w:r>
    </w:p>
    <w:p w:rsidR="00895700" w:rsidRDefault="00895700" w:rsidP="00CF1303">
      <w:pPr>
        <w:tabs>
          <w:tab w:val="left" w:pos="567"/>
        </w:tabs>
        <w:spacing w:line="1" w:lineRule="exact"/>
        <w:rPr>
          <w:rFonts w:eastAsia="Times New Roman"/>
          <w:sz w:val="24"/>
          <w:szCs w:val="24"/>
        </w:rPr>
      </w:pPr>
    </w:p>
    <w:p w:rsidR="00895700" w:rsidRDefault="0099262C" w:rsidP="00CF1303">
      <w:pPr>
        <w:numPr>
          <w:ilvl w:val="0"/>
          <w:numId w:val="227"/>
        </w:numPr>
        <w:tabs>
          <w:tab w:val="left" w:pos="567"/>
          <w:tab w:val="left" w:pos="1840"/>
        </w:tabs>
        <w:spacing w:line="275" w:lineRule="auto"/>
        <w:rPr>
          <w:rFonts w:eastAsia="Times New Roman"/>
          <w:sz w:val="24"/>
          <w:szCs w:val="24"/>
        </w:rPr>
      </w:pPr>
      <w:r>
        <w:rPr>
          <w:rFonts w:eastAsia="Times New Roman"/>
          <w:sz w:val="24"/>
          <w:szCs w:val="24"/>
        </w:rPr>
        <w:t>использование более медленного темпа обучения, многократного возвращения к из</w:t>
      </w:r>
      <w:r>
        <w:rPr>
          <w:rFonts w:eastAsia="Times New Roman"/>
          <w:sz w:val="24"/>
          <w:szCs w:val="24"/>
        </w:rPr>
        <w:t>у</w:t>
      </w:r>
      <w:r>
        <w:rPr>
          <w:rFonts w:eastAsia="Times New Roman"/>
          <w:sz w:val="24"/>
          <w:szCs w:val="24"/>
        </w:rPr>
        <w:t>ченному материалу;</w:t>
      </w:r>
    </w:p>
    <w:p w:rsidR="00895700" w:rsidRDefault="00895700" w:rsidP="00CF1303">
      <w:pPr>
        <w:tabs>
          <w:tab w:val="left" w:pos="567"/>
        </w:tabs>
        <w:spacing w:line="1" w:lineRule="exact"/>
        <w:rPr>
          <w:rFonts w:eastAsia="Times New Roman"/>
          <w:sz w:val="24"/>
          <w:szCs w:val="24"/>
        </w:rPr>
      </w:pPr>
    </w:p>
    <w:p w:rsidR="00895700" w:rsidRDefault="0099262C" w:rsidP="00CF1303">
      <w:pPr>
        <w:numPr>
          <w:ilvl w:val="0"/>
          <w:numId w:val="227"/>
        </w:numPr>
        <w:tabs>
          <w:tab w:val="left" w:pos="567"/>
          <w:tab w:val="left" w:pos="1840"/>
        </w:tabs>
        <w:rPr>
          <w:rFonts w:eastAsia="Times New Roman"/>
          <w:sz w:val="24"/>
          <w:szCs w:val="24"/>
        </w:rPr>
      </w:pPr>
      <w:r>
        <w:rPr>
          <w:rFonts w:eastAsia="Times New Roman"/>
          <w:sz w:val="24"/>
          <w:szCs w:val="24"/>
        </w:rPr>
        <w:t>максимальное использование сохранных анализаторов ребенка;</w:t>
      </w:r>
    </w:p>
    <w:p w:rsidR="00895700" w:rsidRDefault="00895700" w:rsidP="00CF1303">
      <w:pPr>
        <w:tabs>
          <w:tab w:val="left" w:pos="567"/>
        </w:tabs>
        <w:spacing w:line="40" w:lineRule="exact"/>
        <w:rPr>
          <w:rFonts w:eastAsia="Times New Roman"/>
          <w:sz w:val="24"/>
          <w:szCs w:val="24"/>
        </w:rPr>
      </w:pPr>
    </w:p>
    <w:p w:rsidR="00895700" w:rsidRDefault="0099262C" w:rsidP="00CF1303">
      <w:pPr>
        <w:numPr>
          <w:ilvl w:val="0"/>
          <w:numId w:val="227"/>
        </w:numPr>
        <w:tabs>
          <w:tab w:val="left" w:pos="567"/>
          <w:tab w:val="left" w:pos="1840"/>
        </w:tabs>
        <w:spacing w:line="275" w:lineRule="auto"/>
        <w:rPr>
          <w:rFonts w:eastAsia="Times New Roman"/>
          <w:sz w:val="24"/>
          <w:szCs w:val="24"/>
        </w:rPr>
      </w:pPr>
      <w:r>
        <w:rPr>
          <w:rFonts w:eastAsia="Times New Roman"/>
          <w:sz w:val="24"/>
          <w:szCs w:val="24"/>
        </w:rPr>
        <w:t>разделение деятельности на отдельные составные части, элементы, операции, позв</w:t>
      </w:r>
      <w:r>
        <w:rPr>
          <w:rFonts w:eastAsia="Times New Roman"/>
          <w:sz w:val="24"/>
          <w:szCs w:val="24"/>
        </w:rPr>
        <w:t>о</w:t>
      </w:r>
      <w:r>
        <w:rPr>
          <w:rFonts w:eastAsia="Times New Roman"/>
          <w:sz w:val="24"/>
          <w:szCs w:val="24"/>
        </w:rPr>
        <w:t>ляющее осмысливать их во внутреннем отношении друг к другу;</w:t>
      </w:r>
    </w:p>
    <w:p w:rsidR="00895700" w:rsidRDefault="00895700" w:rsidP="00CF1303">
      <w:pPr>
        <w:tabs>
          <w:tab w:val="left" w:pos="567"/>
        </w:tabs>
        <w:spacing w:line="1" w:lineRule="exact"/>
        <w:rPr>
          <w:rFonts w:eastAsia="Times New Roman"/>
          <w:sz w:val="24"/>
          <w:szCs w:val="24"/>
        </w:rPr>
      </w:pPr>
    </w:p>
    <w:p w:rsidR="00895700" w:rsidRDefault="0099262C" w:rsidP="00CF1303">
      <w:pPr>
        <w:numPr>
          <w:ilvl w:val="0"/>
          <w:numId w:val="227"/>
        </w:numPr>
        <w:tabs>
          <w:tab w:val="left" w:pos="567"/>
          <w:tab w:val="left" w:pos="1840"/>
        </w:tabs>
        <w:spacing w:line="275" w:lineRule="auto"/>
        <w:rPr>
          <w:rFonts w:eastAsia="Times New Roman"/>
          <w:sz w:val="24"/>
          <w:szCs w:val="24"/>
        </w:rPr>
      </w:pPr>
      <w:r>
        <w:rPr>
          <w:rFonts w:eastAsia="Times New Roman"/>
          <w:sz w:val="24"/>
          <w:szCs w:val="24"/>
        </w:rPr>
        <w:t>использование упражнений, направленных на развитие внимания, памяти, воспри</w:t>
      </w:r>
      <w:r>
        <w:rPr>
          <w:rFonts w:eastAsia="Times New Roman"/>
          <w:sz w:val="24"/>
          <w:szCs w:val="24"/>
        </w:rPr>
        <w:t>я</w:t>
      </w:r>
      <w:r>
        <w:rPr>
          <w:rFonts w:eastAsia="Times New Roman"/>
          <w:sz w:val="24"/>
          <w:szCs w:val="24"/>
        </w:rPr>
        <w:t>тия.</w:t>
      </w:r>
    </w:p>
    <w:p w:rsidR="00895700" w:rsidRDefault="00895700" w:rsidP="00CF1303">
      <w:pPr>
        <w:tabs>
          <w:tab w:val="left" w:pos="567"/>
        </w:tabs>
        <w:spacing w:line="1" w:lineRule="exact"/>
        <w:rPr>
          <w:rFonts w:eastAsia="Times New Roman"/>
          <w:sz w:val="24"/>
          <w:szCs w:val="24"/>
        </w:rPr>
      </w:pPr>
    </w:p>
    <w:p w:rsidR="00895700" w:rsidRDefault="0099262C" w:rsidP="00CF1303">
      <w:pPr>
        <w:tabs>
          <w:tab w:val="left" w:pos="567"/>
        </w:tabs>
        <w:spacing w:line="276" w:lineRule="auto"/>
        <w:jc w:val="both"/>
        <w:rPr>
          <w:rFonts w:eastAsia="Times New Roman"/>
          <w:sz w:val="24"/>
          <w:szCs w:val="24"/>
        </w:rPr>
      </w:pPr>
      <w:r>
        <w:rPr>
          <w:rFonts w:eastAsia="Times New Roman"/>
          <w:sz w:val="24"/>
          <w:szCs w:val="24"/>
        </w:rPr>
        <w:t>Еще одним условием успешного обучения детей с ОВЗ является организация гру</w:t>
      </w:r>
      <w:r>
        <w:rPr>
          <w:rFonts w:eastAsia="Times New Roman"/>
          <w:sz w:val="24"/>
          <w:szCs w:val="24"/>
        </w:rPr>
        <w:t>п</w:t>
      </w:r>
      <w:r>
        <w:rPr>
          <w:rFonts w:eastAsia="Times New Roman"/>
          <w:sz w:val="24"/>
          <w:szCs w:val="24"/>
        </w:rPr>
        <w:t>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p w:rsidR="00895700" w:rsidRDefault="00895700" w:rsidP="00CF1303">
      <w:pPr>
        <w:tabs>
          <w:tab w:val="left" w:pos="567"/>
        </w:tabs>
        <w:spacing w:line="2" w:lineRule="exact"/>
        <w:rPr>
          <w:rFonts w:eastAsia="Times New Roman"/>
          <w:sz w:val="24"/>
          <w:szCs w:val="24"/>
        </w:rPr>
      </w:pPr>
    </w:p>
    <w:p w:rsidR="00895700" w:rsidRDefault="0099262C" w:rsidP="00CF1303">
      <w:pPr>
        <w:tabs>
          <w:tab w:val="left" w:pos="567"/>
        </w:tabs>
        <w:spacing w:line="275" w:lineRule="auto"/>
        <w:jc w:val="both"/>
        <w:rPr>
          <w:rFonts w:eastAsia="Times New Roman"/>
          <w:sz w:val="24"/>
          <w:szCs w:val="24"/>
        </w:rPr>
      </w:pPr>
      <w:r>
        <w:rPr>
          <w:rFonts w:eastAsia="Times New Roman"/>
          <w:sz w:val="24"/>
          <w:szCs w:val="24"/>
        </w:rPr>
        <w:t>Цель коррекционно-развивающих занятий – коррекция недостатков познавательной и эм</w:t>
      </w:r>
      <w:r>
        <w:rPr>
          <w:rFonts w:eastAsia="Times New Roman"/>
          <w:sz w:val="24"/>
          <w:szCs w:val="24"/>
        </w:rPr>
        <w:t>о</w:t>
      </w:r>
      <w:r>
        <w:rPr>
          <w:rFonts w:eastAsia="Times New Roman"/>
          <w:sz w:val="24"/>
          <w:szCs w:val="24"/>
        </w:rPr>
        <w:t>ционально-личностной сферы детей средствами изучаемого программного материала.</w:t>
      </w:r>
    </w:p>
    <w:p w:rsidR="00895700" w:rsidRDefault="00895700" w:rsidP="00CF1303">
      <w:pPr>
        <w:tabs>
          <w:tab w:val="left" w:pos="567"/>
        </w:tabs>
        <w:spacing w:line="1" w:lineRule="exact"/>
        <w:rPr>
          <w:rFonts w:eastAsia="Times New Roman"/>
          <w:sz w:val="24"/>
          <w:szCs w:val="24"/>
        </w:rPr>
      </w:pPr>
    </w:p>
    <w:p w:rsidR="00895700" w:rsidRDefault="0099262C" w:rsidP="00CF1303">
      <w:pPr>
        <w:tabs>
          <w:tab w:val="left" w:pos="567"/>
        </w:tabs>
        <w:rPr>
          <w:rFonts w:eastAsia="Times New Roman"/>
          <w:sz w:val="24"/>
          <w:szCs w:val="24"/>
        </w:rPr>
      </w:pPr>
      <w:r>
        <w:rPr>
          <w:rFonts w:eastAsia="Times New Roman"/>
          <w:sz w:val="24"/>
          <w:szCs w:val="24"/>
        </w:rPr>
        <w:t>Задачи, решаемые на коррекционно-развивающих занятиях:</w:t>
      </w:r>
    </w:p>
    <w:p w:rsidR="00895700" w:rsidRDefault="00895700" w:rsidP="00CF1303">
      <w:pPr>
        <w:tabs>
          <w:tab w:val="left" w:pos="567"/>
        </w:tabs>
        <w:spacing w:line="40" w:lineRule="exact"/>
        <w:rPr>
          <w:rFonts w:eastAsia="Times New Roman"/>
          <w:sz w:val="24"/>
          <w:szCs w:val="24"/>
        </w:rPr>
      </w:pPr>
    </w:p>
    <w:p w:rsidR="00895700" w:rsidRDefault="0099262C" w:rsidP="00CF1303">
      <w:pPr>
        <w:numPr>
          <w:ilvl w:val="0"/>
          <w:numId w:val="227"/>
        </w:numPr>
        <w:tabs>
          <w:tab w:val="left" w:pos="567"/>
          <w:tab w:val="left" w:pos="1840"/>
        </w:tabs>
        <w:rPr>
          <w:rFonts w:eastAsia="Times New Roman"/>
          <w:sz w:val="24"/>
          <w:szCs w:val="24"/>
        </w:rPr>
      </w:pPr>
      <w:r>
        <w:rPr>
          <w:rFonts w:eastAsia="Times New Roman"/>
          <w:sz w:val="24"/>
          <w:szCs w:val="24"/>
        </w:rPr>
        <w:t>создание условий для развития сохранных функций;</w:t>
      </w:r>
    </w:p>
    <w:p w:rsidR="00895700" w:rsidRDefault="00895700" w:rsidP="00CF1303">
      <w:pPr>
        <w:tabs>
          <w:tab w:val="left" w:pos="567"/>
        </w:tabs>
        <w:spacing w:line="40" w:lineRule="exact"/>
        <w:rPr>
          <w:rFonts w:eastAsia="Times New Roman"/>
          <w:sz w:val="24"/>
          <w:szCs w:val="24"/>
        </w:rPr>
      </w:pPr>
    </w:p>
    <w:p w:rsidR="00895700" w:rsidRDefault="0099262C" w:rsidP="00CF1303">
      <w:pPr>
        <w:numPr>
          <w:ilvl w:val="0"/>
          <w:numId w:val="227"/>
        </w:numPr>
        <w:tabs>
          <w:tab w:val="left" w:pos="567"/>
          <w:tab w:val="left" w:pos="1840"/>
        </w:tabs>
        <w:rPr>
          <w:rFonts w:eastAsia="Times New Roman"/>
          <w:sz w:val="24"/>
          <w:szCs w:val="24"/>
        </w:rPr>
      </w:pPr>
      <w:r>
        <w:rPr>
          <w:rFonts w:eastAsia="Times New Roman"/>
          <w:sz w:val="24"/>
          <w:szCs w:val="24"/>
        </w:rPr>
        <w:t>формирование положительной мотивации к обучению;</w:t>
      </w:r>
    </w:p>
    <w:p w:rsidR="00895700" w:rsidRDefault="00895700" w:rsidP="00CF1303">
      <w:pPr>
        <w:tabs>
          <w:tab w:val="left" w:pos="567"/>
        </w:tabs>
        <w:spacing w:line="45" w:lineRule="exact"/>
        <w:rPr>
          <w:rFonts w:eastAsia="Times New Roman"/>
          <w:sz w:val="24"/>
          <w:szCs w:val="24"/>
        </w:rPr>
      </w:pPr>
    </w:p>
    <w:p w:rsidR="00895700" w:rsidRDefault="0099262C" w:rsidP="00CF1303">
      <w:pPr>
        <w:numPr>
          <w:ilvl w:val="0"/>
          <w:numId w:val="227"/>
        </w:numPr>
        <w:tabs>
          <w:tab w:val="left" w:pos="567"/>
          <w:tab w:val="left" w:pos="1840"/>
        </w:tabs>
        <w:spacing w:line="275" w:lineRule="auto"/>
        <w:rPr>
          <w:rFonts w:eastAsia="Times New Roman"/>
          <w:sz w:val="24"/>
          <w:szCs w:val="24"/>
        </w:rPr>
      </w:pPr>
      <w:r>
        <w:rPr>
          <w:rFonts w:eastAsia="Times New Roman"/>
          <w:sz w:val="24"/>
          <w:szCs w:val="24"/>
        </w:rPr>
        <w:t>повышение уровня общего развития, восполнение пробелов предшествующего разв</w:t>
      </w:r>
      <w:r>
        <w:rPr>
          <w:rFonts w:eastAsia="Times New Roman"/>
          <w:sz w:val="24"/>
          <w:szCs w:val="24"/>
        </w:rPr>
        <w:t>и</w:t>
      </w:r>
      <w:r>
        <w:rPr>
          <w:rFonts w:eastAsia="Times New Roman"/>
          <w:sz w:val="24"/>
          <w:szCs w:val="24"/>
        </w:rPr>
        <w:t>тия и обучения;</w:t>
      </w:r>
    </w:p>
    <w:p w:rsidR="00895700" w:rsidRDefault="00895700" w:rsidP="00CF1303">
      <w:pPr>
        <w:tabs>
          <w:tab w:val="left" w:pos="567"/>
        </w:tabs>
        <w:spacing w:line="1" w:lineRule="exact"/>
        <w:rPr>
          <w:rFonts w:eastAsia="Times New Roman"/>
          <w:sz w:val="24"/>
          <w:szCs w:val="24"/>
        </w:rPr>
      </w:pPr>
    </w:p>
    <w:p w:rsidR="00895700" w:rsidRDefault="0099262C" w:rsidP="00CF1303">
      <w:pPr>
        <w:numPr>
          <w:ilvl w:val="0"/>
          <w:numId w:val="227"/>
        </w:numPr>
        <w:tabs>
          <w:tab w:val="left" w:pos="567"/>
          <w:tab w:val="left" w:pos="1840"/>
        </w:tabs>
        <w:spacing w:line="275" w:lineRule="auto"/>
        <w:rPr>
          <w:rFonts w:eastAsia="Times New Roman"/>
          <w:sz w:val="24"/>
          <w:szCs w:val="24"/>
        </w:rPr>
      </w:pPr>
      <w:r>
        <w:rPr>
          <w:rFonts w:eastAsia="Times New Roman"/>
          <w:sz w:val="24"/>
          <w:szCs w:val="24"/>
        </w:rPr>
        <w:t>коррекция отклонений в развитии познавательной и эмоционально– личностной сф</w:t>
      </w:r>
      <w:r>
        <w:rPr>
          <w:rFonts w:eastAsia="Times New Roman"/>
          <w:sz w:val="24"/>
          <w:szCs w:val="24"/>
        </w:rPr>
        <w:t>е</w:t>
      </w:r>
      <w:r>
        <w:rPr>
          <w:rFonts w:eastAsia="Times New Roman"/>
          <w:sz w:val="24"/>
          <w:szCs w:val="24"/>
        </w:rPr>
        <w:t>ры;</w:t>
      </w:r>
    </w:p>
    <w:p w:rsidR="00895700" w:rsidRDefault="00895700" w:rsidP="00CF1303">
      <w:pPr>
        <w:tabs>
          <w:tab w:val="left" w:pos="567"/>
        </w:tabs>
        <w:spacing w:line="1" w:lineRule="exact"/>
        <w:rPr>
          <w:rFonts w:eastAsia="Times New Roman"/>
          <w:sz w:val="24"/>
          <w:szCs w:val="24"/>
        </w:rPr>
      </w:pPr>
    </w:p>
    <w:p w:rsidR="00895700" w:rsidRDefault="0099262C" w:rsidP="00CF1303">
      <w:pPr>
        <w:numPr>
          <w:ilvl w:val="0"/>
          <w:numId w:val="227"/>
        </w:numPr>
        <w:tabs>
          <w:tab w:val="left" w:pos="567"/>
          <w:tab w:val="left" w:pos="1840"/>
        </w:tabs>
        <w:spacing w:line="275" w:lineRule="auto"/>
        <w:rPr>
          <w:rFonts w:eastAsia="Times New Roman"/>
          <w:sz w:val="24"/>
          <w:szCs w:val="24"/>
        </w:rPr>
      </w:pPr>
      <w:r>
        <w:rPr>
          <w:rFonts w:eastAsia="Times New Roman"/>
          <w:sz w:val="24"/>
          <w:szCs w:val="24"/>
        </w:rPr>
        <w:t>формирование механизмов волевой регуляции в процессе осуществления заданной деятельности;</w:t>
      </w:r>
    </w:p>
    <w:p w:rsidR="00895700" w:rsidRDefault="00895700" w:rsidP="00CF1303">
      <w:pPr>
        <w:tabs>
          <w:tab w:val="left" w:pos="567"/>
        </w:tabs>
        <w:spacing w:line="1" w:lineRule="exact"/>
        <w:rPr>
          <w:rFonts w:eastAsia="Times New Roman"/>
          <w:sz w:val="24"/>
          <w:szCs w:val="24"/>
        </w:rPr>
      </w:pPr>
    </w:p>
    <w:p w:rsidR="00895700" w:rsidRDefault="0099262C" w:rsidP="00CF1303">
      <w:pPr>
        <w:numPr>
          <w:ilvl w:val="0"/>
          <w:numId w:val="227"/>
        </w:numPr>
        <w:tabs>
          <w:tab w:val="left" w:pos="567"/>
          <w:tab w:val="left" w:pos="1850"/>
        </w:tabs>
        <w:spacing w:line="277" w:lineRule="auto"/>
        <w:jc w:val="center"/>
        <w:rPr>
          <w:rFonts w:eastAsia="Times New Roman"/>
          <w:sz w:val="24"/>
          <w:szCs w:val="24"/>
        </w:rPr>
      </w:pPr>
      <w:r>
        <w:rPr>
          <w:rFonts w:eastAsia="Times New Roman"/>
          <w:sz w:val="24"/>
          <w:szCs w:val="24"/>
        </w:rPr>
        <w:t>воспитание умения общаться, развитие коммуникативных навыков. Зан</w:t>
      </w:r>
      <w:r>
        <w:rPr>
          <w:rFonts w:eastAsia="Times New Roman"/>
          <w:sz w:val="24"/>
          <w:szCs w:val="24"/>
        </w:rPr>
        <w:t>я</w:t>
      </w:r>
      <w:r>
        <w:rPr>
          <w:rFonts w:eastAsia="Times New Roman"/>
          <w:sz w:val="24"/>
          <w:szCs w:val="24"/>
        </w:rPr>
        <w:t>тия строятся с учетом основных принципов коррекционно-развивающего</w:t>
      </w:r>
    </w:p>
    <w:p w:rsidR="00895700" w:rsidRDefault="00895700" w:rsidP="00CF1303">
      <w:pPr>
        <w:tabs>
          <w:tab w:val="left" w:pos="567"/>
        </w:tabs>
        <w:spacing w:line="1" w:lineRule="exact"/>
        <w:rPr>
          <w:sz w:val="20"/>
          <w:szCs w:val="20"/>
        </w:rPr>
      </w:pPr>
    </w:p>
    <w:p w:rsidR="00895700" w:rsidRDefault="0099262C" w:rsidP="00CF1303">
      <w:pPr>
        <w:tabs>
          <w:tab w:val="left" w:pos="567"/>
        </w:tabs>
        <w:rPr>
          <w:sz w:val="20"/>
          <w:szCs w:val="20"/>
        </w:rPr>
      </w:pPr>
      <w:r>
        <w:rPr>
          <w:rFonts w:eastAsia="Times New Roman"/>
          <w:sz w:val="24"/>
          <w:szCs w:val="24"/>
        </w:rPr>
        <w:t>обучения.</w:t>
      </w:r>
    </w:p>
    <w:p w:rsidR="00895700" w:rsidRDefault="00895700" w:rsidP="00CF1303">
      <w:pPr>
        <w:tabs>
          <w:tab w:val="left" w:pos="567"/>
        </w:tabs>
        <w:spacing w:line="41" w:lineRule="exact"/>
        <w:rPr>
          <w:sz w:val="20"/>
          <w:szCs w:val="20"/>
        </w:rPr>
      </w:pPr>
    </w:p>
    <w:p w:rsidR="00895700" w:rsidRDefault="0099262C" w:rsidP="00CF1303">
      <w:pPr>
        <w:numPr>
          <w:ilvl w:val="0"/>
          <w:numId w:val="228"/>
        </w:numPr>
        <w:tabs>
          <w:tab w:val="left" w:pos="567"/>
          <w:tab w:val="left" w:pos="1504"/>
        </w:tabs>
        <w:spacing w:line="275" w:lineRule="auto"/>
        <w:jc w:val="both"/>
        <w:rPr>
          <w:rFonts w:eastAsia="Times New Roman"/>
          <w:sz w:val="24"/>
          <w:szCs w:val="24"/>
        </w:rPr>
      </w:pPr>
      <w:r>
        <w:rPr>
          <w:rFonts w:eastAsia="Times New Roman"/>
          <w:sz w:val="24"/>
          <w:szCs w:val="24"/>
        </w:rPr>
        <w:t>Принцип системности коррекционных (исправление или сглаживание откл</w:t>
      </w:r>
      <w:r>
        <w:rPr>
          <w:rFonts w:eastAsia="Times New Roman"/>
          <w:sz w:val="24"/>
          <w:szCs w:val="24"/>
        </w:rPr>
        <w:t>о</w:t>
      </w:r>
      <w:r>
        <w:rPr>
          <w:rFonts w:eastAsia="Times New Roman"/>
          <w:sz w:val="24"/>
          <w:szCs w:val="24"/>
        </w:rPr>
        <w:t>нений и нарушений развития, преодоление трудностей развития), профилактических (предупрежд</w:t>
      </w:r>
      <w:r>
        <w:rPr>
          <w:rFonts w:eastAsia="Times New Roman"/>
          <w:sz w:val="24"/>
          <w:szCs w:val="24"/>
        </w:rPr>
        <w:t>е</w:t>
      </w:r>
      <w:r>
        <w:rPr>
          <w:rFonts w:eastAsia="Times New Roman"/>
          <w:sz w:val="24"/>
          <w:szCs w:val="24"/>
        </w:rPr>
        <w:t>ние отклонений и трудностей в развитии) и развивающих (стимулирование, об</w:t>
      </w:r>
      <w:r>
        <w:rPr>
          <w:rFonts w:eastAsia="Times New Roman"/>
          <w:sz w:val="24"/>
          <w:szCs w:val="24"/>
        </w:rPr>
        <w:t>о</w:t>
      </w:r>
      <w:r>
        <w:rPr>
          <w:rFonts w:eastAsia="Times New Roman"/>
          <w:sz w:val="24"/>
          <w:szCs w:val="24"/>
        </w:rPr>
        <w:t>гащение содержания развития, опора на зону ближайшего развития) задач</w:t>
      </w:r>
      <w:r>
        <w:rPr>
          <w:rFonts w:eastAsia="Times New Roman"/>
          <w:i/>
          <w:iCs/>
          <w:sz w:val="24"/>
          <w:szCs w:val="24"/>
        </w:rPr>
        <w:t>.</w:t>
      </w:r>
    </w:p>
    <w:p w:rsidR="00895700" w:rsidRDefault="00895700" w:rsidP="00CF1303">
      <w:pPr>
        <w:tabs>
          <w:tab w:val="left" w:pos="567"/>
        </w:tabs>
        <w:spacing w:line="2" w:lineRule="exact"/>
        <w:rPr>
          <w:rFonts w:eastAsia="Times New Roman"/>
          <w:sz w:val="24"/>
          <w:szCs w:val="24"/>
        </w:rPr>
      </w:pPr>
    </w:p>
    <w:p w:rsidR="00895700" w:rsidRDefault="0099262C" w:rsidP="00CF1303">
      <w:pPr>
        <w:numPr>
          <w:ilvl w:val="0"/>
          <w:numId w:val="228"/>
        </w:numPr>
        <w:tabs>
          <w:tab w:val="left" w:pos="567"/>
          <w:tab w:val="left" w:pos="1365"/>
        </w:tabs>
        <w:spacing w:line="277" w:lineRule="auto"/>
        <w:rPr>
          <w:rFonts w:eastAsia="Times New Roman"/>
          <w:sz w:val="24"/>
          <w:szCs w:val="24"/>
        </w:rPr>
      </w:pPr>
      <w:r>
        <w:rPr>
          <w:rFonts w:eastAsia="Times New Roman"/>
          <w:sz w:val="24"/>
          <w:szCs w:val="24"/>
        </w:rPr>
        <w:t>Принцип единства диагностики и коррекции реализуется в двух аспектах: Началу коррекционной работы должен предшествовать этап комплексного</w:t>
      </w:r>
    </w:p>
    <w:p w:rsidR="00895700" w:rsidRDefault="00895700" w:rsidP="00CF1303">
      <w:pPr>
        <w:tabs>
          <w:tab w:val="left" w:pos="567"/>
        </w:tabs>
        <w:spacing w:line="1" w:lineRule="exact"/>
        <w:rPr>
          <w:sz w:val="20"/>
          <w:szCs w:val="20"/>
        </w:rPr>
      </w:pPr>
    </w:p>
    <w:p w:rsidR="00895700" w:rsidRDefault="0099262C" w:rsidP="00CF1303">
      <w:pPr>
        <w:tabs>
          <w:tab w:val="left" w:pos="567"/>
        </w:tabs>
        <w:rPr>
          <w:sz w:val="20"/>
          <w:szCs w:val="20"/>
        </w:rPr>
      </w:pPr>
      <w:r>
        <w:rPr>
          <w:rFonts w:eastAsia="Times New Roman"/>
          <w:sz w:val="24"/>
          <w:szCs w:val="24"/>
        </w:rPr>
        <w:t>диагностического обследования, позволяющий выявить характер и интенсивность</w:t>
      </w:r>
    </w:p>
    <w:p w:rsidR="00895700" w:rsidRDefault="00895700" w:rsidP="00CF1303">
      <w:pPr>
        <w:tabs>
          <w:tab w:val="left" w:pos="567"/>
        </w:tabs>
        <w:spacing w:line="252" w:lineRule="exact"/>
        <w:rPr>
          <w:sz w:val="20"/>
          <w:szCs w:val="20"/>
        </w:rPr>
      </w:pPr>
    </w:p>
    <w:p w:rsidR="00895700" w:rsidRDefault="00895700" w:rsidP="009217B5">
      <w:pPr>
        <w:sectPr w:rsidR="00895700" w:rsidSect="001D5CBD">
          <w:pgSz w:w="11900" w:h="16840"/>
          <w:pgMar w:top="1724" w:right="980" w:bottom="348" w:left="1440" w:header="0" w:footer="714" w:gutter="0"/>
          <w:pgNumType w:start="123"/>
          <w:cols w:space="720" w:equalWidth="0">
            <w:col w:w="9480"/>
          </w:cols>
        </w:sectPr>
      </w:pPr>
    </w:p>
    <w:p w:rsidR="00895700" w:rsidRDefault="0099262C" w:rsidP="00CF1303">
      <w:pPr>
        <w:spacing w:line="276" w:lineRule="auto"/>
        <w:jc w:val="both"/>
        <w:rPr>
          <w:sz w:val="20"/>
          <w:szCs w:val="20"/>
        </w:rPr>
      </w:pPr>
      <w:r>
        <w:rPr>
          <w:rFonts w:eastAsia="Times New Roman"/>
          <w:sz w:val="24"/>
          <w:szCs w:val="24"/>
        </w:rPr>
        <w:lastRenderedPageBreak/>
        <w:t>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895700" w:rsidRDefault="00895700" w:rsidP="00CF1303">
      <w:pPr>
        <w:spacing w:line="3" w:lineRule="exact"/>
        <w:jc w:val="both"/>
        <w:rPr>
          <w:sz w:val="20"/>
          <w:szCs w:val="20"/>
        </w:rPr>
      </w:pPr>
    </w:p>
    <w:p w:rsidR="00895700" w:rsidRDefault="0099262C" w:rsidP="00CF1303">
      <w:pPr>
        <w:spacing w:line="275" w:lineRule="auto"/>
        <w:ind w:firstLine="710"/>
        <w:jc w:val="both"/>
        <w:rPr>
          <w:sz w:val="20"/>
          <w:szCs w:val="20"/>
        </w:rPr>
      </w:pPr>
      <w:r>
        <w:rPr>
          <w:rFonts w:eastAsia="Times New Roman"/>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w:t>
      </w:r>
      <w:r>
        <w:rPr>
          <w:rFonts w:eastAsia="Times New Roman"/>
          <w:sz w:val="24"/>
          <w:szCs w:val="24"/>
        </w:rPr>
        <w:t>о</w:t>
      </w:r>
      <w:r>
        <w:rPr>
          <w:rFonts w:eastAsia="Times New Roman"/>
          <w:sz w:val="24"/>
          <w:szCs w:val="24"/>
        </w:rPr>
        <w:t>яний, чувств и переживаний ребенка. Такой контроль позволяет вовремя вносить коррект</w:t>
      </w:r>
      <w:r>
        <w:rPr>
          <w:rFonts w:eastAsia="Times New Roman"/>
          <w:sz w:val="24"/>
          <w:szCs w:val="24"/>
        </w:rPr>
        <w:t>и</w:t>
      </w:r>
      <w:r>
        <w:rPr>
          <w:rFonts w:eastAsia="Times New Roman"/>
          <w:sz w:val="24"/>
          <w:szCs w:val="24"/>
        </w:rPr>
        <w:t>вы в коррекционн оразвивающую работу.</w:t>
      </w:r>
    </w:p>
    <w:p w:rsidR="00895700" w:rsidRDefault="00895700" w:rsidP="00CF1303">
      <w:pPr>
        <w:spacing w:line="2" w:lineRule="exact"/>
        <w:jc w:val="both"/>
        <w:rPr>
          <w:sz w:val="20"/>
          <w:szCs w:val="20"/>
        </w:rPr>
      </w:pPr>
    </w:p>
    <w:p w:rsidR="00895700" w:rsidRDefault="0099262C" w:rsidP="00CF1303">
      <w:pPr>
        <w:numPr>
          <w:ilvl w:val="1"/>
          <w:numId w:val="229"/>
        </w:numPr>
        <w:tabs>
          <w:tab w:val="left" w:pos="1523"/>
        </w:tabs>
        <w:spacing w:line="276" w:lineRule="auto"/>
        <w:ind w:firstLine="714"/>
        <w:jc w:val="both"/>
        <w:rPr>
          <w:rFonts w:eastAsia="Times New Roman"/>
          <w:sz w:val="24"/>
          <w:szCs w:val="24"/>
        </w:rPr>
      </w:pPr>
      <w:r>
        <w:rPr>
          <w:rFonts w:eastAsia="Times New Roman"/>
          <w:sz w:val="24"/>
          <w:szCs w:val="24"/>
        </w:rPr>
        <w:t>Деятельностный принцип коррекции определяет тактику проведения ко</w:t>
      </w:r>
      <w:r>
        <w:rPr>
          <w:rFonts w:eastAsia="Times New Roman"/>
          <w:sz w:val="24"/>
          <w:szCs w:val="24"/>
        </w:rPr>
        <w:t>р</w:t>
      </w:r>
      <w:r>
        <w:rPr>
          <w:rFonts w:eastAsia="Times New Roman"/>
          <w:sz w:val="24"/>
          <w:szCs w:val="24"/>
        </w:rPr>
        <w:t>рекционной работы через активизацию деятельности каждого ученика, в ходе которой с</w:t>
      </w:r>
      <w:r>
        <w:rPr>
          <w:rFonts w:eastAsia="Times New Roman"/>
          <w:sz w:val="24"/>
          <w:szCs w:val="24"/>
        </w:rPr>
        <w:t>о</w:t>
      </w:r>
      <w:r>
        <w:rPr>
          <w:rFonts w:eastAsia="Times New Roman"/>
          <w:sz w:val="24"/>
          <w:szCs w:val="24"/>
        </w:rPr>
        <w:t>здается необходимая основа для позитивных сдвигов в развитии личности ребенка.</w:t>
      </w:r>
    </w:p>
    <w:p w:rsidR="00895700" w:rsidRDefault="00895700" w:rsidP="00CF1303">
      <w:pPr>
        <w:spacing w:line="2" w:lineRule="exact"/>
        <w:jc w:val="both"/>
        <w:rPr>
          <w:rFonts w:eastAsia="Times New Roman"/>
          <w:sz w:val="24"/>
          <w:szCs w:val="24"/>
        </w:rPr>
      </w:pPr>
    </w:p>
    <w:p w:rsidR="00895700" w:rsidRDefault="0099262C" w:rsidP="00CF1303">
      <w:pPr>
        <w:numPr>
          <w:ilvl w:val="1"/>
          <w:numId w:val="229"/>
        </w:numPr>
        <w:tabs>
          <w:tab w:val="left" w:pos="1365"/>
        </w:tabs>
        <w:spacing w:line="275" w:lineRule="auto"/>
        <w:ind w:firstLine="714"/>
        <w:jc w:val="both"/>
        <w:rPr>
          <w:rFonts w:eastAsia="Times New Roman"/>
          <w:sz w:val="24"/>
          <w:szCs w:val="24"/>
        </w:rPr>
      </w:pPr>
      <w:r>
        <w:rPr>
          <w:rFonts w:eastAsia="Times New Roman"/>
          <w:sz w:val="24"/>
          <w:szCs w:val="24"/>
        </w:rPr>
        <w:t>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895700" w:rsidRDefault="00895700" w:rsidP="00CF1303">
      <w:pPr>
        <w:spacing w:line="2" w:lineRule="exact"/>
        <w:jc w:val="both"/>
        <w:rPr>
          <w:rFonts w:eastAsia="Times New Roman"/>
          <w:sz w:val="24"/>
          <w:szCs w:val="24"/>
        </w:rPr>
      </w:pPr>
    </w:p>
    <w:p w:rsidR="00895700" w:rsidRDefault="0099262C" w:rsidP="00CF1303">
      <w:pPr>
        <w:numPr>
          <w:ilvl w:val="1"/>
          <w:numId w:val="229"/>
        </w:numPr>
        <w:tabs>
          <w:tab w:val="left" w:pos="1374"/>
        </w:tabs>
        <w:spacing w:line="276" w:lineRule="auto"/>
        <w:ind w:firstLine="714"/>
        <w:jc w:val="both"/>
        <w:rPr>
          <w:rFonts w:eastAsia="Times New Roman"/>
          <w:sz w:val="24"/>
          <w:szCs w:val="24"/>
        </w:rPr>
      </w:pPr>
      <w:r>
        <w:rPr>
          <w:rFonts w:eastAsia="Times New Roman"/>
          <w:sz w:val="24"/>
          <w:szCs w:val="24"/>
        </w:rPr>
        <w:t>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w:t>
      </w:r>
    </w:p>
    <w:p w:rsidR="00895700" w:rsidRDefault="00895700" w:rsidP="00CF1303">
      <w:pPr>
        <w:spacing w:line="1" w:lineRule="exact"/>
        <w:jc w:val="both"/>
        <w:rPr>
          <w:rFonts w:eastAsia="Times New Roman"/>
          <w:sz w:val="24"/>
          <w:szCs w:val="24"/>
        </w:rPr>
      </w:pPr>
    </w:p>
    <w:p w:rsidR="00895700" w:rsidRDefault="0099262C" w:rsidP="00CF1303">
      <w:pPr>
        <w:spacing w:line="275" w:lineRule="auto"/>
        <w:ind w:firstLine="710"/>
        <w:jc w:val="both"/>
        <w:rPr>
          <w:rFonts w:eastAsia="Times New Roman"/>
          <w:sz w:val="24"/>
          <w:szCs w:val="24"/>
        </w:rPr>
      </w:pPr>
      <w:r>
        <w:rPr>
          <w:rFonts w:eastAsia="Times New Roman"/>
          <w:sz w:val="24"/>
          <w:szCs w:val="24"/>
        </w:rPr>
        <w:t>Это позволяет поддерживать интерес к работе и дает возможность испытать радость преодоления трудностей.</w:t>
      </w:r>
    </w:p>
    <w:p w:rsidR="00895700" w:rsidRDefault="00895700" w:rsidP="00CF1303">
      <w:pPr>
        <w:spacing w:line="1" w:lineRule="exact"/>
        <w:jc w:val="both"/>
        <w:rPr>
          <w:rFonts w:eastAsia="Times New Roman"/>
          <w:sz w:val="24"/>
          <w:szCs w:val="24"/>
        </w:rPr>
      </w:pPr>
    </w:p>
    <w:p w:rsidR="00895700" w:rsidRDefault="0099262C" w:rsidP="00CF1303">
      <w:pPr>
        <w:numPr>
          <w:ilvl w:val="1"/>
          <w:numId w:val="229"/>
        </w:numPr>
        <w:tabs>
          <w:tab w:val="left" w:pos="1403"/>
        </w:tabs>
        <w:spacing w:line="275" w:lineRule="auto"/>
        <w:ind w:firstLine="714"/>
        <w:jc w:val="both"/>
        <w:rPr>
          <w:rFonts w:eastAsia="Times New Roman"/>
          <w:sz w:val="24"/>
          <w:szCs w:val="24"/>
        </w:rPr>
      </w:pPr>
      <w:r>
        <w:rPr>
          <w:rFonts w:eastAsia="Times New Roman"/>
          <w:sz w:val="24"/>
          <w:szCs w:val="24"/>
        </w:rPr>
        <w:t>Принцип продуктивной обработки информации заключается в организации обучения таким образом, чтобы у учащихся развивался навык переноса обработки инфо</w:t>
      </w:r>
      <w:r>
        <w:rPr>
          <w:rFonts w:eastAsia="Times New Roman"/>
          <w:sz w:val="24"/>
          <w:szCs w:val="24"/>
        </w:rPr>
        <w:t>р</w:t>
      </w:r>
      <w:r>
        <w:rPr>
          <w:rFonts w:eastAsia="Times New Roman"/>
          <w:sz w:val="24"/>
          <w:szCs w:val="24"/>
        </w:rPr>
        <w:t>мации, следовательно– механизм самостоятельного поиска, выбора и принятия решения.</w:t>
      </w:r>
    </w:p>
    <w:p w:rsidR="00895700" w:rsidRDefault="00895700" w:rsidP="00CF1303">
      <w:pPr>
        <w:spacing w:line="2" w:lineRule="exact"/>
        <w:jc w:val="both"/>
        <w:rPr>
          <w:rFonts w:eastAsia="Times New Roman"/>
          <w:sz w:val="24"/>
          <w:szCs w:val="24"/>
        </w:rPr>
      </w:pPr>
    </w:p>
    <w:p w:rsidR="00895700" w:rsidRDefault="0099262C" w:rsidP="00CF1303">
      <w:pPr>
        <w:numPr>
          <w:ilvl w:val="1"/>
          <w:numId w:val="229"/>
        </w:numPr>
        <w:tabs>
          <w:tab w:val="left" w:pos="1365"/>
        </w:tabs>
        <w:spacing w:line="276" w:lineRule="auto"/>
        <w:ind w:firstLine="714"/>
        <w:jc w:val="both"/>
        <w:rPr>
          <w:rFonts w:eastAsia="Times New Roman"/>
          <w:sz w:val="24"/>
          <w:szCs w:val="24"/>
        </w:rPr>
      </w:pPr>
      <w:r>
        <w:rPr>
          <w:rFonts w:eastAsia="Times New Roman"/>
          <w:sz w:val="24"/>
          <w:szCs w:val="24"/>
        </w:rPr>
        <w:t>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w:t>
      </w:r>
      <w:r>
        <w:rPr>
          <w:rFonts w:eastAsia="Times New Roman"/>
          <w:sz w:val="24"/>
          <w:szCs w:val="24"/>
        </w:rPr>
        <w:t>а</w:t>
      </w:r>
      <w:r>
        <w:rPr>
          <w:rFonts w:eastAsia="Times New Roman"/>
          <w:sz w:val="24"/>
          <w:szCs w:val="24"/>
        </w:rPr>
        <w:t>ли положительные эмоции.</w:t>
      </w:r>
    </w:p>
    <w:p w:rsidR="00895700" w:rsidRDefault="00895700" w:rsidP="00CF1303">
      <w:pPr>
        <w:spacing w:line="3" w:lineRule="exact"/>
        <w:jc w:val="both"/>
        <w:rPr>
          <w:rFonts w:eastAsia="Times New Roman"/>
          <w:sz w:val="24"/>
          <w:szCs w:val="24"/>
        </w:rPr>
      </w:pPr>
    </w:p>
    <w:p w:rsidR="00895700" w:rsidRDefault="0099262C" w:rsidP="00CF1303">
      <w:pPr>
        <w:spacing w:line="275" w:lineRule="auto"/>
        <w:ind w:firstLine="710"/>
        <w:jc w:val="both"/>
        <w:rPr>
          <w:rFonts w:eastAsia="Times New Roman"/>
          <w:sz w:val="24"/>
          <w:szCs w:val="24"/>
        </w:rPr>
      </w:pPr>
      <w:r>
        <w:rPr>
          <w:rFonts w:eastAsia="Times New Roman"/>
          <w:sz w:val="24"/>
          <w:szCs w:val="24"/>
        </w:rPr>
        <w:t>Коррекционные занятия проводятся с обучающимися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w:t>
      </w:r>
      <w:r>
        <w:rPr>
          <w:rFonts w:eastAsia="Times New Roman"/>
          <w:sz w:val="24"/>
          <w:szCs w:val="24"/>
        </w:rPr>
        <w:t>у</w:t>
      </w:r>
      <w:r>
        <w:rPr>
          <w:rFonts w:eastAsia="Times New Roman"/>
          <w:sz w:val="24"/>
          <w:szCs w:val="24"/>
        </w:rPr>
        <w:t>чающихся.</w:t>
      </w:r>
    </w:p>
    <w:p w:rsidR="00895700" w:rsidRDefault="00895700" w:rsidP="00CF1303">
      <w:pPr>
        <w:spacing w:line="2" w:lineRule="exact"/>
        <w:jc w:val="both"/>
        <w:rPr>
          <w:rFonts w:eastAsia="Times New Roman"/>
          <w:sz w:val="24"/>
          <w:szCs w:val="24"/>
        </w:rPr>
      </w:pPr>
    </w:p>
    <w:p w:rsidR="00895700" w:rsidRDefault="0099262C" w:rsidP="00CF1303">
      <w:pPr>
        <w:spacing w:line="275" w:lineRule="auto"/>
        <w:ind w:firstLine="710"/>
        <w:jc w:val="both"/>
        <w:rPr>
          <w:rFonts w:eastAsia="Times New Roman"/>
          <w:sz w:val="24"/>
          <w:szCs w:val="24"/>
        </w:rPr>
      </w:pPr>
      <w:r>
        <w:rPr>
          <w:rFonts w:eastAsia="Times New Roman"/>
          <w:sz w:val="24"/>
          <w:szCs w:val="24"/>
        </w:rPr>
        <w:t>Работа с целым классом или с большим числом детей на этих занятиях не допуск</w:t>
      </w:r>
      <w:r>
        <w:rPr>
          <w:rFonts w:eastAsia="Times New Roman"/>
          <w:sz w:val="24"/>
          <w:szCs w:val="24"/>
        </w:rPr>
        <w:t>а</w:t>
      </w:r>
      <w:r>
        <w:rPr>
          <w:rFonts w:eastAsia="Times New Roman"/>
          <w:sz w:val="24"/>
          <w:szCs w:val="24"/>
        </w:rPr>
        <w:t>ется.</w:t>
      </w:r>
    </w:p>
    <w:p w:rsidR="00895700" w:rsidRDefault="00895700" w:rsidP="00CF1303">
      <w:pPr>
        <w:spacing w:line="1" w:lineRule="exact"/>
        <w:jc w:val="both"/>
        <w:rPr>
          <w:rFonts w:eastAsia="Times New Roman"/>
          <w:sz w:val="24"/>
          <w:szCs w:val="24"/>
        </w:rPr>
      </w:pPr>
    </w:p>
    <w:p w:rsidR="00895700" w:rsidRDefault="0099262C" w:rsidP="00CF1303">
      <w:pPr>
        <w:spacing w:line="276" w:lineRule="auto"/>
        <w:ind w:firstLine="710"/>
        <w:jc w:val="both"/>
        <w:rPr>
          <w:rFonts w:eastAsia="Times New Roman"/>
          <w:sz w:val="24"/>
          <w:szCs w:val="24"/>
        </w:rPr>
      </w:pPr>
      <w:r>
        <w:rPr>
          <w:rFonts w:eastAsia="Times New Roman"/>
          <w:sz w:val="24"/>
          <w:szCs w:val="24"/>
        </w:rPr>
        <w:t>Обучающиеся, удовлетворительно усваивающие учебный материал в ходе фро</w:t>
      </w:r>
      <w:r>
        <w:rPr>
          <w:rFonts w:eastAsia="Times New Roman"/>
          <w:sz w:val="24"/>
          <w:szCs w:val="24"/>
        </w:rPr>
        <w:t>н</w:t>
      </w:r>
      <w:r>
        <w:rPr>
          <w:rFonts w:eastAsia="Times New Roman"/>
          <w:sz w:val="24"/>
          <w:szCs w:val="24"/>
        </w:rPr>
        <w:t>тальной работы, к индивидуальным занятиям не привлекаются, помощь оказывается уч</w:t>
      </w:r>
      <w:r>
        <w:rPr>
          <w:rFonts w:eastAsia="Times New Roman"/>
          <w:sz w:val="24"/>
          <w:szCs w:val="24"/>
        </w:rPr>
        <w:t>е</w:t>
      </w:r>
      <w:r>
        <w:rPr>
          <w:rFonts w:eastAsia="Times New Roman"/>
          <w:sz w:val="24"/>
          <w:szCs w:val="24"/>
        </w:rPr>
        <w:t>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w:t>
      </w:r>
      <w:r>
        <w:rPr>
          <w:rFonts w:eastAsia="Times New Roman"/>
          <w:sz w:val="24"/>
          <w:szCs w:val="24"/>
        </w:rPr>
        <w:t>а</w:t>
      </w:r>
      <w:r>
        <w:rPr>
          <w:rFonts w:eastAsia="Times New Roman"/>
          <w:sz w:val="24"/>
          <w:szCs w:val="24"/>
        </w:rPr>
        <w:t>торможенности) во время уроков.</w:t>
      </w:r>
    </w:p>
    <w:p w:rsidR="00895700" w:rsidRDefault="00895700" w:rsidP="00CF1303">
      <w:pPr>
        <w:spacing w:line="1" w:lineRule="exact"/>
        <w:jc w:val="both"/>
        <w:rPr>
          <w:rFonts w:eastAsia="Times New Roman"/>
          <w:sz w:val="24"/>
          <w:szCs w:val="24"/>
        </w:rPr>
      </w:pPr>
    </w:p>
    <w:p w:rsidR="00895700" w:rsidRDefault="0099262C" w:rsidP="00CF1303">
      <w:pPr>
        <w:spacing w:line="275" w:lineRule="auto"/>
        <w:ind w:firstLine="710"/>
        <w:jc w:val="both"/>
        <w:rPr>
          <w:rFonts w:eastAsia="Times New Roman"/>
          <w:sz w:val="24"/>
          <w:szCs w:val="24"/>
        </w:rPr>
      </w:pPr>
      <w:r>
        <w:rPr>
          <w:rFonts w:eastAsia="Times New Roman"/>
          <w:sz w:val="24"/>
          <w:szCs w:val="24"/>
        </w:rPr>
        <w:t>Индивидуальные и групповые коррекционные занятия проводит учитель во вн</w:t>
      </w:r>
      <w:r>
        <w:rPr>
          <w:rFonts w:eastAsia="Times New Roman"/>
          <w:sz w:val="24"/>
          <w:szCs w:val="24"/>
        </w:rPr>
        <w:t>е</w:t>
      </w:r>
      <w:r>
        <w:rPr>
          <w:rFonts w:eastAsia="Times New Roman"/>
          <w:sz w:val="24"/>
          <w:szCs w:val="24"/>
        </w:rPr>
        <w:t>урочное время. Коррекционная работа осуществляется в рамках целостного подхода</w:t>
      </w:r>
    </w:p>
    <w:p w:rsidR="00895700" w:rsidRDefault="00895700" w:rsidP="00CF1303">
      <w:pPr>
        <w:spacing w:line="1" w:lineRule="exact"/>
        <w:jc w:val="both"/>
        <w:rPr>
          <w:rFonts w:eastAsia="Times New Roman"/>
          <w:sz w:val="24"/>
          <w:szCs w:val="24"/>
        </w:rPr>
      </w:pPr>
    </w:p>
    <w:p w:rsidR="00895700" w:rsidRDefault="0099262C" w:rsidP="00CF1303">
      <w:pPr>
        <w:numPr>
          <w:ilvl w:val="0"/>
          <w:numId w:val="229"/>
        </w:numPr>
        <w:tabs>
          <w:tab w:val="left" w:pos="611"/>
        </w:tabs>
        <w:spacing w:line="311" w:lineRule="auto"/>
        <w:ind w:firstLine="3"/>
        <w:jc w:val="both"/>
        <w:rPr>
          <w:rFonts w:eastAsia="Times New Roman"/>
          <w:sz w:val="24"/>
          <w:szCs w:val="24"/>
        </w:rPr>
      </w:pPr>
      <w:r>
        <w:rPr>
          <w:rFonts w:eastAsia="Times New Roman"/>
          <w:sz w:val="24"/>
          <w:szCs w:val="24"/>
        </w:rPr>
        <w:t>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w:t>
      </w:r>
    </w:p>
    <w:p w:rsidR="00895700" w:rsidRDefault="00895700" w:rsidP="009217B5">
      <w:pPr>
        <w:spacing w:line="134" w:lineRule="exact"/>
        <w:rPr>
          <w:sz w:val="20"/>
          <w:szCs w:val="20"/>
        </w:rPr>
      </w:pPr>
    </w:p>
    <w:p w:rsidR="00895700" w:rsidRDefault="00895700" w:rsidP="009217B5">
      <w:pPr>
        <w:sectPr w:rsidR="00895700">
          <w:pgSz w:w="11900" w:h="16840"/>
          <w:pgMar w:top="1110" w:right="980" w:bottom="348" w:left="1440" w:header="0" w:footer="0" w:gutter="0"/>
          <w:cols w:space="720" w:equalWidth="0">
            <w:col w:w="9480"/>
          </w:cols>
        </w:sectPr>
      </w:pPr>
    </w:p>
    <w:p w:rsidR="00895700" w:rsidRDefault="0099262C" w:rsidP="00CF1303">
      <w:pPr>
        <w:tabs>
          <w:tab w:val="left" w:pos="567"/>
        </w:tabs>
        <w:spacing w:line="275" w:lineRule="auto"/>
        <w:jc w:val="both"/>
        <w:rPr>
          <w:sz w:val="20"/>
          <w:szCs w:val="20"/>
        </w:rPr>
      </w:pPr>
      <w:r>
        <w:rPr>
          <w:rFonts w:eastAsia="Times New Roman"/>
          <w:sz w:val="24"/>
          <w:szCs w:val="24"/>
        </w:rPr>
        <w:lastRenderedPageBreak/>
        <w:t>психических процессов или способностей обучающихся. Планируется не столько достиж</w:t>
      </w:r>
      <w:r>
        <w:rPr>
          <w:rFonts w:eastAsia="Times New Roman"/>
          <w:sz w:val="24"/>
          <w:szCs w:val="24"/>
        </w:rPr>
        <w:t>е</w:t>
      </w:r>
      <w:r>
        <w:rPr>
          <w:rFonts w:eastAsia="Times New Roman"/>
          <w:sz w:val="24"/>
          <w:szCs w:val="24"/>
        </w:rPr>
        <w:t>ние отдельного результата, сколько создание условий для развития ребенка.</w:t>
      </w:r>
    </w:p>
    <w:p w:rsidR="00895700" w:rsidRDefault="00895700" w:rsidP="00CF1303">
      <w:pPr>
        <w:tabs>
          <w:tab w:val="left" w:pos="567"/>
        </w:tabs>
        <w:spacing w:line="1" w:lineRule="exact"/>
        <w:jc w:val="both"/>
        <w:rPr>
          <w:sz w:val="20"/>
          <w:szCs w:val="20"/>
        </w:rPr>
      </w:pPr>
    </w:p>
    <w:p w:rsidR="00895700" w:rsidRDefault="0099262C" w:rsidP="00CF1303">
      <w:pPr>
        <w:tabs>
          <w:tab w:val="left" w:pos="567"/>
        </w:tabs>
        <w:spacing w:line="276" w:lineRule="auto"/>
        <w:ind w:firstLine="710"/>
        <w:jc w:val="both"/>
        <w:rPr>
          <w:sz w:val="20"/>
          <w:szCs w:val="20"/>
        </w:rPr>
      </w:pPr>
      <w:r>
        <w:rPr>
          <w:rFonts w:eastAsia="Times New Roman"/>
          <w:sz w:val="24"/>
          <w:szCs w:val="24"/>
        </w:rPr>
        <w:t>При организации коррекционных занятий следует исходить из возможностей ребе</w:t>
      </w:r>
      <w:r>
        <w:rPr>
          <w:rFonts w:eastAsia="Times New Roman"/>
          <w:sz w:val="24"/>
          <w:szCs w:val="24"/>
        </w:rPr>
        <w:t>н</w:t>
      </w:r>
      <w:r>
        <w:rPr>
          <w:rFonts w:eastAsia="Times New Roman"/>
          <w:sz w:val="24"/>
          <w:szCs w:val="24"/>
        </w:rPr>
        <w:t>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w:t>
      </w:r>
      <w:r>
        <w:rPr>
          <w:rFonts w:eastAsia="Times New Roman"/>
          <w:sz w:val="24"/>
          <w:szCs w:val="24"/>
        </w:rPr>
        <w:t>е</w:t>
      </w:r>
      <w:r>
        <w:rPr>
          <w:rFonts w:eastAsia="Times New Roman"/>
          <w:sz w:val="24"/>
          <w:szCs w:val="24"/>
        </w:rPr>
        <w:t>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895700" w:rsidRDefault="00895700" w:rsidP="00CF1303">
      <w:pPr>
        <w:tabs>
          <w:tab w:val="left" w:pos="567"/>
        </w:tabs>
        <w:spacing w:line="1" w:lineRule="exact"/>
        <w:jc w:val="both"/>
        <w:rPr>
          <w:sz w:val="20"/>
          <w:szCs w:val="20"/>
        </w:rPr>
      </w:pPr>
    </w:p>
    <w:p w:rsidR="00895700" w:rsidRDefault="0099262C" w:rsidP="00CF1303">
      <w:pPr>
        <w:tabs>
          <w:tab w:val="left" w:pos="567"/>
        </w:tabs>
        <w:spacing w:line="276" w:lineRule="auto"/>
        <w:ind w:firstLine="710"/>
        <w:jc w:val="both"/>
        <w:rPr>
          <w:sz w:val="20"/>
          <w:szCs w:val="20"/>
        </w:rPr>
      </w:pPr>
      <w:r>
        <w:rPr>
          <w:rFonts w:eastAsia="Times New Roman"/>
          <w:sz w:val="24"/>
          <w:szCs w:val="24"/>
        </w:rPr>
        <w:t>Изучение индивидуальных особенностей обучающихся позволяет планировать ср</w:t>
      </w:r>
      <w:r>
        <w:rPr>
          <w:rFonts w:eastAsia="Times New Roman"/>
          <w:sz w:val="24"/>
          <w:szCs w:val="24"/>
        </w:rPr>
        <w:t>о</w:t>
      </w:r>
      <w:r>
        <w:rPr>
          <w:rFonts w:eastAsia="Times New Roman"/>
          <w:sz w:val="24"/>
          <w:szCs w:val="24"/>
        </w:rPr>
        <w:t>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895700" w:rsidRDefault="00895700" w:rsidP="00CF1303">
      <w:pPr>
        <w:tabs>
          <w:tab w:val="left" w:pos="567"/>
        </w:tabs>
        <w:spacing w:line="3" w:lineRule="exact"/>
        <w:jc w:val="both"/>
        <w:rPr>
          <w:sz w:val="20"/>
          <w:szCs w:val="20"/>
        </w:rPr>
      </w:pPr>
    </w:p>
    <w:p w:rsidR="00895700" w:rsidRDefault="0099262C" w:rsidP="00CF1303">
      <w:pPr>
        <w:tabs>
          <w:tab w:val="left" w:pos="567"/>
        </w:tabs>
        <w:spacing w:line="275" w:lineRule="auto"/>
        <w:ind w:firstLine="710"/>
        <w:jc w:val="both"/>
        <w:rPr>
          <w:sz w:val="20"/>
          <w:szCs w:val="20"/>
        </w:rPr>
      </w:pPr>
      <w:r>
        <w:rPr>
          <w:rFonts w:eastAsia="Times New Roman"/>
          <w:sz w:val="24"/>
          <w:szCs w:val="24"/>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895700" w:rsidRDefault="00895700" w:rsidP="00CF1303">
      <w:pPr>
        <w:tabs>
          <w:tab w:val="left" w:pos="567"/>
        </w:tabs>
        <w:spacing w:line="1" w:lineRule="exact"/>
        <w:jc w:val="both"/>
        <w:rPr>
          <w:sz w:val="20"/>
          <w:szCs w:val="20"/>
        </w:rPr>
      </w:pPr>
    </w:p>
    <w:p w:rsidR="00895700" w:rsidRDefault="0099262C" w:rsidP="00CF1303">
      <w:pPr>
        <w:tabs>
          <w:tab w:val="left" w:pos="567"/>
        </w:tabs>
        <w:spacing w:line="276" w:lineRule="auto"/>
        <w:ind w:firstLine="710"/>
        <w:jc w:val="both"/>
        <w:rPr>
          <w:sz w:val="20"/>
          <w:szCs w:val="20"/>
        </w:rPr>
      </w:pPr>
      <w:r>
        <w:rPr>
          <w:rFonts w:eastAsia="Times New Roman"/>
          <w:sz w:val="24"/>
          <w:szCs w:val="24"/>
        </w:rPr>
        <w:t>Основной формой организации внеурочной деятельности учащихся выступает пр</w:t>
      </w:r>
      <w:r>
        <w:rPr>
          <w:rFonts w:eastAsia="Times New Roman"/>
          <w:sz w:val="24"/>
          <w:szCs w:val="24"/>
        </w:rPr>
        <w:t>о</w:t>
      </w:r>
      <w:r>
        <w:rPr>
          <w:rFonts w:eastAsia="Times New Roman"/>
          <w:sz w:val="24"/>
          <w:szCs w:val="24"/>
        </w:rPr>
        <w:t>ектная деятельность. Включение детей с ограниченными возможностями здоровья в пр</w:t>
      </w:r>
      <w:r>
        <w:rPr>
          <w:rFonts w:eastAsia="Times New Roman"/>
          <w:sz w:val="24"/>
          <w:szCs w:val="24"/>
        </w:rPr>
        <w:t>о</w:t>
      </w:r>
      <w:r>
        <w:rPr>
          <w:rFonts w:eastAsia="Times New Roman"/>
          <w:sz w:val="24"/>
          <w:szCs w:val="24"/>
        </w:rPr>
        <w:t>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w:t>
      </w:r>
      <w:r>
        <w:rPr>
          <w:rFonts w:eastAsia="Times New Roman"/>
          <w:sz w:val="24"/>
          <w:szCs w:val="24"/>
        </w:rPr>
        <w:t>я</w:t>
      </w:r>
      <w:r>
        <w:rPr>
          <w:rFonts w:eastAsia="Times New Roman"/>
          <w:sz w:val="24"/>
          <w:szCs w:val="24"/>
        </w:rPr>
        <w:t>тельность влияет на формирование личностных качеств учащихся: требует проявления личностных ценностных смыслов, показывает реальное отношение к делу, людям, к р</w:t>
      </w:r>
      <w:r>
        <w:rPr>
          <w:rFonts w:eastAsia="Times New Roman"/>
          <w:sz w:val="24"/>
          <w:szCs w:val="24"/>
        </w:rPr>
        <w:t>е</w:t>
      </w:r>
      <w:r>
        <w:rPr>
          <w:rFonts w:eastAsia="Times New Roman"/>
          <w:sz w:val="24"/>
          <w:szCs w:val="24"/>
        </w:rPr>
        <w:t>зультатам труда и др.</w:t>
      </w:r>
    </w:p>
    <w:p w:rsidR="00895700" w:rsidRDefault="00895700" w:rsidP="00CF1303">
      <w:pPr>
        <w:tabs>
          <w:tab w:val="left" w:pos="567"/>
        </w:tabs>
        <w:spacing w:line="1" w:lineRule="exact"/>
        <w:jc w:val="both"/>
        <w:rPr>
          <w:sz w:val="20"/>
          <w:szCs w:val="20"/>
        </w:rPr>
      </w:pPr>
    </w:p>
    <w:p w:rsidR="00895700" w:rsidRDefault="0099262C" w:rsidP="00CF1303">
      <w:pPr>
        <w:tabs>
          <w:tab w:val="left" w:pos="567"/>
        </w:tabs>
        <w:jc w:val="both"/>
        <w:rPr>
          <w:sz w:val="20"/>
          <w:szCs w:val="20"/>
        </w:rPr>
      </w:pPr>
      <w:r>
        <w:rPr>
          <w:rFonts w:eastAsia="Times New Roman"/>
          <w:sz w:val="24"/>
          <w:szCs w:val="24"/>
        </w:rPr>
        <w:t>Коррекционная работа реализуется поэтапно.</w:t>
      </w:r>
    </w:p>
    <w:p w:rsidR="00895700" w:rsidRDefault="00895700" w:rsidP="00CF1303">
      <w:pPr>
        <w:tabs>
          <w:tab w:val="left" w:pos="567"/>
        </w:tabs>
        <w:spacing w:line="41" w:lineRule="exact"/>
        <w:jc w:val="both"/>
        <w:rPr>
          <w:sz w:val="20"/>
          <w:szCs w:val="20"/>
        </w:rPr>
      </w:pPr>
    </w:p>
    <w:p w:rsidR="00895700" w:rsidRDefault="0099262C" w:rsidP="00CF1303">
      <w:pPr>
        <w:numPr>
          <w:ilvl w:val="0"/>
          <w:numId w:val="230"/>
        </w:numPr>
        <w:tabs>
          <w:tab w:val="left" w:pos="567"/>
        </w:tabs>
        <w:spacing w:line="275" w:lineRule="auto"/>
        <w:jc w:val="both"/>
        <w:rPr>
          <w:rFonts w:eastAsia="Times New Roman"/>
          <w:sz w:val="24"/>
          <w:szCs w:val="24"/>
        </w:rPr>
      </w:pPr>
      <w:r>
        <w:rPr>
          <w:rFonts w:eastAsia="Times New Roman"/>
          <w:sz w:val="24"/>
          <w:szCs w:val="24"/>
        </w:rPr>
        <w:t>Этап сбора и анализа информации (информационно-аналитическая деятел</w:t>
      </w:r>
      <w:r>
        <w:rPr>
          <w:rFonts w:eastAsia="Times New Roman"/>
          <w:sz w:val="24"/>
          <w:szCs w:val="24"/>
        </w:rPr>
        <w:t>ь</w:t>
      </w:r>
      <w:r>
        <w:rPr>
          <w:rFonts w:eastAsia="Times New Roman"/>
          <w:sz w:val="24"/>
          <w:szCs w:val="24"/>
        </w:rPr>
        <w:t>ность).</w:t>
      </w:r>
    </w:p>
    <w:p w:rsidR="00895700" w:rsidRDefault="00895700" w:rsidP="00CF1303">
      <w:pPr>
        <w:tabs>
          <w:tab w:val="left" w:pos="567"/>
        </w:tabs>
        <w:spacing w:line="1" w:lineRule="exact"/>
        <w:jc w:val="both"/>
        <w:rPr>
          <w:rFonts w:eastAsia="Times New Roman"/>
          <w:sz w:val="24"/>
          <w:szCs w:val="24"/>
        </w:rPr>
      </w:pPr>
    </w:p>
    <w:p w:rsidR="00895700" w:rsidRDefault="0099262C" w:rsidP="00CF1303">
      <w:pPr>
        <w:tabs>
          <w:tab w:val="left" w:pos="567"/>
        </w:tabs>
        <w:spacing w:line="276" w:lineRule="auto"/>
        <w:ind w:firstLine="710"/>
        <w:jc w:val="both"/>
        <w:rPr>
          <w:rFonts w:eastAsia="Times New Roman"/>
          <w:sz w:val="24"/>
          <w:szCs w:val="24"/>
        </w:rPr>
      </w:pPr>
      <w:r>
        <w:rPr>
          <w:rFonts w:eastAsia="Times New Roman"/>
          <w:sz w:val="24"/>
          <w:szCs w:val="24"/>
        </w:rPr>
        <w:t>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w:t>
      </w:r>
      <w:r>
        <w:rPr>
          <w:rFonts w:eastAsia="Times New Roman"/>
          <w:sz w:val="24"/>
          <w:szCs w:val="24"/>
        </w:rPr>
        <w:t>м</w:t>
      </w:r>
      <w:r>
        <w:rPr>
          <w:rFonts w:eastAsia="Times New Roman"/>
          <w:sz w:val="24"/>
          <w:szCs w:val="24"/>
        </w:rPr>
        <w:t>мно-методического  обеспечения,  материально-технической  и</w:t>
      </w:r>
    </w:p>
    <w:p w:rsidR="00895700" w:rsidRDefault="00895700" w:rsidP="00CF1303">
      <w:pPr>
        <w:tabs>
          <w:tab w:val="left" w:pos="567"/>
        </w:tabs>
        <w:spacing w:line="2" w:lineRule="exact"/>
        <w:jc w:val="both"/>
        <w:rPr>
          <w:rFonts w:eastAsia="Times New Roman"/>
          <w:sz w:val="24"/>
          <w:szCs w:val="24"/>
        </w:rPr>
      </w:pPr>
    </w:p>
    <w:p w:rsidR="00895700" w:rsidRDefault="0099262C" w:rsidP="00CF1303">
      <w:pPr>
        <w:tabs>
          <w:tab w:val="left" w:pos="567"/>
        </w:tabs>
        <w:jc w:val="both"/>
        <w:rPr>
          <w:rFonts w:eastAsia="Times New Roman"/>
          <w:sz w:val="24"/>
          <w:szCs w:val="24"/>
        </w:rPr>
      </w:pPr>
      <w:r>
        <w:rPr>
          <w:rFonts w:eastAsia="Times New Roman"/>
          <w:sz w:val="24"/>
          <w:szCs w:val="24"/>
        </w:rPr>
        <w:t>кадровой базы школы.</w:t>
      </w:r>
    </w:p>
    <w:p w:rsidR="00895700" w:rsidRDefault="00895700" w:rsidP="00CF1303">
      <w:pPr>
        <w:tabs>
          <w:tab w:val="left" w:pos="567"/>
        </w:tabs>
        <w:spacing w:line="40" w:lineRule="exact"/>
        <w:jc w:val="both"/>
        <w:rPr>
          <w:rFonts w:eastAsia="Times New Roman"/>
          <w:sz w:val="24"/>
          <w:szCs w:val="24"/>
        </w:rPr>
      </w:pPr>
    </w:p>
    <w:p w:rsidR="00895700" w:rsidRDefault="0099262C" w:rsidP="00CF1303">
      <w:pPr>
        <w:numPr>
          <w:ilvl w:val="0"/>
          <w:numId w:val="230"/>
        </w:numPr>
        <w:tabs>
          <w:tab w:val="left" w:pos="567"/>
          <w:tab w:val="left" w:pos="1629"/>
        </w:tabs>
        <w:spacing w:line="275" w:lineRule="auto"/>
        <w:jc w:val="both"/>
        <w:rPr>
          <w:rFonts w:eastAsia="Times New Roman"/>
          <w:sz w:val="24"/>
          <w:szCs w:val="24"/>
        </w:rPr>
      </w:pPr>
      <w:r>
        <w:rPr>
          <w:rFonts w:eastAsia="Times New Roman"/>
          <w:sz w:val="24"/>
          <w:szCs w:val="24"/>
        </w:rPr>
        <w:t>Этап планирования, организации, координации (организационно-исполнительская д</w:t>
      </w:r>
      <w:r>
        <w:rPr>
          <w:rFonts w:eastAsia="Times New Roman"/>
          <w:sz w:val="24"/>
          <w:szCs w:val="24"/>
        </w:rPr>
        <w:t>е</w:t>
      </w:r>
      <w:r>
        <w:rPr>
          <w:rFonts w:eastAsia="Times New Roman"/>
          <w:sz w:val="24"/>
          <w:szCs w:val="24"/>
        </w:rPr>
        <w:t>ятельность). Результатом работы является особым образом, организованная образовател</w:t>
      </w:r>
      <w:r>
        <w:rPr>
          <w:rFonts w:eastAsia="Times New Roman"/>
          <w:sz w:val="24"/>
          <w:szCs w:val="24"/>
        </w:rPr>
        <w:t>ь</w:t>
      </w:r>
      <w:r>
        <w:rPr>
          <w:rFonts w:eastAsia="Times New Roman"/>
          <w:sz w:val="24"/>
          <w:szCs w:val="24"/>
        </w:rPr>
        <w:t>ная деятельность, имеющая коррекционно-развивающую направленность и процесс спец</w:t>
      </w:r>
      <w:r>
        <w:rPr>
          <w:rFonts w:eastAsia="Times New Roman"/>
          <w:sz w:val="24"/>
          <w:szCs w:val="24"/>
        </w:rPr>
        <w:t>и</w:t>
      </w:r>
      <w:r>
        <w:rPr>
          <w:rFonts w:eastAsia="Times New Roman"/>
          <w:sz w:val="24"/>
          <w:szCs w:val="24"/>
        </w:rPr>
        <w:t>ального сопровождения детей с ограниченными возможностями зд</w:t>
      </w:r>
      <w:r>
        <w:rPr>
          <w:rFonts w:eastAsia="Times New Roman"/>
          <w:sz w:val="24"/>
          <w:szCs w:val="24"/>
        </w:rPr>
        <w:t>о</w:t>
      </w:r>
      <w:r>
        <w:rPr>
          <w:rFonts w:eastAsia="Times New Roman"/>
          <w:sz w:val="24"/>
          <w:szCs w:val="24"/>
        </w:rPr>
        <w:t>ровья при специально созданных (вариативных) условиях обучения, воспитания, развития, социализации ра</w:t>
      </w:r>
      <w:r>
        <w:rPr>
          <w:rFonts w:eastAsia="Times New Roman"/>
          <w:sz w:val="24"/>
          <w:szCs w:val="24"/>
        </w:rPr>
        <w:t>с</w:t>
      </w:r>
      <w:r>
        <w:rPr>
          <w:rFonts w:eastAsia="Times New Roman"/>
          <w:sz w:val="24"/>
          <w:szCs w:val="24"/>
        </w:rPr>
        <w:t>сматриваемой категории детей.</w:t>
      </w:r>
    </w:p>
    <w:p w:rsidR="00895700" w:rsidRDefault="00895700" w:rsidP="00CF1303">
      <w:pPr>
        <w:tabs>
          <w:tab w:val="left" w:pos="567"/>
        </w:tabs>
        <w:spacing w:line="3" w:lineRule="exact"/>
        <w:jc w:val="both"/>
        <w:rPr>
          <w:rFonts w:eastAsia="Times New Roman"/>
          <w:sz w:val="24"/>
          <w:szCs w:val="24"/>
        </w:rPr>
      </w:pPr>
    </w:p>
    <w:p w:rsidR="00895700" w:rsidRDefault="0099262C" w:rsidP="00CF1303">
      <w:pPr>
        <w:numPr>
          <w:ilvl w:val="0"/>
          <w:numId w:val="230"/>
        </w:numPr>
        <w:tabs>
          <w:tab w:val="left" w:pos="567"/>
          <w:tab w:val="left" w:pos="1360"/>
        </w:tabs>
        <w:jc w:val="both"/>
        <w:rPr>
          <w:rFonts w:eastAsia="Times New Roman"/>
          <w:sz w:val="24"/>
          <w:szCs w:val="24"/>
        </w:rPr>
      </w:pPr>
      <w:r>
        <w:rPr>
          <w:rFonts w:eastAsia="Times New Roman"/>
          <w:sz w:val="24"/>
          <w:szCs w:val="24"/>
        </w:rPr>
        <w:t>Этап диагностики коррекционно-развивающей образовательной среды</w:t>
      </w:r>
    </w:p>
    <w:p w:rsidR="00895700" w:rsidRDefault="00895700" w:rsidP="00CF1303">
      <w:pPr>
        <w:tabs>
          <w:tab w:val="left" w:pos="567"/>
        </w:tabs>
        <w:spacing w:line="46" w:lineRule="exact"/>
        <w:jc w:val="both"/>
        <w:rPr>
          <w:sz w:val="20"/>
          <w:szCs w:val="20"/>
        </w:rPr>
      </w:pPr>
    </w:p>
    <w:p w:rsidR="00895700" w:rsidRDefault="0099262C" w:rsidP="00CF1303">
      <w:pPr>
        <w:tabs>
          <w:tab w:val="left" w:pos="567"/>
        </w:tabs>
        <w:spacing w:line="275" w:lineRule="auto"/>
        <w:jc w:val="both"/>
        <w:rPr>
          <w:sz w:val="20"/>
          <w:szCs w:val="20"/>
        </w:rPr>
      </w:pPr>
      <w:r>
        <w:rPr>
          <w:rFonts w:eastAsia="Times New Roman"/>
          <w:sz w:val="24"/>
          <w:szCs w:val="24"/>
        </w:rPr>
        <w:t>(контрольно-диагностическая деятельность). Результатом является констатация соотве</w:t>
      </w:r>
      <w:r>
        <w:rPr>
          <w:rFonts w:eastAsia="Times New Roman"/>
          <w:sz w:val="24"/>
          <w:szCs w:val="24"/>
        </w:rPr>
        <w:t>т</w:t>
      </w:r>
      <w:r>
        <w:rPr>
          <w:rFonts w:eastAsia="Times New Roman"/>
          <w:sz w:val="24"/>
          <w:szCs w:val="24"/>
        </w:rPr>
        <w:t>ствия созданных условий и выбранных коррекционно-развивающих и образовательных программ особым образовательным потребностям ребенка.</w:t>
      </w:r>
    </w:p>
    <w:p w:rsidR="00895700" w:rsidRDefault="00895700" w:rsidP="00CF1303">
      <w:pPr>
        <w:tabs>
          <w:tab w:val="left" w:pos="567"/>
        </w:tabs>
        <w:spacing w:line="2" w:lineRule="exact"/>
        <w:jc w:val="both"/>
        <w:rPr>
          <w:sz w:val="20"/>
          <w:szCs w:val="20"/>
        </w:rPr>
      </w:pPr>
    </w:p>
    <w:p w:rsidR="00895700" w:rsidRDefault="0099262C" w:rsidP="00CF1303">
      <w:pPr>
        <w:numPr>
          <w:ilvl w:val="0"/>
          <w:numId w:val="231"/>
        </w:numPr>
        <w:tabs>
          <w:tab w:val="left" w:pos="567"/>
          <w:tab w:val="left" w:pos="1552"/>
        </w:tabs>
        <w:spacing w:line="274" w:lineRule="auto"/>
        <w:jc w:val="both"/>
        <w:rPr>
          <w:rFonts w:eastAsia="Times New Roman"/>
          <w:sz w:val="24"/>
          <w:szCs w:val="24"/>
        </w:rPr>
      </w:pPr>
      <w:r>
        <w:rPr>
          <w:rFonts w:eastAsia="Times New Roman"/>
          <w:sz w:val="24"/>
          <w:szCs w:val="24"/>
        </w:rPr>
        <w:t>Этап регуляции и корректировки. Результатом является внесение необходимых изм</w:t>
      </w:r>
      <w:r>
        <w:rPr>
          <w:rFonts w:eastAsia="Times New Roman"/>
          <w:sz w:val="24"/>
          <w:szCs w:val="24"/>
        </w:rPr>
        <w:t>е</w:t>
      </w:r>
      <w:r>
        <w:rPr>
          <w:rFonts w:eastAsia="Times New Roman"/>
          <w:sz w:val="24"/>
          <w:szCs w:val="24"/>
        </w:rPr>
        <w:t>нений в образовательной деятельности и процесс сопровождения детей с огран</w:t>
      </w:r>
      <w:r>
        <w:rPr>
          <w:rFonts w:eastAsia="Times New Roman"/>
          <w:sz w:val="24"/>
          <w:szCs w:val="24"/>
        </w:rPr>
        <w:t>и</w:t>
      </w:r>
      <w:r>
        <w:rPr>
          <w:rFonts w:eastAsia="Times New Roman"/>
          <w:sz w:val="24"/>
          <w:szCs w:val="24"/>
        </w:rPr>
        <w:t>ченными возможностями здоровья, корректировка условий и форм обучения, методов и приемов р</w:t>
      </w:r>
      <w:r>
        <w:rPr>
          <w:rFonts w:eastAsia="Times New Roman"/>
          <w:sz w:val="24"/>
          <w:szCs w:val="24"/>
        </w:rPr>
        <w:t>а</w:t>
      </w:r>
      <w:r>
        <w:rPr>
          <w:rFonts w:eastAsia="Times New Roman"/>
          <w:sz w:val="24"/>
          <w:szCs w:val="24"/>
        </w:rPr>
        <w:t>боты.</w:t>
      </w:r>
    </w:p>
    <w:p w:rsidR="00895700" w:rsidRDefault="00895700" w:rsidP="00CF1303">
      <w:pPr>
        <w:tabs>
          <w:tab w:val="left" w:pos="567"/>
        </w:tabs>
        <w:spacing w:line="2" w:lineRule="exact"/>
        <w:jc w:val="both"/>
        <w:rPr>
          <w:rFonts w:eastAsia="Times New Roman"/>
          <w:sz w:val="24"/>
          <w:szCs w:val="24"/>
        </w:rPr>
      </w:pPr>
    </w:p>
    <w:p w:rsidR="00895700" w:rsidRDefault="0099262C" w:rsidP="00CF1303">
      <w:pPr>
        <w:tabs>
          <w:tab w:val="left" w:pos="567"/>
        </w:tabs>
        <w:jc w:val="both"/>
        <w:rPr>
          <w:rFonts w:eastAsia="Times New Roman"/>
          <w:sz w:val="24"/>
          <w:szCs w:val="24"/>
        </w:rPr>
      </w:pPr>
      <w:r>
        <w:rPr>
          <w:rFonts w:eastAsia="Times New Roman"/>
          <w:sz w:val="24"/>
          <w:szCs w:val="24"/>
        </w:rPr>
        <w:t xml:space="preserve">Важнейшим условием реализации данной программы является </w:t>
      </w:r>
      <w:r>
        <w:rPr>
          <w:rFonts w:eastAsia="Times New Roman"/>
          <w:b/>
          <w:bCs/>
          <w:sz w:val="24"/>
          <w:szCs w:val="24"/>
        </w:rPr>
        <w:t>взаимодействие</w:t>
      </w:r>
    </w:p>
    <w:p w:rsidR="00895700" w:rsidRDefault="00895700" w:rsidP="00CF1303">
      <w:pPr>
        <w:tabs>
          <w:tab w:val="left" w:pos="567"/>
        </w:tabs>
        <w:spacing w:line="200" w:lineRule="exact"/>
        <w:jc w:val="both"/>
        <w:rPr>
          <w:sz w:val="20"/>
          <w:szCs w:val="20"/>
        </w:rPr>
      </w:pPr>
    </w:p>
    <w:p w:rsidR="00895700" w:rsidRDefault="00895700" w:rsidP="009217B5">
      <w:pPr>
        <w:sectPr w:rsidR="00895700">
          <w:pgSz w:w="11900" w:h="16840"/>
          <w:pgMar w:top="1110" w:right="980" w:bottom="348" w:left="1440" w:header="0" w:footer="0" w:gutter="0"/>
          <w:cols w:space="720" w:equalWidth="0">
            <w:col w:w="9480"/>
          </w:cols>
        </w:sectPr>
      </w:pPr>
    </w:p>
    <w:p w:rsidR="00895700" w:rsidRDefault="0099262C" w:rsidP="009217B5">
      <w:pPr>
        <w:spacing w:line="283" w:lineRule="auto"/>
        <w:ind w:right="540"/>
        <w:jc w:val="both"/>
        <w:rPr>
          <w:sz w:val="20"/>
          <w:szCs w:val="20"/>
        </w:rPr>
      </w:pPr>
      <w:r>
        <w:rPr>
          <w:rFonts w:eastAsia="Times New Roman"/>
          <w:sz w:val="24"/>
          <w:szCs w:val="24"/>
        </w:rPr>
        <w:lastRenderedPageBreak/>
        <w:t>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tbl>
      <w:tblPr>
        <w:tblW w:w="0" w:type="auto"/>
        <w:tblInd w:w="290" w:type="dxa"/>
        <w:tblLayout w:type="fixed"/>
        <w:tblCellMar>
          <w:left w:w="0" w:type="dxa"/>
          <w:right w:w="0" w:type="dxa"/>
        </w:tblCellMar>
        <w:tblLook w:val="04A0" w:firstRow="1" w:lastRow="0" w:firstColumn="1" w:lastColumn="0" w:noHBand="0" w:noVBand="1"/>
      </w:tblPr>
      <w:tblGrid>
        <w:gridCol w:w="1580"/>
        <w:gridCol w:w="680"/>
        <w:gridCol w:w="7480"/>
      </w:tblGrid>
      <w:tr w:rsidR="00895700">
        <w:trPr>
          <w:trHeight w:val="285"/>
        </w:trPr>
        <w:tc>
          <w:tcPr>
            <w:tcW w:w="1580" w:type="dxa"/>
            <w:tcBorders>
              <w:top w:val="single" w:sz="8" w:space="0" w:color="auto"/>
              <w:left w:val="single" w:sz="8" w:space="0" w:color="auto"/>
            </w:tcBorders>
            <w:vAlign w:val="bottom"/>
          </w:tcPr>
          <w:p w:rsidR="00895700" w:rsidRDefault="0099262C" w:rsidP="009217B5">
            <w:pPr>
              <w:rPr>
                <w:sz w:val="20"/>
                <w:szCs w:val="20"/>
              </w:rPr>
            </w:pPr>
            <w:r>
              <w:rPr>
                <w:rFonts w:eastAsia="Times New Roman"/>
                <w:sz w:val="24"/>
                <w:szCs w:val="24"/>
              </w:rPr>
              <w:t>Субъекты</w:t>
            </w:r>
          </w:p>
        </w:tc>
        <w:tc>
          <w:tcPr>
            <w:tcW w:w="680" w:type="dxa"/>
            <w:tcBorders>
              <w:top w:val="single" w:sz="8" w:space="0" w:color="auto"/>
              <w:right w:val="single" w:sz="8" w:space="0" w:color="auto"/>
            </w:tcBorders>
            <w:vAlign w:val="bottom"/>
          </w:tcPr>
          <w:p w:rsidR="00895700" w:rsidRDefault="00895700" w:rsidP="009217B5">
            <w:pPr>
              <w:rPr>
                <w:sz w:val="24"/>
                <w:szCs w:val="24"/>
              </w:rPr>
            </w:pPr>
          </w:p>
        </w:tc>
        <w:tc>
          <w:tcPr>
            <w:tcW w:w="7480" w:type="dxa"/>
            <w:tcBorders>
              <w:top w:val="single" w:sz="8" w:space="0" w:color="auto"/>
              <w:right w:val="single" w:sz="8" w:space="0" w:color="auto"/>
            </w:tcBorders>
            <w:vAlign w:val="bottom"/>
          </w:tcPr>
          <w:p w:rsidR="00895700" w:rsidRDefault="0099262C" w:rsidP="009217B5">
            <w:pPr>
              <w:rPr>
                <w:sz w:val="20"/>
                <w:szCs w:val="20"/>
              </w:rPr>
            </w:pPr>
            <w:r>
              <w:rPr>
                <w:rFonts w:eastAsia="Times New Roman"/>
                <w:sz w:val="24"/>
                <w:szCs w:val="24"/>
              </w:rPr>
              <w:t>Содержание работы специалистов</w:t>
            </w:r>
          </w:p>
        </w:tc>
      </w:tr>
      <w:tr w:rsidR="00895700">
        <w:trPr>
          <w:trHeight w:val="312"/>
        </w:trPr>
        <w:tc>
          <w:tcPr>
            <w:tcW w:w="1580" w:type="dxa"/>
            <w:tcBorders>
              <w:left w:val="single" w:sz="8" w:space="0" w:color="auto"/>
            </w:tcBorders>
            <w:vAlign w:val="bottom"/>
          </w:tcPr>
          <w:p w:rsidR="00895700" w:rsidRDefault="0099262C" w:rsidP="009217B5">
            <w:pPr>
              <w:rPr>
                <w:sz w:val="20"/>
                <w:szCs w:val="20"/>
              </w:rPr>
            </w:pPr>
            <w:r>
              <w:rPr>
                <w:rFonts w:eastAsia="Times New Roman"/>
                <w:sz w:val="24"/>
                <w:szCs w:val="24"/>
              </w:rPr>
              <w:t>реализации</w:t>
            </w: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895700" w:rsidP="009217B5">
            <w:pPr>
              <w:rPr>
                <w:sz w:val="24"/>
                <w:szCs w:val="24"/>
              </w:rPr>
            </w:pPr>
          </w:p>
        </w:tc>
      </w:tr>
      <w:tr w:rsidR="00895700">
        <w:trPr>
          <w:trHeight w:val="317"/>
        </w:trPr>
        <w:tc>
          <w:tcPr>
            <w:tcW w:w="2260" w:type="dxa"/>
            <w:gridSpan w:val="2"/>
            <w:tcBorders>
              <w:left w:val="single" w:sz="8" w:space="0" w:color="auto"/>
              <w:right w:val="single" w:sz="8" w:space="0" w:color="auto"/>
            </w:tcBorders>
            <w:vAlign w:val="bottom"/>
          </w:tcPr>
          <w:p w:rsidR="00895700" w:rsidRDefault="0099262C" w:rsidP="009217B5">
            <w:pPr>
              <w:rPr>
                <w:sz w:val="20"/>
                <w:szCs w:val="20"/>
              </w:rPr>
            </w:pPr>
            <w:r>
              <w:rPr>
                <w:rFonts w:eastAsia="Times New Roman"/>
                <w:sz w:val="24"/>
                <w:szCs w:val="24"/>
              </w:rPr>
              <w:t>коррекционной</w:t>
            </w:r>
          </w:p>
        </w:tc>
        <w:tc>
          <w:tcPr>
            <w:tcW w:w="7480" w:type="dxa"/>
            <w:tcBorders>
              <w:right w:val="single" w:sz="8" w:space="0" w:color="auto"/>
            </w:tcBorders>
            <w:vAlign w:val="bottom"/>
          </w:tcPr>
          <w:p w:rsidR="00895700" w:rsidRDefault="00895700" w:rsidP="009217B5">
            <w:pPr>
              <w:rPr>
                <w:sz w:val="24"/>
                <w:szCs w:val="24"/>
              </w:rPr>
            </w:pPr>
          </w:p>
        </w:tc>
      </w:tr>
      <w:tr w:rsidR="00895700">
        <w:trPr>
          <w:trHeight w:val="317"/>
        </w:trPr>
        <w:tc>
          <w:tcPr>
            <w:tcW w:w="1580" w:type="dxa"/>
            <w:tcBorders>
              <w:left w:val="single" w:sz="8" w:space="0" w:color="auto"/>
            </w:tcBorders>
            <w:vAlign w:val="bottom"/>
          </w:tcPr>
          <w:p w:rsidR="00895700" w:rsidRDefault="0099262C" w:rsidP="009217B5">
            <w:pPr>
              <w:rPr>
                <w:sz w:val="20"/>
                <w:szCs w:val="20"/>
              </w:rPr>
            </w:pPr>
            <w:r>
              <w:rPr>
                <w:rFonts w:eastAsia="Times New Roman"/>
                <w:sz w:val="24"/>
                <w:szCs w:val="24"/>
              </w:rPr>
              <w:t>работы</w:t>
            </w: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895700" w:rsidP="009217B5">
            <w:pPr>
              <w:rPr>
                <w:sz w:val="24"/>
                <w:szCs w:val="24"/>
              </w:rPr>
            </w:pPr>
          </w:p>
        </w:tc>
      </w:tr>
      <w:tr w:rsidR="00895700">
        <w:trPr>
          <w:trHeight w:val="29"/>
        </w:trPr>
        <w:tc>
          <w:tcPr>
            <w:tcW w:w="1580" w:type="dxa"/>
            <w:tcBorders>
              <w:left w:val="single" w:sz="8" w:space="0" w:color="auto"/>
              <w:bottom w:val="single" w:sz="8" w:space="0" w:color="auto"/>
            </w:tcBorders>
            <w:vAlign w:val="bottom"/>
          </w:tcPr>
          <w:p w:rsidR="00895700" w:rsidRDefault="00895700" w:rsidP="009217B5">
            <w:pPr>
              <w:rPr>
                <w:sz w:val="2"/>
                <w:szCs w:val="2"/>
              </w:rPr>
            </w:pPr>
          </w:p>
        </w:tc>
        <w:tc>
          <w:tcPr>
            <w:tcW w:w="680" w:type="dxa"/>
            <w:tcBorders>
              <w:bottom w:val="single" w:sz="8" w:space="0" w:color="auto"/>
              <w:right w:val="single" w:sz="8" w:space="0" w:color="auto"/>
            </w:tcBorders>
            <w:vAlign w:val="bottom"/>
          </w:tcPr>
          <w:p w:rsidR="00895700" w:rsidRDefault="00895700" w:rsidP="009217B5">
            <w:pPr>
              <w:rPr>
                <w:sz w:val="2"/>
                <w:szCs w:val="2"/>
              </w:rPr>
            </w:pPr>
          </w:p>
        </w:tc>
        <w:tc>
          <w:tcPr>
            <w:tcW w:w="7480" w:type="dxa"/>
            <w:tcBorders>
              <w:bottom w:val="single" w:sz="8" w:space="0" w:color="auto"/>
              <w:right w:val="single" w:sz="8" w:space="0" w:color="auto"/>
            </w:tcBorders>
            <w:vAlign w:val="bottom"/>
          </w:tcPr>
          <w:p w:rsidR="00895700" w:rsidRDefault="00895700" w:rsidP="009217B5">
            <w:pPr>
              <w:rPr>
                <w:sz w:val="2"/>
                <w:szCs w:val="2"/>
              </w:rPr>
            </w:pPr>
          </w:p>
        </w:tc>
      </w:tr>
      <w:tr w:rsidR="00895700">
        <w:trPr>
          <w:trHeight w:val="282"/>
        </w:trPr>
        <w:tc>
          <w:tcPr>
            <w:tcW w:w="1580" w:type="dxa"/>
            <w:tcBorders>
              <w:left w:val="single" w:sz="8" w:space="0" w:color="auto"/>
            </w:tcBorders>
            <w:vAlign w:val="bottom"/>
          </w:tcPr>
          <w:p w:rsidR="00895700" w:rsidRDefault="0099262C" w:rsidP="009217B5">
            <w:pPr>
              <w:rPr>
                <w:sz w:val="20"/>
                <w:szCs w:val="20"/>
              </w:rPr>
            </w:pPr>
            <w:r>
              <w:rPr>
                <w:rFonts w:eastAsia="Times New Roman"/>
                <w:sz w:val="24"/>
                <w:szCs w:val="24"/>
              </w:rPr>
              <w:t>Заместитель</w:t>
            </w: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курирует работу по реализации программы</w:t>
            </w:r>
          </w:p>
        </w:tc>
      </w:tr>
      <w:tr w:rsidR="00895700">
        <w:trPr>
          <w:trHeight w:val="312"/>
        </w:trPr>
        <w:tc>
          <w:tcPr>
            <w:tcW w:w="1580" w:type="dxa"/>
            <w:tcBorders>
              <w:left w:val="single" w:sz="8" w:space="0" w:color="auto"/>
            </w:tcBorders>
            <w:vAlign w:val="bottom"/>
          </w:tcPr>
          <w:p w:rsidR="00895700" w:rsidRDefault="0099262C" w:rsidP="009217B5">
            <w:pPr>
              <w:rPr>
                <w:sz w:val="20"/>
                <w:szCs w:val="20"/>
              </w:rPr>
            </w:pPr>
            <w:r>
              <w:rPr>
                <w:rFonts w:eastAsia="Times New Roman"/>
                <w:sz w:val="24"/>
                <w:szCs w:val="24"/>
              </w:rPr>
              <w:t>директора</w:t>
            </w: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руководит работой ПМПк</w:t>
            </w:r>
          </w:p>
        </w:tc>
      </w:tr>
      <w:tr w:rsidR="00895700">
        <w:trPr>
          <w:trHeight w:val="317"/>
        </w:trPr>
        <w:tc>
          <w:tcPr>
            <w:tcW w:w="1580" w:type="dxa"/>
            <w:tcBorders>
              <w:left w:val="single" w:sz="8" w:space="0" w:color="auto"/>
            </w:tcBorders>
            <w:vAlign w:val="bottom"/>
          </w:tcPr>
          <w:p w:rsidR="00895700" w:rsidRDefault="0099262C" w:rsidP="009217B5">
            <w:pPr>
              <w:rPr>
                <w:sz w:val="20"/>
                <w:szCs w:val="20"/>
              </w:rPr>
            </w:pPr>
            <w:r>
              <w:rPr>
                <w:rFonts w:eastAsia="Times New Roman"/>
                <w:sz w:val="24"/>
                <w:szCs w:val="24"/>
              </w:rPr>
              <w:t>по УВР</w:t>
            </w: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взаимодействует с службой ГПМПк,</w:t>
            </w:r>
          </w:p>
        </w:tc>
      </w:tr>
      <w:tr w:rsidR="00895700">
        <w:trPr>
          <w:trHeight w:val="322"/>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лечебными учреждениями, специалистами КДН и другими</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центрами поддержки детей;</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осуществляет просветительскую деятельность при работе с</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родителями учащихся.</w:t>
            </w:r>
          </w:p>
        </w:tc>
      </w:tr>
      <w:tr w:rsidR="00895700">
        <w:trPr>
          <w:trHeight w:val="29"/>
        </w:trPr>
        <w:tc>
          <w:tcPr>
            <w:tcW w:w="1580" w:type="dxa"/>
            <w:tcBorders>
              <w:left w:val="single" w:sz="8" w:space="0" w:color="auto"/>
              <w:bottom w:val="single" w:sz="8" w:space="0" w:color="auto"/>
            </w:tcBorders>
            <w:vAlign w:val="bottom"/>
          </w:tcPr>
          <w:p w:rsidR="00895700" w:rsidRDefault="00895700" w:rsidP="009217B5">
            <w:pPr>
              <w:rPr>
                <w:sz w:val="2"/>
                <w:szCs w:val="2"/>
              </w:rPr>
            </w:pPr>
          </w:p>
        </w:tc>
        <w:tc>
          <w:tcPr>
            <w:tcW w:w="680" w:type="dxa"/>
            <w:tcBorders>
              <w:bottom w:val="single" w:sz="8" w:space="0" w:color="auto"/>
              <w:right w:val="single" w:sz="8" w:space="0" w:color="auto"/>
            </w:tcBorders>
            <w:vAlign w:val="bottom"/>
          </w:tcPr>
          <w:p w:rsidR="00895700" w:rsidRDefault="00895700" w:rsidP="009217B5">
            <w:pPr>
              <w:rPr>
                <w:sz w:val="2"/>
                <w:szCs w:val="2"/>
              </w:rPr>
            </w:pPr>
          </w:p>
        </w:tc>
        <w:tc>
          <w:tcPr>
            <w:tcW w:w="7480" w:type="dxa"/>
            <w:tcBorders>
              <w:bottom w:val="single" w:sz="8" w:space="0" w:color="auto"/>
              <w:right w:val="single" w:sz="8" w:space="0" w:color="auto"/>
            </w:tcBorders>
            <w:vAlign w:val="bottom"/>
          </w:tcPr>
          <w:p w:rsidR="00895700" w:rsidRDefault="00895700" w:rsidP="009217B5">
            <w:pPr>
              <w:rPr>
                <w:sz w:val="2"/>
                <w:szCs w:val="2"/>
              </w:rPr>
            </w:pPr>
          </w:p>
        </w:tc>
      </w:tr>
      <w:tr w:rsidR="00895700">
        <w:trPr>
          <w:trHeight w:val="282"/>
        </w:trPr>
        <w:tc>
          <w:tcPr>
            <w:tcW w:w="1580" w:type="dxa"/>
            <w:tcBorders>
              <w:left w:val="single" w:sz="8" w:space="0" w:color="auto"/>
            </w:tcBorders>
            <w:vAlign w:val="bottom"/>
          </w:tcPr>
          <w:p w:rsidR="00895700" w:rsidRDefault="0099262C" w:rsidP="009217B5">
            <w:pPr>
              <w:rPr>
                <w:sz w:val="20"/>
                <w:szCs w:val="20"/>
              </w:rPr>
            </w:pPr>
            <w:r>
              <w:rPr>
                <w:rFonts w:eastAsia="Times New Roman"/>
                <w:sz w:val="24"/>
                <w:szCs w:val="24"/>
              </w:rPr>
              <w:t>Классный</w:t>
            </w: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является связующим звеном в комплексной группе</w:t>
            </w:r>
          </w:p>
        </w:tc>
      </w:tr>
      <w:tr w:rsidR="00895700">
        <w:trPr>
          <w:trHeight w:val="312"/>
        </w:trPr>
        <w:tc>
          <w:tcPr>
            <w:tcW w:w="1580" w:type="dxa"/>
            <w:tcBorders>
              <w:left w:val="single" w:sz="8" w:space="0" w:color="auto"/>
            </w:tcBorders>
            <w:vAlign w:val="bottom"/>
          </w:tcPr>
          <w:p w:rsidR="00895700" w:rsidRDefault="0099262C" w:rsidP="009217B5">
            <w:pPr>
              <w:rPr>
                <w:sz w:val="20"/>
                <w:szCs w:val="20"/>
              </w:rPr>
            </w:pPr>
            <w:r>
              <w:rPr>
                <w:rFonts w:eastAsia="Times New Roman"/>
                <w:sz w:val="24"/>
                <w:szCs w:val="24"/>
              </w:rPr>
              <w:t>руководитель</w:t>
            </w: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специалистов по организации коррекционной работы с</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учащимися;</w:t>
            </w:r>
          </w:p>
        </w:tc>
      </w:tr>
      <w:tr w:rsidR="00895700">
        <w:trPr>
          <w:trHeight w:val="322"/>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делает первичный запрос специалистам и дает первичную</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информацию о ребенке;</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осуществляет индивидуальную коррекционную работу</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(педагогическое сопровождение);</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консультативная помощь семье в вопросах коррекционно-</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развивающего воспитания и обучения</w:t>
            </w:r>
          </w:p>
        </w:tc>
      </w:tr>
      <w:tr w:rsidR="00895700">
        <w:trPr>
          <w:trHeight w:val="29"/>
        </w:trPr>
        <w:tc>
          <w:tcPr>
            <w:tcW w:w="1580" w:type="dxa"/>
            <w:tcBorders>
              <w:left w:val="single" w:sz="8" w:space="0" w:color="auto"/>
              <w:bottom w:val="single" w:sz="8" w:space="0" w:color="auto"/>
            </w:tcBorders>
            <w:vAlign w:val="bottom"/>
          </w:tcPr>
          <w:p w:rsidR="00895700" w:rsidRDefault="00895700" w:rsidP="009217B5">
            <w:pPr>
              <w:rPr>
                <w:sz w:val="2"/>
                <w:szCs w:val="2"/>
              </w:rPr>
            </w:pPr>
          </w:p>
        </w:tc>
        <w:tc>
          <w:tcPr>
            <w:tcW w:w="680" w:type="dxa"/>
            <w:tcBorders>
              <w:bottom w:val="single" w:sz="8" w:space="0" w:color="auto"/>
              <w:right w:val="single" w:sz="8" w:space="0" w:color="auto"/>
            </w:tcBorders>
            <w:vAlign w:val="bottom"/>
          </w:tcPr>
          <w:p w:rsidR="00895700" w:rsidRDefault="00895700" w:rsidP="009217B5">
            <w:pPr>
              <w:rPr>
                <w:sz w:val="2"/>
                <w:szCs w:val="2"/>
              </w:rPr>
            </w:pPr>
          </w:p>
        </w:tc>
        <w:tc>
          <w:tcPr>
            <w:tcW w:w="7480" w:type="dxa"/>
            <w:tcBorders>
              <w:bottom w:val="single" w:sz="8" w:space="0" w:color="auto"/>
              <w:right w:val="single" w:sz="8" w:space="0" w:color="auto"/>
            </w:tcBorders>
            <w:vAlign w:val="bottom"/>
          </w:tcPr>
          <w:p w:rsidR="00895700" w:rsidRDefault="00895700" w:rsidP="009217B5">
            <w:pPr>
              <w:rPr>
                <w:sz w:val="2"/>
                <w:szCs w:val="2"/>
              </w:rPr>
            </w:pPr>
          </w:p>
        </w:tc>
      </w:tr>
      <w:tr w:rsidR="00895700">
        <w:trPr>
          <w:trHeight w:val="282"/>
        </w:trPr>
        <w:tc>
          <w:tcPr>
            <w:tcW w:w="1580" w:type="dxa"/>
            <w:tcBorders>
              <w:left w:val="single" w:sz="8" w:space="0" w:color="auto"/>
            </w:tcBorders>
            <w:vAlign w:val="bottom"/>
          </w:tcPr>
          <w:p w:rsidR="00895700" w:rsidRDefault="0099262C" w:rsidP="009217B5">
            <w:pPr>
              <w:rPr>
                <w:sz w:val="20"/>
                <w:szCs w:val="20"/>
              </w:rPr>
            </w:pPr>
            <w:r>
              <w:rPr>
                <w:rFonts w:eastAsia="Times New Roman"/>
                <w:sz w:val="24"/>
                <w:szCs w:val="24"/>
              </w:rPr>
              <w:t>Социальный</w:t>
            </w: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изучает жизнедеятельность ребенка вне школы;</w:t>
            </w:r>
          </w:p>
        </w:tc>
      </w:tr>
      <w:tr w:rsidR="00895700">
        <w:trPr>
          <w:trHeight w:val="312"/>
        </w:trPr>
        <w:tc>
          <w:tcPr>
            <w:tcW w:w="1580" w:type="dxa"/>
            <w:tcBorders>
              <w:left w:val="single" w:sz="8" w:space="0" w:color="auto"/>
            </w:tcBorders>
            <w:vAlign w:val="bottom"/>
          </w:tcPr>
          <w:p w:rsidR="00895700" w:rsidRDefault="0099262C" w:rsidP="009217B5">
            <w:pPr>
              <w:rPr>
                <w:sz w:val="20"/>
                <w:szCs w:val="20"/>
              </w:rPr>
            </w:pPr>
            <w:r>
              <w:rPr>
                <w:rFonts w:eastAsia="Times New Roman"/>
                <w:sz w:val="24"/>
                <w:szCs w:val="24"/>
              </w:rPr>
              <w:t>педагог</w:t>
            </w: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осуществляет профилактическую и коррекционную работу с</w:t>
            </w:r>
          </w:p>
        </w:tc>
      </w:tr>
      <w:tr w:rsidR="00895700">
        <w:trPr>
          <w:trHeight w:val="322"/>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учащимися;</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взаимодействует с лечебными учреждениями, специалистами</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КДН и другими центрами поддержки;</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взаимодействие с семьями учащихся</w:t>
            </w:r>
          </w:p>
        </w:tc>
      </w:tr>
      <w:tr w:rsidR="00895700">
        <w:trPr>
          <w:trHeight w:val="29"/>
        </w:trPr>
        <w:tc>
          <w:tcPr>
            <w:tcW w:w="1580" w:type="dxa"/>
            <w:tcBorders>
              <w:left w:val="single" w:sz="8" w:space="0" w:color="auto"/>
              <w:bottom w:val="single" w:sz="8" w:space="0" w:color="auto"/>
            </w:tcBorders>
            <w:vAlign w:val="bottom"/>
          </w:tcPr>
          <w:p w:rsidR="00895700" w:rsidRDefault="00895700" w:rsidP="009217B5">
            <w:pPr>
              <w:rPr>
                <w:sz w:val="2"/>
                <w:szCs w:val="2"/>
              </w:rPr>
            </w:pPr>
          </w:p>
        </w:tc>
        <w:tc>
          <w:tcPr>
            <w:tcW w:w="680" w:type="dxa"/>
            <w:tcBorders>
              <w:bottom w:val="single" w:sz="8" w:space="0" w:color="auto"/>
              <w:right w:val="single" w:sz="8" w:space="0" w:color="auto"/>
            </w:tcBorders>
            <w:vAlign w:val="bottom"/>
          </w:tcPr>
          <w:p w:rsidR="00895700" w:rsidRDefault="00895700" w:rsidP="009217B5">
            <w:pPr>
              <w:rPr>
                <w:sz w:val="2"/>
                <w:szCs w:val="2"/>
              </w:rPr>
            </w:pPr>
          </w:p>
        </w:tc>
        <w:tc>
          <w:tcPr>
            <w:tcW w:w="7480" w:type="dxa"/>
            <w:tcBorders>
              <w:bottom w:val="single" w:sz="8" w:space="0" w:color="auto"/>
              <w:right w:val="single" w:sz="8" w:space="0" w:color="auto"/>
            </w:tcBorders>
            <w:vAlign w:val="bottom"/>
          </w:tcPr>
          <w:p w:rsidR="00895700" w:rsidRDefault="00895700" w:rsidP="009217B5">
            <w:pPr>
              <w:rPr>
                <w:sz w:val="2"/>
                <w:szCs w:val="2"/>
              </w:rPr>
            </w:pPr>
          </w:p>
        </w:tc>
      </w:tr>
      <w:tr w:rsidR="00895700">
        <w:trPr>
          <w:trHeight w:val="282"/>
        </w:trPr>
        <w:tc>
          <w:tcPr>
            <w:tcW w:w="1580" w:type="dxa"/>
            <w:tcBorders>
              <w:left w:val="single" w:sz="8" w:space="0" w:color="auto"/>
            </w:tcBorders>
            <w:vAlign w:val="bottom"/>
          </w:tcPr>
          <w:p w:rsidR="00895700" w:rsidRDefault="0099262C" w:rsidP="009217B5">
            <w:pPr>
              <w:rPr>
                <w:sz w:val="20"/>
                <w:szCs w:val="20"/>
              </w:rPr>
            </w:pPr>
            <w:r>
              <w:rPr>
                <w:rFonts w:eastAsia="Times New Roman"/>
                <w:sz w:val="24"/>
                <w:szCs w:val="24"/>
              </w:rPr>
              <w:t>Педагог-</w:t>
            </w: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изучает личность учащегося и коллектива класса;</w:t>
            </w:r>
          </w:p>
        </w:tc>
      </w:tr>
      <w:tr w:rsidR="00895700">
        <w:trPr>
          <w:trHeight w:val="312"/>
        </w:trPr>
        <w:tc>
          <w:tcPr>
            <w:tcW w:w="1580" w:type="dxa"/>
            <w:tcBorders>
              <w:left w:val="single" w:sz="8" w:space="0" w:color="auto"/>
            </w:tcBorders>
            <w:vAlign w:val="bottom"/>
          </w:tcPr>
          <w:p w:rsidR="00895700" w:rsidRDefault="0099262C" w:rsidP="009217B5">
            <w:pPr>
              <w:rPr>
                <w:sz w:val="20"/>
                <w:szCs w:val="20"/>
              </w:rPr>
            </w:pPr>
            <w:r>
              <w:rPr>
                <w:rFonts w:eastAsia="Times New Roman"/>
                <w:sz w:val="24"/>
                <w:szCs w:val="24"/>
              </w:rPr>
              <w:t>психолог</w:t>
            </w: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анализирует адаптацию ребенка в среде;</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выявляет дезадаптированных учащихся;</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изучает взаимоотношения школьников совзрослыми и</w:t>
            </w:r>
          </w:p>
        </w:tc>
      </w:tr>
      <w:tr w:rsidR="00895700">
        <w:trPr>
          <w:trHeight w:val="322"/>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сверстниками;</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подбирает пакет диагностических методик для организации</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профилактической и коррекционной работы;</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выявляет и развивает интересы, склонности и способности</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школьников;</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осуществляет психологическую поддержку нуждающихся в ней</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учащихся;</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консультативная помощь семье в вопросах коррекционно-</w:t>
            </w:r>
          </w:p>
        </w:tc>
      </w:tr>
      <w:tr w:rsidR="00895700">
        <w:trPr>
          <w:trHeight w:val="322"/>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развивающего воспитания и обучения</w:t>
            </w:r>
          </w:p>
        </w:tc>
      </w:tr>
      <w:tr w:rsidR="00895700">
        <w:trPr>
          <w:trHeight w:val="29"/>
        </w:trPr>
        <w:tc>
          <w:tcPr>
            <w:tcW w:w="1580" w:type="dxa"/>
            <w:tcBorders>
              <w:left w:val="single" w:sz="8" w:space="0" w:color="auto"/>
              <w:bottom w:val="single" w:sz="8" w:space="0" w:color="auto"/>
            </w:tcBorders>
            <w:vAlign w:val="bottom"/>
          </w:tcPr>
          <w:p w:rsidR="00895700" w:rsidRDefault="00895700" w:rsidP="009217B5">
            <w:pPr>
              <w:rPr>
                <w:sz w:val="2"/>
                <w:szCs w:val="2"/>
              </w:rPr>
            </w:pPr>
          </w:p>
        </w:tc>
        <w:tc>
          <w:tcPr>
            <w:tcW w:w="680" w:type="dxa"/>
            <w:tcBorders>
              <w:bottom w:val="single" w:sz="8" w:space="0" w:color="auto"/>
              <w:right w:val="single" w:sz="8" w:space="0" w:color="auto"/>
            </w:tcBorders>
            <w:vAlign w:val="bottom"/>
          </w:tcPr>
          <w:p w:rsidR="00895700" w:rsidRDefault="00895700" w:rsidP="009217B5">
            <w:pPr>
              <w:rPr>
                <w:sz w:val="2"/>
                <w:szCs w:val="2"/>
              </w:rPr>
            </w:pPr>
          </w:p>
        </w:tc>
        <w:tc>
          <w:tcPr>
            <w:tcW w:w="7480" w:type="dxa"/>
            <w:tcBorders>
              <w:bottom w:val="single" w:sz="8" w:space="0" w:color="auto"/>
              <w:right w:val="single" w:sz="8" w:space="0" w:color="auto"/>
            </w:tcBorders>
            <w:vAlign w:val="bottom"/>
          </w:tcPr>
          <w:p w:rsidR="00895700" w:rsidRDefault="00895700" w:rsidP="009217B5">
            <w:pPr>
              <w:rPr>
                <w:sz w:val="2"/>
                <w:szCs w:val="2"/>
              </w:rPr>
            </w:pPr>
          </w:p>
        </w:tc>
      </w:tr>
      <w:tr w:rsidR="00895700">
        <w:trPr>
          <w:trHeight w:val="282"/>
        </w:trPr>
        <w:tc>
          <w:tcPr>
            <w:tcW w:w="1580" w:type="dxa"/>
            <w:tcBorders>
              <w:left w:val="single" w:sz="8" w:space="0" w:color="auto"/>
            </w:tcBorders>
            <w:vAlign w:val="bottom"/>
          </w:tcPr>
          <w:p w:rsidR="00895700" w:rsidRDefault="0099262C" w:rsidP="009217B5">
            <w:pPr>
              <w:rPr>
                <w:sz w:val="20"/>
                <w:szCs w:val="20"/>
              </w:rPr>
            </w:pPr>
            <w:r>
              <w:rPr>
                <w:rFonts w:eastAsia="Times New Roman"/>
                <w:sz w:val="24"/>
                <w:szCs w:val="24"/>
              </w:rPr>
              <w:t>Учитель</w:t>
            </w:r>
          </w:p>
        </w:tc>
        <w:tc>
          <w:tcPr>
            <w:tcW w:w="680" w:type="dxa"/>
            <w:tcBorders>
              <w:right w:val="single" w:sz="8" w:space="0" w:color="auto"/>
            </w:tcBorders>
            <w:vAlign w:val="bottom"/>
          </w:tcPr>
          <w:p w:rsidR="00895700" w:rsidRDefault="0099262C" w:rsidP="009217B5">
            <w:pPr>
              <w:ind w:right="420"/>
              <w:jc w:val="right"/>
              <w:rPr>
                <w:sz w:val="20"/>
                <w:szCs w:val="20"/>
              </w:rPr>
            </w:pPr>
            <w:r>
              <w:rPr>
                <w:rFonts w:eastAsia="Times New Roman"/>
                <w:sz w:val="24"/>
                <w:szCs w:val="24"/>
              </w:rPr>
              <w:t>-</w:t>
            </w: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корректирует недостатки в развитии детей с нарушениями речи</w:t>
            </w:r>
          </w:p>
        </w:tc>
      </w:tr>
      <w:tr w:rsidR="00895700">
        <w:trPr>
          <w:trHeight w:val="312"/>
        </w:trPr>
        <w:tc>
          <w:tcPr>
            <w:tcW w:w="1580" w:type="dxa"/>
            <w:tcBorders>
              <w:left w:val="single" w:sz="8" w:space="0" w:color="auto"/>
            </w:tcBorders>
            <w:vAlign w:val="bottom"/>
          </w:tcPr>
          <w:p w:rsidR="00895700" w:rsidRDefault="0099262C" w:rsidP="009217B5">
            <w:pPr>
              <w:rPr>
                <w:sz w:val="20"/>
                <w:szCs w:val="20"/>
              </w:rPr>
            </w:pPr>
            <w:r>
              <w:rPr>
                <w:rFonts w:eastAsia="Times New Roman"/>
                <w:sz w:val="24"/>
                <w:szCs w:val="24"/>
              </w:rPr>
              <w:t>логопед</w:t>
            </w: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определяет структуру и степень выраженности имеющегося у</w:t>
            </w:r>
          </w:p>
        </w:tc>
      </w:tr>
      <w:tr w:rsidR="00895700">
        <w:trPr>
          <w:trHeight w:val="317"/>
        </w:trPr>
        <w:tc>
          <w:tcPr>
            <w:tcW w:w="1580" w:type="dxa"/>
            <w:tcBorders>
              <w:left w:val="single" w:sz="8" w:space="0" w:color="auto"/>
            </w:tcBorders>
            <w:vAlign w:val="bottom"/>
          </w:tcPr>
          <w:p w:rsidR="00895700" w:rsidRDefault="00895700" w:rsidP="009217B5">
            <w:pPr>
              <w:rPr>
                <w:sz w:val="24"/>
                <w:szCs w:val="24"/>
              </w:rPr>
            </w:pPr>
          </w:p>
        </w:tc>
        <w:tc>
          <w:tcPr>
            <w:tcW w:w="680" w:type="dxa"/>
            <w:tcBorders>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них нарушения речи.</w:t>
            </w:r>
          </w:p>
        </w:tc>
      </w:tr>
      <w:tr w:rsidR="00895700">
        <w:trPr>
          <w:trHeight w:val="29"/>
        </w:trPr>
        <w:tc>
          <w:tcPr>
            <w:tcW w:w="1580" w:type="dxa"/>
            <w:tcBorders>
              <w:left w:val="single" w:sz="8" w:space="0" w:color="auto"/>
              <w:bottom w:val="single" w:sz="8" w:space="0" w:color="auto"/>
            </w:tcBorders>
            <w:vAlign w:val="bottom"/>
          </w:tcPr>
          <w:p w:rsidR="00895700" w:rsidRDefault="00895700" w:rsidP="009217B5">
            <w:pPr>
              <w:rPr>
                <w:sz w:val="2"/>
                <w:szCs w:val="2"/>
              </w:rPr>
            </w:pPr>
          </w:p>
        </w:tc>
        <w:tc>
          <w:tcPr>
            <w:tcW w:w="680" w:type="dxa"/>
            <w:tcBorders>
              <w:bottom w:val="single" w:sz="8" w:space="0" w:color="auto"/>
              <w:right w:val="single" w:sz="8" w:space="0" w:color="auto"/>
            </w:tcBorders>
            <w:vAlign w:val="bottom"/>
          </w:tcPr>
          <w:p w:rsidR="00895700" w:rsidRDefault="00895700" w:rsidP="009217B5">
            <w:pPr>
              <w:rPr>
                <w:sz w:val="2"/>
                <w:szCs w:val="2"/>
              </w:rPr>
            </w:pPr>
          </w:p>
        </w:tc>
        <w:tc>
          <w:tcPr>
            <w:tcW w:w="7480" w:type="dxa"/>
            <w:tcBorders>
              <w:bottom w:val="single" w:sz="8" w:space="0" w:color="auto"/>
              <w:right w:val="single" w:sz="8" w:space="0" w:color="auto"/>
            </w:tcBorders>
            <w:vAlign w:val="bottom"/>
          </w:tcPr>
          <w:p w:rsidR="00895700" w:rsidRDefault="00895700" w:rsidP="009217B5">
            <w:pPr>
              <w:rPr>
                <w:sz w:val="2"/>
                <w:szCs w:val="2"/>
              </w:rPr>
            </w:pPr>
          </w:p>
        </w:tc>
      </w:tr>
    </w:tbl>
    <w:p w:rsidR="00895700" w:rsidRDefault="00895700" w:rsidP="009217B5">
      <w:pPr>
        <w:sectPr w:rsidR="00895700">
          <w:pgSz w:w="11900" w:h="16840"/>
          <w:pgMar w:top="1110" w:right="440" w:bottom="307" w:left="1440" w:header="0" w:footer="0" w:gutter="0"/>
          <w:cols w:space="720" w:equalWidth="0">
            <w:col w:w="10020"/>
          </w:cols>
        </w:sectPr>
      </w:pPr>
    </w:p>
    <w:tbl>
      <w:tblPr>
        <w:tblW w:w="0" w:type="auto"/>
        <w:tblInd w:w="290" w:type="dxa"/>
        <w:tblLayout w:type="fixed"/>
        <w:tblCellMar>
          <w:left w:w="0" w:type="dxa"/>
          <w:right w:w="0" w:type="dxa"/>
        </w:tblCellMar>
        <w:tblLook w:val="04A0" w:firstRow="1" w:lastRow="0" w:firstColumn="1" w:lastColumn="0" w:noHBand="0" w:noVBand="1"/>
      </w:tblPr>
      <w:tblGrid>
        <w:gridCol w:w="2260"/>
        <w:gridCol w:w="7480"/>
      </w:tblGrid>
      <w:tr w:rsidR="00895700">
        <w:trPr>
          <w:trHeight w:val="302"/>
        </w:trPr>
        <w:tc>
          <w:tcPr>
            <w:tcW w:w="2260" w:type="dxa"/>
            <w:tcBorders>
              <w:top w:val="single" w:sz="8" w:space="0" w:color="auto"/>
              <w:left w:val="single" w:sz="8" w:space="0" w:color="auto"/>
              <w:right w:val="single" w:sz="8" w:space="0" w:color="auto"/>
            </w:tcBorders>
            <w:vAlign w:val="bottom"/>
          </w:tcPr>
          <w:p w:rsidR="00895700" w:rsidRDefault="00895700" w:rsidP="009217B5">
            <w:pPr>
              <w:rPr>
                <w:sz w:val="24"/>
                <w:szCs w:val="24"/>
              </w:rPr>
            </w:pPr>
          </w:p>
        </w:tc>
        <w:tc>
          <w:tcPr>
            <w:tcW w:w="7480" w:type="dxa"/>
            <w:tcBorders>
              <w:top w:val="single" w:sz="8" w:space="0" w:color="auto"/>
              <w:right w:val="single" w:sz="8" w:space="0" w:color="auto"/>
            </w:tcBorders>
            <w:vAlign w:val="bottom"/>
          </w:tcPr>
          <w:p w:rsidR="00895700" w:rsidRDefault="0099262C" w:rsidP="009217B5">
            <w:pPr>
              <w:rPr>
                <w:sz w:val="20"/>
                <w:szCs w:val="20"/>
              </w:rPr>
            </w:pPr>
            <w:r>
              <w:rPr>
                <w:rFonts w:eastAsia="Times New Roman"/>
                <w:sz w:val="24"/>
                <w:szCs w:val="24"/>
              </w:rPr>
              <w:t>•Консультирует педагогических работников и родителей</w:t>
            </w:r>
          </w:p>
        </w:tc>
      </w:tr>
      <w:tr w:rsidR="00895700">
        <w:trPr>
          <w:trHeight w:val="312"/>
        </w:trPr>
        <w:tc>
          <w:tcPr>
            <w:tcW w:w="2260" w:type="dxa"/>
            <w:tcBorders>
              <w:left w:val="single" w:sz="8" w:space="0" w:color="auto"/>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(законных представителей) по применению специальных методов</w:t>
            </w:r>
          </w:p>
        </w:tc>
      </w:tr>
      <w:tr w:rsidR="00895700">
        <w:trPr>
          <w:trHeight w:val="322"/>
        </w:trPr>
        <w:tc>
          <w:tcPr>
            <w:tcW w:w="2260" w:type="dxa"/>
            <w:tcBorders>
              <w:left w:val="single" w:sz="8" w:space="0" w:color="auto"/>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и приемов оказания помощи детям.</w:t>
            </w:r>
          </w:p>
        </w:tc>
      </w:tr>
      <w:tr w:rsidR="00895700">
        <w:trPr>
          <w:trHeight w:val="317"/>
        </w:trPr>
        <w:tc>
          <w:tcPr>
            <w:tcW w:w="2260" w:type="dxa"/>
            <w:tcBorders>
              <w:left w:val="single" w:sz="8" w:space="0" w:color="auto"/>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Изучает индивидуальные особенности, способности, интересы и</w:t>
            </w:r>
          </w:p>
        </w:tc>
      </w:tr>
      <w:tr w:rsidR="00895700">
        <w:trPr>
          <w:trHeight w:val="317"/>
        </w:trPr>
        <w:tc>
          <w:tcPr>
            <w:tcW w:w="2260" w:type="dxa"/>
            <w:tcBorders>
              <w:left w:val="single" w:sz="8" w:space="0" w:color="auto"/>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склонности обучающихся с целью создания условий для</w:t>
            </w:r>
          </w:p>
        </w:tc>
      </w:tr>
      <w:tr w:rsidR="00895700">
        <w:trPr>
          <w:trHeight w:val="317"/>
        </w:trPr>
        <w:tc>
          <w:tcPr>
            <w:tcW w:w="2260" w:type="dxa"/>
            <w:tcBorders>
              <w:left w:val="single" w:sz="8" w:space="0" w:color="auto"/>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обеспечения их развития в соответствии с возрастной нормой,</w:t>
            </w:r>
          </w:p>
        </w:tc>
      </w:tr>
      <w:tr w:rsidR="00895700">
        <w:trPr>
          <w:trHeight w:val="317"/>
        </w:trPr>
        <w:tc>
          <w:tcPr>
            <w:tcW w:w="2260" w:type="dxa"/>
            <w:tcBorders>
              <w:left w:val="single" w:sz="8" w:space="0" w:color="auto"/>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роста их познавательной мотивации и становления учебной</w:t>
            </w:r>
          </w:p>
        </w:tc>
      </w:tr>
      <w:tr w:rsidR="00895700">
        <w:trPr>
          <w:trHeight w:val="317"/>
        </w:trPr>
        <w:tc>
          <w:tcPr>
            <w:tcW w:w="2260" w:type="dxa"/>
            <w:tcBorders>
              <w:left w:val="single" w:sz="8" w:space="0" w:color="auto"/>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самостоятельности, формирования компетентностей, используя</w:t>
            </w:r>
          </w:p>
        </w:tc>
      </w:tr>
      <w:tr w:rsidR="00895700">
        <w:trPr>
          <w:trHeight w:val="317"/>
        </w:trPr>
        <w:tc>
          <w:tcPr>
            <w:tcW w:w="2260" w:type="dxa"/>
            <w:tcBorders>
              <w:left w:val="single" w:sz="8" w:space="0" w:color="auto"/>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разнообразные формы, приемы, методы и средства обучения,</w:t>
            </w:r>
          </w:p>
        </w:tc>
      </w:tr>
      <w:tr w:rsidR="00895700">
        <w:trPr>
          <w:trHeight w:val="317"/>
        </w:trPr>
        <w:tc>
          <w:tcPr>
            <w:tcW w:w="2260" w:type="dxa"/>
            <w:tcBorders>
              <w:left w:val="single" w:sz="8" w:space="0" w:color="auto"/>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современные образовательные технологии, включая</w:t>
            </w:r>
          </w:p>
        </w:tc>
      </w:tr>
      <w:tr w:rsidR="00895700">
        <w:trPr>
          <w:trHeight w:val="322"/>
        </w:trPr>
        <w:tc>
          <w:tcPr>
            <w:tcW w:w="2260" w:type="dxa"/>
            <w:tcBorders>
              <w:left w:val="single" w:sz="8" w:space="0" w:color="auto"/>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информационные, а также цифровые образовательные ресурсы.</w:t>
            </w:r>
          </w:p>
        </w:tc>
      </w:tr>
      <w:tr w:rsidR="00895700">
        <w:trPr>
          <w:trHeight w:val="29"/>
        </w:trPr>
        <w:tc>
          <w:tcPr>
            <w:tcW w:w="2260" w:type="dxa"/>
            <w:tcBorders>
              <w:left w:val="single" w:sz="8" w:space="0" w:color="auto"/>
              <w:bottom w:val="single" w:sz="8" w:space="0" w:color="auto"/>
              <w:right w:val="single" w:sz="8" w:space="0" w:color="auto"/>
            </w:tcBorders>
            <w:vAlign w:val="bottom"/>
          </w:tcPr>
          <w:p w:rsidR="00895700" w:rsidRDefault="00895700" w:rsidP="009217B5">
            <w:pPr>
              <w:rPr>
                <w:sz w:val="2"/>
                <w:szCs w:val="2"/>
              </w:rPr>
            </w:pPr>
          </w:p>
        </w:tc>
        <w:tc>
          <w:tcPr>
            <w:tcW w:w="7480" w:type="dxa"/>
            <w:tcBorders>
              <w:bottom w:val="single" w:sz="8" w:space="0" w:color="auto"/>
              <w:right w:val="single" w:sz="8" w:space="0" w:color="auto"/>
            </w:tcBorders>
            <w:vAlign w:val="bottom"/>
          </w:tcPr>
          <w:p w:rsidR="00895700" w:rsidRDefault="00895700" w:rsidP="009217B5">
            <w:pPr>
              <w:rPr>
                <w:sz w:val="2"/>
                <w:szCs w:val="2"/>
              </w:rPr>
            </w:pPr>
          </w:p>
        </w:tc>
      </w:tr>
      <w:tr w:rsidR="00895700">
        <w:trPr>
          <w:trHeight w:val="282"/>
        </w:trPr>
        <w:tc>
          <w:tcPr>
            <w:tcW w:w="2260" w:type="dxa"/>
            <w:tcBorders>
              <w:left w:val="single" w:sz="8" w:space="0" w:color="auto"/>
              <w:right w:val="single" w:sz="8" w:space="0" w:color="auto"/>
            </w:tcBorders>
            <w:vAlign w:val="bottom"/>
          </w:tcPr>
          <w:p w:rsidR="00895700" w:rsidRDefault="0099262C" w:rsidP="009217B5">
            <w:pPr>
              <w:rPr>
                <w:sz w:val="20"/>
                <w:szCs w:val="20"/>
              </w:rPr>
            </w:pPr>
            <w:r>
              <w:rPr>
                <w:rFonts w:eastAsia="Times New Roman"/>
                <w:sz w:val="24"/>
                <w:szCs w:val="24"/>
              </w:rPr>
              <w:t>Медицинский</w:t>
            </w: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исследует физическое и психическое здоровье учащихся;</w:t>
            </w:r>
          </w:p>
        </w:tc>
      </w:tr>
      <w:tr w:rsidR="00895700">
        <w:trPr>
          <w:trHeight w:val="312"/>
        </w:trPr>
        <w:tc>
          <w:tcPr>
            <w:tcW w:w="2260" w:type="dxa"/>
            <w:tcBorders>
              <w:left w:val="single" w:sz="8" w:space="0" w:color="auto"/>
              <w:right w:val="single" w:sz="8" w:space="0" w:color="auto"/>
            </w:tcBorders>
            <w:vAlign w:val="bottom"/>
          </w:tcPr>
          <w:p w:rsidR="00895700" w:rsidRDefault="0099262C" w:rsidP="009217B5">
            <w:pPr>
              <w:rPr>
                <w:sz w:val="20"/>
                <w:szCs w:val="20"/>
              </w:rPr>
            </w:pPr>
            <w:r>
              <w:rPr>
                <w:rFonts w:eastAsia="Times New Roman"/>
                <w:sz w:val="24"/>
                <w:szCs w:val="24"/>
              </w:rPr>
              <w:t>работник</w:t>
            </w: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проводит систематический диспансерный осмотр учащихся;</w:t>
            </w:r>
          </w:p>
        </w:tc>
      </w:tr>
      <w:tr w:rsidR="00895700">
        <w:trPr>
          <w:trHeight w:val="317"/>
        </w:trPr>
        <w:tc>
          <w:tcPr>
            <w:tcW w:w="2260" w:type="dxa"/>
            <w:tcBorders>
              <w:left w:val="single" w:sz="8" w:space="0" w:color="auto"/>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организует помощь учащимся, имеющим проблемы со</w:t>
            </w:r>
          </w:p>
        </w:tc>
      </w:tr>
      <w:tr w:rsidR="00895700">
        <w:trPr>
          <w:trHeight w:val="317"/>
        </w:trPr>
        <w:tc>
          <w:tcPr>
            <w:tcW w:w="2260" w:type="dxa"/>
            <w:tcBorders>
              <w:left w:val="single" w:sz="8" w:space="0" w:color="auto"/>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здоровьем;</w:t>
            </w:r>
          </w:p>
        </w:tc>
      </w:tr>
      <w:tr w:rsidR="00895700">
        <w:trPr>
          <w:trHeight w:val="317"/>
        </w:trPr>
        <w:tc>
          <w:tcPr>
            <w:tcW w:w="2260" w:type="dxa"/>
            <w:tcBorders>
              <w:left w:val="single" w:sz="8" w:space="0" w:color="auto"/>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разрабатывает рекомендации педагогам по организации работы</w:t>
            </w:r>
          </w:p>
        </w:tc>
      </w:tr>
      <w:tr w:rsidR="00895700">
        <w:trPr>
          <w:trHeight w:val="317"/>
        </w:trPr>
        <w:tc>
          <w:tcPr>
            <w:tcW w:w="2260" w:type="dxa"/>
            <w:tcBorders>
              <w:left w:val="single" w:sz="8" w:space="0" w:color="auto"/>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с детьми, имеющими различные заболевания;</w:t>
            </w:r>
          </w:p>
        </w:tc>
      </w:tr>
      <w:tr w:rsidR="00895700">
        <w:trPr>
          <w:trHeight w:val="317"/>
        </w:trPr>
        <w:tc>
          <w:tcPr>
            <w:tcW w:w="2260" w:type="dxa"/>
            <w:tcBorders>
              <w:left w:val="single" w:sz="8" w:space="0" w:color="auto"/>
              <w:right w:val="single" w:sz="8" w:space="0" w:color="auto"/>
            </w:tcBorders>
            <w:vAlign w:val="bottom"/>
          </w:tcPr>
          <w:p w:rsidR="00895700" w:rsidRDefault="00895700" w:rsidP="009217B5">
            <w:pPr>
              <w:rPr>
                <w:sz w:val="24"/>
                <w:szCs w:val="24"/>
              </w:rPr>
            </w:pPr>
          </w:p>
        </w:tc>
        <w:tc>
          <w:tcPr>
            <w:tcW w:w="7480" w:type="dxa"/>
            <w:tcBorders>
              <w:right w:val="single" w:sz="8" w:space="0" w:color="auto"/>
            </w:tcBorders>
            <w:vAlign w:val="bottom"/>
          </w:tcPr>
          <w:p w:rsidR="00895700" w:rsidRDefault="0099262C" w:rsidP="009217B5">
            <w:pPr>
              <w:rPr>
                <w:sz w:val="20"/>
                <w:szCs w:val="20"/>
              </w:rPr>
            </w:pPr>
            <w:r>
              <w:rPr>
                <w:rFonts w:eastAsia="Times New Roman"/>
                <w:sz w:val="24"/>
                <w:szCs w:val="24"/>
              </w:rPr>
              <w:t>• взаимодействует с лечебными учреждениями.</w:t>
            </w:r>
          </w:p>
        </w:tc>
      </w:tr>
      <w:tr w:rsidR="00895700">
        <w:trPr>
          <w:trHeight w:val="34"/>
        </w:trPr>
        <w:tc>
          <w:tcPr>
            <w:tcW w:w="2260" w:type="dxa"/>
            <w:tcBorders>
              <w:left w:val="single" w:sz="8" w:space="0" w:color="auto"/>
              <w:bottom w:val="single" w:sz="8" w:space="0" w:color="auto"/>
              <w:right w:val="single" w:sz="8" w:space="0" w:color="auto"/>
            </w:tcBorders>
            <w:vAlign w:val="bottom"/>
          </w:tcPr>
          <w:p w:rsidR="00895700" w:rsidRDefault="00895700" w:rsidP="009217B5">
            <w:pPr>
              <w:rPr>
                <w:sz w:val="2"/>
                <w:szCs w:val="2"/>
              </w:rPr>
            </w:pPr>
          </w:p>
        </w:tc>
        <w:tc>
          <w:tcPr>
            <w:tcW w:w="7480" w:type="dxa"/>
            <w:tcBorders>
              <w:bottom w:val="single" w:sz="8" w:space="0" w:color="auto"/>
              <w:right w:val="single" w:sz="8" w:space="0" w:color="auto"/>
            </w:tcBorders>
            <w:vAlign w:val="bottom"/>
          </w:tcPr>
          <w:p w:rsidR="00895700" w:rsidRDefault="00895700" w:rsidP="009217B5">
            <w:pPr>
              <w:rPr>
                <w:sz w:val="2"/>
                <w:szCs w:val="2"/>
              </w:rPr>
            </w:pPr>
          </w:p>
        </w:tc>
      </w:tr>
    </w:tbl>
    <w:p w:rsidR="00895700" w:rsidRDefault="00895700" w:rsidP="009217B5">
      <w:pPr>
        <w:spacing w:line="389" w:lineRule="exact"/>
        <w:rPr>
          <w:sz w:val="20"/>
          <w:szCs w:val="20"/>
        </w:rPr>
      </w:pPr>
    </w:p>
    <w:p w:rsidR="00895700" w:rsidRDefault="0099262C" w:rsidP="009217B5">
      <w:pPr>
        <w:rPr>
          <w:sz w:val="20"/>
          <w:szCs w:val="20"/>
        </w:rPr>
      </w:pPr>
      <w:r>
        <w:rPr>
          <w:rFonts w:eastAsia="Times New Roman"/>
          <w:b/>
          <w:bCs/>
          <w:sz w:val="24"/>
          <w:szCs w:val="24"/>
        </w:rPr>
        <w:t>Планируемые результаты коррекционной работы</w:t>
      </w:r>
    </w:p>
    <w:p w:rsidR="00895700" w:rsidRDefault="00895700" w:rsidP="009217B5">
      <w:pPr>
        <w:spacing w:line="146" w:lineRule="exact"/>
        <w:rPr>
          <w:sz w:val="20"/>
          <w:szCs w:val="20"/>
        </w:rPr>
      </w:pPr>
    </w:p>
    <w:p w:rsidR="00895700" w:rsidRDefault="0099262C" w:rsidP="004B4437">
      <w:pPr>
        <w:numPr>
          <w:ilvl w:val="1"/>
          <w:numId w:val="232"/>
        </w:numPr>
        <w:tabs>
          <w:tab w:val="left" w:pos="1360"/>
        </w:tabs>
        <w:spacing w:line="275" w:lineRule="auto"/>
        <w:ind w:right="540" w:firstLine="714"/>
        <w:jc w:val="both"/>
        <w:rPr>
          <w:rFonts w:eastAsia="Times New Roman"/>
          <w:sz w:val="24"/>
          <w:szCs w:val="24"/>
        </w:rPr>
      </w:pPr>
      <w:r>
        <w:rPr>
          <w:rFonts w:eastAsia="Times New Roman"/>
          <w:sz w:val="24"/>
          <w:szCs w:val="24"/>
        </w:rPr>
        <w:t>соответствии с требованиями ФГОС к результатам освоения адаптированной образовательной программы основного общего образования и, поскольку Программа ко</w:t>
      </w:r>
      <w:r>
        <w:rPr>
          <w:rFonts w:eastAsia="Times New Roman"/>
          <w:sz w:val="24"/>
          <w:szCs w:val="24"/>
        </w:rPr>
        <w:t>р</w:t>
      </w:r>
      <w:r>
        <w:rPr>
          <w:rFonts w:eastAsia="Times New Roman"/>
          <w:sz w:val="24"/>
          <w:szCs w:val="24"/>
        </w:rPr>
        <w:t>рекционной работы является разделом АООП ООО, планируемые результаты коррекцио</w:t>
      </w:r>
      <w:r>
        <w:rPr>
          <w:rFonts w:eastAsia="Times New Roman"/>
          <w:sz w:val="24"/>
          <w:szCs w:val="24"/>
        </w:rPr>
        <w:t>н</w:t>
      </w:r>
      <w:r>
        <w:rPr>
          <w:rFonts w:eastAsia="Times New Roman"/>
          <w:sz w:val="24"/>
          <w:szCs w:val="24"/>
        </w:rPr>
        <w:t>ной работы формулируются в рамках следующих блоков универсальных учебных действий (УУД):</w:t>
      </w:r>
    </w:p>
    <w:p w:rsidR="00895700" w:rsidRDefault="00895700" w:rsidP="009217B5">
      <w:pPr>
        <w:spacing w:line="2" w:lineRule="exact"/>
        <w:rPr>
          <w:rFonts w:eastAsia="Times New Roman"/>
          <w:sz w:val="24"/>
          <w:szCs w:val="24"/>
        </w:rPr>
      </w:pPr>
    </w:p>
    <w:p w:rsidR="00895700" w:rsidRDefault="0099262C" w:rsidP="009217B5">
      <w:pPr>
        <w:rPr>
          <w:rFonts w:eastAsia="Times New Roman"/>
          <w:sz w:val="24"/>
          <w:szCs w:val="24"/>
        </w:rPr>
      </w:pPr>
      <w:r>
        <w:rPr>
          <w:rFonts w:eastAsia="Times New Roman"/>
          <w:sz w:val="24"/>
          <w:szCs w:val="24"/>
        </w:rPr>
        <w:t>личностные</w:t>
      </w:r>
    </w:p>
    <w:p w:rsidR="00895700" w:rsidRDefault="00895700" w:rsidP="009217B5">
      <w:pPr>
        <w:spacing w:line="40" w:lineRule="exact"/>
        <w:rPr>
          <w:rFonts w:eastAsia="Times New Roman"/>
          <w:sz w:val="24"/>
          <w:szCs w:val="24"/>
        </w:rPr>
      </w:pPr>
    </w:p>
    <w:p w:rsidR="00895700" w:rsidRDefault="0099262C" w:rsidP="009217B5">
      <w:pPr>
        <w:rPr>
          <w:rFonts w:eastAsia="Times New Roman"/>
          <w:sz w:val="24"/>
          <w:szCs w:val="24"/>
        </w:rPr>
      </w:pPr>
      <w:r>
        <w:rPr>
          <w:rFonts w:eastAsia="Times New Roman"/>
          <w:sz w:val="24"/>
          <w:szCs w:val="24"/>
        </w:rPr>
        <w:t>регулятивные</w:t>
      </w:r>
    </w:p>
    <w:p w:rsidR="00895700" w:rsidRDefault="00895700" w:rsidP="009217B5">
      <w:pPr>
        <w:spacing w:line="40" w:lineRule="exact"/>
        <w:rPr>
          <w:rFonts w:eastAsia="Times New Roman"/>
          <w:sz w:val="24"/>
          <w:szCs w:val="24"/>
        </w:rPr>
      </w:pPr>
    </w:p>
    <w:p w:rsidR="00895700" w:rsidRDefault="0099262C" w:rsidP="009217B5">
      <w:pPr>
        <w:spacing w:line="289" w:lineRule="auto"/>
        <w:ind w:right="7040"/>
        <w:rPr>
          <w:rFonts w:eastAsia="Times New Roman"/>
          <w:sz w:val="24"/>
          <w:szCs w:val="24"/>
        </w:rPr>
      </w:pPr>
      <w:r>
        <w:rPr>
          <w:rFonts w:eastAsia="Times New Roman"/>
          <w:sz w:val="23"/>
          <w:szCs w:val="23"/>
        </w:rPr>
        <w:t>коммуникативные познав</w:t>
      </w:r>
      <w:r>
        <w:rPr>
          <w:rFonts w:eastAsia="Times New Roman"/>
          <w:sz w:val="23"/>
          <w:szCs w:val="23"/>
        </w:rPr>
        <w:t>а</w:t>
      </w:r>
      <w:r>
        <w:rPr>
          <w:rFonts w:eastAsia="Times New Roman"/>
          <w:sz w:val="23"/>
          <w:szCs w:val="23"/>
        </w:rPr>
        <w:t>тельные.</w:t>
      </w:r>
    </w:p>
    <w:p w:rsidR="00895700" w:rsidRDefault="00895700" w:rsidP="009217B5">
      <w:pPr>
        <w:spacing w:line="1" w:lineRule="exact"/>
        <w:rPr>
          <w:rFonts w:eastAsia="Times New Roman"/>
          <w:sz w:val="24"/>
          <w:szCs w:val="24"/>
        </w:rPr>
      </w:pPr>
    </w:p>
    <w:p w:rsidR="00895700" w:rsidRDefault="0099262C" w:rsidP="004B4437">
      <w:pPr>
        <w:numPr>
          <w:ilvl w:val="1"/>
          <w:numId w:val="232"/>
        </w:numPr>
        <w:tabs>
          <w:tab w:val="left" w:pos="1346"/>
        </w:tabs>
        <w:spacing w:line="275" w:lineRule="auto"/>
        <w:ind w:right="540" w:firstLine="714"/>
        <w:jc w:val="both"/>
        <w:rPr>
          <w:rFonts w:eastAsia="Times New Roman"/>
          <w:sz w:val="24"/>
          <w:szCs w:val="24"/>
        </w:rPr>
      </w:pPr>
      <w:r>
        <w:rPr>
          <w:rFonts w:eastAsia="Times New Roman"/>
          <w:sz w:val="24"/>
          <w:szCs w:val="24"/>
        </w:rPr>
        <w:t>разделе «Программа коррекционной работы» не рассматриваются предметные результаты, хотя их формирование отчасти имеет место и в результате осуществления ко</w:t>
      </w:r>
      <w:r>
        <w:rPr>
          <w:rFonts w:eastAsia="Times New Roman"/>
          <w:sz w:val="24"/>
          <w:szCs w:val="24"/>
        </w:rPr>
        <w:t>р</w:t>
      </w:r>
      <w:r>
        <w:rPr>
          <w:rFonts w:eastAsia="Times New Roman"/>
          <w:sz w:val="24"/>
          <w:szCs w:val="24"/>
        </w:rPr>
        <w:t>рекционно-развивающей деятельности, но их непосредственное достижение не является задачей коррекционной работы.</w:t>
      </w:r>
    </w:p>
    <w:p w:rsidR="00895700" w:rsidRDefault="00895700" w:rsidP="009217B5">
      <w:pPr>
        <w:spacing w:line="2" w:lineRule="exact"/>
        <w:rPr>
          <w:rFonts w:eastAsia="Times New Roman"/>
          <w:sz w:val="24"/>
          <w:szCs w:val="24"/>
        </w:rPr>
      </w:pPr>
    </w:p>
    <w:p w:rsidR="00895700" w:rsidRDefault="0099262C" w:rsidP="009217B5">
      <w:pPr>
        <w:spacing w:line="288" w:lineRule="auto"/>
        <w:ind w:right="540" w:firstLine="710"/>
        <w:jc w:val="both"/>
        <w:rPr>
          <w:rFonts w:eastAsia="Times New Roman"/>
          <w:sz w:val="24"/>
          <w:szCs w:val="24"/>
        </w:rPr>
      </w:pPr>
      <w:r>
        <w:rPr>
          <w:rFonts w:eastAsia="Times New Roman"/>
          <w:sz w:val="23"/>
          <w:szCs w:val="23"/>
        </w:rPr>
        <w:t>Кроме того, следует иметь в виду, что планируемые результаты по всем группам УУД формулируются только на уровне «обучающийся сможет», подразумевающем, что описыва</w:t>
      </w:r>
      <w:r>
        <w:rPr>
          <w:rFonts w:eastAsia="Times New Roman"/>
          <w:sz w:val="23"/>
          <w:szCs w:val="23"/>
        </w:rPr>
        <w:t>е</w:t>
      </w:r>
      <w:r>
        <w:rPr>
          <w:rFonts w:eastAsia="Times New Roman"/>
          <w:sz w:val="23"/>
          <w:szCs w:val="23"/>
        </w:rPr>
        <w:t>мых результатов достигнет большинство детей, получивших целенаправленную регулярную и длительную коррекционную помощь. Однако, следует также учитывать, что планируемые р</w:t>
      </w:r>
      <w:r>
        <w:rPr>
          <w:rFonts w:eastAsia="Times New Roman"/>
          <w:sz w:val="23"/>
          <w:szCs w:val="23"/>
        </w:rPr>
        <w:t>е</w:t>
      </w:r>
      <w:r>
        <w:rPr>
          <w:rFonts w:eastAsia="Times New Roman"/>
          <w:sz w:val="23"/>
          <w:szCs w:val="23"/>
        </w:rPr>
        <w:t>зультаты коррекционной работы сформулированы</w:t>
      </w:r>
    </w:p>
    <w:p w:rsidR="00895700" w:rsidRDefault="00895700" w:rsidP="009217B5">
      <w:pPr>
        <w:spacing w:line="1" w:lineRule="exact"/>
        <w:rPr>
          <w:rFonts w:eastAsia="Times New Roman"/>
          <w:sz w:val="24"/>
          <w:szCs w:val="24"/>
        </w:rPr>
      </w:pPr>
    </w:p>
    <w:p w:rsidR="00895700" w:rsidRDefault="0099262C" w:rsidP="004B4437">
      <w:pPr>
        <w:numPr>
          <w:ilvl w:val="0"/>
          <w:numId w:val="232"/>
        </w:numPr>
        <w:tabs>
          <w:tab w:val="left" w:pos="597"/>
        </w:tabs>
        <w:spacing w:line="275" w:lineRule="auto"/>
        <w:ind w:right="540" w:firstLine="3"/>
        <w:jc w:val="both"/>
        <w:rPr>
          <w:rFonts w:eastAsia="Times New Roman"/>
          <w:sz w:val="24"/>
          <w:szCs w:val="24"/>
        </w:rPr>
      </w:pPr>
      <w:r>
        <w:rPr>
          <w:rFonts w:eastAsia="Times New Roman"/>
          <w:sz w:val="24"/>
          <w:szCs w:val="24"/>
        </w:rPr>
        <w:t>обобщённом виде, вследствие чего некоторые обучающиеся с ОВЗ в зависимости от индивидуальных особенностей имеющихся нарушений могут не достигнуть планируемых результатов в полном объёме.</w:t>
      </w:r>
    </w:p>
    <w:p w:rsidR="00895700" w:rsidRDefault="00895700" w:rsidP="009217B5">
      <w:pPr>
        <w:spacing w:line="1" w:lineRule="exact"/>
        <w:rPr>
          <w:rFonts w:eastAsia="Times New Roman"/>
          <w:sz w:val="24"/>
          <w:szCs w:val="24"/>
        </w:rPr>
      </w:pPr>
    </w:p>
    <w:p w:rsidR="00895700" w:rsidRDefault="0099262C" w:rsidP="009217B5">
      <w:pPr>
        <w:spacing w:line="274" w:lineRule="auto"/>
        <w:ind w:right="540" w:firstLine="710"/>
        <w:jc w:val="both"/>
        <w:rPr>
          <w:rFonts w:eastAsia="Times New Roman"/>
          <w:sz w:val="24"/>
          <w:szCs w:val="24"/>
        </w:rPr>
      </w:pPr>
      <w:r>
        <w:rPr>
          <w:rFonts w:eastAsia="Times New Roman"/>
          <w:sz w:val="24"/>
          <w:szCs w:val="24"/>
        </w:rPr>
        <w:t>Также необходимо учитывать, что личностные, регулятивные, коммуникативные и познавательные результаты достигаются в ходе комплексного осуществления коррекцио</w:t>
      </w:r>
      <w:r>
        <w:rPr>
          <w:rFonts w:eastAsia="Times New Roman"/>
          <w:sz w:val="24"/>
          <w:szCs w:val="24"/>
        </w:rPr>
        <w:t>н</w:t>
      </w:r>
      <w:r>
        <w:rPr>
          <w:rFonts w:eastAsia="Times New Roman"/>
          <w:sz w:val="24"/>
          <w:szCs w:val="24"/>
        </w:rPr>
        <w:t>ной помощи на занятиях со всеми рекомендуемыми специалистами, поскольку педагоги-специалисты используют в коррекционной работе подход,</w:t>
      </w:r>
    </w:p>
    <w:p w:rsidR="00895700" w:rsidRDefault="00895700" w:rsidP="009217B5">
      <w:pPr>
        <w:spacing w:line="2" w:lineRule="exact"/>
        <w:rPr>
          <w:sz w:val="20"/>
          <w:szCs w:val="20"/>
        </w:rPr>
      </w:pPr>
    </w:p>
    <w:p w:rsidR="00895700" w:rsidRDefault="00895700" w:rsidP="009217B5">
      <w:pPr>
        <w:sectPr w:rsidR="00895700">
          <w:pgSz w:w="11900" w:h="16840"/>
          <w:pgMar w:top="1114" w:right="440" w:bottom="338" w:left="1440" w:header="0" w:footer="0" w:gutter="0"/>
          <w:cols w:space="720" w:equalWidth="0">
            <w:col w:w="10020"/>
          </w:cols>
        </w:sectPr>
      </w:pPr>
    </w:p>
    <w:p w:rsidR="00895700" w:rsidRDefault="0099262C" w:rsidP="009217B5">
      <w:pPr>
        <w:spacing w:line="273" w:lineRule="auto"/>
        <w:rPr>
          <w:sz w:val="20"/>
          <w:szCs w:val="20"/>
        </w:rPr>
      </w:pPr>
      <w:proofErr w:type="gramStart"/>
      <w:r>
        <w:rPr>
          <w:rFonts w:eastAsia="Times New Roman"/>
          <w:sz w:val="24"/>
          <w:szCs w:val="24"/>
        </w:rPr>
        <w:lastRenderedPageBreak/>
        <w:t>подразумевающий</w:t>
      </w:r>
      <w:proofErr w:type="gramEnd"/>
      <w:r>
        <w:rPr>
          <w:rFonts w:eastAsia="Times New Roman"/>
          <w:sz w:val="24"/>
          <w:szCs w:val="24"/>
        </w:rPr>
        <w:t xml:space="preserve"> систему общих методов и приемов работы, единство рассматриваемых тем.</w:t>
      </w:r>
    </w:p>
    <w:p w:rsidR="00895700" w:rsidRDefault="00895700" w:rsidP="009217B5">
      <w:pPr>
        <w:spacing w:line="2" w:lineRule="exact"/>
        <w:rPr>
          <w:sz w:val="20"/>
          <w:szCs w:val="20"/>
        </w:rPr>
      </w:pPr>
    </w:p>
    <w:p w:rsidR="00895700" w:rsidRDefault="0099262C" w:rsidP="009217B5">
      <w:pPr>
        <w:rPr>
          <w:sz w:val="20"/>
          <w:szCs w:val="20"/>
        </w:rPr>
      </w:pPr>
      <w:r>
        <w:rPr>
          <w:rFonts w:eastAsia="Times New Roman"/>
          <w:b/>
          <w:bCs/>
          <w:sz w:val="24"/>
          <w:szCs w:val="24"/>
        </w:rPr>
        <w:t>Планируемые личностные результаты</w:t>
      </w:r>
      <w:r>
        <w:rPr>
          <w:rFonts w:eastAsia="Times New Roman"/>
          <w:sz w:val="24"/>
          <w:szCs w:val="24"/>
        </w:rPr>
        <w:t>.</w:t>
      </w:r>
    </w:p>
    <w:p w:rsidR="00895700" w:rsidRDefault="00895700" w:rsidP="009217B5">
      <w:pPr>
        <w:spacing w:line="46" w:lineRule="exact"/>
        <w:rPr>
          <w:sz w:val="20"/>
          <w:szCs w:val="20"/>
        </w:rPr>
      </w:pPr>
    </w:p>
    <w:p w:rsidR="00895700" w:rsidRDefault="0099262C" w:rsidP="009217B5">
      <w:pPr>
        <w:rPr>
          <w:sz w:val="20"/>
          <w:szCs w:val="20"/>
        </w:rPr>
      </w:pPr>
      <w:r>
        <w:rPr>
          <w:rFonts w:eastAsia="Times New Roman"/>
          <w:i/>
          <w:iCs/>
          <w:sz w:val="24"/>
          <w:szCs w:val="24"/>
        </w:rPr>
        <w:t>обучающийся научится или сможет научиться:</w:t>
      </w:r>
    </w:p>
    <w:p w:rsidR="00895700" w:rsidRDefault="00895700" w:rsidP="009217B5">
      <w:pPr>
        <w:spacing w:line="59" w:lineRule="exact"/>
        <w:rPr>
          <w:sz w:val="20"/>
          <w:szCs w:val="20"/>
        </w:rPr>
      </w:pPr>
    </w:p>
    <w:p w:rsidR="00895700" w:rsidRDefault="0099262C" w:rsidP="004B4437">
      <w:pPr>
        <w:numPr>
          <w:ilvl w:val="0"/>
          <w:numId w:val="233"/>
        </w:numPr>
        <w:tabs>
          <w:tab w:val="left" w:pos="1840"/>
        </w:tabs>
        <w:spacing w:line="274" w:lineRule="auto"/>
        <w:ind w:firstLine="714"/>
        <w:rPr>
          <w:rFonts w:ascii="Symbol" w:eastAsia="Symbol" w:hAnsi="Symbol" w:cs="Symbol"/>
          <w:sz w:val="24"/>
          <w:szCs w:val="24"/>
        </w:rPr>
      </w:pPr>
      <w:r>
        <w:rPr>
          <w:rFonts w:eastAsia="Times New Roman"/>
          <w:sz w:val="24"/>
          <w:szCs w:val="24"/>
        </w:rPr>
        <w:t>положительно относиться к коррекционным занятиям, понимая их нео</w:t>
      </w:r>
      <w:r>
        <w:rPr>
          <w:rFonts w:eastAsia="Times New Roman"/>
          <w:sz w:val="24"/>
          <w:szCs w:val="24"/>
        </w:rPr>
        <w:t>б</w:t>
      </w:r>
      <w:r>
        <w:rPr>
          <w:rFonts w:eastAsia="Times New Roman"/>
          <w:sz w:val="24"/>
          <w:szCs w:val="24"/>
        </w:rPr>
        <w:t>ходимость для того, чтобы стать более успешным в учебной деятельности;</w:t>
      </w:r>
    </w:p>
    <w:p w:rsidR="00895700" w:rsidRDefault="00895700" w:rsidP="009217B5">
      <w:pPr>
        <w:spacing w:line="2" w:lineRule="exact"/>
        <w:rPr>
          <w:rFonts w:ascii="Symbol" w:eastAsia="Symbol" w:hAnsi="Symbol" w:cs="Symbol"/>
          <w:sz w:val="24"/>
          <w:szCs w:val="24"/>
        </w:rPr>
      </w:pPr>
    </w:p>
    <w:p w:rsidR="00895700" w:rsidRDefault="0099262C" w:rsidP="004B4437">
      <w:pPr>
        <w:numPr>
          <w:ilvl w:val="0"/>
          <w:numId w:val="233"/>
        </w:numPr>
        <w:tabs>
          <w:tab w:val="left" w:pos="1840"/>
        </w:tabs>
        <w:spacing w:line="275" w:lineRule="auto"/>
        <w:ind w:firstLine="714"/>
        <w:jc w:val="both"/>
        <w:rPr>
          <w:rFonts w:ascii="Symbol" w:eastAsia="Symbol" w:hAnsi="Symbol" w:cs="Symbol"/>
          <w:sz w:val="24"/>
          <w:szCs w:val="24"/>
        </w:rPr>
      </w:pPr>
      <w:r>
        <w:rPr>
          <w:rFonts w:eastAsia="Times New Roman"/>
          <w:sz w:val="24"/>
          <w:szCs w:val="24"/>
        </w:rPr>
        <w:t>при помощи педагога или самостоятельно определять цели своего обуч</w:t>
      </w:r>
      <w:r>
        <w:rPr>
          <w:rFonts w:eastAsia="Times New Roman"/>
          <w:sz w:val="24"/>
          <w:szCs w:val="24"/>
        </w:rPr>
        <w:t>е</w:t>
      </w:r>
      <w:r>
        <w:rPr>
          <w:rFonts w:eastAsia="Times New Roman"/>
          <w:sz w:val="24"/>
          <w:szCs w:val="24"/>
        </w:rPr>
        <w:t>ния, ставить и формулировать для себя новые задачи в учёбе и познавательной деятельн</w:t>
      </w:r>
      <w:r>
        <w:rPr>
          <w:rFonts w:eastAsia="Times New Roman"/>
          <w:sz w:val="24"/>
          <w:szCs w:val="24"/>
        </w:rPr>
        <w:t>о</w:t>
      </w:r>
      <w:r>
        <w:rPr>
          <w:rFonts w:eastAsia="Times New Roman"/>
          <w:sz w:val="24"/>
          <w:szCs w:val="24"/>
        </w:rPr>
        <w:t>сти;</w:t>
      </w:r>
    </w:p>
    <w:p w:rsidR="00895700" w:rsidRDefault="0099262C" w:rsidP="004B4437">
      <w:pPr>
        <w:numPr>
          <w:ilvl w:val="0"/>
          <w:numId w:val="233"/>
        </w:numPr>
        <w:tabs>
          <w:tab w:val="left" w:pos="1840"/>
        </w:tabs>
        <w:spacing w:line="275" w:lineRule="auto"/>
        <w:ind w:firstLine="714"/>
        <w:jc w:val="both"/>
        <w:rPr>
          <w:rFonts w:ascii="Symbol" w:eastAsia="Symbol" w:hAnsi="Symbol" w:cs="Symbol"/>
          <w:sz w:val="24"/>
          <w:szCs w:val="24"/>
        </w:rPr>
      </w:pPr>
      <w:r>
        <w:rPr>
          <w:rFonts w:eastAsia="Times New Roman"/>
          <w:sz w:val="24"/>
          <w:szCs w:val="24"/>
        </w:rPr>
        <w:t>принимать посильное участие (в пределах возрастных и индивидуальных возможностей) в общественной жизни класса и школы (дежурство в школе и классе, уч</w:t>
      </w:r>
      <w:r>
        <w:rPr>
          <w:rFonts w:eastAsia="Times New Roman"/>
          <w:sz w:val="24"/>
          <w:szCs w:val="24"/>
        </w:rPr>
        <w:t>а</w:t>
      </w:r>
      <w:r>
        <w:rPr>
          <w:rFonts w:eastAsia="Times New Roman"/>
          <w:sz w:val="24"/>
          <w:szCs w:val="24"/>
        </w:rPr>
        <w:t>стие в детских и молодёжных общественных организациях, школьных и внешкольных м</w:t>
      </w:r>
      <w:r>
        <w:rPr>
          <w:rFonts w:eastAsia="Times New Roman"/>
          <w:sz w:val="24"/>
          <w:szCs w:val="24"/>
        </w:rPr>
        <w:t>е</w:t>
      </w:r>
      <w:r>
        <w:rPr>
          <w:rFonts w:eastAsia="Times New Roman"/>
          <w:sz w:val="24"/>
          <w:szCs w:val="24"/>
        </w:rPr>
        <w:t>роприятиях);</w:t>
      </w:r>
    </w:p>
    <w:p w:rsidR="00895700" w:rsidRDefault="0099262C" w:rsidP="00CF1303">
      <w:pPr>
        <w:numPr>
          <w:ilvl w:val="0"/>
          <w:numId w:val="233"/>
        </w:numPr>
        <w:tabs>
          <w:tab w:val="left" w:pos="567"/>
          <w:tab w:val="left" w:pos="1840"/>
        </w:tabs>
        <w:spacing w:line="275" w:lineRule="auto"/>
        <w:jc w:val="both"/>
        <w:rPr>
          <w:rFonts w:ascii="Symbol" w:eastAsia="Symbol" w:hAnsi="Symbol" w:cs="Symbol"/>
          <w:sz w:val="24"/>
          <w:szCs w:val="24"/>
        </w:rPr>
      </w:pPr>
      <w:r>
        <w:rPr>
          <w:rFonts w:eastAsia="Times New Roman"/>
          <w:sz w:val="24"/>
          <w:szCs w:val="24"/>
        </w:rPr>
        <w:t>придерживаться (в некоторых случаях при помощи педагога) норм и требований школьной жизни, прав и обязанностей ученика, моральных норм в отношении взрослых и сверстников в школе, дома, во внеучебных видах деятельности;</w:t>
      </w:r>
    </w:p>
    <w:p w:rsidR="00895700" w:rsidRDefault="0099262C" w:rsidP="00CF1303">
      <w:pPr>
        <w:numPr>
          <w:ilvl w:val="0"/>
          <w:numId w:val="233"/>
        </w:numPr>
        <w:tabs>
          <w:tab w:val="left" w:pos="567"/>
          <w:tab w:val="left" w:pos="1840"/>
        </w:tabs>
        <w:spacing w:line="273" w:lineRule="auto"/>
        <w:jc w:val="both"/>
        <w:rPr>
          <w:rFonts w:ascii="Symbol" w:eastAsia="Symbol" w:hAnsi="Symbol" w:cs="Symbol"/>
          <w:sz w:val="24"/>
          <w:szCs w:val="24"/>
        </w:rPr>
      </w:pPr>
      <w:r>
        <w:rPr>
          <w:rFonts w:eastAsia="Times New Roman"/>
          <w:sz w:val="24"/>
          <w:szCs w:val="24"/>
        </w:rPr>
        <w:t>при помощи педагога или самостоятельно строить жизненные планы с учётом ко</w:t>
      </w:r>
      <w:r>
        <w:rPr>
          <w:rFonts w:eastAsia="Times New Roman"/>
          <w:sz w:val="24"/>
          <w:szCs w:val="24"/>
        </w:rPr>
        <w:t>н</w:t>
      </w:r>
      <w:r>
        <w:rPr>
          <w:rFonts w:eastAsia="Times New Roman"/>
          <w:sz w:val="24"/>
          <w:szCs w:val="24"/>
        </w:rPr>
        <w:t>кретной ситуации и собственных индивидуальных возможностей и склонностей;</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33"/>
        </w:numPr>
        <w:tabs>
          <w:tab w:val="left" w:pos="567"/>
          <w:tab w:val="left" w:pos="1840"/>
        </w:tabs>
        <w:spacing w:line="274" w:lineRule="auto"/>
        <w:rPr>
          <w:rFonts w:ascii="Symbol" w:eastAsia="Symbol" w:hAnsi="Symbol" w:cs="Symbol"/>
          <w:sz w:val="24"/>
          <w:szCs w:val="24"/>
        </w:rPr>
      </w:pPr>
      <w:r>
        <w:rPr>
          <w:rFonts w:eastAsia="Times New Roman"/>
          <w:sz w:val="24"/>
          <w:szCs w:val="24"/>
        </w:rPr>
        <w:t>при помощи педагога или самостоятельно выбирать профильное образование для дальнейшего обучения;</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33"/>
        </w:numPr>
        <w:tabs>
          <w:tab w:val="left" w:pos="567"/>
          <w:tab w:val="left" w:pos="1840"/>
        </w:tabs>
        <w:spacing w:line="274" w:lineRule="auto"/>
        <w:rPr>
          <w:rFonts w:ascii="Symbol" w:eastAsia="Symbol" w:hAnsi="Symbol" w:cs="Symbol"/>
          <w:sz w:val="24"/>
          <w:szCs w:val="24"/>
        </w:rPr>
      </w:pPr>
      <w:r>
        <w:rPr>
          <w:rFonts w:eastAsia="Times New Roman"/>
          <w:sz w:val="24"/>
          <w:szCs w:val="24"/>
        </w:rPr>
        <w:t>с помощью педагога ориентироваться на понимание причин своих усп</w:t>
      </w:r>
      <w:r>
        <w:rPr>
          <w:rFonts w:eastAsia="Times New Roman"/>
          <w:sz w:val="24"/>
          <w:szCs w:val="24"/>
        </w:rPr>
        <w:t>е</w:t>
      </w:r>
      <w:r>
        <w:rPr>
          <w:rFonts w:eastAsia="Times New Roman"/>
          <w:sz w:val="24"/>
          <w:szCs w:val="24"/>
        </w:rPr>
        <w:t>хов и неудач в различных аспектах школьной жизни на основе их анализа;</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33"/>
        </w:numPr>
        <w:tabs>
          <w:tab w:val="left" w:pos="567"/>
          <w:tab w:val="left" w:pos="1840"/>
        </w:tabs>
        <w:rPr>
          <w:rFonts w:ascii="Symbol" w:eastAsia="Symbol" w:hAnsi="Symbol" w:cs="Symbol"/>
          <w:sz w:val="24"/>
          <w:szCs w:val="24"/>
        </w:rPr>
      </w:pPr>
      <w:r>
        <w:rPr>
          <w:rFonts w:eastAsia="Times New Roman"/>
          <w:sz w:val="24"/>
          <w:szCs w:val="24"/>
        </w:rPr>
        <w:t>давать оценку результатов своей работы на основе критериев</w:t>
      </w:r>
    </w:p>
    <w:p w:rsidR="00895700" w:rsidRDefault="00895700" w:rsidP="00CF1303">
      <w:pPr>
        <w:tabs>
          <w:tab w:val="left" w:pos="567"/>
        </w:tabs>
        <w:spacing w:line="41" w:lineRule="exact"/>
        <w:rPr>
          <w:rFonts w:ascii="Symbol" w:eastAsia="Symbol" w:hAnsi="Symbol" w:cs="Symbol"/>
          <w:sz w:val="24"/>
          <w:szCs w:val="24"/>
        </w:rPr>
      </w:pPr>
    </w:p>
    <w:p w:rsidR="00895700" w:rsidRDefault="0099262C" w:rsidP="00CF1303">
      <w:pPr>
        <w:numPr>
          <w:ilvl w:val="0"/>
          <w:numId w:val="233"/>
        </w:numPr>
        <w:tabs>
          <w:tab w:val="left" w:pos="567"/>
          <w:tab w:val="left" w:pos="1840"/>
        </w:tabs>
        <w:rPr>
          <w:rFonts w:ascii="Symbol" w:eastAsia="Symbol" w:hAnsi="Symbol" w:cs="Symbol"/>
          <w:sz w:val="24"/>
          <w:szCs w:val="24"/>
        </w:rPr>
      </w:pPr>
      <w:r>
        <w:rPr>
          <w:rFonts w:eastAsia="Times New Roman"/>
          <w:sz w:val="24"/>
          <w:szCs w:val="24"/>
        </w:rPr>
        <w:t>успешности ее выполнения, задаваемых педагогом;</w:t>
      </w:r>
    </w:p>
    <w:p w:rsidR="00895700" w:rsidRDefault="00895700" w:rsidP="00CF1303">
      <w:pPr>
        <w:tabs>
          <w:tab w:val="left" w:pos="567"/>
        </w:tabs>
        <w:spacing w:line="41" w:lineRule="exact"/>
        <w:rPr>
          <w:rFonts w:ascii="Symbol" w:eastAsia="Symbol" w:hAnsi="Symbol" w:cs="Symbol"/>
          <w:sz w:val="24"/>
          <w:szCs w:val="24"/>
        </w:rPr>
      </w:pPr>
    </w:p>
    <w:p w:rsidR="00895700" w:rsidRDefault="0099262C" w:rsidP="00CF1303">
      <w:pPr>
        <w:numPr>
          <w:ilvl w:val="0"/>
          <w:numId w:val="233"/>
        </w:numPr>
        <w:tabs>
          <w:tab w:val="left" w:pos="567"/>
          <w:tab w:val="left" w:pos="1840"/>
        </w:tabs>
        <w:rPr>
          <w:rFonts w:ascii="Symbol" w:eastAsia="Symbol" w:hAnsi="Symbol" w:cs="Symbol"/>
          <w:sz w:val="24"/>
          <w:szCs w:val="24"/>
        </w:rPr>
      </w:pPr>
      <w:r>
        <w:rPr>
          <w:rFonts w:eastAsia="Times New Roman"/>
          <w:sz w:val="24"/>
          <w:szCs w:val="24"/>
        </w:rPr>
        <w:t>осознавать смысл и оценивать свои поступки и поступки других детей с</w:t>
      </w:r>
    </w:p>
    <w:p w:rsidR="00895700" w:rsidRDefault="00895700" w:rsidP="00CF1303">
      <w:pPr>
        <w:tabs>
          <w:tab w:val="left" w:pos="567"/>
        </w:tabs>
        <w:spacing w:line="37" w:lineRule="exact"/>
        <w:rPr>
          <w:rFonts w:ascii="Symbol" w:eastAsia="Symbol" w:hAnsi="Symbol" w:cs="Symbol"/>
          <w:sz w:val="24"/>
          <w:szCs w:val="24"/>
        </w:rPr>
      </w:pPr>
    </w:p>
    <w:p w:rsidR="00895700" w:rsidRDefault="0099262C" w:rsidP="00CF1303">
      <w:pPr>
        <w:numPr>
          <w:ilvl w:val="0"/>
          <w:numId w:val="233"/>
        </w:numPr>
        <w:tabs>
          <w:tab w:val="left" w:pos="567"/>
          <w:tab w:val="left" w:pos="1840"/>
        </w:tabs>
        <w:rPr>
          <w:rFonts w:ascii="Symbol" w:eastAsia="Symbol" w:hAnsi="Symbol" w:cs="Symbol"/>
          <w:sz w:val="24"/>
          <w:szCs w:val="24"/>
        </w:rPr>
      </w:pPr>
      <w:r>
        <w:rPr>
          <w:rFonts w:eastAsia="Times New Roman"/>
          <w:sz w:val="24"/>
          <w:szCs w:val="24"/>
        </w:rPr>
        <w:t>точки зрения усвоенных моральных норм и этических чувств,</w:t>
      </w:r>
    </w:p>
    <w:p w:rsidR="00895700" w:rsidRDefault="00895700" w:rsidP="00CF1303">
      <w:pPr>
        <w:tabs>
          <w:tab w:val="left" w:pos="567"/>
        </w:tabs>
        <w:spacing w:line="41" w:lineRule="exact"/>
        <w:rPr>
          <w:rFonts w:ascii="Symbol" w:eastAsia="Symbol" w:hAnsi="Symbol" w:cs="Symbol"/>
          <w:sz w:val="24"/>
          <w:szCs w:val="24"/>
        </w:rPr>
      </w:pPr>
    </w:p>
    <w:p w:rsidR="00895700" w:rsidRDefault="0099262C" w:rsidP="00CF1303">
      <w:pPr>
        <w:numPr>
          <w:ilvl w:val="0"/>
          <w:numId w:val="233"/>
        </w:numPr>
        <w:tabs>
          <w:tab w:val="left" w:pos="567"/>
          <w:tab w:val="left" w:pos="1840"/>
        </w:tabs>
        <w:rPr>
          <w:rFonts w:ascii="Symbol" w:eastAsia="Symbol" w:hAnsi="Symbol" w:cs="Symbol"/>
          <w:sz w:val="24"/>
          <w:szCs w:val="24"/>
        </w:rPr>
      </w:pPr>
      <w:r>
        <w:rPr>
          <w:rFonts w:eastAsia="Times New Roman"/>
          <w:sz w:val="24"/>
          <w:szCs w:val="24"/>
        </w:rPr>
        <w:t>анализируя их с помощью педагога;</w:t>
      </w:r>
    </w:p>
    <w:p w:rsidR="00895700" w:rsidRDefault="00895700" w:rsidP="00CF1303">
      <w:pPr>
        <w:tabs>
          <w:tab w:val="left" w:pos="567"/>
        </w:tabs>
        <w:spacing w:line="41" w:lineRule="exact"/>
        <w:rPr>
          <w:rFonts w:ascii="Symbol" w:eastAsia="Symbol" w:hAnsi="Symbol" w:cs="Symbol"/>
          <w:sz w:val="24"/>
          <w:szCs w:val="24"/>
        </w:rPr>
      </w:pPr>
    </w:p>
    <w:p w:rsidR="00895700" w:rsidRDefault="0099262C" w:rsidP="00CF1303">
      <w:pPr>
        <w:numPr>
          <w:ilvl w:val="0"/>
          <w:numId w:val="233"/>
        </w:numPr>
        <w:tabs>
          <w:tab w:val="left" w:pos="567"/>
          <w:tab w:val="left" w:pos="1840"/>
        </w:tabs>
        <w:rPr>
          <w:rFonts w:ascii="Symbol" w:eastAsia="Symbol" w:hAnsi="Symbol" w:cs="Symbol"/>
          <w:sz w:val="24"/>
          <w:szCs w:val="24"/>
        </w:rPr>
      </w:pPr>
      <w:r>
        <w:rPr>
          <w:rFonts w:eastAsia="Times New Roman"/>
          <w:sz w:val="24"/>
          <w:szCs w:val="24"/>
        </w:rPr>
        <w:t>принимать и придерживаться традиционных ценностных ориентаций</w:t>
      </w:r>
    </w:p>
    <w:p w:rsidR="00895700" w:rsidRDefault="00895700" w:rsidP="00CF1303">
      <w:pPr>
        <w:tabs>
          <w:tab w:val="left" w:pos="567"/>
        </w:tabs>
        <w:spacing w:line="37" w:lineRule="exact"/>
        <w:rPr>
          <w:rFonts w:ascii="Symbol" w:eastAsia="Symbol" w:hAnsi="Symbol" w:cs="Symbol"/>
          <w:sz w:val="24"/>
          <w:szCs w:val="24"/>
        </w:rPr>
      </w:pPr>
    </w:p>
    <w:p w:rsidR="00895700" w:rsidRDefault="0099262C" w:rsidP="00CF1303">
      <w:pPr>
        <w:numPr>
          <w:ilvl w:val="0"/>
          <w:numId w:val="233"/>
        </w:numPr>
        <w:tabs>
          <w:tab w:val="left" w:pos="567"/>
          <w:tab w:val="left" w:pos="1840"/>
        </w:tabs>
        <w:rPr>
          <w:rFonts w:ascii="Symbol" w:eastAsia="Symbol" w:hAnsi="Symbol" w:cs="Symbol"/>
          <w:sz w:val="24"/>
          <w:szCs w:val="24"/>
        </w:rPr>
      </w:pPr>
      <w:r>
        <w:rPr>
          <w:rFonts w:eastAsia="Times New Roman"/>
          <w:sz w:val="24"/>
          <w:szCs w:val="24"/>
        </w:rPr>
        <w:t>(семьи, природы, своей страны, здорового образа жизни, уважительного</w:t>
      </w:r>
    </w:p>
    <w:p w:rsidR="00895700" w:rsidRDefault="00895700" w:rsidP="00CF1303">
      <w:pPr>
        <w:tabs>
          <w:tab w:val="left" w:pos="567"/>
        </w:tabs>
        <w:spacing w:line="41" w:lineRule="exact"/>
        <w:rPr>
          <w:rFonts w:ascii="Symbol" w:eastAsia="Symbol" w:hAnsi="Symbol" w:cs="Symbol"/>
          <w:sz w:val="24"/>
          <w:szCs w:val="24"/>
        </w:rPr>
      </w:pPr>
    </w:p>
    <w:p w:rsidR="00895700" w:rsidRDefault="0099262C" w:rsidP="00CF1303">
      <w:pPr>
        <w:numPr>
          <w:ilvl w:val="0"/>
          <w:numId w:val="233"/>
        </w:numPr>
        <w:tabs>
          <w:tab w:val="left" w:pos="567"/>
          <w:tab w:val="left" w:pos="1840"/>
        </w:tabs>
        <w:rPr>
          <w:rFonts w:ascii="Symbol" w:eastAsia="Symbol" w:hAnsi="Symbol" w:cs="Symbol"/>
          <w:sz w:val="24"/>
          <w:szCs w:val="24"/>
        </w:rPr>
      </w:pPr>
      <w:r>
        <w:rPr>
          <w:rFonts w:eastAsia="Times New Roman"/>
          <w:sz w:val="24"/>
          <w:szCs w:val="24"/>
        </w:rPr>
        <w:t>отношения к окружающим людям).</w:t>
      </w:r>
    </w:p>
    <w:p w:rsidR="00895700" w:rsidRDefault="00895700" w:rsidP="009217B5">
      <w:pPr>
        <w:spacing w:line="28" w:lineRule="exact"/>
        <w:rPr>
          <w:sz w:val="20"/>
          <w:szCs w:val="20"/>
        </w:rPr>
      </w:pPr>
    </w:p>
    <w:p w:rsidR="00895700" w:rsidRDefault="0099262C" w:rsidP="009217B5">
      <w:pPr>
        <w:rPr>
          <w:sz w:val="20"/>
          <w:szCs w:val="20"/>
        </w:rPr>
      </w:pPr>
      <w:r>
        <w:rPr>
          <w:rFonts w:eastAsia="Times New Roman"/>
          <w:b/>
          <w:bCs/>
          <w:sz w:val="24"/>
          <w:szCs w:val="24"/>
        </w:rPr>
        <w:t>Планируемые регулятивные результаты.</w:t>
      </w:r>
    </w:p>
    <w:p w:rsidR="00895700" w:rsidRDefault="00895700" w:rsidP="009217B5">
      <w:pPr>
        <w:spacing w:line="41" w:lineRule="exact"/>
        <w:rPr>
          <w:sz w:val="20"/>
          <w:szCs w:val="20"/>
        </w:rPr>
      </w:pPr>
    </w:p>
    <w:p w:rsidR="00895700" w:rsidRDefault="0099262C" w:rsidP="009217B5">
      <w:pPr>
        <w:rPr>
          <w:sz w:val="20"/>
          <w:szCs w:val="20"/>
        </w:rPr>
      </w:pPr>
      <w:r>
        <w:rPr>
          <w:rFonts w:eastAsia="Times New Roman"/>
          <w:i/>
          <w:iCs/>
          <w:sz w:val="24"/>
          <w:szCs w:val="24"/>
        </w:rPr>
        <w:t>обучающийся научится или сможет научиться:</w:t>
      </w:r>
    </w:p>
    <w:p w:rsidR="00895700" w:rsidRDefault="00895700" w:rsidP="009217B5">
      <w:pPr>
        <w:spacing w:line="55" w:lineRule="exact"/>
        <w:rPr>
          <w:sz w:val="20"/>
          <w:szCs w:val="20"/>
        </w:rPr>
      </w:pPr>
    </w:p>
    <w:p w:rsidR="00895700" w:rsidRDefault="0099262C" w:rsidP="00CF1303">
      <w:pPr>
        <w:numPr>
          <w:ilvl w:val="0"/>
          <w:numId w:val="234"/>
        </w:numPr>
        <w:tabs>
          <w:tab w:val="left" w:pos="567"/>
          <w:tab w:val="left" w:pos="1840"/>
        </w:tabs>
        <w:spacing w:line="275" w:lineRule="auto"/>
        <w:jc w:val="both"/>
        <w:rPr>
          <w:rFonts w:ascii="Symbol" w:eastAsia="Symbol" w:hAnsi="Symbol" w:cs="Symbol"/>
          <w:sz w:val="24"/>
          <w:szCs w:val="24"/>
        </w:rPr>
      </w:pPr>
      <w:r>
        <w:rPr>
          <w:rFonts w:eastAsia="Times New Roman"/>
          <w:sz w:val="24"/>
          <w:szCs w:val="24"/>
        </w:rPr>
        <w:t>с помощью педагога или самостоятельно планировать пути достижения цели, выб</w:t>
      </w:r>
      <w:r>
        <w:rPr>
          <w:rFonts w:eastAsia="Times New Roman"/>
          <w:sz w:val="24"/>
          <w:szCs w:val="24"/>
        </w:rPr>
        <w:t>и</w:t>
      </w:r>
      <w:r>
        <w:rPr>
          <w:rFonts w:eastAsia="Times New Roman"/>
          <w:sz w:val="24"/>
          <w:szCs w:val="24"/>
        </w:rPr>
        <w:t>рать наиболее оптимальные способы решения учебных и познавательных задач;</w:t>
      </w:r>
    </w:p>
    <w:p w:rsidR="00895700" w:rsidRDefault="0099262C" w:rsidP="00CF1303">
      <w:pPr>
        <w:numPr>
          <w:ilvl w:val="0"/>
          <w:numId w:val="234"/>
        </w:numPr>
        <w:tabs>
          <w:tab w:val="left" w:pos="567"/>
          <w:tab w:val="left" w:pos="1840"/>
        </w:tabs>
        <w:rPr>
          <w:rFonts w:ascii="Symbol" w:eastAsia="Symbol" w:hAnsi="Symbol" w:cs="Symbol"/>
          <w:sz w:val="24"/>
          <w:szCs w:val="24"/>
        </w:rPr>
      </w:pPr>
      <w:r>
        <w:rPr>
          <w:rFonts w:eastAsia="Times New Roman"/>
          <w:sz w:val="24"/>
          <w:szCs w:val="24"/>
        </w:rPr>
        <w:t>самостоятельно или с помощью педагога выбирать приоритетные цели;</w:t>
      </w:r>
    </w:p>
    <w:p w:rsidR="00895700" w:rsidRDefault="00895700" w:rsidP="00CF1303">
      <w:pPr>
        <w:tabs>
          <w:tab w:val="left" w:pos="567"/>
        </w:tabs>
        <w:spacing w:line="41" w:lineRule="exact"/>
        <w:rPr>
          <w:rFonts w:ascii="Symbol" w:eastAsia="Symbol" w:hAnsi="Symbol" w:cs="Symbol"/>
          <w:sz w:val="24"/>
          <w:szCs w:val="24"/>
        </w:rPr>
      </w:pPr>
    </w:p>
    <w:p w:rsidR="00895700" w:rsidRDefault="0099262C" w:rsidP="00CF1303">
      <w:pPr>
        <w:numPr>
          <w:ilvl w:val="0"/>
          <w:numId w:val="234"/>
        </w:numPr>
        <w:tabs>
          <w:tab w:val="left" w:pos="567"/>
          <w:tab w:val="left" w:pos="1840"/>
        </w:tabs>
        <w:spacing w:line="275" w:lineRule="auto"/>
        <w:jc w:val="both"/>
        <w:rPr>
          <w:rFonts w:ascii="Symbol" w:eastAsia="Symbol" w:hAnsi="Symbol" w:cs="Symbol"/>
          <w:sz w:val="24"/>
          <w:szCs w:val="24"/>
        </w:rPr>
      </w:pPr>
      <w:r>
        <w:rPr>
          <w:rFonts w:eastAsia="Times New Roman"/>
          <w:sz w:val="24"/>
          <w:szCs w:val="24"/>
        </w:rPr>
        <w:t>под руководством педагога или самостоятельно координировать свои действия с пл</w:t>
      </w:r>
      <w:r>
        <w:rPr>
          <w:rFonts w:eastAsia="Times New Roman"/>
          <w:sz w:val="24"/>
          <w:szCs w:val="24"/>
        </w:rPr>
        <w:t>а</w:t>
      </w:r>
      <w:r>
        <w:rPr>
          <w:rFonts w:eastAsia="Times New Roman"/>
          <w:sz w:val="24"/>
          <w:szCs w:val="24"/>
        </w:rPr>
        <w:t>нируемыми результатами, контролировать ход выполняемой деятельности, выбирать сп</w:t>
      </w:r>
      <w:r>
        <w:rPr>
          <w:rFonts w:eastAsia="Times New Roman"/>
          <w:sz w:val="24"/>
          <w:szCs w:val="24"/>
        </w:rPr>
        <w:t>о</w:t>
      </w:r>
      <w:r>
        <w:rPr>
          <w:rFonts w:eastAsia="Times New Roman"/>
          <w:sz w:val="24"/>
          <w:szCs w:val="24"/>
        </w:rPr>
        <w:t>собы действий, исходя из имеющихся условий и требований, корректировать действия при изменении ситуации;</w:t>
      </w:r>
    </w:p>
    <w:p w:rsidR="00895700" w:rsidRDefault="0099262C" w:rsidP="00CF1303">
      <w:pPr>
        <w:numPr>
          <w:ilvl w:val="0"/>
          <w:numId w:val="234"/>
        </w:numPr>
        <w:tabs>
          <w:tab w:val="left" w:pos="567"/>
          <w:tab w:val="left" w:pos="1840"/>
        </w:tabs>
        <w:spacing w:line="291" w:lineRule="auto"/>
        <w:rPr>
          <w:rFonts w:ascii="Symbol" w:eastAsia="Symbol" w:hAnsi="Symbol" w:cs="Symbol"/>
          <w:sz w:val="24"/>
          <w:szCs w:val="24"/>
        </w:rPr>
      </w:pPr>
      <w:r>
        <w:rPr>
          <w:rFonts w:eastAsia="Times New Roman"/>
          <w:sz w:val="24"/>
          <w:szCs w:val="24"/>
        </w:rPr>
        <w:t>с помощью педагога или самостоятельно оценивать собственные во</w:t>
      </w:r>
      <w:r>
        <w:rPr>
          <w:rFonts w:eastAsia="Times New Roman"/>
          <w:sz w:val="24"/>
          <w:szCs w:val="24"/>
        </w:rPr>
        <w:t>з</w:t>
      </w:r>
      <w:r>
        <w:rPr>
          <w:rFonts w:eastAsia="Times New Roman"/>
          <w:sz w:val="24"/>
          <w:szCs w:val="24"/>
        </w:rPr>
        <w:t>можности при выполнении учебной задачи, правильность её выполнения;</w:t>
      </w:r>
    </w:p>
    <w:p w:rsidR="00895700" w:rsidRDefault="00895700" w:rsidP="00CF1303">
      <w:pPr>
        <w:tabs>
          <w:tab w:val="left" w:pos="567"/>
        </w:tabs>
        <w:spacing w:line="200" w:lineRule="exact"/>
        <w:rPr>
          <w:sz w:val="20"/>
          <w:szCs w:val="20"/>
        </w:rPr>
      </w:pPr>
    </w:p>
    <w:p w:rsidR="00895700" w:rsidRDefault="00895700" w:rsidP="009217B5">
      <w:pPr>
        <w:spacing w:line="265" w:lineRule="exact"/>
        <w:rPr>
          <w:sz w:val="20"/>
          <w:szCs w:val="20"/>
        </w:rPr>
      </w:pPr>
    </w:p>
    <w:p w:rsidR="00895700" w:rsidRDefault="00895700" w:rsidP="009217B5">
      <w:pPr>
        <w:sectPr w:rsidR="00895700">
          <w:pgSz w:w="11900" w:h="16840"/>
          <w:pgMar w:top="1110" w:right="980" w:bottom="348" w:left="1440" w:header="0" w:footer="0" w:gutter="0"/>
          <w:cols w:space="720" w:equalWidth="0">
            <w:col w:w="9480"/>
          </w:cols>
        </w:sectPr>
      </w:pPr>
    </w:p>
    <w:p w:rsidR="00895700" w:rsidRDefault="0099262C" w:rsidP="00CF1303">
      <w:pPr>
        <w:numPr>
          <w:ilvl w:val="1"/>
          <w:numId w:val="235"/>
        </w:numPr>
        <w:tabs>
          <w:tab w:val="left" w:pos="567"/>
          <w:tab w:val="left" w:pos="1840"/>
        </w:tabs>
        <w:spacing w:line="274" w:lineRule="auto"/>
        <w:rPr>
          <w:rFonts w:ascii="Symbol" w:eastAsia="Symbol" w:hAnsi="Symbol" w:cs="Symbol"/>
          <w:sz w:val="24"/>
          <w:szCs w:val="24"/>
        </w:rPr>
      </w:pPr>
      <w:r>
        <w:rPr>
          <w:rFonts w:eastAsia="Times New Roman"/>
          <w:sz w:val="24"/>
          <w:szCs w:val="24"/>
        </w:rPr>
        <w:lastRenderedPageBreak/>
        <w:t>самостоятельно или под руководством педагога принимать решения в учебной и внеучебной деятельности;</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1"/>
          <w:numId w:val="235"/>
        </w:numPr>
        <w:tabs>
          <w:tab w:val="left" w:pos="567"/>
          <w:tab w:val="left" w:pos="1840"/>
        </w:tabs>
        <w:spacing w:line="274" w:lineRule="auto"/>
        <w:rPr>
          <w:rFonts w:ascii="Symbol" w:eastAsia="Symbol" w:hAnsi="Symbol" w:cs="Symbol"/>
          <w:sz w:val="24"/>
          <w:szCs w:val="24"/>
        </w:rPr>
      </w:pPr>
      <w:r>
        <w:rPr>
          <w:rFonts w:eastAsia="Times New Roman"/>
          <w:sz w:val="24"/>
          <w:szCs w:val="24"/>
        </w:rPr>
        <w:t>делать простейший прогноз будущих событий и развития выполняемой деятельности самостоятельно или под руководством педагога;</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1"/>
          <w:numId w:val="235"/>
        </w:numPr>
        <w:tabs>
          <w:tab w:val="left" w:pos="567"/>
          <w:tab w:val="left" w:pos="1840"/>
        </w:tabs>
        <w:rPr>
          <w:rFonts w:ascii="Symbol" w:eastAsia="Symbol" w:hAnsi="Symbol" w:cs="Symbol"/>
          <w:sz w:val="24"/>
          <w:szCs w:val="24"/>
        </w:rPr>
      </w:pPr>
      <w:r>
        <w:rPr>
          <w:rFonts w:eastAsia="Times New Roman"/>
          <w:sz w:val="24"/>
          <w:szCs w:val="24"/>
        </w:rPr>
        <w:t>прогнозировать и контролировать временные рамки выполнения учебной</w:t>
      </w:r>
    </w:p>
    <w:p w:rsidR="00895700" w:rsidRDefault="00895700" w:rsidP="00CF1303">
      <w:pPr>
        <w:tabs>
          <w:tab w:val="left" w:pos="567"/>
        </w:tabs>
        <w:spacing w:line="27" w:lineRule="exact"/>
        <w:rPr>
          <w:rFonts w:ascii="Symbol" w:eastAsia="Symbol" w:hAnsi="Symbol" w:cs="Symbol"/>
          <w:sz w:val="24"/>
          <w:szCs w:val="24"/>
        </w:rPr>
      </w:pPr>
    </w:p>
    <w:p w:rsidR="00895700" w:rsidRDefault="0099262C" w:rsidP="00CF1303">
      <w:pPr>
        <w:numPr>
          <w:ilvl w:val="0"/>
          <w:numId w:val="235"/>
        </w:numPr>
        <w:tabs>
          <w:tab w:val="left" w:pos="567"/>
          <w:tab w:val="left" w:pos="600"/>
        </w:tabs>
        <w:rPr>
          <w:rFonts w:eastAsia="Times New Roman"/>
          <w:sz w:val="24"/>
          <w:szCs w:val="24"/>
        </w:rPr>
      </w:pPr>
      <w:r>
        <w:rPr>
          <w:rFonts w:eastAsia="Times New Roman"/>
          <w:sz w:val="24"/>
          <w:szCs w:val="24"/>
        </w:rPr>
        <w:t>внеучебной деятельности самостоятельно или с помощью педагога;</w:t>
      </w:r>
    </w:p>
    <w:p w:rsidR="00895700" w:rsidRDefault="00895700" w:rsidP="00CF1303">
      <w:pPr>
        <w:tabs>
          <w:tab w:val="left" w:pos="567"/>
        </w:tabs>
        <w:spacing w:line="55" w:lineRule="exact"/>
        <w:rPr>
          <w:rFonts w:eastAsia="Times New Roman"/>
          <w:sz w:val="24"/>
          <w:szCs w:val="24"/>
        </w:rPr>
      </w:pPr>
    </w:p>
    <w:p w:rsidR="00895700" w:rsidRDefault="0099262C" w:rsidP="00CF1303">
      <w:pPr>
        <w:numPr>
          <w:ilvl w:val="1"/>
          <w:numId w:val="235"/>
        </w:numPr>
        <w:tabs>
          <w:tab w:val="left" w:pos="567"/>
          <w:tab w:val="left" w:pos="1840"/>
        </w:tabs>
        <w:rPr>
          <w:rFonts w:ascii="Symbol" w:eastAsia="Symbol" w:hAnsi="Symbol" w:cs="Symbol"/>
          <w:sz w:val="24"/>
          <w:szCs w:val="24"/>
        </w:rPr>
      </w:pPr>
      <w:r>
        <w:rPr>
          <w:rFonts w:eastAsia="Times New Roman"/>
          <w:sz w:val="24"/>
          <w:szCs w:val="24"/>
        </w:rPr>
        <w:t>осуществлять самоконтроль и самооценку на индивидуально доступном</w:t>
      </w:r>
    </w:p>
    <w:p w:rsidR="00895700" w:rsidRDefault="00895700" w:rsidP="00CF1303">
      <w:pPr>
        <w:tabs>
          <w:tab w:val="left" w:pos="567"/>
        </w:tabs>
        <w:spacing w:line="22" w:lineRule="exact"/>
        <w:rPr>
          <w:rFonts w:ascii="Symbol" w:eastAsia="Symbol" w:hAnsi="Symbol" w:cs="Symbol"/>
          <w:sz w:val="24"/>
          <w:szCs w:val="24"/>
        </w:rPr>
      </w:pPr>
    </w:p>
    <w:p w:rsidR="00895700" w:rsidRDefault="0099262C" w:rsidP="00CF1303">
      <w:pPr>
        <w:tabs>
          <w:tab w:val="left" w:pos="567"/>
        </w:tabs>
        <w:rPr>
          <w:rFonts w:ascii="Symbol" w:eastAsia="Symbol" w:hAnsi="Symbol" w:cs="Symbol"/>
          <w:sz w:val="24"/>
          <w:szCs w:val="24"/>
        </w:rPr>
      </w:pPr>
      <w:r>
        <w:rPr>
          <w:rFonts w:eastAsia="Times New Roman"/>
          <w:sz w:val="24"/>
          <w:szCs w:val="24"/>
        </w:rPr>
        <w:t>уровне.</w:t>
      </w:r>
    </w:p>
    <w:p w:rsidR="00895700" w:rsidRDefault="00895700" w:rsidP="009217B5">
      <w:pPr>
        <w:spacing w:line="46" w:lineRule="exact"/>
        <w:rPr>
          <w:sz w:val="20"/>
          <w:szCs w:val="20"/>
        </w:rPr>
      </w:pPr>
    </w:p>
    <w:p w:rsidR="00895700" w:rsidRDefault="0099262C" w:rsidP="009217B5">
      <w:pPr>
        <w:rPr>
          <w:sz w:val="20"/>
          <w:szCs w:val="20"/>
        </w:rPr>
      </w:pPr>
      <w:r>
        <w:rPr>
          <w:rFonts w:eastAsia="Times New Roman"/>
          <w:b/>
          <w:bCs/>
          <w:sz w:val="24"/>
          <w:szCs w:val="24"/>
        </w:rPr>
        <w:t>Планируемые коммуникативные результаты.</w:t>
      </w:r>
    </w:p>
    <w:p w:rsidR="00895700" w:rsidRDefault="00895700" w:rsidP="009217B5">
      <w:pPr>
        <w:spacing w:line="41" w:lineRule="exact"/>
        <w:rPr>
          <w:sz w:val="20"/>
          <w:szCs w:val="20"/>
        </w:rPr>
      </w:pPr>
    </w:p>
    <w:p w:rsidR="00895700" w:rsidRDefault="0099262C" w:rsidP="009217B5">
      <w:pPr>
        <w:rPr>
          <w:sz w:val="20"/>
          <w:szCs w:val="20"/>
        </w:rPr>
      </w:pPr>
      <w:r>
        <w:rPr>
          <w:rFonts w:eastAsia="Times New Roman"/>
          <w:i/>
          <w:iCs/>
          <w:sz w:val="24"/>
          <w:szCs w:val="24"/>
        </w:rPr>
        <w:t>Обучающийся научится или сможет научиться:</w:t>
      </w:r>
    </w:p>
    <w:p w:rsidR="00895700" w:rsidRDefault="00895700" w:rsidP="00CF1303">
      <w:pPr>
        <w:tabs>
          <w:tab w:val="left" w:pos="567"/>
        </w:tabs>
        <w:spacing w:line="55" w:lineRule="exact"/>
        <w:rPr>
          <w:sz w:val="20"/>
          <w:szCs w:val="20"/>
        </w:rPr>
      </w:pPr>
    </w:p>
    <w:p w:rsidR="00895700" w:rsidRDefault="0099262C" w:rsidP="00CF1303">
      <w:pPr>
        <w:numPr>
          <w:ilvl w:val="0"/>
          <w:numId w:val="236"/>
        </w:numPr>
        <w:tabs>
          <w:tab w:val="left" w:pos="567"/>
        </w:tabs>
        <w:spacing w:line="274" w:lineRule="auto"/>
        <w:ind w:firstLine="714"/>
        <w:rPr>
          <w:rFonts w:ascii="Symbol" w:eastAsia="Symbol" w:hAnsi="Symbol" w:cs="Symbol"/>
          <w:sz w:val="24"/>
          <w:szCs w:val="24"/>
        </w:rPr>
      </w:pPr>
      <w:r>
        <w:rPr>
          <w:rFonts w:eastAsia="Times New Roman"/>
          <w:sz w:val="24"/>
          <w:szCs w:val="24"/>
        </w:rPr>
        <w:t>вступать в учебное сотрудничество и совместную деятельность со сверстн</w:t>
      </w:r>
      <w:r>
        <w:rPr>
          <w:rFonts w:eastAsia="Times New Roman"/>
          <w:sz w:val="24"/>
          <w:szCs w:val="24"/>
        </w:rPr>
        <w:t>и</w:t>
      </w:r>
      <w:r>
        <w:rPr>
          <w:rFonts w:eastAsia="Times New Roman"/>
          <w:sz w:val="24"/>
          <w:szCs w:val="24"/>
        </w:rPr>
        <w:t>ками и учителями (в паре, в группе) на индивидуально доступном уровне;</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36"/>
        </w:numPr>
        <w:tabs>
          <w:tab w:val="left" w:pos="567"/>
        </w:tabs>
        <w:spacing w:line="272" w:lineRule="auto"/>
        <w:ind w:firstLine="714"/>
        <w:rPr>
          <w:rFonts w:ascii="Symbol" w:eastAsia="Symbol" w:hAnsi="Symbol" w:cs="Symbol"/>
          <w:sz w:val="24"/>
          <w:szCs w:val="24"/>
        </w:rPr>
      </w:pPr>
      <w:r>
        <w:rPr>
          <w:rFonts w:eastAsia="Times New Roman"/>
          <w:sz w:val="24"/>
          <w:szCs w:val="24"/>
        </w:rPr>
        <w:t>регулировать самостоятельно или при участии педагога конфликтные ситу</w:t>
      </w:r>
      <w:r>
        <w:rPr>
          <w:rFonts w:eastAsia="Times New Roman"/>
          <w:sz w:val="24"/>
          <w:szCs w:val="24"/>
        </w:rPr>
        <w:t>а</w:t>
      </w:r>
      <w:r>
        <w:rPr>
          <w:rFonts w:eastAsia="Times New Roman"/>
          <w:sz w:val="24"/>
          <w:szCs w:val="24"/>
        </w:rPr>
        <w:t>ции посредством учёта интересов сторон и поиска компромисса;</w:t>
      </w:r>
    </w:p>
    <w:p w:rsidR="00895700" w:rsidRDefault="00895700" w:rsidP="00CF1303">
      <w:pPr>
        <w:tabs>
          <w:tab w:val="left" w:pos="567"/>
        </w:tabs>
        <w:spacing w:line="1" w:lineRule="exact"/>
        <w:rPr>
          <w:rFonts w:ascii="Symbol" w:eastAsia="Symbol" w:hAnsi="Symbol" w:cs="Symbol"/>
          <w:sz w:val="24"/>
          <w:szCs w:val="24"/>
        </w:rPr>
      </w:pPr>
    </w:p>
    <w:p w:rsidR="00895700" w:rsidRDefault="0099262C" w:rsidP="00CF1303">
      <w:pPr>
        <w:numPr>
          <w:ilvl w:val="0"/>
          <w:numId w:val="236"/>
        </w:numPr>
        <w:tabs>
          <w:tab w:val="left" w:pos="567"/>
        </w:tabs>
        <w:spacing w:line="274" w:lineRule="auto"/>
        <w:ind w:firstLine="714"/>
        <w:rPr>
          <w:rFonts w:ascii="Symbol" w:eastAsia="Symbol" w:hAnsi="Symbol" w:cs="Symbol"/>
          <w:sz w:val="24"/>
          <w:szCs w:val="24"/>
        </w:rPr>
      </w:pPr>
      <w:r>
        <w:rPr>
          <w:rFonts w:eastAsia="Times New Roman"/>
          <w:sz w:val="24"/>
          <w:szCs w:val="24"/>
        </w:rPr>
        <w:t>аргументированно отстаивать своё мнение самостоятельно или под руково</w:t>
      </w:r>
      <w:r>
        <w:rPr>
          <w:rFonts w:eastAsia="Times New Roman"/>
          <w:sz w:val="24"/>
          <w:szCs w:val="24"/>
        </w:rPr>
        <w:t>д</w:t>
      </w:r>
      <w:r>
        <w:rPr>
          <w:rFonts w:eastAsia="Times New Roman"/>
          <w:sz w:val="24"/>
          <w:szCs w:val="24"/>
        </w:rPr>
        <w:t>ством педагога;</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36"/>
        </w:numPr>
        <w:tabs>
          <w:tab w:val="left" w:pos="567"/>
        </w:tabs>
        <w:spacing w:line="274" w:lineRule="auto"/>
        <w:ind w:firstLine="714"/>
        <w:rPr>
          <w:rFonts w:ascii="Symbol" w:eastAsia="Symbol" w:hAnsi="Symbol" w:cs="Symbol"/>
          <w:sz w:val="24"/>
          <w:szCs w:val="24"/>
        </w:rPr>
      </w:pPr>
      <w:r>
        <w:rPr>
          <w:rFonts w:eastAsia="Times New Roman"/>
          <w:sz w:val="24"/>
          <w:szCs w:val="24"/>
        </w:rPr>
        <w:t>согласно индивидуальным возможностям формировать компетентность в о</w:t>
      </w:r>
      <w:r>
        <w:rPr>
          <w:rFonts w:eastAsia="Times New Roman"/>
          <w:sz w:val="24"/>
          <w:szCs w:val="24"/>
        </w:rPr>
        <w:t>б</w:t>
      </w:r>
      <w:r>
        <w:rPr>
          <w:rFonts w:eastAsia="Times New Roman"/>
          <w:sz w:val="24"/>
          <w:szCs w:val="24"/>
        </w:rPr>
        <w:t>ласти использования информационно-коммуникационных технологий;</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36"/>
        </w:numPr>
        <w:tabs>
          <w:tab w:val="left" w:pos="567"/>
        </w:tabs>
        <w:spacing w:line="275" w:lineRule="auto"/>
        <w:ind w:firstLine="714"/>
        <w:jc w:val="both"/>
        <w:rPr>
          <w:rFonts w:ascii="Symbol" w:eastAsia="Symbol" w:hAnsi="Symbol" w:cs="Symbol"/>
          <w:sz w:val="24"/>
          <w:szCs w:val="24"/>
        </w:rPr>
      </w:pPr>
      <w:r>
        <w:rPr>
          <w:rFonts w:eastAsia="Times New Roman"/>
          <w:sz w:val="24"/>
          <w:szCs w:val="24"/>
        </w:rPr>
        <w:t>сознательно использовать устную и письменную речь в учебно-познавательной деятельности, для общения, выражения собственных мыслей, чувств, идей на индивидуально доступном уровне самостоятельно или при помощи педагога;</w:t>
      </w:r>
    </w:p>
    <w:p w:rsidR="00895700" w:rsidRDefault="0099262C" w:rsidP="00CF1303">
      <w:pPr>
        <w:numPr>
          <w:ilvl w:val="0"/>
          <w:numId w:val="236"/>
        </w:numPr>
        <w:tabs>
          <w:tab w:val="left" w:pos="567"/>
        </w:tabs>
        <w:spacing w:line="275" w:lineRule="auto"/>
        <w:ind w:firstLine="714"/>
        <w:jc w:val="both"/>
        <w:rPr>
          <w:rFonts w:ascii="Symbol" w:eastAsia="Symbol" w:hAnsi="Symbol" w:cs="Symbol"/>
          <w:sz w:val="24"/>
          <w:szCs w:val="24"/>
        </w:rPr>
      </w:pPr>
      <w:r>
        <w:rPr>
          <w:rFonts w:eastAsia="Times New Roman"/>
          <w:sz w:val="24"/>
          <w:szCs w:val="24"/>
        </w:rPr>
        <w:t>использовать внешнюю и внутреннюю речь как регулятор планирования, осуществления и коррекции деятельности самостоятельно или под руководством педагога;</w:t>
      </w:r>
    </w:p>
    <w:p w:rsidR="00895700" w:rsidRDefault="0099262C" w:rsidP="00CF1303">
      <w:pPr>
        <w:numPr>
          <w:ilvl w:val="0"/>
          <w:numId w:val="236"/>
        </w:numPr>
        <w:tabs>
          <w:tab w:val="left" w:pos="567"/>
        </w:tabs>
        <w:spacing w:line="269" w:lineRule="auto"/>
        <w:ind w:firstLine="714"/>
        <w:rPr>
          <w:rFonts w:ascii="Symbol" w:eastAsia="Symbol" w:hAnsi="Symbol" w:cs="Symbol"/>
          <w:sz w:val="24"/>
          <w:szCs w:val="24"/>
        </w:rPr>
      </w:pPr>
      <w:r>
        <w:rPr>
          <w:rFonts w:eastAsia="Times New Roman"/>
          <w:sz w:val="24"/>
          <w:szCs w:val="24"/>
        </w:rPr>
        <w:t>участвовать в диалоге, в групповом обсуждении при совместной деятельн</w:t>
      </w:r>
      <w:r>
        <w:rPr>
          <w:rFonts w:eastAsia="Times New Roman"/>
          <w:sz w:val="24"/>
          <w:szCs w:val="24"/>
        </w:rPr>
        <w:t>о</w:t>
      </w:r>
      <w:r>
        <w:rPr>
          <w:rFonts w:eastAsia="Times New Roman"/>
          <w:sz w:val="24"/>
          <w:szCs w:val="24"/>
        </w:rPr>
        <w:t>сти на индивидуально доступном уровне.</w:t>
      </w:r>
    </w:p>
    <w:p w:rsidR="00895700" w:rsidRDefault="0099262C" w:rsidP="009217B5">
      <w:pPr>
        <w:rPr>
          <w:rFonts w:ascii="Symbol" w:eastAsia="Symbol" w:hAnsi="Symbol" w:cs="Symbol"/>
          <w:sz w:val="24"/>
          <w:szCs w:val="24"/>
        </w:rPr>
      </w:pPr>
      <w:r>
        <w:rPr>
          <w:rFonts w:eastAsia="Times New Roman"/>
          <w:b/>
          <w:bCs/>
          <w:sz w:val="24"/>
          <w:szCs w:val="24"/>
        </w:rPr>
        <w:t>Планируемые познавательные результаты.</w:t>
      </w:r>
    </w:p>
    <w:p w:rsidR="00895700" w:rsidRDefault="00895700" w:rsidP="009217B5">
      <w:pPr>
        <w:spacing w:line="40" w:lineRule="exact"/>
        <w:rPr>
          <w:rFonts w:ascii="Symbol" w:eastAsia="Symbol" w:hAnsi="Symbol" w:cs="Symbol"/>
          <w:sz w:val="24"/>
          <w:szCs w:val="24"/>
        </w:rPr>
      </w:pPr>
    </w:p>
    <w:p w:rsidR="00895700" w:rsidRDefault="0099262C" w:rsidP="009217B5">
      <w:pPr>
        <w:rPr>
          <w:rFonts w:ascii="Symbol" w:eastAsia="Symbol" w:hAnsi="Symbol" w:cs="Symbol"/>
          <w:sz w:val="24"/>
          <w:szCs w:val="24"/>
        </w:rPr>
      </w:pPr>
      <w:r>
        <w:rPr>
          <w:rFonts w:eastAsia="Times New Roman"/>
          <w:i/>
          <w:iCs/>
          <w:sz w:val="24"/>
          <w:szCs w:val="24"/>
        </w:rPr>
        <w:t>Обучающийся научится или сможет научиться:</w:t>
      </w:r>
    </w:p>
    <w:p w:rsidR="00895700" w:rsidRDefault="00895700" w:rsidP="009217B5">
      <w:pPr>
        <w:spacing w:line="54" w:lineRule="exact"/>
        <w:rPr>
          <w:rFonts w:ascii="Symbol" w:eastAsia="Symbol" w:hAnsi="Symbol" w:cs="Symbol"/>
          <w:sz w:val="24"/>
          <w:szCs w:val="24"/>
        </w:rPr>
      </w:pPr>
    </w:p>
    <w:p w:rsidR="00895700" w:rsidRDefault="0099262C" w:rsidP="00CF1303">
      <w:pPr>
        <w:numPr>
          <w:ilvl w:val="0"/>
          <w:numId w:val="236"/>
        </w:numPr>
        <w:tabs>
          <w:tab w:val="left" w:pos="567"/>
          <w:tab w:val="left" w:pos="1840"/>
        </w:tabs>
        <w:spacing w:line="275" w:lineRule="auto"/>
        <w:jc w:val="both"/>
        <w:rPr>
          <w:rFonts w:ascii="Symbol" w:eastAsia="Symbol" w:hAnsi="Symbol" w:cs="Symbol"/>
          <w:sz w:val="24"/>
          <w:szCs w:val="24"/>
        </w:rPr>
      </w:pPr>
      <w:r>
        <w:rPr>
          <w:rFonts w:eastAsia="Times New Roman"/>
          <w:sz w:val="24"/>
          <w:szCs w:val="24"/>
        </w:rPr>
        <w:t>самостоятельно или с помощью педагога определять понятия, создавать обобщения, устанавливать аналогии, классифицировать, выбирать основания и критерии для классиф</w:t>
      </w:r>
      <w:r>
        <w:rPr>
          <w:rFonts w:eastAsia="Times New Roman"/>
          <w:sz w:val="24"/>
          <w:szCs w:val="24"/>
        </w:rPr>
        <w:t>и</w:t>
      </w:r>
      <w:r>
        <w:rPr>
          <w:rFonts w:eastAsia="Times New Roman"/>
          <w:sz w:val="24"/>
          <w:szCs w:val="24"/>
        </w:rPr>
        <w:t>кации, устанавливать причинно-следственные связи, строить логическое рассуждение, ум</w:t>
      </w:r>
      <w:r>
        <w:rPr>
          <w:rFonts w:eastAsia="Times New Roman"/>
          <w:sz w:val="24"/>
          <w:szCs w:val="24"/>
        </w:rPr>
        <w:t>о</w:t>
      </w:r>
      <w:r>
        <w:rPr>
          <w:rFonts w:eastAsia="Times New Roman"/>
          <w:sz w:val="24"/>
          <w:szCs w:val="24"/>
        </w:rPr>
        <w:t>заключение (индуктивное, дедуктивное и по аналогии) и делать выводы;</w:t>
      </w:r>
    </w:p>
    <w:p w:rsidR="00895700" w:rsidRDefault="00895700" w:rsidP="00CF1303">
      <w:pPr>
        <w:tabs>
          <w:tab w:val="left" w:pos="567"/>
        </w:tabs>
        <w:spacing w:line="1" w:lineRule="exact"/>
        <w:rPr>
          <w:rFonts w:ascii="Symbol" w:eastAsia="Symbol" w:hAnsi="Symbol" w:cs="Symbol"/>
          <w:sz w:val="24"/>
          <w:szCs w:val="24"/>
        </w:rPr>
      </w:pPr>
    </w:p>
    <w:p w:rsidR="00895700" w:rsidRDefault="0099262C" w:rsidP="00CF1303">
      <w:pPr>
        <w:numPr>
          <w:ilvl w:val="0"/>
          <w:numId w:val="236"/>
        </w:numPr>
        <w:tabs>
          <w:tab w:val="left" w:pos="567"/>
          <w:tab w:val="left" w:pos="1840"/>
        </w:tabs>
        <w:spacing w:line="275" w:lineRule="auto"/>
        <w:jc w:val="both"/>
        <w:rPr>
          <w:rFonts w:ascii="Symbol" w:eastAsia="Symbol" w:hAnsi="Symbol" w:cs="Symbol"/>
          <w:sz w:val="24"/>
          <w:szCs w:val="24"/>
        </w:rPr>
      </w:pPr>
      <w:r>
        <w:rPr>
          <w:rFonts w:eastAsia="Times New Roman"/>
          <w:sz w:val="24"/>
          <w:szCs w:val="24"/>
        </w:rPr>
        <w:t>самостоятельно или под руководством педагога создавать, применять и преобразов</w:t>
      </w:r>
      <w:r>
        <w:rPr>
          <w:rFonts w:eastAsia="Times New Roman"/>
          <w:sz w:val="24"/>
          <w:szCs w:val="24"/>
        </w:rPr>
        <w:t>ы</w:t>
      </w:r>
      <w:r>
        <w:rPr>
          <w:rFonts w:eastAsia="Times New Roman"/>
          <w:sz w:val="24"/>
          <w:szCs w:val="24"/>
        </w:rPr>
        <w:t>вать знаково-символические средства, модели и схемы для решения учебно-познавательных задач;</w:t>
      </w:r>
    </w:p>
    <w:p w:rsidR="00895700" w:rsidRDefault="0099262C" w:rsidP="00CF1303">
      <w:pPr>
        <w:numPr>
          <w:ilvl w:val="0"/>
          <w:numId w:val="236"/>
        </w:numPr>
        <w:tabs>
          <w:tab w:val="left" w:pos="567"/>
          <w:tab w:val="left" w:pos="1840"/>
        </w:tabs>
        <w:spacing w:line="274" w:lineRule="auto"/>
        <w:rPr>
          <w:rFonts w:ascii="Symbol" w:eastAsia="Symbol" w:hAnsi="Symbol" w:cs="Symbol"/>
          <w:sz w:val="24"/>
          <w:szCs w:val="24"/>
        </w:rPr>
      </w:pPr>
      <w:r>
        <w:rPr>
          <w:rFonts w:eastAsia="Times New Roman"/>
          <w:sz w:val="24"/>
          <w:szCs w:val="24"/>
        </w:rPr>
        <w:t>использовать навык смыслового чтения на индивидуально доступном уровне, прим</w:t>
      </w:r>
      <w:r>
        <w:rPr>
          <w:rFonts w:eastAsia="Times New Roman"/>
          <w:sz w:val="24"/>
          <w:szCs w:val="24"/>
        </w:rPr>
        <w:t>е</w:t>
      </w:r>
      <w:r>
        <w:rPr>
          <w:rFonts w:eastAsia="Times New Roman"/>
          <w:sz w:val="24"/>
          <w:szCs w:val="24"/>
        </w:rPr>
        <w:t>нять основы ознакомительного, поискового чтения;</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36"/>
        </w:numPr>
        <w:tabs>
          <w:tab w:val="left" w:pos="567"/>
          <w:tab w:val="left" w:pos="1840"/>
        </w:tabs>
        <w:spacing w:line="274" w:lineRule="auto"/>
        <w:rPr>
          <w:rFonts w:ascii="Symbol" w:eastAsia="Symbol" w:hAnsi="Symbol" w:cs="Symbol"/>
          <w:sz w:val="24"/>
          <w:szCs w:val="24"/>
        </w:rPr>
      </w:pPr>
      <w:r>
        <w:rPr>
          <w:rFonts w:eastAsia="Times New Roman"/>
          <w:sz w:val="24"/>
          <w:szCs w:val="24"/>
        </w:rPr>
        <w:t>проводить простейшие наблюдения по плану и простейшие эксперименты под рук</w:t>
      </w:r>
      <w:r>
        <w:rPr>
          <w:rFonts w:eastAsia="Times New Roman"/>
          <w:sz w:val="24"/>
          <w:szCs w:val="24"/>
        </w:rPr>
        <w:t>о</w:t>
      </w:r>
      <w:r>
        <w:rPr>
          <w:rFonts w:eastAsia="Times New Roman"/>
          <w:sz w:val="24"/>
          <w:szCs w:val="24"/>
        </w:rPr>
        <w:t>водством учителя;</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36"/>
        </w:numPr>
        <w:tabs>
          <w:tab w:val="left" w:pos="567"/>
          <w:tab w:val="left" w:pos="1840"/>
        </w:tabs>
        <w:spacing w:line="274" w:lineRule="auto"/>
        <w:rPr>
          <w:rFonts w:ascii="Symbol" w:eastAsia="Symbol" w:hAnsi="Symbol" w:cs="Symbol"/>
          <w:sz w:val="24"/>
          <w:szCs w:val="24"/>
        </w:rPr>
      </w:pPr>
      <w:r>
        <w:rPr>
          <w:rFonts w:eastAsia="Times New Roman"/>
          <w:sz w:val="24"/>
          <w:szCs w:val="24"/>
        </w:rPr>
        <w:t>самостоятельно или под руководством педагога объяснять явления, пр</w:t>
      </w:r>
      <w:r>
        <w:rPr>
          <w:rFonts w:eastAsia="Times New Roman"/>
          <w:sz w:val="24"/>
          <w:szCs w:val="24"/>
        </w:rPr>
        <w:t>о</w:t>
      </w:r>
      <w:r>
        <w:rPr>
          <w:rFonts w:eastAsia="Times New Roman"/>
          <w:sz w:val="24"/>
          <w:szCs w:val="24"/>
        </w:rPr>
        <w:t>цессы, связи и отношения, выявляемые в ходе исследования;</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36"/>
        </w:numPr>
        <w:tabs>
          <w:tab w:val="left" w:pos="567"/>
          <w:tab w:val="left" w:pos="1840"/>
        </w:tabs>
        <w:spacing w:line="291" w:lineRule="auto"/>
        <w:rPr>
          <w:rFonts w:ascii="Symbol" w:eastAsia="Symbol" w:hAnsi="Symbol" w:cs="Symbol"/>
          <w:sz w:val="24"/>
          <w:szCs w:val="24"/>
        </w:rPr>
      </w:pPr>
      <w:r>
        <w:rPr>
          <w:rFonts w:eastAsia="Times New Roman"/>
          <w:sz w:val="24"/>
          <w:szCs w:val="24"/>
        </w:rPr>
        <w:t>самостоятельно или при помощи педагога осуществлять расширенный поиск инфо</w:t>
      </w:r>
      <w:r>
        <w:rPr>
          <w:rFonts w:eastAsia="Times New Roman"/>
          <w:sz w:val="24"/>
          <w:szCs w:val="24"/>
        </w:rPr>
        <w:t>р</w:t>
      </w:r>
      <w:r>
        <w:rPr>
          <w:rFonts w:eastAsia="Times New Roman"/>
          <w:sz w:val="24"/>
          <w:szCs w:val="24"/>
        </w:rPr>
        <w:t>мации с использованием ресурсов библиотек и сети Интернет;</w:t>
      </w:r>
    </w:p>
    <w:p w:rsidR="00895700" w:rsidRDefault="00895700" w:rsidP="009217B5">
      <w:pPr>
        <w:spacing w:line="182" w:lineRule="exact"/>
        <w:rPr>
          <w:sz w:val="20"/>
          <w:szCs w:val="20"/>
        </w:rPr>
      </w:pPr>
    </w:p>
    <w:p w:rsidR="00895700" w:rsidRDefault="00895700" w:rsidP="009217B5">
      <w:pPr>
        <w:sectPr w:rsidR="00895700">
          <w:pgSz w:w="11900" w:h="16840"/>
          <w:pgMar w:top="1124" w:right="980" w:bottom="348" w:left="1440" w:header="0" w:footer="0" w:gutter="0"/>
          <w:cols w:space="720" w:equalWidth="0">
            <w:col w:w="9480"/>
          </w:cols>
        </w:sectPr>
      </w:pPr>
    </w:p>
    <w:p w:rsidR="00895700" w:rsidRDefault="0099262C" w:rsidP="00CF1303">
      <w:pPr>
        <w:numPr>
          <w:ilvl w:val="0"/>
          <w:numId w:val="237"/>
        </w:numPr>
        <w:tabs>
          <w:tab w:val="left" w:pos="567"/>
          <w:tab w:val="left" w:pos="1840"/>
        </w:tabs>
        <w:spacing w:line="274" w:lineRule="auto"/>
        <w:rPr>
          <w:rFonts w:ascii="Symbol" w:eastAsia="Symbol" w:hAnsi="Symbol" w:cs="Symbol"/>
          <w:sz w:val="24"/>
          <w:szCs w:val="24"/>
        </w:rPr>
      </w:pPr>
      <w:r>
        <w:rPr>
          <w:rFonts w:eastAsia="Times New Roman"/>
          <w:sz w:val="24"/>
          <w:szCs w:val="24"/>
        </w:rPr>
        <w:lastRenderedPageBreak/>
        <w:t>на индивидуально доступном уровне адекватно воспринимать переносный смысл в</w:t>
      </w:r>
      <w:r>
        <w:rPr>
          <w:rFonts w:eastAsia="Times New Roman"/>
          <w:sz w:val="24"/>
          <w:szCs w:val="24"/>
        </w:rPr>
        <w:t>ы</w:t>
      </w:r>
      <w:r>
        <w:rPr>
          <w:rFonts w:eastAsia="Times New Roman"/>
          <w:sz w:val="24"/>
          <w:szCs w:val="24"/>
        </w:rPr>
        <w:t>ражений, пословиц, метафор, применяя образные обороты речи;</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37"/>
        </w:numPr>
        <w:tabs>
          <w:tab w:val="left" w:pos="567"/>
          <w:tab w:val="left" w:pos="1840"/>
        </w:tabs>
        <w:spacing w:line="275" w:lineRule="auto"/>
        <w:jc w:val="both"/>
        <w:rPr>
          <w:rFonts w:ascii="Symbol" w:eastAsia="Symbol" w:hAnsi="Symbol" w:cs="Symbol"/>
          <w:sz w:val="24"/>
          <w:szCs w:val="24"/>
        </w:rPr>
      </w:pPr>
      <w:r>
        <w:rPr>
          <w:rFonts w:eastAsia="Times New Roman"/>
          <w:sz w:val="24"/>
          <w:szCs w:val="24"/>
        </w:rPr>
        <w:t>самостоятельно или при помощи педагога работать с текстом, выявляя его структуру, главную идею, тему, последовательность событий и причинно-следственные связи;</w:t>
      </w:r>
    </w:p>
    <w:p w:rsidR="00895700" w:rsidRDefault="0099262C" w:rsidP="00CF1303">
      <w:pPr>
        <w:numPr>
          <w:ilvl w:val="0"/>
          <w:numId w:val="237"/>
        </w:numPr>
        <w:tabs>
          <w:tab w:val="left" w:pos="567"/>
          <w:tab w:val="left" w:pos="1840"/>
        </w:tabs>
        <w:spacing w:line="274" w:lineRule="auto"/>
        <w:rPr>
          <w:rFonts w:ascii="Symbol" w:eastAsia="Symbol" w:hAnsi="Symbol" w:cs="Symbol"/>
          <w:sz w:val="24"/>
          <w:szCs w:val="24"/>
        </w:rPr>
      </w:pPr>
      <w:r>
        <w:rPr>
          <w:rFonts w:eastAsia="Times New Roman"/>
          <w:sz w:val="24"/>
          <w:szCs w:val="24"/>
        </w:rPr>
        <w:t>на индивидуально доступном уровне принимать участие в проектно-исследовательской деятельности самостоятельно или под руководством педагога.</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37"/>
        </w:numPr>
        <w:tabs>
          <w:tab w:val="left" w:pos="567"/>
          <w:tab w:val="left" w:pos="1900"/>
        </w:tabs>
        <w:rPr>
          <w:rFonts w:ascii="Symbol" w:eastAsia="Symbol" w:hAnsi="Symbol" w:cs="Symbol"/>
          <w:sz w:val="24"/>
          <w:szCs w:val="24"/>
        </w:rPr>
      </w:pPr>
      <w:r>
        <w:rPr>
          <w:rFonts w:eastAsia="Times New Roman"/>
          <w:sz w:val="24"/>
          <w:szCs w:val="24"/>
        </w:rPr>
        <w:t>создание комфортной развивающей образовательной среды, которая:</w:t>
      </w:r>
    </w:p>
    <w:p w:rsidR="00895700" w:rsidRDefault="00895700" w:rsidP="00CF1303">
      <w:pPr>
        <w:tabs>
          <w:tab w:val="left" w:pos="567"/>
        </w:tabs>
        <w:spacing w:line="42" w:lineRule="exact"/>
        <w:rPr>
          <w:sz w:val="20"/>
          <w:szCs w:val="20"/>
        </w:rPr>
      </w:pPr>
    </w:p>
    <w:p w:rsidR="00895700" w:rsidRDefault="0099262C" w:rsidP="00CF1303">
      <w:pPr>
        <w:numPr>
          <w:ilvl w:val="1"/>
          <w:numId w:val="238"/>
        </w:numPr>
        <w:tabs>
          <w:tab w:val="left" w:pos="567"/>
          <w:tab w:val="left" w:pos="1648"/>
        </w:tabs>
        <w:spacing w:line="266" w:lineRule="auto"/>
        <w:jc w:val="both"/>
        <w:rPr>
          <w:rFonts w:ascii="Symbol" w:eastAsia="Symbol" w:hAnsi="Symbol" w:cs="Symbol"/>
          <w:sz w:val="24"/>
          <w:szCs w:val="24"/>
        </w:rPr>
      </w:pPr>
      <w:r>
        <w:rPr>
          <w:rFonts w:eastAsia="Times New Roman"/>
          <w:sz w:val="24"/>
          <w:szCs w:val="24"/>
        </w:rPr>
        <w:t>сохранит преемственность по отношению к начальному общему образованию и уч</w:t>
      </w:r>
      <w:r>
        <w:rPr>
          <w:rFonts w:eastAsia="Times New Roman"/>
          <w:sz w:val="24"/>
          <w:szCs w:val="24"/>
        </w:rPr>
        <w:t>и</w:t>
      </w:r>
      <w:r>
        <w:rPr>
          <w:rFonts w:eastAsia="Times New Roman"/>
          <w:sz w:val="24"/>
          <w:szCs w:val="24"/>
        </w:rPr>
        <w:t>тывающей особенности организации основного общего образования,</w:t>
      </w:r>
    </w:p>
    <w:p w:rsidR="00895700" w:rsidRDefault="00895700" w:rsidP="00CF1303">
      <w:pPr>
        <w:tabs>
          <w:tab w:val="left" w:pos="567"/>
        </w:tabs>
        <w:spacing w:line="1" w:lineRule="exact"/>
        <w:rPr>
          <w:rFonts w:ascii="Symbol" w:eastAsia="Symbol" w:hAnsi="Symbol" w:cs="Symbol"/>
          <w:sz w:val="24"/>
          <w:szCs w:val="24"/>
        </w:rPr>
      </w:pPr>
    </w:p>
    <w:p w:rsidR="00895700" w:rsidRDefault="0099262C" w:rsidP="00CF1303">
      <w:pPr>
        <w:numPr>
          <w:ilvl w:val="0"/>
          <w:numId w:val="238"/>
        </w:numPr>
        <w:tabs>
          <w:tab w:val="left" w:pos="567"/>
          <w:tab w:val="left" w:pos="688"/>
        </w:tabs>
        <w:spacing w:line="283" w:lineRule="auto"/>
        <w:rPr>
          <w:rFonts w:eastAsia="Times New Roman"/>
          <w:sz w:val="24"/>
          <w:szCs w:val="24"/>
        </w:rPr>
      </w:pPr>
      <w:r>
        <w:rPr>
          <w:rFonts w:eastAsia="Times New Roman"/>
          <w:sz w:val="24"/>
          <w:szCs w:val="24"/>
        </w:rPr>
        <w:t>также специфику психофизического развития обучающихся с ограниченными во</w:t>
      </w:r>
      <w:r>
        <w:rPr>
          <w:rFonts w:eastAsia="Times New Roman"/>
          <w:sz w:val="24"/>
          <w:szCs w:val="24"/>
        </w:rPr>
        <w:t>з</w:t>
      </w:r>
      <w:r>
        <w:rPr>
          <w:rFonts w:eastAsia="Times New Roman"/>
          <w:sz w:val="24"/>
          <w:szCs w:val="24"/>
        </w:rPr>
        <w:t>можностями здоровья при получении общего образования;</w:t>
      </w:r>
    </w:p>
    <w:p w:rsidR="00895700" w:rsidRDefault="00895700" w:rsidP="00CF1303">
      <w:pPr>
        <w:tabs>
          <w:tab w:val="left" w:pos="567"/>
        </w:tabs>
        <w:spacing w:line="1" w:lineRule="exact"/>
        <w:rPr>
          <w:rFonts w:eastAsia="Times New Roman"/>
          <w:sz w:val="24"/>
          <w:szCs w:val="24"/>
        </w:rPr>
      </w:pPr>
    </w:p>
    <w:p w:rsidR="00895700" w:rsidRDefault="0099262C" w:rsidP="00CF1303">
      <w:pPr>
        <w:numPr>
          <w:ilvl w:val="1"/>
          <w:numId w:val="238"/>
        </w:numPr>
        <w:tabs>
          <w:tab w:val="left" w:pos="567"/>
          <w:tab w:val="left" w:pos="1643"/>
        </w:tabs>
        <w:spacing w:line="272" w:lineRule="auto"/>
        <w:rPr>
          <w:rFonts w:ascii="Symbol" w:eastAsia="Symbol" w:hAnsi="Symbol" w:cs="Symbol"/>
          <w:sz w:val="24"/>
          <w:szCs w:val="24"/>
        </w:rPr>
      </w:pPr>
      <w:r>
        <w:rPr>
          <w:rFonts w:eastAsia="Times New Roman"/>
          <w:sz w:val="24"/>
          <w:szCs w:val="24"/>
        </w:rPr>
        <w:t>обеспечит воспитание, обучение, социальную адаптацию и интеграцию детей с огр</w:t>
      </w:r>
      <w:r>
        <w:rPr>
          <w:rFonts w:eastAsia="Times New Roman"/>
          <w:sz w:val="24"/>
          <w:szCs w:val="24"/>
        </w:rPr>
        <w:t>а</w:t>
      </w:r>
      <w:r>
        <w:rPr>
          <w:rFonts w:eastAsia="Times New Roman"/>
          <w:sz w:val="24"/>
          <w:szCs w:val="24"/>
        </w:rPr>
        <w:t>ниченными возможностями здоровья;</w:t>
      </w:r>
    </w:p>
    <w:p w:rsidR="00895700" w:rsidRDefault="00895700" w:rsidP="00CF1303">
      <w:pPr>
        <w:tabs>
          <w:tab w:val="left" w:pos="567"/>
        </w:tabs>
        <w:spacing w:line="1" w:lineRule="exact"/>
        <w:rPr>
          <w:rFonts w:ascii="Symbol" w:eastAsia="Symbol" w:hAnsi="Symbol" w:cs="Symbol"/>
          <w:sz w:val="24"/>
          <w:szCs w:val="24"/>
        </w:rPr>
      </w:pPr>
    </w:p>
    <w:p w:rsidR="00895700" w:rsidRDefault="0099262C" w:rsidP="00CF1303">
      <w:pPr>
        <w:numPr>
          <w:ilvl w:val="1"/>
          <w:numId w:val="238"/>
        </w:numPr>
        <w:tabs>
          <w:tab w:val="left" w:pos="567"/>
          <w:tab w:val="left" w:pos="1643"/>
        </w:tabs>
        <w:spacing w:line="275" w:lineRule="auto"/>
        <w:jc w:val="both"/>
        <w:rPr>
          <w:rFonts w:ascii="Symbol" w:eastAsia="Symbol" w:hAnsi="Symbol" w:cs="Symbol"/>
          <w:sz w:val="24"/>
          <w:szCs w:val="24"/>
        </w:rPr>
      </w:pPr>
      <w:r>
        <w:rPr>
          <w:rFonts w:eastAsia="Times New Roman"/>
          <w:sz w:val="24"/>
          <w:szCs w:val="24"/>
        </w:rPr>
        <w:t>будет способствовать достижению целей основного общего образования, обеспеч</w:t>
      </w:r>
      <w:r>
        <w:rPr>
          <w:rFonts w:eastAsia="Times New Roman"/>
          <w:sz w:val="24"/>
          <w:szCs w:val="24"/>
        </w:rPr>
        <w:t>и</w:t>
      </w:r>
      <w:r>
        <w:rPr>
          <w:rFonts w:eastAsia="Times New Roman"/>
          <w:sz w:val="24"/>
          <w:szCs w:val="24"/>
        </w:rPr>
        <w:t>вающей его качество, доступность и открытость для обучающихся с ограниченными во</w:t>
      </w:r>
      <w:r>
        <w:rPr>
          <w:rFonts w:eastAsia="Times New Roman"/>
          <w:sz w:val="24"/>
          <w:szCs w:val="24"/>
        </w:rPr>
        <w:t>з</w:t>
      </w:r>
      <w:r>
        <w:rPr>
          <w:rFonts w:eastAsia="Times New Roman"/>
          <w:sz w:val="24"/>
          <w:szCs w:val="24"/>
        </w:rPr>
        <w:t>можностями здоровья, их родителей (законных представителей);</w:t>
      </w:r>
    </w:p>
    <w:p w:rsidR="00895700" w:rsidRDefault="0099262C" w:rsidP="00CF1303">
      <w:pPr>
        <w:numPr>
          <w:ilvl w:val="1"/>
          <w:numId w:val="238"/>
        </w:numPr>
        <w:tabs>
          <w:tab w:val="left" w:pos="567"/>
          <w:tab w:val="left" w:pos="1653"/>
        </w:tabs>
        <w:spacing w:line="271" w:lineRule="auto"/>
        <w:jc w:val="both"/>
        <w:rPr>
          <w:rFonts w:ascii="Symbol" w:eastAsia="Symbol" w:hAnsi="Symbol" w:cs="Symbol"/>
          <w:sz w:val="24"/>
          <w:szCs w:val="24"/>
        </w:rPr>
      </w:pPr>
      <w:r>
        <w:rPr>
          <w:rFonts w:eastAsia="Times New Roman"/>
          <w:sz w:val="24"/>
          <w:szCs w:val="24"/>
        </w:rPr>
        <w:t>будет способствовать достижению результатов освоения основной образ</w:t>
      </w:r>
      <w:r>
        <w:rPr>
          <w:rFonts w:eastAsia="Times New Roman"/>
          <w:sz w:val="24"/>
          <w:szCs w:val="24"/>
        </w:rPr>
        <w:t>о</w:t>
      </w:r>
      <w:r>
        <w:rPr>
          <w:rFonts w:eastAsia="Times New Roman"/>
          <w:sz w:val="24"/>
          <w:szCs w:val="24"/>
        </w:rPr>
        <w:t>вательной программы основного общего образования обучающимися с ограниченными возможност</w:t>
      </w:r>
      <w:r>
        <w:rPr>
          <w:rFonts w:eastAsia="Times New Roman"/>
          <w:sz w:val="24"/>
          <w:szCs w:val="24"/>
        </w:rPr>
        <w:t>я</w:t>
      </w:r>
      <w:r>
        <w:rPr>
          <w:rFonts w:eastAsia="Times New Roman"/>
          <w:sz w:val="24"/>
          <w:szCs w:val="24"/>
        </w:rPr>
        <w:t>ми здоровья.</w:t>
      </w:r>
    </w:p>
    <w:p w:rsidR="00895700" w:rsidRDefault="0099262C" w:rsidP="009217B5">
      <w:pPr>
        <w:rPr>
          <w:rFonts w:ascii="Symbol" w:eastAsia="Symbol" w:hAnsi="Symbol" w:cs="Symbol"/>
          <w:sz w:val="24"/>
          <w:szCs w:val="24"/>
        </w:rPr>
      </w:pPr>
      <w:r>
        <w:rPr>
          <w:rFonts w:eastAsia="Times New Roman"/>
          <w:b/>
          <w:bCs/>
          <w:sz w:val="24"/>
          <w:szCs w:val="24"/>
        </w:rPr>
        <w:t>Показатели результативности и эффективности коррекционной работы.</w:t>
      </w:r>
    </w:p>
    <w:p w:rsidR="00895700" w:rsidRDefault="00895700" w:rsidP="009217B5">
      <w:pPr>
        <w:spacing w:line="40" w:lineRule="exact"/>
        <w:rPr>
          <w:rFonts w:ascii="Symbol" w:eastAsia="Symbol" w:hAnsi="Symbol" w:cs="Symbol"/>
          <w:sz w:val="24"/>
          <w:szCs w:val="24"/>
        </w:rPr>
      </w:pPr>
    </w:p>
    <w:p w:rsidR="00895700" w:rsidRDefault="0099262C" w:rsidP="00CF1303">
      <w:pPr>
        <w:tabs>
          <w:tab w:val="left" w:pos="567"/>
        </w:tabs>
        <w:spacing w:line="277" w:lineRule="auto"/>
        <w:rPr>
          <w:rFonts w:ascii="Symbol" w:eastAsia="Symbol" w:hAnsi="Symbol" w:cs="Symbol"/>
          <w:sz w:val="24"/>
          <w:szCs w:val="24"/>
        </w:rPr>
      </w:pPr>
      <w:r>
        <w:rPr>
          <w:rFonts w:eastAsia="Times New Roman"/>
          <w:sz w:val="24"/>
          <w:szCs w:val="24"/>
        </w:rPr>
        <w:t>В качестве показателей результативности и эффективности коррекционной работы могут рассматриваться:</w:t>
      </w:r>
    </w:p>
    <w:p w:rsidR="00895700" w:rsidRDefault="00895700" w:rsidP="00CF1303">
      <w:pPr>
        <w:tabs>
          <w:tab w:val="left" w:pos="567"/>
        </w:tabs>
        <w:spacing w:line="1" w:lineRule="exact"/>
        <w:rPr>
          <w:rFonts w:ascii="Symbol" w:eastAsia="Symbol" w:hAnsi="Symbol" w:cs="Symbol"/>
          <w:sz w:val="24"/>
          <w:szCs w:val="24"/>
        </w:rPr>
      </w:pPr>
    </w:p>
    <w:p w:rsidR="00895700" w:rsidRDefault="0099262C" w:rsidP="00CF1303">
      <w:pPr>
        <w:tabs>
          <w:tab w:val="left" w:pos="567"/>
        </w:tabs>
        <w:spacing w:line="275" w:lineRule="auto"/>
        <w:rPr>
          <w:rFonts w:ascii="Symbol" w:eastAsia="Symbol" w:hAnsi="Symbol" w:cs="Symbol"/>
          <w:sz w:val="24"/>
          <w:szCs w:val="24"/>
        </w:rPr>
      </w:pPr>
      <w:r>
        <w:rPr>
          <w:rFonts w:eastAsia="Times New Roman"/>
          <w:sz w:val="24"/>
          <w:szCs w:val="24"/>
        </w:rPr>
        <w:t>• динамика индивидуальных достижений учащихся с ОВЗ по освоению предметных пр</w:t>
      </w:r>
      <w:r>
        <w:rPr>
          <w:rFonts w:eastAsia="Times New Roman"/>
          <w:sz w:val="24"/>
          <w:szCs w:val="24"/>
        </w:rPr>
        <w:t>о</w:t>
      </w:r>
      <w:r>
        <w:rPr>
          <w:rFonts w:eastAsia="Times New Roman"/>
          <w:sz w:val="24"/>
          <w:szCs w:val="24"/>
        </w:rPr>
        <w:t>грамм;</w:t>
      </w:r>
    </w:p>
    <w:p w:rsidR="00895700" w:rsidRDefault="00895700" w:rsidP="00CF1303">
      <w:pPr>
        <w:tabs>
          <w:tab w:val="left" w:pos="567"/>
        </w:tabs>
        <w:spacing w:line="1" w:lineRule="exact"/>
        <w:rPr>
          <w:rFonts w:ascii="Symbol" w:eastAsia="Symbol" w:hAnsi="Symbol" w:cs="Symbol"/>
          <w:sz w:val="24"/>
          <w:szCs w:val="24"/>
        </w:rPr>
      </w:pPr>
    </w:p>
    <w:p w:rsidR="00895700" w:rsidRDefault="0099262C" w:rsidP="00CF1303">
      <w:pPr>
        <w:tabs>
          <w:tab w:val="left" w:pos="567"/>
        </w:tabs>
        <w:spacing w:line="275" w:lineRule="auto"/>
        <w:jc w:val="both"/>
        <w:rPr>
          <w:rFonts w:ascii="Symbol" w:eastAsia="Symbol" w:hAnsi="Symbol" w:cs="Symbol"/>
          <w:sz w:val="24"/>
          <w:szCs w:val="24"/>
        </w:rPr>
      </w:pPr>
      <w:r>
        <w:rPr>
          <w:rFonts w:eastAsia="Times New Roman"/>
          <w:sz w:val="24"/>
          <w:szCs w:val="24"/>
        </w:rPr>
        <w:t>• создание необходимых условий для обеспечения доступности качественного обр</w:t>
      </w:r>
      <w:r>
        <w:rPr>
          <w:rFonts w:eastAsia="Times New Roman"/>
          <w:sz w:val="24"/>
          <w:szCs w:val="24"/>
        </w:rPr>
        <w:t>а</w:t>
      </w:r>
      <w:r>
        <w:rPr>
          <w:rFonts w:eastAsia="Times New Roman"/>
          <w:sz w:val="24"/>
          <w:szCs w:val="24"/>
        </w:rPr>
        <w:t>зования для детей с ограниченными возможностями здоровья (формы обучения, оптимиз</w:t>
      </w:r>
      <w:r>
        <w:rPr>
          <w:rFonts w:eastAsia="Times New Roman"/>
          <w:sz w:val="24"/>
          <w:szCs w:val="24"/>
        </w:rPr>
        <w:t>и</w:t>
      </w:r>
      <w:r>
        <w:rPr>
          <w:rFonts w:eastAsia="Times New Roman"/>
          <w:sz w:val="24"/>
          <w:szCs w:val="24"/>
        </w:rPr>
        <w:t>рующие</w:t>
      </w:r>
    </w:p>
    <w:p w:rsidR="00895700" w:rsidRDefault="00895700" w:rsidP="00CF1303">
      <w:pPr>
        <w:tabs>
          <w:tab w:val="left" w:pos="567"/>
        </w:tabs>
        <w:spacing w:line="1" w:lineRule="exact"/>
        <w:rPr>
          <w:rFonts w:ascii="Symbol" w:eastAsia="Symbol" w:hAnsi="Symbol" w:cs="Symbol"/>
          <w:sz w:val="24"/>
          <w:szCs w:val="24"/>
        </w:rPr>
      </w:pPr>
    </w:p>
    <w:p w:rsidR="00895700" w:rsidRDefault="0099262C" w:rsidP="00CF1303">
      <w:pPr>
        <w:tabs>
          <w:tab w:val="left" w:pos="567"/>
        </w:tabs>
        <w:spacing w:line="277" w:lineRule="auto"/>
        <w:rPr>
          <w:rFonts w:ascii="Symbol" w:eastAsia="Symbol" w:hAnsi="Symbol" w:cs="Symbol"/>
          <w:sz w:val="24"/>
          <w:szCs w:val="24"/>
        </w:rPr>
      </w:pPr>
      <w:r>
        <w:rPr>
          <w:rFonts w:eastAsia="Times New Roman"/>
          <w:sz w:val="24"/>
          <w:szCs w:val="24"/>
        </w:rPr>
        <w:t>• коррекционную работу, и наличие соответствующих материально-технических условий);</w:t>
      </w:r>
    </w:p>
    <w:p w:rsidR="00895700" w:rsidRDefault="00895700" w:rsidP="00CF1303">
      <w:pPr>
        <w:tabs>
          <w:tab w:val="left" w:pos="567"/>
        </w:tabs>
        <w:spacing w:line="1" w:lineRule="exact"/>
        <w:rPr>
          <w:rFonts w:ascii="Symbol" w:eastAsia="Symbol" w:hAnsi="Symbol" w:cs="Symbol"/>
          <w:sz w:val="24"/>
          <w:szCs w:val="24"/>
        </w:rPr>
      </w:pPr>
    </w:p>
    <w:p w:rsidR="00895700" w:rsidRDefault="0099262C" w:rsidP="00CF1303">
      <w:pPr>
        <w:tabs>
          <w:tab w:val="left" w:pos="567"/>
        </w:tabs>
        <w:spacing w:line="275" w:lineRule="auto"/>
        <w:rPr>
          <w:rFonts w:ascii="Symbol" w:eastAsia="Symbol" w:hAnsi="Symbol" w:cs="Symbol"/>
          <w:sz w:val="24"/>
          <w:szCs w:val="24"/>
        </w:rPr>
      </w:pPr>
      <w:r>
        <w:rPr>
          <w:rFonts w:eastAsia="Times New Roman"/>
          <w:sz w:val="24"/>
          <w:szCs w:val="24"/>
        </w:rPr>
        <w:t>• увеличение доли педагогических работников образовательного учреждения, пр</w:t>
      </w:r>
      <w:r>
        <w:rPr>
          <w:rFonts w:eastAsia="Times New Roman"/>
          <w:sz w:val="24"/>
          <w:szCs w:val="24"/>
        </w:rPr>
        <w:t>о</w:t>
      </w:r>
      <w:r>
        <w:rPr>
          <w:rFonts w:eastAsia="Times New Roman"/>
          <w:sz w:val="24"/>
          <w:szCs w:val="24"/>
        </w:rPr>
        <w:t>шедших</w:t>
      </w:r>
    </w:p>
    <w:p w:rsidR="00895700" w:rsidRDefault="00895700" w:rsidP="00CF1303">
      <w:pPr>
        <w:tabs>
          <w:tab w:val="left" w:pos="567"/>
        </w:tabs>
        <w:spacing w:line="1" w:lineRule="exact"/>
        <w:rPr>
          <w:rFonts w:ascii="Symbol" w:eastAsia="Symbol" w:hAnsi="Symbol" w:cs="Symbol"/>
          <w:sz w:val="24"/>
          <w:szCs w:val="24"/>
        </w:rPr>
      </w:pPr>
    </w:p>
    <w:p w:rsidR="00895700" w:rsidRDefault="0099262C" w:rsidP="00CF1303">
      <w:pPr>
        <w:tabs>
          <w:tab w:val="left" w:pos="567"/>
        </w:tabs>
        <w:spacing w:line="275" w:lineRule="auto"/>
        <w:rPr>
          <w:rFonts w:ascii="Symbol" w:eastAsia="Symbol" w:hAnsi="Symbol" w:cs="Symbol"/>
          <w:sz w:val="24"/>
          <w:szCs w:val="24"/>
        </w:rPr>
      </w:pPr>
      <w:r>
        <w:rPr>
          <w:rFonts w:eastAsia="Times New Roman"/>
          <w:sz w:val="24"/>
          <w:szCs w:val="24"/>
        </w:rPr>
        <w:t>• специальную подготовку и обладающих необходимой квалификацией для орган</w:t>
      </w:r>
      <w:r>
        <w:rPr>
          <w:rFonts w:eastAsia="Times New Roman"/>
          <w:sz w:val="24"/>
          <w:szCs w:val="24"/>
        </w:rPr>
        <w:t>и</w:t>
      </w:r>
      <w:r>
        <w:rPr>
          <w:rFonts w:eastAsia="Times New Roman"/>
          <w:sz w:val="24"/>
          <w:szCs w:val="24"/>
        </w:rPr>
        <w:t>зации работы с обучающимися с ограниченными возможностями здоровья;</w:t>
      </w:r>
    </w:p>
    <w:p w:rsidR="00895700" w:rsidRDefault="00895700" w:rsidP="00CF1303">
      <w:pPr>
        <w:tabs>
          <w:tab w:val="left" w:pos="567"/>
        </w:tabs>
        <w:spacing w:line="1" w:lineRule="exact"/>
        <w:rPr>
          <w:rFonts w:ascii="Symbol" w:eastAsia="Symbol" w:hAnsi="Symbol" w:cs="Symbol"/>
          <w:sz w:val="24"/>
          <w:szCs w:val="24"/>
        </w:rPr>
      </w:pPr>
    </w:p>
    <w:p w:rsidR="00895700" w:rsidRDefault="0099262C" w:rsidP="00CF1303">
      <w:pPr>
        <w:tabs>
          <w:tab w:val="left" w:pos="567"/>
        </w:tabs>
        <w:spacing w:line="275" w:lineRule="auto"/>
        <w:rPr>
          <w:rFonts w:ascii="Symbol" w:eastAsia="Symbol" w:hAnsi="Symbol" w:cs="Symbol"/>
          <w:sz w:val="24"/>
          <w:szCs w:val="24"/>
        </w:rPr>
      </w:pPr>
      <w:r>
        <w:rPr>
          <w:rFonts w:eastAsia="Times New Roman"/>
          <w:sz w:val="24"/>
          <w:szCs w:val="24"/>
        </w:rPr>
        <w:t>• сравнительная характеристика данных медико-психологической и педагогической</w:t>
      </w:r>
    </w:p>
    <w:p w:rsidR="00895700" w:rsidRDefault="00895700" w:rsidP="00CF1303">
      <w:pPr>
        <w:tabs>
          <w:tab w:val="left" w:pos="567"/>
        </w:tabs>
        <w:spacing w:line="1" w:lineRule="exact"/>
        <w:rPr>
          <w:rFonts w:ascii="Symbol" w:eastAsia="Symbol" w:hAnsi="Symbol" w:cs="Symbol"/>
          <w:sz w:val="24"/>
          <w:szCs w:val="24"/>
        </w:rPr>
      </w:pPr>
    </w:p>
    <w:p w:rsidR="00895700" w:rsidRDefault="0099262C" w:rsidP="00CF1303">
      <w:pPr>
        <w:tabs>
          <w:tab w:val="left" w:pos="567"/>
        </w:tabs>
        <w:rPr>
          <w:rFonts w:ascii="Symbol" w:eastAsia="Symbol" w:hAnsi="Symbol" w:cs="Symbol"/>
          <w:sz w:val="24"/>
          <w:szCs w:val="24"/>
        </w:rPr>
      </w:pPr>
      <w:r>
        <w:rPr>
          <w:rFonts w:eastAsia="Times New Roman"/>
          <w:sz w:val="24"/>
          <w:szCs w:val="24"/>
        </w:rPr>
        <w:t>•диагностики учащихся с ОВЗ на разных этапах обучения;</w:t>
      </w:r>
    </w:p>
    <w:p w:rsidR="00895700" w:rsidRDefault="00895700" w:rsidP="00CF1303">
      <w:pPr>
        <w:tabs>
          <w:tab w:val="left" w:pos="567"/>
        </w:tabs>
        <w:spacing w:line="40" w:lineRule="exact"/>
        <w:rPr>
          <w:rFonts w:ascii="Symbol" w:eastAsia="Symbol" w:hAnsi="Symbol" w:cs="Symbol"/>
          <w:sz w:val="24"/>
          <w:szCs w:val="24"/>
        </w:rPr>
      </w:pPr>
    </w:p>
    <w:p w:rsidR="00895700" w:rsidRDefault="0099262C" w:rsidP="00CF1303">
      <w:pPr>
        <w:tabs>
          <w:tab w:val="left" w:pos="567"/>
        </w:tabs>
        <w:spacing w:line="277" w:lineRule="auto"/>
        <w:rPr>
          <w:rFonts w:ascii="Symbol" w:eastAsia="Symbol" w:hAnsi="Symbol" w:cs="Symbol"/>
          <w:sz w:val="24"/>
          <w:szCs w:val="24"/>
        </w:rPr>
      </w:pPr>
      <w:r>
        <w:rPr>
          <w:rFonts w:eastAsia="Times New Roman"/>
          <w:sz w:val="24"/>
          <w:szCs w:val="24"/>
        </w:rPr>
        <w:t>• количество специалистов, привлекаемых к индивидуальной и групповой работе с детьми с ОВЗ;</w:t>
      </w:r>
    </w:p>
    <w:p w:rsidR="00895700" w:rsidRDefault="00895700" w:rsidP="00CF1303">
      <w:pPr>
        <w:tabs>
          <w:tab w:val="left" w:pos="567"/>
        </w:tabs>
        <w:spacing w:line="1" w:lineRule="exact"/>
        <w:rPr>
          <w:rFonts w:ascii="Symbol" w:eastAsia="Symbol" w:hAnsi="Symbol" w:cs="Symbol"/>
          <w:sz w:val="24"/>
          <w:szCs w:val="24"/>
        </w:rPr>
      </w:pPr>
    </w:p>
    <w:p w:rsidR="00895700" w:rsidRDefault="0099262C" w:rsidP="00CF1303">
      <w:pPr>
        <w:tabs>
          <w:tab w:val="left" w:pos="567"/>
        </w:tabs>
        <w:rPr>
          <w:rFonts w:ascii="Symbol" w:eastAsia="Symbol" w:hAnsi="Symbol" w:cs="Symbol"/>
          <w:sz w:val="24"/>
          <w:szCs w:val="24"/>
        </w:rPr>
      </w:pPr>
      <w:r>
        <w:rPr>
          <w:rFonts w:eastAsia="Times New Roman"/>
          <w:sz w:val="24"/>
          <w:szCs w:val="24"/>
        </w:rPr>
        <w:t>другие соответствующие показатели.</w:t>
      </w:r>
    </w:p>
    <w:p w:rsidR="00895700" w:rsidRDefault="00895700" w:rsidP="009217B5">
      <w:pPr>
        <w:spacing w:line="41" w:lineRule="exact"/>
        <w:rPr>
          <w:rFonts w:ascii="Symbol" w:eastAsia="Symbol" w:hAnsi="Symbol" w:cs="Symbol"/>
          <w:sz w:val="24"/>
          <w:szCs w:val="24"/>
        </w:rPr>
      </w:pPr>
    </w:p>
    <w:p w:rsidR="00895700" w:rsidRDefault="0099262C" w:rsidP="009217B5">
      <w:pPr>
        <w:rPr>
          <w:rFonts w:ascii="Symbol" w:eastAsia="Symbol" w:hAnsi="Symbol" w:cs="Symbol"/>
          <w:sz w:val="24"/>
          <w:szCs w:val="24"/>
        </w:rPr>
      </w:pPr>
      <w:r>
        <w:rPr>
          <w:rFonts w:eastAsia="Times New Roman"/>
          <w:b/>
          <w:bCs/>
          <w:sz w:val="24"/>
          <w:szCs w:val="24"/>
        </w:rPr>
        <w:t>2.4.4 Программа развития универсальных учебных действий</w:t>
      </w:r>
    </w:p>
    <w:p w:rsidR="00895700" w:rsidRDefault="00895700" w:rsidP="009217B5">
      <w:pPr>
        <w:spacing w:line="40" w:lineRule="exact"/>
        <w:rPr>
          <w:rFonts w:ascii="Symbol" w:eastAsia="Symbol" w:hAnsi="Symbol" w:cs="Symbol"/>
          <w:sz w:val="24"/>
          <w:szCs w:val="24"/>
        </w:rPr>
      </w:pPr>
    </w:p>
    <w:p w:rsidR="00895700" w:rsidRDefault="0099262C" w:rsidP="009217B5">
      <w:pPr>
        <w:spacing w:line="291" w:lineRule="auto"/>
        <w:ind w:firstLine="566"/>
        <w:jc w:val="both"/>
        <w:rPr>
          <w:rFonts w:ascii="Symbol" w:eastAsia="Symbol" w:hAnsi="Symbol" w:cs="Symbol"/>
          <w:sz w:val="24"/>
          <w:szCs w:val="24"/>
        </w:rPr>
      </w:pPr>
      <w:r>
        <w:rPr>
          <w:rFonts w:eastAsia="Times New Roman"/>
          <w:sz w:val="24"/>
          <w:szCs w:val="24"/>
        </w:rPr>
        <w:t>Федеральный государственный образовательный стандарт основного общего образ</w:t>
      </w:r>
      <w:r>
        <w:rPr>
          <w:rFonts w:eastAsia="Times New Roman"/>
          <w:sz w:val="24"/>
          <w:szCs w:val="24"/>
        </w:rPr>
        <w:t>о</w:t>
      </w:r>
      <w:r>
        <w:rPr>
          <w:rFonts w:eastAsia="Times New Roman"/>
          <w:sz w:val="24"/>
          <w:szCs w:val="24"/>
        </w:rPr>
        <w:t>вания поставил на первое место в качестве главных результатов образования не предме</w:t>
      </w:r>
      <w:r>
        <w:rPr>
          <w:rFonts w:eastAsia="Times New Roman"/>
          <w:sz w:val="24"/>
          <w:szCs w:val="24"/>
        </w:rPr>
        <w:t>т</w:t>
      </w:r>
      <w:r>
        <w:rPr>
          <w:rFonts w:eastAsia="Times New Roman"/>
          <w:sz w:val="24"/>
          <w:szCs w:val="24"/>
        </w:rPr>
        <w:t>ные, а личностные и метапредметные – универсальные учебные действия</w:t>
      </w:r>
    </w:p>
    <w:p w:rsidR="00895700" w:rsidRDefault="00895700" w:rsidP="009217B5">
      <w:pPr>
        <w:spacing w:line="340" w:lineRule="exact"/>
        <w:rPr>
          <w:sz w:val="20"/>
          <w:szCs w:val="20"/>
        </w:rPr>
      </w:pPr>
    </w:p>
    <w:p w:rsidR="00895700" w:rsidRDefault="00895700" w:rsidP="009217B5">
      <w:pPr>
        <w:sectPr w:rsidR="00895700">
          <w:pgSz w:w="11900" w:h="16840"/>
          <w:pgMar w:top="1124" w:right="980" w:bottom="348" w:left="1440" w:header="0" w:footer="0" w:gutter="0"/>
          <w:cols w:space="720" w:equalWidth="0">
            <w:col w:w="9480"/>
          </w:cols>
        </w:sectPr>
      </w:pPr>
    </w:p>
    <w:p w:rsidR="00895700" w:rsidRDefault="0099262C" w:rsidP="009217B5">
      <w:pPr>
        <w:spacing w:line="275" w:lineRule="auto"/>
        <w:jc w:val="both"/>
        <w:rPr>
          <w:sz w:val="20"/>
          <w:szCs w:val="20"/>
        </w:rPr>
      </w:pPr>
      <w:r>
        <w:rPr>
          <w:rFonts w:eastAsia="Times New Roman"/>
          <w:sz w:val="24"/>
          <w:szCs w:val="24"/>
        </w:rPr>
        <w:lastRenderedPageBreak/>
        <w:t>(далее УУД), то есть действия, обеспечивающие овладение ключевыми компетенциями, составляющими основу умения учиться.</w:t>
      </w:r>
    </w:p>
    <w:p w:rsidR="00895700" w:rsidRDefault="00895700" w:rsidP="009217B5">
      <w:pPr>
        <w:spacing w:line="1" w:lineRule="exact"/>
        <w:rPr>
          <w:sz w:val="20"/>
          <w:szCs w:val="20"/>
        </w:rPr>
      </w:pPr>
    </w:p>
    <w:p w:rsidR="00895700" w:rsidRDefault="0099262C" w:rsidP="009217B5">
      <w:pPr>
        <w:spacing w:line="276" w:lineRule="auto"/>
        <w:ind w:firstLine="984"/>
        <w:jc w:val="both"/>
        <w:rPr>
          <w:sz w:val="20"/>
          <w:szCs w:val="20"/>
        </w:rPr>
      </w:pPr>
      <w:r>
        <w:rPr>
          <w:rFonts w:eastAsia="Times New Roman"/>
          <w:sz w:val="24"/>
          <w:szCs w:val="24"/>
        </w:rPr>
        <w:t>Программа развития универсальных учебных действий на ступени основного о</w:t>
      </w:r>
      <w:r>
        <w:rPr>
          <w:rFonts w:eastAsia="Times New Roman"/>
          <w:sz w:val="24"/>
          <w:szCs w:val="24"/>
        </w:rPr>
        <w:t>б</w:t>
      </w:r>
      <w:r>
        <w:rPr>
          <w:rFonts w:eastAsia="Times New Roman"/>
          <w:sz w:val="24"/>
          <w:szCs w:val="24"/>
        </w:rPr>
        <w:t>разования конкретизирует требования Стандарта к личностным и метапредметным резул</w:t>
      </w:r>
      <w:r>
        <w:rPr>
          <w:rFonts w:eastAsia="Times New Roman"/>
          <w:sz w:val="24"/>
          <w:szCs w:val="24"/>
        </w:rPr>
        <w:t>ь</w:t>
      </w:r>
      <w:r>
        <w:rPr>
          <w:rFonts w:eastAsia="Times New Roman"/>
          <w:sz w:val="24"/>
          <w:szCs w:val="24"/>
        </w:rPr>
        <w:t>татам освоения основной образовательной программы основного общего образования, служит основой для разработки рабочих программ учебных предметов и курсов, а также программ внеурочной деятельности и направлена на:</w:t>
      </w:r>
    </w:p>
    <w:p w:rsidR="00895700" w:rsidRDefault="00895700" w:rsidP="009217B5">
      <w:pPr>
        <w:spacing w:line="2" w:lineRule="exact"/>
        <w:rPr>
          <w:sz w:val="20"/>
          <w:szCs w:val="20"/>
        </w:rPr>
      </w:pPr>
    </w:p>
    <w:p w:rsidR="00895700" w:rsidRDefault="0099262C" w:rsidP="004B4437">
      <w:pPr>
        <w:numPr>
          <w:ilvl w:val="0"/>
          <w:numId w:val="239"/>
        </w:numPr>
        <w:tabs>
          <w:tab w:val="left" w:pos="1120"/>
        </w:tabs>
        <w:spacing w:line="275" w:lineRule="auto"/>
        <w:ind w:firstLine="570"/>
        <w:rPr>
          <w:rFonts w:eastAsia="Times New Roman"/>
          <w:sz w:val="24"/>
          <w:szCs w:val="24"/>
        </w:rPr>
      </w:pPr>
      <w:r>
        <w:rPr>
          <w:rFonts w:eastAsia="Times New Roman"/>
          <w:sz w:val="24"/>
          <w:szCs w:val="24"/>
        </w:rPr>
        <w:t>реализацию системно-деятельностного подхода, развивающего потенциала о</w:t>
      </w:r>
      <w:r>
        <w:rPr>
          <w:rFonts w:eastAsia="Times New Roman"/>
          <w:sz w:val="24"/>
          <w:szCs w:val="24"/>
        </w:rPr>
        <w:t>с</w:t>
      </w:r>
      <w:r>
        <w:rPr>
          <w:rFonts w:eastAsia="Times New Roman"/>
          <w:sz w:val="24"/>
          <w:szCs w:val="24"/>
        </w:rPr>
        <w:t>новного общего образования;</w:t>
      </w:r>
    </w:p>
    <w:p w:rsidR="00895700" w:rsidRDefault="00895700" w:rsidP="009217B5">
      <w:pPr>
        <w:spacing w:line="1" w:lineRule="exact"/>
        <w:rPr>
          <w:rFonts w:eastAsia="Times New Roman"/>
          <w:sz w:val="24"/>
          <w:szCs w:val="24"/>
        </w:rPr>
      </w:pPr>
    </w:p>
    <w:p w:rsidR="00895700" w:rsidRDefault="0099262C" w:rsidP="004B4437">
      <w:pPr>
        <w:numPr>
          <w:ilvl w:val="0"/>
          <w:numId w:val="239"/>
        </w:numPr>
        <w:tabs>
          <w:tab w:val="left" w:pos="1120"/>
        </w:tabs>
        <w:spacing w:line="277" w:lineRule="auto"/>
        <w:ind w:firstLine="570"/>
        <w:rPr>
          <w:rFonts w:eastAsia="Times New Roman"/>
          <w:sz w:val="24"/>
          <w:szCs w:val="24"/>
        </w:rPr>
      </w:pPr>
      <w:r>
        <w:rPr>
          <w:rFonts w:eastAsia="Times New Roman"/>
          <w:sz w:val="24"/>
          <w:szCs w:val="24"/>
        </w:rPr>
        <w:t>повышение эффективности освоения обучающимися ООП ООО, усвоения зн</w:t>
      </w:r>
      <w:r>
        <w:rPr>
          <w:rFonts w:eastAsia="Times New Roman"/>
          <w:sz w:val="24"/>
          <w:szCs w:val="24"/>
        </w:rPr>
        <w:t>а</w:t>
      </w:r>
      <w:r>
        <w:rPr>
          <w:rFonts w:eastAsia="Times New Roman"/>
          <w:sz w:val="24"/>
          <w:szCs w:val="24"/>
        </w:rPr>
        <w:t>ний и учебных действий;</w:t>
      </w:r>
    </w:p>
    <w:p w:rsidR="00895700" w:rsidRDefault="00895700" w:rsidP="009217B5">
      <w:pPr>
        <w:spacing w:line="1" w:lineRule="exact"/>
        <w:rPr>
          <w:rFonts w:eastAsia="Times New Roman"/>
          <w:sz w:val="24"/>
          <w:szCs w:val="24"/>
        </w:rPr>
      </w:pPr>
    </w:p>
    <w:p w:rsidR="00895700" w:rsidRDefault="0099262C" w:rsidP="004B4437">
      <w:pPr>
        <w:numPr>
          <w:ilvl w:val="0"/>
          <w:numId w:val="239"/>
        </w:numPr>
        <w:tabs>
          <w:tab w:val="left" w:pos="1120"/>
        </w:tabs>
        <w:spacing w:line="275" w:lineRule="auto"/>
        <w:ind w:firstLine="570"/>
        <w:jc w:val="both"/>
        <w:rPr>
          <w:rFonts w:eastAsia="Times New Roman"/>
          <w:sz w:val="24"/>
          <w:szCs w:val="24"/>
        </w:rPr>
      </w:pPr>
      <w:r>
        <w:rPr>
          <w:rFonts w:eastAsia="Times New Roman"/>
          <w:sz w:val="24"/>
          <w:szCs w:val="24"/>
        </w:rPr>
        <w:t>расширение возможностей ориентации в различных предметных областях, нау</w:t>
      </w:r>
      <w:r>
        <w:rPr>
          <w:rFonts w:eastAsia="Times New Roman"/>
          <w:sz w:val="24"/>
          <w:szCs w:val="24"/>
        </w:rPr>
        <w:t>ч</w:t>
      </w:r>
      <w:r>
        <w:rPr>
          <w:rFonts w:eastAsia="Times New Roman"/>
          <w:sz w:val="24"/>
          <w:szCs w:val="24"/>
        </w:rPr>
        <w:t>ном и социальном проектировании, профессиональной ориентации, строении и осущест</w:t>
      </w:r>
      <w:r>
        <w:rPr>
          <w:rFonts w:eastAsia="Times New Roman"/>
          <w:sz w:val="24"/>
          <w:szCs w:val="24"/>
        </w:rPr>
        <w:t>в</w:t>
      </w:r>
      <w:r>
        <w:rPr>
          <w:rFonts w:eastAsia="Times New Roman"/>
          <w:sz w:val="24"/>
          <w:szCs w:val="24"/>
        </w:rPr>
        <w:t>лении учебной деятельности;</w:t>
      </w:r>
    </w:p>
    <w:p w:rsidR="00895700" w:rsidRDefault="00895700" w:rsidP="009217B5">
      <w:pPr>
        <w:spacing w:line="1" w:lineRule="exact"/>
        <w:rPr>
          <w:rFonts w:eastAsia="Times New Roman"/>
          <w:sz w:val="24"/>
          <w:szCs w:val="24"/>
        </w:rPr>
      </w:pPr>
    </w:p>
    <w:p w:rsidR="00895700" w:rsidRDefault="0099262C" w:rsidP="009217B5">
      <w:pPr>
        <w:spacing w:line="276" w:lineRule="auto"/>
        <w:ind w:firstLine="566"/>
        <w:jc w:val="both"/>
        <w:rPr>
          <w:rFonts w:eastAsia="Times New Roman"/>
          <w:sz w:val="24"/>
          <w:szCs w:val="24"/>
        </w:rPr>
      </w:pPr>
      <w:r>
        <w:rPr>
          <w:rFonts w:eastAsia="Times New Roman"/>
          <w:sz w:val="24"/>
          <w:szCs w:val="24"/>
        </w:rPr>
        <w:t>формирование у обучающихся основ культуры исследовательской и проектной де</w:t>
      </w:r>
      <w:r>
        <w:rPr>
          <w:rFonts w:eastAsia="Times New Roman"/>
          <w:sz w:val="24"/>
          <w:szCs w:val="24"/>
        </w:rPr>
        <w:t>я</w:t>
      </w:r>
      <w:r>
        <w:rPr>
          <w:rFonts w:eastAsia="Times New Roman"/>
          <w:sz w:val="24"/>
          <w:szCs w:val="24"/>
        </w:rPr>
        <w:t>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w:t>
      </w:r>
      <w:r>
        <w:rPr>
          <w:rFonts w:eastAsia="Times New Roman"/>
          <w:sz w:val="24"/>
          <w:szCs w:val="24"/>
        </w:rPr>
        <w:t>в</w:t>
      </w:r>
      <w:r>
        <w:rPr>
          <w:rFonts w:eastAsia="Times New Roman"/>
          <w:sz w:val="24"/>
          <w:szCs w:val="24"/>
        </w:rPr>
        <w:t>ленного на решение научной, личностно и (или) социально значимой проблемы.</w:t>
      </w:r>
    </w:p>
    <w:p w:rsidR="00895700" w:rsidRDefault="00895700" w:rsidP="009217B5">
      <w:pPr>
        <w:spacing w:line="1" w:lineRule="exact"/>
        <w:rPr>
          <w:rFonts w:eastAsia="Times New Roman"/>
          <w:sz w:val="24"/>
          <w:szCs w:val="24"/>
        </w:rPr>
      </w:pPr>
    </w:p>
    <w:p w:rsidR="00895700" w:rsidRDefault="0099262C" w:rsidP="009217B5">
      <w:pPr>
        <w:spacing w:line="269" w:lineRule="auto"/>
        <w:ind w:firstLine="864"/>
        <w:jc w:val="both"/>
        <w:rPr>
          <w:rFonts w:eastAsia="Times New Roman"/>
          <w:sz w:val="24"/>
          <w:szCs w:val="24"/>
        </w:rPr>
      </w:pPr>
      <w:r>
        <w:rPr>
          <w:rFonts w:eastAsia="Times New Roman"/>
          <w:sz w:val="24"/>
          <w:szCs w:val="24"/>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w:t>
      </w:r>
      <w:r>
        <w:rPr>
          <w:rFonts w:eastAsia="Times New Roman"/>
          <w:sz w:val="24"/>
          <w:szCs w:val="24"/>
        </w:rPr>
        <w:t>а</w:t>
      </w:r>
      <w:r>
        <w:rPr>
          <w:rFonts w:eastAsia="Times New Roman"/>
          <w:sz w:val="24"/>
          <w:szCs w:val="24"/>
        </w:rPr>
        <w:t>цию о целях, понятиях и характеристиках УУД, планируемых результатах развития комп</w:t>
      </w:r>
      <w:r>
        <w:rPr>
          <w:rFonts w:eastAsia="Times New Roman"/>
          <w:sz w:val="24"/>
          <w:szCs w:val="24"/>
        </w:rPr>
        <w:t>е</w:t>
      </w:r>
      <w:r>
        <w:rPr>
          <w:rFonts w:eastAsia="Times New Roman"/>
          <w:sz w:val="24"/>
          <w:szCs w:val="24"/>
        </w:rPr>
        <w:t>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CF1303">
        <w:rPr>
          <w:rFonts w:eastAsia="Times New Roman"/>
          <w:sz w:val="31"/>
          <w:szCs w:val="31"/>
          <w:vertAlign w:val="superscript"/>
        </w:rPr>
        <w:t>.</w:t>
      </w:r>
    </w:p>
    <w:p w:rsidR="00895700" w:rsidRDefault="00895700" w:rsidP="009217B5">
      <w:pPr>
        <w:spacing w:line="2" w:lineRule="exact"/>
        <w:rPr>
          <w:rFonts w:eastAsia="Times New Roman"/>
          <w:sz w:val="24"/>
          <w:szCs w:val="24"/>
        </w:rPr>
      </w:pPr>
    </w:p>
    <w:p w:rsidR="00895700" w:rsidRDefault="0099262C" w:rsidP="009217B5">
      <w:pPr>
        <w:spacing w:line="282" w:lineRule="auto"/>
        <w:ind w:firstLine="566"/>
        <w:jc w:val="both"/>
        <w:rPr>
          <w:rFonts w:eastAsia="Times New Roman"/>
          <w:sz w:val="24"/>
          <w:szCs w:val="24"/>
        </w:rPr>
      </w:pPr>
      <w:r>
        <w:rPr>
          <w:rFonts w:eastAsia="Times New Roman"/>
          <w:sz w:val="24"/>
          <w:szCs w:val="24"/>
        </w:rPr>
        <w:t>Программа учитывает особенности образовательного учреждения (его оснащенность, кадровый потенциал и др.) и отражает логику развертывания образовательного процесса во временной перспективе.</w:t>
      </w:r>
    </w:p>
    <w:p w:rsidR="00895700" w:rsidRDefault="00895700" w:rsidP="009217B5">
      <w:pPr>
        <w:spacing w:line="274" w:lineRule="exact"/>
        <w:rPr>
          <w:sz w:val="20"/>
          <w:szCs w:val="20"/>
        </w:rPr>
      </w:pPr>
    </w:p>
    <w:p w:rsidR="00895700" w:rsidRDefault="0099262C" w:rsidP="00CF1303">
      <w:pPr>
        <w:spacing w:line="275" w:lineRule="auto"/>
        <w:ind w:right="620"/>
        <w:jc w:val="center"/>
        <w:rPr>
          <w:sz w:val="20"/>
          <w:szCs w:val="20"/>
        </w:rPr>
      </w:pPr>
      <w:r>
        <w:rPr>
          <w:rFonts w:eastAsia="Times New Roman"/>
          <w:b/>
          <w:bCs/>
          <w:sz w:val="24"/>
          <w:szCs w:val="24"/>
        </w:rPr>
        <w:t>Цели и задачи программы, описание ее места и роли в реализации требований ФГОС</w:t>
      </w:r>
    </w:p>
    <w:p w:rsidR="00895700" w:rsidRDefault="00895700" w:rsidP="009217B5">
      <w:pPr>
        <w:spacing w:line="1" w:lineRule="exact"/>
        <w:rPr>
          <w:sz w:val="20"/>
          <w:szCs w:val="20"/>
        </w:rPr>
      </w:pPr>
    </w:p>
    <w:p w:rsidR="00895700" w:rsidRDefault="0099262C" w:rsidP="009217B5">
      <w:pPr>
        <w:spacing w:line="276" w:lineRule="auto"/>
        <w:ind w:firstLine="566"/>
        <w:jc w:val="both"/>
        <w:rPr>
          <w:sz w:val="20"/>
          <w:szCs w:val="20"/>
        </w:rPr>
      </w:pPr>
      <w:r>
        <w:rPr>
          <w:rFonts w:eastAsia="Times New Roman"/>
          <w:b/>
          <w:bCs/>
          <w:sz w:val="24"/>
          <w:szCs w:val="24"/>
        </w:rPr>
        <w:t xml:space="preserve">Целью программы </w:t>
      </w:r>
      <w:r>
        <w:rPr>
          <w:rFonts w:eastAsia="Times New Roman"/>
          <w:sz w:val="24"/>
          <w:szCs w:val="24"/>
        </w:rPr>
        <w:t>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895700" w:rsidRDefault="00895700" w:rsidP="009217B5">
      <w:pPr>
        <w:spacing w:line="2" w:lineRule="exact"/>
        <w:rPr>
          <w:sz w:val="20"/>
          <w:szCs w:val="20"/>
        </w:rPr>
      </w:pPr>
    </w:p>
    <w:p w:rsidR="00895700" w:rsidRDefault="0099262C" w:rsidP="004B4437">
      <w:pPr>
        <w:numPr>
          <w:ilvl w:val="0"/>
          <w:numId w:val="240"/>
        </w:numPr>
        <w:tabs>
          <w:tab w:val="left" w:pos="1221"/>
        </w:tabs>
        <w:spacing w:line="275" w:lineRule="auto"/>
        <w:ind w:firstLine="570"/>
        <w:rPr>
          <w:rFonts w:eastAsia="Times New Roman"/>
          <w:sz w:val="24"/>
          <w:szCs w:val="24"/>
        </w:rPr>
      </w:pPr>
      <w:r>
        <w:rPr>
          <w:rFonts w:eastAsia="Times New Roman"/>
          <w:sz w:val="24"/>
          <w:szCs w:val="24"/>
        </w:rPr>
        <w:t xml:space="preserve">соответствии с указанной целью программа развития УУД в основной школе определяет следующие </w:t>
      </w:r>
      <w:r>
        <w:rPr>
          <w:rFonts w:eastAsia="Times New Roman"/>
          <w:b/>
          <w:bCs/>
          <w:sz w:val="24"/>
          <w:szCs w:val="24"/>
        </w:rPr>
        <w:t>задачи</w:t>
      </w:r>
      <w:r>
        <w:rPr>
          <w:rFonts w:eastAsia="Times New Roman"/>
          <w:sz w:val="24"/>
          <w:szCs w:val="24"/>
        </w:rPr>
        <w:t>:</w:t>
      </w:r>
    </w:p>
    <w:p w:rsidR="00895700" w:rsidRDefault="00895700" w:rsidP="009217B5">
      <w:pPr>
        <w:spacing w:line="1" w:lineRule="exact"/>
        <w:rPr>
          <w:rFonts w:eastAsia="Times New Roman"/>
          <w:sz w:val="24"/>
          <w:szCs w:val="24"/>
        </w:rPr>
      </w:pPr>
    </w:p>
    <w:p w:rsidR="00895700" w:rsidRDefault="0099262C" w:rsidP="009217B5">
      <w:pPr>
        <w:spacing w:line="307" w:lineRule="auto"/>
        <w:ind w:firstLine="566"/>
        <w:rPr>
          <w:rFonts w:eastAsia="Times New Roman"/>
          <w:sz w:val="24"/>
          <w:szCs w:val="24"/>
        </w:rPr>
      </w:pPr>
      <w:r>
        <w:rPr>
          <w:rFonts w:ascii="Symbol" w:eastAsia="Symbol" w:hAnsi="Symbol" w:cs="Symbol"/>
          <w:sz w:val="20"/>
          <w:szCs w:val="20"/>
        </w:rPr>
        <w:t></w:t>
      </w:r>
      <w:r>
        <w:rPr>
          <w:rFonts w:eastAsia="Times New Roman"/>
          <w:sz w:val="24"/>
          <w:szCs w:val="24"/>
        </w:rPr>
        <w:t xml:space="preserve"> организация взаимодействия педагогов и обучающихся и их родителей по развитию универсальных учебных действий в основной школе;</w:t>
      </w:r>
    </w:p>
    <w:p w:rsidR="00895700" w:rsidRDefault="0099262C" w:rsidP="009217B5">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14:anchorId="1C1BB472" wp14:editId="6DE629F8">
                <wp:simplePos x="0" y="0"/>
                <wp:positionH relativeFrom="column">
                  <wp:posOffset>255905</wp:posOffset>
                </wp:positionH>
                <wp:positionV relativeFrom="paragraph">
                  <wp:posOffset>144145</wp:posOffset>
                </wp:positionV>
                <wp:extent cx="182880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11.35pt" to="164.15pt,11.35pt" o:allowincell="f" strokecolor="#000000" strokeweight="0.7199pt"/>
            </w:pict>
          </mc:Fallback>
        </mc:AlternateContent>
      </w:r>
    </w:p>
    <w:p w:rsidR="00895700" w:rsidRDefault="0099262C" w:rsidP="004B4437">
      <w:pPr>
        <w:numPr>
          <w:ilvl w:val="0"/>
          <w:numId w:val="242"/>
        </w:numPr>
        <w:tabs>
          <w:tab w:val="left" w:pos="1394"/>
        </w:tabs>
        <w:spacing w:line="276" w:lineRule="auto"/>
        <w:ind w:firstLine="570"/>
        <w:jc w:val="both"/>
        <w:rPr>
          <w:rFonts w:ascii="Symbol" w:eastAsia="Symbol" w:hAnsi="Symbol" w:cs="Symbol"/>
          <w:sz w:val="20"/>
          <w:szCs w:val="20"/>
        </w:rPr>
      </w:pPr>
      <w:r>
        <w:rPr>
          <w:rFonts w:eastAsia="Times New Roman"/>
          <w:sz w:val="24"/>
          <w:szCs w:val="24"/>
        </w:rPr>
        <w:t xml:space="preserve">реализация основных подходов, обеспечивающих эффективное освоение УУД </w:t>
      </w:r>
      <w:proofErr w:type="gramStart"/>
      <w:r>
        <w:rPr>
          <w:rFonts w:eastAsia="Times New Roman"/>
          <w:sz w:val="24"/>
          <w:szCs w:val="24"/>
        </w:rPr>
        <w:t>обучающимися</w:t>
      </w:r>
      <w:proofErr w:type="gramEnd"/>
      <w:r>
        <w:rPr>
          <w:rFonts w:eastAsia="Times New Roman"/>
          <w:sz w:val="24"/>
          <w:szCs w:val="24"/>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895700" w:rsidRDefault="00895700" w:rsidP="009217B5">
      <w:pPr>
        <w:spacing w:line="2" w:lineRule="exact"/>
        <w:rPr>
          <w:rFonts w:ascii="Symbol" w:eastAsia="Symbol" w:hAnsi="Symbol" w:cs="Symbol"/>
          <w:sz w:val="20"/>
          <w:szCs w:val="20"/>
        </w:rPr>
      </w:pPr>
    </w:p>
    <w:p w:rsidR="00895700" w:rsidRDefault="0099262C" w:rsidP="004B4437">
      <w:pPr>
        <w:numPr>
          <w:ilvl w:val="0"/>
          <w:numId w:val="242"/>
        </w:numPr>
        <w:tabs>
          <w:tab w:val="left" w:pos="1394"/>
        </w:tabs>
        <w:spacing w:line="275" w:lineRule="auto"/>
        <w:ind w:firstLine="570"/>
        <w:rPr>
          <w:rFonts w:ascii="Symbol" w:eastAsia="Symbol" w:hAnsi="Symbol" w:cs="Symbol"/>
          <w:sz w:val="20"/>
          <w:szCs w:val="20"/>
        </w:rPr>
      </w:pPr>
      <w:r>
        <w:rPr>
          <w:rFonts w:eastAsia="Times New Roman"/>
          <w:sz w:val="24"/>
          <w:szCs w:val="24"/>
        </w:rPr>
        <w:t>включение развивающих задач как в урочную, так и внеурочную деятел</w:t>
      </w:r>
      <w:r>
        <w:rPr>
          <w:rFonts w:eastAsia="Times New Roman"/>
          <w:sz w:val="24"/>
          <w:szCs w:val="24"/>
        </w:rPr>
        <w:t>ь</w:t>
      </w:r>
      <w:r>
        <w:rPr>
          <w:rFonts w:eastAsia="Times New Roman"/>
          <w:sz w:val="24"/>
          <w:szCs w:val="24"/>
        </w:rPr>
        <w:t>ность обучающихся;</w:t>
      </w:r>
    </w:p>
    <w:p w:rsidR="00895700" w:rsidRDefault="00895700" w:rsidP="009217B5">
      <w:pPr>
        <w:spacing w:line="1" w:lineRule="exact"/>
        <w:rPr>
          <w:rFonts w:ascii="Symbol" w:eastAsia="Symbol" w:hAnsi="Symbol" w:cs="Symbol"/>
          <w:sz w:val="20"/>
          <w:szCs w:val="20"/>
        </w:rPr>
      </w:pPr>
    </w:p>
    <w:p w:rsidR="00895700" w:rsidRDefault="0099262C" w:rsidP="004B4437">
      <w:pPr>
        <w:numPr>
          <w:ilvl w:val="0"/>
          <w:numId w:val="242"/>
        </w:numPr>
        <w:tabs>
          <w:tab w:val="left" w:pos="1394"/>
        </w:tabs>
        <w:spacing w:line="275" w:lineRule="auto"/>
        <w:ind w:firstLine="570"/>
        <w:jc w:val="both"/>
        <w:rPr>
          <w:rFonts w:ascii="Symbol" w:eastAsia="Symbol" w:hAnsi="Symbol" w:cs="Symbol"/>
          <w:sz w:val="20"/>
          <w:szCs w:val="20"/>
        </w:rPr>
      </w:pPr>
      <w:r>
        <w:rPr>
          <w:rFonts w:eastAsia="Times New Roman"/>
          <w:sz w:val="24"/>
          <w:szCs w:val="24"/>
        </w:rPr>
        <w:t>обеспечение преемственности и особенностей программы развития униве</w:t>
      </w:r>
      <w:r>
        <w:rPr>
          <w:rFonts w:eastAsia="Times New Roman"/>
          <w:sz w:val="24"/>
          <w:szCs w:val="24"/>
        </w:rPr>
        <w:t>р</w:t>
      </w:r>
      <w:r>
        <w:rPr>
          <w:rFonts w:eastAsia="Times New Roman"/>
          <w:sz w:val="24"/>
          <w:szCs w:val="24"/>
        </w:rPr>
        <w:t>сальных учебных действий при переходе от начального к основному общему образованию.</w:t>
      </w:r>
    </w:p>
    <w:p w:rsidR="00895700" w:rsidRDefault="00895700" w:rsidP="009217B5">
      <w:pPr>
        <w:spacing w:line="1" w:lineRule="exact"/>
        <w:rPr>
          <w:rFonts w:ascii="Symbol" w:eastAsia="Symbol" w:hAnsi="Symbol" w:cs="Symbol"/>
          <w:sz w:val="20"/>
          <w:szCs w:val="20"/>
        </w:rPr>
      </w:pPr>
    </w:p>
    <w:p w:rsidR="00895700" w:rsidRDefault="0099262C" w:rsidP="009217B5">
      <w:pPr>
        <w:spacing w:line="276" w:lineRule="auto"/>
        <w:ind w:firstLine="566"/>
        <w:jc w:val="both"/>
        <w:rPr>
          <w:rFonts w:ascii="Symbol" w:eastAsia="Symbol" w:hAnsi="Symbol" w:cs="Symbol"/>
          <w:sz w:val="20"/>
          <w:szCs w:val="20"/>
        </w:rPr>
      </w:pPr>
      <w:r>
        <w:rPr>
          <w:rFonts w:eastAsia="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895700" w:rsidRDefault="00895700" w:rsidP="009217B5">
      <w:pPr>
        <w:spacing w:line="2" w:lineRule="exact"/>
        <w:rPr>
          <w:rFonts w:ascii="Symbol" w:eastAsia="Symbol" w:hAnsi="Symbol" w:cs="Symbol"/>
          <w:sz w:val="20"/>
          <w:szCs w:val="20"/>
        </w:rPr>
      </w:pPr>
    </w:p>
    <w:p w:rsidR="00895700" w:rsidRDefault="0099262C" w:rsidP="009217B5">
      <w:pPr>
        <w:spacing w:line="275" w:lineRule="auto"/>
        <w:ind w:firstLine="566"/>
        <w:jc w:val="both"/>
        <w:rPr>
          <w:rFonts w:ascii="Symbol" w:eastAsia="Symbol" w:hAnsi="Symbol" w:cs="Symbol"/>
          <w:sz w:val="20"/>
          <w:szCs w:val="20"/>
        </w:rPr>
      </w:pPr>
      <w:r>
        <w:rPr>
          <w:rFonts w:eastAsia="Times New Roman"/>
          <w:sz w:val="24"/>
          <w:szCs w:val="24"/>
        </w:rPr>
        <w:t>Исходя из того, что в подростковом возрасте ведущей становится деятельность ме</w:t>
      </w:r>
      <w:r>
        <w:rPr>
          <w:rFonts w:eastAsia="Times New Roman"/>
          <w:sz w:val="24"/>
          <w:szCs w:val="24"/>
        </w:rPr>
        <w:t>ж</w:t>
      </w:r>
      <w:r>
        <w:rPr>
          <w:rFonts w:eastAsia="Times New Roman"/>
          <w:sz w:val="24"/>
          <w:szCs w:val="24"/>
        </w:rPr>
        <w:t>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w:t>
      </w:r>
      <w:r>
        <w:rPr>
          <w:rFonts w:eastAsia="Times New Roman"/>
          <w:sz w:val="24"/>
          <w:szCs w:val="24"/>
        </w:rPr>
        <w:t>е</w:t>
      </w:r>
      <w:r>
        <w:rPr>
          <w:rFonts w:eastAsia="Times New Roman"/>
          <w:sz w:val="24"/>
          <w:szCs w:val="24"/>
        </w:rPr>
        <w:t>ника учиться» должна быть трансформирована в новую задачу для основной школы – «инициировать учебное сотрудничество».</w:t>
      </w:r>
    </w:p>
    <w:p w:rsidR="00895700" w:rsidRDefault="00895700" w:rsidP="009217B5">
      <w:pPr>
        <w:spacing w:line="2" w:lineRule="exact"/>
        <w:rPr>
          <w:rFonts w:ascii="Symbol" w:eastAsia="Symbol" w:hAnsi="Symbol" w:cs="Symbol"/>
          <w:sz w:val="20"/>
          <w:szCs w:val="20"/>
        </w:rPr>
      </w:pPr>
    </w:p>
    <w:p w:rsidR="00895700" w:rsidRDefault="0099262C" w:rsidP="004B4437">
      <w:pPr>
        <w:numPr>
          <w:ilvl w:val="1"/>
          <w:numId w:val="242"/>
        </w:numPr>
        <w:tabs>
          <w:tab w:val="left" w:pos="1365"/>
        </w:tabs>
        <w:spacing w:line="279" w:lineRule="auto"/>
        <w:ind w:firstLine="627"/>
        <w:jc w:val="both"/>
        <w:rPr>
          <w:rFonts w:eastAsia="Times New Roman"/>
          <w:sz w:val="24"/>
          <w:szCs w:val="24"/>
        </w:rPr>
      </w:pPr>
      <w:r>
        <w:rPr>
          <w:rFonts w:eastAsia="Times New Roman"/>
          <w:sz w:val="24"/>
          <w:szCs w:val="24"/>
        </w:rPr>
        <w:t>результате реализации Программы при изучении всех без исключения пре</w:t>
      </w:r>
      <w:r>
        <w:rPr>
          <w:rFonts w:eastAsia="Times New Roman"/>
          <w:sz w:val="24"/>
          <w:szCs w:val="24"/>
        </w:rPr>
        <w:t>д</w:t>
      </w:r>
      <w:r>
        <w:rPr>
          <w:rFonts w:eastAsia="Times New Roman"/>
          <w:sz w:val="24"/>
          <w:szCs w:val="24"/>
        </w:rPr>
        <w:t>метов основной школы получают дальнейшее развитие личностные, регулятивные, комм</w:t>
      </w:r>
      <w:r>
        <w:rPr>
          <w:rFonts w:eastAsia="Times New Roman"/>
          <w:sz w:val="24"/>
          <w:szCs w:val="24"/>
        </w:rPr>
        <w:t>у</w:t>
      </w:r>
      <w:r>
        <w:rPr>
          <w:rFonts w:eastAsia="Times New Roman"/>
          <w:sz w:val="24"/>
          <w:szCs w:val="24"/>
        </w:rPr>
        <w:t>никативные и познавательные универсальные учебные действия, ИКТ-компетентность обучающихся; обучающиеся приобретут опыт проектной деятельности как особой формы учебной работы. В основной школе на занятиях по всем предметам будет продолжена р</w:t>
      </w:r>
      <w:r>
        <w:rPr>
          <w:rFonts w:eastAsia="Times New Roman"/>
          <w:sz w:val="24"/>
          <w:szCs w:val="24"/>
        </w:rPr>
        <w:t>а</w:t>
      </w:r>
      <w:r>
        <w:rPr>
          <w:rFonts w:eastAsia="Times New Roman"/>
          <w:sz w:val="24"/>
          <w:szCs w:val="24"/>
        </w:rPr>
        <w:t>бота по формированию и развитию основ читательской компетенции. Обучающиеся овл</w:t>
      </w:r>
      <w:r>
        <w:rPr>
          <w:rFonts w:eastAsia="Times New Roman"/>
          <w:sz w:val="24"/>
          <w:szCs w:val="24"/>
        </w:rPr>
        <w:t>а</w:t>
      </w:r>
      <w:r>
        <w:rPr>
          <w:rFonts w:eastAsia="Times New Roman"/>
          <w:sz w:val="24"/>
          <w:szCs w:val="24"/>
        </w:rPr>
        <w:t>деют чтением как средством осуществления своих дальнейших планов: продолжения обр</w:t>
      </w:r>
      <w:r>
        <w:rPr>
          <w:rFonts w:eastAsia="Times New Roman"/>
          <w:sz w:val="24"/>
          <w:szCs w:val="24"/>
        </w:rPr>
        <w:t>а</w:t>
      </w:r>
      <w:r>
        <w:rPr>
          <w:rFonts w:eastAsia="Times New Roman"/>
          <w:sz w:val="24"/>
          <w:szCs w:val="24"/>
        </w:rPr>
        <w:t>зования и самообразования, осознанного планирования своего актуального и перспекти</w:t>
      </w:r>
      <w:r>
        <w:rPr>
          <w:rFonts w:eastAsia="Times New Roman"/>
          <w:sz w:val="24"/>
          <w:szCs w:val="24"/>
        </w:rPr>
        <w:t>в</w:t>
      </w:r>
      <w:r>
        <w:rPr>
          <w:rFonts w:eastAsia="Times New Roman"/>
          <w:sz w:val="24"/>
          <w:szCs w:val="24"/>
        </w:rPr>
        <w:t>ного круга чтения, в том числе досугового, подготовки к трудовой и социальной деятельн</w:t>
      </w:r>
      <w:r>
        <w:rPr>
          <w:rFonts w:eastAsia="Times New Roman"/>
          <w:sz w:val="24"/>
          <w:szCs w:val="24"/>
        </w:rPr>
        <w:t>о</w:t>
      </w:r>
      <w:r>
        <w:rPr>
          <w:rFonts w:eastAsia="Times New Roman"/>
          <w:sz w:val="24"/>
          <w:szCs w:val="24"/>
        </w:rPr>
        <w:t>сти.</w:t>
      </w:r>
    </w:p>
    <w:p w:rsidR="00895700" w:rsidRDefault="00895700" w:rsidP="009217B5">
      <w:pPr>
        <w:spacing w:line="287" w:lineRule="exact"/>
        <w:rPr>
          <w:sz w:val="20"/>
          <w:szCs w:val="20"/>
        </w:rPr>
      </w:pPr>
    </w:p>
    <w:p w:rsidR="00895700" w:rsidRDefault="0099262C" w:rsidP="00B37B90">
      <w:pPr>
        <w:spacing w:line="275" w:lineRule="auto"/>
        <w:ind w:right="120"/>
        <w:jc w:val="center"/>
        <w:rPr>
          <w:sz w:val="20"/>
          <w:szCs w:val="20"/>
        </w:rPr>
      </w:pPr>
      <w:r>
        <w:rPr>
          <w:rFonts w:eastAsia="Times New Roman"/>
          <w:b/>
          <w:bCs/>
          <w:sz w:val="24"/>
          <w:szCs w:val="24"/>
        </w:rPr>
        <w:t>Описание понятий, функций, состава и характеристик универсальных учебных де</w:t>
      </w:r>
      <w:r>
        <w:rPr>
          <w:rFonts w:eastAsia="Times New Roman"/>
          <w:b/>
          <w:bCs/>
          <w:sz w:val="24"/>
          <w:szCs w:val="24"/>
        </w:rPr>
        <w:t>й</w:t>
      </w:r>
      <w:r>
        <w:rPr>
          <w:rFonts w:eastAsia="Times New Roman"/>
          <w:b/>
          <w:bCs/>
          <w:sz w:val="24"/>
          <w:szCs w:val="24"/>
        </w:rPr>
        <w:t>ствий (регулятивных, познавательных и коммуникативных) и их связи с содержан</w:t>
      </w:r>
      <w:r>
        <w:rPr>
          <w:rFonts w:eastAsia="Times New Roman"/>
          <w:b/>
          <w:bCs/>
          <w:sz w:val="24"/>
          <w:szCs w:val="24"/>
        </w:rPr>
        <w:t>и</w:t>
      </w:r>
      <w:r>
        <w:rPr>
          <w:rFonts w:eastAsia="Times New Roman"/>
          <w:b/>
          <w:bCs/>
          <w:sz w:val="24"/>
          <w:szCs w:val="24"/>
        </w:rPr>
        <w:t>ем отдельных учебных предметов, внеурочной и внешкольной деятельностью, а также места отдельных компонентов универсальных учебных</w:t>
      </w:r>
    </w:p>
    <w:p w:rsidR="00895700" w:rsidRDefault="00895700" w:rsidP="00B37B90">
      <w:pPr>
        <w:spacing w:line="2" w:lineRule="exact"/>
        <w:jc w:val="center"/>
        <w:rPr>
          <w:sz w:val="20"/>
          <w:szCs w:val="20"/>
        </w:rPr>
      </w:pPr>
    </w:p>
    <w:p w:rsidR="00895700" w:rsidRDefault="0099262C" w:rsidP="00B37B90">
      <w:pPr>
        <w:jc w:val="center"/>
        <w:rPr>
          <w:sz w:val="20"/>
          <w:szCs w:val="20"/>
        </w:rPr>
      </w:pPr>
      <w:r>
        <w:rPr>
          <w:rFonts w:eastAsia="Times New Roman"/>
          <w:b/>
          <w:bCs/>
          <w:sz w:val="24"/>
          <w:szCs w:val="24"/>
        </w:rPr>
        <w:t>действий в структуре образовательного процесса</w:t>
      </w:r>
    </w:p>
    <w:p w:rsidR="00895700" w:rsidRDefault="00895700" w:rsidP="009217B5">
      <w:pPr>
        <w:spacing w:line="41" w:lineRule="exact"/>
        <w:rPr>
          <w:sz w:val="20"/>
          <w:szCs w:val="20"/>
        </w:rPr>
      </w:pPr>
    </w:p>
    <w:p w:rsidR="00895700" w:rsidRDefault="0099262C" w:rsidP="004B4437">
      <w:pPr>
        <w:numPr>
          <w:ilvl w:val="0"/>
          <w:numId w:val="243"/>
        </w:numPr>
        <w:tabs>
          <w:tab w:val="left" w:pos="1274"/>
        </w:tabs>
        <w:spacing w:line="276" w:lineRule="auto"/>
        <w:ind w:firstLine="570"/>
        <w:jc w:val="both"/>
        <w:rPr>
          <w:rFonts w:eastAsia="Times New Roman"/>
          <w:sz w:val="24"/>
          <w:szCs w:val="24"/>
        </w:rPr>
      </w:pPr>
      <w:r>
        <w:rPr>
          <w:rFonts w:eastAsia="Times New Roman"/>
          <w:sz w:val="24"/>
          <w:szCs w:val="24"/>
        </w:rPr>
        <w:t>данной программе универсальные учебные действия рассматриваются как обобщённые действия, обеспечивающие овладение ключевыми компетенциями, составл</w:t>
      </w:r>
      <w:r>
        <w:rPr>
          <w:rFonts w:eastAsia="Times New Roman"/>
          <w:sz w:val="24"/>
          <w:szCs w:val="24"/>
        </w:rPr>
        <w:t>я</w:t>
      </w:r>
      <w:r>
        <w:rPr>
          <w:rFonts w:eastAsia="Times New Roman"/>
          <w:sz w:val="24"/>
          <w:szCs w:val="24"/>
        </w:rPr>
        <w:t>ющими основу умения учиться. Обобщённым действиям свойствен широкий перенос, то есть обобщенное действие, сформированное на конкретном материале какого-либо предм</w:t>
      </w:r>
      <w:r>
        <w:rPr>
          <w:rFonts w:eastAsia="Times New Roman"/>
          <w:sz w:val="24"/>
          <w:szCs w:val="24"/>
        </w:rPr>
        <w:t>е</w:t>
      </w:r>
      <w:r>
        <w:rPr>
          <w:rFonts w:eastAsia="Times New Roman"/>
          <w:sz w:val="24"/>
          <w:szCs w:val="24"/>
        </w:rPr>
        <w:t>та, может быть использовано при изучении других предметов.</w:t>
      </w:r>
    </w:p>
    <w:p w:rsidR="00895700" w:rsidRDefault="00895700" w:rsidP="009217B5">
      <w:pPr>
        <w:spacing w:line="1" w:lineRule="exact"/>
        <w:rPr>
          <w:rFonts w:eastAsia="Times New Roman"/>
          <w:sz w:val="24"/>
          <w:szCs w:val="24"/>
        </w:rPr>
      </w:pPr>
    </w:p>
    <w:p w:rsidR="00895700" w:rsidRDefault="0099262C" w:rsidP="009217B5">
      <w:pPr>
        <w:spacing w:line="282" w:lineRule="auto"/>
        <w:ind w:firstLine="715"/>
        <w:jc w:val="both"/>
        <w:rPr>
          <w:rFonts w:eastAsia="Times New Roman"/>
          <w:sz w:val="24"/>
          <w:szCs w:val="24"/>
        </w:rPr>
      </w:pPr>
      <w:r>
        <w:rPr>
          <w:rFonts w:eastAsia="Times New Roman"/>
          <w:sz w:val="24"/>
          <w:szCs w:val="24"/>
        </w:rPr>
        <w:t>Универсальный характер УУД проявляется в том, что они носят надпредметный, м</w:t>
      </w:r>
      <w:r>
        <w:rPr>
          <w:rFonts w:eastAsia="Times New Roman"/>
          <w:sz w:val="24"/>
          <w:szCs w:val="24"/>
        </w:rPr>
        <w:t>е</w:t>
      </w:r>
      <w:r>
        <w:rPr>
          <w:rFonts w:eastAsia="Times New Roman"/>
          <w:sz w:val="24"/>
          <w:szCs w:val="24"/>
        </w:rPr>
        <w:t>тапредметный характер; реализуют целостность личностного, социального, познавательн</w:t>
      </w:r>
      <w:r>
        <w:rPr>
          <w:rFonts w:eastAsia="Times New Roman"/>
          <w:sz w:val="24"/>
          <w:szCs w:val="24"/>
        </w:rPr>
        <w:t>о</w:t>
      </w:r>
      <w:r>
        <w:rPr>
          <w:rFonts w:eastAsia="Times New Roman"/>
          <w:sz w:val="24"/>
          <w:szCs w:val="24"/>
        </w:rPr>
        <w:t>го, коммуникативного развития личности; обеспечивают успешное усвоение знаний, ум</w:t>
      </w:r>
      <w:r>
        <w:rPr>
          <w:rFonts w:eastAsia="Times New Roman"/>
          <w:sz w:val="24"/>
          <w:szCs w:val="24"/>
        </w:rPr>
        <w:t>е</w:t>
      </w:r>
      <w:r>
        <w:rPr>
          <w:rFonts w:eastAsia="Times New Roman"/>
          <w:sz w:val="24"/>
          <w:szCs w:val="24"/>
        </w:rPr>
        <w:t>ний и навыков и формирование компетентностей в любой предметной области; создают условия для подготовки обучающихся к решению жизненных задач.</w:t>
      </w:r>
    </w:p>
    <w:p w:rsidR="00895700" w:rsidRDefault="00895700" w:rsidP="009217B5">
      <w:pPr>
        <w:spacing w:line="171" w:lineRule="exact"/>
        <w:rPr>
          <w:sz w:val="20"/>
          <w:szCs w:val="20"/>
        </w:rPr>
      </w:pPr>
    </w:p>
    <w:p w:rsidR="00895700" w:rsidRDefault="00895700" w:rsidP="009217B5">
      <w:pPr>
        <w:sectPr w:rsidR="00895700">
          <w:pgSz w:w="11900" w:h="16840"/>
          <w:pgMar w:top="1110" w:right="980" w:bottom="348" w:left="1440" w:header="0" w:footer="0" w:gutter="0"/>
          <w:cols w:space="720" w:equalWidth="0">
            <w:col w:w="9480"/>
          </w:cols>
        </w:sectPr>
      </w:pPr>
    </w:p>
    <w:p w:rsidR="00895700" w:rsidRDefault="0099262C" w:rsidP="009217B5">
      <w:pPr>
        <w:rPr>
          <w:sz w:val="20"/>
          <w:szCs w:val="20"/>
        </w:rPr>
      </w:pPr>
      <w:r>
        <w:rPr>
          <w:rFonts w:eastAsia="Times New Roman"/>
          <w:sz w:val="24"/>
          <w:szCs w:val="24"/>
        </w:rPr>
        <w:lastRenderedPageBreak/>
        <w:t>Функции УУД:</w:t>
      </w:r>
    </w:p>
    <w:p w:rsidR="00895700" w:rsidRDefault="00895700" w:rsidP="009217B5">
      <w:pPr>
        <w:spacing w:line="55" w:lineRule="exact"/>
        <w:rPr>
          <w:sz w:val="20"/>
          <w:szCs w:val="20"/>
        </w:rPr>
      </w:pPr>
    </w:p>
    <w:p w:rsidR="00895700" w:rsidRDefault="0099262C" w:rsidP="004B4437">
      <w:pPr>
        <w:numPr>
          <w:ilvl w:val="0"/>
          <w:numId w:val="244"/>
        </w:numPr>
        <w:tabs>
          <w:tab w:val="left" w:pos="1120"/>
        </w:tabs>
        <w:spacing w:line="275" w:lineRule="auto"/>
        <w:ind w:firstLine="570"/>
        <w:jc w:val="both"/>
        <w:rPr>
          <w:rFonts w:ascii="Symbol" w:eastAsia="Symbol" w:hAnsi="Symbol" w:cs="Symbol"/>
          <w:sz w:val="24"/>
          <w:szCs w:val="24"/>
        </w:rPr>
      </w:pPr>
      <w:r>
        <w:rPr>
          <w:rFonts w:eastAsia="Times New Roman"/>
          <w:sz w:val="24"/>
          <w:szCs w:val="24"/>
        </w:rPr>
        <w:t>обеспечение возможностей учащегося самостоятельно осуществлять обучение, ставить учебные цели, искать и использовать необходимые средства и способы их дост</w:t>
      </w:r>
      <w:r>
        <w:rPr>
          <w:rFonts w:eastAsia="Times New Roman"/>
          <w:sz w:val="24"/>
          <w:szCs w:val="24"/>
        </w:rPr>
        <w:t>и</w:t>
      </w:r>
      <w:r>
        <w:rPr>
          <w:rFonts w:eastAsia="Times New Roman"/>
          <w:sz w:val="24"/>
          <w:szCs w:val="24"/>
        </w:rPr>
        <w:t>жения, контролировать и оценивать процесс и результаты деятельности;</w:t>
      </w:r>
    </w:p>
    <w:p w:rsidR="00895700" w:rsidRDefault="0099262C" w:rsidP="004B4437">
      <w:pPr>
        <w:numPr>
          <w:ilvl w:val="0"/>
          <w:numId w:val="244"/>
        </w:numPr>
        <w:tabs>
          <w:tab w:val="left" w:pos="1120"/>
        </w:tabs>
        <w:spacing w:line="275" w:lineRule="auto"/>
        <w:ind w:firstLine="570"/>
        <w:jc w:val="both"/>
        <w:rPr>
          <w:rFonts w:ascii="Symbol" w:eastAsia="Symbol" w:hAnsi="Symbol" w:cs="Symbol"/>
          <w:sz w:val="24"/>
          <w:szCs w:val="24"/>
        </w:rPr>
      </w:pPr>
      <w:r>
        <w:rPr>
          <w:rFonts w:eastAsia="Times New Roman"/>
          <w:sz w:val="24"/>
          <w:szCs w:val="24"/>
        </w:rPr>
        <w:t>создание условий для гармоничного развития личности и её самореализации на основе готовности к непрерывному образованию, необходимость которого обусловлена п</w:t>
      </w:r>
      <w:r>
        <w:rPr>
          <w:rFonts w:eastAsia="Times New Roman"/>
          <w:sz w:val="24"/>
          <w:szCs w:val="24"/>
        </w:rPr>
        <w:t>о</w:t>
      </w:r>
      <w:r>
        <w:rPr>
          <w:rFonts w:eastAsia="Times New Roman"/>
          <w:sz w:val="24"/>
          <w:szCs w:val="24"/>
        </w:rPr>
        <w:t>ликультурностью общества и высокой профессиональной мобильностью;</w:t>
      </w:r>
    </w:p>
    <w:p w:rsidR="00895700" w:rsidRDefault="0099262C" w:rsidP="004B4437">
      <w:pPr>
        <w:numPr>
          <w:ilvl w:val="0"/>
          <w:numId w:val="244"/>
        </w:numPr>
        <w:tabs>
          <w:tab w:val="left" w:pos="1120"/>
        </w:tabs>
        <w:spacing w:line="268" w:lineRule="auto"/>
        <w:ind w:firstLine="570"/>
        <w:rPr>
          <w:rFonts w:ascii="Symbol" w:eastAsia="Symbol" w:hAnsi="Symbol" w:cs="Symbol"/>
          <w:sz w:val="24"/>
          <w:szCs w:val="24"/>
        </w:rPr>
      </w:pPr>
      <w:r>
        <w:rPr>
          <w:rFonts w:eastAsia="Times New Roman"/>
          <w:sz w:val="24"/>
          <w:szCs w:val="24"/>
        </w:rPr>
        <w:t>обеспечение успешного усвоения знаний, формирование умений, навыков и компетентностей в любой предметной области.</w:t>
      </w:r>
    </w:p>
    <w:p w:rsidR="00895700" w:rsidRDefault="00895700" w:rsidP="009217B5">
      <w:pPr>
        <w:spacing w:line="1" w:lineRule="exact"/>
        <w:rPr>
          <w:rFonts w:ascii="Symbol" w:eastAsia="Symbol" w:hAnsi="Symbol" w:cs="Symbol"/>
          <w:sz w:val="24"/>
          <w:szCs w:val="24"/>
        </w:rPr>
      </w:pPr>
    </w:p>
    <w:p w:rsidR="00895700" w:rsidRDefault="0099262C" w:rsidP="009217B5">
      <w:pPr>
        <w:spacing w:line="273" w:lineRule="auto"/>
        <w:ind w:firstLine="566"/>
        <w:rPr>
          <w:rFonts w:ascii="Symbol" w:eastAsia="Symbol" w:hAnsi="Symbol" w:cs="Symbol"/>
          <w:sz w:val="24"/>
          <w:szCs w:val="24"/>
        </w:rPr>
      </w:pPr>
      <w:r>
        <w:rPr>
          <w:rFonts w:eastAsia="Times New Roman"/>
          <w:sz w:val="24"/>
          <w:szCs w:val="24"/>
        </w:rPr>
        <w:t>К основным видам универсальных учебных действий относятся личностные, регул</w:t>
      </w:r>
      <w:r>
        <w:rPr>
          <w:rFonts w:eastAsia="Times New Roman"/>
          <w:sz w:val="24"/>
          <w:szCs w:val="24"/>
        </w:rPr>
        <w:t>я</w:t>
      </w:r>
      <w:r>
        <w:rPr>
          <w:rFonts w:eastAsia="Times New Roman"/>
          <w:sz w:val="24"/>
          <w:szCs w:val="24"/>
        </w:rPr>
        <w:t>тивные, познавательные и коммуникативные УУД.</w:t>
      </w:r>
    </w:p>
    <w:p w:rsidR="00895700" w:rsidRDefault="00895700" w:rsidP="009217B5">
      <w:pPr>
        <w:spacing w:line="1" w:lineRule="exact"/>
        <w:rPr>
          <w:rFonts w:ascii="Symbol" w:eastAsia="Symbol" w:hAnsi="Symbol" w:cs="Symbol"/>
          <w:sz w:val="24"/>
          <w:szCs w:val="24"/>
        </w:rPr>
      </w:pPr>
    </w:p>
    <w:p w:rsidR="00895700" w:rsidRDefault="0099262C" w:rsidP="009217B5">
      <w:pPr>
        <w:spacing w:line="276" w:lineRule="auto"/>
        <w:ind w:firstLine="566"/>
        <w:jc w:val="both"/>
        <w:rPr>
          <w:rFonts w:ascii="Symbol" w:eastAsia="Symbol" w:hAnsi="Symbol" w:cs="Symbol"/>
          <w:sz w:val="24"/>
          <w:szCs w:val="24"/>
        </w:rPr>
      </w:pPr>
      <w:r>
        <w:rPr>
          <w:rFonts w:eastAsia="Times New Roman"/>
          <w:i/>
          <w:iCs/>
          <w:sz w:val="24"/>
          <w:szCs w:val="24"/>
        </w:rPr>
        <w:t xml:space="preserve">Личностные действия </w:t>
      </w:r>
      <w:r>
        <w:rPr>
          <w:rFonts w:eastAsia="Times New Roman"/>
          <w:sz w:val="24"/>
          <w:szCs w:val="24"/>
        </w:rPr>
        <w:t>обеспечивают ценностно-смысловую ориентацию</w:t>
      </w:r>
      <w:r>
        <w:rPr>
          <w:rFonts w:eastAsia="Times New Roman"/>
          <w:i/>
          <w:iCs/>
          <w:sz w:val="24"/>
          <w:szCs w:val="24"/>
        </w:rPr>
        <w:t xml:space="preserve"> </w:t>
      </w:r>
      <w:r>
        <w:rPr>
          <w:rFonts w:eastAsia="Times New Roman"/>
          <w:sz w:val="24"/>
          <w:szCs w:val="24"/>
        </w:rPr>
        <w:t>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w:t>
      </w:r>
      <w:r>
        <w:rPr>
          <w:rFonts w:eastAsia="Times New Roman"/>
          <w:sz w:val="24"/>
          <w:szCs w:val="24"/>
        </w:rPr>
        <w:t>ь</w:t>
      </w:r>
      <w:r>
        <w:rPr>
          <w:rFonts w:eastAsia="Times New Roman"/>
          <w:sz w:val="24"/>
          <w:szCs w:val="24"/>
        </w:rPr>
        <w:t>ных ролях и межличностных отношениях. Применительно к учебной деятельности следует выделить три вида личностных действий:</w:t>
      </w:r>
    </w:p>
    <w:p w:rsidR="00895700" w:rsidRDefault="00895700" w:rsidP="009217B5">
      <w:pPr>
        <w:spacing w:line="5" w:lineRule="exact"/>
        <w:rPr>
          <w:rFonts w:ascii="Symbol" w:eastAsia="Symbol" w:hAnsi="Symbol" w:cs="Symbol"/>
          <w:sz w:val="24"/>
          <w:szCs w:val="24"/>
        </w:rPr>
      </w:pPr>
    </w:p>
    <w:p w:rsidR="00895700" w:rsidRDefault="0099262C" w:rsidP="009217B5">
      <w:pPr>
        <w:rPr>
          <w:rFonts w:ascii="Symbol" w:eastAsia="Symbol" w:hAnsi="Symbol" w:cs="Symbol"/>
          <w:sz w:val="24"/>
          <w:szCs w:val="24"/>
        </w:rPr>
      </w:pPr>
      <w:r>
        <w:rPr>
          <w:rFonts w:eastAsia="Times New Roman"/>
          <w:sz w:val="24"/>
          <w:szCs w:val="24"/>
        </w:rPr>
        <w:t>– личностное, профессиональное, жизненное самоопределение;</w:t>
      </w:r>
    </w:p>
    <w:p w:rsidR="00895700" w:rsidRDefault="00895700" w:rsidP="009217B5">
      <w:pPr>
        <w:spacing w:line="40" w:lineRule="exact"/>
        <w:rPr>
          <w:rFonts w:ascii="Symbol" w:eastAsia="Symbol" w:hAnsi="Symbol" w:cs="Symbol"/>
          <w:sz w:val="24"/>
          <w:szCs w:val="24"/>
        </w:rPr>
      </w:pPr>
    </w:p>
    <w:p w:rsidR="00895700" w:rsidRDefault="0099262C" w:rsidP="009217B5">
      <w:pPr>
        <w:spacing w:line="275" w:lineRule="auto"/>
        <w:ind w:firstLine="566"/>
        <w:rPr>
          <w:rFonts w:ascii="Symbol" w:eastAsia="Symbol" w:hAnsi="Symbol" w:cs="Symbol"/>
          <w:sz w:val="24"/>
          <w:szCs w:val="24"/>
        </w:rPr>
      </w:pPr>
      <w:r>
        <w:rPr>
          <w:rFonts w:eastAsia="Times New Roman"/>
          <w:sz w:val="24"/>
          <w:szCs w:val="24"/>
        </w:rPr>
        <w:t>– смыслообразование, т. е. установление учащимися связи между целью учебной де</w:t>
      </w:r>
      <w:r>
        <w:rPr>
          <w:rFonts w:eastAsia="Times New Roman"/>
          <w:sz w:val="24"/>
          <w:szCs w:val="24"/>
        </w:rPr>
        <w:t>я</w:t>
      </w:r>
      <w:r>
        <w:rPr>
          <w:rFonts w:eastAsia="Times New Roman"/>
          <w:sz w:val="24"/>
          <w:szCs w:val="24"/>
        </w:rPr>
        <w:t>тельности и ее мотивом;</w:t>
      </w:r>
    </w:p>
    <w:p w:rsidR="00895700" w:rsidRDefault="00895700" w:rsidP="009217B5">
      <w:pPr>
        <w:spacing w:line="1" w:lineRule="exact"/>
        <w:rPr>
          <w:rFonts w:ascii="Symbol" w:eastAsia="Symbol" w:hAnsi="Symbol" w:cs="Symbol"/>
          <w:sz w:val="24"/>
          <w:szCs w:val="24"/>
        </w:rPr>
      </w:pPr>
    </w:p>
    <w:p w:rsidR="00895700" w:rsidRDefault="0099262C" w:rsidP="009217B5">
      <w:pPr>
        <w:spacing w:line="275" w:lineRule="auto"/>
        <w:ind w:firstLine="566"/>
        <w:jc w:val="both"/>
        <w:rPr>
          <w:rFonts w:ascii="Symbol" w:eastAsia="Symbol" w:hAnsi="Symbol" w:cs="Symbol"/>
          <w:sz w:val="24"/>
          <w:szCs w:val="24"/>
        </w:rPr>
      </w:pPr>
      <w:r>
        <w:rPr>
          <w:rFonts w:eastAsia="Times New Roman"/>
          <w:sz w:val="24"/>
          <w:szCs w:val="24"/>
        </w:rPr>
        <w:t>– нравственно-этическая ориентация, в том числе и оценивание усваиваемого соде</w:t>
      </w:r>
      <w:r>
        <w:rPr>
          <w:rFonts w:eastAsia="Times New Roman"/>
          <w:sz w:val="24"/>
          <w:szCs w:val="24"/>
        </w:rPr>
        <w:t>р</w:t>
      </w:r>
      <w:r>
        <w:rPr>
          <w:rFonts w:eastAsia="Times New Roman"/>
          <w:sz w:val="24"/>
          <w:szCs w:val="24"/>
        </w:rPr>
        <w:t>жания (исходя из социальных и личностных ценностей), обеспечивающее личностный м</w:t>
      </w:r>
      <w:r>
        <w:rPr>
          <w:rFonts w:eastAsia="Times New Roman"/>
          <w:sz w:val="24"/>
          <w:szCs w:val="24"/>
        </w:rPr>
        <w:t>о</w:t>
      </w:r>
      <w:r>
        <w:rPr>
          <w:rFonts w:eastAsia="Times New Roman"/>
          <w:sz w:val="24"/>
          <w:szCs w:val="24"/>
        </w:rPr>
        <w:t>ральный выбор.</w:t>
      </w:r>
    </w:p>
    <w:p w:rsidR="00895700" w:rsidRDefault="00895700" w:rsidP="009217B5">
      <w:pPr>
        <w:spacing w:line="2" w:lineRule="exact"/>
        <w:rPr>
          <w:rFonts w:ascii="Symbol" w:eastAsia="Symbol" w:hAnsi="Symbol" w:cs="Symbol"/>
          <w:sz w:val="24"/>
          <w:szCs w:val="24"/>
        </w:rPr>
      </w:pPr>
    </w:p>
    <w:p w:rsidR="00895700" w:rsidRDefault="0099262C" w:rsidP="009217B5">
      <w:pPr>
        <w:spacing w:line="277" w:lineRule="auto"/>
        <w:ind w:firstLine="566"/>
        <w:rPr>
          <w:rFonts w:ascii="Symbol" w:eastAsia="Symbol" w:hAnsi="Symbol" w:cs="Symbol"/>
          <w:sz w:val="24"/>
          <w:szCs w:val="24"/>
        </w:rPr>
      </w:pPr>
      <w:r>
        <w:rPr>
          <w:rFonts w:eastAsia="Times New Roman"/>
          <w:i/>
          <w:iCs/>
          <w:sz w:val="24"/>
          <w:szCs w:val="24"/>
        </w:rPr>
        <w:t xml:space="preserve">Регулятивные действия </w:t>
      </w:r>
      <w:r>
        <w:rPr>
          <w:rFonts w:eastAsia="Times New Roman"/>
          <w:sz w:val="24"/>
          <w:szCs w:val="24"/>
        </w:rPr>
        <w:t>обеспечивают учащимся организацию их учебной</w:t>
      </w:r>
      <w:r>
        <w:rPr>
          <w:rFonts w:eastAsia="Times New Roman"/>
          <w:i/>
          <w:iCs/>
          <w:sz w:val="24"/>
          <w:szCs w:val="24"/>
        </w:rPr>
        <w:t xml:space="preserve"> </w:t>
      </w:r>
      <w:r>
        <w:rPr>
          <w:rFonts w:eastAsia="Times New Roman"/>
          <w:sz w:val="24"/>
          <w:szCs w:val="24"/>
        </w:rPr>
        <w:t>деятельн</w:t>
      </w:r>
      <w:r>
        <w:rPr>
          <w:rFonts w:eastAsia="Times New Roman"/>
          <w:sz w:val="24"/>
          <w:szCs w:val="24"/>
        </w:rPr>
        <w:t>о</w:t>
      </w:r>
      <w:r>
        <w:rPr>
          <w:rFonts w:eastAsia="Times New Roman"/>
          <w:sz w:val="24"/>
          <w:szCs w:val="24"/>
        </w:rPr>
        <w:t>сти. К ним относятся:</w:t>
      </w:r>
    </w:p>
    <w:p w:rsidR="00895700" w:rsidRDefault="0099262C" w:rsidP="009217B5">
      <w:pPr>
        <w:spacing w:line="275" w:lineRule="auto"/>
        <w:ind w:firstLine="566"/>
        <w:rPr>
          <w:rFonts w:ascii="Symbol" w:eastAsia="Symbol" w:hAnsi="Symbol" w:cs="Symbol"/>
          <w:sz w:val="24"/>
          <w:szCs w:val="24"/>
        </w:rPr>
      </w:pPr>
      <w:r>
        <w:rPr>
          <w:rFonts w:eastAsia="Times New Roman"/>
          <w:sz w:val="24"/>
          <w:szCs w:val="24"/>
        </w:rPr>
        <w:t>– целеполагание как постановка учебной задачи на основе соотнесения того, что уже известно и усвоено учащимся, и того, что еще неизвестно;</w:t>
      </w:r>
    </w:p>
    <w:p w:rsidR="00895700" w:rsidRDefault="00895700" w:rsidP="009217B5">
      <w:pPr>
        <w:spacing w:line="1" w:lineRule="exact"/>
        <w:rPr>
          <w:rFonts w:ascii="Symbol" w:eastAsia="Symbol" w:hAnsi="Symbol" w:cs="Symbol"/>
          <w:sz w:val="24"/>
          <w:szCs w:val="24"/>
        </w:rPr>
      </w:pPr>
    </w:p>
    <w:p w:rsidR="00895700" w:rsidRDefault="0099262C" w:rsidP="009217B5">
      <w:pPr>
        <w:spacing w:line="275" w:lineRule="auto"/>
        <w:ind w:firstLine="566"/>
        <w:rPr>
          <w:rFonts w:ascii="Symbol" w:eastAsia="Symbol" w:hAnsi="Symbol" w:cs="Symbol"/>
          <w:sz w:val="24"/>
          <w:szCs w:val="24"/>
        </w:rPr>
      </w:pPr>
      <w:r>
        <w:rPr>
          <w:rFonts w:eastAsia="Times New Roman"/>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895700" w:rsidRDefault="00895700" w:rsidP="009217B5">
      <w:pPr>
        <w:spacing w:line="1" w:lineRule="exact"/>
        <w:rPr>
          <w:rFonts w:ascii="Symbol" w:eastAsia="Symbol" w:hAnsi="Symbol" w:cs="Symbol"/>
          <w:sz w:val="24"/>
          <w:szCs w:val="24"/>
        </w:rPr>
      </w:pPr>
    </w:p>
    <w:p w:rsidR="00895700" w:rsidRDefault="0099262C" w:rsidP="009217B5">
      <w:pPr>
        <w:spacing w:line="277" w:lineRule="auto"/>
        <w:ind w:firstLine="566"/>
        <w:rPr>
          <w:rFonts w:ascii="Symbol" w:eastAsia="Symbol" w:hAnsi="Symbol" w:cs="Symbol"/>
          <w:sz w:val="24"/>
          <w:szCs w:val="24"/>
        </w:rPr>
      </w:pPr>
      <w:r>
        <w:rPr>
          <w:rFonts w:eastAsia="Times New Roman"/>
          <w:sz w:val="24"/>
          <w:szCs w:val="24"/>
        </w:rPr>
        <w:t>– прогнозирование – предвосхищение результата и уровня усвоения знаний, его вр</w:t>
      </w:r>
      <w:r>
        <w:rPr>
          <w:rFonts w:eastAsia="Times New Roman"/>
          <w:sz w:val="24"/>
          <w:szCs w:val="24"/>
        </w:rPr>
        <w:t>е</w:t>
      </w:r>
      <w:r>
        <w:rPr>
          <w:rFonts w:eastAsia="Times New Roman"/>
          <w:sz w:val="24"/>
          <w:szCs w:val="24"/>
        </w:rPr>
        <w:t>менных характеристик;</w:t>
      </w:r>
    </w:p>
    <w:p w:rsidR="00895700" w:rsidRDefault="00895700" w:rsidP="009217B5">
      <w:pPr>
        <w:spacing w:line="1" w:lineRule="exact"/>
        <w:rPr>
          <w:rFonts w:ascii="Symbol" w:eastAsia="Symbol" w:hAnsi="Symbol" w:cs="Symbol"/>
          <w:sz w:val="24"/>
          <w:szCs w:val="24"/>
        </w:rPr>
      </w:pPr>
    </w:p>
    <w:p w:rsidR="00895700" w:rsidRDefault="0099262C" w:rsidP="009217B5">
      <w:pPr>
        <w:spacing w:line="275" w:lineRule="auto"/>
        <w:ind w:firstLine="566"/>
        <w:rPr>
          <w:rFonts w:ascii="Symbol" w:eastAsia="Symbol" w:hAnsi="Symbol" w:cs="Symbol"/>
          <w:sz w:val="24"/>
          <w:szCs w:val="24"/>
        </w:rPr>
      </w:pPr>
      <w:r>
        <w:rPr>
          <w:rFonts w:eastAsia="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895700" w:rsidRDefault="00895700" w:rsidP="009217B5">
      <w:pPr>
        <w:spacing w:line="1" w:lineRule="exact"/>
        <w:rPr>
          <w:rFonts w:ascii="Symbol" w:eastAsia="Symbol" w:hAnsi="Symbol" w:cs="Symbol"/>
          <w:sz w:val="24"/>
          <w:szCs w:val="24"/>
        </w:rPr>
      </w:pPr>
    </w:p>
    <w:p w:rsidR="00895700" w:rsidRDefault="0099262C" w:rsidP="009217B5">
      <w:pPr>
        <w:spacing w:line="275" w:lineRule="auto"/>
        <w:ind w:firstLine="566"/>
        <w:rPr>
          <w:rFonts w:ascii="Symbol" w:eastAsia="Symbol" w:hAnsi="Symbol" w:cs="Symbol"/>
          <w:sz w:val="24"/>
          <w:szCs w:val="24"/>
        </w:rPr>
      </w:pPr>
      <w:r>
        <w:rPr>
          <w:rFonts w:eastAsia="Times New Roman"/>
          <w:sz w:val="24"/>
          <w:szCs w:val="24"/>
        </w:rPr>
        <w:t>– коррекция – внесение необходимых дополнений и корректив в план и способ де</w:t>
      </w:r>
      <w:r>
        <w:rPr>
          <w:rFonts w:eastAsia="Times New Roman"/>
          <w:sz w:val="24"/>
          <w:szCs w:val="24"/>
        </w:rPr>
        <w:t>й</w:t>
      </w:r>
      <w:r>
        <w:rPr>
          <w:rFonts w:eastAsia="Times New Roman"/>
          <w:sz w:val="24"/>
          <w:szCs w:val="24"/>
        </w:rPr>
        <w:t>ствия в случае расхождения эталона, реального действия и его результата;</w:t>
      </w:r>
    </w:p>
    <w:p w:rsidR="00895700" w:rsidRDefault="00895700" w:rsidP="009217B5">
      <w:pPr>
        <w:spacing w:line="1" w:lineRule="exact"/>
        <w:rPr>
          <w:rFonts w:ascii="Symbol" w:eastAsia="Symbol" w:hAnsi="Symbol" w:cs="Symbol"/>
          <w:sz w:val="24"/>
          <w:szCs w:val="24"/>
        </w:rPr>
      </w:pPr>
    </w:p>
    <w:p w:rsidR="00895700" w:rsidRDefault="0099262C" w:rsidP="009217B5">
      <w:pPr>
        <w:spacing w:line="275" w:lineRule="auto"/>
        <w:ind w:firstLine="566"/>
        <w:rPr>
          <w:rFonts w:ascii="Symbol" w:eastAsia="Symbol" w:hAnsi="Symbol" w:cs="Symbol"/>
          <w:sz w:val="24"/>
          <w:szCs w:val="24"/>
        </w:rPr>
      </w:pPr>
      <w:r>
        <w:rPr>
          <w:rFonts w:eastAsia="Times New Roman"/>
          <w:sz w:val="24"/>
          <w:szCs w:val="24"/>
        </w:rPr>
        <w:t>– оценка – выделение и осознание учащимся того, что уже усвоено и что еще нужно усвоить, осознание качества и уровня усвоения;</w:t>
      </w:r>
    </w:p>
    <w:p w:rsidR="00895700" w:rsidRDefault="00895700" w:rsidP="009217B5">
      <w:pPr>
        <w:spacing w:line="1" w:lineRule="exact"/>
        <w:rPr>
          <w:rFonts w:ascii="Symbol" w:eastAsia="Symbol" w:hAnsi="Symbol" w:cs="Symbol"/>
          <w:sz w:val="24"/>
          <w:szCs w:val="24"/>
        </w:rPr>
      </w:pPr>
    </w:p>
    <w:p w:rsidR="00895700" w:rsidRDefault="0099262C" w:rsidP="009217B5">
      <w:pPr>
        <w:spacing w:line="275" w:lineRule="auto"/>
        <w:ind w:firstLine="566"/>
        <w:jc w:val="both"/>
        <w:rPr>
          <w:rFonts w:ascii="Symbol" w:eastAsia="Symbol" w:hAnsi="Symbol" w:cs="Symbol"/>
          <w:sz w:val="24"/>
          <w:szCs w:val="24"/>
        </w:rPr>
      </w:pPr>
      <w:r>
        <w:rPr>
          <w:rFonts w:eastAsia="Times New Roman"/>
          <w:sz w:val="24"/>
          <w:szCs w:val="24"/>
        </w:rPr>
        <w:t>– саморегуляция как способность к мобилизации сил и энергии, к волевому усилию (к выбору в ситуации мотивационного конфликта) и к преодолению препятствий.</w:t>
      </w:r>
    </w:p>
    <w:p w:rsidR="00895700" w:rsidRDefault="00895700" w:rsidP="009217B5">
      <w:pPr>
        <w:spacing w:line="2" w:lineRule="exact"/>
        <w:rPr>
          <w:rFonts w:ascii="Symbol" w:eastAsia="Symbol" w:hAnsi="Symbol" w:cs="Symbol"/>
          <w:sz w:val="24"/>
          <w:szCs w:val="24"/>
        </w:rPr>
      </w:pPr>
    </w:p>
    <w:p w:rsidR="00895700" w:rsidRDefault="0099262C" w:rsidP="009217B5">
      <w:pPr>
        <w:rPr>
          <w:rFonts w:ascii="Symbol" w:eastAsia="Symbol" w:hAnsi="Symbol" w:cs="Symbol"/>
          <w:sz w:val="24"/>
          <w:szCs w:val="24"/>
        </w:rPr>
      </w:pPr>
      <w:r>
        <w:rPr>
          <w:rFonts w:eastAsia="Times New Roman"/>
          <w:i/>
          <w:iCs/>
          <w:sz w:val="24"/>
          <w:szCs w:val="24"/>
        </w:rPr>
        <w:t xml:space="preserve">Познавательные универсальные действия </w:t>
      </w:r>
      <w:r>
        <w:rPr>
          <w:rFonts w:eastAsia="Times New Roman"/>
          <w:sz w:val="24"/>
          <w:szCs w:val="24"/>
        </w:rPr>
        <w:t>обеспечивают обучающимся:</w:t>
      </w:r>
      <w:r>
        <w:rPr>
          <w:rFonts w:eastAsia="Times New Roman"/>
          <w:i/>
          <w:iCs/>
          <w:sz w:val="24"/>
          <w:szCs w:val="24"/>
        </w:rPr>
        <w:t xml:space="preserve"> </w:t>
      </w:r>
      <w:r>
        <w:rPr>
          <w:rFonts w:eastAsia="Times New Roman"/>
          <w:sz w:val="24"/>
          <w:szCs w:val="24"/>
        </w:rPr>
        <w:t>умения</w:t>
      </w:r>
    </w:p>
    <w:p w:rsidR="00895700" w:rsidRDefault="00895700" w:rsidP="009217B5">
      <w:pPr>
        <w:spacing w:line="45" w:lineRule="exact"/>
        <w:rPr>
          <w:sz w:val="20"/>
          <w:szCs w:val="20"/>
        </w:rPr>
      </w:pPr>
    </w:p>
    <w:p w:rsidR="00895700" w:rsidRDefault="0099262C" w:rsidP="009217B5">
      <w:pPr>
        <w:spacing w:line="307" w:lineRule="auto"/>
        <w:rPr>
          <w:sz w:val="20"/>
          <w:szCs w:val="20"/>
        </w:rPr>
      </w:pPr>
      <w:r>
        <w:rPr>
          <w:rFonts w:eastAsia="Times New Roman"/>
          <w:sz w:val="24"/>
          <w:szCs w:val="24"/>
        </w:rPr>
        <w:t>самостоятельно осуществлять деятельность учения, успешно усваивать знания, формир</w:t>
      </w:r>
      <w:r>
        <w:rPr>
          <w:rFonts w:eastAsia="Times New Roman"/>
          <w:sz w:val="24"/>
          <w:szCs w:val="24"/>
        </w:rPr>
        <w:t>о</w:t>
      </w:r>
      <w:r>
        <w:rPr>
          <w:rFonts w:eastAsia="Times New Roman"/>
          <w:sz w:val="24"/>
          <w:szCs w:val="24"/>
        </w:rPr>
        <w:t>вание умений, навыков.</w:t>
      </w:r>
    </w:p>
    <w:p w:rsidR="00895700" w:rsidRDefault="00895700" w:rsidP="009217B5">
      <w:pPr>
        <w:spacing w:line="200" w:lineRule="exact"/>
        <w:rPr>
          <w:sz w:val="20"/>
          <w:szCs w:val="20"/>
        </w:rPr>
      </w:pPr>
    </w:p>
    <w:p w:rsidR="00895700" w:rsidRDefault="00895700" w:rsidP="009217B5">
      <w:pPr>
        <w:spacing w:line="200" w:lineRule="exact"/>
        <w:rPr>
          <w:sz w:val="20"/>
          <w:szCs w:val="20"/>
        </w:rPr>
      </w:pPr>
    </w:p>
    <w:p w:rsidR="00895700" w:rsidRDefault="00895700" w:rsidP="009217B5">
      <w:pPr>
        <w:spacing w:line="324" w:lineRule="exact"/>
        <w:rPr>
          <w:sz w:val="20"/>
          <w:szCs w:val="20"/>
        </w:rPr>
      </w:pPr>
    </w:p>
    <w:p w:rsidR="00895700" w:rsidRDefault="00895700" w:rsidP="009217B5">
      <w:pPr>
        <w:sectPr w:rsidR="00895700">
          <w:pgSz w:w="11900" w:h="16840"/>
          <w:pgMar w:top="1110" w:right="980" w:bottom="348" w:left="1440" w:header="0" w:footer="0" w:gutter="0"/>
          <w:cols w:space="720" w:equalWidth="0">
            <w:col w:w="9480"/>
          </w:cols>
        </w:sectPr>
      </w:pPr>
    </w:p>
    <w:p w:rsidR="00895700" w:rsidRDefault="0099262C" w:rsidP="009217B5">
      <w:pPr>
        <w:spacing w:line="275" w:lineRule="auto"/>
        <w:ind w:firstLine="566"/>
        <w:jc w:val="both"/>
        <w:rPr>
          <w:sz w:val="20"/>
          <w:szCs w:val="20"/>
        </w:rPr>
      </w:pPr>
      <w:r>
        <w:rPr>
          <w:rFonts w:eastAsia="Times New Roman"/>
          <w:sz w:val="24"/>
          <w:szCs w:val="24"/>
        </w:rPr>
        <w:lastRenderedPageBreak/>
        <w:t>Структура познавательных универсальных действий представлена четырьмя осно</w:t>
      </w:r>
      <w:r>
        <w:rPr>
          <w:rFonts w:eastAsia="Times New Roman"/>
          <w:sz w:val="24"/>
          <w:szCs w:val="24"/>
        </w:rPr>
        <w:t>в</w:t>
      </w:r>
      <w:r>
        <w:rPr>
          <w:rFonts w:eastAsia="Times New Roman"/>
          <w:sz w:val="24"/>
          <w:szCs w:val="24"/>
        </w:rPr>
        <w:t xml:space="preserve">ными единицами: общеучебные и </w:t>
      </w:r>
      <w:proofErr w:type="gramStart"/>
      <w:r>
        <w:rPr>
          <w:rFonts w:eastAsia="Times New Roman"/>
          <w:sz w:val="24"/>
          <w:szCs w:val="24"/>
        </w:rPr>
        <w:t>знаково-символические</w:t>
      </w:r>
      <w:proofErr w:type="gramEnd"/>
      <w:r>
        <w:rPr>
          <w:rFonts w:eastAsia="Times New Roman"/>
          <w:sz w:val="24"/>
          <w:szCs w:val="24"/>
        </w:rPr>
        <w:t>, логические, постановка и реш</w:t>
      </w:r>
      <w:r>
        <w:rPr>
          <w:rFonts w:eastAsia="Times New Roman"/>
          <w:sz w:val="24"/>
          <w:szCs w:val="24"/>
        </w:rPr>
        <w:t>е</w:t>
      </w:r>
      <w:r>
        <w:rPr>
          <w:rFonts w:eastAsia="Times New Roman"/>
          <w:sz w:val="24"/>
          <w:szCs w:val="24"/>
        </w:rPr>
        <w:t>ние проблем.</w:t>
      </w:r>
    </w:p>
    <w:p w:rsidR="00895700" w:rsidRDefault="00895700" w:rsidP="009217B5">
      <w:pPr>
        <w:spacing w:line="2" w:lineRule="exact"/>
        <w:rPr>
          <w:sz w:val="20"/>
          <w:szCs w:val="20"/>
        </w:rPr>
      </w:pPr>
    </w:p>
    <w:p w:rsidR="00895700" w:rsidRDefault="0099262C" w:rsidP="009217B5">
      <w:pPr>
        <w:rPr>
          <w:sz w:val="20"/>
          <w:szCs w:val="20"/>
        </w:rPr>
      </w:pPr>
      <w:r>
        <w:rPr>
          <w:rFonts w:eastAsia="Times New Roman"/>
          <w:i/>
          <w:iCs/>
          <w:sz w:val="24"/>
          <w:szCs w:val="24"/>
        </w:rPr>
        <w:t>Общеучебные универсальные действия:</w:t>
      </w:r>
    </w:p>
    <w:p w:rsidR="00895700" w:rsidRDefault="00895700" w:rsidP="00CF1303">
      <w:pPr>
        <w:tabs>
          <w:tab w:val="left" w:pos="567"/>
        </w:tabs>
        <w:spacing w:line="59" w:lineRule="exact"/>
        <w:rPr>
          <w:sz w:val="20"/>
          <w:szCs w:val="20"/>
        </w:rPr>
      </w:pPr>
    </w:p>
    <w:p w:rsidR="00895700" w:rsidRDefault="0099262C" w:rsidP="00CF1303">
      <w:pPr>
        <w:numPr>
          <w:ilvl w:val="0"/>
          <w:numId w:val="245"/>
        </w:numPr>
        <w:tabs>
          <w:tab w:val="left" w:pos="567"/>
          <w:tab w:val="left" w:pos="1120"/>
        </w:tabs>
        <w:rPr>
          <w:rFonts w:ascii="Symbol" w:eastAsia="Symbol" w:hAnsi="Symbol" w:cs="Symbol"/>
          <w:sz w:val="24"/>
          <w:szCs w:val="24"/>
        </w:rPr>
      </w:pPr>
      <w:r>
        <w:rPr>
          <w:rFonts w:eastAsia="Times New Roman"/>
          <w:sz w:val="24"/>
          <w:szCs w:val="24"/>
        </w:rPr>
        <w:t>самостоятельное выделение и формулирование познавательной цели;</w:t>
      </w:r>
    </w:p>
    <w:p w:rsidR="00895700" w:rsidRDefault="00895700" w:rsidP="00CF1303">
      <w:pPr>
        <w:tabs>
          <w:tab w:val="left" w:pos="567"/>
        </w:tabs>
        <w:spacing w:line="37" w:lineRule="exact"/>
        <w:rPr>
          <w:rFonts w:ascii="Symbol" w:eastAsia="Symbol" w:hAnsi="Symbol" w:cs="Symbol"/>
          <w:sz w:val="24"/>
          <w:szCs w:val="24"/>
        </w:rPr>
      </w:pPr>
    </w:p>
    <w:p w:rsidR="00895700" w:rsidRDefault="0099262C" w:rsidP="00CF1303">
      <w:pPr>
        <w:numPr>
          <w:ilvl w:val="0"/>
          <w:numId w:val="245"/>
        </w:numPr>
        <w:tabs>
          <w:tab w:val="left" w:pos="567"/>
          <w:tab w:val="left" w:pos="1120"/>
        </w:tabs>
        <w:spacing w:line="274" w:lineRule="auto"/>
        <w:rPr>
          <w:rFonts w:ascii="Symbol" w:eastAsia="Symbol" w:hAnsi="Symbol" w:cs="Symbol"/>
          <w:sz w:val="24"/>
          <w:szCs w:val="24"/>
        </w:rPr>
      </w:pPr>
      <w:r>
        <w:rPr>
          <w:rFonts w:eastAsia="Times New Roman"/>
          <w:sz w:val="24"/>
          <w:szCs w:val="24"/>
        </w:rPr>
        <w:t>поиск и выделение необходимой информации; применение методов информационн</w:t>
      </w:r>
      <w:r>
        <w:rPr>
          <w:rFonts w:eastAsia="Times New Roman"/>
          <w:sz w:val="24"/>
          <w:szCs w:val="24"/>
        </w:rPr>
        <w:t>о</w:t>
      </w:r>
      <w:r>
        <w:rPr>
          <w:rFonts w:eastAsia="Times New Roman"/>
          <w:sz w:val="24"/>
          <w:szCs w:val="24"/>
        </w:rPr>
        <w:t>го поиска, в том числе с помощью компьютерных средств;</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45"/>
        </w:numPr>
        <w:tabs>
          <w:tab w:val="left" w:pos="567"/>
          <w:tab w:val="left" w:pos="1120"/>
        </w:tabs>
        <w:rPr>
          <w:rFonts w:ascii="Symbol" w:eastAsia="Symbol" w:hAnsi="Symbol" w:cs="Symbol"/>
          <w:sz w:val="24"/>
          <w:szCs w:val="24"/>
        </w:rPr>
      </w:pPr>
      <w:r>
        <w:rPr>
          <w:rFonts w:eastAsia="Times New Roman"/>
          <w:sz w:val="24"/>
          <w:szCs w:val="24"/>
        </w:rPr>
        <w:t>структурирование знаний;</w:t>
      </w:r>
    </w:p>
    <w:p w:rsidR="00895700" w:rsidRDefault="00895700" w:rsidP="00CF1303">
      <w:pPr>
        <w:tabs>
          <w:tab w:val="left" w:pos="567"/>
        </w:tabs>
        <w:spacing w:line="41" w:lineRule="exact"/>
        <w:rPr>
          <w:rFonts w:ascii="Symbol" w:eastAsia="Symbol" w:hAnsi="Symbol" w:cs="Symbol"/>
          <w:sz w:val="24"/>
          <w:szCs w:val="24"/>
        </w:rPr>
      </w:pPr>
    </w:p>
    <w:p w:rsidR="00895700" w:rsidRDefault="0099262C" w:rsidP="00CF1303">
      <w:pPr>
        <w:numPr>
          <w:ilvl w:val="0"/>
          <w:numId w:val="245"/>
        </w:numPr>
        <w:tabs>
          <w:tab w:val="left" w:pos="567"/>
          <w:tab w:val="left" w:pos="1120"/>
        </w:tabs>
        <w:spacing w:line="274" w:lineRule="auto"/>
        <w:rPr>
          <w:rFonts w:ascii="Symbol" w:eastAsia="Symbol" w:hAnsi="Symbol" w:cs="Symbol"/>
          <w:sz w:val="24"/>
          <w:szCs w:val="24"/>
        </w:rPr>
      </w:pPr>
      <w:r>
        <w:rPr>
          <w:rFonts w:eastAsia="Times New Roman"/>
          <w:sz w:val="24"/>
          <w:szCs w:val="24"/>
        </w:rPr>
        <w:t>осознанное и произвольное построение речевого высказывания в устной и письме</w:t>
      </w:r>
      <w:r>
        <w:rPr>
          <w:rFonts w:eastAsia="Times New Roman"/>
          <w:sz w:val="24"/>
          <w:szCs w:val="24"/>
        </w:rPr>
        <w:t>н</w:t>
      </w:r>
      <w:r>
        <w:rPr>
          <w:rFonts w:eastAsia="Times New Roman"/>
          <w:sz w:val="24"/>
          <w:szCs w:val="24"/>
        </w:rPr>
        <w:t>ной форме;</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45"/>
        </w:numPr>
        <w:tabs>
          <w:tab w:val="left" w:pos="567"/>
          <w:tab w:val="left" w:pos="1120"/>
        </w:tabs>
        <w:spacing w:line="274" w:lineRule="auto"/>
        <w:rPr>
          <w:rFonts w:ascii="Symbol" w:eastAsia="Symbol" w:hAnsi="Symbol" w:cs="Symbol"/>
          <w:sz w:val="24"/>
          <w:szCs w:val="24"/>
        </w:rPr>
      </w:pPr>
      <w:r>
        <w:rPr>
          <w:rFonts w:eastAsia="Times New Roman"/>
          <w:sz w:val="24"/>
          <w:szCs w:val="24"/>
        </w:rPr>
        <w:t>выбор наиболее эффективных способов решения задач в зависимости от ко</w:t>
      </w:r>
      <w:r>
        <w:rPr>
          <w:rFonts w:eastAsia="Times New Roman"/>
          <w:sz w:val="24"/>
          <w:szCs w:val="24"/>
        </w:rPr>
        <w:t>н</w:t>
      </w:r>
      <w:r>
        <w:rPr>
          <w:rFonts w:eastAsia="Times New Roman"/>
          <w:sz w:val="24"/>
          <w:szCs w:val="24"/>
        </w:rPr>
        <w:t>кретных условий;</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45"/>
        </w:numPr>
        <w:tabs>
          <w:tab w:val="left" w:pos="567"/>
          <w:tab w:val="left" w:pos="1120"/>
        </w:tabs>
        <w:spacing w:line="272" w:lineRule="auto"/>
        <w:rPr>
          <w:rFonts w:ascii="Symbol" w:eastAsia="Symbol" w:hAnsi="Symbol" w:cs="Symbol"/>
          <w:sz w:val="24"/>
          <w:szCs w:val="24"/>
        </w:rPr>
      </w:pPr>
      <w:r>
        <w:rPr>
          <w:rFonts w:eastAsia="Times New Roman"/>
          <w:sz w:val="24"/>
          <w:szCs w:val="24"/>
        </w:rPr>
        <w:t>рефлексия способов и условий действия, контроль и оценка процесса и резул</w:t>
      </w:r>
      <w:r>
        <w:rPr>
          <w:rFonts w:eastAsia="Times New Roman"/>
          <w:sz w:val="24"/>
          <w:szCs w:val="24"/>
        </w:rPr>
        <w:t>ь</w:t>
      </w:r>
      <w:r>
        <w:rPr>
          <w:rFonts w:eastAsia="Times New Roman"/>
          <w:sz w:val="24"/>
          <w:szCs w:val="24"/>
        </w:rPr>
        <w:t>татов деятельности;</w:t>
      </w:r>
    </w:p>
    <w:p w:rsidR="00895700" w:rsidRDefault="00895700" w:rsidP="00CF1303">
      <w:pPr>
        <w:tabs>
          <w:tab w:val="left" w:pos="567"/>
        </w:tabs>
        <w:spacing w:line="1" w:lineRule="exact"/>
        <w:rPr>
          <w:rFonts w:ascii="Symbol" w:eastAsia="Symbol" w:hAnsi="Symbol" w:cs="Symbol"/>
          <w:sz w:val="24"/>
          <w:szCs w:val="24"/>
        </w:rPr>
      </w:pPr>
    </w:p>
    <w:p w:rsidR="00895700" w:rsidRDefault="0099262C" w:rsidP="00CF1303">
      <w:pPr>
        <w:numPr>
          <w:ilvl w:val="0"/>
          <w:numId w:val="245"/>
        </w:numPr>
        <w:tabs>
          <w:tab w:val="left" w:pos="567"/>
          <w:tab w:val="left" w:pos="1120"/>
        </w:tabs>
        <w:spacing w:line="275" w:lineRule="auto"/>
        <w:jc w:val="both"/>
        <w:rPr>
          <w:rFonts w:ascii="Symbol" w:eastAsia="Symbol" w:hAnsi="Symbol" w:cs="Symbol"/>
          <w:sz w:val="24"/>
          <w:szCs w:val="24"/>
        </w:rPr>
      </w:pPr>
      <w:r>
        <w:rPr>
          <w:rFonts w:eastAsia="Times New Roman"/>
          <w:sz w:val="24"/>
          <w:szCs w:val="24"/>
        </w:rPr>
        <w:t>смысловое чтение как осмысление цели чтения и выбор вида чтения в зависим</w:t>
      </w:r>
      <w:r>
        <w:rPr>
          <w:rFonts w:eastAsia="Times New Roman"/>
          <w:sz w:val="24"/>
          <w:szCs w:val="24"/>
        </w:rPr>
        <w:t>о</w:t>
      </w:r>
      <w:r>
        <w:rPr>
          <w:rFonts w:eastAsia="Times New Roman"/>
          <w:sz w:val="24"/>
          <w:szCs w:val="24"/>
        </w:rPr>
        <w:t>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95700" w:rsidRDefault="00895700" w:rsidP="00CF1303">
      <w:pPr>
        <w:tabs>
          <w:tab w:val="left" w:pos="567"/>
        </w:tabs>
        <w:spacing w:line="6" w:lineRule="exact"/>
        <w:rPr>
          <w:rFonts w:ascii="Symbol" w:eastAsia="Symbol" w:hAnsi="Symbol" w:cs="Symbol"/>
          <w:sz w:val="24"/>
          <w:szCs w:val="24"/>
        </w:rPr>
      </w:pPr>
    </w:p>
    <w:p w:rsidR="00895700" w:rsidRDefault="0099262C" w:rsidP="00CF1303">
      <w:pPr>
        <w:numPr>
          <w:ilvl w:val="0"/>
          <w:numId w:val="245"/>
        </w:numPr>
        <w:tabs>
          <w:tab w:val="left" w:pos="567"/>
          <w:tab w:val="left" w:pos="1120"/>
        </w:tabs>
        <w:spacing w:line="291" w:lineRule="auto"/>
        <w:rPr>
          <w:rFonts w:ascii="Symbol" w:eastAsia="Symbol" w:hAnsi="Symbol" w:cs="Symbol"/>
          <w:sz w:val="24"/>
          <w:szCs w:val="24"/>
        </w:rPr>
      </w:pPr>
      <w:r>
        <w:rPr>
          <w:rFonts w:eastAsia="Times New Roman"/>
          <w:sz w:val="24"/>
          <w:szCs w:val="24"/>
        </w:rPr>
        <w:t>постановка и формулирование проблемы, самостоятельное создание алгоритмов де</w:t>
      </w:r>
      <w:r>
        <w:rPr>
          <w:rFonts w:eastAsia="Times New Roman"/>
          <w:sz w:val="24"/>
          <w:szCs w:val="24"/>
        </w:rPr>
        <w:t>я</w:t>
      </w:r>
      <w:r>
        <w:rPr>
          <w:rFonts w:eastAsia="Times New Roman"/>
          <w:sz w:val="24"/>
          <w:szCs w:val="24"/>
        </w:rPr>
        <w:t>тельности при решении проблем творческого и поискового характера.</w:t>
      </w:r>
    </w:p>
    <w:p w:rsidR="00895700" w:rsidRDefault="00895700" w:rsidP="00CF1303">
      <w:pPr>
        <w:tabs>
          <w:tab w:val="left" w:pos="567"/>
        </w:tabs>
        <w:spacing w:line="1" w:lineRule="exact"/>
        <w:rPr>
          <w:sz w:val="20"/>
          <w:szCs w:val="20"/>
        </w:rPr>
      </w:pPr>
    </w:p>
    <w:p w:rsidR="00895700" w:rsidRDefault="0099262C" w:rsidP="00CF1303">
      <w:pPr>
        <w:tabs>
          <w:tab w:val="left" w:pos="567"/>
        </w:tabs>
        <w:rPr>
          <w:sz w:val="20"/>
          <w:szCs w:val="20"/>
        </w:rPr>
      </w:pPr>
      <w:r>
        <w:rPr>
          <w:rFonts w:eastAsia="Times New Roman"/>
          <w:i/>
          <w:iCs/>
          <w:sz w:val="24"/>
          <w:szCs w:val="24"/>
        </w:rPr>
        <w:t>Знаково-символические действия:</w:t>
      </w:r>
    </w:p>
    <w:p w:rsidR="00895700" w:rsidRDefault="00895700" w:rsidP="00CF1303">
      <w:pPr>
        <w:tabs>
          <w:tab w:val="left" w:pos="567"/>
        </w:tabs>
        <w:spacing w:line="59" w:lineRule="exact"/>
        <w:rPr>
          <w:sz w:val="20"/>
          <w:szCs w:val="20"/>
        </w:rPr>
      </w:pPr>
    </w:p>
    <w:p w:rsidR="00895700" w:rsidRDefault="0099262C" w:rsidP="00CF1303">
      <w:pPr>
        <w:numPr>
          <w:ilvl w:val="0"/>
          <w:numId w:val="246"/>
        </w:numPr>
        <w:tabs>
          <w:tab w:val="left" w:pos="567"/>
          <w:tab w:val="left" w:pos="1120"/>
        </w:tabs>
        <w:spacing w:line="275" w:lineRule="auto"/>
        <w:jc w:val="both"/>
        <w:rPr>
          <w:rFonts w:ascii="Symbol" w:eastAsia="Symbol" w:hAnsi="Symbol" w:cs="Symbol"/>
          <w:sz w:val="24"/>
          <w:szCs w:val="24"/>
        </w:rPr>
      </w:pPr>
      <w:r>
        <w:rPr>
          <w:rFonts w:eastAsia="Times New Roman"/>
          <w:sz w:val="24"/>
          <w:szCs w:val="24"/>
        </w:rPr>
        <w:t>моделирование – преобразование объекта из чувственной формы в модель, где выд</w:t>
      </w:r>
      <w:r>
        <w:rPr>
          <w:rFonts w:eastAsia="Times New Roman"/>
          <w:sz w:val="24"/>
          <w:szCs w:val="24"/>
        </w:rPr>
        <w:t>е</w:t>
      </w:r>
      <w:r>
        <w:rPr>
          <w:rFonts w:eastAsia="Times New Roman"/>
          <w:sz w:val="24"/>
          <w:szCs w:val="24"/>
        </w:rPr>
        <w:t>лены существенные характеристики объекта (пространственно-графическая или зн</w:t>
      </w:r>
      <w:r>
        <w:rPr>
          <w:rFonts w:eastAsia="Times New Roman"/>
          <w:sz w:val="24"/>
          <w:szCs w:val="24"/>
        </w:rPr>
        <w:t>а</w:t>
      </w:r>
      <w:r>
        <w:rPr>
          <w:rFonts w:eastAsia="Times New Roman"/>
          <w:sz w:val="24"/>
          <w:szCs w:val="24"/>
        </w:rPr>
        <w:t>ково-символическая);</w:t>
      </w:r>
    </w:p>
    <w:p w:rsidR="00895700" w:rsidRDefault="0099262C" w:rsidP="00CF1303">
      <w:pPr>
        <w:numPr>
          <w:ilvl w:val="0"/>
          <w:numId w:val="246"/>
        </w:numPr>
        <w:tabs>
          <w:tab w:val="left" w:pos="567"/>
          <w:tab w:val="left" w:pos="1120"/>
        </w:tabs>
        <w:spacing w:line="291" w:lineRule="auto"/>
        <w:rPr>
          <w:rFonts w:ascii="Symbol" w:eastAsia="Symbol" w:hAnsi="Symbol" w:cs="Symbol"/>
          <w:sz w:val="24"/>
          <w:szCs w:val="24"/>
        </w:rPr>
      </w:pPr>
      <w:r>
        <w:rPr>
          <w:rFonts w:eastAsia="Times New Roman"/>
          <w:sz w:val="24"/>
          <w:szCs w:val="24"/>
        </w:rPr>
        <w:t>преобразование модели с целью выявления общих законов, определяющих да</w:t>
      </w:r>
      <w:r>
        <w:rPr>
          <w:rFonts w:eastAsia="Times New Roman"/>
          <w:sz w:val="24"/>
          <w:szCs w:val="24"/>
        </w:rPr>
        <w:t>н</w:t>
      </w:r>
      <w:r>
        <w:rPr>
          <w:rFonts w:eastAsia="Times New Roman"/>
          <w:sz w:val="24"/>
          <w:szCs w:val="24"/>
        </w:rPr>
        <w:t>ную предметную область.</w:t>
      </w:r>
    </w:p>
    <w:p w:rsidR="00895700" w:rsidRDefault="00895700" w:rsidP="00CF1303">
      <w:pPr>
        <w:tabs>
          <w:tab w:val="left" w:pos="567"/>
        </w:tabs>
        <w:spacing w:line="1" w:lineRule="exact"/>
        <w:rPr>
          <w:sz w:val="20"/>
          <w:szCs w:val="20"/>
        </w:rPr>
      </w:pPr>
    </w:p>
    <w:p w:rsidR="00895700" w:rsidRDefault="0099262C" w:rsidP="00CF1303">
      <w:pPr>
        <w:tabs>
          <w:tab w:val="left" w:pos="567"/>
        </w:tabs>
        <w:rPr>
          <w:sz w:val="20"/>
          <w:szCs w:val="20"/>
        </w:rPr>
      </w:pPr>
      <w:r>
        <w:rPr>
          <w:rFonts w:eastAsia="Times New Roman"/>
          <w:i/>
          <w:iCs/>
          <w:sz w:val="24"/>
          <w:szCs w:val="24"/>
        </w:rPr>
        <w:t>Логические универсальные действия:</w:t>
      </w:r>
    </w:p>
    <w:p w:rsidR="00895700" w:rsidRDefault="00895700" w:rsidP="00CF1303">
      <w:pPr>
        <w:tabs>
          <w:tab w:val="left" w:pos="567"/>
        </w:tabs>
        <w:spacing w:line="64" w:lineRule="exact"/>
        <w:rPr>
          <w:sz w:val="20"/>
          <w:szCs w:val="20"/>
        </w:rPr>
      </w:pPr>
    </w:p>
    <w:p w:rsidR="00895700" w:rsidRDefault="0099262C" w:rsidP="00CF1303">
      <w:pPr>
        <w:numPr>
          <w:ilvl w:val="0"/>
          <w:numId w:val="247"/>
        </w:numPr>
        <w:tabs>
          <w:tab w:val="left" w:pos="567"/>
          <w:tab w:val="left" w:pos="1120"/>
        </w:tabs>
        <w:spacing w:line="272" w:lineRule="auto"/>
        <w:rPr>
          <w:rFonts w:ascii="Symbol" w:eastAsia="Symbol" w:hAnsi="Symbol" w:cs="Symbol"/>
          <w:sz w:val="24"/>
          <w:szCs w:val="24"/>
        </w:rPr>
      </w:pPr>
      <w:r>
        <w:rPr>
          <w:rFonts w:eastAsia="Times New Roman"/>
          <w:sz w:val="24"/>
          <w:szCs w:val="24"/>
        </w:rPr>
        <w:t>анализ объектов с целью выделения признаков (существенных, несуществе</w:t>
      </w:r>
      <w:r>
        <w:rPr>
          <w:rFonts w:eastAsia="Times New Roman"/>
          <w:sz w:val="24"/>
          <w:szCs w:val="24"/>
        </w:rPr>
        <w:t>н</w:t>
      </w:r>
      <w:r>
        <w:rPr>
          <w:rFonts w:eastAsia="Times New Roman"/>
          <w:sz w:val="24"/>
          <w:szCs w:val="24"/>
        </w:rPr>
        <w:t>ных);</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47"/>
        </w:numPr>
        <w:tabs>
          <w:tab w:val="left" w:pos="567"/>
          <w:tab w:val="left" w:pos="1120"/>
        </w:tabs>
        <w:spacing w:line="274" w:lineRule="auto"/>
        <w:rPr>
          <w:rFonts w:ascii="Symbol" w:eastAsia="Symbol" w:hAnsi="Symbol" w:cs="Symbol"/>
          <w:sz w:val="24"/>
          <w:szCs w:val="24"/>
        </w:rPr>
      </w:pPr>
      <w:r>
        <w:rPr>
          <w:rFonts w:eastAsia="Times New Roman"/>
          <w:sz w:val="24"/>
          <w:szCs w:val="24"/>
        </w:rPr>
        <w:t>синтез – составление целого из частей, в том числе самостоятельное достраив</w:t>
      </w:r>
      <w:r>
        <w:rPr>
          <w:rFonts w:eastAsia="Times New Roman"/>
          <w:sz w:val="24"/>
          <w:szCs w:val="24"/>
        </w:rPr>
        <w:t>а</w:t>
      </w:r>
      <w:r>
        <w:rPr>
          <w:rFonts w:eastAsia="Times New Roman"/>
          <w:sz w:val="24"/>
          <w:szCs w:val="24"/>
        </w:rPr>
        <w:t>ние с восполнением недостающих компонентов;</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47"/>
        </w:numPr>
        <w:tabs>
          <w:tab w:val="left" w:pos="567"/>
          <w:tab w:val="left" w:pos="1120"/>
        </w:tabs>
        <w:spacing w:line="274" w:lineRule="auto"/>
        <w:rPr>
          <w:rFonts w:ascii="Symbol" w:eastAsia="Symbol" w:hAnsi="Symbol" w:cs="Symbol"/>
          <w:sz w:val="24"/>
          <w:szCs w:val="24"/>
        </w:rPr>
      </w:pPr>
      <w:r>
        <w:rPr>
          <w:rFonts w:eastAsia="Times New Roman"/>
          <w:sz w:val="24"/>
          <w:szCs w:val="24"/>
        </w:rPr>
        <w:t>выбор оснований и критериев для сравнения, сериации, классификации объе</w:t>
      </w:r>
      <w:r>
        <w:rPr>
          <w:rFonts w:eastAsia="Times New Roman"/>
          <w:sz w:val="24"/>
          <w:szCs w:val="24"/>
        </w:rPr>
        <w:t>к</w:t>
      </w:r>
      <w:r>
        <w:rPr>
          <w:rFonts w:eastAsia="Times New Roman"/>
          <w:sz w:val="24"/>
          <w:szCs w:val="24"/>
        </w:rPr>
        <w:t>тов;</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47"/>
        </w:numPr>
        <w:tabs>
          <w:tab w:val="left" w:pos="567"/>
          <w:tab w:val="left" w:pos="1120"/>
        </w:tabs>
        <w:rPr>
          <w:rFonts w:ascii="Symbol" w:eastAsia="Symbol" w:hAnsi="Symbol" w:cs="Symbol"/>
          <w:sz w:val="24"/>
          <w:szCs w:val="24"/>
        </w:rPr>
      </w:pPr>
      <w:r>
        <w:rPr>
          <w:rFonts w:eastAsia="Times New Roman"/>
          <w:sz w:val="24"/>
          <w:szCs w:val="24"/>
        </w:rPr>
        <w:t>подведение под понятие, выведение следствий;</w:t>
      </w:r>
    </w:p>
    <w:p w:rsidR="00895700" w:rsidRDefault="00895700" w:rsidP="00CF1303">
      <w:pPr>
        <w:tabs>
          <w:tab w:val="left" w:pos="567"/>
        </w:tabs>
        <w:spacing w:line="41" w:lineRule="exact"/>
        <w:rPr>
          <w:rFonts w:ascii="Symbol" w:eastAsia="Symbol" w:hAnsi="Symbol" w:cs="Symbol"/>
          <w:sz w:val="24"/>
          <w:szCs w:val="24"/>
        </w:rPr>
      </w:pPr>
    </w:p>
    <w:p w:rsidR="00895700" w:rsidRDefault="0099262C" w:rsidP="00CF1303">
      <w:pPr>
        <w:numPr>
          <w:ilvl w:val="0"/>
          <w:numId w:val="247"/>
        </w:numPr>
        <w:tabs>
          <w:tab w:val="left" w:pos="567"/>
          <w:tab w:val="left" w:pos="1120"/>
        </w:tabs>
        <w:rPr>
          <w:rFonts w:ascii="Symbol" w:eastAsia="Symbol" w:hAnsi="Symbol" w:cs="Symbol"/>
          <w:sz w:val="24"/>
          <w:szCs w:val="24"/>
        </w:rPr>
      </w:pPr>
      <w:r>
        <w:rPr>
          <w:rFonts w:eastAsia="Times New Roman"/>
          <w:sz w:val="24"/>
          <w:szCs w:val="24"/>
        </w:rPr>
        <w:t>установление причинно-следственных связей;</w:t>
      </w:r>
    </w:p>
    <w:p w:rsidR="00895700" w:rsidRDefault="00895700" w:rsidP="00CF1303">
      <w:pPr>
        <w:tabs>
          <w:tab w:val="left" w:pos="567"/>
        </w:tabs>
        <w:spacing w:line="41" w:lineRule="exact"/>
        <w:rPr>
          <w:rFonts w:ascii="Symbol" w:eastAsia="Symbol" w:hAnsi="Symbol" w:cs="Symbol"/>
          <w:sz w:val="24"/>
          <w:szCs w:val="24"/>
        </w:rPr>
      </w:pPr>
    </w:p>
    <w:p w:rsidR="00895700" w:rsidRDefault="0099262C" w:rsidP="00CF1303">
      <w:pPr>
        <w:numPr>
          <w:ilvl w:val="0"/>
          <w:numId w:val="247"/>
        </w:numPr>
        <w:tabs>
          <w:tab w:val="left" w:pos="567"/>
          <w:tab w:val="left" w:pos="1120"/>
        </w:tabs>
        <w:rPr>
          <w:rFonts w:ascii="Symbol" w:eastAsia="Symbol" w:hAnsi="Symbol" w:cs="Symbol"/>
          <w:sz w:val="24"/>
          <w:szCs w:val="24"/>
        </w:rPr>
      </w:pPr>
      <w:r>
        <w:rPr>
          <w:rFonts w:eastAsia="Times New Roman"/>
          <w:sz w:val="24"/>
          <w:szCs w:val="24"/>
        </w:rPr>
        <w:t>построение логической цепи рассуждений;</w:t>
      </w:r>
    </w:p>
    <w:p w:rsidR="00895700" w:rsidRDefault="00895700" w:rsidP="00CF1303">
      <w:pPr>
        <w:tabs>
          <w:tab w:val="left" w:pos="567"/>
        </w:tabs>
        <w:spacing w:line="37" w:lineRule="exact"/>
        <w:rPr>
          <w:rFonts w:ascii="Symbol" w:eastAsia="Symbol" w:hAnsi="Symbol" w:cs="Symbol"/>
          <w:sz w:val="24"/>
          <w:szCs w:val="24"/>
        </w:rPr>
      </w:pPr>
    </w:p>
    <w:p w:rsidR="00895700" w:rsidRDefault="0099262C" w:rsidP="00CF1303">
      <w:pPr>
        <w:numPr>
          <w:ilvl w:val="0"/>
          <w:numId w:val="247"/>
        </w:numPr>
        <w:tabs>
          <w:tab w:val="left" w:pos="567"/>
          <w:tab w:val="left" w:pos="1120"/>
        </w:tabs>
        <w:rPr>
          <w:rFonts w:ascii="Symbol" w:eastAsia="Symbol" w:hAnsi="Symbol" w:cs="Symbol"/>
          <w:sz w:val="24"/>
          <w:szCs w:val="24"/>
        </w:rPr>
      </w:pPr>
      <w:r>
        <w:rPr>
          <w:rFonts w:eastAsia="Times New Roman"/>
          <w:sz w:val="24"/>
          <w:szCs w:val="24"/>
        </w:rPr>
        <w:t>доказательство;</w:t>
      </w:r>
    </w:p>
    <w:p w:rsidR="00895700" w:rsidRDefault="00895700" w:rsidP="00CF1303">
      <w:pPr>
        <w:tabs>
          <w:tab w:val="left" w:pos="567"/>
        </w:tabs>
        <w:spacing w:line="41" w:lineRule="exact"/>
        <w:rPr>
          <w:rFonts w:ascii="Symbol" w:eastAsia="Symbol" w:hAnsi="Symbol" w:cs="Symbol"/>
          <w:sz w:val="24"/>
          <w:szCs w:val="24"/>
        </w:rPr>
      </w:pPr>
    </w:p>
    <w:p w:rsidR="00895700" w:rsidRDefault="0099262C" w:rsidP="00CF1303">
      <w:pPr>
        <w:numPr>
          <w:ilvl w:val="0"/>
          <w:numId w:val="247"/>
        </w:numPr>
        <w:tabs>
          <w:tab w:val="left" w:pos="567"/>
          <w:tab w:val="left" w:pos="1120"/>
        </w:tabs>
        <w:rPr>
          <w:rFonts w:ascii="Symbol" w:eastAsia="Symbol" w:hAnsi="Symbol" w:cs="Symbol"/>
          <w:sz w:val="24"/>
          <w:szCs w:val="24"/>
        </w:rPr>
      </w:pPr>
      <w:r>
        <w:rPr>
          <w:rFonts w:eastAsia="Times New Roman"/>
          <w:sz w:val="24"/>
          <w:szCs w:val="24"/>
        </w:rPr>
        <w:t>выдвижение гипотез и их обоснование.</w:t>
      </w:r>
    </w:p>
    <w:p w:rsidR="00895700" w:rsidRDefault="00895700" w:rsidP="00CF1303">
      <w:pPr>
        <w:tabs>
          <w:tab w:val="left" w:pos="567"/>
        </w:tabs>
        <w:spacing w:line="81" w:lineRule="exact"/>
        <w:rPr>
          <w:sz w:val="20"/>
          <w:szCs w:val="20"/>
        </w:rPr>
      </w:pPr>
    </w:p>
    <w:p w:rsidR="00895700" w:rsidRDefault="0099262C" w:rsidP="00CF1303">
      <w:pPr>
        <w:tabs>
          <w:tab w:val="left" w:pos="567"/>
        </w:tabs>
        <w:rPr>
          <w:sz w:val="20"/>
          <w:szCs w:val="20"/>
        </w:rPr>
      </w:pPr>
      <w:r>
        <w:rPr>
          <w:rFonts w:eastAsia="Times New Roman"/>
          <w:i/>
          <w:iCs/>
          <w:sz w:val="24"/>
          <w:szCs w:val="24"/>
        </w:rPr>
        <w:t>Постановка и решение проблемы:</w:t>
      </w:r>
    </w:p>
    <w:p w:rsidR="00895700" w:rsidRDefault="00895700" w:rsidP="00CF1303">
      <w:pPr>
        <w:tabs>
          <w:tab w:val="left" w:pos="567"/>
        </w:tabs>
        <w:spacing w:line="59" w:lineRule="exact"/>
        <w:rPr>
          <w:sz w:val="20"/>
          <w:szCs w:val="20"/>
        </w:rPr>
      </w:pPr>
    </w:p>
    <w:p w:rsidR="00895700" w:rsidRDefault="0099262C" w:rsidP="00CF1303">
      <w:pPr>
        <w:numPr>
          <w:ilvl w:val="0"/>
          <w:numId w:val="248"/>
        </w:numPr>
        <w:tabs>
          <w:tab w:val="left" w:pos="567"/>
          <w:tab w:val="left" w:pos="1120"/>
        </w:tabs>
        <w:rPr>
          <w:rFonts w:ascii="Symbol" w:eastAsia="Symbol" w:hAnsi="Symbol" w:cs="Symbol"/>
          <w:sz w:val="24"/>
          <w:szCs w:val="24"/>
        </w:rPr>
      </w:pPr>
      <w:r>
        <w:rPr>
          <w:rFonts w:eastAsia="Times New Roman"/>
          <w:sz w:val="24"/>
          <w:szCs w:val="24"/>
        </w:rPr>
        <w:t>формулирование проблемы;</w:t>
      </w:r>
    </w:p>
    <w:p w:rsidR="00895700" w:rsidRDefault="00895700" w:rsidP="00CF1303">
      <w:pPr>
        <w:tabs>
          <w:tab w:val="left" w:pos="567"/>
        </w:tabs>
        <w:spacing w:line="41" w:lineRule="exact"/>
        <w:rPr>
          <w:rFonts w:ascii="Symbol" w:eastAsia="Symbol" w:hAnsi="Symbol" w:cs="Symbol"/>
          <w:sz w:val="24"/>
          <w:szCs w:val="24"/>
        </w:rPr>
      </w:pPr>
    </w:p>
    <w:p w:rsidR="00895700" w:rsidRDefault="0099262C" w:rsidP="00CF1303">
      <w:pPr>
        <w:numPr>
          <w:ilvl w:val="0"/>
          <w:numId w:val="248"/>
        </w:numPr>
        <w:tabs>
          <w:tab w:val="left" w:pos="567"/>
          <w:tab w:val="left" w:pos="1120"/>
        </w:tabs>
        <w:spacing w:line="270" w:lineRule="auto"/>
        <w:rPr>
          <w:rFonts w:ascii="Symbol" w:eastAsia="Symbol" w:hAnsi="Symbol" w:cs="Symbol"/>
          <w:sz w:val="24"/>
          <w:szCs w:val="24"/>
        </w:rPr>
      </w:pPr>
      <w:r>
        <w:rPr>
          <w:rFonts w:eastAsia="Times New Roman"/>
          <w:sz w:val="24"/>
          <w:szCs w:val="24"/>
        </w:rPr>
        <w:t>самостоятельное создание способов решения проблем творческого и поискового х</w:t>
      </w:r>
      <w:r>
        <w:rPr>
          <w:rFonts w:eastAsia="Times New Roman"/>
          <w:sz w:val="24"/>
          <w:szCs w:val="24"/>
        </w:rPr>
        <w:t>а</w:t>
      </w:r>
      <w:r>
        <w:rPr>
          <w:rFonts w:eastAsia="Times New Roman"/>
          <w:sz w:val="24"/>
          <w:szCs w:val="24"/>
        </w:rPr>
        <w:t>рактера.</w:t>
      </w:r>
    </w:p>
    <w:p w:rsidR="00895700" w:rsidRDefault="00895700" w:rsidP="009217B5">
      <w:pPr>
        <w:spacing w:line="2" w:lineRule="exact"/>
        <w:rPr>
          <w:sz w:val="20"/>
          <w:szCs w:val="20"/>
        </w:rPr>
      </w:pPr>
    </w:p>
    <w:p w:rsidR="00895700" w:rsidRDefault="00895700" w:rsidP="009217B5">
      <w:pPr>
        <w:sectPr w:rsidR="00895700">
          <w:pgSz w:w="11900" w:h="16840"/>
          <w:pgMar w:top="1110" w:right="980" w:bottom="348" w:left="1440" w:header="0" w:footer="0" w:gutter="0"/>
          <w:cols w:space="720" w:equalWidth="0">
            <w:col w:w="9480"/>
          </w:cols>
        </w:sectPr>
      </w:pPr>
    </w:p>
    <w:p w:rsidR="00895700" w:rsidRDefault="0099262C" w:rsidP="009217B5">
      <w:pPr>
        <w:spacing w:line="277" w:lineRule="auto"/>
        <w:ind w:firstLine="566"/>
        <w:jc w:val="both"/>
        <w:rPr>
          <w:sz w:val="20"/>
          <w:szCs w:val="20"/>
        </w:rPr>
      </w:pPr>
      <w:r>
        <w:rPr>
          <w:rFonts w:eastAsia="Times New Roman"/>
          <w:i/>
          <w:iCs/>
          <w:sz w:val="24"/>
          <w:szCs w:val="24"/>
        </w:rPr>
        <w:lastRenderedPageBreak/>
        <w:t xml:space="preserve">Коммуникативные универсальные действия </w:t>
      </w:r>
      <w:r>
        <w:rPr>
          <w:rFonts w:eastAsia="Times New Roman"/>
          <w:sz w:val="24"/>
          <w:szCs w:val="24"/>
        </w:rPr>
        <w:t>обеспечивают социальную</w:t>
      </w:r>
      <w:r>
        <w:rPr>
          <w:rFonts w:eastAsia="Times New Roman"/>
          <w:i/>
          <w:iCs/>
          <w:sz w:val="24"/>
          <w:szCs w:val="24"/>
        </w:rPr>
        <w:t xml:space="preserve"> </w:t>
      </w:r>
      <w:r>
        <w:rPr>
          <w:rFonts w:eastAsia="Times New Roman"/>
          <w:sz w:val="24"/>
          <w:szCs w:val="24"/>
        </w:rPr>
        <w:t>компетен</w:t>
      </w:r>
      <w:r>
        <w:rPr>
          <w:rFonts w:eastAsia="Times New Roman"/>
          <w:sz w:val="24"/>
          <w:szCs w:val="24"/>
        </w:rPr>
        <w:t>т</w:t>
      </w:r>
      <w:r>
        <w:rPr>
          <w:rFonts w:eastAsia="Times New Roman"/>
          <w:sz w:val="24"/>
          <w:szCs w:val="24"/>
        </w:rPr>
        <w:t>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w:t>
      </w:r>
      <w:r>
        <w:rPr>
          <w:rFonts w:eastAsia="Times New Roman"/>
          <w:sz w:val="24"/>
          <w:szCs w:val="24"/>
        </w:rPr>
        <w:t>и</w:t>
      </w:r>
      <w:r>
        <w:rPr>
          <w:rFonts w:eastAsia="Times New Roman"/>
          <w:sz w:val="24"/>
          <w:szCs w:val="24"/>
        </w:rPr>
        <w:t>роваться в группу сверстников и строить продуктивное взаимодействие и сотрудничество со сверстниками и взрослыми.</w:t>
      </w:r>
    </w:p>
    <w:p w:rsidR="00895700" w:rsidRDefault="0099262C" w:rsidP="009217B5">
      <w:pPr>
        <w:spacing w:line="275" w:lineRule="auto"/>
        <w:ind w:firstLine="566"/>
        <w:jc w:val="both"/>
        <w:rPr>
          <w:sz w:val="20"/>
          <w:szCs w:val="20"/>
        </w:rPr>
      </w:pPr>
      <w:r>
        <w:rPr>
          <w:rFonts w:eastAsia="Times New Roman"/>
          <w:sz w:val="24"/>
          <w:szCs w:val="24"/>
        </w:rPr>
        <w:t>Развитие коммуникативных УУД в основной школе является приоритетным напра</w:t>
      </w:r>
      <w:r>
        <w:rPr>
          <w:rFonts w:eastAsia="Times New Roman"/>
          <w:sz w:val="24"/>
          <w:szCs w:val="24"/>
        </w:rPr>
        <w:t>в</w:t>
      </w:r>
      <w:r>
        <w:rPr>
          <w:rFonts w:eastAsia="Times New Roman"/>
          <w:sz w:val="24"/>
          <w:szCs w:val="24"/>
        </w:rPr>
        <w:t>лением учебной деятельности.</w:t>
      </w:r>
    </w:p>
    <w:p w:rsidR="00895700" w:rsidRDefault="00895700" w:rsidP="009217B5">
      <w:pPr>
        <w:spacing w:line="1" w:lineRule="exact"/>
        <w:rPr>
          <w:sz w:val="20"/>
          <w:szCs w:val="20"/>
        </w:rPr>
      </w:pPr>
    </w:p>
    <w:p w:rsidR="00895700" w:rsidRDefault="0099262C" w:rsidP="009217B5">
      <w:pPr>
        <w:rPr>
          <w:sz w:val="20"/>
          <w:szCs w:val="20"/>
        </w:rPr>
      </w:pPr>
      <w:r>
        <w:rPr>
          <w:rFonts w:eastAsia="Times New Roman"/>
          <w:sz w:val="24"/>
          <w:szCs w:val="24"/>
        </w:rPr>
        <w:t>К коммуникативным действиям относятся:</w:t>
      </w:r>
    </w:p>
    <w:p w:rsidR="00895700" w:rsidRDefault="00895700" w:rsidP="009217B5">
      <w:pPr>
        <w:spacing w:line="55" w:lineRule="exact"/>
        <w:rPr>
          <w:sz w:val="20"/>
          <w:szCs w:val="20"/>
        </w:rPr>
      </w:pPr>
    </w:p>
    <w:p w:rsidR="00895700" w:rsidRDefault="0099262C" w:rsidP="00CF1303">
      <w:pPr>
        <w:numPr>
          <w:ilvl w:val="0"/>
          <w:numId w:val="249"/>
        </w:numPr>
        <w:tabs>
          <w:tab w:val="left" w:pos="567"/>
          <w:tab w:val="left" w:pos="1120"/>
        </w:tabs>
        <w:spacing w:line="274" w:lineRule="auto"/>
        <w:rPr>
          <w:rFonts w:ascii="Symbol" w:eastAsia="Symbol" w:hAnsi="Symbol" w:cs="Symbol"/>
          <w:sz w:val="24"/>
          <w:szCs w:val="24"/>
        </w:rPr>
      </w:pPr>
      <w:r>
        <w:rPr>
          <w:rFonts w:eastAsia="Times New Roman"/>
          <w:sz w:val="24"/>
          <w:szCs w:val="24"/>
        </w:rPr>
        <w:t>планирование учебного сотрудничества с учителем и сверстниками – определение ц</w:t>
      </w:r>
      <w:r>
        <w:rPr>
          <w:rFonts w:eastAsia="Times New Roman"/>
          <w:sz w:val="24"/>
          <w:szCs w:val="24"/>
        </w:rPr>
        <w:t>е</w:t>
      </w:r>
      <w:r>
        <w:rPr>
          <w:rFonts w:eastAsia="Times New Roman"/>
          <w:sz w:val="24"/>
          <w:szCs w:val="24"/>
        </w:rPr>
        <w:t>ли, функций участников, способов взаимодействия;</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49"/>
        </w:numPr>
        <w:tabs>
          <w:tab w:val="left" w:pos="567"/>
          <w:tab w:val="left" w:pos="1120"/>
        </w:tabs>
        <w:spacing w:line="274" w:lineRule="auto"/>
        <w:rPr>
          <w:rFonts w:ascii="Symbol" w:eastAsia="Symbol" w:hAnsi="Symbol" w:cs="Symbol"/>
          <w:sz w:val="24"/>
          <w:szCs w:val="24"/>
        </w:rPr>
      </w:pPr>
      <w:r>
        <w:rPr>
          <w:rFonts w:eastAsia="Times New Roman"/>
          <w:sz w:val="24"/>
          <w:szCs w:val="24"/>
        </w:rPr>
        <w:t>постановка вопросов – инициативное сотрудничество в поиске и сборе инфо</w:t>
      </w:r>
      <w:r>
        <w:rPr>
          <w:rFonts w:eastAsia="Times New Roman"/>
          <w:sz w:val="24"/>
          <w:szCs w:val="24"/>
        </w:rPr>
        <w:t>р</w:t>
      </w:r>
      <w:r>
        <w:rPr>
          <w:rFonts w:eastAsia="Times New Roman"/>
          <w:sz w:val="24"/>
          <w:szCs w:val="24"/>
        </w:rPr>
        <w:t>мации;</w:t>
      </w:r>
    </w:p>
    <w:p w:rsidR="00895700" w:rsidRDefault="00895700" w:rsidP="00CF1303">
      <w:pPr>
        <w:tabs>
          <w:tab w:val="left" w:pos="567"/>
        </w:tabs>
        <w:spacing w:line="2" w:lineRule="exact"/>
        <w:rPr>
          <w:rFonts w:ascii="Symbol" w:eastAsia="Symbol" w:hAnsi="Symbol" w:cs="Symbol"/>
          <w:sz w:val="24"/>
          <w:szCs w:val="24"/>
        </w:rPr>
      </w:pPr>
    </w:p>
    <w:p w:rsidR="00895700" w:rsidRDefault="0099262C" w:rsidP="00CF1303">
      <w:pPr>
        <w:numPr>
          <w:ilvl w:val="0"/>
          <w:numId w:val="249"/>
        </w:numPr>
        <w:tabs>
          <w:tab w:val="left" w:pos="567"/>
          <w:tab w:val="left" w:pos="1178"/>
        </w:tabs>
        <w:spacing w:line="295" w:lineRule="auto"/>
        <w:jc w:val="both"/>
        <w:rPr>
          <w:rFonts w:ascii="Symbol" w:eastAsia="Symbol" w:hAnsi="Symbol" w:cs="Symbol"/>
          <w:sz w:val="24"/>
          <w:szCs w:val="24"/>
        </w:rPr>
      </w:pPr>
      <w:r>
        <w:rPr>
          <w:rFonts w:eastAsia="Times New Roman"/>
          <w:sz w:val="24"/>
          <w:szCs w:val="24"/>
        </w:rPr>
        <w:t>разрешение конфликтов – выявление, идентификация проблемы, поиск и оценка ал</w:t>
      </w:r>
      <w:r>
        <w:rPr>
          <w:rFonts w:eastAsia="Times New Roman"/>
          <w:sz w:val="24"/>
          <w:szCs w:val="24"/>
        </w:rPr>
        <w:t>ь</w:t>
      </w:r>
      <w:r>
        <w:rPr>
          <w:rFonts w:eastAsia="Times New Roman"/>
          <w:sz w:val="24"/>
          <w:szCs w:val="24"/>
        </w:rPr>
        <w:t>тернативных способов разрешения конфликта, принятие решения и его реализация;</w:t>
      </w:r>
    </w:p>
    <w:p w:rsidR="00895700" w:rsidRDefault="00895700" w:rsidP="00CF1303">
      <w:pPr>
        <w:tabs>
          <w:tab w:val="left" w:pos="567"/>
        </w:tabs>
        <w:spacing w:line="268" w:lineRule="exact"/>
        <w:rPr>
          <w:rFonts w:ascii="Symbol" w:eastAsia="Symbol" w:hAnsi="Symbol" w:cs="Symbol"/>
          <w:sz w:val="24"/>
          <w:szCs w:val="24"/>
        </w:rPr>
      </w:pPr>
    </w:p>
    <w:p w:rsidR="00895700" w:rsidRDefault="0099262C" w:rsidP="00CF1303">
      <w:pPr>
        <w:numPr>
          <w:ilvl w:val="0"/>
          <w:numId w:val="249"/>
        </w:numPr>
        <w:tabs>
          <w:tab w:val="left" w:pos="567"/>
          <w:tab w:val="left" w:pos="1120"/>
        </w:tabs>
        <w:rPr>
          <w:rFonts w:ascii="Symbol" w:eastAsia="Symbol" w:hAnsi="Symbol" w:cs="Symbol"/>
          <w:sz w:val="24"/>
          <w:szCs w:val="24"/>
        </w:rPr>
      </w:pPr>
      <w:r>
        <w:rPr>
          <w:rFonts w:eastAsia="Times New Roman"/>
          <w:sz w:val="24"/>
          <w:szCs w:val="24"/>
        </w:rPr>
        <w:t>управление поведением партнера – контроль, коррекция, оценка его действий;</w:t>
      </w:r>
    </w:p>
    <w:p w:rsidR="00895700" w:rsidRDefault="00895700" w:rsidP="00CF1303">
      <w:pPr>
        <w:tabs>
          <w:tab w:val="left" w:pos="567"/>
        </w:tabs>
        <w:spacing w:line="41" w:lineRule="exact"/>
        <w:rPr>
          <w:rFonts w:ascii="Symbol" w:eastAsia="Symbol" w:hAnsi="Symbol" w:cs="Symbol"/>
          <w:sz w:val="24"/>
          <w:szCs w:val="24"/>
        </w:rPr>
      </w:pPr>
    </w:p>
    <w:p w:rsidR="00895700" w:rsidRDefault="0099262C" w:rsidP="00CF1303">
      <w:pPr>
        <w:numPr>
          <w:ilvl w:val="0"/>
          <w:numId w:val="249"/>
        </w:numPr>
        <w:tabs>
          <w:tab w:val="left" w:pos="567"/>
          <w:tab w:val="left" w:pos="1120"/>
        </w:tabs>
        <w:spacing w:line="272" w:lineRule="auto"/>
        <w:jc w:val="both"/>
        <w:rPr>
          <w:rFonts w:ascii="Symbol" w:eastAsia="Symbol" w:hAnsi="Symbol" w:cs="Symbol"/>
          <w:sz w:val="24"/>
          <w:szCs w:val="24"/>
        </w:rPr>
      </w:pPr>
      <w:r>
        <w:rPr>
          <w:rFonts w:eastAsia="Times New Roman"/>
          <w:sz w:val="24"/>
          <w:szCs w:val="24"/>
        </w:rPr>
        <w:t>умение с достаточной полнотой и точностью выражать свои мысли в соотве</w:t>
      </w:r>
      <w:r>
        <w:rPr>
          <w:rFonts w:eastAsia="Times New Roman"/>
          <w:sz w:val="24"/>
          <w:szCs w:val="24"/>
        </w:rPr>
        <w:t>т</w:t>
      </w:r>
      <w:r>
        <w:rPr>
          <w:rFonts w:eastAsia="Times New Roman"/>
          <w:sz w:val="24"/>
          <w:szCs w:val="24"/>
        </w:rPr>
        <w:t>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895700" w:rsidRDefault="0099262C" w:rsidP="009217B5">
      <w:pPr>
        <w:rPr>
          <w:rFonts w:ascii="Symbol" w:eastAsia="Symbol" w:hAnsi="Symbol" w:cs="Symbol"/>
          <w:sz w:val="24"/>
          <w:szCs w:val="24"/>
        </w:rPr>
      </w:pPr>
      <w:r>
        <w:rPr>
          <w:rFonts w:eastAsia="Times New Roman"/>
          <w:sz w:val="24"/>
          <w:szCs w:val="24"/>
        </w:rPr>
        <w:t>К принципам формирования УУД в основной школе можно отнести следующие:</w:t>
      </w:r>
    </w:p>
    <w:p w:rsidR="00895700" w:rsidRDefault="00895700" w:rsidP="009217B5">
      <w:pPr>
        <w:spacing w:line="41" w:lineRule="exact"/>
        <w:rPr>
          <w:sz w:val="20"/>
          <w:szCs w:val="20"/>
        </w:rPr>
      </w:pPr>
    </w:p>
    <w:p w:rsidR="00895700" w:rsidRDefault="0099262C" w:rsidP="004B4437">
      <w:pPr>
        <w:numPr>
          <w:ilvl w:val="0"/>
          <w:numId w:val="250"/>
        </w:numPr>
        <w:tabs>
          <w:tab w:val="left" w:pos="1533"/>
        </w:tabs>
        <w:spacing w:line="275" w:lineRule="auto"/>
        <w:ind w:firstLine="570"/>
        <w:rPr>
          <w:rFonts w:eastAsia="Times New Roman"/>
          <w:sz w:val="24"/>
          <w:szCs w:val="24"/>
        </w:rPr>
      </w:pPr>
      <w:r>
        <w:rPr>
          <w:rFonts w:eastAsia="Times New Roman"/>
          <w:sz w:val="24"/>
          <w:szCs w:val="24"/>
        </w:rPr>
        <w:t>формирование УУД – задача, сквозная для всего образовательного процесса (урочная, внеурочная деятельность);</w:t>
      </w:r>
    </w:p>
    <w:p w:rsidR="00895700" w:rsidRDefault="00895700" w:rsidP="009217B5">
      <w:pPr>
        <w:spacing w:line="1" w:lineRule="exact"/>
        <w:rPr>
          <w:rFonts w:eastAsia="Times New Roman"/>
          <w:sz w:val="24"/>
          <w:szCs w:val="24"/>
        </w:rPr>
      </w:pPr>
    </w:p>
    <w:p w:rsidR="00895700" w:rsidRDefault="0099262C" w:rsidP="004B4437">
      <w:pPr>
        <w:numPr>
          <w:ilvl w:val="0"/>
          <w:numId w:val="250"/>
        </w:numPr>
        <w:tabs>
          <w:tab w:val="left" w:pos="1533"/>
        </w:tabs>
        <w:spacing w:line="275" w:lineRule="auto"/>
        <w:ind w:firstLine="570"/>
        <w:rPr>
          <w:rFonts w:eastAsia="Times New Roman"/>
          <w:sz w:val="24"/>
          <w:szCs w:val="24"/>
        </w:rPr>
      </w:pPr>
      <w:r>
        <w:rPr>
          <w:rFonts w:eastAsia="Times New Roman"/>
          <w:sz w:val="24"/>
          <w:szCs w:val="24"/>
        </w:rPr>
        <w:t>формирование УУД обязательно требует работы с предметным или межди</w:t>
      </w:r>
      <w:r>
        <w:rPr>
          <w:rFonts w:eastAsia="Times New Roman"/>
          <w:sz w:val="24"/>
          <w:szCs w:val="24"/>
        </w:rPr>
        <w:t>с</w:t>
      </w:r>
      <w:r>
        <w:rPr>
          <w:rFonts w:eastAsia="Times New Roman"/>
          <w:sz w:val="24"/>
          <w:szCs w:val="24"/>
        </w:rPr>
        <w:t>ципдинарным содержанием;</w:t>
      </w:r>
    </w:p>
    <w:p w:rsidR="00895700" w:rsidRDefault="00895700" w:rsidP="009217B5">
      <w:pPr>
        <w:spacing w:line="1" w:lineRule="exact"/>
        <w:rPr>
          <w:rFonts w:eastAsia="Times New Roman"/>
          <w:sz w:val="24"/>
          <w:szCs w:val="24"/>
        </w:rPr>
      </w:pPr>
    </w:p>
    <w:p w:rsidR="00895700" w:rsidRDefault="0099262C" w:rsidP="004B4437">
      <w:pPr>
        <w:numPr>
          <w:ilvl w:val="0"/>
          <w:numId w:val="250"/>
        </w:numPr>
        <w:tabs>
          <w:tab w:val="left" w:pos="1533"/>
        </w:tabs>
        <w:spacing w:line="276" w:lineRule="auto"/>
        <w:ind w:firstLine="570"/>
        <w:jc w:val="both"/>
        <w:rPr>
          <w:rFonts w:eastAsia="Times New Roman"/>
          <w:sz w:val="24"/>
          <w:szCs w:val="24"/>
        </w:rPr>
      </w:pPr>
      <w:r>
        <w:rPr>
          <w:rFonts w:eastAsia="Times New Roman"/>
          <w:sz w:val="24"/>
          <w:szCs w:val="24"/>
        </w:rPr>
        <w:t>образовательная организация в рамках своей ООП может определять, на к</w:t>
      </w:r>
      <w:r>
        <w:rPr>
          <w:rFonts w:eastAsia="Times New Roman"/>
          <w:sz w:val="24"/>
          <w:szCs w:val="24"/>
        </w:rPr>
        <w:t>а</w:t>
      </w:r>
      <w:r>
        <w:rPr>
          <w:rFonts w:eastAsia="Times New Roman"/>
          <w:sz w:val="24"/>
          <w:szCs w:val="24"/>
        </w:rPr>
        <w:t>ком именно материале (в том числе в рамках учебной и внеучебной деятельности) реализ</w:t>
      </w:r>
      <w:r>
        <w:rPr>
          <w:rFonts w:eastAsia="Times New Roman"/>
          <w:sz w:val="24"/>
          <w:szCs w:val="24"/>
        </w:rPr>
        <w:t>о</w:t>
      </w:r>
      <w:r>
        <w:rPr>
          <w:rFonts w:eastAsia="Times New Roman"/>
          <w:sz w:val="24"/>
          <w:szCs w:val="24"/>
        </w:rPr>
        <w:t>вывать программу по развитию УУД;</w:t>
      </w:r>
    </w:p>
    <w:p w:rsidR="00895700" w:rsidRDefault="00895700" w:rsidP="009217B5">
      <w:pPr>
        <w:spacing w:line="3" w:lineRule="exact"/>
        <w:rPr>
          <w:rFonts w:eastAsia="Times New Roman"/>
          <w:sz w:val="24"/>
          <w:szCs w:val="24"/>
        </w:rPr>
      </w:pPr>
    </w:p>
    <w:p w:rsidR="00895700" w:rsidRDefault="0099262C" w:rsidP="004B4437">
      <w:pPr>
        <w:numPr>
          <w:ilvl w:val="0"/>
          <w:numId w:val="250"/>
        </w:numPr>
        <w:tabs>
          <w:tab w:val="left" w:pos="1533"/>
        </w:tabs>
        <w:spacing w:line="275" w:lineRule="auto"/>
        <w:ind w:firstLine="570"/>
        <w:jc w:val="both"/>
        <w:rPr>
          <w:rFonts w:eastAsia="Times New Roman"/>
          <w:sz w:val="24"/>
          <w:szCs w:val="24"/>
        </w:rPr>
      </w:pPr>
      <w:r>
        <w:rPr>
          <w:rFonts w:eastAsia="Times New Roman"/>
          <w:sz w:val="24"/>
          <w:szCs w:val="24"/>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w:t>
      </w:r>
      <w:r>
        <w:rPr>
          <w:rFonts w:eastAsia="Times New Roman"/>
          <w:sz w:val="24"/>
          <w:szCs w:val="24"/>
        </w:rPr>
        <w:t>с</w:t>
      </w:r>
      <w:r>
        <w:rPr>
          <w:rFonts w:eastAsia="Times New Roman"/>
          <w:sz w:val="24"/>
          <w:szCs w:val="24"/>
        </w:rPr>
        <w:t>тает значимость различных социальных практик, исследовательской и проектной деятел</w:t>
      </w:r>
      <w:r>
        <w:rPr>
          <w:rFonts w:eastAsia="Times New Roman"/>
          <w:sz w:val="24"/>
          <w:szCs w:val="24"/>
        </w:rPr>
        <w:t>ь</w:t>
      </w:r>
      <w:r>
        <w:rPr>
          <w:rFonts w:eastAsia="Times New Roman"/>
          <w:sz w:val="24"/>
          <w:szCs w:val="24"/>
        </w:rPr>
        <w:t>ности, использования ИКТ;</w:t>
      </w:r>
    </w:p>
    <w:p w:rsidR="00895700" w:rsidRDefault="00895700" w:rsidP="009217B5">
      <w:pPr>
        <w:spacing w:line="2" w:lineRule="exact"/>
        <w:rPr>
          <w:rFonts w:eastAsia="Times New Roman"/>
          <w:sz w:val="24"/>
          <w:szCs w:val="24"/>
        </w:rPr>
      </w:pPr>
    </w:p>
    <w:p w:rsidR="00895700" w:rsidRDefault="0099262C" w:rsidP="004B4437">
      <w:pPr>
        <w:numPr>
          <w:ilvl w:val="0"/>
          <w:numId w:val="250"/>
        </w:numPr>
        <w:tabs>
          <w:tab w:val="left" w:pos="1533"/>
        </w:tabs>
        <w:spacing w:line="275" w:lineRule="auto"/>
        <w:ind w:firstLine="570"/>
        <w:jc w:val="both"/>
        <w:rPr>
          <w:rFonts w:eastAsia="Times New Roman"/>
          <w:sz w:val="24"/>
          <w:szCs w:val="24"/>
        </w:rPr>
      </w:pPr>
      <w:r>
        <w:rPr>
          <w:rFonts w:eastAsia="Times New Roman"/>
          <w:sz w:val="24"/>
          <w:szCs w:val="24"/>
        </w:rPr>
        <w:t>отход от понимания урока как ключевой единицы образовательного проце</w:t>
      </w:r>
      <w:r>
        <w:rPr>
          <w:rFonts w:eastAsia="Times New Roman"/>
          <w:sz w:val="24"/>
          <w:szCs w:val="24"/>
        </w:rPr>
        <w:t>с</w:t>
      </w:r>
      <w:r>
        <w:rPr>
          <w:rFonts w:eastAsia="Times New Roman"/>
          <w:sz w:val="24"/>
          <w:szCs w:val="24"/>
        </w:rPr>
        <w:t>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w:t>
      </w:r>
      <w:r>
        <w:rPr>
          <w:rFonts w:eastAsia="Times New Roman"/>
          <w:sz w:val="24"/>
          <w:szCs w:val="24"/>
        </w:rPr>
        <w:t>а</w:t>
      </w:r>
      <w:r>
        <w:rPr>
          <w:rFonts w:eastAsia="Times New Roman"/>
          <w:sz w:val="24"/>
          <w:szCs w:val="24"/>
        </w:rPr>
        <w:t>бота учащегося);</w:t>
      </w:r>
    </w:p>
    <w:p w:rsidR="00895700" w:rsidRDefault="00895700" w:rsidP="009217B5">
      <w:pPr>
        <w:spacing w:line="2" w:lineRule="exact"/>
        <w:rPr>
          <w:rFonts w:eastAsia="Times New Roman"/>
          <w:sz w:val="24"/>
          <w:szCs w:val="24"/>
        </w:rPr>
      </w:pPr>
    </w:p>
    <w:p w:rsidR="00895700" w:rsidRDefault="0099262C" w:rsidP="004B4437">
      <w:pPr>
        <w:numPr>
          <w:ilvl w:val="0"/>
          <w:numId w:val="250"/>
        </w:numPr>
        <w:tabs>
          <w:tab w:val="left" w:pos="1533"/>
        </w:tabs>
        <w:spacing w:line="276" w:lineRule="auto"/>
        <w:ind w:firstLine="570"/>
        <w:jc w:val="both"/>
        <w:rPr>
          <w:rFonts w:eastAsia="Times New Roman"/>
          <w:sz w:val="24"/>
          <w:szCs w:val="24"/>
        </w:rPr>
      </w:pPr>
      <w:r>
        <w:rPr>
          <w:rFonts w:eastAsia="Times New Roman"/>
          <w:sz w:val="24"/>
          <w:szCs w:val="24"/>
        </w:rPr>
        <w:t>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895700" w:rsidRDefault="00895700" w:rsidP="009217B5">
      <w:pPr>
        <w:spacing w:line="3" w:lineRule="exact"/>
        <w:rPr>
          <w:rFonts w:eastAsia="Times New Roman"/>
          <w:sz w:val="24"/>
          <w:szCs w:val="24"/>
        </w:rPr>
      </w:pPr>
    </w:p>
    <w:p w:rsidR="00895700" w:rsidRDefault="0099262C" w:rsidP="009217B5">
      <w:pPr>
        <w:spacing w:line="281" w:lineRule="auto"/>
        <w:ind w:firstLine="566"/>
        <w:jc w:val="both"/>
        <w:rPr>
          <w:rFonts w:eastAsia="Times New Roman"/>
          <w:sz w:val="24"/>
          <w:szCs w:val="24"/>
        </w:rPr>
      </w:pPr>
      <w:r>
        <w:rPr>
          <w:rFonts w:eastAsia="Times New Roman"/>
          <w:sz w:val="24"/>
          <w:szCs w:val="24"/>
        </w:rPr>
        <w:t>По отношению к начальной школе программа развития УУД должна сохранять пр</w:t>
      </w:r>
      <w:r>
        <w:rPr>
          <w:rFonts w:eastAsia="Times New Roman"/>
          <w:sz w:val="24"/>
          <w:szCs w:val="24"/>
        </w:rPr>
        <w:t>е</w:t>
      </w:r>
      <w:r>
        <w:rPr>
          <w:rFonts w:eastAsia="Times New Roman"/>
          <w:sz w:val="24"/>
          <w:szCs w:val="24"/>
        </w:rPr>
        <w:t>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w:t>
      </w:r>
      <w:r>
        <w:rPr>
          <w:rFonts w:eastAsia="Times New Roman"/>
          <w:sz w:val="24"/>
          <w:szCs w:val="24"/>
        </w:rPr>
        <w:t>а</w:t>
      </w:r>
      <w:r>
        <w:rPr>
          <w:rFonts w:eastAsia="Times New Roman"/>
          <w:sz w:val="24"/>
          <w:szCs w:val="24"/>
        </w:rPr>
        <w:t>чивать учебное сотрудничество с другими людьми.</w:t>
      </w:r>
    </w:p>
    <w:p w:rsidR="00895700" w:rsidRDefault="00895700" w:rsidP="009217B5">
      <w:pPr>
        <w:spacing w:line="91" w:lineRule="exact"/>
        <w:rPr>
          <w:sz w:val="20"/>
          <w:szCs w:val="20"/>
        </w:rPr>
      </w:pPr>
    </w:p>
    <w:p w:rsidR="00895700" w:rsidRDefault="00895700" w:rsidP="009217B5">
      <w:pPr>
        <w:sectPr w:rsidR="00895700">
          <w:pgSz w:w="11900" w:h="16840"/>
          <w:pgMar w:top="1105" w:right="980" w:bottom="348" w:left="1440" w:header="0" w:footer="0" w:gutter="0"/>
          <w:cols w:space="720" w:equalWidth="0">
            <w:col w:w="9480"/>
          </w:cols>
        </w:sectPr>
      </w:pPr>
    </w:p>
    <w:p w:rsidR="00895700" w:rsidRDefault="0099262C" w:rsidP="004B4437">
      <w:pPr>
        <w:numPr>
          <w:ilvl w:val="0"/>
          <w:numId w:val="251"/>
        </w:numPr>
        <w:tabs>
          <w:tab w:val="left" w:pos="1207"/>
        </w:tabs>
        <w:spacing w:line="276" w:lineRule="auto"/>
        <w:ind w:firstLine="570"/>
        <w:jc w:val="both"/>
        <w:rPr>
          <w:rFonts w:eastAsia="Times New Roman"/>
          <w:sz w:val="24"/>
          <w:szCs w:val="24"/>
        </w:rPr>
      </w:pPr>
      <w:proofErr w:type="gramStart"/>
      <w:r>
        <w:rPr>
          <w:rFonts w:eastAsia="Times New Roman"/>
          <w:sz w:val="24"/>
          <w:szCs w:val="24"/>
        </w:rPr>
        <w:lastRenderedPageBreak/>
        <w:t>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w:t>
      </w:r>
      <w:r>
        <w:rPr>
          <w:rFonts w:eastAsia="Times New Roman"/>
          <w:sz w:val="24"/>
          <w:szCs w:val="24"/>
        </w:rPr>
        <w:t>о</w:t>
      </w:r>
      <w:r>
        <w:rPr>
          <w:rFonts w:eastAsia="Times New Roman"/>
          <w:sz w:val="24"/>
          <w:szCs w:val="24"/>
        </w:rPr>
        <w:t>знавательные, коммуникативные и регулятивные УУД как основа учебного сотрудничества и умения учиться в общении.</w:t>
      </w:r>
      <w:proofErr w:type="gramEnd"/>
    </w:p>
    <w:p w:rsidR="00895700" w:rsidRDefault="00895700" w:rsidP="009217B5">
      <w:pPr>
        <w:spacing w:line="2" w:lineRule="exact"/>
        <w:rPr>
          <w:rFonts w:eastAsia="Times New Roman"/>
          <w:sz w:val="24"/>
          <w:szCs w:val="24"/>
        </w:rPr>
      </w:pPr>
    </w:p>
    <w:p w:rsidR="00895700" w:rsidRDefault="0099262C" w:rsidP="009217B5">
      <w:pPr>
        <w:spacing w:line="275" w:lineRule="auto"/>
        <w:ind w:firstLine="566"/>
        <w:jc w:val="both"/>
        <w:rPr>
          <w:rFonts w:eastAsia="Times New Roman"/>
          <w:sz w:val="24"/>
          <w:szCs w:val="24"/>
        </w:rPr>
      </w:pPr>
      <w:r>
        <w:rPr>
          <w:rFonts w:eastAsia="Times New Roman"/>
          <w:sz w:val="24"/>
          <w:szCs w:val="24"/>
        </w:rPr>
        <w:t>Для успешной деятельности по развитию УУД можно проводить занятия в разноо</w:t>
      </w:r>
      <w:r>
        <w:rPr>
          <w:rFonts w:eastAsia="Times New Roman"/>
          <w:sz w:val="24"/>
          <w:szCs w:val="24"/>
        </w:rPr>
        <w:t>б</w:t>
      </w:r>
      <w:r>
        <w:rPr>
          <w:rFonts w:eastAsia="Times New Roman"/>
          <w:sz w:val="24"/>
          <w:szCs w:val="24"/>
        </w:rPr>
        <w:t>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w:t>
      </w:r>
      <w:r>
        <w:rPr>
          <w:rFonts w:eastAsia="Times New Roman"/>
          <w:sz w:val="24"/>
          <w:szCs w:val="24"/>
        </w:rPr>
        <w:t>з</w:t>
      </w:r>
      <w:r>
        <w:rPr>
          <w:rFonts w:eastAsia="Times New Roman"/>
          <w:sz w:val="24"/>
          <w:szCs w:val="24"/>
        </w:rPr>
        <w:t>можностей обучающихся осуществлять выбор уровня и характера самостоятельной работы.</w:t>
      </w:r>
    </w:p>
    <w:p w:rsidR="00895700" w:rsidRDefault="00895700" w:rsidP="009217B5">
      <w:pPr>
        <w:spacing w:line="2" w:lineRule="exact"/>
        <w:rPr>
          <w:rFonts w:eastAsia="Times New Roman"/>
          <w:sz w:val="24"/>
          <w:szCs w:val="24"/>
        </w:rPr>
      </w:pPr>
    </w:p>
    <w:p w:rsidR="00895700" w:rsidRDefault="0099262C" w:rsidP="009217B5">
      <w:pPr>
        <w:spacing w:line="276" w:lineRule="auto"/>
        <w:ind w:firstLine="566"/>
        <w:jc w:val="both"/>
        <w:rPr>
          <w:rFonts w:eastAsia="Times New Roman"/>
          <w:sz w:val="24"/>
          <w:szCs w:val="24"/>
        </w:rPr>
      </w:pPr>
      <w:r>
        <w:rPr>
          <w:rFonts w:eastAsia="Times New Roman"/>
          <w:sz w:val="24"/>
          <w:szCs w:val="24"/>
        </w:rPr>
        <w:t>Решение задачи формирования УУД в основной школе происходит не только на зан</w:t>
      </w:r>
      <w:r>
        <w:rPr>
          <w:rFonts w:eastAsia="Times New Roman"/>
          <w:sz w:val="24"/>
          <w:szCs w:val="24"/>
        </w:rPr>
        <w:t>я</w:t>
      </w:r>
      <w:r>
        <w:rPr>
          <w:rFonts w:eastAsia="Times New Roman"/>
          <w:sz w:val="24"/>
          <w:szCs w:val="24"/>
        </w:rPr>
        <w:t>тиях по отдельным учебным предметам, но и в ходе внеурочной деятельности, а также в рамках факультативов, кружков, элективов.</w:t>
      </w:r>
    </w:p>
    <w:p w:rsidR="00895700" w:rsidRDefault="00895700" w:rsidP="009217B5">
      <w:pPr>
        <w:spacing w:line="3" w:lineRule="exact"/>
        <w:rPr>
          <w:rFonts w:eastAsia="Times New Roman"/>
          <w:sz w:val="24"/>
          <w:szCs w:val="24"/>
        </w:rPr>
      </w:pPr>
    </w:p>
    <w:p w:rsidR="00895700" w:rsidRDefault="0099262C" w:rsidP="009217B5">
      <w:pPr>
        <w:spacing w:line="275" w:lineRule="auto"/>
        <w:ind w:firstLine="566"/>
        <w:rPr>
          <w:rFonts w:eastAsia="Times New Roman"/>
          <w:sz w:val="24"/>
          <w:szCs w:val="24"/>
        </w:rPr>
      </w:pPr>
      <w:r>
        <w:rPr>
          <w:rFonts w:eastAsia="Times New Roman"/>
          <w:sz w:val="24"/>
          <w:szCs w:val="24"/>
        </w:rPr>
        <w:t>Формирование и развитие УУД реализуется в следующих направлениях внеурочной и внешкольной деятельности:</w:t>
      </w:r>
    </w:p>
    <w:p w:rsidR="00895700" w:rsidRDefault="00895700" w:rsidP="009217B5">
      <w:pPr>
        <w:spacing w:line="1" w:lineRule="exact"/>
        <w:rPr>
          <w:rFonts w:eastAsia="Times New Roman"/>
          <w:sz w:val="24"/>
          <w:szCs w:val="24"/>
        </w:rPr>
      </w:pPr>
    </w:p>
    <w:p w:rsidR="00895700" w:rsidRDefault="0099262C" w:rsidP="009217B5">
      <w:pPr>
        <w:rPr>
          <w:rFonts w:eastAsia="Times New Roman"/>
          <w:sz w:val="24"/>
          <w:szCs w:val="24"/>
        </w:rPr>
      </w:pPr>
      <w:r>
        <w:rPr>
          <w:rFonts w:eastAsia="Times New Roman"/>
          <w:sz w:val="24"/>
          <w:szCs w:val="24"/>
        </w:rPr>
        <w:t>1.Направления внеурочной деятельности:</w:t>
      </w:r>
    </w:p>
    <w:p w:rsidR="00895700" w:rsidRDefault="00895700" w:rsidP="009217B5">
      <w:pPr>
        <w:spacing w:line="40" w:lineRule="exact"/>
        <w:rPr>
          <w:rFonts w:eastAsia="Times New Roman"/>
          <w:sz w:val="24"/>
          <w:szCs w:val="24"/>
        </w:rPr>
      </w:pPr>
    </w:p>
    <w:p w:rsidR="00895700" w:rsidRDefault="0099262C" w:rsidP="009217B5">
      <w:pPr>
        <w:spacing w:line="276" w:lineRule="auto"/>
        <w:ind w:firstLine="566"/>
        <w:jc w:val="both"/>
        <w:rPr>
          <w:rFonts w:eastAsia="Times New Roman"/>
          <w:sz w:val="24"/>
          <w:szCs w:val="24"/>
        </w:rPr>
      </w:pPr>
      <w:r>
        <w:rPr>
          <w:rFonts w:eastAsia="Times New Roman"/>
          <w:sz w:val="24"/>
          <w:szCs w:val="24"/>
        </w:rPr>
        <w:t>- Спортивно-оздоровительное: УУД будут развивать физическое, эмоциональное, и</w:t>
      </w:r>
      <w:r>
        <w:rPr>
          <w:rFonts w:eastAsia="Times New Roman"/>
          <w:sz w:val="24"/>
          <w:szCs w:val="24"/>
        </w:rPr>
        <w:t>н</w:t>
      </w:r>
      <w:r>
        <w:rPr>
          <w:rFonts w:eastAsia="Times New Roman"/>
          <w:sz w:val="24"/>
          <w:szCs w:val="24"/>
        </w:rPr>
        <w:t>теллектуальное и социальное развитие личности обучающихся с учѐтом исторической, о</w:t>
      </w:r>
      <w:r>
        <w:rPr>
          <w:rFonts w:eastAsia="Times New Roman"/>
          <w:sz w:val="24"/>
          <w:szCs w:val="24"/>
        </w:rPr>
        <w:t>б</w:t>
      </w:r>
      <w:r>
        <w:rPr>
          <w:rFonts w:eastAsia="Times New Roman"/>
          <w:sz w:val="24"/>
          <w:szCs w:val="24"/>
        </w:rPr>
        <w:t>щекультурной и ценностной составляющей; потребность в систематическом участии в фи</w:t>
      </w:r>
      <w:r>
        <w:rPr>
          <w:rFonts w:eastAsia="Times New Roman"/>
          <w:sz w:val="24"/>
          <w:szCs w:val="24"/>
        </w:rPr>
        <w:t>з</w:t>
      </w:r>
      <w:r>
        <w:rPr>
          <w:rFonts w:eastAsia="Times New Roman"/>
          <w:sz w:val="24"/>
          <w:szCs w:val="24"/>
        </w:rPr>
        <w:t>культурно-спортивных и оздоровительных мероприятиях.</w:t>
      </w:r>
    </w:p>
    <w:p w:rsidR="00895700" w:rsidRDefault="00895700" w:rsidP="009217B5">
      <w:pPr>
        <w:spacing w:line="1" w:lineRule="exact"/>
        <w:rPr>
          <w:rFonts w:eastAsia="Times New Roman"/>
          <w:sz w:val="24"/>
          <w:szCs w:val="24"/>
        </w:rPr>
      </w:pPr>
    </w:p>
    <w:p w:rsidR="00895700" w:rsidRDefault="0099262C" w:rsidP="009217B5">
      <w:pPr>
        <w:spacing w:line="275" w:lineRule="auto"/>
        <w:ind w:firstLine="566"/>
        <w:jc w:val="both"/>
        <w:rPr>
          <w:rFonts w:eastAsia="Times New Roman"/>
          <w:sz w:val="24"/>
          <w:szCs w:val="24"/>
        </w:rPr>
      </w:pPr>
      <w:r>
        <w:rPr>
          <w:rFonts w:eastAsia="Times New Roman"/>
          <w:sz w:val="24"/>
          <w:szCs w:val="24"/>
        </w:rPr>
        <w:t>- Духовно-нравственное: УУД будут развивать основы художественной, духовно-нравственной культуры обучающихся как части их общей духовной культуры, как особого способа познания жизни и средства организации общения; развивать эстетическое, эмоц</w:t>
      </w:r>
      <w:r>
        <w:rPr>
          <w:rFonts w:eastAsia="Times New Roman"/>
          <w:sz w:val="24"/>
          <w:szCs w:val="24"/>
        </w:rPr>
        <w:t>и</w:t>
      </w:r>
      <w:r>
        <w:rPr>
          <w:rFonts w:eastAsia="Times New Roman"/>
          <w:sz w:val="24"/>
          <w:szCs w:val="24"/>
        </w:rPr>
        <w:t>онально- ценностное видение окружающего мира; развивать наблюдательность, спосо</w:t>
      </w:r>
      <w:r>
        <w:rPr>
          <w:rFonts w:eastAsia="Times New Roman"/>
          <w:sz w:val="24"/>
          <w:szCs w:val="24"/>
        </w:rPr>
        <w:t>б</w:t>
      </w:r>
      <w:r>
        <w:rPr>
          <w:rFonts w:eastAsia="Times New Roman"/>
          <w:sz w:val="24"/>
          <w:szCs w:val="24"/>
        </w:rPr>
        <w:t>ность к сопереживанию, зрительную память, ассоциативное мышление, художественный вкус и творческое воображение.</w:t>
      </w:r>
    </w:p>
    <w:p w:rsidR="00895700" w:rsidRDefault="00895700" w:rsidP="009217B5">
      <w:pPr>
        <w:spacing w:line="3" w:lineRule="exact"/>
        <w:rPr>
          <w:rFonts w:eastAsia="Times New Roman"/>
          <w:sz w:val="24"/>
          <w:szCs w:val="24"/>
        </w:rPr>
      </w:pPr>
    </w:p>
    <w:p w:rsidR="00895700" w:rsidRDefault="0099262C" w:rsidP="009217B5">
      <w:pPr>
        <w:spacing w:line="276" w:lineRule="auto"/>
        <w:ind w:firstLine="624"/>
        <w:jc w:val="both"/>
        <w:rPr>
          <w:rFonts w:eastAsia="Times New Roman"/>
          <w:sz w:val="24"/>
          <w:szCs w:val="24"/>
        </w:rPr>
      </w:pPr>
      <w:r>
        <w:rPr>
          <w:rFonts w:eastAsia="Times New Roman"/>
          <w:sz w:val="24"/>
          <w:szCs w:val="24"/>
        </w:rPr>
        <w:t>- Социальное: УУД будут развивать у учащихся учебно-исследовательскую и пр</w:t>
      </w:r>
      <w:r>
        <w:rPr>
          <w:rFonts w:eastAsia="Times New Roman"/>
          <w:sz w:val="24"/>
          <w:szCs w:val="24"/>
        </w:rPr>
        <w:t>о</w:t>
      </w:r>
      <w:r>
        <w:rPr>
          <w:rFonts w:eastAsia="Times New Roman"/>
          <w:sz w:val="24"/>
          <w:szCs w:val="24"/>
        </w:rPr>
        <w:t>ектную деятельности, метапредметные результаты, направленные на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w:t>
      </w:r>
      <w:r>
        <w:rPr>
          <w:rFonts w:eastAsia="Times New Roman"/>
          <w:sz w:val="24"/>
          <w:szCs w:val="24"/>
        </w:rPr>
        <w:t>е</w:t>
      </w:r>
      <w:r>
        <w:rPr>
          <w:rFonts w:eastAsia="Times New Roman"/>
          <w:sz w:val="24"/>
          <w:szCs w:val="24"/>
        </w:rPr>
        <w:t>дуктивное и по аналогии) и делать выводы.</w:t>
      </w:r>
    </w:p>
    <w:p w:rsidR="00895700" w:rsidRDefault="00895700" w:rsidP="009217B5">
      <w:pPr>
        <w:spacing w:line="1" w:lineRule="exact"/>
        <w:rPr>
          <w:rFonts w:eastAsia="Times New Roman"/>
          <w:sz w:val="24"/>
          <w:szCs w:val="24"/>
        </w:rPr>
      </w:pPr>
    </w:p>
    <w:p w:rsidR="00895700" w:rsidRDefault="0099262C" w:rsidP="009217B5">
      <w:pPr>
        <w:spacing w:line="276" w:lineRule="auto"/>
        <w:ind w:firstLine="566"/>
        <w:jc w:val="both"/>
        <w:rPr>
          <w:rFonts w:eastAsia="Times New Roman"/>
          <w:sz w:val="24"/>
          <w:szCs w:val="24"/>
        </w:rPr>
      </w:pPr>
      <w:r>
        <w:rPr>
          <w:rFonts w:eastAsia="Times New Roman"/>
          <w:sz w:val="24"/>
          <w:szCs w:val="24"/>
        </w:rPr>
        <w:t>- Общеинтеллектуальное: УУД будут развивать представления об исследовательском обучении как ведущем способе учебной деятельности, активизируют интерес к приобрет</w:t>
      </w:r>
      <w:r>
        <w:rPr>
          <w:rFonts w:eastAsia="Times New Roman"/>
          <w:sz w:val="24"/>
          <w:szCs w:val="24"/>
        </w:rPr>
        <w:t>а</w:t>
      </w:r>
      <w:r>
        <w:rPr>
          <w:rFonts w:eastAsia="Times New Roman"/>
          <w:sz w:val="24"/>
          <w:szCs w:val="24"/>
        </w:rPr>
        <w:t>емым знаниям, полученным в совместной деятельности; развитие умений работать с уче</w:t>
      </w:r>
      <w:r>
        <w:rPr>
          <w:rFonts w:eastAsia="Times New Roman"/>
          <w:sz w:val="24"/>
          <w:szCs w:val="24"/>
        </w:rPr>
        <w:t>б</w:t>
      </w:r>
      <w:r>
        <w:rPr>
          <w:rFonts w:eastAsia="Times New Roman"/>
          <w:sz w:val="24"/>
          <w:szCs w:val="24"/>
        </w:rPr>
        <w:t>ным математическим текстом (анализировать, извлекать необходимую информацию).</w:t>
      </w:r>
    </w:p>
    <w:p w:rsidR="00895700" w:rsidRDefault="00895700" w:rsidP="009217B5">
      <w:pPr>
        <w:spacing w:line="1" w:lineRule="exact"/>
        <w:rPr>
          <w:rFonts w:eastAsia="Times New Roman"/>
          <w:sz w:val="24"/>
          <w:szCs w:val="24"/>
        </w:rPr>
      </w:pPr>
    </w:p>
    <w:p w:rsidR="00895700" w:rsidRDefault="0099262C" w:rsidP="009217B5">
      <w:pPr>
        <w:spacing w:line="275" w:lineRule="auto"/>
        <w:ind w:firstLine="566"/>
        <w:jc w:val="both"/>
        <w:rPr>
          <w:rFonts w:eastAsia="Times New Roman"/>
          <w:sz w:val="24"/>
          <w:szCs w:val="24"/>
        </w:rPr>
      </w:pPr>
      <w:r>
        <w:rPr>
          <w:rFonts w:eastAsia="Times New Roman"/>
          <w:sz w:val="24"/>
          <w:szCs w:val="24"/>
        </w:rPr>
        <w:t>- Общекультурное: УУД будут развивать основы художественной культуры обуча</w:t>
      </w:r>
      <w:r>
        <w:rPr>
          <w:rFonts w:eastAsia="Times New Roman"/>
          <w:sz w:val="24"/>
          <w:szCs w:val="24"/>
        </w:rPr>
        <w:t>ю</w:t>
      </w:r>
      <w:r>
        <w:rPr>
          <w:rFonts w:eastAsia="Times New Roman"/>
          <w:sz w:val="24"/>
          <w:szCs w:val="24"/>
        </w:rPr>
        <w:t>щихся как части их общей духовной культуры, как особого способа познания жизни и средства организации общения; развивать эстетическое, эмоционально-ценностное видение окружающего мира; развивать наблюдательность, способность к сопереживанию, зрител</w:t>
      </w:r>
      <w:r>
        <w:rPr>
          <w:rFonts w:eastAsia="Times New Roman"/>
          <w:sz w:val="24"/>
          <w:szCs w:val="24"/>
        </w:rPr>
        <w:t>ь</w:t>
      </w:r>
      <w:r>
        <w:rPr>
          <w:rFonts w:eastAsia="Times New Roman"/>
          <w:sz w:val="24"/>
          <w:szCs w:val="24"/>
        </w:rPr>
        <w:t>ную память, ассоциативное мышление, художественный вкус и творческое воображение.</w:t>
      </w:r>
    </w:p>
    <w:p w:rsidR="00895700" w:rsidRDefault="00895700" w:rsidP="009217B5">
      <w:pPr>
        <w:spacing w:line="4" w:lineRule="exact"/>
        <w:rPr>
          <w:rFonts w:eastAsia="Times New Roman"/>
          <w:sz w:val="24"/>
          <w:szCs w:val="24"/>
        </w:rPr>
      </w:pPr>
    </w:p>
    <w:p w:rsidR="00895700" w:rsidRDefault="0099262C" w:rsidP="009217B5">
      <w:pPr>
        <w:rPr>
          <w:rFonts w:eastAsia="Times New Roman"/>
          <w:sz w:val="24"/>
          <w:szCs w:val="24"/>
        </w:rPr>
      </w:pPr>
      <w:r>
        <w:rPr>
          <w:rFonts w:eastAsia="Times New Roman"/>
          <w:b/>
          <w:bCs/>
          <w:sz w:val="24"/>
          <w:szCs w:val="24"/>
        </w:rPr>
        <w:t>Типовые задачи применения универсальных учебных действий</w:t>
      </w:r>
    </w:p>
    <w:p w:rsidR="00895700" w:rsidRDefault="00895700" w:rsidP="009217B5">
      <w:pPr>
        <w:spacing w:line="44" w:lineRule="exact"/>
        <w:rPr>
          <w:rFonts w:eastAsia="Times New Roman"/>
          <w:sz w:val="24"/>
          <w:szCs w:val="24"/>
        </w:rPr>
      </w:pPr>
    </w:p>
    <w:p w:rsidR="00895700" w:rsidRDefault="0099262C" w:rsidP="009217B5">
      <w:pPr>
        <w:rPr>
          <w:rFonts w:eastAsia="Times New Roman"/>
          <w:sz w:val="24"/>
          <w:szCs w:val="24"/>
        </w:rPr>
      </w:pPr>
      <w:r>
        <w:rPr>
          <w:rFonts w:eastAsia="Times New Roman"/>
          <w:sz w:val="24"/>
          <w:szCs w:val="24"/>
        </w:rPr>
        <w:t>Задачи  на  применение  УУД  могут  строиться  как  на  материале  учебных</w:t>
      </w:r>
    </w:p>
    <w:p w:rsidR="00895700" w:rsidRDefault="00895700" w:rsidP="009217B5">
      <w:pPr>
        <w:spacing w:line="252" w:lineRule="exact"/>
        <w:rPr>
          <w:sz w:val="20"/>
          <w:szCs w:val="20"/>
        </w:rPr>
      </w:pPr>
    </w:p>
    <w:p w:rsidR="00895700" w:rsidRDefault="00895700" w:rsidP="009217B5">
      <w:pPr>
        <w:sectPr w:rsidR="00895700">
          <w:pgSz w:w="11900" w:h="16840"/>
          <w:pgMar w:top="1110" w:right="980" w:bottom="348" w:left="1440" w:header="0" w:footer="0" w:gutter="0"/>
          <w:cols w:space="720" w:equalWidth="0">
            <w:col w:w="9480"/>
          </w:cols>
        </w:sectPr>
      </w:pPr>
    </w:p>
    <w:p w:rsidR="00895700" w:rsidRDefault="0099262C" w:rsidP="009217B5">
      <w:pPr>
        <w:spacing w:line="276" w:lineRule="auto"/>
        <w:jc w:val="both"/>
        <w:rPr>
          <w:sz w:val="20"/>
          <w:szCs w:val="20"/>
        </w:rPr>
      </w:pPr>
      <w:proofErr w:type="gramStart"/>
      <w:r>
        <w:rPr>
          <w:rFonts w:eastAsia="Times New Roman"/>
          <w:sz w:val="24"/>
          <w:szCs w:val="24"/>
        </w:rPr>
        <w:lastRenderedPageBreak/>
        <w:t>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895700" w:rsidRDefault="00895700" w:rsidP="009217B5">
      <w:pPr>
        <w:spacing w:line="3" w:lineRule="exact"/>
        <w:rPr>
          <w:sz w:val="20"/>
          <w:szCs w:val="20"/>
        </w:rPr>
      </w:pPr>
    </w:p>
    <w:p w:rsidR="00895700" w:rsidRDefault="0099262C" w:rsidP="009217B5">
      <w:pPr>
        <w:rPr>
          <w:sz w:val="20"/>
          <w:szCs w:val="20"/>
        </w:rPr>
      </w:pPr>
      <w:r>
        <w:rPr>
          <w:rFonts w:eastAsia="Times New Roman"/>
          <w:sz w:val="24"/>
          <w:szCs w:val="24"/>
        </w:rPr>
        <w:t>Различаются два типа заданий, связанных с УУД:</w:t>
      </w:r>
    </w:p>
    <w:p w:rsidR="00895700" w:rsidRDefault="00895700" w:rsidP="009217B5">
      <w:pPr>
        <w:spacing w:line="55" w:lineRule="exact"/>
        <w:rPr>
          <w:sz w:val="20"/>
          <w:szCs w:val="20"/>
        </w:rPr>
      </w:pPr>
    </w:p>
    <w:p w:rsidR="00895700" w:rsidRDefault="0099262C" w:rsidP="00CF1303">
      <w:pPr>
        <w:numPr>
          <w:ilvl w:val="0"/>
          <w:numId w:val="252"/>
        </w:numPr>
        <w:tabs>
          <w:tab w:val="left" w:pos="567"/>
          <w:tab w:val="left" w:pos="1400"/>
        </w:tabs>
        <w:rPr>
          <w:rFonts w:ascii="Symbol" w:eastAsia="Symbol" w:hAnsi="Symbol" w:cs="Symbol"/>
          <w:sz w:val="24"/>
          <w:szCs w:val="24"/>
        </w:rPr>
      </w:pPr>
      <w:r>
        <w:rPr>
          <w:rFonts w:eastAsia="Times New Roman"/>
          <w:sz w:val="24"/>
          <w:szCs w:val="24"/>
        </w:rPr>
        <w:t>задания, позволяющие в рамках образовательного процесса сформировать</w:t>
      </w:r>
    </w:p>
    <w:p w:rsidR="00895700" w:rsidRDefault="00895700" w:rsidP="00CF1303">
      <w:pPr>
        <w:tabs>
          <w:tab w:val="left" w:pos="567"/>
        </w:tabs>
        <w:spacing w:line="22" w:lineRule="exact"/>
        <w:rPr>
          <w:rFonts w:ascii="Symbol" w:eastAsia="Symbol" w:hAnsi="Symbol" w:cs="Symbol"/>
          <w:sz w:val="24"/>
          <w:szCs w:val="24"/>
        </w:rPr>
      </w:pPr>
    </w:p>
    <w:p w:rsidR="00895700" w:rsidRDefault="0099262C" w:rsidP="00CF1303">
      <w:pPr>
        <w:tabs>
          <w:tab w:val="left" w:pos="567"/>
        </w:tabs>
        <w:rPr>
          <w:rFonts w:ascii="Symbol" w:eastAsia="Symbol" w:hAnsi="Symbol" w:cs="Symbol"/>
          <w:sz w:val="24"/>
          <w:szCs w:val="24"/>
        </w:rPr>
      </w:pPr>
      <w:r>
        <w:rPr>
          <w:rFonts w:eastAsia="Times New Roman"/>
          <w:sz w:val="24"/>
          <w:szCs w:val="24"/>
        </w:rPr>
        <w:t>УУД;</w:t>
      </w:r>
    </w:p>
    <w:p w:rsidR="00895700" w:rsidRDefault="00895700" w:rsidP="00CF1303">
      <w:pPr>
        <w:tabs>
          <w:tab w:val="left" w:pos="567"/>
        </w:tabs>
        <w:spacing w:line="60" w:lineRule="exact"/>
        <w:rPr>
          <w:rFonts w:ascii="Symbol" w:eastAsia="Symbol" w:hAnsi="Symbol" w:cs="Symbol"/>
          <w:sz w:val="24"/>
          <w:szCs w:val="24"/>
        </w:rPr>
      </w:pPr>
    </w:p>
    <w:p w:rsidR="00895700" w:rsidRDefault="0099262C" w:rsidP="00CF1303">
      <w:pPr>
        <w:numPr>
          <w:ilvl w:val="0"/>
          <w:numId w:val="252"/>
        </w:numPr>
        <w:tabs>
          <w:tab w:val="left" w:pos="567"/>
          <w:tab w:val="left" w:pos="1400"/>
        </w:tabs>
        <w:rPr>
          <w:rFonts w:ascii="Symbol" w:eastAsia="Symbol" w:hAnsi="Symbol" w:cs="Symbol"/>
          <w:sz w:val="24"/>
          <w:szCs w:val="24"/>
        </w:rPr>
      </w:pPr>
      <w:r>
        <w:rPr>
          <w:rFonts w:eastAsia="Times New Roman"/>
          <w:sz w:val="24"/>
          <w:szCs w:val="24"/>
        </w:rPr>
        <w:t>задания, позволяющие диагностировать уровень сформированности УУД.</w:t>
      </w:r>
    </w:p>
    <w:p w:rsidR="00895700" w:rsidRDefault="00895700" w:rsidP="00CF1303">
      <w:pPr>
        <w:tabs>
          <w:tab w:val="left" w:pos="567"/>
        </w:tabs>
        <w:spacing w:line="23" w:lineRule="exact"/>
        <w:rPr>
          <w:sz w:val="20"/>
          <w:szCs w:val="20"/>
        </w:rPr>
      </w:pPr>
    </w:p>
    <w:p w:rsidR="00895700" w:rsidRDefault="0099262C" w:rsidP="00CF1303">
      <w:pPr>
        <w:numPr>
          <w:ilvl w:val="0"/>
          <w:numId w:val="253"/>
        </w:numPr>
        <w:tabs>
          <w:tab w:val="left" w:pos="567"/>
          <w:tab w:val="left" w:pos="1197"/>
        </w:tabs>
        <w:spacing w:line="276" w:lineRule="auto"/>
        <w:jc w:val="both"/>
        <w:rPr>
          <w:rFonts w:eastAsia="Times New Roman"/>
          <w:sz w:val="24"/>
          <w:szCs w:val="24"/>
        </w:rPr>
      </w:pPr>
      <w:r>
        <w:rPr>
          <w:rFonts w:eastAsia="Times New Roman"/>
          <w:sz w:val="24"/>
          <w:szCs w:val="24"/>
        </w:rPr>
        <w:t>первом случае задание может быть направлено на формирование целой группы св</w:t>
      </w:r>
      <w:r>
        <w:rPr>
          <w:rFonts w:eastAsia="Times New Roman"/>
          <w:sz w:val="24"/>
          <w:szCs w:val="24"/>
        </w:rPr>
        <w:t>я</w:t>
      </w:r>
      <w:r>
        <w:rPr>
          <w:rFonts w:eastAsia="Times New Roman"/>
          <w:sz w:val="24"/>
          <w:szCs w:val="24"/>
        </w:rPr>
        <w:t>занных друг с другом универсальных учебных действий. Действия могут относиться как к одной категории (например, регулятивные), так и к разным.</w:t>
      </w:r>
    </w:p>
    <w:p w:rsidR="00895700" w:rsidRDefault="00895700" w:rsidP="009217B5">
      <w:pPr>
        <w:spacing w:line="3" w:lineRule="exact"/>
        <w:rPr>
          <w:rFonts w:eastAsia="Times New Roman"/>
          <w:sz w:val="24"/>
          <w:szCs w:val="24"/>
        </w:rPr>
      </w:pPr>
    </w:p>
    <w:p w:rsidR="00895700" w:rsidRDefault="0099262C" w:rsidP="009217B5">
      <w:pPr>
        <w:spacing w:line="275" w:lineRule="auto"/>
        <w:ind w:firstLine="566"/>
        <w:jc w:val="both"/>
        <w:rPr>
          <w:rFonts w:eastAsia="Times New Roman"/>
          <w:sz w:val="24"/>
          <w:szCs w:val="24"/>
        </w:rPr>
      </w:pPr>
      <w:r>
        <w:rPr>
          <w:rFonts w:eastAsia="Times New Roman"/>
          <w:sz w:val="24"/>
          <w:szCs w:val="24"/>
        </w:rPr>
        <w:t>Во втором случае задание может быть сконструировано таким образом, чтобы проя</w:t>
      </w:r>
      <w:r>
        <w:rPr>
          <w:rFonts w:eastAsia="Times New Roman"/>
          <w:sz w:val="24"/>
          <w:szCs w:val="24"/>
        </w:rPr>
        <w:t>в</w:t>
      </w:r>
      <w:r>
        <w:rPr>
          <w:rFonts w:eastAsia="Times New Roman"/>
          <w:sz w:val="24"/>
          <w:szCs w:val="24"/>
        </w:rPr>
        <w:t>лять способность учащегося применять какое-то конкретное универсальное учебное де</w:t>
      </w:r>
      <w:r>
        <w:rPr>
          <w:rFonts w:eastAsia="Times New Roman"/>
          <w:sz w:val="24"/>
          <w:szCs w:val="24"/>
        </w:rPr>
        <w:t>й</w:t>
      </w:r>
      <w:r>
        <w:rPr>
          <w:rFonts w:eastAsia="Times New Roman"/>
          <w:sz w:val="24"/>
          <w:szCs w:val="24"/>
        </w:rPr>
        <w:t>ствие.</w:t>
      </w:r>
    </w:p>
    <w:p w:rsidR="00895700" w:rsidRDefault="00895700" w:rsidP="009217B5">
      <w:pPr>
        <w:spacing w:line="1" w:lineRule="exact"/>
        <w:rPr>
          <w:rFonts w:eastAsia="Times New Roman"/>
          <w:sz w:val="24"/>
          <w:szCs w:val="24"/>
        </w:rPr>
      </w:pPr>
    </w:p>
    <w:p w:rsidR="00895700" w:rsidRDefault="0099262C" w:rsidP="00CF1303">
      <w:pPr>
        <w:numPr>
          <w:ilvl w:val="0"/>
          <w:numId w:val="253"/>
        </w:numPr>
        <w:tabs>
          <w:tab w:val="left" w:pos="426"/>
        </w:tabs>
        <w:rPr>
          <w:rFonts w:eastAsia="Times New Roman"/>
          <w:sz w:val="24"/>
          <w:szCs w:val="24"/>
        </w:rPr>
      </w:pPr>
      <w:r>
        <w:rPr>
          <w:rFonts w:eastAsia="Times New Roman"/>
          <w:sz w:val="24"/>
          <w:szCs w:val="24"/>
        </w:rPr>
        <w:t>основной школе возможно использовать в том числе следующие типы задач:</w:t>
      </w:r>
    </w:p>
    <w:p w:rsidR="00895700" w:rsidRDefault="00895700" w:rsidP="009217B5">
      <w:pPr>
        <w:spacing w:line="41" w:lineRule="exact"/>
        <w:rPr>
          <w:sz w:val="20"/>
          <w:szCs w:val="20"/>
        </w:rPr>
      </w:pPr>
    </w:p>
    <w:p w:rsidR="00895700" w:rsidRDefault="0099262C" w:rsidP="00CF1303">
      <w:pPr>
        <w:numPr>
          <w:ilvl w:val="0"/>
          <w:numId w:val="254"/>
        </w:numPr>
        <w:tabs>
          <w:tab w:val="left" w:pos="567"/>
        </w:tabs>
        <w:spacing w:line="275" w:lineRule="auto"/>
        <w:ind w:right="3360" w:firstLine="10"/>
        <w:rPr>
          <w:rFonts w:eastAsia="Times New Roman"/>
          <w:sz w:val="24"/>
          <w:szCs w:val="24"/>
        </w:rPr>
      </w:pPr>
      <w:r>
        <w:rPr>
          <w:rFonts w:eastAsia="Times New Roman"/>
          <w:sz w:val="24"/>
          <w:szCs w:val="24"/>
        </w:rPr>
        <w:t xml:space="preserve">Задачи, формирующие коммуникативные УУД: </w:t>
      </w:r>
      <w:r>
        <w:rPr>
          <w:rFonts w:ascii="Symbol" w:eastAsia="Symbol" w:hAnsi="Symbol" w:cs="Symbol"/>
          <w:sz w:val="20"/>
          <w:szCs w:val="20"/>
        </w:rPr>
        <w:t></w:t>
      </w:r>
      <w:r>
        <w:rPr>
          <w:rFonts w:eastAsia="Times New Roman"/>
          <w:sz w:val="24"/>
          <w:szCs w:val="24"/>
        </w:rPr>
        <w:t xml:space="preserve"> на учет позиции партнера;</w:t>
      </w:r>
    </w:p>
    <w:p w:rsidR="00895700" w:rsidRDefault="00895700" w:rsidP="00CF1303">
      <w:pPr>
        <w:tabs>
          <w:tab w:val="left" w:pos="567"/>
        </w:tabs>
        <w:spacing w:line="1" w:lineRule="exact"/>
        <w:rPr>
          <w:rFonts w:eastAsia="Times New Roman"/>
          <w:sz w:val="24"/>
          <w:szCs w:val="24"/>
        </w:rPr>
      </w:pPr>
    </w:p>
    <w:p w:rsidR="00895700" w:rsidRDefault="0099262C" w:rsidP="00CF1303">
      <w:pPr>
        <w:tabs>
          <w:tab w:val="left" w:pos="567"/>
        </w:tabs>
        <w:rPr>
          <w:rFonts w:eastAsia="Times New Roman"/>
          <w:sz w:val="24"/>
          <w:szCs w:val="24"/>
        </w:rPr>
      </w:pPr>
      <w:r>
        <w:rPr>
          <w:rFonts w:ascii="Symbol" w:eastAsia="Symbol" w:hAnsi="Symbol" w:cs="Symbol"/>
          <w:sz w:val="20"/>
          <w:szCs w:val="20"/>
        </w:rPr>
        <w:t></w:t>
      </w:r>
      <w:r>
        <w:rPr>
          <w:rFonts w:eastAsia="Times New Roman"/>
          <w:sz w:val="24"/>
          <w:szCs w:val="24"/>
        </w:rPr>
        <w:t xml:space="preserve">   на организацию и осуществление сотрудничества;</w:t>
      </w:r>
    </w:p>
    <w:p w:rsidR="00895700" w:rsidRDefault="00895700" w:rsidP="00CF1303">
      <w:pPr>
        <w:tabs>
          <w:tab w:val="left" w:pos="567"/>
        </w:tabs>
        <w:spacing w:line="40" w:lineRule="exact"/>
        <w:rPr>
          <w:rFonts w:eastAsia="Times New Roman"/>
          <w:sz w:val="24"/>
          <w:szCs w:val="24"/>
        </w:rPr>
      </w:pPr>
    </w:p>
    <w:p w:rsidR="00895700" w:rsidRDefault="0099262C" w:rsidP="00CF1303">
      <w:pPr>
        <w:tabs>
          <w:tab w:val="left" w:pos="567"/>
        </w:tabs>
        <w:spacing w:line="311" w:lineRule="auto"/>
        <w:ind w:right="1200"/>
        <w:rPr>
          <w:rFonts w:eastAsia="Times New Roman"/>
          <w:sz w:val="24"/>
          <w:szCs w:val="24"/>
        </w:rPr>
      </w:pPr>
      <w:r>
        <w:rPr>
          <w:rFonts w:ascii="Symbol" w:eastAsia="Symbol" w:hAnsi="Symbol" w:cs="Symbol"/>
          <w:sz w:val="20"/>
          <w:szCs w:val="20"/>
        </w:rPr>
        <w:t></w:t>
      </w:r>
      <w:r>
        <w:rPr>
          <w:rFonts w:eastAsia="Times New Roman"/>
          <w:sz w:val="24"/>
          <w:szCs w:val="24"/>
        </w:rPr>
        <w:t xml:space="preserve"> на передачу информации и отображение предметного содержания; </w:t>
      </w:r>
      <w:r>
        <w:rPr>
          <w:rFonts w:ascii="Symbol" w:eastAsia="Symbol" w:hAnsi="Symbol" w:cs="Symbol"/>
          <w:sz w:val="20"/>
          <w:szCs w:val="20"/>
        </w:rPr>
        <w:t></w:t>
      </w:r>
      <w:r>
        <w:rPr>
          <w:rFonts w:eastAsia="Times New Roman"/>
          <w:sz w:val="24"/>
          <w:szCs w:val="24"/>
        </w:rPr>
        <w:t xml:space="preserve"> тренинги коммуникативных навыков; </w:t>
      </w:r>
      <w:r>
        <w:rPr>
          <w:rFonts w:ascii="Symbol" w:eastAsia="Symbol" w:hAnsi="Symbol" w:cs="Symbol"/>
          <w:sz w:val="20"/>
          <w:szCs w:val="20"/>
        </w:rPr>
        <w:t></w:t>
      </w:r>
      <w:r>
        <w:rPr>
          <w:rFonts w:eastAsia="Times New Roman"/>
          <w:sz w:val="24"/>
          <w:szCs w:val="24"/>
        </w:rPr>
        <w:t xml:space="preserve"> ролевые игры.</w:t>
      </w:r>
    </w:p>
    <w:p w:rsidR="00895700" w:rsidRDefault="00895700" w:rsidP="00CF1303">
      <w:pPr>
        <w:tabs>
          <w:tab w:val="left" w:pos="567"/>
        </w:tabs>
        <w:spacing w:line="239" w:lineRule="exact"/>
        <w:rPr>
          <w:rFonts w:eastAsia="Times New Roman"/>
          <w:sz w:val="24"/>
          <w:szCs w:val="24"/>
        </w:rPr>
      </w:pPr>
    </w:p>
    <w:p w:rsidR="00895700" w:rsidRDefault="0099262C" w:rsidP="00CF1303">
      <w:pPr>
        <w:numPr>
          <w:ilvl w:val="0"/>
          <w:numId w:val="254"/>
        </w:numPr>
        <w:tabs>
          <w:tab w:val="left" w:pos="567"/>
        </w:tabs>
        <w:ind w:hanging="250"/>
        <w:rPr>
          <w:rFonts w:eastAsia="Times New Roman"/>
          <w:sz w:val="24"/>
          <w:szCs w:val="24"/>
        </w:rPr>
      </w:pPr>
      <w:r>
        <w:rPr>
          <w:rFonts w:eastAsia="Times New Roman"/>
          <w:sz w:val="24"/>
          <w:szCs w:val="24"/>
        </w:rPr>
        <w:t>Задачи, формирующие познавательные УУД:</w:t>
      </w:r>
    </w:p>
    <w:p w:rsidR="00895700" w:rsidRDefault="00895700" w:rsidP="00CF1303">
      <w:pPr>
        <w:tabs>
          <w:tab w:val="left" w:pos="567"/>
        </w:tabs>
        <w:spacing w:line="41" w:lineRule="exact"/>
        <w:rPr>
          <w:sz w:val="20"/>
          <w:szCs w:val="20"/>
        </w:rPr>
      </w:pPr>
    </w:p>
    <w:p w:rsidR="00895700" w:rsidRDefault="0099262C" w:rsidP="00CF1303">
      <w:pPr>
        <w:numPr>
          <w:ilvl w:val="0"/>
          <w:numId w:val="255"/>
        </w:numPr>
        <w:tabs>
          <w:tab w:val="left" w:pos="567"/>
          <w:tab w:val="left" w:pos="1400"/>
        </w:tabs>
        <w:rPr>
          <w:rFonts w:ascii="Symbol" w:eastAsia="Symbol" w:hAnsi="Symbol" w:cs="Symbol"/>
          <w:sz w:val="20"/>
          <w:szCs w:val="20"/>
        </w:rPr>
      </w:pPr>
      <w:r>
        <w:rPr>
          <w:rFonts w:eastAsia="Times New Roman"/>
          <w:sz w:val="24"/>
          <w:szCs w:val="24"/>
        </w:rPr>
        <w:t>проекты на выстраивание стратегии поиска решения задач;</w:t>
      </w:r>
    </w:p>
    <w:p w:rsidR="00895700" w:rsidRDefault="00895700" w:rsidP="00CF1303">
      <w:pPr>
        <w:tabs>
          <w:tab w:val="left" w:pos="567"/>
        </w:tabs>
        <w:spacing w:line="40" w:lineRule="exact"/>
        <w:rPr>
          <w:rFonts w:ascii="Symbol" w:eastAsia="Symbol" w:hAnsi="Symbol" w:cs="Symbol"/>
          <w:sz w:val="20"/>
          <w:szCs w:val="20"/>
        </w:rPr>
      </w:pPr>
    </w:p>
    <w:p w:rsidR="00895700" w:rsidRDefault="0099262C" w:rsidP="00CF1303">
      <w:pPr>
        <w:numPr>
          <w:ilvl w:val="0"/>
          <w:numId w:val="255"/>
        </w:numPr>
        <w:tabs>
          <w:tab w:val="left" w:pos="567"/>
          <w:tab w:val="left" w:pos="1400"/>
        </w:tabs>
        <w:rPr>
          <w:rFonts w:ascii="Symbol" w:eastAsia="Symbol" w:hAnsi="Symbol" w:cs="Symbol"/>
          <w:sz w:val="20"/>
          <w:szCs w:val="20"/>
        </w:rPr>
      </w:pPr>
      <w:r>
        <w:rPr>
          <w:rFonts w:eastAsia="Times New Roman"/>
          <w:sz w:val="24"/>
          <w:szCs w:val="24"/>
        </w:rPr>
        <w:t>задачи на сериацию, сравнение, оценивание;</w:t>
      </w:r>
    </w:p>
    <w:p w:rsidR="00895700" w:rsidRDefault="00895700" w:rsidP="00CF1303">
      <w:pPr>
        <w:tabs>
          <w:tab w:val="left" w:pos="567"/>
        </w:tabs>
        <w:spacing w:line="40" w:lineRule="exact"/>
        <w:rPr>
          <w:rFonts w:ascii="Symbol" w:eastAsia="Symbol" w:hAnsi="Symbol" w:cs="Symbol"/>
          <w:sz w:val="20"/>
          <w:szCs w:val="20"/>
        </w:rPr>
      </w:pPr>
    </w:p>
    <w:p w:rsidR="00895700" w:rsidRDefault="0099262C" w:rsidP="00CF1303">
      <w:pPr>
        <w:numPr>
          <w:ilvl w:val="0"/>
          <w:numId w:val="255"/>
        </w:numPr>
        <w:tabs>
          <w:tab w:val="left" w:pos="567"/>
          <w:tab w:val="left" w:pos="1400"/>
        </w:tabs>
        <w:rPr>
          <w:rFonts w:ascii="Symbol" w:eastAsia="Symbol" w:hAnsi="Symbol" w:cs="Symbol"/>
          <w:sz w:val="20"/>
          <w:szCs w:val="20"/>
        </w:rPr>
      </w:pPr>
      <w:r>
        <w:rPr>
          <w:rFonts w:eastAsia="Times New Roman"/>
          <w:sz w:val="24"/>
          <w:szCs w:val="24"/>
        </w:rPr>
        <w:t>проведение эмпирического исследования;</w:t>
      </w:r>
    </w:p>
    <w:p w:rsidR="00895700" w:rsidRDefault="00895700" w:rsidP="00CF1303">
      <w:pPr>
        <w:tabs>
          <w:tab w:val="left" w:pos="567"/>
        </w:tabs>
        <w:spacing w:line="40" w:lineRule="exact"/>
        <w:rPr>
          <w:rFonts w:ascii="Symbol" w:eastAsia="Symbol" w:hAnsi="Symbol" w:cs="Symbol"/>
          <w:sz w:val="20"/>
          <w:szCs w:val="20"/>
        </w:rPr>
      </w:pPr>
    </w:p>
    <w:p w:rsidR="00895700" w:rsidRDefault="0099262C" w:rsidP="00CF1303">
      <w:pPr>
        <w:numPr>
          <w:ilvl w:val="0"/>
          <w:numId w:val="255"/>
        </w:numPr>
        <w:tabs>
          <w:tab w:val="left" w:pos="567"/>
          <w:tab w:val="left" w:pos="1400"/>
        </w:tabs>
        <w:rPr>
          <w:rFonts w:ascii="Symbol" w:eastAsia="Symbol" w:hAnsi="Symbol" w:cs="Symbol"/>
          <w:sz w:val="20"/>
          <w:szCs w:val="20"/>
        </w:rPr>
      </w:pPr>
      <w:r>
        <w:rPr>
          <w:rFonts w:eastAsia="Times New Roman"/>
          <w:sz w:val="24"/>
          <w:szCs w:val="24"/>
        </w:rPr>
        <w:t>проведение теоретического исследования;</w:t>
      </w:r>
    </w:p>
    <w:p w:rsidR="00895700" w:rsidRDefault="00895700" w:rsidP="00CF1303">
      <w:pPr>
        <w:tabs>
          <w:tab w:val="left" w:pos="567"/>
        </w:tabs>
        <w:spacing w:line="40" w:lineRule="exact"/>
        <w:rPr>
          <w:rFonts w:ascii="Symbol" w:eastAsia="Symbol" w:hAnsi="Symbol" w:cs="Symbol"/>
          <w:sz w:val="20"/>
          <w:szCs w:val="20"/>
        </w:rPr>
      </w:pPr>
    </w:p>
    <w:p w:rsidR="00895700" w:rsidRDefault="0099262C" w:rsidP="00CF1303">
      <w:pPr>
        <w:numPr>
          <w:ilvl w:val="0"/>
          <w:numId w:val="255"/>
        </w:numPr>
        <w:tabs>
          <w:tab w:val="left" w:pos="567"/>
          <w:tab w:val="left" w:pos="1400"/>
        </w:tabs>
        <w:rPr>
          <w:rFonts w:ascii="Symbol" w:eastAsia="Symbol" w:hAnsi="Symbol" w:cs="Symbol"/>
          <w:sz w:val="20"/>
          <w:szCs w:val="20"/>
        </w:rPr>
      </w:pPr>
      <w:r>
        <w:rPr>
          <w:rFonts w:eastAsia="Times New Roman"/>
          <w:sz w:val="24"/>
          <w:szCs w:val="24"/>
        </w:rPr>
        <w:t>смысловое чтение.</w:t>
      </w:r>
    </w:p>
    <w:p w:rsidR="00895700" w:rsidRDefault="00895700" w:rsidP="00CF1303">
      <w:pPr>
        <w:tabs>
          <w:tab w:val="left" w:pos="567"/>
        </w:tabs>
        <w:spacing w:line="46" w:lineRule="exact"/>
        <w:rPr>
          <w:sz w:val="20"/>
          <w:szCs w:val="20"/>
        </w:rPr>
      </w:pPr>
    </w:p>
    <w:p w:rsidR="006562B0" w:rsidRDefault="0099262C" w:rsidP="00CF1303">
      <w:pPr>
        <w:numPr>
          <w:ilvl w:val="0"/>
          <w:numId w:val="256"/>
        </w:numPr>
        <w:tabs>
          <w:tab w:val="left" w:pos="567"/>
        </w:tabs>
        <w:spacing w:line="275" w:lineRule="auto"/>
        <w:ind w:right="3820" w:firstLine="10"/>
        <w:rPr>
          <w:rFonts w:eastAsia="Times New Roman"/>
          <w:sz w:val="24"/>
          <w:szCs w:val="24"/>
        </w:rPr>
      </w:pPr>
      <w:r>
        <w:rPr>
          <w:rFonts w:eastAsia="Times New Roman"/>
          <w:sz w:val="24"/>
          <w:szCs w:val="24"/>
        </w:rPr>
        <w:t>Задачи, формирующие регулятивные УУД:</w:t>
      </w:r>
    </w:p>
    <w:p w:rsidR="00895700" w:rsidRDefault="0099262C" w:rsidP="006562B0">
      <w:pPr>
        <w:tabs>
          <w:tab w:val="left" w:pos="567"/>
        </w:tabs>
        <w:spacing w:line="275" w:lineRule="auto"/>
        <w:ind w:left="10" w:right="3820"/>
        <w:rPr>
          <w:rFonts w:eastAsia="Times New Roman"/>
          <w:sz w:val="24"/>
          <w:szCs w:val="24"/>
        </w:rPr>
      </w:pPr>
      <w:r>
        <w:rPr>
          <w:rFonts w:eastAsia="Times New Roman"/>
          <w:sz w:val="24"/>
          <w:szCs w:val="24"/>
        </w:rPr>
        <w:t xml:space="preserve"> </w:t>
      </w:r>
      <w:r>
        <w:rPr>
          <w:rFonts w:ascii="Symbol" w:eastAsia="Symbol" w:hAnsi="Symbol" w:cs="Symbol"/>
          <w:sz w:val="20"/>
          <w:szCs w:val="20"/>
        </w:rPr>
        <w:t></w:t>
      </w:r>
      <w:r>
        <w:rPr>
          <w:rFonts w:eastAsia="Times New Roman"/>
          <w:sz w:val="24"/>
          <w:szCs w:val="24"/>
        </w:rPr>
        <w:t xml:space="preserve"> на планирование; </w:t>
      </w:r>
      <w:r>
        <w:rPr>
          <w:rFonts w:ascii="Symbol" w:eastAsia="Symbol" w:hAnsi="Symbol" w:cs="Symbol"/>
          <w:sz w:val="20"/>
          <w:szCs w:val="20"/>
        </w:rPr>
        <w:t></w:t>
      </w:r>
      <w:r>
        <w:rPr>
          <w:rFonts w:eastAsia="Times New Roman"/>
          <w:sz w:val="24"/>
          <w:szCs w:val="24"/>
        </w:rPr>
        <w:t xml:space="preserve"> на ориентировку в ситу</w:t>
      </w:r>
      <w:r>
        <w:rPr>
          <w:rFonts w:eastAsia="Times New Roman"/>
          <w:sz w:val="24"/>
          <w:szCs w:val="24"/>
        </w:rPr>
        <w:t>а</w:t>
      </w:r>
      <w:r>
        <w:rPr>
          <w:rFonts w:eastAsia="Times New Roman"/>
          <w:sz w:val="24"/>
          <w:szCs w:val="24"/>
        </w:rPr>
        <w:t>ции;</w:t>
      </w:r>
    </w:p>
    <w:p w:rsidR="00895700" w:rsidRDefault="00895700" w:rsidP="00CF1303">
      <w:pPr>
        <w:tabs>
          <w:tab w:val="left" w:pos="567"/>
        </w:tabs>
        <w:spacing w:line="1" w:lineRule="exact"/>
        <w:rPr>
          <w:rFonts w:eastAsia="Times New Roman"/>
          <w:sz w:val="24"/>
          <w:szCs w:val="24"/>
        </w:rPr>
      </w:pPr>
    </w:p>
    <w:p w:rsidR="006562B0" w:rsidRDefault="0099262C" w:rsidP="00CF1303">
      <w:pPr>
        <w:tabs>
          <w:tab w:val="left" w:pos="567"/>
        </w:tabs>
        <w:spacing w:line="275" w:lineRule="auto"/>
        <w:ind w:right="5820"/>
        <w:rPr>
          <w:rFonts w:eastAsia="Times New Roman"/>
          <w:sz w:val="24"/>
          <w:szCs w:val="24"/>
        </w:rPr>
      </w:pPr>
      <w:r>
        <w:rPr>
          <w:rFonts w:ascii="Symbol" w:eastAsia="Symbol" w:hAnsi="Symbol" w:cs="Symbol"/>
          <w:sz w:val="20"/>
          <w:szCs w:val="20"/>
        </w:rPr>
        <w:t></w:t>
      </w:r>
      <w:r>
        <w:rPr>
          <w:rFonts w:eastAsia="Times New Roman"/>
          <w:sz w:val="24"/>
          <w:szCs w:val="24"/>
        </w:rPr>
        <w:t xml:space="preserve"> на прогнозирование; </w:t>
      </w:r>
    </w:p>
    <w:p w:rsidR="006562B0" w:rsidRDefault="0099262C" w:rsidP="00CF1303">
      <w:pPr>
        <w:tabs>
          <w:tab w:val="left" w:pos="567"/>
        </w:tabs>
        <w:spacing w:line="275" w:lineRule="auto"/>
        <w:ind w:right="5820"/>
        <w:rPr>
          <w:rFonts w:eastAsia="Times New Roman"/>
          <w:sz w:val="24"/>
          <w:szCs w:val="24"/>
        </w:rPr>
      </w:pPr>
      <w:r>
        <w:rPr>
          <w:rFonts w:ascii="Symbol" w:eastAsia="Symbol" w:hAnsi="Symbol" w:cs="Symbol"/>
          <w:sz w:val="20"/>
          <w:szCs w:val="20"/>
        </w:rPr>
        <w:t></w:t>
      </w:r>
      <w:r>
        <w:rPr>
          <w:rFonts w:eastAsia="Times New Roman"/>
          <w:sz w:val="24"/>
          <w:szCs w:val="24"/>
        </w:rPr>
        <w:t xml:space="preserve"> на целеп</w:t>
      </w:r>
      <w:r>
        <w:rPr>
          <w:rFonts w:eastAsia="Times New Roman"/>
          <w:sz w:val="24"/>
          <w:szCs w:val="24"/>
        </w:rPr>
        <w:t>о</w:t>
      </w:r>
      <w:r>
        <w:rPr>
          <w:rFonts w:eastAsia="Times New Roman"/>
          <w:sz w:val="24"/>
          <w:szCs w:val="24"/>
        </w:rPr>
        <w:t>лагание;</w:t>
      </w:r>
    </w:p>
    <w:p w:rsidR="006562B0" w:rsidRDefault="0099262C" w:rsidP="00CF1303">
      <w:pPr>
        <w:tabs>
          <w:tab w:val="left" w:pos="567"/>
        </w:tabs>
        <w:spacing w:line="275" w:lineRule="auto"/>
        <w:ind w:right="5820"/>
        <w:rPr>
          <w:rFonts w:eastAsia="Times New Roman"/>
          <w:sz w:val="24"/>
          <w:szCs w:val="24"/>
        </w:rPr>
      </w:pPr>
      <w:r>
        <w:rPr>
          <w:rFonts w:eastAsia="Times New Roman"/>
          <w:sz w:val="24"/>
          <w:szCs w:val="24"/>
        </w:rPr>
        <w:t xml:space="preserve"> </w:t>
      </w:r>
      <w:r>
        <w:rPr>
          <w:rFonts w:ascii="Symbol" w:eastAsia="Symbol" w:hAnsi="Symbol" w:cs="Symbol"/>
          <w:sz w:val="20"/>
          <w:szCs w:val="20"/>
        </w:rPr>
        <w:t></w:t>
      </w:r>
      <w:r>
        <w:rPr>
          <w:rFonts w:eastAsia="Times New Roman"/>
          <w:sz w:val="24"/>
          <w:szCs w:val="24"/>
        </w:rPr>
        <w:t xml:space="preserve"> на принятие решения;</w:t>
      </w:r>
    </w:p>
    <w:p w:rsidR="00895700" w:rsidRDefault="0099262C" w:rsidP="00CF1303">
      <w:pPr>
        <w:tabs>
          <w:tab w:val="left" w:pos="567"/>
        </w:tabs>
        <w:spacing w:line="275" w:lineRule="auto"/>
        <w:ind w:right="5820"/>
        <w:rPr>
          <w:rFonts w:eastAsia="Times New Roman"/>
          <w:sz w:val="24"/>
          <w:szCs w:val="24"/>
        </w:rPr>
      </w:pPr>
      <w:r>
        <w:rPr>
          <w:rFonts w:eastAsia="Times New Roman"/>
          <w:sz w:val="24"/>
          <w:szCs w:val="24"/>
        </w:rPr>
        <w:t xml:space="preserve"> </w:t>
      </w:r>
      <w:r>
        <w:rPr>
          <w:rFonts w:ascii="Symbol" w:eastAsia="Symbol" w:hAnsi="Symbol" w:cs="Symbol"/>
          <w:sz w:val="20"/>
          <w:szCs w:val="20"/>
        </w:rPr>
        <w:t></w:t>
      </w:r>
      <w:r>
        <w:rPr>
          <w:rFonts w:eastAsia="Times New Roman"/>
          <w:sz w:val="24"/>
          <w:szCs w:val="24"/>
        </w:rPr>
        <w:t xml:space="preserve"> на сам</w:t>
      </w:r>
      <w:r>
        <w:rPr>
          <w:rFonts w:eastAsia="Times New Roman"/>
          <w:sz w:val="24"/>
          <w:szCs w:val="24"/>
        </w:rPr>
        <w:t>о</w:t>
      </w:r>
      <w:r>
        <w:rPr>
          <w:rFonts w:eastAsia="Times New Roman"/>
          <w:sz w:val="24"/>
          <w:szCs w:val="24"/>
        </w:rPr>
        <w:t>контроль.</w:t>
      </w:r>
    </w:p>
    <w:p w:rsidR="00895700" w:rsidRDefault="00895700" w:rsidP="00CF1303">
      <w:pPr>
        <w:tabs>
          <w:tab w:val="left" w:pos="567"/>
        </w:tabs>
        <w:spacing w:line="2" w:lineRule="exact"/>
        <w:rPr>
          <w:rFonts w:eastAsia="Times New Roman"/>
          <w:sz w:val="24"/>
          <w:szCs w:val="24"/>
        </w:rPr>
      </w:pPr>
    </w:p>
    <w:p w:rsidR="00895700" w:rsidRDefault="0099262C" w:rsidP="00CF1303">
      <w:pPr>
        <w:tabs>
          <w:tab w:val="left" w:pos="567"/>
        </w:tabs>
        <w:rPr>
          <w:rFonts w:eastAsia="Times New Roman"/>
          <w:sz w:val="24"/>
          <w:szCs w:val="24"/>
        </w:rPr>
      </w:pPr>
      <w:r>
        <w:rPr>
          <w:rFonts w:eastAsia="Times New Roman"/>
          <w:sz w:val="24"/>
          <w:szCs w:val="24"/>
        </w:rPr>
        <w:t>Развитию регулятивных УУД способствует  также использование в учебном</w:t>
      </w:r>
    </w:p>
    <w:p w:rsidR="00895700" w:rsidRDefault="00895700" w:rsidP="00CF1303">
      <w:pPr>
        <w:tabs>
          <w:tab w:val="left" w:pos="567"/>
        </w:tabs>
        <w:spacing w:line="41" w:lineRule="exact"/>
        <w:rPr>
          <w:sz w:val="20"/>
          <w:szCs w:val="20"/>
        </w:rPr>
      </w:pPr>
    </w:p>
    <w:p w:rsidR="00895700" w:rsidRDefault="0099262C" w:rsidP="00CF1303">
      <w:pPr>
        <w:tabs>
          <w:tab w:val="left" w:pos="567"/>
        </w:tabs>
        <w:spacing w:line="276" w:lineRule="auto"/>
        <w:jc w:val="both"/>
        <w:rPr>
          <w:sz w:val="20"/>
          <w:szCs w:val="20"/>
        </w:rPr>
      </w:pPr>
      <w:r>
        <w:rPr>
          <w:rFonts w:eastAsia="Times New Roman"/>
          <w:sz w:val="24"/>
          <w:szCs w:val="24"/>
        </w:rPr>
        <w:t>процессе системы таких индивидуальных или групповых учебных заданий, которые над</w:t>
      </w:r>
      <w:r>
        <w:rPr>
          <w:rFonts w:eastAsia="Times New Roman"/>
          <w:sz w:val="24"/>
          <w:szCs w:val="24"/>
        </w:rPr>
        <w:t>е</w:t>
      </w:r>
      <w:r>
        <w:rPr>
          <w:rFonts w:eastAsia="Times New Roman"/>
          <w:sz w:val="24"/>
          <w:szCs w:val="24"/>
        </w:rPr>
        <w:t>ляют обучающихся функциями организации их выполнения: планирования этапов выпо</w:t>
      </w:r>
      <w:r>
        <w:rPr>
          <w:rFonts w:eastAsia="Times New Roman"/>
          <w:sz w:val="24"/>
          <w:szCs w:val="24"/>
        </w:rPr>
        <w:t>л</w:t>
      </w:r>
      <w:r>
        <w:rPr>
          <w:rFonts w:eastAsia="Times New Roman"/>
          <w:sz w:val="24"/>
          <w:szCs w:val="24"/>
        </w:rPr>
        <w:t>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895700" w:rsidRDefault="00895700" w:rsidP="00CF1303">
      <w:pPr>
        <w:tabs>
          <w:tab w:val="left" w:pos="567"/>
        </w:tabs>
        <w:spacing w:line="1" w:lineRule="exact"/>
        <w:rPr>
          <w:sz w:val="20"/>
          <w:szCs w:val="20"/>
        </w:rPr>
      </w:pPr>
    </w:p>
    <w:p w:rsidR="00895700" w:rsidRDefault="0099262C" w:rsidP="00CF1303">
      <w:pPr>
        <w:tabs>
          <w:tab w:val="left" w:pos="567"/>
        </w:tabs>
        <w:spacing w:line="284" w:lineRule="auto"/>
        <w:ind w:firstLine="566"/>
        <w:jc w:val="both"/>
        <w:rPr>
          <w:sz w:val="20"/>
          <w:szCs w:val="20"/>
        </w:rPr>
      </w:pPr>
      <w:r>
        <w:rPr>
          <w:rFonts w:eastAsia="Times New Roman"/>
          <w:sz w:val="24"/>
          <w:szCs w:val="24"/>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w:t>
      </w:r>
      <w:r>
        <w:rPr>
          <w:rFonts w:eastAsia="Times New Roman"/>
          <w:sz w:val="24"/>
          <w:szCs w:val="24"/>
        </w:rPr>
        <w:t>с</w:t>
      </w:r>
      <w:r>
        <w:rPr>
          <w:rFonts w:eastAsia="Times New Roman"/>
          <w:sz w:val="24"/>
          <w:szCs w:val="24"/>
        </w:rPr>
        <w:t>ходить в ходе занятий по разным предметам. Распределение типовых задач внутри предм</w:t>
      </w:r>
      <w:r>
        <w:rPr>
          <w:rFonts w:eastAsia="Times New Roman"/>
          <w:sz w:val="24"/>
          <w:szCs w:val="24"/>
        </w:rPr>
        <w:t>е</w:t>
      </w:r>
      <w:r>
        <w:rPr>
          <w:rFonts w:eastAsia="Times New Roman"/>
          <w:sz w:val="24"/>
          <w:szCs w:val="24"/>
        </w:rPr>
        <w:t>та должно быть направлено на достижение баланса между временем освоения и временем использования соответствующих действий.</w:t>
      </w:r>
    </w:p>
    <w:p w:rsidR="00895700" w:rsidRDefault="00895700" w:rsidP="009217B5">
      <w:pPr>
        <w:spacing w:line="133" w:lineRule="exact"/>
        <w:rPr>
          <w:sz w:val="20"/>
          <w:szCs w:val="20"/>
        </w:rPr>
      </w:pPr>
    </w:p>
    <w:p w:rsidR="00895700" w:rsidRDefault="00895700" w:rsidP="009217B5">
      <w:pPr>
        <w:sectPr w:rsidR="00895700">
          <w:pgSz w:w="11900" w:h="16840"/>
          <w:pgMar w:top="1110" w:right="980" w:bottom="348" w:left="1440" w:header="0" w:footer="0" w:gutter="0"/>
          <w:cols w:space="720" w:equalWidth="0">
            <w:col w:w="9480"/>
          </w:cols>
        </w:sectPr>
      </w:pPr>
    </w:p>
    <w:p w:rsidR="00895700" w:rsidRDefault="0099262C" w:rsidP="009217B5">
      <w:pPr>
        <w:spacing w:line="287" w:lineRule="auto"/>
        <w:ind w:firstLine="566"/>
        <w:jc w:val="both"/>
        <w:rPr>
          <w:sz w:val="20"/>
          <w:szCs w:val="20"/>
        </w:rPr>
      </w:pPr>
      <w:r>
        <w:rPr>
          <w:rFonts w:eastAsia="Times New Roman"/>
          <w:sz w:val="24"/>
          <w:szCs w:val="24"/>
        </w:rPr>
        <w:lastRenderedPageBreak/>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Pr>
          <w:rFonts w:eastAsia="Times New Roman"/>
          <w:sz w:val="24"/>
          <w:szCs w:val="24"/>
        </w:rPr>
        <w:t>результативности</w:t>
      </w:r>
      <w:proofErr w:type="gramEnd"/>
      <w:r>
        <w:rPr>
          <w:rFonts w:eastAsia="Times New Roman"/>
          <w:sz w:val="24"/>
          <w:szCs w:val="24"/>
        </w:rPr>
        <w:t xml:space="preserve"> возможно практик</w:t>
      </w:r>
      <w:r>
        <w:rPr>
          <w:rFonts w:eastAsia="Times New Roman"/>
          <w:sz w:val="24"/>
          <w:szCs w:val="24"/>
        </w:rPr>
        <w:t>о</w:t>
      </w:r>
      <w:r>
        <w:rPr>
          <w:rFonts w:eastAsia="Times New Roman"/>
          <w:sz w:val="24"/>
          <w:szCs w:val="24"/>
        </w:rPr>
        <w:t>вать технологии «формирующего оценивания», в том числе бинарную и критериальную оце</w:t>
      </w:r>
      <w:r>
        <w:rPr>
          <w:rFonts w:eastAsia="Times New Roman"/>
          <w:sz w:val="24"/>
          <w:szCs w:val="24"/>
        </w:rPr>
        <w:t>н</w:t>
      </w:r>
      <w:r>
        <w:rPr>
          <w:rFonts w:eastAsia="Times New Roman"/>
          <w:sz w:val="24"/>
          <w:szCs w:val="24"/>
        </w:rPr>
        <w:t>ки.</w:t>
      </w:r>
    </w:p>
    <w:p w:rsidR="00895700" w:rsidRDefault="00895700" w:rsidP="009217B5">
      <w:pPr>
        <w:spacing w:line="292" w:lineRule="exact"/>
        <w:rPr>
          <w:sz w:val="20"/>
          <w:szCs w:val="20"/>
        </w:rPr>
      </w:pPr>
    </w:p>
    <w:p w:rsidR="00F31DE3" w:rsidRPr="00F31DE3" w:rsidRDefault="00F31DE3" w:rsidP="00F31DE3">
      <w:pPr>
        <w:tabs>
          <w:tab w:val="left" w:pos="865"/>
        </w:tabs>
        <w:ind w:right="280"/>
        <w:jc w:val="center"/>
        <w:rPr>
          <w:sz w:val="24"/>
          <w:szCs w:val="24"/>
        </w:rPr>
      </w:pPr>
      <w:r w:rsidRPr="00F31DE3">
        <w:rPr>
          <w:rFonts w:eastAsia="Times New Roman"/>
          <w:b/>
          <w:bCs/>
          <w:sz w:val="24"/>
          <w:szCs w:val="24"/>
        </w:rPr>
        <w:t>Психолого-педагогические условия реализации основной</w:t>
      </w:r>
    </w:p>
    <w:p w:rsidR="00F31DE3" w:rsidRPr="00F31DE3" w:rsidRDefault="00F31DE3" w:rsidP="00F31DE3">
      <w:pPr>
        <w:jc w:val="center"/>
        <w:rPr>
          <w:sz w:val="24"/>
          <w:szCs w:val="24"/>
        </w:rPr>
      </w:pPr>
      <w:r w:rsidRPr="00F31DE3">
        <w:rPr>
          <w:rFonts w:eastAsia="Times New Roman"/>
          <w:b/>
          <w:bCs/>
          <w:sz w:val="24"/>
          <w:szCs w:val="24"/>
        </w:rPr>
        <w:t>образовательной программы основного общего образования</w:t>
      </w:r>
    </w:p>
    <w:p w:rsidR="00F31DE3" w:rsidRDefault="00F31DE3" w:rsidP="00F31DE3">
      <w:pPr>
        <w:spacing w:line="164" w:lineRule="exact"/>
        <w:rPr>
          <w:sz w:val="20"/>
          <w:szCs w:val="20"/>
        </w:rPr>
      </w:pPr>
    </w:p>
    <w:p w:rsidR="00F31DE3" w:rsidRDefault="00F31DE3" w:rsidP="00F31DE3">
      <w:pPr>
        <w:numPr>
          <w:ilvl w:val="0"/>
          <w:numId w:val="331"/>
        </w:numPr>
        <w:tabs>
          <w:tab w:val="left" w:pos="390"/>
        </w:tabs>
        <w:spacing w:line="275" w:lineRule="auto"/>
        <w:ind w:right="280" w:hanging="1"/>
        <w:jc w:val="both"/>
        <w:rPr>
          <w:rFonts w:eastAsia="Times New Roman"/>
          <w:b/>
          <w:bCs/>
        </w:rPr>
      </w:pPr>
      <w:r>
        <w:rPr>
          <w:rFonts w:eastAsia="Times New Roman"/>
          <w:sz w:val="24"/>
          <w:szCs w:val="24"/>
        </w:rPr>
        <w:t>обеспечение преемственности содержания и форм организации образовательного пр</w:t>
      </w:r>
      <w:r>
        <w:rPr>
          <w:rFonts w:eastAsia="Times New Roman"/>
          <w:sz w:val="24"/>
          <w:szCs w:val="24"/>
        </w:rPr>
        <w:t>о</w:t>
      </w:r>
      <w:r>
        <w:rPr>
          <w:rFonts w:eastAsia="Times New Roman"/>
          <w:sz w:val="24"/>
          <w:szCs w:val="24"/>
        </w:rPr>
        <w:t>цесса по отношению к начальной ступени общего образования с учётом специфики возрас</w:t>
      </w:r>
      <w:r>
        <w:rPr>
          <w:rFonts w:eastAsia="Times New Roman"/>
          <w:sz w:val="24"/>
          <w:szCs w:val="24"/>
        </w:rPr>
        <w:t>т</w:t>
      </w:r>
      <w:r>
        <w:rPr>
          <w:rFonts w:eastAsia="Times New Roman"/>
          <w:sz w:val="24"/>
          <w:szCs w:val="24"/>
        </w:rPr>
        <w:t xml:space="preserve">ного психофизического развития обучающихся, в том числе особенностей перехода из младшего школьного возраста </w:t>
      </w:r>
      <w:proofErr w:type="gramStart"/>
      <w:r>
        <w:rPr>
          <w:rFonts w:eastAsia="Times New Roman"/>
          <w:sz w:val="24"/>
          <w:szCs w:val="24"/>
        </w:rPr>
        <w:t>в</w:t>
      </w:r>
      <w:proofErr w:type="gramEnd"/>
      <w:r>
        <w:rPr>
          <w:rFonts w:eastAsia="Times New Roman"/>
          <w:sz w:val="24"/>
          <w:szCs w:val="24"/>
        </w:rPr>
        <w:t xml:space="preserve"> подростковый;</w:t>
      </w:r>
    </w:p>
    <w:p w:rsidR="00F31DE3" w:rsidRDefault="00F31DE3" w:rsidP="00F31DE3">
      <w:pPr>
        <w:spacing w:line="7" w:lineRule="exact"/>
        <w:rPr>
          <w:rFonts w:eastAsia="Times New Roman"/>
          <w:b/>
          <w:bCs/>
        </w:rPr>
      </w:pPr>
    </w:p>
    <w:p w:rsidR="00F31DE3" w:rsidRDefault="00F31DE3" w:rsidP="00F31DE3">
      <w:pPr>
        <w:numPr>
          <w:ilvl w:val="0"/>
          <w:numId w:val="331"/>
        </w:numPr>
        <w:tabs>
          <w:tab w:val="left" w:pos="404"/>
        </w:tabs>
        <w:spacing w:line="273" w:lineRule="auto"/>
        <w:ind w:right="280" w:hanging="1"/>
        <w:rPr>
          <w:rFonts w:eastAsia="Times New Roman"/>
          <w:b/>
          <w:bCs/>
          <w:sz w:val="24"/>
          <w:szCs w:val="24"/>
        </w:rPr>
      </w:pPr>
      <w:r>
        <w:rPr>
          <w:rFonts w:eastAsia="Times New Roman"/>
          <w:sz w:val="24"/>
          <w:szCs w:val="24"/>
        </w:rPr>
        <w:t>формирование и развитие психолого-педагогической компетентности участников обр</w:t>
      </w:r>
      <w:r>
        <w:rPr>
          <w:rFonts w:eastAsia="Times New Roman"/>
          <w:sz w:val="24"/>
          <w:szCs w:val="24"/>
        </w:rPr>
        <w:t>а</w:t>
      </w:r>
      <w:r>
        <w:rPr>
          <w:rFonts w:eastAsia="Times New Roman"/>
          <w:sz w:val="24"/>
          <w:szCs w:val="24"/>
        </w:rPr>
        <w:t>зовательного процесса;</w:t>
      </w:r>
    </w:p>
    <w:p w:rsidR="00F31DE3" w:rsidRDefault="00F31DE3" w:rsidP="00F31DE3">
      <w:pPr>
        <w:spacing w:line="5" w:lineRule="exact"/>
        <w:rPr>
          <w:rFonts w:eastAsia="Times New Roman"/>
          <w:b/>
          <w:bCs/>
          <w:sz w:val="24"/>
          <w:szCs w:val="24"/>
        </w:rPr>
      </w:pPr>
    </w:p>
    <w:p w:rsidR="00F31DE3" w:rsidRPr="00F31DE3" w:rsidRDefault="00F31DE3" w:rsidP="00F31DE3">
      <w:pPr>
        <w:numPr>
          <w:ilvl w:val="0"/>
          <w:numId w:val="331"/>
        </w:numPr>
        <w:tabs>
          <w:tab w:val="left" w:pos="404"/>
        </w:tabs>
        <w:spacing w:line="307" w:lineRule="auto"/>
        <w:ind w:right="280" w:hanging="1"/>
        <w:rPr>
          <w:rFonts w:eastAsia="Times New Roman"/>
          <w:b/>
          <w:bCs/>
          <w:sz w:val="24"/>
          <w:szCs w:val="24"/>
        </w:rPr>
      </w:pPr>
      <w:r>
        <w:rPr>
          <w:rFonts w:eastAsia="Times New Roman"/>
          <w:sz w:val="24"/>
          <w:szCs w:val="24"/>
        </w:rPr>
        <w:t>обеспечение вариативности направлений и форм, а также диверсификации уровней пс</w:t>
      </w:r>
      <w:r>
        <w:rPr>
          <w:rFonts w:eastAsia="Times New Roman"/>
          <w:sz w:val="24"/>
          <w:szCs w:val="24"/>
        </w:rPr>
        <w:t>и</w:t>
      </w:r>
      <w:r>
        <w:rPr>
          <w:rFonts w:eastAsia="Times New Roman"/>
          <w:sz w:val="24"/>
          <w:szCs w:val="24"/>
        </w:rPr>
        <w:t>холого-педагогического сопровождения участ</w:t>
      </w:r>
      <w:r>
        <w:rPr>
          <w:rFonts w:eastAsia="Times New Roman"/>
          <w:sz w:val="24"/>
          <w:szCs w:val="24"/>
        </w:rPr>
        <w:t>ников образовательного процесса.</w:t>
      </w:r>
    </w:p>
    <w:p w:rsidR="00F31DE3" w:rsidRDefault="00F31DE3" w:rsidP="00F31DE3">
      <w:pPr>
        <w:tabs>
          <w:tab w:val="left" w:pos="404"/>
        </w:tabs>
        <w:spacing w:line="307" w:lineRule="auto"/>
        <w:ind w:right="280"/>
        <w:jc w:val="center"/>
        <w:rPr>
          <w:rFonts w:eastAsia="Times New Roman"/>
          <w:b/>
          <w:bCs/>
          <w:sz w:val="24"/>
          <w:szCs w:val="24"/>
        </w:rPr>
      </w:pPr>
    </w:p>
    <w:p w:rsidR="00F31DE3" w:rsidRDefault="00F31DE3" w:rsidP="00F31DE3">
      <w:pPr>
        <w:spacing w:line="38" w:lineRule="exact"/>
        <w:rPr>
          <w:sz w:val="20"/>
          <w:szCs w:val="20"/>
        </w:rPr>
      </w:pPr>
    </w:p>
    <w:p w:rsidR="00F31DE3" w:rsidRDefault="00F31DE3" w:rsidP="00F31DE3">
      <w:pPr>
        <w:jc w:val="center"/>
        <w:rPr>
          <w:sz w:val="20"/>
          <w:szCs w:val="20"/>
        </w:rPr>
      </w:pPr>
      <w:r>
        <w:rPr>
          <w:rFonts w:eastAsia="Times New Roman"/>
          <w:b/>
          <w:bCs/>
          <w:sz w:val="24"/>
          <w:szCs w:val="24"/>
        </w:rPr>
        <w:t>Концепция психологического сопровождения</w:t>
      </w:r>
    </w:p>
    <w:p w:rsidR="00F31DE3" w:rsidRDefault="00F31DE3" w:rsidP="00F31DE3">
      <w:pPr>
        <w:spacing w:line="41" w:lineRule="exact"/>
        <w:rPr>
          <w:sz w:val="20"/>
          <w:szCs w:val="20"/>
        </w:rPr>
      </w:pPr>
    </w:p>
    <w:p w:rsidR="00F31DE3" w:rsidRDefault="00F31DE3" w:rsidP="00F31DE3">
      <w:pPr>
        <w:numPr>
          <w:ilvl w:val="0"/>
          <w:numId w:val="332"/>
        </w:numPr>
        <w:tabs>
          <w:tab w:val="left" w:pos="980"/>
        </w:tabs>
        <w:spacing w:line="275" w:lineRule="auto"/>
        <w:jc w:val="both"/>
        <w:rPr>
          <w:rFonts w:eastAsia="Times New Roman"/>
          <w:sz w:val="24"/>
          <w:szCs w:val="24"/>
        </w:rPr>
      </w:pPr>
      <w:r>
        <w:rPr>
          <w:rFonts w:eastAsia="Times New Roman"/>
          <w:sz w:val="24"/>
          <w:szCs w:val="24"/>
        </w:rPr>
        <w:t>Систематическое отслеживание психолого-педагогического статуса ребенка и дин</w:t>
      </w:r>
      <w:r>
        <w:rPr>
          <w:rFonts w:eastAsia="Times New Roman"/>
          <w:sz w:val="24"/>
          <w:szCs w:val="24"/>
        </w:rPr>
        <w:t>а</w:t>
      </w:r>
      <w:r>
        <w:rPr>
          <w:rFonts w:eastAsia="Times New Roman"/>
          <w:sz w:val="24"/>
          <w:szCs w:val="24"/>
        </w:rPr>
        <w:t>мики его психического развития в процессе школьного обучения</w:t>
      </w:r>
      <w:r>
        <w:rPr>
          <w:rFonts w:eastAsia="Times New Roman"/>
          <w:i/>
          <w:iCs/>
          <w:sz w:val="24"/>
          <w:szCs w:val="24"/>
        </w:rPr>
        <w:t>.</w:t>
      </w:r>
      <w:r>
        <w:rPr>
          <w:rFonts w:eastAsia="Times New Roman"/>
          <w:sz w:val="24"/>
          <w:szCs w:val="24"/>
        </w:rPr>
        <w:t xml:space="preserve"> С первых минут нахождения ребенка в школе начинает бережно и конфиденциально собираться</w:t>
      </w:r>
    </w:p>
    <w:p w:rsidR="00F31DE3" w:rsidRDefault="00F31DE3" w:rsidP="00F31DE3">
      <w:pPr>
        <w:spacing w:line="1" w:lineRule="exact"/>
        <w:rPr>
          <w:rFonts w:eastAsia="Times New Roman"/>
          <w:sz w:val="24"/>
          <w:szCs w:val="24"/>
        </w:rPr>
      </w:pPr>
    </w:p>
    <w:p w:rsidR="00F31DE3" w:rsidRDefault="00F31DE3" w:rsidP="00F31DE3">
      <w:pPr>
        <w:numPr>
          <w:ilvl w:val="1"/>
          <w:numId w:val="332"/>
        </w:numPr>
        <w:tabs>
          <w:tab w:val="left" w:pos="1273"/>
        </w:tabs>
        <w:spacing w:line="276" w:lineRule="auto"/>
        <w:jc w:val="both"/>
        <w:rPr>
          <w:rFonts w:eastAsia="Times New Roman"/>
          <w:sz w:val="24"/>
          <w:szCs w:val="24"/>
        </w:rPr>
      </w:pPr>
      <w:r>
        <w:rPr>
          <w:rFonts w:eastAsia="Times New Roman"/>
          <w:sz w:val="24"/>
          <w:szCs w:val="24"/>
        </w:rPr>
        <w:t>накапливаться информация о различных сторонах его психической жизни и дин</w:t>
      </w:r>
      <w:r>
        <w:rPr>
          <w:rFonts w:eastAsia="Times New Roman"/>
          <w:sz w:val="24"/>
          <w:szCs w:val="24"/>
        </w:rPr>
        <w:t>а</w:t>
      </w:r>
      <w:r>
        <w:rPr>
          <w:rFonts w:eastAsia="Times New Roman"/>
          <w:sz w:val="24"/>
          <w:szCs w:val="24"/>
        </w:rPr>
        <w:t>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w:t>
      </w:r>
      <w:r>
        <w:rPr>
          <w:rFonts w:eastAsia="Times New Roman"/>
          <w:sz w:val="24"/>
          <w:szCs w:val="24"/>
        </w:rPr>
        <w:t>е</w:t>
      </w:r>
      <w:r>
        <w:rPr>
          <w:rFonts w:eastAsia="Times New Roman"/>
          <w:sz w:val="24"/>
          <w:szCs w:val="24"/>
        </w:rPr>
        <w:t>ния о том, что именно он должен знать о ребенке, на каких этапах обучения диагностическое вмешательство действительно необходимо</w:t>
      </w:r>
    </w:p>
    <w:p w:rsidR="00F31DE3" w:rsidRDefault="00F31DE3" w:rsidP="00F31DE3">
      <w:pPr>
        <w:spacing w:line="1" w:lineRule="exact"/>
        <w:rPr>
          <w:rFonts w:eastAsia="Times New Roman"/>
          <w:sz w:val="24"/>
          <w:szCs w:val="24"/>
        </w:rPr>
      </w:pPr>
    </w:p>
    <w:p w:rsidR="00F31DE3" w:rsidRDefault="00F31DE3" w:rsidP="00F31DE3">
      <w:pPr>
        <w:numPr>
          <w:ilvl w:val="1"/>
          <w:numId w:val="332"/>
        </w:numPr>
        <w:tabs>
          <w:tab w:val="left" w:pos="1210"/>
        </w:tabs>
        <w:spacing w:line="289" w:lineRule="auto"/>
        <w:jc w:val="both"/>
        <w:rPr>
          <w:rFonts w:eastAsia="Times New Roman"/>
          <w:sz w:val="24"/>
          <w:szCs w:val="24"/>
        </w:rPr>
      </w:pPr>
      <w:r>
        <w:rPr>
          <w:rFonts w:eastAsia="Times New Roman"/>
          <w:sz w:val="24"/>
          <w:szCs w:val="24"/>
        </w:rPr>
        <w:t>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F31DE3" w:rsidRDefault="00F31DE3" w:rsidP="00F31DE3">
      <w:pPr>
        <w:spacing w:line="155" w:lineRule="exact"/>
        <w:rPr>
          <w:rFonts w:eastAsia="Times New Roman"/>
          <w:sz w:val="24"/>
          <w:szCs w:val="24"/>
        </w:rPr>
      </w:pPr>
    </w:p>
    <w:p w:rsidR="00F31DE3" w:rsidRDefault="00F31DE3" w:rsidP="00F31DE3">
      <w:pPr>
        <w:numPr>
          <w:ilvl w:val="0"/>
          <w:numId w:val="332"/>
        </w:numPr>
        <w:tabs>
          <w:tab w:val="left" w:pos="980"/>
        </w:tabs>
        <w:spacing w:line="278" w:lineRule="auto"/>
        <w:jc w:val="both"/>
        <w:rPr>
          <w:rFonts w:eastAsia="Times New Roman"/>
          <w:sz w:val="24"/>
          <w:szCs w:val="24"/>
        </w:rPr>
      </w:pPr>
      <w:r>
        <w:rPr>
          <w:rFonts w:eastAsia="Times New Roman"/>
          <w:sz w:val="24"/>
          <w:szCs w:val="24"/>
        </w:rPr>
        <w:t>Создание социально-психологических условий для развития личности учащихся и их успешного обучения</w:t>
      </w:r>
      <w:r>
        <w:rPr>
          <w:rFonts w:eastAsia="Times New Roman"/>
          <w:i/>
          <w:iCs/>
          <w:sz w:val="24"/>
          <w:szCs w:val="24"/>
        </w:rPr>
        <w:t>.</w:t>
      </w:r>
      <w:r>
        <w:rPr>
          <w:rFonts w:eastAsia="Times New Roman"/>
          <w:sz w:val="24"/>
          <w:szCs w:val="24"/>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w:t>
      </w:r>
      <w:r>
        <w:rPr>
          <w:rFonts w:eastAsia="Times New Roman"/>
          <w:sz w:val="24"/>
          <w:szCs w:val="24"/>
        </w:rPr>
        <w:t>ш</w:t>
      </w:r>
      <w:r>
        <w:rPr>
          <w:rFonts w:eastAsia="Times New Roman"/>
          <w:sz w:val="24"/>
          <w:szCs w:val="24"/>
        </w:rPr>
        <w:t>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w:t>
      </w:r>
      <w:r>
        <w:rPr>
          <w:rFonts w:eastAsia="Times New Roman"/>
          <w:sz w:val="24"/>
          <w:szCs w:val="24"/>
        </w:rPr>
        <w:t>а</w:t>
      </w:r>
      <w:r>
        <w:rPr>
          <w:rFonts w:eastAsia="Times New Roman"/>
          <w:sz w:val="24"/>
          <w:szCs w:val="24"/>
        </w:rPr>
        <w:t>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w:t>
      </w:r>
      <w:r>
        <w:rPr>
          <w:rFonts w:eastAsia="Times New Roman"/>
          <w:sz w:val="24"/>
          <w:szCs w:val="24"/>
        </w:rPr>
        <w:t>б</w:t>
      </w:r>
      <w:r>
        <w:rPr>
          <w:rFonts w:eastAsia="Times New Roman"/>
          <w:sz w:val="24"/>
          <w:szCs w:val="24"/>
        </w:rPr>
        <w:t>страктного представления об идеале, а ориентироваться на конкретных детей, с их реальными возможностями и потребностями.</w:t>
      </w:r>
    </w:p>
    <w:p w:rsidR="00F31DE3" w:rsidRDefault="00F31DE3" w:rsidP="00F31DE3">
      <w:pPr>
        <w:spacing w:line="174" w:lineRule="exact"/>
        <w:rPr>
          <w:rFonts w:eastAsia="Times New Roman"/>
          <w:sz w:val="24"/>
          <w:szCs w:val="24"/>
        </w:rPr>
      </w:pPr>
    </w:p>
    <w:p w:rsidR="00F31DE3" w:rsidRDefault="00F31DE3" w:rsidP="00F31DE3">
      <w:pPr>
        <w:numPr>
          <w:ilvl w:val="0"/>
          <w:numId w:val="332"/>
        </w:numPr>
        <w:tabs>
          <w:tab w:val="left" w:pos="980"/>
        </w:tabs>
        <w:spacing w:line="280" w:lineRule="auto"/>
        <w:jc w:val="both"/>
        <w:rPr>
          <w:rFonts w:eastAsia="Times New Roman"/>
          <w:sz w:val="24"/>
          <w:szCs w:val="24"/>
        </w:rPr>
      </w:pPr>
      <w:r>
        <w:rPr>
          <w:rFonts w:eastAsia="Times New Roman"/>
          <w:sz w:val="24"/>
          <w:szCs w:val="24"/>
        </w:rPr>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w:t>
      </w:r>
      <w:r>
        <w:rPr>
          <w:rFonts w:eastAsia="Times New Roman"/>
          <w:sz w:val="24"/>
          <w:szCs w:val="24"/>
        </w:rPr>
        <w:t>я</w:t>
      </w:r>
      <w:r>
        <w:rPr>
          <w:rFonts w:eastAsia="Times New Roman"/>
          <w:sz w:val="24"/>
          <w:szCs w:val="24"/>
        </w:rPr>
        <w:t xml:space="preserve">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w:t>
      </w:r>
      <w:proofErr w:type="gramStart"/>
      <w:r>
        <w:rPr>
          <w:rFonts w:eastAsia="Times New Roman"/>
          <w:sz w:val="24"/>
          <w:szCs w:val="24"/>
        </w:rPr>
        <w:t>со</w:t>
      </w:r>
      <w:proofErr w:type="gramEnd"/>
      <w:r>
        <w:rPr>
          <w:rFonts w:eastAsia="Times New Roman"/>
          <w:sz w:val="24"/>
          <w:szCs w:val="24"/>
        </w:rPr>
        <w:t xml:space="preserve"> взрослыми и сверс</w:t>
      </w:r>
      <w:r>
        <w:rPr>
          <w:rFonts w:eastAsia="Times New Roman"/>
          <w:sz w:val="24"/>
          <w:szCs w:val="24"/>
        </w:rPr>
        <w:t>т</w:t>
      </w:r>
      <w:r>
        <w:rPr>
          <w:rFonts w:eastAsia="Times New Roman"/>
          <w:sz w:val="24"/>
          <w:szCs w:val="24"/>
        </w:rPr>
        <w:t xml:space="preserve">никами, психическом самочувствии и прочее. Для оказания психолого-педагогической </w:t>
      </w:r>
      <w:r>
        <w:rPr>
          <w:rFonts w:eastAsia="Times New Roman"/>
          <w:sz w:val="24"/>
          <w:szCs w:val="24"/>
        </w:rPr>
        <w:lastRenderedPageBreak/>
        <w:t>помощи таким детям должна быть продумана система действий, конкретных мероприятий, к</w:t>
      </w:r>
      <w:r>
        <w:rPr>
          <w:rFonts w:eastAsia="Times New Roman"/>
          <w:sz w:val="24"/>
          <w:szCs w:val="24"/>
        </w:rPr>
        <w:t>о</w:t>
      </w:r>
      <w:r>
        <w:rPr>
          <w:rFonts w:eastAsia="Times New Roman"/>
          <w:sz w:val="24"/>
          <w:szCs w:val="24"/>
        </w:rPr>
        <w:t>торые позволяют им преодолеть или скомпенсировать возникшие проблемы.</w:t>
      </w:r>
    </w:p>
    <w:p w:rsidR="00F31DE3" w:rsidRDefault="00F31DE3" w:rsidP="00F31DE3">
      <w:pPr>
        <w:spacing w:line="161" w:lineRule="exact"/>
        <w:rPr>
          <w:sz w:val="20"/>
          <w:szCs w:val="20"/>
        </w:rPr>
      </w:pPr>
    </w:p>
    <w:p w:rsidR="00F31DE3" w:rsidRDefault="00F31DE3" w:rsidP="00F31DE3">
      <w:pPr>
        <w:rPr>
          <w:sz w:val="20"/>
          <w:szCs w:val="20"/>
        </w:rPr>
      </w:pPr>
      <w:r>
        <w:rPr>
          <w:rFonts w:eastAsia="Times New Roman"/>
          <w:b/>
          <w:bCs/>
          <w:sz w:val="24"/>
          <w:szCs w:val="24"/>
        </w:rPr>
        <w:t>Задачи психолого-педагогического сопровождения:</w:t>
      </w:r>
    </w:p>
    <w:p w:rsidR="00F31DE3" w:rsidRDefault="00F31DE3" w:rsidP="00F31DE3">
      <w:pPr>
        <w:spacing w:line="247" w:lineRule="exact"/>
        <w:rPr>
          <w:sz w:val="20"/>
          <w:szCs w:val="20"/>
        </w:rPr>
      </w:pPr>
    </w:p>
    <w:p w:rsidR="00F31DE3" w:rsidRDefault="00F31DE3" w:rsidP="002D1669">
      <w:pPr>
        <w:numPr>
          <w:ilvl w:val="0"/>
          <w:numId w:val="333"/>
        </w:numPr>
        <w:tabs>
          <w:tab w:val="left" w:pos="567"/>
          <w:tab w:val="left" w:pos="980"/>
        </w:tabs>
        <w:rPr>
          <w:rFonts w:ascii="Arial" w:eastAsia="Arial" w:hAnsi="Arial" w:cs="Arial"/>
          <w:sz w:val="24"/>
          <w:szCs w:val="24"/>
        </w:rPr>
      </w:pPr>
      <w:r>
        <w:rPr>
          <w:rFonts w:eastAsia="Times New Roman"/>
          <w:sz w:val="24"/>
          <w:szCs w:val="24"/>
        </w:rPr>
        <w:t>предупреждение возникновения проблем развития ребенка;</w:t>
      </w:r>
    </w:p>
    <w:p w:rsidR="00F31DE3" w:rsidRDefault="00F31DE3" w:rsidP="002D1669">
      <w:pPr>
        <w:tabs>
          <w:tab w:val="left" w:pos="567"/>
        </w:tabs>
        <w:spacing w:line="39" w:lineRule="exact"/>
        <w:rPr>
          <w:rFonts w:ascii="Arial" w:eastAsia="Arial" w:hAnsi="Arial" w:cs="Arial"/>
          <w:sz w:val="24"/>
          <w:szCs w:val="24"/>
        </w:rPr>
      </w:pPr>
    </w:p>
    <w:p w:rsidR="00F31DE3" w:rsidRDefault="00F31DE3" w:rsidP="002D1669">
      <w:pPr>
        <w:numPr>
          <w:ilvl w:val="0"/>
          <w:numId w:val="333"/>
        </w:numPr>
        <w:tabs>
          <w:tab w:val="left" w:pos="567"/>
          <w:tab w:val="left" w:pos="980"/>
        </w:tabs>
        <w:spacing w:line="276" w:lineRule="auto"/>
        <w:jc w:val="both"/>
        <w:rPr>
          <w:rFonts w:ascii="Arial" w:eastAsia="Arial" w:hAnsi="Arial" w:cs="Arial"/>
          <w:sz w:val="24"/>
          <w:szCs w:val="24"/>
        </w:rPr>
      </w:pPr>
      <w:r>
        <w:rPr>
          <w:rFonts w:eastAsia="Times New Roman"/>
          <w:sz w:val="24"/>
          <w:szCs w:val="24"/>
        </w:rPr>
        <w:t>помощь (содействие) ребенку в решении актуальных задач развития, обучения, социал</w:t>
      </w:r>
      <w:r>
        <w:rPr>
          <w:rFonts w:eastAsia="Times New Roman"/>
          <w:sz w:val="24"/>
          <w:szCs w:val="24"/>
        </w:rPr>
        <w:t>и</w:t>
      </w:r>
      <w:r>
        <w:rPr>
          <w:rFonts w:eastAsia="Times New Roman"/>
          <w:sz w:val="24"/>
          <w:szCs w:val="24"/>
        </w:rPr>
        <w:t>зации: учебные трудности, проблемы с выбором образовательного и профессионального мар</w:t>
      </w:r>
      <w:r>
        <w:rPr>
          <w:rFonts w:eastAsia="Times New Roman"/>
          <w:sz w:val="24"/>
          <w:szCs w:val="24"/>
        </w:rPr>
        <w:t>ш</w:t>
      </w:r>
      <w:r>
        <w:rPr>
          <w:rFonts w:eastAsia="Times New Roman"/>
          <w:sz w:val="24"/>
          <w:szCs w:val="24"/>
        </w:rPr>
        <w:t>рута, нарушения эмоционально-волевой сферы, проблемы взаимоотношений со сверстниками, уч</w:t>
      </w:r>
      <w:r>
        <w:rPr>
          <w:rFonts w:eastAsia="Times New Roman"/>
          <w:sz w:val="24"/>
          <w:szCs w:val="24"/>
        </w:rPr>
        <w:t>и</w:t>
      </w:r>
      <w:r>
        <w:rPr>
          <w:rFonts w:eastAsia="Times New Roman"/>
          <w:sz w:val="24"/>
          <w:szCs w:val="24"/>
        </w:rPr>
        <w:t>телями, родителями;</w:t>
      </w:r>
    </w:p>
    <w:p w:rsidR="00F31DE3" w:rsidRDefault="00F31DE3" w:rsidP="002D1669">
      <w:pPr>
        <w:tabs>
          <w:tab w:val="left" w:pos="567"/>
        </w:tabs>
        <w:spacing w:line="1" w:lineRule="exact"/>
        <w:rPr>
          <w:rFonts w:ascii="Arial" w:eastAsia="Arial" w:hAnsi="Arial" w:cs="Arial"/>
          <w:sz w:val="24"/>
          <w:szCs w:val="24"/>
        </w:rPr>
      </w:pPr>
    </w:p>
    <w:p w:rsidR="00F31DE3" w:rsidRDefault="00F31DE3" w:rsidP="002D1669">
      <w:pPr>
        <w:numPr>
          <w:ilvl w:val="0"/>
          <w:numId w:val="333"/>
        </w:numPr>
        <w:tabs>
          <w:tab w:val="left" w:pos="567"/>
          <w:tab w:val="left" w:pos="980"/>
        </w:tabs>
        <w:spacing w:line="274" w:lineRule="auto"/>
        <w:rPr>
          <w:rFonts w:ascii="Arial" w:eastAsia="Arial" w:hAnsi="Arial" w:cs="Arial"/>
          <w:sz w:val="24"/>
          <w:szCs w:val="24"/>
        </w:rPr>
      </w:pPr>
      <w:r>
        <w:rPr>
          <w:rFonts w:eastAsia="Times New Roman"/>
          <w:sz w:val="24"/>
          <w:szCs w:val="24"/>
        </w:rPr>
        <w:t>динамическое отслеживание развития школьников в процессе обучения (мониторинг пс</w:t>
      </w:r>
      <w:r>
        <w:rPr>
          <w:rFonts w:eastAsia="Times New Roman"/>
          <w:sz w:val="24"/>
          <w:szCs w:val="24"/>
        </w:rPr>
        <w:t>и</w:t>
      </w:r>
      <w:r>
        <w:rPr>
          <w:rFonts w:eastAsia="Times New Roman"/>
          <w:sz w:val="24"/>
          <w:szCs w:val="24"/>
        </w:rPr>
        <w:t>хологического статуса ученика);</w:t>
      </w:r>
    </w:p>
    <w:p w:rsidR="00F31DE3" w:rsidRDefault="00F31DE3" w:rsidP="002D1669">
      <w:pPr>
        <w:tabs>
          <w:tab w:val="left" w:pos="567"/>
        </w:tabs>
        <w:spacing w:line="2" w:lineRule="exact"/>
        <w:rPr>
          <w:rFonts w:ascii="Arial" w:eastAsia="Arial" w:hAnsi="Arial" w:cs="Arial"/>
          <w:sz w:val="24"/>
          <w:szCs w:val="24"/>
        </w:rPr>
      </w:pPr>
    </w:p>
    <w:p w:rsidR="00F31DE3" w:rsidRPr="002D1669" w:rsidRDefault="00F31DE3" w:rsidP="002D1669">
      <w:pPr>
        <w:numPr>
          <w:ilvl w:val="0"/>
          <w:numId w:val="334"/>
        </w:numPr>
        <w:tabs>
          <w:tab w:val="left" w:pos="567"/>
          <w:tab w:val="left" w:pos="980"/>
        </w:tabs>
        <w:spacing w:line="306" w:lineRule="auto"/>
        <w:rPr>
          <w:rFonts w:ascii="Arial" w:eastAsia="Arial" w:hAnsi="Arial" w:cs="Arial"/>
          <w:sz w:val="24"/>
          <w:szCs w:val="24"/>
        </w:rPr>
      </w:pPr>
      <w:r w:rsidRPr="002D1669">
        <w:rPr>
          <w:rFonts w:eastAsia="Times New Roman"/>
          <w:sz w:val="24"/>
          <w:szCs w:val="24"/>
        </w:rPr>
        <w:t>развитие психолого-педагогической компетентности (психологической культуры) уч</w:t>
      </w:r>
      <w:r w:rsidRPr="002D1669">
        <w:rPr>
          <w:rFonts w:eastAsia="Times New Roman"/>
          <w:sz w:val="24"/>
          <w:szCs w:val="24"/>
        </w:rPr>
        <w:t>а</w:t>
      </w:r>
      <w:r w:rsidRPr="002D1669">
        <w:rPr>
          <w:rFonts w:eastAsia="Times New Roman"/>
          <w:sz w:val="24"/>
          <w:szCs w:val="24"/>
        </w:rPr>
        <w:t xml:space="preserve">щихся, родителей, </w:t>
      </w:r>
      <w:proofErr w:type="spellStart"/>
      <w:r w:rsidRPr="002D1669">
        <w:rPr>
          <w:rFonts w:eastAsia="Times New Roman"/>
          <w:sz w:val="24"/>
          <w:szCs w:val="24"/>
        </w:rPr>
        <w:t>педагогов</w:t>
      </w:r>
      <w:proofErr w:type="gramStart"/>
      <w:r w:rsidRPr="002D1669">
        <w:rPr>
          <w:rFonts w:eastAsia="Times New Roman"/>
          <w:sz w:val="24"/>
          <w:szCs w:val="24"/>
        </w:rPr>
        <w:t>;п</w:t>
      </w:r>
      <w:proofErr w:type="gramEnd"/>
      <w:r w:rsidRPr="002D1669">
        <w:rPr>
          <w:rFonts w:eastAsia="Times New Roman"/>
          <w:sz w:val="24"/>
          <w:szCs w:val="24"/>
        </w:rPr>
        <w:t>сихологическая</w:t>
      </w:r>
      <w:proofErr w:type="spellEnd"/>
      <w:r w:rsidRPr="002D1669">
        <w:rPr>
          <w:rFonts w:eastAsia="Times New Roman"/>
          <w:sz w:val="24"/>
          <w:szCs w:val="24"/>
        </w:rPr>
        <w:t xml:space="preserve"> поддержка педагогов.</w:t>
      </w:r>
    </w:p>
    <w:p w:rsidR="00F31DE3" w:rsidRDefault="00F31DE3" w:rsidP="00F31DE3">
      <w:pPr>
        <w:spacing w:line="40" w:lineRule="exact"/>
        <w:rPr>
          <w:sz w:val="20"/>
          <w:szCs w:val="20"/>
        </w:rPr>
      </w:pPr>
    </w:p>
    <w:p w:rsidR="00F31DE3" w:rsidRDefault="00F31DE3" w:rsidP="00F31DE3">
      <w:pPr>
        <w:rPr>
          <w:sz w:val="20"/>
          <w:szCs w:val="20"/>
        </w:rPr>
      </w:pPr>
      <w:r>
        <w:rPr>
          <w:rFonts w:eastAsia="Times New Roman"/>
          <w:b/>
          <w:bCs/>
          <w:sz w:val="24"/>
          <w:szCs w:val="24"/>
        </w:rPr>
        <w:t>Основные направления психолого-педагогического сопровождения</w:t>
      </w:r>
    </w:p>
    <w:p w:rsidR="00F31DE3" w:rsidRDefault="00F31DE3" w:rsidP="00F31DE3">
      <w:pPr>
        <w:spacing w:line="41" w:lineRule="exact"/>
        <w:rPr>
          <w:sz w:val="20"/>
          <w:szCs w:val="20"/>
        </w:rPr>
      </w:pPr>
    </w:p>
    <w:p w:rsidR="00F31DE3" w:rsidRDefault="00F31DE3" w:rsidP="002D1669">
      <w:pPr>
        <w:numPr>
          <w:ilvl w:val="0"/>
          <w:numId w:val="335"/>
        </w:numPr>
        <w:tabs>
          <w:tab w:val="left" w:pos="567"/>
          <w:tab w:val="left" w:pos="980"/>
        </w:tabs>
        <w:rPr>
          <w:rFonts w:ascii="Arial" w:eastAsia="Arial" w:hAnsi="Arial" w:cs="Arial"/>
          <w:sz w:val="24"/>
          <w:szCs w:val="24"/>
        </w:rPr>
      </w:pPr>
      <w:r>
        <w:rPr>
          <w:rFonts w:eastAsia="Times New Roman"/>
          <w:sz w:val="24"/>
          <w:szCs w:val="24"/>
        </w:rPr>
        <w:t>Сохранение и укрепление психологического здоровья</w:t>
      </w:r>
    </w:p>
    <w:p w:rsidR="00F31DE3" w:rsidRDefault="00F31DE3" w:rsidP="002D1669">
      <w:pPr>
        <w:tabs>
          <w:tab w:val="left" w:pos="567"/>
        </w:tabs>
        <w:spacing w:line="44" w:lineRule="exact"/>
        <w:rPr>
          <w:rFonts w:ascii="Arial" w:eastAsia="Arial" w:hAnsi="Arial" w:cs="Arial"/>
          <w:sz w:val="24"/>
          <w:szCs w:val="24"/>
        </w:rPr>
      </w:pPr>
    </w:p>
    <w:p w:rsidR="00F31DE3" w:rsidRDefault="00F31DE3" w:rsidP="002D1669">
      <w:pPr>
        <w:numPr>
          <w:ilvl w:val="0"/>
          <w:numId w:val="335"/>
        </w:numPr>
        <w:tabs>
          <w:tab w:val="left" w:pos="567"/>
          <w:tab w:val="left" w:pos="980"/>
        </w:tabs>
        <w:rPr>
          <w:rFonts w:ascii="Arial" w:eastAsia="Arial" w:hAnsi="Arial" w:cs="Arial"/>
          <w:sz w:val="24"/>
          <w:szCs w:val="24"/>
        </w:rPr>
      </w:pPr>
      <w:r>
        <w:rPr>
          <w:rFonts w:eastAsia="Times New Roman"/>
          <w:sz w:val="24"/>
          <w:szCs w:val="24"/>
        </w:rPr>
        <w:t>Мониторинг возможностей и способностей обучающихся</w:t>
      </w:r>
    </w:p>
    <w:p w:rsidR="00F31DE3" w:rsidRDefault="00F31DE3" w:rsidP="002D1669">
      <w:pPr>
        <w:tabs>
          <w:tab w:val="left" w:pos="567"/>
        </w:tabs>
        <w:spacing w:line="41" w:lineRule="exact"/>
        <w:rPr>
          <w:rFonts w:ascii="Arial" w:eastAsia="Arial" w:hAnsi="Arial" w:cs="Arial"/>
          <w:sz w:val="24"/>
          <w:szCs w:val="24"/>
        </w:rPr>
      </w:pPr>
    </w:p>
    <w:p w:rsidR="00F31DE3" w:rsidRDefault="00F31DE3" w:rsidP="002D1669">
      <w:pPr>
        <w:numPr>
          <w:ilvl w:val="0"/>
          <w:numId w:val="335"/>
        </w:numPr>
        <w:tabs>
          <w:tab w:val="left" w:pos="567"/>
          <w:tab w:val="left" w:pos="980"/>
        </w:tabs>
        <w:rPr>
          <w:rFonts w:ascii="Arial" w:eastAsia="Arial" w:hAnsi="Arial" w:cs="Arial"/>
          <w:sz w:val="24"/>
          <w:szCs w:val="24"/>
        </w:rPr>
      </w:pPr>
      <w:r>
        <w:rPr>
          <w:rFonts w:eastAsia="Times New Roman"/>
          <w:sz w:val="24"/>
          <w:szCs w:val="24"/>
        </w:rPr>
        <w:t>Формирование ценности здоровья и безопасного образа жизни</w:t>
      </w:r>
    </w:p>
    <w:p w:rsidR="00F31DE3" w:rsidRDefault="00F31DE3" w:rsidP="002D1669">
      <w:pPr>
        <w:tabs>
          <w:tab w:val="left" w:pos="567"/>
        </w:tabs>
        <w:spacing w:line="39" w:lineRule="exact"/>
        <w:rPr>
          <w:rFonts w:ascii="Arial" w:eastAsia="Arial" w:hAnsi="Arial" w:cs="Arial"/>
          <w:sz w:val="24"/>
          <w:szCs w:val="24"/>
        </w:rPr>
      </w:pPr>
    </w:p>
    <w:p w:rsidR="00F31DE3" w:rsidRDefault="00F31DE3" w:rsidP="002D1669">
      <w:pPr>
        <w:numPr>
          <w:ilvl w:val="0"/>
          <w:numId w:val="335"/>
        </w:numPr>
        <w:tabs>
          <w:tab w:val="left" w:pos="567"/>
          <w:tab w:val="left" w:pos="980"/>
        </w:tabs>
        <w:rPr>
          <w:rFonts w:ascii="Arial" w:eastAsia="Arial" w:hAnsi="Arial" w:cs="Arial"/>
          <w:sz w:val="24"/>
          <w:szCs w:val="24"/>
        </w:rPr>
      </w:pPr>
      <w:r>
        <w:rPr>
          <w:rFonts w:eastAsia="Times New Roman"/>
          <w:sz w:val="24"/>
          <w:szCs w:val="24"/>
        </w:rPr>
        <w:t>Выявление и поддержка детей с особыми образовательными потребностями</w:t>
      </w:r>
    </w:p>
    <w:p w:rsidR="00F31DE3" w:rsidRDefault="00F31DE3" w:rsidP="002D1669">
      <w:pPr>
        <w:tabs>
          <w:tab w:val="left" w:pos="567"/>
        </w:tabs>
        <w:spacing w:line="43" w:lineRule="exact"/>
        <w:rPr>
          <w:rFonts w:ascii="Arial" w:eastAsia="Arial" w:hAnsi="Arial" w:cs="Arial"/>
          <w:sz w:val="24"/>
          <w:szCs w:val="24"/>
        </w:rPr>
      </w:pPr>
    </w:p>
    <w:p w:rsidR="00F31DE3" w:rsidRDefault="00F31DE3" w:rsidP="002D1669">
      <w:pPr>
        <w:numPr>
          <w:ilvl w:val="0"/>
          <w:numId w:val="335"/>
        </w:numPr>
        <w:tabs>
          <w:tab w:val="left" w:pos="567"/>
          <w:tab w:val="left" w:pos="980"/>
        </w:tabs>
        <w:spacing w:line="274" w:lineRule="auto"/>
        <w:rPr>
          <w:rFonts w:ascii="Arial" w:eastAsia="Arial" w:hAnsi="Arial" w:cs="Arial"/>
          <w:sz w:val="24"/>
          <w:szCs w:val="24"/>
        </w:rPr>
      </w:pPr>
      <w:r>
        <w:rPr>
          <w:rFonts w:eastAsia="Times New Roman"/>
          <w:sz w:val="24"/>
          <w:szCs w:val="24"/>
        </w:rPr>
        <w:t>Обеспечение осознанного и ответственного выбора дальнейшей профессиональной сферы деятельности</w:t>
      </w:r>
    </w:p>
    <w:p w:rsidR="00F31DE3" w:rsidRDefault="00F31DE3" w:rsidP="002D1669">
      <w:pPr>
        <w:tabs>
          <w:tab w:val="left" w:pos="567"/>
        </w:tabs>
        <w:spacing w:line="2" w:lineRule="exact"/>
        <w:rPr>
          <w:rFonts w:ascii="Arial" w:eastAsia="Arial" w:hAnsi="Arial" w:cs="Arial"/>
          <w:sz w:val="24"/>
          <w:szCs w:val="24"/>
        </w:rPr>
      </w:pPr>
    </w:p>
    <w:p w:rsidR="00F31DE3" w:rsidRDefault="00F31DE3" w:rsidP="002D1669">
      <w:pPr>
        <w:numPr>
          <w:ilvl w:val="0"/>
          <w:numId w:val="335"/>
        </w:numPr>
        <w:tabs>
          <w:tab w:val="left" w:pos="567"/>
          <w:tab w:val="left" w:pos="980"/>
        </w:tabs>
        <w:rPr>
          <w:rFonts w:ascii="Arial" w:eastAsia="Arial" w:hAnsi="Arial" w:cs="Arial"/>
          <w:sz w:val="24"/>
          <w:szCs w:val="24"/>
        </w:rPr>
      </w:pPr>
      <w:r>
        <w:rPr>
          <w:rFonts w:eastAsia="Times New Roman"/>
          <w:sz w:val="24"/>
          <w:szCs w:val="24"/>
        </w:rPr>
        <w:t>Развитие психологической культуры</w:t>
      </w:r>
    </w:p>
    <w:p w:rsidR="00F31DE3" w:rsidRDefault="00F31DE3" w:rsidP="002D1669">
      <w:pPr>
        <w:tabs>
          <w:tab w:val="left" w:pos="567"/>
        </w:tabs>
        <w:spacing w:line="44" w:lineRule="exact"/>
        <w:rPr>
          <w:rFonts w:ascii="Arial" w:eastAsia="Arial" w:hAnsi="Arial" w:cs="Arial"/>
          <w:sz w:val="24"/>
          <w:szCs w:val="24"/>
        </w:rPr>
      </w:pPr>
    </w:p>
    <w:p w:rsidR="00F31DE3" w:rsidRDefault="00F31DE3" w:rsidP="002D1669">
      <w:pPr>
        <w:numPr>
          <w:ilvl w:val="0"/>
          <w:numId w:val="335"/>
        </w:numPr>
        <w:tabs>
          <w:tab w:val="left" w:pos="567"/>
          <w:tab w:val="left" w:pos="980"/>
        </w:tabs>
        <w:rPr>
          <w:rFonts w:ascii="Arial" w:eastAsia="Arial" w:hAnsi="Arial" w:cs="Arial"/>
          <w:sz w:val="24"/>
          <w:szCs w:val="24"/>
        </w:rPr>
      </w:pPr>
      <w:r>
        <w:rPr>
          <w:rFonts w:eastAsia="Times New Roman"/>
          <w:sz w:val="24"/>
          <w:szCs w:val="24"/>
        </w:rPr>
        <w:t>Выявление и поддержка одарённых детей</w:t>
      </w:r>
    </w:p>
    <w:p w:rsidR="00F31DE3" w:rsidRDefault="00F31DE3" w:rsidP="002D1669">
      <w:pPr>
        <w:tabs>
          <w:tab w:val="left" w:pos="567"/>
        </w:tabs>
        <w:spacing w:line="41" w:lineRule="exact"/>
        <w:rPr>
          <w:rFonts w:ascii="Arial" w:eastAsia="Arial" w:hAnsi="Arial" w:cs="Arial"/>
          <w:sz w:val="24"/>
          <w:szCs w:val="24"/>
        </w:rPr>
      </w:pPr>
    </w:p>
    <w:p w:rsidR="00F31DE3" w:rsidRDefault="00F31DE3" w:rsidP="002D1669">
      <w:pPr>
        <w:numPr>
          <w:ilvl w:val="0"/>
          <w:numId w:val="335"/>
        </w:numPr>
        <w:tabs>
          <w:tab w:val="left" w:pos="567"/>
          <w:tab w:val="left" w:pos="980"/>
        </w:tabs>
        <w:spacing w:line="274" w:lineRule="auto"/>
        <w:rPr>
          <w:rFonts w:ascii="Arial" w:eastAsia="Arial" w:hAnsi="Arial" w:cs="Arial"/>
          <w:sz w:val="24"/>
          <w:szCs w:val="24"/>
        </w:rPr>
      </w:pPr>
      <w:r>
        <w:rPr>
          <w:rFonts w:eastAsia="Times New Roman"/>
          <w:sz w:val="24"/>
          <w:szCs w:val="24"/>
        </w:rPr>
        <w:t>Формирование коммуникативных навыков в разновозрастной среде и среде сверстн</w:t>
      </w:r>
      <w:r>
        <w:rPr>
          <w:rFonts w:eastAsia="Times New Roman"/>
          <w:sz w:val="24"/>
          <w:szCs w:val="24"/>
        </w:rPr>
        <w:t>и</w:t>
      </w:r>
      <w:r>
        <w:rPr>
          <w:rFonts w:eastAsia="Times New Roman"/>
          <w:sz w:val="24"/>
          <w:szCs w:val="24"/>
        </w:rPr>
        <w:t>ков</w:t>
      </w:r>
    </w:p>
    <w:p w:rsidR="00F31DE3" w:rsidRDefault="00F31DE3" w:rsidP="002D1669">
      <w:pPr>
        <w:numPr>
          <w:ilvl w:val="0"/>
          <w:numId w:val="335"/>
        </w:numPr>
        <w:tabs>
          <w:tab w:val="left" w:pos="567"/>
          <w:tab w:val="left" w:pos="980"/>
        </w:tabs>
        <w:rPr>
          <w:rFonts w:ascii="Arial" w:eastAsia="Arial" w:hAnsi="Arial" w:cs="Arial"/>
          <w:sz w:val="24"/>
          <w:szCs w:val="24"/>
        </w:rPr>
      </w:pPr>
      <w:r>
        <w:rPr>
          <w:rFonts w:eastAsia="Times New Roman"/>
          <w:sz w:val="24"/>
          <w:szCs w:val="24"/>
        </w:rPr>
        <w:t>Дифференциация и индивидуализация обучения</w:t>
      </w:r>
    </w:p>
    <w:p w:rsidR="00F31DE3" w:rsidRDefault="00F31DE3" w:rsidP="002D1669">
      <w:pPr>
        <w:tabs>
          <w:tab w:val="left" w:pos="567"/>
        </w:tabs>
        <w:spacing w:line="44" w:lineRule="exact"/>
        <w:rPr>
          <w:rFonts w:ascii="Arial" w:eastAsia="Arial" w:hAnsi="Arial" w:cs="Arial"/>
          <w:sz w:val="24"/>
          <w:szCs w:val="24"/>
        </w:rPr>
      </w:pPr>
    </w:p>
    <w:p w:rsidR="00F31DE3" w:rsidRDefault="00F31DE3" w:rsidP="002D1669">
      <w:pPr>
        <w:numPr>
          <w:ilvl w:val="0"/>
          <w:numId w:val="335"/>
        </w:numPr>
        <w:tabs>
          <w:tab w:val="left" w:pos="567"/>
          <w:tab w:val="left" w:pos="980"/>
        </w:tabs>
        <w:rPr>
          <w:rFonts w:ascii="Arial" w:eastAsia="Arial" w:hAnsi="Arial" w:cs="Arial"/>
          <w:sz w:val="24"/>
          <w:szCs w:val="24"/>
        </w:rPr>
      </w:pPr>
      <w:r>
        <w:rPr>
          <w:rFonts w:eastAsia="Times New Roman"/>
          <w:sz w:val="24"/>
          <w:szCs w:val="24"/>
        </w:rPr>
        <w:t>Поддержка детских объединений и ученического самоуправления</w:t>
      </w:r>
    </w:p>
    <w:p w:rsidR="00F31DE3" w:rsidRDefault="00F31DE3" w:rsidP="00F31DE3">
      <w:pPr>
        <w:spacing w:line="40" w:lineRule="exact"/>
        <w:rPr>
          <w:sz w:val="20"/>
          <w:szCs w:val="20"/>
        </w:rPr>
      </w:pPr>
    </w:p>
    <w:p w:rsidR="00F31DE3" w:rsidRDefault="00F31DE3" w:rsidP="00F31DE3">
      <w:pPr>
        <w:rPr>
          <w:sz w:val="20"/>
          <w:szCs w:val="20"/>
        </w:rPr>
      </w:pPr>
      <w:r>
        <w:rPr>
          <w:rFonts w:eastAsia="Times New Roman"/>
          <w:b/>
          <w:bCs/>
          <w:sz w:val="24"/>
          <w:szCs w:val="24"/>
        </w:rPr>
        <w:t>Принципы психолого-педагогического сопровождения</w:t>
      </w:r>
    </w:p>
    <w:p w:rsidR="00F31DE3" w:rsidRDefault="00F31DE3" w:rsidP="00F31DE3">
      <w:pPr>
        <w:spacing w:line="41" w:lineRule="exact"/>
        <w:rPr>
          <w:sz w:val="20"/>
          <w:szCs w:val="20"/>
        </w:rPr>
      </w:pPr>
    </w:p>
    <w:p w:rsidR="00F31DE3" w:rsidRDefault="00F31DE3" w:rsidP="002D1669">
      <w:pPr>
        <w:numPr>
          <w:ilvl w:val="0"/>
          <w:numId w:val="336"/>
        </w:numPr>
        <w:tabs>
          <w:tab w:val="left" w:pos="567"/>
          <w:tab w:val="left" w:pos="980"/>
        </w:tabs>
        <w:spacing w:line="279" w:lineRule="auto"/>
        <w:jc w:val="both"/>
        <w:rPr>
          <w:rFonts w:eastAsia="Times New Roman"/>
          <w:sz w:val="24"/>
          <w:szCs w:val="24"/>
        </w:rPr>
      </w:pPr>
      <w:r>
        <w:rPr>
          <w:rFonts w:eastAsia="Times New Roman"/>
          <w:b/>
          <w:bCs/>
          <w:sz w:val="24"/>
          <w:szCs w:val="24"/>
        </w:rPr>
        <w:t>Следование за естественным развитием ребенка на данном возрастном и социокул</w:t>
      </w:r>
      <w:r>
        <w:rPr>
          <w:rFonts w:eastAsia="Times New Roman"/>
          <w:b/>
          <w:bCs/>
          <w:sz w:val="24"/>
          <w:szCs w:val="24"/>
        </w:rPr>
        <w:t>ь</w:t>
      </w:r>
      <w:r>
        <w:rPr>
          <w:rFonts w:eastAsia="Times New Roman"/>
          <w:b/>
          <w:bCs/>
          <w:sz w:val="24"/>
          <w:szCs w:val="24"/>
        </w:rPr>
        <w:t xml:space="preserve">турном этапе онтогенеза. </w:t>
      </w:r>
      <w:r>
        <w:rPr>
          <w:rFonts w:eastAsia="Times New Roman"/>
          <w:sz w:val="24"/>
          <w:szCs w:val="24"/>
        </w:rPr>
        <w:t xml:space="preserve">Сопровождение ребенка опирается </w:t>
      </w:r>
      <w:proofErr w:type="gramStart"/>
      <w:r>
        <w:rPr>
          <w:rFonts w:eastAsia="Times New Roman"/>
          <w:sz w:val="24"/>
          <w:szCs w:val="24"/>
        </w:rPr>
        <w:t>на те</w:t>
      </w:r>
      <w:proofErr w:type="gramEnd"/>
      <w:r>
        <w:rPr>
          <w:rFonts w:eastAsia="Times New Roman"/>
          <w:b/>
          <w:bCs/>
          <w:sz w:val="24"/>
          <w:szCs w:val="24"/>
        </w:rPr>
        <w:t xml:space="preserve"> </w:t>
      </w:r>
      <w:r>
        <w:rPr>
          <w:rFonts w:eastAsia="Times New Roman"/>
          <w:sz w:val="24"/>
          <w:szCs w:val="24"/>
        </w:rPr>
        <w:t>личностные достижения, кот</w:t>
      </w:r>
      <w:r>
        <w:rPr>
          <w:rFonts w:eastAsia="Times New Roman"/>
          <w:sz w:val="24"/>
          <w:szCs w:val="24"/>
        </w:rPr>
        <w:t>о</w:t>
      </w:r>
      <w:r>
        <w:rPr>
          <w:rFonts w:eastAsia="Times New Roman"/>
          <w:sz w:val="24"/>
          <w:szCs w:val="24"/>
        </w:rPr>
        <w:t>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w:t>
      </w:r>
      <w:r>
        <w:rPr>
          <w:rFonts w:eastAsia="Times New Roman"/>
          <w:sz w:val="24"/>
          <w:szCs w:val="24"/>
        </w:rPr>
        <w:t>ь</w:t>
      </w:r>
      <w:r>
        <w:rPr>
          <w:rFonts w:eastAsia="Times New Roman"/>
          <w:sz w:val="24"/>
          <w:szCs w:val="24"/>
        </w:rPr>
        <w:t>ника, приоритетность потребностей, целей и ценностей его развития.</w:t>
      </w:r>
    </w:p>
    <w:p w:rsidR="00F31DE3" w:rsidRDefault="00F31DE3" w:rsidP="002D1669">
      <w:pPr>
        <w:tabs>
          <w:tab w:val="left" w:pos="567"/>
        </w:tabs>
        <w:spacing w:line="170" w:lineRule="exact"/>
        <w:rPr>
          <w:rFonts w:eastAsia="Times New Roman"/>
          <w:sz w:val="24"/>
          <w:szCs w:val="24"/>
        </w:rPr>
      </w:pPr>
    </w:p>
    <w:p w:rsidR="00F31DE3" w:rsidRDefault="00F31DE3" w:rsidP="002D1669">
      <w:pPr>
        <w:numPr>
          <w:ilvl w:val="0"/>
          <w:numId w:val="336"/>
        </w:numPr>
        <w:tabs>
          <w:tab w:val="left" w:pos="567"/>
          <w:tab w:val="left" w:pos="980"/>
        </w:tabs>
        <w:spacing w:line="278" w:lineRule="auto"/>
        <w:jc w:val="both"/>
        <w:rPr>
          <w:rFonts w:eastAsia="Times New Roman"/>
          <w:sz w:val="24"/>
          <w:szCs w:val="24"/>
        </w:rPr>
      </w:pPr>
      <w:r>
        <w:rPr>
          <w:rFonts w:eastAsia="Times New Roman"/>
          <w:b/>
          <w:bCs/>
          <w:sz w:val="24"/>
          <w:szCs w:val="24"/>
        </w:rPr>
        <w:t>Создание условий для самостоятельного творческого освоения детьми системы о</w:t>
      </w:r>
      <w:r>
        <w:rPr>
          <w:rFonts w:eastAsia="Times New Roman"/>
          <w:b/>
          <w:bCs/>
          <w:sz w:val="24"/>
          <w:szCs w:val="24"/>
        </w:rPr>
        <w:t>т</w:t>
      </w:r>
      <w:r>
        <w:rPr>
          <w:rFonts w:eastAsia="Times New Roman"/>
          <w:b/>
          <w:bCs/>
          <w:sz w:val="24"/>
          <w:szCs w:val="24"/>
        </w:rPr>
        <w:t>ношений с миром и самим собой, а также для совершения каждым ребенком личностно знач</w:t>
      </w:r>
      <w:r>
        <w:rPr>
          <w:rFonts w:eastAsia="Times New Roman"/>
          <w:b/>
          <w:bCs/>
          <w:sz w:val="24"/>
          <w:szCs w:val="24"/>
        </w:rPr>
        <w:t>и</w:t>
      </w:r>
      <w:r>
        <w:rPr>
          <w:rFonts w:eastAsia="Times New Roman"/>
          <w:b/>
          <w:bCs/>
          <w:sz w:val="24"/>
          <w:szCs w:val="24"/>
        </w:rPr>
        <w:t xml:space="preserve">мых жизненных выборов. </w:t>
      </w:r>
      <w:r>
        <w:rPr>
          <w:rFonts w:eastAsia="Times New Roman"/>
          <w:sz w:val="24"/>
          <w:szCs w:val="24"/>
        </w:rPr>
        <w:t>Внутренний мир ребенка автономен и</w:t>
      </w:r>
      <w:r>
        <w:rPr>
          <w:rFonts w:eastAsia="Times New Roman"/>
          <w:b/>
          <w:bCs/>
          <w:sz w:val="24"/>
          <w:szCs w:val="24"/>
        </w:rPr>
        <w:t xml:space="preserve"> </w:t>
      </w:r>
      <w:r>
        <w:rPr>
          <w:rFonts w:eastAsia="Times New Roman"/>
          <w:sz w:val="24"/>
          <w:szCs w:val="24"/>
        </w:rPr>
        <w:t>независим. Взрослый может сыграть важную роль в становлении и развитии этого уникального мира. Однако взро</w:t>
      </w:r>
      <w:r>
        <w:rPr>
          <w:rFonts w:eastAsia="Times New Roman"/>
          <w:sz w:val="24"/>
          <w:szCs w:val="24"/>
        </w:rPr>
        <w:t>с</w:t>
      </w:r>
      <w:r>
        <w:rPr>
          <w:rFonts w:eastAsia="Times New Roman"/>
          <w:sz w:val="24"/>
          <w:szCs w:val="24"/>
        </w:rPr>
        <w:t xml:space="preserve">лый (в данном случае </w:t>
      </w:r>
      <w:r>
        <w:rPr>
          <w:rFonts w:eastAsia="Times New Roman"/>
          <w:b/>
          <w:bCs/>
          <w:sz w:val="24"/>
          <w:szCs w:val="24"/>
        </w:rPr>
        <w:t>-</w:t>
      </w:r>
      <w:r>
        <w:rPr>
          <w:rFonts w:eastAsia="Times New Roman"/>
          <w:sz w:val="24"/>
          <w:szCs w:val="24"/>
        </w:rPr>
        <w:t xml:space="preserve"> психолог) не должен превращаться во внешний психологический «к</w:t>
      </w:r>
      <w:r>
        <w:rPr>
          <w:rFonts w:eastAsia="Times New Roman"/>
          <w:sz w:val="24"/>
          <w:szCs w:val="24"/>
        </w:rPr>
        <w:t>о</w:t>
      </w:r>
      <w:r>
        <w:rPr>
          <w:rFonts w:eastAsia="Times New Roman"/>
          <w:sz w:val="24"/>
          <w:szCs w:val="24"/>
        </w:rPr>
        <w:t>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w:t>
      </w:r>
      <w:r>
        <w:rPr>
          <w:rFonts w:eastAsia="Times New Roman"/>
          <w:sz w:val="24"/>
          <w:szCs w:val="24"/>
        </w:rPr>
        <w:t>о</w:t>
      </w:r>
      <w:r>
        <w:rPr>
          <w:rFonts w:eastAsia="Times New Roman"/>
          <w:sz w:val="24"/>
          <w:szCs w:val="24"/>
        </w:rPr>
        <w:t>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w:t>
      </w:r>
      <w:r>
        <w:rPr>
          <w:rFonts w:eastAsia="Times New Roman"/>
          <w:sz w:val="24"/>
          <w:szCs w:val="24"/>
        </w:rPr>
        <w:t>б</w:t>
      </w:r>
      <w:r>
        <w:rPr>
          <w:rFonts w:eastAsia="Times New Roman"/>
          <w:sz w:val="24"/>
          <w:szCs w:val="24"/>
        </w:rPr>
        <w:t>ственную жизнь.</w:t>
      </w:r>
    </w:p>
    <w:p w:rsidR="00F31DE3" w:rsidRDefault="00F31DE3" w:rsidP="00F31DE3">
      <w:pPr>
        <w:spacing w:line="169" w:lineRule="exact"/>
        <w:rPr>
          <w:rFonts w:eastAsia="Times New Roman"/>
          <w:sz w:val="24"/>
          <w:szCs w:val="24"/>
        </w:rPr>
      </w:pPr>
    </w:p>
    <w:p w:rsidR="00F31DE3" w:rsidRPr="002D1669" w:rsidRDefault="00F31DE3" w:rsidP="00F31DE3">
      <w:pPr>
        <w:numPr>
          <w:ilvl w:val="0"/>
          <w:numId w:val="336"/>
        </w:numPr>
        <w:tabs>
          <w:tab w:val="left" w:pos="567"/>
          <w:tab w:val="left" w:pos="980"/>
        </w:tabs>
        <w:spacing w:line="284" w:lineRule="auto"/>
        <w:jc w:val="both"/>
        <w:rPr>
          <w:sz w:val="20"/>
          <w:szCs w:val="20"/>
        </w:rPr>
      </w:pPr>
      <w:r w:rsidRPr="002D1669">
        <w:rPr>
          <w:rFonts w:eastAsia="Times New Roman"/>
          <w:sz w:val="24"/>
          <w:szCs w:val="24"/>
        </w:rPr>
        <w:lastRenderedPageBreak/>
        <w:t xml:space="preserve">В идее сопровождения заложена цель: </w:t>
      </w:r>
      <w:r w:rsidRPr="002D1669">
        <w:rPr>
          <w:rFonts w:eastAsia="Times New Roman"/>
          <w:b/>
          <w:bCs/>
          <w:sz w:val="24"/>
          <w:szCs w:val="24"/>
        </w:rPr>
        <w:t>создать в рамках объективно данной</w:t>
      </w:r>
      <w:r w:rsidRPr="002D1669">
        <w:rPr>
          <w:rFonts w:eastAsia="Times New Roman"/>
          <w:sz w:val="24"/>
          <w:szCs w:val="24"/>
        </w:rPr>
        <w:t xml:space="preserve"> </w:t>
      </w:r>
      <w:r w:rsidRPr="002D1669">
        <w:rPr>
          <w:rFonts w:eastAsia="Times New Roman"/>
          <w:b/>
          <w:bCs/>
          <w:sz w:val="24"/>
          <w:szCs w:val="24"/>
        </w:rPr>
        <w:t>ребе</w:t>
      </w:r>
      <w:r w:rsidRPr="002D1669">
        <w:rPr>
          <w:rFonts w:eastAsia="Times New Roman"/>
          <w:b/>
          <w:bCs/>
          <w:sz w:val="24"/>
          <w:szCs w:val="24"/>
        </w:rPr>
        <w:t>н</w:t>
      </w:r>
      <w:r w:rsidRPr="002D1669">
        <w:rPr>
          <w:rFonts w:eastAsia="Times New Roman"/>
          <w:b/>
          <w:bCs/>
          <w:sz w:val="24"/>
          <w:szCs w:val="24"/>
        </w:rPr>
        <w:t>ку социально-педагогической среды условия для его максимального личностного разв</w:t>
      </w:r>
      <w:r w:rsidRPr="002D1669">
        <w:rPr>
          <w:rFonts w:eastAsia="Times New Roman"/>
          <w:b/>
          <w:bCs/>
          <w:sz w:val="24"/>
          <w:szCs w:val="24"/>
        </w:rPr>
        <w:t>и</w:t>
      </w:r>
      <w:r w:rsidRPr="002D1669">
        <w:rPr>
          <w:rFonts w:eastAsia="Times New Roman"/>
          <w:b/>
          <w:bCs/>
          <w:sz w:val="24"/>
          <w:szCs w:val="24"/>
        </w:rPr>
        <w:t xml:space="preserve">тия и обучения. </w:t>
      </w:r>
      <w:r w:rsidRPr="002D1669">
        <w:rPr>
          <w:rFonts w:eastAsia="Times New Roman"/>
          <w:sz w:val="24"/>
          <w:szCs w:val="24"/>
        </w:rPr>
        <w:t>В процессе решения школьником этих трех задач</w:t>
      </w:r>
      <w:r w:rsidRPr="002D1669">
        <w:rPr>
          <w:rFonts w:eastAsia="Times New Roman"/>
          <w:b/>
          <w:bCs/>
          <w:sz w:val="24"/>
          <w:szCs w:val="24"/>
        </w:rPr>
        <w:t xml:space="preserve"> </w:t>
      </w:r>
      <w:r w:rsidRPr="002D1669">
        <w:rPr>
          <w:rFonts w:eastAsia="Times New Roman"/>
          <w:sz w:val="24"/>
          <w:szCs w:val="24"/>
        </w:rPr>
        <w:t>-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w:t>
      </w:r>
      <w:r w:rsidRPr="002D1669">
        <w:rPr>
          <w:rFonts w:eastAsia="Times New Roman"/>
          <w:sz w:val="24"/>
          <w:szCs w:val="24"/>
        </w:rPr>
        <w:t>з</w:t>
      </w:r>
      <w:r w:rsidRPr="002D1669">
        <w:rPr>
          <w:rFonts w:eastAsia="Times New Roman"/>
          <w:sz w:val="24"/>
          <w:szCs w:val="24"/>
        </w:rPr>
        <w:t>можностями ребенка. Как поступать в этой ситуации? Кого к кому приспосабливать? «Корре</w:t>
      </w:r>
      <w:r w:rsidRPr="002D1669">
        <w:rPr>
          <w:rFonts w:eastAsia="Times New Roman"/>
          <w:sz w:val="24"/>
          <w:szCs w:val="24"/>
        </w:rPr>
        <w:t>к</w:t>
      </w:r>
      <w:r w:rsidRPr="002D1669">
        <w:rPr>
          <w:rFonts w:eastAsia="Times New Roman"/>
          <w:sz w:val="24"/>
          <w:szCs w:val="24"/>
        </w:rPr>
        <w:t>тировать» ребенка, подгоняя его под заданные требования или изменять что-то в условиях</w:t>
      </w:r>
      <w:r w:rsidR="002D1669" w:rsidRPr="002D1669">
        <w:rPr>
          <w:rFonts w:eastAsia="Times New Roman"/>
          <w:sz w:val="24"/>
          <w:szCs w:val="24"/>
        </w:rPr>
        <w:t xml:space="preserve"> </w:t>
      </w:r>
      <w:r w:rsidRPr="002D1669">
        <w:rPr>
          <w:rFonts w:eastAsia="Times New Roman"/>
          <w:sz w:val="24"/>
          <w:szCs w:val="24"/>
        </w:rPr>
        <w:t>об</w:t>
      </w:r>
      <w:r w:rsidRPr="002D1669">
        <w:rPr>
          <w:rFonts w:eastAsia="Times New Roman"/>
          <w:sz w:val="24"/>
          <w:szCs w:val="24"/>
        </w:rPr>
        <w:t>у</w:t>
      </w:r>
      <w:r w:rsidRPr="002D1669">
        <w:rPr>
          <w:rFonts w:eastAsia="Times New Roman"/>
          <w:sz w:val="24"/>
          <w:szCs w:val="24"/>
        </w:rPr>
        <w:t>чения? Однозначно, приоритет должен быть отдан ребенку, его актуальным и потенциал</w:t>
      </w:r>
      <w:r w:rsidRPr="002D1669">
        <w:rPr>
          <w:rFonts w:eastAsia="Times New Roman"/>
          <w:sz w:val="24"/>
          <w:szCs w:val="24"/>
        </w:rPr>
        <w:t>ь</w:t>
      </w:r>
      <w:r w:rsidRPr="002D1669">
        <w:rPr>
          <w:rFonts w:eastAsia="Times New Roman"/>
          <w:sz w:val="24"/>
          <w:szCs w:val="24"/>
        </w:rPr>
        <w:t>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F31DE3" w:rsidRDefault="00F31DE3" w:rsidP="00F31DE3">
      <w:pPr>
        <w:spacing w:line="163" w:lineRule="exact"/>
        <w:rPr>
          <w:sz w:val="20"/>
          <w:szCs w:val="20"/>
        </w:rPr>
      </w:pPr>
    </w:p>
    <w:p w:rsidR="00F31DE3" w:rsidRDefault="00F31DE3" w:rsidP="00F31DE3">
      <w:pPr>
        <w:spacing w:line="306" w:lineRule="auto"/>
        <w:rPr>
          <w:sz w:val="20"/>
          <w:szCs w:val="20"/>
        </w:rPr>
      </w:pPr>
      <w:r>
        <w:rPr>
          <w:rFonts w:eastAsia="Times New Roman"/>
          <w:b/>
          <w:bCs/>
          <w:sz w:val="24"/>
          <w:szCs w:val="24"/>
        </w:rPr>
        <w:t>Основные циклы психолого-педагогического сопровождения образовательного процесса</w:t>
      </w:r>
    </w:p>
    <w:p w:rsidR="00F31DE3" w:rsidRDefault="00F31DE3" w:rsidP="00F31DE3">
      <w:pPr>
        <w:spacing w:line="131" w:lineRule="exact"/>
        <w:rPr>
          <w:sz w:val="20"/>
          <w:szCs w:val="20"/>
        </w:rPr>
      </w:pPr>
    </w:p>
    <w:p w:rsidR="00F31DE3" w:rsidRDefault="00F31DE3" w:rsidP="002D1669">
      <w:pPr>
        <w:numPr>
          <w:ilvl w:val="0"/>
          <w:numId w:val="337"/>
        </w:numPr>
        <w:tabs>
          <w:tab w:val="left" w:pos="567"/>
          <w:tab w:val="left" w:pos="980"/>
        </w:tabs>
        <w:rPr>
          <w:rFonts w:ascii="Arial" w:eastAsia="Arial" w:hAnsi="Arial" w:cs="Arial"/>
          <w:sz w:val="24"/>
          <w:szCs w:val="24"/>
        </w:rPr>
      </w:pPr>
      <w:r>
        <w:rPr>
          <w:rFonts w:eastAsia="Times New Roman"/>
          <w:sz w:val="24"/>
          <w:szCs w:val="24"/>
        </w:rPr>
        <w:t>Адаптация учащихся  5 классов.</w:t>
      </w:r>
    </w:p>
    <w:p w:rsidR="00F31DE3" w:rsidRDefault="00F31DE3" w:rsidP="002D1669">
      <w:pPr>
        <w:tabs>
          <w:tab w:val="left" w:pos="567"/>
        </w:tabs>
        <w:spacing w:line="41" w:lineRule="exact"/>
        <w:rPr>
          <w:rFonts w:ascii="Arial" w:eastAsia="Arial" w:hAnsi="Arial" w:cs="Arial"/>
          <w:sz w:val="24"/>
          <w:szCs w:val="24"/>
        </w:rPr>
      </w:pPr>
    </w:p>
    <w:p w:rsidR="00F31DE3" w:rsidRDefault="00F31DE3" w:rsidP="002D1669">
      <w:pPr>
        <w:numPr>
          <w:ilvl w:val="0"/>
          <w:numId w:val="337"/>
        </w:numPr>
        <w:tabs>
          <w:tab w:val="left" w:pos="567"/>
          <w:tab w:val="left" w:pos="980"/>
        </w:tabs>
        <w:rPr>
          <w:rFonts w:ascii="Arial" w:eastAsia="Arial" w:hAnsi="Arial" w:cs="Arial"/>
          <w:sz w:val="24"/>
          <w:szCs w:val="24"/>
        </w:rPr>
      </w:pPr>
      <w:r>
        <w:rPr>
          <w:rFonts w:eastAsia="Times New Roman"/>
          <w:sz w:val="24"/>
          <w:szCs w:val="24"/>
        </w:rPr>
        <w:t>Переход в основную школу.</w:t>
      </w:r>
    </w:p>
    <w:p w:rsidR="00F31DE3" w:rsidRDefault="00F31DE3" w:rsidP="002D1669">
      <w:pPr>
        <w:tabs>
          <w:tab w:val="left" w:pos="567"/>
        </w:tabs>
        <w:spacing w:line="43" w:lineRule="exact"/>
        <w:rPr>
          <w:rFonts w:ascii="Arial" w:eastAsia="Arial" w:hAnsi="Arial" w:cs="Arial"/>
          <w:sz w:val="24"/>
          <w:szCs w:val="24"/>
        </w:rPr>
      </w:pPr>
    </w:p>
    <w:p w:rsidR="00F31DE3" w:rsidRDefault="00F31DE3" w:rsidP="002D1669">
      <w:pPr>
        <w:numPr>
          <w:ilvl w:val="0"/>
          <w:numId w:val="337"/>
        </w:numPr>
        <w:tabs>
          <w:tab w:val="left" w:pos="567"/>
          <w:tab w:val="left" w:pos="980"/>
        </w:tabs>
        <w:rPr>
          <w:rFonts w:ascii="Arial" w:eastAsia="Arial" w:hAnsi="Arial" w:cs="Arial"/>
          <w:sz w:val="24"/>
          <w:szCs w:val="24"/>
        </w:rPr>
      </w:pPr>
      <w:r>
        <w:rPr>
          <w:rFonts w:eastAsia="Times New Roman"/>
          <w:sz w:val="24"/>
          <w:szCs w:val="24"/>
        </w:rPr>
        <w:t>Подростковый кризис.</w:t>
      </w:r>
    </w:p>
    <w:p w:rsidR="00F31DE3" w:rsidRDefault="00F31DE3" w:rsidP="002D1669">
      <w:pPr>
        <w:tabs>
          <w:tab w:val="left" w:pos="567"/>
        </w:tabs>
        <w:spacing w:line="39" w:lineRule="exact"/>
        <w:rPr>
          <w:rFonts w:ascii="Arial" w:eastAsia="Arial" w:hAnsi="Arial" w:cs="Arial"/>
          <w:sz w:val="24"/>
          <w:szCs w:val="24"/>
        </w:rPr>
      </w:pPr>
    </w:p>
    <w:p w:rsidR="00F31DE3" w:rsidRDefault="00F31DE3" w:rsidP="002D1669">
      <w:pPr>
        <w:numPr>
          <w:ilvl w:val="0"/>
          <w:numId w:val="337"/>
        </w:numPr>
        <w:tabs>
          <w:tab w:val="left" w:pos="567"/>
          <w:tab w:val="left" w:pos="980"/>
        </w:tabs>
        <w:rPr>
          <w:rFonts w:ascii="Arial" w:eastAsia="Arial" w:hAnsi="Arial" w:cs="Arial"/>
          <w:sz w:val="24"/>
          <w:szCs w:val="24"/>
        </w:rPr>
      </w:pPr>
      <w:proofErr w:type="spellStart"/>
      <w:r>
        <w:rPr>
          <w:rFonts w:eastAsia="Times New Roman"/>
          <w:sz w:val="24"/>
          <w:szCs w:val="24"/>
        </w:rPr>
        <w:t>Предпрофильная</w:t>
      </w:r>
      <w:proofErr w:type="spellEnd"/>
      <w:r>
        <w:rPr>
          <w:rFonts w:eastAsia="Times New Roman"/>
          <w:sz w:val="24"/>
          <w:szCs w:val="24"/>
        </w:rPr>
        <w:t xml:space="preserve"> подготовка и профильное обучение.</w:t>
      </w:r>
    </w:p>
    <w:p w:rsidR="00F31DE3" w:rsidRDefault="00F31DE3" w:rsidP="002D1669">
      <w:pPr>
        <w:tabs>
          <w:tab w:val="left" w:pos="567"/>
        </w:tabs>
        <w:spacing w:line="41" w:lineRule="exact"/>
        <w:rPr>
          <w:rFonts w:ascii="Arial" w:eastAsia="Arial" w:hAnsi="Arial" w:cs="Arial"/>
          <w:sz w:val="24"/>
          <w:szCs w:val="24"/>
        </w:rPr>
      </w:pPr>
    </w:p>
    <w:p w:rsidR="00F31DE3" w:rsidRDefault="00F31DE3" w:rsidP="002D1669">
      <w:pPr>
        <w:numPr>
          <w:ilvl w:val="0"/>
          <w:numId w:val="337"/>
        </w:numPr>
        <w:tabs>
          <w:tab w:val="left" w:pos="567"/>
          <w:tab w:val="left" w:pos="980"/>
        </w:tabs>
        <w:rPr>
          <w:rFonts w:ascii="Arial" w:eastAsia="Arial" w:hAnsi="Arial" w:cs="Arial"/>
          <w:sz w:val="24"/>
          <w:szCs w:val="24"/>
        </w:rPr>
      </w:pPr>
      <w:r>
        <w:rPr>
          <w:rFonts w:eastAsia="Times New Roman"/>
          <w:sz w:val="24"/>
          <w:szCs w:val="24"/>
        </w:rPr>
        <w:t xml:space="preserve">Подготовка и сдача </w:t>
      </w:r>
      <w:r w:rsidR="002D1669">
        <w:rPr>
          <w:rFonts w:eastAsia="Times New Roman"/>
          <w:sz w:val="24"/>
          <w:szCs w:val="24"/>
        </w:rPr>
        <w:t>ГИА</w:t>
      </w:r>
    </w:p>
    <w:p w:rsidR="00F31DE3" w:rsidRDefault="00F31DE3" w:rsidP="002D1669">
      <w:pPr>
        <w:tabs>
          <w:tab w:val="left" w:pos="567"/>
        </w:tabs>
        <w:spacing w:line="43" w:lineRule="exact"/>
        <w:rPr>
          <w:rFonts w:ascii="Arial" w:eastAsia="Arial" w:hAnsi="Arial" w:cs="Arial"/>
          <w:sz w:val="24"/>
          <w:szCs w:val="24"/>
        </w:rPr>
      </w:pPr>
    </w:p>
    <w:p w:rsidR="00F31DE3" w:rsidRDefault="00F31DE3" w:rsidP="002D1669">
      <w:pPr>
        <w:numPr>
          <w:ilvl w:val="0"/>
          <w:numId w:val="337"/>
        </w:numPr>
        <w:tabs>
          <w:tab w:val="left" w:pos="567"/>
          <w:tab w:val="left" w:pos="980"/>
        </w:tabs>
        <w:rPr>
          <w:rFonts w:ascii="Arial" w:eastAsia="Arial" w:hAnsi="Arial" w:cs="Arial"/>
          <w:sz w:val="24"/>
          <w:szCs w:val="24"/>
        </w:rPr>
      </w:pPr>
      <w:proofErr w:type="gramStart"/>
      <w:r>
        <w:rPr>
          <w:rFonts w:eastAsia="Times New Roman"/>
          <w:sz w:val="24"/>
          <w:szCs w:val="24"/>
        </w:rPr>
        <w:t>Одаренные</w:t>
      </w:r>
      <w:proofErr w:type="gramEnd"/>
      <w:r>
        <w:rPr>
          <w:rFonts w:eastAsia="Times New Roman"/>
          <w:sz w:val="24"/>
          <w:szCs w:val="24"/>
        </w:rPr>
        <w:t xml:space="preserve"> обучающиеся 5-9 классов.</w:t>
      </w:r>
    </w:p>
    <w:p w:rsidR="00F31DE3" w:rsidRDefault="00F31DE3" w:rsidP="002D1669">
      <w:pPr>
        <w:tabs>
          <w:tab w:val="left" w:pos="567"/>
        </w:tabs>
        <w:spacing w:line="39" w:lineRule="exact"/>
        <w:rPr>
          <w:rFonts w:ascii="Arial" w:eastAsia="Arial" w:hAnsi="Arial" w:cs="Arial"/>
          <w:sz w:val="24"/>
          <w:szCs w:val="24"/>
        </w:rPr>
      </w:pPr>
    </w:p>
    <w:p w:rsidR="00F31DE3" w:rsidRDefault="00F31DE3" w:rsidP="002D1669">
      <w:pPr>
        <w:numPr>
          <w:ilvl w:val="0"/>
          <w:numId w:val="337"/>
        </w:numPr>
        <w:tabs>
          <w:tab w:val="left" w:pos="567"/>
          <w:tab w:val="left" w:pos="980"/>
        </w:tabs>
        <w:rPr>
          <w:rFonts w:ascii="Arial" w:eastAsia="Arial" w:hAnsi="Arial" w:cs="Arial"/>
          <w:sz w:val="24"/>
          <w:szCs w:val="24"/>
        </w:rPr>
      </w:pPr>
      <w:r>
        <w:rPr>
          <w:rFonts w:eastAsia="Times New Roman"/>
          <w:sz w:val="24"/>
          <w:szCs w:val="24"/>
        </w:rPr>
        <w:t>Дети «группы риска», и обучающиеся, находящиеся под опекой.</w:t>
      </w:r>
    </w:p>
    <w:p w:rsidR="00F31DE3" w:rsidRDefault="00F31DE3" w:rsidP="002D1669">
      <w:pPr>
        <w:tabs>
          <w:tab w:val="left" w:pos="567"/>
        </w:tabs>
        <w:spacing w:line="41" w:lineRule="exact"/>
        <w:rPr>
          <w:rFonts w:ascii="Arial" w:eastAsia="Arial" w:hAnsi="Arial" w:cs="Arial"/>
          <w:sz w:val="24"/>
          <w:szCs w:val="24"/>
        </w:rPr>
      </w:pPr>
    </w:p>
    <w:p w:rsidR="00F31DE3" w:rsidRDefault="00F31DE3" w:rsidP="002D1669">
      <w:pPr>
        <w:numPr>
          <w:ilvl w:val="0"/>
          <w:numId w:val="337"/>
        </w:numPr>
        <w:tabs>
          <w:tab w:val="left" w:pos="567"/>
          <w:tab w:val="left" w:pos="980"/>
        </w:tabs>
        <w:rPr>
          <w:rFonts w:ascii="Arial" w:eastAsia="Arial" w:hAnsi="Arial" w:cs="Arial"/>
          <w:sz w:val="24"/>
          <w:szCs w:val="24"/>
        </w:rPr>
      </w:pPr>
      <w:r>
        <w:rPr>
          <w:rFonts w:eastAsia="Times New Roman"/>
          <w:sz w:val="24"/>
          <w:szCs w:val="24"/>
        </w:rPr>
        <w:t>Психолого-педагогическое сопровождение воспитательного процесса.</w:t>
      </w:r>
    </w:p>
    <w:p w:rsidR="00F31DE3" w:rsidRDefault="00F31DE3" w:rsidP="00F31DE3">
      <w:pPr>
        <w:spacing w:line="44" w:lineRule="exact"/>
        <w:rPr>
          <w:sz w:val="20"/>
          <w:szCs w:val="20"/>
        </w:rPr>
      </w:pPr>
    </w:p>
    <w:p w:rsidR="00F31DE3" w:rsidRDefault="00F31DE3" w:rsidP="00F31DE3">
      <w:pPr>
        <w:ind w:right="-259"/>
        <w:jc w:val="center"/>
        <w:rPr>
          <w:sz w:val="20"/>
          <w:szCs w:val="20"/>
        </w:rPr>
      </w:pPr>
      <w:r>
        <w:rPr>
          <w:rFonts w:eastAsia="Times New Roman"/>
          <w:b/>
          <w:bCs/>
          <w:sz w:val="24"/>
          <w:szCs w:val="24"/>
        </w:rPr>
        <w:t>Уровни внедрения системы психолого-педагогического сопровождения</w:t>
      </w:r>
    </w:p>
    <w:p w:rsidR="00F31DE3" w:rsidRDefault="00F31DE3" w:rsidP="002D1669">
      <w:pPr>
        <w:tabs>
          <w:tab w:val="left" w:pos="567"/>
        </w:tabs>
        <w:spacing w:line="41" w:lineRule="exact"/>
        <w:rPr>
          <w:sz w:val="20"/>
          <w:szCs w:val="20"/>
        </w:rPr>
      </w:pPr>
    </w:p>
    <w:p w:rsidR="00F31DE3" w:rsidRDefault="00F31DE3" w:rsidP="002D1669">
      <w:pPr>
        <w:tabs>
          <w:tab w:val="left" w:pos="567"/>
        </w:tabs>
        <w:spacing w:line="275" w:lineRule="auto"/>
        <w:jc w:val="both"/>
        <w:rPr>
          <w:sz w:val="20"/>
          <w:szCs w:val="20"/>
        </w:rPr>
      </w:pPr>
      <w:r>
        <w:rPr>
          <w:rFonts w:eastAsia="Times New Roman"/>
          <w:sz w:val="24"/>
          <w:szCs w:val="24"/>
        </w:rPr>
        <w:t>- Индивидуальный уровень. На данном уровне ведущую роль играет учитель совместно с пед</w:t>
      </w:r>
      <w:r>
        <w:rPr>
          <w:rFonts w:eastAsia="Times New Roman"/>
          <w:sz w:val="24"/>
          <w:szCs w:val="24"/>
        </w:rPr>
        <w:t>а</w:t>
      </w:r>
      <w:r>
        <w:rPr>
          <w:rFonts w:eastAsia="Times New Roman"/>
          <w:sz w:val="24"/>
          <w:szCs w:val="24"/>
        </w:rPr>
        <w:t>гого</w:t>
      </w:r>
      <w:proofErr w:type="gramStart"/>
      <w:r>
        <w:rPr>
          <w:rFonts w:eastAsia="Times New Roman"/>
          <w:sz w:val="24"/>
          <w:szCs w:val="24"/>
        </w:rPr>
        <w:t>м-</w:t>
      </w:r>
      <w:proofErr w:type="gramEnd"/>
      <w:r>
        <w:rPr>
          <w:rFonts w:eastAsia="Times New Roman"/>
          <w:sz w:val="24"/>
          <w:szCs w:val="24"/>
        </w:rPr>
        <w:t xml:space="preserve"> психологом, которые создают условия для развития ребёнка с учётом его</w:t>
      </w:r>
    </w:p>
    <w:p w:rsidR="00F31DE3" w:rsidRDefault="00F31DE3" w:rsidP="002D1669">
      <w:pPr>
        <w:tabs>
          <w:tab w:val="left" w:pos="567"/>
        </w:tabs>
        <w:spacing w:line="1" w:lineRule="exact"/>
        <w:rPr>
          <w:sz w:val="20"/>
          <w:szCs w:val="20"/>
        </w:rPr>
      </w:pPr>
    </w:p>
    <w:p w:rsidR="00F31DE3" w:rsidRDefault="00F31DE3" w:rsidP="002D1669">
      <w:pPr>
        <w:tabs>
          <w:tab w:val="left" w:pos="567"/>
        </w:tabs>
        <w:spacing w:line="289" w:lineRule="auto"/>
        <w:jc w:val="both"/>
        <w:rPr>
          <w:sz w:val="20"/>
          <w:szCs w:val="20"/>
        </w:rPr>
      </w:pPr>
      <w:r>
        <w:rPr>
          <w:rFonts w:eastAsia="Times New Roman"/>
          <w:sz w:val="24"/>
          <w:szCs w:val="24"/>
        </w:rPr>
        <w:t>индивидуальных особенностей и опираясь на сильные стороны личности; обеспечивают пр</w:t>
      </w:r>
      <w:r>
        <w:rPr>
          <w:rFonts w:eastAsia="Times New Roman"/>
          <w:sz w:val="24"/>
          <w:szCs w:val="24"/>
        </w:rPr>
        <w:t>о</w:t>
      </w:r>
      <w:r>
        <w:rPr>
          <w:rFonts w:eastAsia="Times New Roman"/>
          <w:sz w:val="24"/>
          <w:szCs w:val="24"/>
        </w:rPr>
        <w:t>цесс самопознания, самореализации личности ребенка, уверенного в себе, развитие его неп</w:t>
      </w:r>
      <w:r>
        <w:rPr>
          <w:rFonts w:eastAsia="Times New Roman"/>
          <w:sz w:val="24"/>
          <w:szCs w:val="24"/>
        </w:rPr>
        <w:t>о</w:t>
      </w:r>
      <w:r>
        <w:rPr>
          <w:rFonts w:eastAsia="Times New Roman"/>
          <w:sz w:val="24"/>
          <w:szCs w:val="24"/>
        </w:rPr>
        <w:t>вторимой индивидуальности.</w:t>
      </w:r>
    </w:p>
    <w:p w:rsidR="00F31DE3" w:rsidRDefault="00F31DE3" w:rsidP="002D1669">
      <w:pPr>
        <w:tabs>
          <w:tab w:val="left" w:pos="567"/>
        </w:tabs>
        <w:spacing w:line="155" w:lineRule="exact"/>
        <w:rPr>
          <w:sz w:val="20"/>
          <w:szCs w:val="20"/>
        </w:rPr>
      </w:pPr>
    </w:p>
    <w:p w:rsidR="00F31DE3" w:rsidRDefault="00F31DE3" w:rsidP="002D1669">
      <w:pPr>
        <w:numPr>
          <w:ilvl w:val="0"/>
          <w:numId w:val="338"/>
        </w:numPr>
        <w:tabs>
          <w:tab w:val="left" w:pos="500"/>
          <w:tab w:val="left" w:pos="567"/>
        </w:tabs>
        <w:spacing w:line="283" w:lineRule="auto"/>
        <w:ind w:firstLine="57"/>
        <w:jc w:val="both"/>
        <w:rPr>
          <w:rFonts w:eastAsia="Times New Roman"/>
          <w:sz w:val="24"/>
          <w:szCs w:val="24"/>
        </w:rPr>
      </w:pPr>
      <w:r>
        <w:rPr>
          <w:rFonts w:eastAsia="Times New Roman"/>
          <w:sz w:val="24"/>
          <w:szCs w:val="24"/>
        </w:rPr>
        <w:t>Уровень класса (группы). На данном уровне ведущую роль играют учителя и классный р</w:t>
      </w:r>
      <w:r>
        <w:rPr>
          <w:rFonts w:eastAsia="Times New Roman"/>
          <w:sz w:val="24"/>
          <w:szCs w:val="24"/>
        </w:rPr>
        <w:t>у</w:t>
      </w:r>
      <w:r>
        <w:rPr>
          <w:rFonts w:eastAsia="Times New Roman"/>
          <w:sz w:val="24"/>
          <w:szCs w:val="24"/>
        </w:rPr>
        <w:t>ководитель, обеспечивающие необходимую педагогическую поддержку ребенку в решении з</w:t>
      </w:r>
      <w:r>
        <w:rPr>
          <w:rFonts w:eastAsia="Times New Roman"/>
          <w:sz w:val="24"/>
          <w:szCs w:val="24"/>
        </w:rPr>
        <w:t>а</w:t>
      </w:r>
      <w:r>
        <w:rPr>
          <w:rFonts w:eastAsia="Times New Roman"/>
          <w:sz w:val="24"/>
          <w:szCs w:val="24"/>
        </w:rPr>
        <w:t>дач обучения, воспитания и развития. Основная цель их деятельности – развитие самостоятел</w:t>
      </w:r>
      <w:r>
        <w:rPr>
          <w:rFonts w:eastAsia="Times New Roman"/>
          <w:sz w:val="24"/>
          <w:szCs w:val="24"/>
        </w:rPr>
        <w:t>ь</w:t>
      </w:r>
      <w:r>
        <w:rPr>
          <w:rFonts w:eastAsia="Times New Roman"/>
          <w:sz w:val="24"/>
          <w:szCs w:val="24"/>
        </w:rPr>
        <w:t xml:space="preserve">ности в решении проблемных ситуаций, предотвращение </w:t>
      </w:r>
      <w:proofErr w:type="spellStart"/>
      <w:r>
        <w:rPr>
          <w:rFonts w:eastAsia="Times New Roman"/>
          <w:sz w:val="24"/>
          <w:szCs w:val="24"/>
        </w:rPr>
        <w:t>дезадаптации</w:t>
      </w:r>
      <w:proofErr w:type="spellEnd"/>
      <w:r>
        <w:rPr>
          <w:rFonts w:eastAsia="Times New Roman"/>
          <w:sz w:val="24"/>
          <w:szCs w:val="24"/>
        </w:rPr>
        <w:t xml:space="preserve"> ребенка, возникновения острых проблемных ситуаций.</w:t>
      </w:r>
    </w:p>
    <w:p w:rsidR="00F31DE3" w:rsidRDefault="00F31DE3" w:rsidP="002D1669">
      <w:pPr>
        <w:tabs>
          <w:tab w:val="left" w:pos="567"/>
        </w:tabs>
        <w:spacing w:line="158" w:lineRule="exact"/>
        <w:rPr>
          <w:sz w:val="20"/>
          <w:szCs w:val="20"/>
        </w:rPr>
      </w:pPr>
    </w:p>
    <w:p w:rsidR="00F31DE3" w:rsidRDefault="00F31DE3" w:rsidP="002D1669">
      <w:pPr>
        <w:tabs>
          <w:tab w:val="left" w:pos="567"/>
        </w:tabs>
        <w:spacing w:line="291" w:lineRule="auto"/>
        <w:ind w:firstLine="710"/>
        <w:jc w:val="both"/>
        <w:rPr>
          <w:sz w:val="20"/>
          <w:szCs w:val="20"/>
        </w:rPr>
      </w:pPr>
      <w:r>
        <w:rPr>
          <w:rFonts w:eastAsia="Times New Roman"/>
          <w:sz w:val="24"/>
          <w:szCs w:val="24"/>
        </w:rPr>
        <w:t>Для достижения данной цели классный руководитель корректируется план воспитател</w:t>
      </w:r>
      <w:r>
        <w:rPr>
          <w:rFonts w:eastAsia="Times New Roman"/>
          <w:sz w:val="24"/>
          <w:szCs w:val="24"/>
        </w:rPr>
        <w:t>ь</w:t>
      </w:r>
      <w:r>
        <w:rPr>
          <w:rFonts w:eastAsia="Times New Roman"/>
          <w:sz w:val="24"/>
          <w:szCs w:val="24"/>
        </w:rPr>
        <w:t>ной работы в классе на основе психологических характеристик класса и учащихся.</w:t>
      </w:r>
    </w:p>
    <w:p w:rsidR="00F31DE3" w:rsidRDefault="00F31DE3" w:rsidP="002D1669">
      <w:pPr>
        <w:tabs>
          <w:tab w:val="left" w:pos="567"/>
        </w:tabs>
        <w:spacing w:line="148" w:lineRule="exact"/>
        <w:rPr>
          <w:sz w:val="20"/>
          <w:szCs w:val="20"/>
        </w:rPr>
      </w:pPr>
    </w:p>
    <w:p w:rsidR="00F31DE3" w:rsidRDefault="00F31DE3" w:rsidP="002D1669">
      <w:pPr>
        <w:tabs>
          <w:tab w:val="left" w:pos="567"/>
        </w:tabs>
        <w:spacing w:line="276" w:lineRule="auto"/>
        <w:ind w:firstLine="125"/>
        <w:jc w:val="both"/>
        <w:rPr>
          <w:sz w:val="20"/>
          <w:szCs w:val="20"/>
        </w:rPr>
      </w:pPr>
      <w:r>
        <w:rPr>
          <w:rFonts w:eastAsia="Times New Roman"/>
          <w:sz w:val="24"/>
          <w:szCs w:val="24"/>
        </w:rPr>
        <w:t>- Уровень учреждения. На данном уровне ведется педагогами-психологами, учителями-предметниками, классными руководителями, социальными педагогами, выявляющими пробл</w:t>
      </w:r>
      <w:r>
        <w:rPr>
          <w:rFonts w:eastAsia="Times New Roman"/>
          <w:sz w:val="24"/>
          <w:szCs w:val="24"/>
        </w:rPr>
        <w:t>е</w:t>
      </w:r>
      <w:r>
        <w:rPr>
          <w:rFonts w:eastAsia="Times New Roman"/>
          <w:sz w:val="24"/>
          <w:szCs w:val="24"/>
        </w:rPr>
        <w:t>мами в развитии детей и оказывающими первичную помощь в преодолении трудностей в об</w:t>
      </w:r>
      <w:r>
        <w:rPr>
          <w:rFonts w:eastAsia="Times New Roman"/>
          <w:sz w:val="24"/>
          <w:szCs w:val="24"/>
        </w:rPr>
        <w:t>у</w:t>
      </w:r>
      <w:r>
        <w:rPr>
          <w:rFonts w:eastAsia="Times New Roman"/>
          <w:sz w:val="24"/>
          <w:szCs w:val="24"/>
        </w:rPr>
        <w:t>чении, взаимодействии с учителями, родителями, сверстниками. На данном уровне также ре</w:t>
      </w:r>
      <w:r>
        <w:rPr>
          <w:rFonts w:eastAsia="Times New Roman"/>
          <w:sz w:val="24"/>
          <w:szCs w:val="24"/>
        </w:rPr>
        <w:t>а</w:t>
      </w:r>
      <w:r>
        <w:rPr>
          <w:rFonts w:eastAsia="Times New Roman"/>
          <w:sz w:val="24"/>
          <w:szCs w:val="24"/>
        </w:rPr>
        <w:t>лизуются профилактические программы, охватывающие значительные группы учащихся, ос</w:t>
      </w:r>
      <w:r>
        <w:rPr>
          <w:rFonts w:eastAsia="Times New Roman"/>
          <w:sz w:val="24"/>
          <w:szCs w:val="24"/>
        </w:rPr>
        <w:t>у</w:t>
      </w:r>
      <w:r>
        <w:rPr>
          <w:rFonts w:eastAsia="Times New Roman"/>
          <w:sz w:val="24"/>
          <w:szCs w:val="24"/>
        </w:rPr>
        <w:t>ществляется экспертная, консультативная, просветительская работа с администрацией и учит</w:t>
      </w:r>
      <w:r>
        <w:rPr>
          <w:rFonts w:eastAsia="Times New Roman"/>
          <w:sz w:val="24"/>
          <w:szCs w:val="24"/>
        </w:rPr>
        <w:t>е</w:t>
      </w:r>
      <w:r>
        <w:rPr>
          <w:rFonts w:eastAsia="Times New Roman"/>
          <w:sz w:val="24"/>
          <w:szCs w:val="24"/>
        </w:rPr>
        <w:t>лями.</w:t>
      </w:r>
    </w:p>
    <w:p w:rsidR="00F31DE3" w:rsidRDefault="00F31DE3" w:rsidP="002D1669">
      <w:pPr>
        <w:tabs>
          <w:tab w:val="left" w:pos="567"/>
        </w:tabs>
        <w:spacing w:line="1" w:lineRule="exact"/>
        <w:rPr>
          <w:sz w:val="20"/>
          <w:szCs w:val="20"/>
        </w:rPr>
      </w:pPr>
    </w:p>
    <w:p w:rsidR="00F31DE3" w:rsidRDefault="00F31DE3" w:rsidP="002D1669">
      <w:pPr>
        <w:tabs>
          <w:tab w:val="left" w:pos="567"/>
        </w:tabs>
        <w:rPr>
          <w:sz w:val="20"/>
          <w:szCs w:val="20"/>
        </w:rPr>
      </w:pPr>
      <w:r>
        <w:rPr>
          <w:rFonts w:eastAsia="Times New Roman"/>
          <w:sz w:val="24"/>
          <w:szCs w:val="24"/>
        </w:rPr>
        <w:t>Виды работы по психолого-педагогическому сопровождению</w:t>
      </w:r>
    </w:p>
    <w:p w:rsidR="00F31DE3" w:rsidRDefault="00F31DE3" w:rsidP="002D1669">
      <w:pPr>
        <w:tabs>
          <w:tab w:val="left" w:pos="567"/>
        </w:tabs>
        <w:spacing w:line="37" w:lineRule="exact"/>
        <w:rPr>
          <w:sz w:val="20"/>
          <w:szCs w:val="20"/>
        </w:rPr>
      </w:pPr>
    </w:p>
    <w:p w:rsidR="00F31DE3" w:rsidRDefault="00F31DE3" w:rsidP="002D1669">
      <w:pPr>
        <w:tabs>
          <w:tab w:val="left" w:pos="567"/>
        </w:tabs>
        <w:rPr>
          <w:sz w:val="20"/>
          <w:szCs w:val="20"/>
        </w:rPr>
      </w:pPr>
      <w:r>
        <w:rPr>
          <w:rFonts w:eastAsia="Times New Roman"/>
          <w:sz w:val="24"/>
          <w:szCs w:val="24"/>
        </w:rPr>
        <w:t xml:space="preserve">–  </w:t>
      </w:r>
      <w:r>
        <w:rPr>
          <w:rFonts w:eastAsia="Times New Roman"/>
          <w:i/>
          <w:iCs/>
          <w:sz w:val="24"/>
          <w:szCs w:val="24"/>
        </w:rPr>
        <w:t>Профилактика</w:t>
      </w:r>
    </w:p>
    <w:p w:rsidR="00F31DE3" w:rsidRDefault="00F31DE3" w:rsidP="002D1669">
      <w:pPr>
        <w:tabs>
          <w:tab w:val="left" w:pos="567"/>
        </w:tabs>
        <w:spacing w:line="40" w:lineRule="exact"/>
        <w:rPr>
          <w:sz w:val="20"/>
          <w:szCs w:val="20"/>
        </w:rPr>
      </w:pPr>
    </w:p>
    <w:p w:rsidR="00F31DE3" w:rsidRDefault="00F31DE3" w:rsidP="002D1669">
      <w:pPr>
        <w:tabs>
          <w:tab w:val="left" w:pos="567"/>
        </w:tabs>
        <w:rPr>
          <w:sz w:val="20"/>
          <w:szCs w:val="20"/>
        </w:rPr>
      </w:pPr>
      <w:r>
        <w:rPr>
          <w:rFonts w:eastAsia="Times New Roman"/>
          <w:sz w:val="24"/>
          <w:szCs w:val="24"/>
        </w:rPr>
        <w:t xml:space="preserve">–  </w:t>
      </w:r>
      <w:r>
        <w:rPr>
          <w:rFonts w:eastAsia="Times New Roman"/>
          <w:i/>
          <w:iCs/>
          <w:sz w:val="24"/>
          <w:szCs w:val="24"/>
        </w:rPr>
        <w:t>Диагностика</w:t>
      </w:r>
      <w:r>
        <w:rPr>
          <w:rFonts w:eastAsia="Times New Roman"/>
          <w:sz w:val="24"/>
          <w:szCs w:val="24"/>
        </w:rPr>
        <w:t xml:space="preserve"> (индивидуальная и групповая (скрининг)).</w:t>
      </w:r>
    </w:p>
    <w:p w:rsidR="00F31DE3" w:rsidRDefault="00F31DE3" w:rsidP="002D1669">
      <w:pPr>
        <w:tabs>
          <w:tab w:val="left" w:pos="567"/>
        </w:tabs>
        <w:spacing w:line="45" w:lineRule="exact"/>
        <w:rPr>
          <w:sz w:val="20"/>
          <w:szCs w:val="20"/>
        </w:rPr>
      </w:pPr>
    </w:p>
    <w:p w:rsidR="00F31DE3" w:rsidRDefault="00F31DE3" w:rsidP="002D1669">
      <w:pPr>
        <w:tabs>
          <w:tab w:val="left" w:pos="567"/>
        </w:tabs>
        <w:rPr>
          <w:sz w:val="20"/>
          <w:szCs w:val="20"/>
        </w:rPr>
      </w:pPr>
      <w:r>
        <w:rPr>
          <w:rFonts w:eastAsia="Times New Roman"/>
          <w:sz w:val="24"/>
          <w:szCs w:val="24"/>
        </w:rPr>
        <w:t xml:space="preserve">–  </w:t>
      </w:r>
      <w:r>
        <w:rPr>
          <w:rFonts w:eastAsia="Times New Roman"/>
          <w:i/>
          <w:iCs/>
          <w:sz w:val="24"/>
          <w:szCs w:val="24"/>
        </w:rPr>
        <w:t>Консультирование</w:t>
      </w:r>
      <w:r>
        <w:rPr>
          <w:rFonts w:eastAsia="Times New Roman"/>
          <w:sz w:val="24"/>
          <w:szCs w:val="24"/>
        </w:rPr>
        <w:t xml:space="preserve"> (индивидуальное и групповое).</w:t>
      </w:r>
    </w:p>
    <w:p w:rsidR="00F31DE3" w:rsidRDefault="00F31DE3" w:rsidP="002D1669">
      <w:pPr>
        <w:tabs>
          <w:tab w:val="left" w:pos="567"/>
        </w:tabs>
        <w:spacing w:line="40" w:lineRule="exact"/>
        <w:rPr>
          <w:sz w:val="20"/>
          <w:szCs w:val="20"/>
        </w:rPr>
      </w:pPr>
    </w:p>
    <w:p w:rsidR="00F31DE3" w:rsidRDefault="00F31DE3" w:rsidP="00F31DE3">
      <w:pPr>
        <w:rPr>
          <w:sz w:val="20"/>
          <w:szCs w:val="20"/>
        </w:rPr>
      </w:pPr>
      <w:r>
        <w:rPr>
          <w:rFonts w:eastAsia="Times New Roman"/>
          <w:sz w:val="24"/>
          <w:szCs w:val="24"/>
        </w:rPr>
        <w:lastRenderedPageBreak/>
        <w:t xml:space="preserve">–  </w:t>
      </w:r>
      <w:r>
        <w:rPr>
          <w:rFonts w:eastAsia="Times New Roman"/>
          <w:i/>
          <w:iCs/>
          <w:sz w:val="24"/>
          <w:szCs w:val="24"/>
        </w:rPr>
        <w:t>Развивающая работа</w:t>
      </w:r>
      <w:r>
        <w:rPr>
          <w:rFonts w:eastAsia="Times New Roman"/>
          <w:sz w:val="24"/>
          <w:szCs w:val="24"/>
        </w:rPr>
        <w:t xml:space="preserve"> (индивидуальная и групповая).</w:t>
      </w:r>
    </w:p>
    <w:p w:rsidR="00F31DE3" w:rsidRDefault="00F31DE3" w:rsidP="00F31DE3">
      <w:pPr>
        <w:spacing w:line="40" w:lineRule="exact"/>
        <w:rPr>
          <w:sz w:val="20"/>
          <w:szCs w:val="20"/>
        </w:rPr>
      </w:pPr>
    </w:p>
    <w:p w:rsidR="002D1669" w:rsidRDefault="00F31DE3" w:rsidP="002D1669">
      <w:pPr>
        <w:rPr>
          <w:rFonts w:eastAsia="Times New Roman"/>
          <w:sz w:val="24"/>
          <w:szCs w:val="24"/>
        </w:rPr>
      </w:pPr>
      <w:proofErr w:type="gramStart"/>
      <w:r>
        <w:rPr>
          <w:rFonts w:eastAsia="Times New Roman"/>
          <w:sz w:val="24"/>
          <w:szCs w:val="24"/>
        </w:rPr>
        <w:t xml:space="preserve">–  </w:t>
      </w:r>
      <w:r>
        <w:rPr>
          <w:rFonts w:eastAsia="Times New Roman"/>
          <w:i/>
          <w:iCs/>
          <w:sz w:val="24"/>
          <w:szCs w:val="24"/>
        </w:rPr>
        <w:t>Коррекционная работа</w:t>
      </w:r>
      <w:r>
        <w:rPr>
          <w:rFonts w:eastAsia="Times New Roman"/>
          <w:sz w:val="24"/>
          <w:szCs w:val="24"/>
        </w:rPr>
        <w:t xml:space="preserve"> (индивидуальная и групповая</w:t>
      </w:r>
      <w:proofErr w:type="gramEnd"/>
    </w:p>
    <w:p w:rsidR="00F31DE3" w:rsidRDefault="00F31DE3" w:rsidP="002D1669">
      <w:pPr>
        <w:rPr>
          <w:sz w:val="20"/>
          <w:szCs w:val="20"/>
        </w:rPr>
      </w:pPr>
      <w:r>
        <w:rPr>
          <w:rFonts w:eastAsia="Times New Roman"/>
          <w:sz w:val="24"/>
          <w:szCs w:val="24"/>
        </w:rPr>
        <w:t xml:space="preserve">– </w:t>
      </w:r>
      <w:r>
        <w:rPr>
          <w:rFonts w:eastAsia="Times New Roman"/>
          <w:i/>
          <w:iCs/>
          <w:sz w:val="24"/>
          <w:szCs w:val="24"/>
        </w:rPr>
        <w:t>Психологическое просвещение и образование</w:t>
      </w:r>
      <w:r>
        <w:rPr>
          <w:rFonts w:eastAsia="Times New Roman"/>
          <w:sz w:val="24"/>
          <w:szCs w:val="24"/>
        </w:rPr>
        <w:t>: формирование психологической культуры, ра</w:t>
      </w:r>
      <w:r>
        <w:rPr>
          <w:rFonts w:eastAsia="Times New Roman"/>
          <w:sz w:val="24"/>
          <w:szCs w:val="24"/>
        </w:rPr>
        <w:t>з</w:t>
      </w:r>
      <w:r>
        <w:rPr>
          <w:rFonts w:eastAsia="Times New Roman"/>
          <w:sz w:val="24"/>
          <w:szCs w:val="24"/>
        </w:rPr>
        <w:t>витие психолого-педагогической комп</w:t>
      </w:r>
      <w:r>
        <w:rPr>
          <w:rFonts w:eastAsia="Times New Roman"/>
          <w:sz w:val="24"/>
          <w:szCs w:val="24"/>
        </w:rPr>
        <w:t>е</w:t>
      </w:r>
      <w:r>
        <w:rPr>
          <w:rFonts w:eastAsia="Times New Roman"/>
          <w:sz w:val="24"/>
          <w:szCs w:val="24"/>
        </w:rPr>
        <w:t>тентности учащихся, администрации образовательных учреждений, педагогов, родителей.</w:t>
      </w:r>
    </w:p>
    <w:p w:rsidR="00F31DE3" w:rsidRDefault="00F31DE3" w:rsidP="00F31DE3">
      <w:pPr>
        <w:spacing w:line="1" w:lineRule="exact"/>
        <w:rPr>
          <w:sz w:val="20"/>
          <w:szCs w:val="20"/>
        </w:rPr>
      </w:pPr>
    </w:p>
    <w:p w:rsidR="00F31DE3" w:rsidRDefault="00F31DE3" w:rsidP="002D1669">
      <w:pPr>
        <w:tabs>
          <w:tab w:val="left" w:pos="0"/>
          <w:tab w:val="left" w:pos="567"/>
          <w:tab w:val="left" w:pos="5245"/>
          <w:tab w:val="left" w:pos="5812"/>
        </w:tabs>
        <w:spacing w:line="279" w:lineRule="auto"/>
        <w:jc w:val="right"/>
        <w:rPr>
          <w:sz w:val="20"/>
          <w:szCs w:val="20"/>
        </w:rPr>
      </w:pPr>
      <w:proofErr w:type="gramStart"/>
      <w:r>
        <w:rPr>
          <w:rFonts w:eastAsia="Times New Roman"/>
          <w:sz w:val="24"/>
          <w:szCs w:val="24"/>
        </w:rPr>
        <w:t xml:space="preserve">–  </w:t>
      </w:r>
      <w:r>
        <w:rPr>
          <w:rFonts w:eastAsia="Times New Roman"/>
          <w:i/>
          <w:iCs/>
          <w:sz w:val="24"/>
          <w:szCs w:val="24"/>
        </w:rPr>
        <w:t>Экспертиза</w:t>
      </w:r>
      <w:r>
        <w:rPr>
          <w:rFonts w:eastAsia="Times New Roman"/>
          <w:sz w:val="24"/>
          <w:szCs w:val="24"/>
        </w:rPr>
        <w:t xml:space="preserve">   </w:t>
      </w:r>
      <w:r>
        <w:rPr>
          <w:rFonts w:eastAsia="Times New Roman"/>
          <w:i/>
          <w:iCs/>
          <w:sz w:val="24"/>
          <w:szCs w:val="24"/>
        </w:rPr>
        <w:t>(</w:t>
      </w:r>
      <w:r>
        <w:rPr>
          <w:rFonts w:eastAsia="Times New Roman"/>
          <w:sz w:val="24"/>
          <w:szCs w:val="24"/>
        </w:rPr>
        <w:t>образовательных   и   учебных   программ,   проектов,   пособий, образовател</w:t>
      </w:r>
      <w:r>
        <w:rPr>
          <w:rFonts w:eastAsia="Times New Roman"/>
          <w:sz w:val="24"/>
          <w:szCs w:val="24"/>
        </w:rPr>
        <w:t>ь</w:t>
      </w:r>
      <w:r>
        <w:rPr>
          <w:rFonts w:eastAsia="Times New Roman"/>
          <w:sz w:val="24"/>
          <w:szCs w:val="24"/>
        </w:rPr>
        <w:t>ной    среды,    профессиональной    деятельности    специалистов</w:t>
      </w:r>
      <w:proofErr w:type="gramEnd"/>
    </w:p>
    <w:p w:rsidR="00F31DE3" w:rsidRDefault="00F31DE3" w:rsidP="002D1669">
      <w:pPr>
        <w:tabs>
          <w:tab w:val="left" w:pos="567"/>
        </w:tabs>
        <w:spacing w:line="1" w:lineRule="exact"/>
        <w:rPr>
          <w:sz w:val="20"/>
          <w:szCs w:val="20"/>
        </w:rPr>
      </w:pPr>
    </w:p>
    <w:p w:rsidR="00F31DE3" w:rsidRDefault="00F31DE3" w:rsidP="002D1669">
      <w:pPr>
        <w:tabs>
          <w:tab w:val="left" w:pos="567"/>
        </w:tabs>
        <w:rPr>
          <w:sz w:val="20"/>
          <w:szCs w:val="20"/>
        </w:rPr>
      </w:pPr>
      <w:r>
        <w:rPr>
          <w:rFonts w:eastAsia="Times New Roman"/>
          <w:sz w:val="24"/>
          <w:szCs w:val="24"/>
        </w:rPr>
        <w:t>образовательных учреждений</w:t>
      </w:r>
    </w:p>
    <w:p w:rsidR="00F31DE3" w:rsidRDefault="00F31DE3" w:rsidP="00F31DE3">
      <w:pPr>
        <w:spacing w:line="41" w:lineRule="exact"/>
        <w:rPr>
          <w:sz w:val="20"/>
          <w:szCs w:val="20"/>
        </w:rPr>
      </w:pPr>
    </w:p>
    <w:p w:rsidR="00F31DE3" w:rsidRDefault="00F31DE3" w:rsidP="002D1669">
      <w:pPr>
        <w:tabs>
          <w:tab w:val="left" w:pos="567"/>
        </w:tabs>
        <w:spacing w:line="275" w:lineRule="auto"/>
        <w:rPr>
          <w:sz w:val="20"/>
          <w:szCs w:val="20"/>
        </w:rPr>
      </w:pPr>
      <w:r>
        <w:rPr>
          <w:rFonts w:eastAsia="Times New Roman"/>
          <w:b/>
          <w:bCs/>
          <w:sz w:val="24"/>
          <w:szCs w:val="24"/>
        </w:rPr>
        <w:t>Ожидаемые результаты внедрения системы психолого-педагогического сопровождения</w:t>
      </w:r>
      <w:r>
        <w:rPr>
          <w:rFonts w:eastAsia="Times New Roman"/>
          <w:sz w:val="24"/>
          <w:szCs w:val="24"/>
        </w:rPr>
        <w:t>:</w:t>
      </w:r>
    </w:p>
    <w:p w:rsidR="00F31DE3" w:rsidRDefault="00F31DE3" w:rsidP="002D1669">
      <w:pPr>
        <w:tabs>
          <w:tab w:val="left" w:pos="567"/>
        </w:tabs>
        <w:spacing w:line="1" w:lineRule="exact"/>
        <w:rPr>
          <w:sz w:val="20"/>
          <w:szCs w:val="20"/>
        </w:rPr>
      </w:pPr>
    </w:p>
    <w:p w:rsidR="00F31DE3" w:rsidRDefault="00F31DE3" w:rsidP="002D1669">
      <w:pPr>
        <w:numPr>
          <w:ilvl w:val="0"/>
          <w:numId w:val="339"/>
        </w:numPr>
        <w:tabs>
          <w:tab w:val="left" w:pos="400"/>
          <w:tab w:val="left" w:pos="567"/>
        </w:tabs>
        <w:ind w:hanging="141"/>
        <w:rPr>
          <w:rFonts w:eastAsia="Times New Roman"/>
          <w:sz w:val="24"/>
          <w:szCs w:val="24"/>
        </w:rPr>
      </w:pPr>
      <w:r>
        <w:rPr>
          <w:rFonts w:eastAsia="Times New Roman"/>
          <w:sz w:val="24"/>
          <w:szCs w:val="24"/>
        </w:rPr>
        <w:t>успешная адаптация учащихся в учебно-воспитательный процесс;</w:t>
      </w:r>
    </w:p>
    <w:p w:rsidR="00F31DE3" w:rsidRDefault="00F31DE3" w:rsidP="002D1669">
      <w:pPr>
        <w:tabs>
          <w:tab w:val="left" w:pos="567"/>
        </w:tabs>
        <w:spacing w:line="40" w:lineRule="exact"/>
        <w:rPr>
          <w:rFonts w:eastAsia="Times New Roman"/>
          <w:sz w:val="24"/>
          <w:szCs w:val="24"/>
        </w:rPr>
      </w:pPr>
    </w:p>
    <w:p w:rsidR="00F31DE3" w:rsidRDefault="00F31DE3" w:rsidP="002D1669">
      <w:pPr>
        <w:numPr>
          <w:ilvl w:val="0"/>
          <w:numId w:val="339"/>
        </w:numPr>
        <w:tabs>
          <w:tab w:val="left" w:pos="414"/>
          <w:tab w:val="left" w:pos="567"/>
        </w:tabs>
        <w:spacing w:line="275" w:lineRule="auto"/>
        <w:ind w:hanging="1"/>
        <w:rPr>
          <w:rFonts w:eastAsia="Times New Roman"/>
          <w:sz w:val="24"/>
          <w:szCs w:val="24"/>
        </w:rPr>
      </w:pPr>
      <w:r>
        <w:rPr>
          <w:rFonts w:eastAsia="Times New Roman"/>
          <w:sz w:val="24"/>
          <w:szCs w:val="24"/>
        </w:rPr>
        <w:t>гармоничное развитие учащихся, способных к дальнейшему развитию своего личностного, физического, интеллектуального и других потенциалов;</w:t>
      </w:r>
    </w:p>
    <w:p w:rsidR="00F31DE3" w:rsidRDefault="00F31DE3" w:rsidP="002D1669">
      <w:pPr>
        <w:tabs>
          <w:tab w:val="left" w:pos="567"/>
        </w:tabs>
        <w:spacing w:line="1" w:lineRule="exact"/>
        <w:rPr>
          <w:rFonts w:eastAsia="Times New Roman"/>
          <w:sz w:val="24"/>
          <w:szCs w:val="24"/>
        </w:rPr>
      </w:pPr>
    </w:p>
    <w:p w:rsidR="00F31DE3" w:rsidRDefault="00F31DE3" w:rsidP="002D1669">
      <w:pPr>
        <w:numPr>
          <w:ilvl w:val="0"/>
          <w:numId w:val="339"/>
        </w:numPr>
        <w:tabs>
          <w:tab w:val="left" w:pos="400"/>
          <w:tab w:val="left" w:pos="567"/>
        </w:tabs>
        <w:ind w:hanging="141"/>
        <w:rPr>
          <w:rFonts w:eastAsia="Times New Roman"/>
          <w:sz w:val="24"/>
          <w:szCs w:val="24"/>
        </w:rPr>
      </w:pPr>
      <w:r>
        <w:rPr>
          <w:rFonts w:eastAsia="Times New Roman"/>
          <w:sz w:val="24"/>
          <w:szCs w:val="24"/>
        </w:rPr>
        <w:t>успешная адаптация и социализация выпускников школы;</w:t>
      </w:r>
      <w:bookmarkStart w:id="0" w:name="_GoBack"/>
      <w:bookmarkEnd w:id="0"/>
    </w:p>
    <w:p w:rsidR="00F31DE3" w:rsidRDefault="00F31DE3" w:rsidP="002D1669">
      <w:pPr>
        <w:tabs>
          <w:tab w:val="left" w:pos="567"/>
        </w:tabs>
        <w:spacing w:line="40" w:lineRule="exact"/>
        <w:rPr>
          <w:rFonts w:eastAsia="Times New Roman"/>
          <w:sz w:val="24"/>
          <w:szCs w:val="24"/>
        </w:rPr>
      </w:pPr>
    </w:p>
    <w:p w:rsidR="00F31DE3" w:rsidRDefault="00F31DE3" w:rsidP="002D1669">
      <w:pPr>
        <w:numPr>
          <w:ilvl w:val="0"/>
          <w:numId w:val="339"/>
        </w:numPr>
        <w:tabs>
          <w:tab w:val="left" w:pos="400"/>
          <w:tab w:val="left" w:pos="567"/>
        </w:tabs>
        <w:rPr>
          <w:rFonts w:eastAsia="Times New Roman"/>
          <w:sz w:val="24"/>
          <w:szCs w:val="24"/>
        </w:rPr>
      </w:pPr>
      <w:r>
        <w:rPr>
          <w:rFonts w:eastAsia="Times New Roman"/>
          <w:sz w:val="24"/>
          <w:szCs w:val="24"/>
        </w:rPr>
        <w:t>создание мониторинга психологического статуса школьников</w:t>
      </w:r>
    </w:p>
    <w:p w:rsidR="00F31DE3" w:rsidRDefault="00F31DE3" w:rsidP="00F31DE3">
      <w:pPr>
        <w:spacing w:line="200" w:lineRule="exact"/>
        <w:rPr>
          <w:sz w:val="20"/>
          <w:szCs w:val="20"/>
        </w:rPr>
      </w:pPr>
    </w:p>
    <w:p w:rsidR="00F31DE3" w:rsidRDefault="00F31DE3" w:rsidP="00F31DE3">
      <w:pPr>
        <w:spacing w:line="209" w:lineRule="exact"/>
        <w:rPr>
          <w:sz w:val="20"/>
          <w:szCs w:val="20"/>
        </w:rPr>
      </w:pPr>
    </w:p>
    <w:p w:rsidR="00F31DE3" w:rsidRDefault="00F31DE3" w:rsidP="00F31DE3">
      <w:pPr>
        <w:sectPr w:rsidR="00F31DE3">
          <w:pgSz w:w="11900" w:h="16840"/>
          <w:pgMar w:top="1163" w:right="560" w:bottom="501" w:left="1440" w:header="0" w:footer="0" w:gutter="0"/>
          <w:cols w:space="720" w:equalWidth="0">
            <w:col w:w="9900"/>
          </w:cols>
        </w:sectPr>
      </w:pPr>
    </w:p>
    <w:p w:rsidR="00F31DE3" w:rsidRDefault="00F31DE3" w:rsidP="00F31DE3">
      <w:pPr>
        <w:sectPr w:rsidR="00F31DE3">
          <w:pgSz w:w="11900" w:h="16840"/>
          <w:pgMar w:top="1182" w:right="560" w:bottom="501" w:left="1440" w:header="0" w:footer="0" w:gutter="0"/>
          <w:cols w:space="720" w:equalWidth="0">
            <w:col w:w="9900"/>
          </w:cols>
        </w:sectPr>
      </w:pPr>
    </w:p>
    <w:p w:rsidR="00F31DE3" w:rsidRDefault="00F31DE3" w:rsidP="00F31DE3">
      <w:pPr>
        <w:spacing w:line="220" w:lineRule="exact"/>
        <w:rPr>
          <w:sz w:val="20"/>
          <w:szCs w:val="20"/>
        </w:rPr>
      </w:pPr>
    </w:p>
    <w:p w:rsidR="00F31DE3" w:rsidRDefault="00F31DE3" w:rsidP="00F31DE3">
      <w:pPr>
        <w:sectPr w:rsidR="00F31DE3">
          <w:pgSz w:w="11900" w:h="16840"/>
          <w:pgMar w:top="1171" w:right="740" w:bottom="501" w:left="1440" w:header="0" w:footer="0" w:gutter="0"/>
          <w:cols w:space="720" w:equalWidth="0">
            <w:col w:w="9720"/>
          </w:cols>
        </w:sectPr>
      </w:pPr>
    </w:p>
    <w:p w:rsidR="00F31DE3" w:rsidRDefault="00F31DE3" w:rsidP="00F31DE3">
      <w:pPr>
        <w:spacing w:line="9" w:lineRule="exact"/>
        <w:rPr>
          <w:sz w:val="20"/>
          <w:szCs w:val="20"/>
        </w:rPr>
      </w:pPr>
    </w:p>
    <w:p w:rsidR="00F31DE3" w:rsidRDefault="00F31DE3" w:rsidP="00F31DE3">
      <w:pPr>
        <w:sectPr w:rsidR="00F31DE3">
          <w:pgSz w:w="11900" w:h="16840"/>
          <w:pgMar w:top="1171" w:right="740" w:bottom="501" w:left="1440" w:header="0" w:footer="0" w:gutter="0"/>
          <w:cols w:space="720" w:equalWidth="0">
            <w:col w:w="9720"/>
          </w:cols>
        </w:sectPr>
      </w:pPr>
    </w:p>
    <w:p w:rsidR="00F31DE3" w:rsidRDefault="00F31DE3" w:rsidP="00F31DE3">
      <w:pPr>
        <w:sectPr w:rsidR="00F31DE3">
          <w:pgSz w:w="11900" w:h="16840"/>
          <w:pgMar w:top="1171" w:right="560" w:bottom="501" w:left="1440" w:header="0" w:footer="0" w:gutter="0"/>
          <w:cols w:space="720" w:equalWidth="0">
            <w:col w:w="9900"/>
          </w:cols>
        </w:sectPr>
      </w:pPr>
    </w:p>
    <w:p w:rsidR="00F31DE3" w:rsidRDefault="00F31DE3" w:rsidP="00F31DE3"/>
    <w:p w:rsidR="00895700" w:rsidRDefault="00895700" w:rsidP="00F31DE3">
      <w:pPr>
        <w:jc w:val="center"/>
        <w:sectPr w:rsidR="00895700">
          <w:pgSz w:w="11900" w:h="16840"/>
          <w:pgMar w:top="1124" w:right="980" w:bottom="348" w:left="1440" w:header="0" w:footer="0" w:gutter="0"/>
          <w:cols w:space="720" w:equalWidth="0">
            <w:col w:w="9480"/>
          </w:cols>
        </w:sectPr>
      </w:pPr>
    </w:p>
    <w:p w:rsidR="00895700" w:rsidRDefault="00895700" w:rsidP="009217B5">
      <w:pPr>
        <w:sectPr w:rsidR="00895700">
          <w:pgSz w:w="11900" w:h="16840"/>
          <w:pgMar w:top="1110" w:right="980" w:bottom="348" w:left="1440" w:header="0" w:footer="0" w:gutter="0"/>
          <w:cols w:space="720" w:equalWidth="0">
            <w:col w:w="9480"/>
          </w:cols>
        </w:sectPr>
      </w:pPr>
    </w:p>
    <w:p w:rsidR="00895700" w:rsidRDefault="00895700" w:rsidP="009217B5">
      <w:pPr>
        <w:sectPr w:rsidR="00895700">
          <w:pgSz w:w="11900" w:h="16840"/>
          <w:pgMar w:top="1124" w:right="980" w:bottom="348" w:left="1440" w:header="0" w:footer="0" w:gutter="0"/>
          <w:cols w:space="720" w:equalWidth="0">
            <w:col w:w="9480"/>
          </w:cols>
        </w:sectPr>
      </w:pPr>
    </w:p>
    <w:p w:rsidR="00895700" w:rsidRDefault="00895700" w:rsidP="009217B5">
      <w:pPr>
        <w:sectPr w:rsidR="00895700">
          <w:pgSz w:w="11900" w:h="16840"/>
          <w:pgMar w:top="1124" w:right="980" w:bottom="348" w:left="1440" w:header="0" w:footer="0" w:gutter="0"/>
          <w:cols w:space="720" w:equalWidth="0">
            <w:col w:w="9480"/>
          </w:cols>
        </w:sectPr>
      </w:pPr>
    </w:p>
    <w:p w:rsidR="00895700" w:rsidRDefault="00895700" w:rsidP="009217B5">
      <w:pPr>
        <w:sectPr w:rsidR="00895700">
          <w:pgSz w:w="11900" w:h="16840"/>
          <w:pgMar w:top="1110" w:right="980" w:bottom="348" w:left="1440" w:header="0" w:footer="0" w:gutter="0"/>
          <w:cols w:space="720" w:equalWidth="0">
            <w:col w:w="9480"/>
          </w:cols>
        </w:sectPr>
      </w:pPr>
    </w:p>
    <w:p w:rsidR="00895700" w:rsidRDefault="00895700" w:rsidP="009217B5">
      <w:pPr>
        <w:sectPr w:rsidR="00895700">
          <w:pgSz w:w="11900" w:h="16840"/>
          <w:pgMar w:top="1120" w:right="980" w:bottom="323" w:left="1440" w:header="0" w:footer="0" w:gutter="0"/>
          <w:cols w:space="720" w:equalWidth="0">
            <w:col w:w="9480"/>
          </w:cols>
        </w:sectPr>
      </w:pPr>
    </w:p>
    <w:p w:rsidR="00895700" w:rsidRDefault="00895700" w:rsidP="009217B5">
      <w:pPr>
        <w:sectPr w:rsidR="00895700">
          <w:pgSz w:w="11900" w:h="16840"/>
          <w:pgMar w:top="1124" w:right="500" w:bottom="307" w:left="1440" w:header="0" w:footer="0" w:gutter="0"/>
          <w:cols w:space="720" w:equalWidth="0">
            <w:col w:w="9960"/>
          </w:cols>
        </w:sectPr>
      </w:pPr>
    </w:p>
    <w:p w:rsidR="00895700" w:rsidRDefault="00895700" w:rsidP="009217B5">
      <w:pPr>
        <w:sectPr w:rsidR="00895700">
          <w:pgSz w:w="11900" w:h="16840"/>
          <w:pgMar w:top="1114" w:right="500" w:bottom="307" w:left="1440" w:header="0" w:footer="0" w:gutter="0"/>
          <w:cols w:space="720" w:equalWidth="0">
            <w:col w:w="9960"/>
          </w:cols>
        </w:sectPr>
      </w:pPr>
    </w:p>
    <w:p w:rsidR="00895700" w:rsidRDefault="00895700" w:rsidP="009217B5">
      <w:pPr>
        <w:sectPr w:rsidR="00895700">
          <w:pgSz w:w="11900" w:h="16840"/>
          <w:pgMar w:top="1114" w:right="500" w:bottom="307" w:left="1440" w:header="0" w:footer="0" w:gutter="0"/>
          <w:cols w:space="720" w:equalWidth="0">
            <w:col w:w="9960"/>
          </w:cols>
        </w:sectPr>
      </w:pPr>
    </w:p>
    <w:p w:rsidR="00895700" w:rsidRDefault="00895700" w:rsidP="009217B5">
      <w:pPr>
        <w:sectPr w:rsidR="00895700">
          <w:pgSz w:w="11900" w:h="16840"/>
          <w:pgMar w:top="1114" w:right="500" w:bottom="307" w:left="1440" w:header="0" w:footer="0" w:gutter="0"/>
          <w:cols w:space="720" w:equalWidth="0">
            <w:col w:w="9960"/>
          </w:cols>
        </w:sectPr>
      </w:pPr>
    </w:p>
    <w:p w:rsidR="00895700" w:rsidRDefault="00895700" w:rsidP="009217B5">
      <w:pPr>
        <w:sectPr w:rsidR="00895700">
          <w:pgSz w:w="11900" w:h="16840"/>
          <w:pgMar w:top="1114" w:right="500" w:bottom="307" w:left="1440" w:header="0" w:footer="0" w:gutter="0"/>
          <w:cols w:space="720" w:equalWidth="0">
            <w:col w:w="9960"/>
          </w:cols>
        </w:sectPr>
      </w:pPr>
    </w:p>
    <w:p w:rsidR="00895700" w:rsidRDefault="00895700" w:rsidP="009217B5">
      <w:pPr>
        <w:sectPr w:rsidR="00895700">
          <w:pgSz w:w="11900" w:h="16840"/>
          <w:pgMar w:top="1110" w:right="440" w:bottom="348" w:left="1440" w:header="0" w:footer="0" w:gutter="0"/>
          <w:cols w:space="720" w:equalWidth="0">
            <w:col w:w="10020"/>
          </w:cols>
        </w:sectPr>
      </w:pPr>
    </w:p>
    <w:p w:rsidR="00895700" w:rsidRDefault="00895700" w:rsidP="009217B5">
      <w:pPr>
        <w:spacing w:line="1" w:lineRule="exact"/>
        <w:rPr>
          <w:sz w:val="20"/>
          <w:szCs w:val="20"/>
        </w:rPr>
      </w:pPr>
    </w:p>
    <w:p w:rsidR="00895700" w:rsidRDefault="00895700" w:rsidP="009217B5">
      <w:pPr>
        <w:sectPr w:rsidR="00895700">
          <w:pgSz w:w="11900" w:h="16840"/>
          <w:pgMar w:top="1114" w:right="440" w:bottom="338" w:left="1440" w:header="0" w:footer="0" w:gutter="0"/>
          <w:cols w:space="720" w:equalWidth="0">
            <w:col w:w="10020"/>
          </w:cols>
        </w:sectPr>
      </w:pPr>
    </w:p>
    <w:p w:rsidR="00895700" w:rsidRDefault="00895700" w:rsidP="009217B5">
      <w:pPr>
        <w:sectPr w:rsidR="00895700">
          <w:pgSz w:w="11900" w:h="16840"/>
          <w:pgMar w:top="1168" w:right="560" w:bottom="691" w:left="1440" w:header="0" w:footer="0" w:gutter="0"/>
          <w:cols w:space="720" w:equalWidth="0">
            <w:col w:w="9900"/>
          </w:cols>
        </w:sectPr>
      </w:pPr>
    </w:p>
    <w:p w:rsidR="00895700" w:rsidRDefault="00895700" w:rsidP="009217B5">
      <w:pPr>
        <w:sectPr w:rsidR="00895700">
          <w:type w:val="continuous"/>
          <w:pgSz w:w="11900" w:h="16840"/>
          <w:pgMar w:top="1167" w:right="280" w:bottom="482" w:left="1440" w:header="0" w:footer="0" w:gutter="0"/>
          <w:cols w:space="720" w:equalWidth="0">
            <w:col w:w="10180"/>
          </w:cols>
        </w:sectPr>
      </w:pPr>
    </w:p>
    <w:p w:rsidR="00895700" w:rsidRDefault="00895700" w:rsidP="009217B5">
      <w:pPr>
        <w:sectPr w:rsidR="00895700">
          <w:pgSz w:w="11900" w:h="16840"/>
          <w:pgMar w:top="1171" w:right="280" w:bottom="501" w:left="1440" w:header="0" w:footer="0" w:gutter="0"/>
          <w:cols w:space="720" w:equalWidth="0">
            <w:col w:w="10180"/>
          </w:cols>
        </w:sectPr>
      </w:pPr>
    </w:p>
    <w:p w:rsidR="0099262C" w:rsidRDefault="0099262C" w:rsidP="00F31DE3"/>
    <w:sectPr w:rsidR="0099262C" w:rsidSect="00F31DE3">
      <w:pgSz w:w="11900" w:h="16840"/>
      <w:pgMar w:top="1168" w:right="560" w:bottom="501" w:left="1440" w:header="0" w:footer="0" w:gutter="0"/>
      <w:cols w:space="720" w:equalWidth="0">
        <w:col w:w="9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08" w:rsidRDefault="00DC1B08" w:rsidP="00222EDD">
      <w:r>
        <w:separator/>
      </w:r>
    </w:p>
  </w:endnote>
  <w:endnote w:type="continuationSeparator" w:id="0">
    <w:p w:rsidR="00DC1B08" w:rsidRDefault="00DC1B08" w:rsidP="0022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344155"/>
      <w:docPartObj>
        <w:docPartGallery w:val="Page Numbers (Bottom of Page)"/>
        <w:docPartUnique/>
      </w:docPartObj>
    </w:sdtPr>
    <w:sdtContent>
      <w:p w:rsidR="001D5CBD" w:rsidRDefault="001D5CBD">
        <w:pPr>
          <w:pStyle w:val="a9"/>
          <w:jc w:val="right"/>
        </w:pPr>
        <w:r>
          <w:fldChar w:fldCharType="begin"/>
        </w:r>
        <w:r>
          <w:instrText>PAGE   \* MERGEFORMAT</w:instrText>
        </w:r>
        <w:r>
          <w:fldChar w:fldCharType="separate"/>
        </w:r>
        <w:r w:rsidR="004B7664">
          <w:rPr>
            <w:noProof/>
          </w:rPr>
          <w:t>161</w:t>
        </w:r>
        <w:r>
          <w:fldChar w:fldCharType="end"/>
        </w:r>
      </w:p>
    </w:sdtContent>
  </w:sdt>
  <w:p w:rsidR="001D5CBD" w:rsidRDefault="001D5CBD" w:rsidP="001D5CBD">
    <w:pPr>
      <w:pStyle w:val="a9"/>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08" w:rsidRDefault="00DC1B08" w:rsidP="00222EDD">
      <w:r>
        <w:separator/>
      </w:r>
    </w:p>
  </w:footnote>
  <w:footnote w:type="continuationSeparator" w:id="0">
    <w:p w:rsidR="00DC1B08" w:rsidRDefault="00DC1B08" w:rsidP="00222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57" w:rsidRDefault="00B45657">
    <w:pPr>
      <w:pStyle w:val="a7"/>
      <w:jc w:val="right"/>
    </w:pPr>
  </w:p>
  <w:p w:rsidR="001D5CBD" w:rsidRDefault="001D5CBD" w:rsidP="001D5CBD">
    <w:pPr>
      <w:widowControl w:val="0"/>
      <w:tabs>
        <w:tab w:val="center" w:pos="4677"/>
        <w:tab w:val="right" w:pos="9355"/>
      </w:tabs>
      <w:autoSpaceDE w:val="0"/>
      <w:autoSpaceDN w:val="0"/>
      <w:adjustRightInd w:val="0"/>
      <w:jc w:val="center"/>
      <w:rPr>
        <w:rFonts w:eastAsia="Times New Roman"/>
        <w:sz w:val="20"/>
        <w:szCs w:val="20"/>
      </w:rPr>
    </w:pPr>
  </w:p>
  <w:p w:rsidR="001D5CBD" w:rsidRDefault="001D5CBD" w:rsidP="001D5CBD">
    <w:pPr>
      <w:widowControl w:val="0"/>
      <w:tabs>
        <w:tab w:val="center" w:pos="4677"/>
        <w:tab w:val="right" w:pos="9355"/>
      </w:tabs>
      <w:autoSpaceDE w:val="0"/>
      <w:autoSpaceDN w:val="0"/>
      <w:adjustRightInd w:val="0"/>
      <w:jc w:val="center"/>
      <w:rPr>
        <w:rFonts w:eastAsia="Times New Roman"/>
        <w:sz w:val="20"/>
        <w:szCs w:val="20"/>
      </w:rPr>
    </w:pPr>
  </w:p>
  <w:p w:rsidR="001D5CBD" w:rsidRPr="001D5CBD" w:rsidRDefault="001D5CBD" w:rsidP="001D5CBD">
    <w:pPr>
      <w:widowControl w:val="0"/>
      <w:tabs>
        <w:tab w:val="center" w:pos="4677"/>
        <w:tab w:val="right" w:pos="9355"/>
      </w:tabs>
      <w:autoSpaceDE w:val="0"/>
      <w:autoSpaceDN w:val="0"/>
      <w:adjustRightInd w:val="0"/>
      <w:jc w:val="center"/>
      <w:rPr>
        <w:rFonts w:eastAsia="Times New Roman"/>
        <w:sz w:val="20"/>
        <w:szCs w:val="20"/>
      </w:rPr>
    </w:pPr>
    <w:r w:rsidRPr="001D5CBD">
      <w:rPr>
        <w:rFonts w:eastAsia="Times New Roman"/>
        <w:sz w:val="20"/>
        <w:szCs w:val="20"/>
      </w:rPr>
      <w:t>Муниципальное общеобразовательное учреждение</w:t>
    </w:r>
  </w:p>
  <w:p w:rsidR="001D5CBD" w:rsidRPr="001D5CBD" w:rsidRDefault="001D5CBD" w:rsidP="001D5CBD">
    <w:pPr>
      <w:tabs>
        <w:tab w:val="center" w:pos="4677"/>
        <w:tab w:val="right" w:pos="9355"/>
      </w:tabs>
      <w:jc w:val="center"/>
      <w:rPr>
        <w:rFonts w:eastAsia="Times New Roman"/>
        <w:sz w:val="20"/>
        <w:szCs w:val="20"/>
      </w:rPr>
    </w:pPr>
    <w:r w:rsidRPr="001D5CBD">
      <w:rPr>
        <w:rFonts w:eastAsia="Times New Roman"/>
        <w:sz w:val="20"/>
        <w:szCs w:val="20"/>
      </w:rPr>
      <w:t>средняя общеобразовательная школа № 37</w:t>
    </w:r>
  </w:p>
  <w:p w:rsidR="001D5CBD" w:rsidRPr="001D5CBD" w:rsidRDefault="001D5CBD" w:rsidP="001D5CBD">
    <w:pPr>
      <w:tabs>
        <w:tab w:val="center" w:pos="4677"/>
        <w:tab w:val="right" w:pos="9355"/>
      </w:tabs>
      <w:jc w:val="center"/>
      <w:rPr>
        <w:rFonts w:eastAsia="Times New Roman"/>
        <w:sz w:val="20"/>
        <w:szCs w:val="20"/>
      </w:rPr>
    </w:pPr>
    <w:r>
      <w:rPr>
        <w:rFonts w:eastAsia="Times New Roman"/>
        <w:noProof/>
        <w:sz w:val="24"/>
        <w:szCs w:val="24"/>
      </w:rPr>
      <w:drawing>
        <wp:anchor distT="60960" distB="57531" distL="193548" distR="194310" simplePos="0" relativeHeight="251659264" behindDoc="0" locked="0" layoutInCell="1" allowOverlap="1" wp14:anchorId="58089698" wp14:editId="5C863BAE">
          <wp:simplePos x="0" y="0"/>
          <wp:positionH relativeFrom="column">
            <wp:posOffset>-118745</wp:posOffset>
          </wp:positionH>
          <wp:positionV relativeFrom="paragraph">
            <wp:posOffset>-445770</wp:posOffset>
          </wp:positionV>
          <wp:extent cx="895350" cy="466725"/>
          <wp:effectExtent l="95250" t="95250" r="95250" b="104775"/>
          <wp:wrapThrough wrapText="bothSides">
            <wp:wrapPolygon edited="0">
              <wp:start x="-1379" y="-4408"/>
              <wp:lineTo x="-2298" y="-3527"/>
              <wp:lineTo x="-2298" y="21159"/>
              <wp:lineTo x="-1838" y="25567"/>
              <wp:lineTo x="22979" y="25567"/>
              <wp:lineTo x="22979" y="24686"/>
              <wp:lineTo x="23438" y="11461"/>
              <wp:lineTo x="23438" y="10580"/>
              <wp:lineTo x="22519" y="-2645"/>
              <wp:lineTo x="22519" y="-4408"/>
              <wp:lineTo x="-1379" y="-4408"/>
            </wp:wrapPolygon>
          </wp:wrapThrough>
          <wp:docPr id="7" name="Рисунок 7" descr="эмбл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эмбл2"/>
                  <pic:cNvPicPr>
                    <a:picLocks noChangeAspect="1" noChangeArrowheads="1"/>
                  </pic:cNvPicPr>
                </pic:nvPicPr>
                <pic:blipFill>
                  <a:blip r:embed="rId1" cstate="print"/>
                  <a:srcRect/>
                  <a:stretch>
                    <a:fillRect/>
                  </a:stretch>
                </pic:blipFill>
                <pic:spPr bwMode="auto">
                  <a:xfrm>
                    <a:off x="0" y="0"/>
                    <a:ext cx="895350" cy="466725"/>
                  </a:xfrm>
                  <a:prstGeom prst="rect">
                    <a:avLst/>
                  </a:prstGeom>
                  <a:noFill/>
                  <a:ln w="9525">
                    <a:solidFill>
                      <a:schemeClr val="bg2">
                        <a:lumMod val="90000"/>
                      </a:schemeClr>
                    </a:solidFill>
                    <a:miter lim="800000"/>
                    <a:headEnd/>
                    <a:tailEnd/>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roofErr w:type="spellStart"/>
    <w:r w:rsidRPr="001D5CBD">
      <w:rPr>
        <w:rFonts w:eastAsia="Times New Roman"/>
        <w:sz w:val="20"/>
        <w:szCs w:val="20"/>
      </w:rPr>
      <w:t>г</w:t>
    </w:r>
    <w:proofErr w:type="gramStart"/>
    <w:r w:rsidRPr="001D5CBD">
      <w:rPr>
        <w:rFonts w:eastAsia="Times New Roman"/>
        <w:sz w:val="20"/>
        <w:szCs w:val="20"/>
      </w:rPr>
      <w:t>.К</w:t>
    </w:r>
    <w:proofErr w:type="gramEnd"/>
    <w:r w:rsidRPr="001D5CBD">
      <w:rPr>
        <w:rFonts w:eastAsia="Times New Roman"/>
        <w:sz w:val="20"/>
        <w:szCs w:val="20"/>
      </w:rPr>
      <w:t>омсомольск</w:t>
    </w:r>
    <w:proofErr w:type="spellEnd"/>
    <w:r w:rsidRPr="001D5CBD">
      <w:rPr>
        <w:rFonts w:eastAsia="Times New Roman"/>
        <w:sz w:val="20"/>
        <w:szCs w:val="20"/>
      </w:rPr>
      <w:t>-на-Амуре</w:t>
    </w:r>
  </w:p>
  <w:p w:rsidR="00CF1303" w:rsidRDefault="00CF1303" w:rsidP="00222E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3C4E0416"/>
    <w:lvl w:ilvl="0" w:tplc="364EA460">
      <w:start w:val="1"/>
      <w:numFmt w:val="bullet"/>
      <w:lvlText w:val="В"/>
      <w:lvlJc w:val="left"/>
    </w:lvl>
    <w:lvl w:ilvl="1" w:tplc="61D239A6">
      <w:start w:val="1"/>
      <w:numFmt w:val="bullet"/>
      <w:lvlText w:val=""/>
      <w:lvlJc w:val="left"/>
    </w:lvl>
    <w:lvl w:ilvl="2" w:tplc="E5E04310">
      <w:numFmt w:val="decimal"/>
      <w:lvlText w:val=""/>
      <w:lvlJc w:val="left"/>
    </w:lvl>
    <w:lvl w:ilvl="3" w:tplc="4A340EE4">
      <w:numFmt w:val="decimal"/>
      <w:lvlText w:val=""/>
      <w:lvlJc w:val="left"/>
    </w:lvl>
    <w:lvl w:ilvl="4" w:tplc="A364D286">
      <w:numFmt w:val="decimal"/>
      <w:lvlText w:val=""/>
      <w:lvlJc w:val="left"/>
    </w:lvl>
    <w:lvl w:ilvl="5" w:tplc="D6B433C0">
      <w:numFmt w:val="decimal"/>
      <w:lvlText w:val=""/>
      <w:lvlJc w:val="left"/>
    </w:lvl>
    <w:lvl w:ilvl="6" w:tplc="D5FE19DA">
      <w:numFmt w:val="decimal"/>
      <w:lvlText w:val=""/>
      <w:lvlJc w:val="left"/>
    </w:lvl>
    <w:lvl w:ilvl="7" w:tplc="1C4E557C">
      <w:numFmt w:val="decimal"/>
      <w:lvlText w:val=""/>
      <w:lvlJc w:val="left"/>
    </w:lvl>
    <w:lvl w:ilvl="8" w:tplc="0366D23E">
      <w:numFmt w:val="decimal"/>
      <w:lvlText w:val=""/>
      <w:lvlJc w:val="left"/>
    </w:lvl>
  </w:abstractNum>
  <w:abstractNum w:abstractNumId="1">
    <w:nsid w:val="0000008E"/>
    <w:multiLevelType w:val="hybridMultilevel"/>
    <w:tmpl w:val="9FD8B21E"/>
    <w:lvl w:ilvl="0" w:tplc="C5CA771A">
      <w:start w:val="1"/>
      <w:numFmt w:val="bullet"/>
      <w:lvlText w:val="В"/>
      <w:lvlJc w:val="left"/>
    </w:lvl>
    <w:lvl w:ilvl="1" w:tplc="93768264">
      <w:numFmt w:val="decimal"/>
      <w:lvlText w:val=""/>
      <w:lvlJc w:val="left"/>
    </w:lvl>
    <w:lvl w:ilvl="2" w:tplc="BD366124">
      <w:numFmt w:val="decimal"/>
      <w:lvlText w:val=""/>
      <w:lvlJc w:val="left"/>
    </w:lvl>
    <w:lvl w:ilvl="3" w:tplc="F8F42ADE">
      <w:numFmt w:val="decimal"/>
      <w:lvlText w:val=""/>
      <w:lvlJc w:val="left"/>
    </w:lvl>
    <w:lvl w:ilvl="4" w:tplc="1122C77E">
      <w:numFmt w:val="decimal"/>
      <w:lvlText w:val=""/>
      <w:lvlJc w:val="left"/>
    </w:lvl>
    <w:lvl w:ilvl="5" w:tplc="A9FA60A0">
      <w:numFmt w:val="decimal"/>
      <w:lvlText w:val=""/>
      <w:lvlJc w:val="left"/>
    </w:lvl>
    <w:lvl w:ilvl="6" w:tplc="4E4AC2CE">
      <w:numFmt w:val="decimal"/>
      <w:lvlText w:val=""/>
      <w:lvlJc w:val="left"/>
    </w:lvl>
    <w:lvl w:ilvl="7" w:tplc="08EEF00A">
      <w:numFmt w:val="decimal"/>
      <w:lvlText w:val=""/>
      <w:lvlJc w:val="left"/>
    </w:lvl>
    <w:lvl w:ilvl="8" w:tplc="36E4353C">
      <w:numFmt w:val="decimal"/>
      <w:lvlText w:val=""/>
      <w:lvlJc w:val="left"/>
    </w:lvl>
  </w:abstractNum>
  <w:abstractNum w:abstractNumId="2">
    <w:nsid w:val="0000012C"/>
    <w:multiLevelType w:val="hybridMultilevel"/>
    <w:tmpl w:val="C96AA2AA"/>
    <w:lvl w:ilvl="0" w:tplc="C918219E">
      <w:start w:val="1"/>
      <w:numFmt w:val="bullet"/>
      <w:lvlText w:val="и"/>
      <w:lvlJc w:val="left"/>
    </w:lvl>
    <w:lvl w:ilvl="1" w:tplc="094AA3EC">
      <w:start w:val="1"/>
      <w:numFmt w:val="bullet"/>
      <w:lvlText w:val=""/>
      <w:lvlJc w:val="left"/>
    </w:lvl>
    <w:lvl w:ilvl="2" w:tplc="37369878">
      <w:numFmt w:val="decimal"/>
      <w:lvlText w:val=""/>
      <w:lvlJc w:val="left"/>
    </w:lvl>
    <w:lvl w:ilvl="3" w:tplc="C4BCEB22">
      <w:numFmt w:val="decimal"/>
      <w:lvlText w:val=""/>
      <w:lvlJc w:val="left"/>
    </w:lvl>
    <w:lvl w:ilvl="4" w:tplc="382C53E4">
      <w:numFmt w:val="decimal"/>
      <w:lvlText w:val=""/>
      <w:lvlJc w:val="left"/>
    </w:lvl>
    <w:lvl w:ilvl="5" w:tplc="BC72DE28">
      <w:numFmt w:val="decimal"/>
      <w:lvlText w:val=""/>
      <w:lvlJc w:val="left"/>
    </w:lvl>
    <w:lvl w:ilvl="6" w:tplc="4E568726">
      <w:numFmt w:val="decimal"/>
      <w:lvlText w:val=""/>
      <w:lvlJc w:val="left"/>
    </w:lvl>
    <w:lvl w:ilvl="7" w:tplc="630AD1C0">
      <w:numFmt w:val="decimal"/>
      <w:lvlText w:val=""/>
      <w:lvlJc w:val="left"/>
    </w:lvl>
    <w:lvl w:ilvl="8" w:tplc="6AD4D71C">
      <w:numFmt w:val="decimal"/>
      <w:lvlText w:val=""/>
      <w:lvlJc w:val="left"/>
    </w:lvl>
  </w:abstractNum>
  <w:abstractNum w:abstractNumId="3">
    <w:nsid w:val="0000012F"/>
    <w:multiLevelType w:val="hybridMultilevel"/>
    <w:tmpl w:val="000AD4BA"/>
    <w:lvl w:ilvl="0" w:tplc="7066568C">
      <w:start w:val="1"/>
      <w:numFmt w:val="bullet"/>
      <w:lvlText w:val="•"/>
      <w:lvlJc w:val="left"/>
    </w:lvl>
    <w:lvl w:ilvl="1" w:tplc="95D8F09E">
      <w:numFmt w:val="decimal"/>
      <w:lvlText w:val=""/>
      <w:lvlJc w:val="left"/>
    </w:lvl>
    <w:lvl w:ilvl="2" w:tplc="6A408FB2">
      <w:numFmt w:val="decimal"/>
      <w:lvlText w:val=""/>
      <w:lvlJc w:val="left"/>
    </w:lvl>
    <w:lvl w:ilvl="3" w:tplc="02E8CB64">
      <w:numFmt w:val="decimal"/>
      <w:lvlText w:val=""/>
      <w:lvlJc w:val="left"/>
    </w:lvl>
    <w:lvl w:ilvl="4" w:tplc="37F4F8FC">
      <w:numFmt w:val="decimal"/>
      <w:lvlText w:val=""/>
      <w:lvlJc w:val="left"/>
    </w:lvl>
    <w:lvl w:ilvl="5" w:tplc="7004E746">
      <w:numFmt w:val="decimal"/>
      <w:lvlText w:val=""/>
      <w:lvlJc w:val="left"/>
    </w:lvl>
    <w:lvl w:ilvl="6" w:tplc="104222E6">
      <w:numFmt w:val="decimal"/>
      <w:lvlText w:val=""/>
      <w:lvlJc w:val="left"/>
    </w:lvl>
    <w:lvl w:ilvl="7" w:tplc="393E758E">
      <w:numFmt w:val="decimal"/>
      <w:lvlText w:val=""/>
      <w:lvlJc w:val="left"/>
    </w:lvl>
    <w:lvl w:ilvl="8" w:tplc="6AA81444">
      <w:numFmt w:val="decimal"/>
      <w:lvlText w:val=""/>
      <w:lvlJc w:val="left"/>
    </w:lvl>
  </w:abstractNum>
  <w:abstractNum w:abstractNumId="4">
    <w:nsid w:val="0000014F"/>
    <w:multiLevelType w:val="hybridMultilevel"/>
    <w:tmpl w:val="2ECCCD1A"/>
    <w:lvl w:ilvl="0" w:tplc="F8DCAFEE">
      <w:start w:val="1"/>
      <w:numFmt w:val="bullet"/>
      <w:lvlText w:val=""/>
      <w:lvlJc w:val="left"/>
    </w:lvl>
    <w:lvl w:ilvl="1" w:tplc="A94E8016">
      <w:numFmt w:val="decimal"/>
      <w:lvlText w:val=""/>
      <w:lvlJc w:val="left"/>
    </w:lvl>
    <w:lvl w:ilvl="2" w:tplc="66564DBA">
      <w:numFmt w:val="decimal"/>
      <w:lvlText w:val=""/>
      <w:lvlJc w:val="left"/>
    </w:lvl>
    <w:lvl w:ilvl="3" w:tplc="6ED43E94">
      <w:numFmt w:val="decimal"/>
      <w:lvlText w:val=""/>
      <w:lvlJc w:val="left"/>
    </w:lvl>
    <w:lvl w:ilvl="4" w:tplc="28C4701A">
      <w:numFmt w:val="decimal"/>
      <w:lvlText w:val=""/>
      <w:lvlJc w:val="left"/>
    </w:lvl>
    <w:lvl w:ilvl="5" w:tplc="192E6124">
      <w:numFmt w:val="decimal"/>
      <w:lvlText w:val=""/>
      <w:lvlJc w:val="left"/>
    </w:lvl>
    <w:lvl w:ilvl="6" w:tplc="3AF6786A">
      <w:numFmt w:val="decimal"/>
      <w:lvlText w:val=""/>
      <w:lvlJc w:val="left"/>
    </w:lvl>
    <w:lvl w:ilvl="7" w:tplc="FE407AD6">
      <w:numFmt w:val="decimal"/>
      <w:lvlText w:val=""/>
      <w:lvlJc w:val="left"/>
    </w:lvl>
    <w:lvl w:ilvl="8" w:tplc="DA8A9C6A">
      <w:numFmt w:val="decimal"/>
      <w:lvlText w:val=""/>
      <w:lvlJc w:val="left"/>
    </w:lvl>
  </w:abstractNum>
  <w:abstractNum w:abstractNumId="5">
    <w:nsid w:val="000001F7"/>
    <w:multiLevelType w:val="hybridMultilevel"/>
    <w:tmpl w:val="8648F558"/>
    <w:lvl w:ilvl="0" w:tplc="D31A33CC">
      <w:start w:val="1"/>
      <w:numFmt w:val="bullet"/>
      <w:lvlText w:val=""/>
      <w:lvlJc w:val="left"/>
    </w:lvl>
    <w:lvl w:ilvl="1" w:tplc="6290A968">
      <w:numFmt w:val="decimal"/>
      <w:lvlText w:val=""/>
      <w:lvlJc w:val="left"/>
    </w:lvl>
    <w:lvl w:ilvl="2" w:tplc="88C0A6B6">
      <w:numFmt w:val="decimal"/>
      <w:lvlText w:val=""/>
      <w:lvlJc w:val="left"/>
    </w:lvl>
    <w:lvl w:ilvl="3" w:tplc="14369BB8">
      <w:numFmt w:val="decimal"/>
      <w:lvlText w:val=""/>
      <w:lvlJc w:val="left"/>
    </w:lvl>
    <w:lvl w:ilvl="4" w:tplc="805E182E">
      <w:numFmt w:val="decimal"/>
      <w:lvlText w:val=""/>
      <w:lvlJc w:val="left"/>
    </w:lvl>
    <w:lvl w:ilvl="5" w:tplc="160AF8EE">
      <w:numFmt w:val="decimal"/>
      <w:lvlText w:val=""/>
      <w:lvlJc w:val="left"/>
    </w:lvl>
    <w:lvl w:ilvl="6" w:tplc="57CEEF96">
      <w:numFmt w:val="decimal"/>
      <w:lvlText w:val=""/>
      <w:lvlJc w:val="left"/>
    </w:lvl>
    <w:lvl w:ilvl="7" w:tplc="05D418C8">
      <w:numFmt w:val="decimal"/>
      <w:lvlText w:val=""/>
      <w:lvlJc w:val="left"/>
    </w:lvl>
    <w:lvl w:ilvl="8" w:tplc="F3F0F0E4">
      <w:numFmt w:val="decimal"/>
      <w:lvlText w:val=""/>
      <w:lvlJc w:val="left"/>
    </w:lvl>
  </w:abstractNum>
  <w:abstractNum w:abstractNumId="6">
    <w:nsid w:val="00000262"/>
    <w:multiLevelType w:val="hybridMultilevel"/>
    <w:tmpl w:val="D18EC974"/>
    <w:lvl w:ilvl="0" w:tplc="1FB860AC">
      <w:start w:val="1"/>
      <w:numFmt w:val="bullet"/>
      <w:lvlText w:val="•"/>
      <w:lvlJc w:val="left"/>
    </w:lvl>
    <w:lvl w:ilvl="1" w:tplc="3B42B456">
      <w:numFmt w:val="decimal"/>
      <w:lvlText w:val=""/>
      <w:lvlJc w:val="left"/>
    </w:lvl>
    <w:lvl w:ilvl="2" w:tplc="D5D4AB9C">
      <w:numFmt w:val="decimal"/>
      <w:lvlText w:val=""/>
      <w:lvlJc w:val="left"/>
    </w:lvl>
    <w:lvl w:ilvl="3" w:tplc="085E6E00">
      <w:numFmt w:val="decimal"/>
      <w:lvlText w:val=""/>
      <w:lvlJc w:val="left"/>
    </w:lvl>
    <w:lvl w:ilvl="4" w:tplc="59744640">
      <w:numFmt w:val="decimal"/>
      <w:lvlText w:val=""/>
      <w:lvlJc w:val="left"/>
    </w:lvl>
    <w:lvl w:ilvl="5" w:tplc="5E7878EE">
      <w:numFmt w:val="decimal"/>
      <w:lvlText w:val=""/>
      <w:lvlJc w:val="left"/>
    </w:lvl>
    <w:lvl w:ilvl="6" w:tplc="A02AEB38">
      <w:numFmt w:val="decimal"/>
      <w:lvlText w:val=""/>
      <w:lvlJc w:val="left"/>
    </w:lvl>
    <w:lvl w:ilvl="7" w:tplc="76922432">
      <w:numFmt w:val="decimal"/>
      <w:lvlText w:val=""/>
      <w:lvlJc w:val="left"/>
    </w:lvl>
    <w:lvl w:ilvl="8" w:tplc="EFAAD3EC">
      <w:numFmt w:val="decimal"/>
      <w:lvlText w:val=""/>
      <w:lvlJc w:val="left"/>
    </w:lvl>
  </w:abstractNum>
  <w:abstractNum w:abstractNumId="7">
    <w:nsid w:val="000002EE"/>
    <w:multiLevelType w:val="hybridMultilevel"/>
    <w:tmpl w:val="889C442C"/>
    <w:lvl w:ilvl="0" w:tplc="D1E84196">
      <w:start w:val="1"/>
      <w:numFmt w:val="bullet"/>
      <w:lvlText w:val="•"/>
      <w:lvlJc w:val="left"/>
    </w:lvl>
    <w:lvl w:ilvl="1" w:tplc="7AD01D6E">
      <w:numFmt w:val="decimal"/>
      <w:lvlText w:val=""/>
      <w:lvlJc w:val="left"/>
    </w:lvl>
    <w:lvl w:ilvl="2" w:tplc="5B7C38CE">
      <w:numFmt w:val="decimal"/>
      <w:lvlText w:val=""/>
      <w:lvlJc w:val="left"/>
    </w:lvl>
    <w:lvl w:ilvl="3" w:tplc="9B30062E">
      <w:numFmt w:val="decimal"/>
      <w:lvlText w:val=""/>
      <w:lvlJc w:val="left"/>
    </w:lvl>
    <w:lvl w:ilvl="4" w:tplc="7CE607E6">
      <w:numFmt w:val="decimal"/>
      <w:lvlText w:val=""/>
      <w:lvlJc w:val="left"/>
    </w:lvl>
    <w:lvl w:ilvl="5" w:tplc="438CC0B2">
      <w:numFmt w:val="decimal"/>
      <w:lvlText w:val=""/>
      <w:lvlJc w:val="left"/>
    </w:lvl>
    <w:lvl w:ilvl="6" w:tplc="FCD4F330">
      <w:numFmt w:val="decimal"/>
      <w:lvlText w:val=""/>
      <w:lvlJc w:val="left"/>
    </w:lvl>
    <w:lvl w:ilvl="7" w:tplc="241E17A0">
      <w:numFmt w:val="decimal"/>
      <w:lvlText w:val=""/>
      <w:lvlJc w:val="left"/>
    </w:lvl>
    <w:lvl w:ilvl="8" w:tplc="CD92FFA4">
      <w:numFmt w:val="decimal"/>
      <w:lvlText w:val=""/>
      <w:lvlJc w:val="left"/>
    </w:lvl>
  </w:abstractNum>
  <w:abstractNum w:abstractNumId="8">
    <w:nsid w:val="0000036B"/>
    <w:multiLevelType w:val="hybridMultilevel"/>
    <w:tmpl w:val="FBD85A50"/>
    <w:lvl w:ilvl="0" w:tplc="3BAA4254">
      <w:start w:val="1"/>
      <w:numFmt w:val="bullet"/>
      <w:lvlText w:val="с"/>
      <w:lvlJc w:val="left"/>
    </w:lvl>
    <w:lvl w:ilvl="1" w:tplc="F43E801E">
      <w:start w:val="1"/>
      <w:numFmt w:val="bullet"/>
      <w:lvlText w:val="\emdash "/>
      <w:lvlJc w:val="left"/>
    </w:lvl>
    <w:lvl w:ilvl="2" w:tplc="A774A596">
      <w:numFmt w:val="decimal"/>
      <w:lvlText w:val=""/>
      <w:lvlJc w:val="left"/>
    </w:lvl>
    <w:lvl w:ilvl="3" w:tplc="F39C2F62">
      <w:numFmt w:val="decimal"/>
      <w:lvlText w:val=""/>
      <w:lvlJc w:val="left"/>
    </w:lvl>
    <w:lvl w:ilvl="4" w:tplc="2138D710">
      <w:numFmt w:val="decimal"/>
      <w:lvlText w:val=""/>
      <w:lvlJc w:val="left"/>
    </w:lvl>
    <w:lvl w:ilvl="5" w:tplc="10ACEE3E">
      <w:numFmt w:val="decimal"/>
      <w:lvlText w:val=""/>
      <w:lvlJc w:val="left"/>
    </w:lvl>
    <w:lvl w:ilvl="6" w:tplc="74E0598E">
      <w:numFmt w:val="decimal"/>
      <w:lvlText w:val=""/>
      <w:lvlJc w:val="left"/>
    </w:lvl>
    <w:lvl w:ilvl="7" w:tplc="19D2FC0C">
      <w:numFmt w:val="decimal"/>
      <w:lvlText w:val=""/>
      <w:lvlJc w:val="left"/>
    </w:lvl>
    <w:lvl w:ilvl="8" w:tplc="16B44AA4">
      <w:numFmt w:val="decimal"/>
      <w:lvlText w:val=""/>
      <w:lvlJc w:val="left"/>
    </w:lvl>
  </w:abstractNum>
  <w:abstractNum w:abstractNumId="9">
    <w:nsid w:val="0000038F"/>
    <w:multiLevelType w:val="hybridMultilevel"/>
    <w:tmpl w:val="01A21DAE"/>
    <w:lvl w:ilvl="0" w:tplc="0DB09210">
      <w:start w:val="1"/>
      <w:numFmt w:val="bullet"/>
      <w:lvlText w:val=""/>
      <w:lvlJc w:val="left"/>
    </w:lvl>
    <w:lvl w:ilvl="1" w:tplc="15F8082A">
      <w:numFmt w:val="decimal"/>
      <w:lvlText w:val=""/>
      <w:lvlJc w:val="left"/>
    </w:lvl>
    <w:lvl w:ilvl="2" w:tplc="7822252E">
      <w:numFmt w:val="decimal"/>
      <w:lvlText w:val=""/>
      <w:lvlJc w:val="left"/>
    </w:lvl>
    <w:lvl w:ilvl="3" w:tplc="B96C0938">
      <w:numFmt w:val="decimal"/>
      <w:lvlText w:val=""/>
      <w:lvlJc w:val="left"/>
    </w:lvl>
    <w:lvl w:ilvl="4" w:tplc="1994BC42">
      <w:numFmt w:val="decimal"/>
      <w:lvlText w:val=""/>
      <w:lvlJc w:val="left"/>
    </w:lvl>
    <w:lvl w:ilvl="5" w:tplc="E9B0B522">
      <w:numFmt w:val="decimal"/>
      <w:lvlText w:val=""/>
      <w:lvlJc w:val="left"/>
    </w:lvl>
    <w:lvl w:ilvl="6" w:tplc="6F488B18">
      <w:numFmt w:val="decimal"/>
      <w:lvlText w:val=""/>
      <w:lvlJc w:val="left"/>
    </w:lvl>
    <w:lvl w:ilvl="7" w:tplc="B1687D4E">
      <w:numFmt w:val="decimal"/>
      <w:lvlText w:val=""/>
      <w:lvlJc w:val="left"/>
    </w:lvl>
    <w:lvl w:ilvl="8" w:tplc="8FFE66C6">
      <w:numFmt w:val="decimal"/>
      <w:lvlText w:val=""/>
      <w:lvlJc w:val="left"/>
    </w:lvl>
  </w:abstractNum>
  <w:abstractNum w:abstractNumId="10">
    <w:nsid w:val="000003F9"/>
    <w:multiLevelType w:val="hybridMultilevel"/>
    <w:tmpl w:val="986AB6AE"/>
    <w:lvl w:ilvl="0" w:tplc="E1A64EB0">
      <w:start w:val="1"/>
      <w:numFmt w:val="decimal"/>
      <w:lvlText w:val="%1."/>
      <w:lvlJc w:val="left"/>
    </w:lvl>
    <w:lvl w:ilvl="1" w:tplc="10C80E8C">
      <w:numFmt w:val="decimal"/>
      <w:lvlText w:val=""/>
      <w:lvlJc w:val="left"/>
    </w:lvl>
    <w:lvl w:ilvl="2" w:tplc="65C6D106">
      <w:numFmt w:val="decimal"/>
      <w:lvlText w:val=""/>
      <w:lvlJc w:val="left"/>
    </w:lvl>
    <w:lvl w:ilvl="3" w:tplc="60F29302">
      <w:numFmt w:val="decimal"/>
      <w:lvlText w:val=""/>
      <w:lvlJc w:val="left"/>
    </w:lvl>
    <w:lvl w:ilvl="4" w:tplc="31BC5490">
      <w:numFmt w:val="decimal"/>
      <w:lvlText w:val=""/>
      <w:lvlJc w:val="left"/>
    </w:lvl>
    <w:lvl w:ilvl="5" w:tplc="7228CE80">
      <w:numFmt w:val="decimal"/>
      <w:lvlText w:val=""/>
      <w:lvlJc w:val="left"/>
    </w:lvl>
    <w:lvl w:ilvl="6" w:tplc="B5EA44C2">
      <w:numFmt w:val="decimal"/>
      <w:lvlText w:val=""/>
      <w:lvlJc w:val="left"/>
    </w:lvl>
    <w:lvl w:ilvl="7" w:tplc="1A60513C">
      <w:numFmt w:val="decimal"/>
      <w:lvlText w:val=""/>
      <w:lvlJc w:val="left"/>
    </w:lvl>
    <w:lvl w:ilvl="8" w:tplc="F438B090">
      <w:numFmt w:val="decimal"/>
      <w:lvlText w:val=""/>
      <w:lvlJc w:val="left"/>
    </w:lvl>
  </w:abstractNum>
  <w:abstractNum w:abstractNumId="11">
    <w:nsid w:val="000003FA"/>
    <w:multiLevelType w:val="hybridMultilevel"/>
    <w:tmpl w:val="F6105246"/>
    <w:lvl w:ilvl="0" w:tplc="A35693EC">
      <w:start w:val="1"/>
      <w:numFmt w:val="bullet"/>
      <w:lvlText w:val=""/>
      <w:lvlJc w:val="left"/>
    </w:lvl>
    <w:lvl w:ilvl="1" w:tplc="47A6134E">
      <w:numFmt w:val="decimal"/>
      <w:lvlText w:val=""/>
      <w:lvlJc w:val="left"/>
    </w:lvl>
    <w:lvl w:ilvl="2" w:tplc="E0F2560E">
      <w:numFmt w:val="decimal"/>
      <w:lvlText w:val=""/>
      <w:lvlJc w:val="left"/>
    </w:lvl>
    <w:lvl w:ilvl="3" w:tplc="B47A408C">
      <w:numFmt w:val="decimal"/>
      <w:lvlText w:val=""/>
      <w:lvlJc w:val="left"/>
    </w:lvl>
    <w:lvl w:ilvl="4" w:tplc="94A27256">
      <w:numFmt w:val="decimal"/>
      <w:lvlText w:val=""/>
      <w:lvlJc w:val="left"/>
    </w:lvl>
    <w:lvl w:ilvl="5" w:tplc="EB76C0F4">
      <w:numFmt w:val="decimal"/>
      <w:lvlText w:val=""/>
      <w:lvlJc w:val="left"/>
    </w:lvl>
    <w:lvl w:ilvl="6" w:tplc="D082BC86">
      <w:numFmt w:val="decimal"/>
      <w:lvlText w:val=""/>
      <w:lvlJc w:val="left"/>
    </w:lvl>
    <w:lvl w:ilvl="7" w:tplc="E3025DC8">
      <w:numFmt w:val="decimal"/>
      <w:lvlText w:val=""/>
      <w:lvlJc w:val="left"/>
    </w:lvl>
    <w:lvl w:ilvl="8" w:tplc="241A5E0C">
      <w:numFmt w:val="decimal"/>
      <w:lvlText w:val=""/>
      <w:lvlJc w:val="left"/>
    </w:lvl>
  </w:abstractNum>
  <w:abstractNum w:abstractNumId="12">
    <w:nsid w:val="000004B0"/>
    <w:multiLevelType w:val="hybridMultilevel"/>
    <w:tmpl w:val="F704E2FE"/>
    <w:lvl w:ilvl="0" w:tplc="D242E358">
      <w:start w:val="1"/>
      <w:numFmt w:val="bullet"/>
      <w:lvlText w:val="В"/>
      <w:lvlJc w:val="left"/>
    </w:lvl>
    <w:lvl w:ilvl="1" w:tplc="2360A1E0">
      <w:start w:val="1"/>
      <w:numFmt w:val="bullet"/>
      <w:lvlText w:val=""/>
      <w:lvlJc w:val="left"/>
    </w:lvl>
    <w:lvl w:ilvl="2" w:tplc="776E2EDC">
      <w:numFmt w:val="decimal"/>
      <w:lvlText w:val=""/>
      <w:lvlJc w:val="left"/>
    </w:lvl>
    <w:lvl w:ilvl="3" w:tplc="22A4535E">
      <w:numFmt w:val="decimal"/>
      <w:lvlText w:val=""/>
      <w:lvlJc w:val="left"/>
    </w:lvl>
    <w:lvl w:ilvl="4" w:tplc="C4C406F6">
      <w:numFmt w:val="decimal"/>
      <w:lvlText w:val=""/>
      <w:lvlJc w:val="left"/>
    </w:lvl>
    <w:lvl w:ilvl="5" w:tplc="59B02592">
      <w:numFmt w:val="decimal"/>
      <w:lvlText w:val=""/>
      <w:lvlJc w:val="left"/>
    </w:lvl>
    <w:lvl w:ilvl="6" w:tplc="B510CBCA">
      <w:numFmt w:val="decimal"/>
      <w:lvlText w:val=""/>
      <w:lvlJc w:val="left"/>
    </w:lvl>
    <w:lvl w:ilvl="7" w:tplc="9BF4568A">
      <w:numFmt w:val="decimal"/>
      <w:lvlText w:val=""/>
      <w:lvlJc w:val="left"/>
    </w:lvl>
    <w:lvl w:ilvl="8" w:tplc="6FEAE3C4">
      <w:numFmt w:val="decimal"/>
      <w:lvlText w:val=""/>
      <w:lvlJc w:val="left"/>
    </w:lvl>
  </w:abstractNum>
  <w:abstractNum w:abstractNumId="13">
    <w:nsid w:val="000004F0"/>
    <w:multiLevelType w:val="hybridMultilevel"/>
    <w:tmpl w:val="9C8C0E3A"/>
    <w:lvl w:ilvl="0" w:tplc="01F8F6FE">
      <w:start w:val="1"/>
      <w:numFmt w:val="bullet"/>
      <w:lvlText w:val="В"/>
      <w:lvlJc w:val="left"/>
    </w:lvl>
    <w:lvl w:ilvl="1" w:tplc="F50A0436">
      <w:start w:val="1"/>
      <w:numFmt w:val="bullet"/>
      <w:lvlText w:val=""/>
      <w:lvlJc w:val="left"/>
    </w:lvl>
    <w:lvl w:ilvl="2" w:tplc="D5F224DC">
      <w:numFmt w:val="decimal"/>
      <w:lvlText w:val=""/>
      <w:lvlJc w:val="left"/>
    </w:lvl>
    <w:lvl w:ilvl="3" w:tplc="5CDCC952">
      <w:numFmt w:val="decimal"/>
      <w:lvlText w:val=""/>
      <w:lvlJc w:val="left"/>
    </w:lvl>
    <w:lvl w:ilvl="4" w:tplc="D1FA12FC">
      <w:numFmt w:val="decimal"/>
      <w:lvlText w:val=""/>
      <w:lvlJc w:val="left"/>
    </w:lvl>
    <w:lvl w:ilvl="5" w:tplc="A984CB94">
      <w:numFmt w:val="decimal"/>
      <w:lvlText w:val=""/>
      <w:lvlJc w:val="left"/>
    </w:lvl>
    <w:lvl w:ilvl="6" w:tplc="78304A80">
      <w:numFmt w:val="decimal"/>
      <w:lvlText w:val=""/>
      <w:lvlJc w:val="left"/>
    </w:lvl>
    <w:lvl w:ilvl="7" w:tplc="866696D6">
      <w:numFmt w:val="decimal"/>
      <w:lvlText w:val=""/>
      <w:lvlJc w:val="left"/>
    </w:lvl>
    <w:lvl w:ilvl="8" w:tplc="13282BBE">
      <w:numFmt w:val="decimal"/>
      <w:lvlText w:val=""/>
      <w:lvlJc w:val="left"/>
    </w:lvl>
  </w:abstractNum>
  <w:abstractNum w:abstractNumId="14">
    <w:nsid w:val="00000603"/>
    <w:multiLevelType w:val="hybridMultilevel"/>
    <w:tmpl w:val="54884380"/>
    <w:lvl w:ilvl="0" w:tplc="DA708144">
      <w:start w:val="1"/>
      <w:numFmt w:val="bullet"/>
      <w:lvlText w:val="•"/>
      <w:lvlJc w:val="left"/>
    </w:lvl>
    <w:lvl w:ilvl="1" w:tplc="B10A49EE">
      <w:numFmt w:val="decimal"/>
      <w:lvlText w:val=""/>
      <w:lvlJc w:val="left"/>
    </w:lvl>
    <w:lvl w:ilvl="2" w:tplc="AA32E562">
      <w:numFmt w:val="decimal"/>
      <w:lvlText w:val=""/>
      <w:lvlJc w:val="left"/>
    </w:lvl>
    <w:lvl w:ilvl="3" w:tplc="9C84EECE">
      <w:numFmt w:val="decimal"/>
      <w:lvlText w:val=""/>
      <w:lvlJc w:val="left"/>
    </w:lvl>
    <w:lvl w:ilvl="4" w:tplc="FB9C17D0">
      <w:numFmt w:val="decimal"/>
      <w:lvlText w:val=""/>
      <w:lvlJc w:val="left"/>
    </w:lvl>
    <w:lvl w:ilvl="5" w:tplc="FCF00546">
      <w:numFmt w:val="decimal"/>
      <w:lvlText w:val=""/>
      <w:lvlJc w:val="left"/>
    </w:lvl>
    <w:lvl w:ilvl="6" w:tplc="8F46F0A8">
      <w:numFmt w:val="decimal"/>
      <w:lvlText w:val=""/>
      <w:lvlJc w:val="left"/>
    </w:lvl>
    <w:lvl w:ilvl="7" w:tplc="EF52C6C0">
      <w:numFmt w:val="decimal"/>
      <w:lvlText w:val=""/>
      <w:lvlJc w:val="left"/>
    </w:lvl>
    <w:lvl w:ilvl="8" w:tplc="410E43B6">
      <w:numFmt w:val="decimal"/>
      <w:lvlText w:val=""/>
      <w:lvlJc w:val="left"/>
    </w:lvl>
  </w:abstractNum>
  <w:abstractNum w:abstractNumId="15">
    <w:nsid w:val="00000607"/>
    <w:multiLevelType w:val="hybridMultilevel"/>
    <w:tmpl w:val="96220A56"/>
    <w:lvl w:ilvl="0" w:tplc="04190001">
      <w:start w:val="1"/>
      <w:numFmt w:val="bullet"/>
      <w:lvlText w:val=""/>
      <w:lvlJc w:val="left"/>
      <w:rPr>
        <w:rFonts w:ascii="Symbol" w:hAnsi="Symbol" w:hint="default"/>
      </w:rPr>
    </w:lvl>
    <w:lvl w:ilvl="1" w:tplc="5AFA8B88">
      <w:numFmt w:val="decimal"/>
      <w:lvlText w:val=""/>
      <w:lvlJc w:val="left"/>
    </w:lvl>
    <w:lvl w:ilvl="2" w:tplc="674C2A16">
      <w:numFmt w:val="decimal"/>
      <w:lvlText w:val=""/>
      <w:lvlJc w:val="left"/>
    </w:lvl>
    <w:lvl w:ilvl="3" w:tplc="EACAED28">
      <w:numFmt w:val="decimal"/>
      <w:lvlText w:val=""/>
      <w:lvlJc w:val="left"/>
    </w:lvl>
    <w:lvl w:ilvl="4" w:tplc="AD365D48">
      <w:numFmt w:val="decimal"/>
      <w:lvlText w:val=""/>
      <w:lvlJc w:val="left"/>
    </w:lvl>
    <w:lvl w:ilvl="5" w:tplc="1A80F7E2">
      <w:numFmt w:val="decimal"/>
      <w:lvlText w:val=""/>
      <w:lvlJc w:val="left"/>
    </w:lvl>
    <w:lvl w:ilvl="6" w:tplc="5E30ACB4">
      <w:numFmt w:val="decimal"/>
      <w:lvlText w:val=""/>
      <w:lvlJc w:val="left"/>
    </w:lvl>
    <w:lvl w:ilvl="7" w:tplc="01740358">
      <w:numFmt w:val="decimal"/>
      <w:lvlText w:val=""/>
      <w:lvlJc w:val="left"/>
    </w:lvl>
    <w:lvl w:ilvl="8" w:tplc="93A22B96">
      <w:numFmt w:val="decimal"/>
      <w:lvlText w:val=""/>
      <w:lvlJc w:val="left"/>
    </w:lvl>
  </w:abstractNum>
  <w:abstractNum w:abstractNumId="16">
    <w:nsid w:val="0000065A"/>
    <w:multiLevelType w:val="hybridMultilevel"/>
    <w:tmpl w:val="2C726032"/>
    <w:lvl w:ilvl="0" w:tplc="CB309AB4">
      <w:start w:val="1"/>
      <w:numFmt w:val="bullet"/>
      <w:lvlText w:val=""/>
      <w:lvlJc w:val="left"/>
    </w:lvl>
    <w:lvl w:ilvl="1" w:tplc="540A754A">
      <w:numFmt w:val="decimal"/>
      <w:lvlText w:val=""/>
      <w:lvlJc w:val="left"/>
    </w:lvl>
    <w:lvl w:ilvl="2" w:tplc="3446DE72">
      <w:numFmt w:val="decimal"/>
      <w:lvlText w:val=""/>
      <w:lvlJc w:val="left"/>
    </w:lvl>
    <w:lvl w:ilvl="3" w:tplc="6942739A">
      <w:numFmt w:val="decimal"/>
      <w:lvlText w:val=""/>
      <w:lvlJc w:val="left"/>
    </w:lvl>
    <w:lvl w:ilvl="4" w:tplc="525CF1F4">
      <w:numFmt w:val="decimal"/>
      <w:lvlText w:val=""/>
      <w:lvlJc w:val="left"/>
    </w:lvl>
    <w:lvl w:ilvl="5" w:tplc="B434D1B4">
      <w:numFmt w:val="decimal"/>
      <w:lvlText w:val=""/>
      <w:lvlJc w:val="left"/>
    </w:lvl>
    <w:lvl w:ilvl="6" w:tplc="63BCBC00">
      <w:numFmt w:val="decimal"/>
      <w:lvlText w:val=""/>
      <w:lvlJc w:val="left"/>
    </w:lvl>
    <w:lvl w:ilvl="7" w:tplc="DBBC42B0">
      <w:numFmt w:val="decimal"/>
      <w:lvlText w:val=""/>
      <w:lvlJc w:val="left"/>
    </w:lvl>
    <w:lvl w:ilvl="8" w:tplc="A8320FC4">
      <w:numFmt w:val="decimal"/>
      <w:lvlText w:val=""/>
      <w:lvlJc w:val="left"/>
    </w:lvl>
  </w:abstractNum>
  <w:abstractNum w:abstractNumId="17">
    <w:nsid w:val="00000665"/>
    <w:multiLevelType w:val="hybridMultilevel"/>
    <w:tmpl w:val="03120AAC"/>
    <w:lvl w:ilvl="0" w:tplc="D79E52D8">
      <w:start w:val="1"/>
      <w:numFmt w:val="bullet"/>
      <w:lvlText w:val="и"/>
      <w:lvlJc w:val="left"/>
    </w:lvl>
    <w:lvl w:ilvl="1" w:tplc="AADE7ACE">
      <w:start w:val="1"/>
      <w:numFmt w:val="bullet"/>
      <w:lvlText w:val=""/>
      <w:lvlJc w:val="left"/>
    </w:lvl>
    <w:lvl w:ilvl="2" w:tplc="BEE4E7B0">
      <w:numFmt w:val="decimal"/>
      <w:lvlText w:val=""/>
      <w:lvlJc w:val="left"/>
    </w:lvl>
    <w:lvl w:ilvl="3" w:tplc="DDF0FE02">
      <w:numFmt w:val="decimal"/>
      <w:lvlText w:val=""/>
      <w:lvlJc w:val="left"/>
    </w:lvl>
    <w:lvl w:ilvl="4" w:tplc="28B4DB38">
      <w:numFmt w:val="decimal"/>
      <w:lvlText w:val=""/>
      <w:lvlJc w:val="left"/>
    </w:lvl>
    <w:lvl w:ilvl="5" w:tplc="6E181896">
      <w:numFmt w:val="decimal"/>
      <w:lvlText w:val=""/>
      <w:lvlJc w:val="left"/>
    </w:lvl>
    <w:lvl w:ilvl="6" w:tplc="B7DAB8F8">
      <w:numFmt w:val="decimal"/>
      <w:lvlText w:val=""/>
      <w:lvlJc w:val="left"/>
    </w:lvl>
    <w:lvl w:ilvl="7" w:tplc="A5F09BEA">
      <w:numFmt w:val="decimal"/>
      <w:lvlText w:val=""/>
      <w:lvlJc w:val="left"/>
    </w:lvl>
    <w:lvl w:ilvl="8" w:tplc="11486D7E">
      <w:numFmt w:val="decimal"/>
      <w:lvlText w:val=""/>
      <w:lvlJc w:val="left"/>
    </w:lvl>
  </w:abstractNum>
  <w:abstractNum w:abstractNumId="18">
    <w:nsid w:val="000006D8"/>
    <w:multiLevelType w:val="hybridMultilevel"/>
    <w:tmpl w:val="9FCCD30A"/>
    <w:lvl w:ilvl="0" w:tplc="C388EE8E">
      <w:start w:val="1"/>
      <w:numFmt w:val="bullet"/>
      <w:lvlText w:val="•"/>
      <w:lvlJc w:val="left"/>
    </w:lvl>
    <w:lvl w:ilvl="1" w:tplc="5096F70A">
      <w:numFmt w:val="decimal"/>
      <w:lvlText w:val=""/>
      <w:lvlJc w:val="left"/>
    </w:lvl>
    <w:lvl w:ilvl="2" w:tplc="E02CAC40">
      <w:numFmt w:val="decimal"/>
      <w:lvlText w:val=""/>
      <w:lvlJc w:val="left"/>
    </w:lvl>
    <w:lvl w:ilvl="3" w:tplc="86F6F1B4">
      <w:numFmt w:val="decimal"/>
      <w:lvlText w:val=""/>
      <w:lvlJc w:val="left"/>
    </w:lvl>
    <w:lvl w:ilvl="4" w:tplc="226CF12E">
      <w:numFmt w:val="decimal"/>
      <w:lvlText w:val=""/>
      <w:lvlJc w:val="left"/>
    </w:lvl>
    <w:lvl w:ilvl="5" w:tplc="0268D0A8">
      <w:numFmt w:val="decimal"/>
      <w:lvlText w:val=""/>
      <w:lvlJc w:val="left"/>
    </w:lvl>
    <w:lvl w:ilvl="6" w:tplc="4C6EA2AA">
      <w:numFmt w:val="decimal"/>
      <w:lvlText w:val=""/>
      <w:lvlJc w:val="left"/>
    </w:lvl>
    <w:lvl w:ilvl="7" w:tplc="E9FAB386">
      <w:numFmt w:val="decimal"/>
      <w:lvlText w:val=""/>
      <w:lvlJc w:val="left"/>
    </w:lvl>
    <w:lvl w:ilvl="8" w:tplc="B16E49FC">
      <w:numFmt w:val="decimal"/>
      <w:lvlText w:val=""/>
      <w:lvlJc w:val="left"/>
    </w:lvl>
  </w:abstractNum>
  <w:abstractNum w:abstractNumId="19">
    <w:nsid w:val="000006E3"/>
    <w:multiLevelType w:val="hybridMultilevel"/>
    <w:tmpl w:val="7A3E1F20"/>
    <w:lvl w:ilvl="0" w:tplc="691A81A2">
      <w:start w:val="1"/>
      <w:numFmt w:val="bullet"/>
      <w:lvlText w:val=""/>
      <w:lvlJc w:val="left"/>
    </w:lvl>
    <w:lvl w:ilvl="1" w:tplc="835609B6">
      <w:numFmt w:val="decimal"/>
      <w:lvlText w:val=""/>
      <w:lvlJc w:val="left"/>
    </w:lvl>
    <w:lvl w:ilvl="2" w:tplc="DE621582">
      <w:numFmt w:val="decimal"/>
      <w:lvlText w:val=""/>
      <w:lvlJc w:val="left"/>
    </w:lvl>
    <w:lvl w:ilvl="3" w:tplc="787A7072">
      <w:numFmt w:val="decimal"/>
      <w:lvlText w:val=""/>
      <w:lvlJc w:val="left"/>
    </w:lvl>
    <w:lvl w:ilvl="4" w:tplc="5F70D5DC">
      <w:numFmt w:val="decimal"/>
      <w:lvlText w:val=""/>
      <w:lvlJc w:val="left"/>
    </w:lvl>
    <w:lvl w:ilvl="5" w:tplc="14A08AFE">
      <w:numFmt w:val="decimal"/>
      <w:lvlText w:val=""/>
      <w:lvlJc w:val="left"/>
    </w:lvl>
    <w:lvl w:ilvl="6" w:tplc="BD26D65C">
      <w:numFmt w:val="decimal"/>
      <w:lvlText w:val=""/>
      <w:lvlJc w:val="left"/>
    </w:lvl>
    <w:lvl w:ilvl="7" w:tplc="3C1EDA7E">
      <w:numFmt w:val="decimal"/>
      <w:lvlText w:val=""/>
      <w:lvlJc w:val="left"/>
    </w:lvl>
    <w:lvl w:ilvl="8" w:tplc="CC1023EA">
      <w:numFmt w:val="decimal"/>
      <w:lvlText w:val=""/>
      <w:lvlJc w:val="left"/>
    </w:lvl>
  </w:abstractNum>
  <w:abstractNum w:abstractNumId="20">
    <w:nsid w:val="000006E9"/>
    <w:multiLevelType w:val="hybridMultilevel"/>
    <w:tmpl w:val="C69A9A38"/>
    <w:lvl w:ilvl="0" w:tplc="E73808E8">
      <w:start w:val="1"/>
      <w:numFmt w:val="bullet"/>
      <w:lvlText w:val="•"/>
      <w:lvlJc w:val="left"/>
    </w:lvl>
    <w:lvl w:ilvl="1" w:tplc="2A92790E">
      <w:numFmt w:val="decimal"/>
      <w:lvlText w:val=""/>
      <w:lvlJc w:val="left"/>
    </w:lvl>
    <w:lvl w:ilvl="2" w:tplc="8CECC8E0">
      <w:numFmt w:val="decimal"/>
      <w:lvlText w:val=""/>
      <w:lvlJc w:val="left"/>
    </w:lvl>
    <w:lvl w:ilvl="3" w:tplc="E9B68670">
      <w:numFmt w:val="decimal"/>
      <w:lvlText w:val=""/>
      <w:lvlJc w:val="left"/>
    </w:lvl>
    <w:lvl w:ilvl="4" w:tplc="06044924">
      <w:numFmt w:val="decimal"/>
      <w:lvlText w:val=""/>
      <w:lvlJc w:val="left"/>
    </w:lvl>
    <w:lvl w:ilvl="5" w:tplc="5F141D7E">
      <w:numFmt w:val="decimal"/>
      <w:lvlText w:val=""/>
      <w:lvlJc w:val="left"/>
    </w:lvl>
    <w:lvl w:ilvl="6" w:tplc="D5C47416">
      <w:numFmt w:val="decimal"/>
      <w:lvlText w:val=""/>
      <w:lvlJc w:val="left"/>
    </w:lvl>
    <w:lvl w:ilvl="7" w:tplc="ECAAF22E">
      <w:numFmt w:val="decimal"/>
      <w:lvlText w:val=""/>
      <w:lvlJc w:val="left"/>
    </w:lvl>
    <w:lvl w:ilvl="8" w:tplc="722C5DB2">
      <w:numFmt w:val="decimal"/>
      <w:lvlText w:val=""/>
      <w:lvlJc w:val="left"/>
    </w:lvl>
  </w:abstractNum>
  <w:abstractNum w:abstractNumId="21">
    <w:nsid w:val="00000786"/>
    <w:multiLevelType w:val="hybridMultilevel"/>
    <w:tmpl w:val="D88297DA"/>
    <w:lvl w:ilvl="0" w:tplc="34505AE4">
      <w:start w:val="1"/>
      <w:numFmt w:val="bullet"/>
      <w:lvlText w:val=""/>
      <w:lvlJc w:val="left"/>
    </w:lvl>
    <w:lvl w:ilvl="1" w:tplc="5414E8D6">
      <w:numFmt w:val="decimal"/>
      <w:lvlText w:val=""/>
      <w:lvlJc w:val="left"/>
    </w:lvl>
    <w:lvl w:ilvl="2" w:tplc="13CCCBBE">
      <w:numFmt w:val="decimal"/>
      <w:lvlText w:val=""/>
      <w:lvlJc w:val="left"/>
    </w:lvl>
    <w:lvl w:ilvl="3" w:tplc="B3F6770E">
      <w:numFmt w:val="decimal"/>
      <w:lvlText w:val=""/>
      <w:lvlJc w:val="left"/>
    </w:lvl>
    <w:lvl w:ilvl="4" w:tplc="D5967CB4">
      <w:numFmt w:val="decimal"/>
      <w:lvlText w:val=""/>
      <w:lvlJc w:val="left"/>
    </w:lvl>
    <w:lvl w:ilvl="5" w:tplc="61A80860">
      <w:numFmt w:val="decimal"/>
      <w:lvlText w:val=""/>
      <w:lvlJc w:val="left"/>
    </w:lvl>
    <w:lvl w:ilvl="6" w:tplc="968292E6">
      <w:numFmt w:val="decimal"/>
      <w:lvlText w:val=""/>
      <w:lvlJc w:val="left"/>
    </w:lvl>
    <w:lvl w:ilvl="7" w:tplc="F37A2B98">
      <w:numFmt w:val="decimal"/>
      <w:lvlText w:val=""/>
      <w:lvlJc w:val="left"/>
    </w:lvl>
    <w:lvl w:ilvl="8" w:tplc="B8923EA0">
      <w:numFmt w:val="decimal"/>
      <w:lvlText w:val=""/>
      <w:lvlJc w:val="left"/>
    </w:lvl>
  </w:abstractNum>
  <w:abstractNum w:abstractNumId="22">
    <w:nsid w:val="000007C9"/>
    <w:multiLevelType w:val="hybridMultilevel"/>
    <w:tmpl w:val="79EA7056"/>
    <w:lvl w:ilvl="0" w:tplc="14DE02A8">
      <w:start w:val="1"/>
      <w:numFmt w:val="decimal"/>
      <w:lvlText w:val="%1)"/>
      <w:lvlJc w:val="left"/>
    </w:lvl>
    <w:lvl w:ilvl="1" w:tplc="57B412E8">
      <w:numFmt w:val="decimal"/>
      <w:lvlText w:val=""/>
      <w:lvlJc w:val="left"/>
    </w:lvl>
    <w:lvl w:ilvl="2" w:tplc="C36E0E76">
      <w:numFmt w:val="decimal"/>
      <w:lvlText w:val=""/>
      <w:lvlJc w:val="left"/>
    </w:lvl>
    <w:lvl w:ilvl="3" w:tplc="22A6B66E">
      <w:numFmt w:val="decimal"/>
      <w:lvlText w:val=""/>
      <w:lvlJc w:val="left"/>
    </w:lvl>
    <w:lvl w:ilvl="4" w:tplc="231ADDF6">
      <w:numFmt w:val="decimal"/>
      <w:lvlText w:val=""/>
      <w:lvlJc w:val="left"/>
    </w:lvl>
    <w:lvl w:ilvl="5" w:tplc="9FBC58D6">
      <w:numFmt w:val="decimal"/>
      <w:lvlText w:val=""/>
      <w:lvlJc w:val="left"/>
    </w:lvl>
    <w:lvl w:ilvl="6" w:tplc="670CA920">
      <w:numFmt w:val="decimal"/>
      <w:lvlText w:val=""/>
      <w:lvlJc w:val="left"/>
    </w:lvl>
    <w:lvl w:ilvl="7" w:tplc="A804482A">
      <w:numFmt w:val="decimal"/>
      <w:lvlText w:val=""/>
      <w:lvlJc w:val="left"/>
    </w:lvl>
    <w:lvl w:ilvl="8" w:tplc="C1462342">
      <w:numFmt w:val="decimal"/>
      <w:lvlText w:val=""/>
      <w:lvlJc w:val="left"/>
    </w:lvl>
  </w:abstractNum>
  <w:abstractNum w:abstractNumId="23">
    <w:nsid w:val="0000084D"/>
    <w:multiLevelType w:val="hybridMultilevel"/>
    <w:tmpl w:val="1924E0F8"/>
    <w:lvl w:ilvl="0" w:tplc="1FF08C8A">
      <w:start w:val="1"/>
      <w:numFmt w:val="bullet"/>
      <w:lvlText w:val="•"/>
      <w:lvlJc w:val="left"/>
    </w:lvl>
    <w:lvl w:ilvl="1" w:tplc="22685BFE">
      <w:numFmt w:val="decimal"/>
      <w:lvlText w:val=""/>
      <w:lvlJc w:val="left"/>
    </w:lvl>
    <w:lvl w:ilvl="2" w:tplc="88443FEA">
      <w:numFmt w:val="decimal"/>
      <w:lvlText w:val=""/>
      <w:lvlJc w:val="left"/>
    </w:lvl>
    <w:lvl w:ilvl="3" w:tplc="683C5C2E">
      <w:numFmt w:val="decimal"/>
      <w:lvlText w:val=""/>
      <w:lvlJc w:val="left"/>
    </w:lvl>
    <w:lvl w:ilvl="4" w:tplc="D03C3A6A">
      <w:numFmt w:val="decimal"/>
      <w:lvlText w:val=""/>
      <w:lvlJc w:val="left"/>
    </w:lvl>
    <w:lvl w:ilvl="5" w:tplc="4AA89524">
      <w:numFmt w:val="decimal"/>
      <w:lvlText w:val=""/>
      <w:lvlJc w:val="left"/>
    </w:lvl>
    <w:lvl w:ilvl="6" w:tplc="01A0AA92">
      <w:numFmt w:val="decimal"/>
      <w:lvlText w:val=""/>
      <w:lvlJc w:val="left"/>
    </w:lvl>
    <w:lvl w:ilvl="7" w:tplc="48C8B7A4">
      <w:numFmt w:val="decimal"/>
      <w:lvlText w:val=""/>
      <w:lvlJc w:val="left"/>
    </w:lvl>
    <w:lvl w:ilvl="8" w:tplc="C1BA9AC4">
      <w:numFmt w:val="decimal"/>
      <w:lvlText w:val=""/>
      <w:lvlJc w:val="left"/>
    </w:lvl>
  </w:abstractNum>
  <w:abstractNum w:abstractNumId="24">
    <w:nsid w:val="000008AF"/>
    <w:multiLevelType w:val="hybridMultilevel"/>
    <w:tmpl w:val="E7A4097C"/>
    <w:lvl w:ilvl="0" w:tplc="30580C84">
      <w:start w:val="1"/>
      <w:numFmt w:val="bullet"/>
      <w:lvlText w:val="в"/>
      <w:lvlJc w:val="left"/>
    </w:lvl>
    <w:lvl w:ilvl="1" w:tplc="851E43F8">
      <w:start w:val="1"/>
      <w:numFmt w:val="bullet"/>
      <w:lvlText w:val=""/>
      <w:lvlJc w:val="left"/>
    </w:lvl>
    <w:lvl w:ilvl="2" w:tplc="CCE028EC">
      <w:start w:val="1"/>
      <w:numFmt w:val="bullet"/>
      <w:lvlText w:val="‒"/>
      <w:lvlJc w:val="left"/>
    </w:lvl>
    <w:lvl w:ilvl="3" w:tplc="61EC0D5A">
      <w:numFmt w:val="decimal"/>
      <w:lvlText w:val=""/>
      <w:lvlJc w:val="left"/>
    </w:lvl>
    <w:lvl w:ilvl="4" w:tplc="99A256C4">
      <w:numFmt w:val="decimal"/>
      <w:lvlText w:val=""/>
      <w:lvlJc w:val="left"/>
    </w:lvl>
    <w:lvl w:ilvl="5" w:tplc="0532AF5C">
      <w:numFmt w:val="decimal"/>
      <w:lvlText w:val=""/>
      <w:lvlJc w:val="left"/>
    </w:lvl>
    <w:lvl w:ilvl="6" w:tplc="EF54FE88">
      <w:numFmt w:val="decimal"/>
      <w:lvlText w:val=""/>
      <w:lvlJc w:val="left"/>
    </w:lvl>
    <w:lvl w:ilvl="7" w:tplc="74927C2E">
      <w:numFmt w:val="decimal"/>
      <w:lvlText w:val=""/>
      <w:lvlJc w:val="left"/>
    </w:lvl>
    <w:lvl w:ilvl="8" w:tplc="515C9278">
      <w:numFmt w:val="decimal"/>
      <w:lvlText w:val=""/>
      <w:lvlJc w:val="left"/>
    </w:lvl>
  </w:abstractNum>
  <w:abstractNum w:abstractNumId="25">
    <w:nsid w:val="000008FF"/>
    <w:multiLevelType w:val="hybridMultilevel"/>
    <w:tmpl w:val="A2AAF218"/>
    <w:lvl w:ilvl="0" w:tplc="065C3830">
      <w:start w:val="1"/>
      <w:numFmt w:val="bullet"/>
      <w:lvlText w:val="В"/>
      <w:lvlJc w:val="left"/>
    </w:lvl>
    <w:lvl w:ilvl="1" w:tplc="0BDEBFBA">
      <w:start w:val="1"/>
      <w:numFmt w:val="bullet"/>
      <w:lvlText w:val=""/>
      <w:lvlJc w:val="left"/>
    </w:lvl>
    <w:lvl w:ilvl="2" w:tplc="B4744182">
      <w:numFmt w:val="decimal"/>
      <w:lvlText w:val=""/>
      <w:lvlJc w:val="left"/>
    </w:lvl>
    <w:lvl w:ilvl="3" w:tplc="AD563964">
      <w:numFmt w:val="decimal"/>
      <w:lvlText w:val=""/>
      <w:lvlJc w:val="left"/>
    </w:lvl>
    <w:lvl w:ilvl="4" w:tplc="08D8A596">
      <w:numFmt w:val="decimal"/>
      <w:lvlText w:val=""/>
      <w:lvlJc w:val="left"/>
    </w:lvl>
    <w:lvl w:ilvl="5" w:tplc="1CF68B32">
      <w:numFmt w:val="decimal"/>
      <w:lvlText w:val=""/>
      <w:lvlJc w:val="left"/>
    </w:lvl>
    <w:lvl w:ilvl="6" w:tplc="A3D24F82">
      <w:numFmt w:val="decimal"/>
      <w:lvlText w:val=""/>
      <w:lvlJc w:val="left"/>
    </w:lvl>
    <w:lvl w:ilvl="7" w:tplc="7C320D7C">
      <w:numFmt w:val="decimal"/>
      <w:lvlText w:val=""/>
      <w:lvlJc w:val="left"/>
    </w:lvl>
    <w:lvl w:ilvl="8" w:tplc="94424888">
      <w:numFmt w:val="decimal"/>
      <w:lvlText w:val=""/>
      <w:lvlJc w:val="left"/>
    </w:lvl>
  </w:abstractNum>
  <w:abstractNum w:abstractNumId="26">
    <w:nsid w:val="00000914"/>
    <w:multiLevelType w:val="hybridMultilevel"/>
    <w:tmpl w:val="78328506"/>
    <w:lvl w:ilvl="0" w:tplc="AAAC01E6">
      <w:start w:val="1"/>
      <w:numFmt w:val="bullet"/>
      <w:lvlText w:val=""/>
      <w:lvlJc w:val="left"/>
    </w:lvl>
    <w:lvl w:ilvl="1" w:tplc="04190001">
      <w:start w:val="1"/>
      <w:numFmt w:val="bullet"/>
      <w:lvlText w:val=""/>
      <w:lvlJc w:val="left"/>
      <w:rPr>
        <w:rFonts w:ascii="Symbol" w:hAnsi="Symbol" w:hint="default"/>
      </w:rPr>
    </w:lvl>
    <w:lvl w:ilvl="2" w:tplc="D1789898">
      <w:numFmt w:val="decimal"/>
      <w:lvlText w:val=""/>
      <w:lvlJc w:val="left"/>
    </w:lvl>
    <w:lvl w:ilvl="3" w:tplc="A0880D84">
      <w:numFmt w:val="decimal"/>
      <w:lvlText w:val=""/>
      <w:lvlJc w:val="left"/>
    </w:lvl>
    <w:lvl w:ilvl="4" w:tplc="E4A40F36">
      <w:numFmt w:val="decimal"/>
      <w:lvlText w:val=""/>
      <w:lvlJc w:val="left"/>
    </w:lvl>
    <w:lvl w:ilvl="5" w:tplc="DD94F3D8">
      <w:numFmt w:val="decimal"/>
      <w:lvlText w:val=""/>
      <w:lvlJc w:val="left"/>
    </w:lvl>
    <w:lvl w:ilvl="6" w:tplc="36D27426">
      <w:numFmt w:val="decimal"/>
      <w:lvlText w:val=""/>
      <w:lvlJc w:val="left"/>
    </w:lvl>
    <w:lvl w:ilvl="7" w:tplc="396EB3AA">
      <w:numFmt w:val="decimal"/>
      <w:lvlText w:val=""/>
      <w:lvlJc w:val="left"/>
    </w:lvl>
    <w:lvl w:ilvl="8" w:tplc="0E4E4A0A">
      <w:numFmt w:val="decimal"/>
      <w:lvlText w:val=""/>
      <w:lvlJc w:val="left"/>
    </w:lvl>
  </w:abstractNum>
  <w:abstractNum w:abstractNumId="27">
    <w:nsid w:val="0000093B"/>
    <w:multiLevelType w:val="hybridMultilevel"/>
    <w:tmpl w:val="8C40D720"/>
    <w:lvl w:ilvl="0" w:tplc="9EEE8F9C">
      <w:start w:val="1"/>
      <w:numFmt w:val="bullet"/>
      <w:lvlText w:val="и"/>
      <w:lvlJc w:val="left"/>
    </w:lvl>
    <w:lvl w:ilvl="1" w:tplc="FF4A5C62">
      <w:start w:val="1"/>
      <w:numFmt w:val="bullet"/>
      <w:lvlText w:val=""/>
      <w:lvlJc w:val="left"/>
    </w:lvl>
    <w:lvl w:ilvl="2" w:tplc="950A2FFA">
      <w:numFmt w:val="decimal"/>
      <w:lvlText w:val=""/>
      <w:lvlJc w:val="left"/>
    </w:lvl>
    <w:lvl w:ilvl="3" w:tplc="0CC401C6">
      <w:numFmt w:val="decimal"/>
      <w:lvlText w:val=""/>
      <w:lvlJc w:val="left"/>
    </w:lvl>
    <w:lvl w:ilvl="4" w:tplc="806C27FA">
      <w:numFmt w:val="decimal"/>
      <w:lvlText w:val=""/>
      <w:lvlJc w:val="left"/>
    </w:lvl>
    <w:lvl w:ilvl="5" w:tplc="13FC0284">
      <w:numFmt w:val="decimal"/>
      <w:lvlText w:val=""/>
      <w:lvlJc w:val="left"/>
    </w:lvl>
    <w:lvl w:ilvl="6" w:tplc="CD12AA8C">
      <w:numFmt w:val="decimal"/>
      <w:lvlText w:val=""/>
      <w:lvlJc w:val="left"/>
    </w:lvl>
    <w:lvl w:ilvl="7" w:tplc="26641490">
      <w:numFmt w:val="decimal"/>
      <w:lvlText w:val=""/>
      <w:lvlJc w:val="left"/>
    </w:lvl>
    <w:lvl w:ilvl="8" w:tplc="1C704074">
      <w:numFmt w:val="decimal"/>
      <w:lvlText w:val=""/>
      <w:lvlJc w:val="left"/>
    </w:lvl>
  </w:abstractNum>
  <w:abstractNum w:abstractNumId="28">
    <w:nsid w:val="000009B3"/>
    <w:multiLevelType w:val="hybridMultilevel"/>
    <w:tmpl w:val="944CB3F4"/>
    <w:lvl w:ilvl="0" w:tplc="38208FFE">
      <w:start w:val="1"/>
      <w:numFmt w:val="bullet"/>
      <w:lvlText w:val="в"/>
      <w:lvlJc w:val="left"/>
    </w:lvl>
    <w:lvl w:ilvl="1" w:tplc="7D9071F8">
      <w:start w:val="1"/>
      <w:numFmt w:val="bullet"/>
      <w:lvlText w:val=""/>
      <w:lvlJc w:val="left"/>
    </w:lvl>
    <w:lvl w:ilvl="2" w:tplc="ADE6EF32">
      <w:numFmt w:val="decimal"/>
      <w:lvlText w:val=""/>
      <w:lvlJc w:val="left"/>
    </w:lvl>
    <w:lvl w:ilvl="3" w:tplc="F5F440EA">
      <w:numFmt w:val="decimal"/>
      <w:lvlText w:val=""/>
      <w:lvlJc w:val="left"/>
    </w:lvl>
    <w:lvl w:ilvl="4" w:tplc="B5FAB0C6">
      <w:numFmt w:val="decimal"/>
      <w:lvlText w:val=""/>
      <w:lvlJc w:val="left"/>
    </w:lvl>
    <w:lvl w:ilvl="5" w:tplc="143EE3CC">
      <w:numFmt w:val="decimal"/>
      <w:lvlText w:val=""/>
      <w:lvlJc w:val="left"/>
    </w:lvl>
    <w:lvl w:ilvl="6" w:tplc="CD3AB264">
      <w:numFmt w:val="decimal"/>
      <w:lvlText w:val=""/>
      <w:lvlJc w:val="left"/>
    </w:lvl>
    <w:lvl w:ilvl="7" w:tplc="32680D36">
      <w:numFmt w:val="decimal"/>
      <w:lvlText w:val=""/>
      <w:lvlJc w:val="left"/>
    </w:lvl>
    <w:lvl w:ilvl="8" w:tplc="110C4720">
      <w:numFmt w:val="decimal"/>
      <w:lvlText w:val=""/>
      <w:lvlJc w:val="left"/>
    </w:lvl>
  </w:abstractNum>
  <w:abstractNum w:abstractNumId="29">
    <w:nsid w:val="00000A1D"/>
    <w:multiLevelType w:val="hybridMultilevel"/>
    <w:tmpl w:val="50ECC102"/>
    <w:lvl w:ilvl="0" w:tplc="1AA460C6">
      <w:start w:val="1"/>
      <w:numFmt w:val="bullet"/>
      <w:lvlText w:val="•"/>
      <w:lvlJc w:val="left"/>
    </w:lvl>
    <w:lvl w:ilvl="1" w:tplc="22767232">
      <w:numFmt w:val="decimal"/>
      <w:lvlText w:val=""/>
      <w:lvlJc w:val="left"/>
    </w:lvl>
    <w:lvl w:ilvl="2" w:tplc="87C4E470">
      <w:numFmt w:val="decimal"/>
      <w:lvlText w:val=""/>
      <w:lvlJc w:val="left"/>
    </w:lvl>
    <w:lvl w:ilvl="3" w:tplc="61D0D774">
      <w:numFmt w:val="decimal"/>
      <w:lvlText w:val=""/>
      <w:lvlJc w:val="left"/>
    </w:lvl>
    <w:lvl w:ilvl="4" w:tplc="F95CD65E">
      <w:numFmt w:val="decimal"/>
      <w:lvlText w:val=""/>
      <w:lvlJc w:val="left"/>
    </w:lvl>
    <w:lvl w:ilvl="5" w:tplc="8EEA3E08">
      <w:numFmt w:val="decimal"/>
      <w:lvlText w:val=""/>
      <w:lvlJc w:val="left"/>
    </w:lvl>
    <w:lvl w:ilvl="6" w:tplc="2CDE9EE6">
      <w:numFmt w:val="decimal"/>
      <w:lvlText w:val=""/>
      <w:lvlJc w:val="left"/>
    </w:lvl>
    <w:lvl w:ilvl="7" w:tplc="58FC37B6">
      <w:numFmt w:val="decimal"/>
      <w:lvlText w:val=""/>
      <w:lvlJc w:val="left"/>
    </w:lvl>
    <w:lvl w:ilvl="8" w:tplc="BE82F366">
      <w:numFmt w:val="decimal"/>
      <w:lvlText w:val=""/>
      <w:lvlJc w:val="left"/>
    </w:lvl>
  </w:abstractNum>
  <w:abstractNum w:abstractNumId="30">
    <w:nsid w:val="00000A2F"/>
    <w:multiLevelType w:val="hybridMultilevel"/>
    <w:tmpl w:val="119AC3E2"/>
    <w:lvl w:ilvl="0" w:tplc="2F18F892">
      <w:start w:val="1"/>
      <w:numFmt w:val="bullet"/>
      <w:lvlText w:val=""/>
      <w:lvlJc w:val="left"/>
    </w:lvl>
    <w:lvl w:ilvl="1" w:tplc="B1B018F4">
      <w:numFmt w:val="decimal"/>
      <w:lvlText w:val=""/>
      <w:lvlJc w:val="left"/>
    </w:lvl>
    <w:lvl w:ilvl="2" w:tplc="93580AE2">
      <w:numFmt w:val="decimal"/>
      <w:lvlText w:val=""/>
      <w:lvlJc w:val="left"/>
    </w:lvl>
    <w:lvl w:ilvl="3" w:tplc="C188F092">
      <w:numFmt w:val="decimal"/>
      <w:lvlText w:val=""/>
      <w:lvlJc w:val="left"/>
    </w:lvl>
    <w:lvl w:ilvl="4" w:tplc="C90C79A6">
      <w:numFmt w:val="decimal"/>
      <w:lvlText w:val=""/>
      <w:lvlJc w:val="left"/>
    </w:lvl>
    <w:lvl w:ilvl="5" w:tplc="5D6A1136">
      <w:numFmt w:val="decimal"/>
      <w:lvlText w:val=""/>
      <w:lvlJc w:val="left"/>
    </w:lvl>
    <w:lvl w:ilvl="6" w:tplc="98F45A46">
      <w:numFmt w:val="decimal"/>
      <w:lvlText w:val=""/>
      <w:lvlJc w:val="left"/>
    </w:lvl>
    <w:lvl w:ilvl="7" w:tplc="CB52905A">
      <w:numFmt w:val="decimal"/>
      <w:lvlText w:val=""/>
      <w:lvlJc w:val="left"/>
    </w:lvl>
    <w:lvl w:ilvl="8" w:tplc="48CABD30">
      <w:numFmt w:val="decimal"/>
      <w:lvlText w:val=""/>
      <w:lvlJc w:val="left"/>
    </w:lvl>
  </w:abstractNum>
  <w:abstractNum w:abstractNumId="31">
    <w:nsid w:val="00000A41"/>
    <w:multiLevelType w:val="hybridMultilevel"/>
    <w:tmpl w:val="A2A62804"/>
    <w:lvl w:ilvl="0" w:tplc="9C248556">
      <w:start w:val="3"/>
      <w:numFmt w:val="decimal"/>
      <w:lvlText w:val="%1."/>
      <w:lvlJc w:val="left"/>
    </w:lvl>
    <w:lvl w:ilvl="1" w:tplc="C686B702">
      <w:numFmt w:val="decimal"/>
      <w:lvlText w:val=""/>
      <w:lvlJc w:val="left"/>
    </w:lvl>
    <w:lvl w:ilvl="2" w:tplc="4AE483FA">
      <w:numFmt w:val="decimal"/>
      <w:lvlText w:val=""/>
      <w:lvlJc w:val="left"/>
    </w:lvl>
    <w:lvl w:ilvl="3" w:tplc="8B664A54">
      <w:numFmt w:val="decimal"/>
      <w:lvlText w:val=""/>
      <w:lvlJc w:val="left"/>
    </w:lvl>
    <w:lvl w:ilvl="4" w:tplc="D65C3B4A">
      <w:numFmt w:val="decimal"/>
      <w:lvlText w:val=""/>
      <w:lvlJc w:val="left"/>
    </w:lvl>
    <w:lvl w:ilvl="5" w:tplc="13DC49E2">
      <w:numFmt w:val="decimal"/>
      <w:lvlText w:val=""/>
      <w:lvlJc w:val="left"/>
    </w:lvl>
    <w:lvl w:ilvl="6" w:tplc="BA109A68">
      <w:numFmt w:val="decimal"/>
      <w:lvlText w:val=""/>
      <w:lvlJc w:val="left"/>
    </w:lvl>
    <w:lvl w:ilvl="7" w:tplc="2834BEA0">
      <w:numFmt w:val="decimal"/>
      <w:lvlText w:val=""/>
      <w:lvlJc w:val="left"/>
    </w:lvl>
    <w:lvl w:ilvl="8" w:tplc="765C441C">
      <w:numFmt w:val="decimal"/>
      <w:lvlText w:val=""/>
      <w:lvlJc w:val="left"/>
    </w:lvl>
  </w:abstractNum>
  <w:abstractNum w:abstractNumId="32">
    <w:nsid w:val="00000A6C"/>
    <w:multiLevelType w:val="hybridMultilevel"/>
    <w:tmpl w:val="3D3ED28A"/>
    <w:lvl w:ilvl="0" w:tplc="7EBA2982">
      <w:start w:val="2"/>
      <w:numFmt w:val="decimal"/>
      <w:lvlText w:val="%1."/>
      <w:lvlJc w:val="left"/>
    </w:lvl>
    <w:lvl w:ilvl="1" w:tplc="D43EDB34">
      <w:numFmt w:val="decimal"/>
      <w:lvlText w:val=""/>
      <w:lvlJc w:val="left"/>
    </w:lvl>
    <w:lvl w:ilvl="2" w:tplc="18560FEA">
      <w:numFmt w:val="decimal"/>
      <w:lvlText w:val=""/>
      <w:lvlJc w:val="left"/>
    </w:lvl>
    <w:lvl w:ilvl="3" w:tplc="E13A2960">
      <w:numFmt w:val="decimal"/>
      <w:lvlText w:val=""/>
      <w:lvlJc w:val="left"/>
    </w:lvl>
    <w:lvl w:ilvl="4" w:tplc="B25ACD28">
      <w:numFmt w:val="decimal"/>
      <w:lvlText w:val=""/>
      <w:lvlJc w:val="left"/>
    </w:lvl>
    <w:lvl w:ilvl="5" w:tplc="34DAF990">
      <w:numFmt w:val="decimal"/>
      <w:lvlText w:val=""/>
      <w:lvlJc w:val="left"/>
    </w:lvl>
    <w:lvl w:ilvl="6" w:tplc="AB963AAC">
      <w:numFmt w:val="decimal"/>
      <w:lvlText w:val=""/>
      <w:lvlJc w:val="left"/>
    </w:lvl>
    <w:lvl w:ilvl="7" w:tplc="276228BA">
      <w:numFmt w:val="decimal"/>
      <w:lvlText w:val=""/>
      <w:lvlJc w:val="left"/>
    </w:lvl>
    <w:lvl w:ilvl="8" w:tplc="F4FC2110">
      <w:numFmt w:val="decimal"/>
      <w:lvlText w:val=""/>
      <w:lvlJc w:val="left"/>
    </w:lvl>
  </w:abstractNum>
  <w:abstractNum w:abstractNumId="33">
    <w:nsid w:val="00000A6E"/>
    <w:multiLevelType w:val="hybridMultilevel"/>
    <w:tmpl w:val="201E6FB0"/>
    <w:lvl w:ilvl="0" w:tplc="54EAFFBE">
      <w:start w:val="1"/>
      <w:numFmt w:val="bullet"/>
      <w:lvlText w:val="и"/>
      <w:lvlJc w:val="left"/>
    </w:lvl>
    <w:lvl w:ilvl="1" w:tplc="9FA4E030">
      <w:numFmt w:val="decimal"/>
      <w:lvlText w:val=""/>
      <w:lvlJc w:val="left"/>
    </w:lvl>
    <w:lvl w:ilvl="2" w:tplc="2A067030">
      <w:numFmt w:val="decimal"/>
      <w:lvlText w:val=""/>
      <w:lvlJc w:val="left"/>
    </w:lvl>
    <w:lvl w:ilvl="3" w:tplc="5F8CDB36">
      <w:numFmt w:val="decimal"/>
      <w:lvlText w:val=""/>
      <w:lvlJc w:val="left"/>
    </w:lvl>
    <w:lvl w:ilvl="4" w:tplc="44BEB938">
      <w:numFmt w:val="decimal"/>
      <w:lvlText w:val=""/>
      <w:lvlJc w:val="left"/>
    </w:lvl>
    <w:lvl w:ilvl="5" w:tplc="164A753C">
      <w:numFmt w:val="decimal"/>
      <w:lvlText w:val=""/>
      <w:lvlJc w:val="left"/>
    </w:lvl>
    <w:lvl w:ilvl="6" w:tplc="FEAE03F4">
      <w:numFmt w:val="decimal"/>
      <w:lvlText w:val=""/>
      <w:lvlJc w:val="left"/>
    </w:lvl>
    <w:lvl w:ilvl="7" w:tplc="E2AA0E50">
      <w:numFmt w:val="decimal"/>
      <w:lvlText w:val=""/>
      <w:lvlJc w:val="left"/>
    </w:lvl>
    <w:lvl w:ilvl="8" w:tplc="7E8C4050">
      <w:numFmt w:val="decimal"/>
      <w:lvlText w:val=""/>
      <w:lvlJc w:val="left"/>
    </w:lvl>
  </w:abstractNum>
  <w:abstractNum w:abstractNumId="34">
    <w:nsid w:val="00000AF0"/>
    <w:multiLevelType w:val="hybridMultilevel"/>
    <w:tmpl w:val="E4E25E12"/>
    <w:lvl w:ilvl="0" w:tplc="56FA0930">
      <w:start w:val="1"/>
      <w:numFmt w:val="bullet"/>
      <w:lvlText w:val=""/>
      <w:lvlJc w:val="left"/>
    </w:lvl>
    <w:lvl w:ilvl="1" w:tplc="F4C0F4D0">
      <w:numFmt w:val="decimal"/>
      <w:lvlText w:val=""/>
      <w:lvlJc w:val="left"/>
    </w:lvl>
    <w:lvl w:ilvl="2" w:tplc="5846F2E6">
      <w:numFmt w:val="decimal"/>
      <w:lvlText w:val=""/>
      <w:lvlJc w:val="left"/>
    </w:lvl>
    <w:lvl w:ilvl="3" w:tplc="244A85F6">
      <w:numFmt w:val="decimal"/>
      <w:lvlText w:val=""/>
      <w:lvlJc w:val="left"/>
    </w:lvl>
    <w:lvl w:ilvl="4" w:tplc="9F26DD4C">
      <w:numFmt w:val="decimal"/>
      <w:lvlText w:val=""/>
      <w:lvlJc w:val="left"/>
    </w:lvl>
    <w:lvl w:ilvl="5" w:tplc="618CD4BC">
      <w:numFmt w:val="decimal"/>
      <w:lvlText w:val=""/>
      <w:lvlJc w:val="left"/>
    </w:lvl>
    <w:lvl w:ilvl="6" w:tplc="E45AEB5E">
      <w:numFmt w:val="decimal"/>
      <w:lvlText w:val=""/>
      <w:lvlJc w:val="left"/>
    </w:lvl>
    <w:lvl w:ilvl="7" w:tplc="1CB4ADD2">
      <w:numFmt w:val="decimal"/>
      <w:lvlText w:val=""/>
      <w:lvlJc w:val="left"/>
    </w:lvl>
    <w:lvl w:ilvl="8" w:tplc="DC52B1FA">
      <w:numFmt w:val="decimal"/>
      <w:lvlText w:val=""/>
      <w:lvlJc w:val="left"/>
    </w:lvl>
  </w:abstractNum>
  <w:abstractNum w:abstractNumId="35">
    <w:nsid w:val="00000B31"/>
    <w:multiLevelType w:val="hybridMultilevel"/>
    <w:tmpl w:val="80D28EF2"/>
    <w:lvl w:ilvl="0" w:tplc="5D0E7C32">
      <w:start w:val="1"/>
      <w:numFmt w:val="decimal"/>
      <w:lvlText w:val="%1."/>
      <w:lvlJc w:val="left"/>
    </w:lvl>
    <w:lvl w:ilvl="1" w:tplc="09042884">
      <w:numFmt w:val="decimal"/>
      <w:lvlText w:val=""/>
      <w:lvlJc w:val="left"/>
    </w:lvl>
    <w:lvl w:ilvl="2" w:tplc="D82A60BE">
      <w:numFmt w:val="decimal"/>
      <w:lvlText w:val=""/>
      <w:lvlJc w:val="left"/>
    </w:lvl>
    <w:lvl w:ilvl="3" w:tplc="EB48E134">
      <w:numFmt w:val="decimal"/>
      <w:lvlText w:val=""/>
      <w:lvlJc w:val="left"/>
    </w:lvl>
    <w:lvl w:ilvl="4" w:tplc="38A6A7D4">
      <w:numFmt w:val="decimal"/>
      <w:lvlText w:val=""/>
      <w:lvlJc w:val="left"/>
    </w:lvl>
    <w:lvl w:ilvl="5" w:tplc="DB6C5BC2">
      <w:numFmt w:val="decimal"/>
      <w:lvlText w:val=""/>
      <w:lvlJc w:val="left"/>
    </w:lvl>
    <w:lvl w:ilvl="6" w:tplc="79BC9A0A">
      <w:numFmt w:val="decimal"/>
      <w:lvlText w:val=""/>
      <w:lvlJc w:val="left"/>
    </w:lvl>
    <w:lvl w:ilvl="7" w:tplc="0C66003C">
      <w:numFmt w:val="decimal"/>
      <w:lvlText w:val=""/>
      <w:lvlJc w:val="left"/>
    </w:lvl>
    <w:lvl w:ilvl="8" w:tplc="4D24E844">
      <w:numFmt w:val="decimal"/>
      <w:lvlText w:val=""/>
      <w:lvlJc w:val="left"/>
    </w:lvl>
  </w:abstractNum>
  <w:abstractNum w:abstractNumId="36">
    <w:nsid w:val="00000B93"/>
    <w:multiLevelType w:val="hybridMultilevel"/>
    <w:tmpl w:val="8124CA4E"/>
    <w:lvl w:ilvl="0" w:tplc="AD24EBD2">
      <w:start w:val="1"/>
      <w:numFmt w:val="bullet"/>
      <w:lvlText w:val="и"/>
      <w:lvlJc w:val="left"/>
    </w:lvl>
    <w:lvl w:ilvl="1" w:tplc="9AAE94DA">
      <w:start w:val="1"/>
      <w:numFmt w:val="bullet"/>
      <w:lvlText w:val=""/>
      <w:lvlJc w:val="left"/>
    </w:lvl>
    <w:lvl w:ilvl="2" w:tplc="DCCE4C42">
      <w:numFmt w:val="decimal"/>
      <w:lvlText w:val=""/>
      <w:lvlJc w:val="left"/>
    </w:lvl>
    <w:lvl w:ilvl="3" w:tplc="E3DAB926">
      <w:numFmt w:val="decimal"/>
      <w:lvlText w:val=""/>
      <w:lvlJc w:val="left"/>
    </w:lvl>
    <w:lvl w:ilvl="4" w:tplc="82BE4B98">
      <w:numFmt w:val="decimal"/>
      <w:lvlText w:val=""/>
      <w:lvlJc w:val="left"/>
    </w:lvl>
    <w:lvl w:ilvl="5" w:tplc="8CC60972">
      <w:numFmt w:val="decimal"/>
      <w:lvlText w:val=""/>
      <w:lvlJc w:val="left"/>
    </w:lvl>
    <w:lvl w:ilvl="6" w:tplc="ACA25E68">
      <w:numFmt w:val="decimal"/>
      <w:lvlText w:val=""/>
      <w:lvlJc w:val="left"/>
    </w:lvl>
    <w:lvl w:ilvl="7" w:tplc="3C90AC18">
      <w:numFmt w:val="decimal"/>
      <w:lvlText w:val=""/>
      <w:lvlJc w:val="left"/>
    </w:lvl>
    <w:lvl w:ilvl="8" w:tplc="C47A07E4">
      <w:numFmt w:val="decimal"/>
      <w:lvlText w:val=""/>
      <w:lvlJc w:val="left"/>
    </w:lvl>
  </w:abstractNum>
  <w:abstractNum w:abstractNumId="37">
    <w:nsid w:val="00000B9B"/>
    <w:multiLevelType w:val="hybridMultilevel"/>
    <w:tmpl w:val="D578EA22"/>
    <w:lvl w:ilvl="0" w:tplc="9AFE8C7C">
      <w:start w:val="1"/>
      <w:numFmt w:val="bullet"/>
      <w:lvlText w:val=""/>
      <w:lvlJc w:val="left"/>
    </w:lvl>
    <w:lvl w:ilvl="1" w:tplc="FD72AFB6">
      <w:start w:val="1"/>
      <w:numFmt w:val="bullet"/>
      <w:lvlText w:val=""/>
      <w:lvlJc w:val="left"/>
    </w:lvl>
    <w:lvl w:ilvl="2" w:tplc="654EF3FC">
      <w:numFmt w:val="decimal"/>
      <w:lvlText w:val=""/>
      <w:lvlJc w:val="left"/>
    </w:lvl>
    <w:lvl w:ilvl="3" w:tplc="9050FA76">
      <w:numFmt w:val="decimal"/>
      <w:lvlText w:val=""/>
      <w:lvlJc w:val="left"/>
    </w:lvl>
    <w:lvl w:ilvl="4" w:tplc="4CF6EC16">
      <w:numFmt w:val="decimal"/>
      <w:lvlText w:val=""/>
      <w:lvlJc w:val="left"/>
    </w:lvl>
    <w:lvl w:ilvl="5" w:tplc="8A183648">
      <w:numFmt w:val="decimal"/>
      <w:lvlText w:val=""/>
      <w:lvlJc w:val="left"/>
    </w:lvl>
    <w:lvl w:ilvl="6" w:tplc="F9CEE838">
      <w:numFmt w:val="decimal"/>
      <w:lvlText w:val=""/>
      <w:lvlJc w:val="left"/>
    </w:lvl>
    <w:lvl w:ilvl="7" w:tplc="4E22FB12">
      <w:numFmt w:val="decimal"/>
      <w:lvlText w:val=""/>
      <w:lvlJc w:val="left"/>
    </w:lvl>
    <w:lvl w:ilvl="8" w:tplc="7B000CD0">
      <w:numFmt w:val="decimal"/>
      <w:lvlText w:val=""/>
      <w:lvlJc w:val="left"/>
    </w:lvl>
  </w:abstractNum>
  <w:abstractNum w:abstractNumId="38">
    <w:nsid w:val="00000C1E"/>
    <w:multiLevelType w:val="hybridMultilevel"/>
    <w:tmpl w:val="D8503000"/>
    <w:lvl w:ilvl="0" w:tplc="C3BC9734">
      <w:start w:val="1"/>
      <w:numFmt w:val="bullet"/>
      <w:lvlText w:val=""/>
      <w:lvlJc w:val="left"/>
    </w:lvl>
    <w:lvl w:ilvl="1" w:tplc="3FE80104">
      <w:numFmt w:val="decimal"/>
      <w:lvlText w:val=""/>
      <w:lvlJc w:val="left"/>
    </w:lvl>
    <w:lvl w:ilvl="2" w:tplc="441E9E2C">
      <w:numFmt w:val="decimal"/>
      <w:lvlText w:val=""/>
      <w:lvlJc w:val="left"/>
    </w:lvl>
    <w:lvl w:ilvl="3" w:tplc="7298A10C">
      <w:numFmt w:val="decimal"/>
      <w:lvlText w:val=""/>
      <w:lvlJc w:val="left"/>
    </w:lvl>
    <w:lvl w:ilvl="4" w:tplc="B444116C">
      <w:numFmt w:val="decimal"/>
      <w:lvlText w:val=""/>
      <w:lvlJc w:val="left"/>
    </w:lvl>
    <w:lvl w:ilvl="5" w:tplc="E0BAD1EE">
      <w:numFmt w:val="decimal"/>
      <w:lvlText w:val=""/>
      <w:lvlJc w:val="left"/>
    </w:lvl>
    <w:lvl w:ilvl="6" w:tplc="4C2CAC22">
      <w:numFmt w:val="decimal"/>
      <w:lvlText w:val=""/>
      <w:lvlJc w:val="left"/>
    </w:lvl>
    <w:lvl w:ilvl="7" w:tplc="2272B464">
      <w:numFmt w:val="decimal"/>
      <w:lvlText w:val=""/>
      <w:lvlJc w:val="left"/>
    </w:lvl>
    <w:lvl w:ilvl="8" w:tplc="1478911C">
      <w:numFmt w:val="decimal"/>
      <w:lvlText w:val=""/>
      <w:lvlJc w:val="left"/>
    </w:lvl>
  </w:abstractNum>
  <w:abstractNum w:abstractNumId="39">
    <w:nsid w:val="00000C95"/>
    <w:multiLevelType w:val="hybridMultilevel"/>
    <w:tmpl w:val="032C02AE"/>
    <w:lvl w:ilvl="0" w:tplc="2CD2D918">
      <w:start w:val="1"/>
      <w:numFmt w:val="bullet"/>
      <w:lvlText w:val=""/>
      <w:lvlJc w:val="left"/>
    </w:lvl>
    <w:lvl w:ilvl="1" w:tplc="F1FC12D0">
      <w:numFmt w:val="decimal"/>
      <w:lvlText w:val=""/>
      <w:lvlJc w:val="left"/>
    </w:lvl>
    <w:lvl w:ilvl="2" w:tplc="2090AAF0">
      <w:numFmt w:val="decimal"/>
      <w:lvlText w:val=""/>
      <w:lvlJc w:val="left"/>
    </w:lvl>
    <w:lvl w:ilvl="3" w:tplc="5E4CF8E2">
      <w:numFmt w:val="decimal"/>
      <w:lvlText w:val=""/>
      <w:lvlJc w:val="left"/>
    </w:lvl>
    <w:lvl w:ilvl="4" w:tplc="9850A28E">
      <w:numFmt w:val="decimal"/>
      <w:lvlText w:val=""/>
      <w:lvlJc w:val="left"/>
    </w:lvl>
    <w:lvl w:ilvl="5" w:tplc="CE1E08F6">
      <w:numFmt w:val="decimal"/>
      <w:lvlText w:val=""/>
      <w:lvlJc w:val="left"/>
    </w:lvl>
    <w:lvl w:ilvl="6" w:tplc="FEA214FA">
      <w:numFmt w:val="decimal"/>
      <w:lvlText w:val=""/>
      <w:lvlJc w:val="left"/>
    </w:lvl>
    <w:lvl w:ilvl="7" w:tplc="F9B42632">
      <w:numFmt w:val="decimal"/>
      <w:lvlText w:val=""/>
      <w:lvlJc w:val="left"/>
    </w:lvl>
    <w:lvl w:ilvl="8" w:tplc="B6265A10">
      <w:numFmt w:val="decimal"/>
      <w:lvlText w:val=""/>
      <w:lvlJc w:val="left"/>
    </w:lvl>
  </w:abstractNum>
  <w:abstractNum w:abstractNumId="40">
    <w:nsid w:val="00000D9F"/>
    <w:multiLevelType w:val="hybridMultilevel"/>
    <w:tmpl w:val="EC645FF4"/>
    <w:lvl w:ilvl="0" w:tplc="A75CE95C">
      <w:start w:val="1"/>
      <w:numFmt w:val="bullet"/>
      <w:lvlText w:val=""/>
      <w:lvlJc w:val="left"/>
    </w:lvl>
    <w:lvl w:ilvl="1" w:tplc="323E0082">
      <w:numFmt w:val="decimal"/>
      <w:lvlText w:val=""/>
      <w:lvlJc w:val="left"/>
    </w:lvl>
    <w:lvl w:ilvl="2" w:tplc="BB007404">
      <w:numFmt w:val="decimal"/>
      <w:lvlText w:val=""/>
      <w:lvlJc w:val="left"/>
    </w:lvl>
    <w:lvl w:ilvl="3" w:tplc="4E1CEC8C">
      <w:numFmt w:val="decimal"/>
      <w:lvlText w:val=""/>
      <w:lvlJc w:val="left"/>
    </w:lvl>
    <w:lvl w:ilvl="4" w:tplc="5B0EAFF4">
      <w:numFmt w:val="decimal"/>
      <w:lvlText w:val=""/>
      <w:lvlJc w:val="left"/>
    </w:lvl>
    <w:lvl w:ilvl="5" w:tplc="DA16FDA2">
      <w:numFmt w:val="decimal"/>
      <w:lvlText w:val=""/>
      <w:lvlJc w:val="left"/>
    </w:lvl>
    <w:lvl w:ilvl="6" w:tplc="D3D66962">
      <w:numFmt w:val="decimal"/>
      <w:lvlText w:val=""/>
      <w:lvlJc w:val="left"/>
    </w:lvl>
    <w:lvl w:ilvl="7" w:tplc="2FB6CC1C">
      <w:numFmt w:val="decimal"/>
      <w:lvlText w:val=""/>
      <w:lvlJc w:val="left"/>
    </w:lvl>
    <w:lvl w:ilvl="8" w:tplc="D6FC1ECE">
      <w:numFmt w:val="decimal"/>
      <w:lvlText w:val=""/>
      <w:lvlJc w:val="left"/>
    </w:lvl>
  </w:abstractNum>
  <w:abstractNum w:abstractNumId="41">
    <w:nsid w:val="00000DC7"/>
    <w:multiLevelType w:val="hybridMultilevel"/>
    <w:tmpl w:val="EAD459A0"/>
    <w:lvl w:ilvl="0" w:tplc="AC966D38">
      <w:start w:val="1"/>
      <w:numFmt w:val="bullet"/>
      <w:lvlText w:val=""/>
      <w:lvlJc w:val="left"/>
    </w:lvl>
    <w:lvl w:ilvl="1" w:tplc="876A9034">
      <w:start w:val="1"/>
      <w:numFmt w:val="bullet"/>
      <w:lvlText w:val=""/>
      <w:lvlJc w:val="left"/>
    </w:lvl>
    <w:lvl w:ilvl="2" w:tplc="BE185720">
      <w:numFmt w:val="decimal"/>
      <w:lvlText w:val=""/>
      <w:lvlJc w:val="left"/>
    </w:lvl>
    <w:lvl w:ilvl="3" w:tplc="F57AE82A">
      <w:numFmt w:val="decimal"/>
      <w:lvlText w:val=""/>
      <w:lvlJc w:val="left"/>
    </w:lvl>
    <w:lvl w:ilvl="4" w:tplc="4BC2B84E">
      <w:numFmt w:val="decimal"/>
      <w:lvlText w:val=""/>
      <w:lvlJc w:val="left"/>
    </w:lvl>
    <w:lvl w:ilvl="5" w:tplc="2C123A16">
      <w:numFmt w:val="decimal"/>
      <w:lvlText w:val=""/>
      <w:lvlJc w:val="left"/>
    </w:lvl>
    <w:lvl w:ilvl="6" w:tplc="B492E82E">
      <w:numFmt w:val="decimal"/>
      <w:lvlText w:val=""/>
      <w:lvlJc w:val="left"/>
    </w:lvl>
    <w:lvl w:ilvl="7" w:tplc="DB6EC228">
      <w:numFmt w:val="decimal"/>
      <w:lvlText w:val=""/>
      <w:lvlJc w:val="left"/>
    </w:lvl>
    <w:lvl w:ilvl="8" w:tplc="0A22006C">
      <w:numFmt w:val="decimal"/>
      <w:lvlText w:val=""/>
      <w:lvlJc w:val="left"/>
    </w:lvl>
  </w:abstractNum>
  <w:abstractNum w:abstractNumId="42">
    <w:nsid w:val="00000E00"/>
    <w:multiLevelType w:val="hybridMultilevel"/>
    <w:tmpl w:val="4FE4340A"/>
    <w:lvl w:ilvl="0" w:tplc="CB5C20C6">
      <w:start w:val="1"/>
      <w:numFmt w:val="bullet"/>
      <w:lvlText w:val="в"/>
      <w:lvlJc w:val="left"/>
    </w:lvl>
    <w:lvl w:ilvl="1" w:tplc="B264187C">
      <w:start w:val="1"/>
      <w:numFmt w:val="bullet"/>
      <w:lvlText w:val=""/>
      <w:lvlJc w:val="left"/>
    </w:lvl>
    <w:lvl w:ilvl="2" w:tplc="C46AC306">
      <w:numFmt w:val="decimal"/>
      <w:lvlText w:val=""/>
      <w:lvlJc w:val="left"/>
    </w:lvl>
    <w:lvl w:ilvl="3" w:tplc="51F6A2C0">
      <w:numFmt w:val="decimal"/>
      <w:lvlText w:val=""/>
      <w:lvlJc w:val="left"/>
    </w:lvl>
    <w:lvl w:ilvl="4" w:tplc="4942E9D0">
      <w:numFmt w:val="decimal"/>
      <w:lvlText w:val=""/>
      <w:lvlJc w:val="left"/>
    </w:lvl>
    <w:lvl w:ilvl="5" w:tplc="68C4A318">
      <w:numFmt w:val="decimal"/>
      <w:lvlText w:val=""/>
      <w:lvlJc w:val="left"/>
    </w:lvl>
    <w:lvl w:ilvl="6" w:tplc="63681E48">
      <w:numFmt w:val="decimal"/>
      <w:lvlText w:val=""/>
      <w:lvlJc w:val="left"/>
    </w:lvl>
    <w:lvl w:ilvl="7" w:tplc="0B62ED04">
      <w:numFmt w:val="decimal"/>
      <w:lvlText w:val=""/>
      <w:lvlJc w:val="left"/>
    </w:lvl>
    <w:lvl w:ilvl="8" w:tplc="78168768">
      <w:numFmt w:val="decimal"/>
      <w:lvlText w:val=""/>
      <w:lvlJc w:val="left"/>
    </w:lvl>
  </w:abstractNum>
  <w:abstractNum w:abstractNumId="43">
    <w:nsid w:val="00000E99"/>
    <w:multiLevelType w:val="hybridMultilevel"/>
    <w:tmpl w:val="3140CF04"/>
    <w:lvl w:ilvl="0" w:tplc="B99AB842">
      <w:start w:val="1"/>
      <w:numFmt w:val="bullet"/>
      <w:lvlText w:val=""/>
      <w:lvlJc w:val="left"/>
    </w:lvl>
    <w:lvl w:ilvl="1" w:tplc="04190001">
      <w:start w:val="1"/>
      <w:numFmt w:val="bullet"/>
      <w:lvlText w:val=""/>
      <w:lvlJc w:val="left"/>
      <w:rPr>
        <w:rFonts w:ascii="Symbol" w:hAnsi="Symbol" w:hint="default"/>
      </w:rPr>
    </w:lvl>
    <w:lvl w:ilvl="2" w:tplc="E7BE1EE4">
      <w:numFmt w:val="decimal"/>
      <w:lvlText w:val=""/>
      <w:lvlJc w:val="left"/>
    </w:lvl>
    <w:lvl w:ilvl="3" w:tplc="657E27B0">
      <w:numFmt w:val="decimal"/>
      <w:lvlText w:val=""/>
      <w:lvlJc w:val="left"/>
    </w:lvl>
    <w:lvl w:ilvl="4" w:tplc="DEACE704">
      <w:numFmt w:val="decimal"/>
      <w:lvlText w:val=""/>
      <w:lvlJc w:val="left"/>
    </w:lvl>
    <w:lvl w:ilvl="5" w:tplc="10B8E9FE">
      <w:numFmt w:val="decimal"/>
      <w:lvlText w:val=""/>
      <w:lvlJc w:val="left"/>
    </w:lvl>
    <w:lvl w:ilvl="6" w:tplc="4E268422">
      <w:numFmt w:val="decimal"/>
      <w:lvlText w:val=""/>
      <w:lvlJc w:val="left"/>
    </w:lvl>
    <w:lvl w:ilvl="7" w:tplc="877C0342">
      <w:numFmt w:val="decimal"/>
      <w:lvlText w:val=""/>
      <w:lvlJc w:val="left"/>
    </w:lvl>
    <w:lvl w:ilvl="8" w:tplc="70A25616">
      <w:numFmt w:val="decimal"/>
      <w:lvlText w:val=""/>
      <w:lvlJc w:val="left"/>
    </w:lvl>
  </w:abstractNum>
  <w:abstractNum w:abstractNumId="44">
    <w:nsid w:val="00000EF5"/>
    <w:multiLevelType w:val="hybridMultilevel"/>
    <w:tmpl w:val="C5AE166A"/>
    <w:lvl w:ilvl="0" w:tplc="5588BAE4">
      <w:start w:val="1"/>
      <w:numFmt w:val="bullet"/>
      <w:lvlText w:val=""/>
      <w:lvlJc w:val="left"/>
    </w:lvl>
    <w:lvl w:ilvl="1" w:tplc="58D2F60E">
      <w:numFmt w:val="decimal"/>
      <w:lvlText w:val=""/>
      <w:lvlJc w:val="left"/>
    </w:lvl>
    <w:lvl w:ilvl="2" w:tplc="21669134">
      <w:numFmt w:val="decimal"/>
      <w:lvlText w:val=""/>
      <w:lvlJc w:val="left"/>
    </w:lvl>
    <w:lvl w:ilvl="3" w:tplc="EDF8E028">
      <w:numFmt w:val="decimal"/>
      <w:lvlText w:val=""/>
      <w:lvlJc w:val="left"/>
    </w:lvl>
    <w:lvl w:ilvl="4" w:tplc="1A94F8F8">
      <w:numFmt w:val="decimal"/>
      <w:lvlText w:val=""/>
      <w:lvlJc w:val="left"/>
    </w:lvl>
    <w:lvl w:ilvl="5" w:tplc="08B674B4">
      <w:numFmt w:val="decimal"/>
      <w:lvlText w:val=""/>
      <w:lvlJc w:val="left"/>
    </w:lvl>
    <w:lvl w:ilvl="6" w:tplc="AC24787E">
      <w:numFmt w:val="decimal"/>
      <w:lvlText w:val=""/>
      <w:lvlJc w:val="left"/>
    </w:lvl>
    <w:lvl w:ilvl="7" w:tplc="E4067216">
      <w:numFmt w:val="decimal"/>
      <w:lvlText w:val=""/>
      <w:lvlJc w:val="left"/>
    </w:lvl>
    <w:lvl w:ilvl="8" w:tplc="1638ABE0">
      <w:numFmt w:val="decimal"/>
      <w:lvlText w:val=""/>
      <w:lvlJc w:val="left"/>
    </w:lvl>
  </w:abstractNum>
  <w:abstractNum w:abstractNumId="45">
    <w:nsid w:val="00000FF4"/>
    <w:multiLevelType w:val="hybridMultilevel"/>
    <w:tmpl w:val="00C85CCC"/>
    <w:lvl w:ilvl="0" w:tplc="7DBE84EE">
      <w:start w:val="1"/>
      <w:numFmt w:val="bullet"/>
      <w:lvlText w:val=""/>
      <w:lvlJc w:val="left"/>
    </w:lvl>
    <w:lvl w:ilvl="1" w:tplc="FD1A6584">
      <w:numFmt w:val="decimal"/>
      <w:lvlText w:val=""/>
      <w:lvlJc w:val="left"/>
    </w:lvl>
    <w:lvl w:ilvl="2" w:tplc="17E877F2">
      <w:numFmt w:val="decimal"/>
      <w:lvlText w:val=""/>
      <w:lvlJc w:val="left"/>
    </w:lvl>
    <w:lvl w:ilvl="3" w:tplc="01E62D90">
      <w:numFmt w:val="decimal"/>
      <w:lvlText w:val=""/>
      <w:lvlJc w:val="left"/>
    </w:lvl>
    <w:lvl w:ilvl="4" w:tplc="616003C4">
      <w:numFmt w:val="decimal"/>
      <w:lvlText w:val=""/>
      <w:lvlJc w:val="left"/>
    </w:lvl>
    <w:lvl w:ilvl="5" w:tplc="F9B2A48A">
      <w:numFmt w:val="decimal"/>
      <w:lvlText w:val=""/>
      <w:lvlJc w:val="left"/>
    </w:lvl>
    <w:lvl w:ilvl="6" w:tplc="D74066B8">
      <w:numFmt w:val="decimal"/>
      <w:lvlText w:val=""/>
      <w:lvlJc w:val="left"/>
    </w:lvl>
    <w:lvl w:ilvl="7" w:tplc="FA9E38C4">
      <w:numFmt w:val="decimal"/>
      <w:lvlText w:val=""/>
      <w:lvlJc w:val="left"/>
    </w:lvl>
    <w:lvl w:ilvl="8" w:tplc="280490A8">
      <w:numFmt w:val="decimal"/>
      <w:lvlText w:val=""/>
      <w:lvlJc w:val="left"/>
    </w:lvl>
  </w:abstractNum>
  <w:abstractNum w:abstractNumId="46">
    <w:nsid w:val="00001003"/>
    <w:multiLevelType w:val="hybridMultilevel"/>
    <w:tmpl w:val="9DE4BFE0"/>
    <w:lvl w:ilvl="0" w:tplc="7FB270E2">
      <w:start w:val="2"/>
      <w:numFmt w:val="decimal"/>
      <w:lvlText w:val="%1."/>
      <w:lvlJc w:val="left"/>
    </w:lvl>
    <w:lvl w:ilvl="1" w:tplc="EE1A11EE">
      <w:numFmt w:val="decimal"/>
      <w:lvlText w:val=""/>
      <w:lvlJc w:val="left"/>
    </w:lvl>
    <w:lvl w:ilvl="2" w:tplc="31002286">
      <w:numFmt w:val="decimal"/>
      <w:lvlText w:val=""/>
      <w:lvlJc w:val="left"/>
    </w:lvl>
    <w:lvl w:ilvl="3" w:tplc="E17A81F2">
      <w:numFmt w:val="decimal"/>
      <w:lvlText w:val=""/>
      <w:lvlJc w:val="left"/>
    </w:lvl>
    <w:lvl w:ilvl="4" w:tplc="7ED0508A">
      <w:numFmt w:val="decimal"/>
      <w:lvlText w:val=""/>
      <w:lvlJc w:val="left"/>
    </w:lvl>
    <w:lvl w:ilvl="5" w:tplc="3EE418DE">
      <w:numFmt w:val="decimal"/>
      <w:lvlText w:val=""/>
      <w:lvlJc w:val="left"/>
    </w:lvl>
    <w:lvl w:ilvl="6" w:tplc="3C96B2A2">
      <w:numFmt w:val="decimal"/>
      <w:lvlText w:val=""/>
      <w:lvlJc w:val="left"/>
    </w:lvl>
    <w:lvl w:ilvl="7" w:tplc="8FFAF956">
      <w:numFmt w:val="decimal"/>
      <w:lvlText w:val=""/>
      <w:lvlJc w:val="left"/>
    </w:lvl>
    <w:lvl w:ilvl="8" w:tplc="1826E2C0">
      <w:numFmt w:val="decimal"/>
      <w:lvlText w:val=""/>
      <w:lvlJc w:val="left"/>
    </w:lvl>
  </w:abstractNum>
  <w:abstractNum w:abstractNumId="47">
    <w:nsid w:val="0000113E"/>
    <w:multiLevelType w:val="hybridMultilevel"/>
    <w:tmpl w:val="4DD2E5FC"/>
    <w:lvl w:ilvl="0" w:tplc="99E20DC8">
      <w:start w:val="1"/>
      <w:numFmt w:val="bullet"/>
      <w:lvlText w:val="В"/>
      <w:lvlJc w:val="left"/>
    </w:lvl>
    <w:lvl w:ilvl="1" w:tplc="18084C36">
      <w:numFmt w:val="decimal"/>
      <w:lvlText w:val=""/>
      <w:lvlJc w:val="left"/>
    </w:lvl>
    <w:lvl w:ilvl="2" w:tplc="2A3A5B9E">
      <w:numFmt w:val="decimal"/>
      <w:lvlText w:val=""/>
      <w:lvlJc w:val="left"/>
    </w:lvl>
    <w:lvl w:ilvl="3" w:tplc="309E7712">
      <w:numFmt w:val="decimal"/>
      <w:lvlText w:val=""/>
      <w:lvlJc w:val="left"/>
    </w:lvl>
    <w:lvl w:ilvl="4" w:tplc="741A93A2">
      <w:numFmt w:val="decimal"/>
      <w:lvlText w:val=""/>
      <w:lvlJc w:val="left"/>
    </w:lvl>
    <w:lvl w:ilvl="5" w:tplc="3614F058">
      <w:numFmt w:val="decimal"/>
      <w:lvlText w:val=""/>
      <w:lvlJc w:val="left"/>
    </w:lvl>
    <w:lvl w:ilvl="6" w:tplc="0340194C">
      <w:numFmt w:val="decimal"/>
      <w:lvlText w:val=""/>
      <w:lvlJc w:val="left"/>
    </w:lvl>
    <w:lvl w:ilvl="7" w:tplc="D6007358">
      <w:numFmt w:val="decimal"/>
      <w:lvlText w:val=""/>
      <w:lvlJc w:val="left"/>
    </w:lvl>
    <w:lvl w:ilvl="8" w:tplc="97B209D4">
      <w:numFmt w:val="decimal"/>
      <w:lvlText w:val=""/>
      <w:lvlJc w:val="left"/>
    </w:lvl>
  </w:abstractNum>
  <w:abstractNum w:abstractNumId="48">
    <w:nsid w:val="000011D5"/>
    <w:multiLevelType w:val="hybridMultilevel"/>
    <w:tmpl w:val="CAB4DA7E"/>
    <w:lvl w:ilvl="0" w:tplc="BCF0C21A">
      <w:start w:val="1"/>
      <w:numFmt w:val="bullet"/>
      <w:lvlText w:val=""/>
      <w:lvlJc w:val="left"/>
    </w:lvl>
    <w:lvl w:ilvl="1" w:tplc="F6ACC61A">
      <w:numFmt w:val="decimal"/>
      <w:lvlText w:val=""/>
      <w:lvlJc w:val="left"/>
    </w:lvl>
    <w:lvl w:ilvl="2" w:tplc="7C44B6B0">
      <w:numFmt w:val="decimal"/>
      <w:lvlText w:val=""/>
      <w:lvlJc w:val="left"/>
    </w:lvl>
    <w:lvl w:ilvl="3" w:tplc="062AE65E">
      <w:numFmt w:val="decimal"/>
      <w:lvlText w:val=""/>
      <w:lvlJc w:val="left"/>
    </w:lvl>
    <w:lvl w:ilvl="4" w:tplc="241836B8">
      <w:numFmt w:val="decimal"/>
      <w:lvlText w:val=""/>
      <w:lvlJc w:val="left"/>
    </w:lvl>
    <w:lvl w:ilvl="5" w:tplc="9D3A4A8A">
      <w:numFmt w:val="decimal"/>
      <w:lvlText w:val=""/>
      <w:lvlJc w:val="left"/>
    </w:lvl>
    <w:lvl w:ilvl="6" w:tplc="255234DC">
      <w:numFmt w:val="decimal"/>
      <w:lvlText w:val=""/>
      <w:lvlJc w:val="left"/>
    </w:lvl>
    <w:lvl w:ilvl="7" w:tplc="41920B22">
      <w:numFmt w:val="decimal"/>
      <w:lvlText w:val=""/>
      <w:lvlJc w:val="left"/>
    </w:lvl>
    <w:lvl w:ilvl="8" w:tplc="7D466F52">
      <w:numFmt w:val="decimal"/>
      <w:lvlText w:val=""/>
      <w:lvlJc w:val="left"/>
    </w:lvl>
  </w:abstractNum>
  <w:abstractNum w:abstractNumId="49">
    <w:nsid w:val="00001243"/>
    <w:multiLevelType w:val="hybridMultilevel"/>
    <w:tmpl w:val="CB0E8176"/>
    <w:lvl w:ilvl="0" w:tplc="0798AD94">
      <w:start w:val="1"/>
      <w:numFmt w:val="bullet"/>
      <w:lvlText w:val=""/>
      <w:lvlJc w:val="left"/>
    </w:lvl>
    <w:lvl w:ilvl="1" w:tplc="7C7E7CDA">
      <w:numFmt w:val="decimal"/>
      <w:lvlText w:val=""/>
      <w:lvlJc w:val="left"/>
    </w:lvl>
    <w:lvl w:ilvl="2" w:tplc="3882344E">
      <w:numFmt w:val="decimal"/>
      <w:lvlText w:val=""/>
      <w:lvlJc w:val="left"/>
    </w:lvl>
    <w:lvl w:ilvl="3" w:tplc="1FE87624">
      <w:numFmt w:val="decimal"/>
      <w:lvlText w:val=""/>
      <w:lvlJc w:val="left"/>
    </w:lvl>
    <w:lvl w:ilvl="4" w:tplc="DE9CADEE">
      <w:numFmt w:val="decimal"/>
      <w:lvlText w:val=""/>
      <w:lvlJc w:val="left"/>
    </w:lvl>
    <w:lvl w:ilvl="5" w:tplc="33EEA47E">
      <w:numFmt w:val="decimal"/>
      <w:lvlText w:val=""/>
      <w:lvlJc w:val="left"/>
    </w:lvl>
    <w:lvl w:ilvl="6" w:tplc="E3AE4258">
      <w:numFmt w:val="decimal"/>
      <w:lvlText w:val=""/>
      <w:lvlJc w:val="left"/>
    </w:lvl>
    <w:lvl w:ilvl="7" w:tplc="7F008554">
      <w:numFmt w:val="decimal"/>
      <w:lvlText w:val=""/>
      <w:lvlJc w:val="left"/>
    </w:lvl>
    <w:lvl w:ilvl="8" w:tplc="89340F7E">
      <w:numFmt w:val="decimal"/>
      <w:lvlText w:val=""/>
      <w:lvlJc w:val="left"/>
    </w:lvl>
  </w:abstractNum>
  <w:abstractNum w:abstractNumId="50">
    <w:nsid w:val="00001246"/>
    <w:multiLevelType w:val="hybridMultilevel"/>
    <w:tmpl w:val="B4C229C0"/>
    <w:lvl w:ilvl="0" w:tplc="30FEF642">
      <w:start w:val="1"/>
      <w:numFmt w:val="bullet"/>
      <w:lvlText w:val=""/>
      <w:lvlJc w:val="left"/>
    </w:lvl>
    <w:lvl w:ilvl="1" w:tplc="01764678">
      <w:numFmt w:val="decimal"/>
      <w:lvlText w:val=""/>
      <w:lvlJc w:val="left"/>
    </w:lvl>
    <w:lvl w:ilvl="2" w:tplc="C6C86E18">
      <w:numFmt w:val="decimal"/>
      <w:lvlText w:val=""/>
      <w:lvlJc w:val="left"/>
    </w:lvl>
    <w:lvl w:ilvl="3" w:tplc="021412AC">
      <w:numFmt w:val="decimal"/>
      <w:lvlText w:val=""/>
      <w:lvlJc w:val="left"/>
    </w:lvl>
    <w:lvl w:ilvl="4" w:tplc="B98CC186">
      <w:numFmt w:val="decimal"/>
      <w:lvlText w:val=""/>
      <w:lvlJc w:val="left"/>
    </w:lvl>
    <w:lvl w:ilvl="5" w:tplc="B8C0556A">
      <w:numFmt w:val="decimal"/>
      <w:lvlText w:val=""/>
      <w:lvlJc w:val="left"/>
    </w:lvl>
    <w:lvl w:ilvl="6" w:tplc="3B6ABF50">
      <w:numFmt w:val="decimal"/>
      <w:lvlText w:val=""/>
      <w:lvlJc w:val="left"/>
    </w:lvl>
    <w:lvl w:ilvl="7" w:tplc="03947F14">
      <w:numFmt w:val="decimal"/>
      <w:lvlText w:val=""/>
      <w:lvlJc w:val="left"/>
    </w:lvl>
    <w:lvl w:ilvl="8" w:tplc="97F04B22">
      <w:numFmt w:val="decimal"/>
      <w:lvlText w:val=""/>
      <w:lvlJc w:val="left"/>
    </w:lvl>
  </w:abstractNum>
  <w:abstractNum w:abstractNumId="51">
    <w:nsid w:val="00001295"/>
    <w:multiLevelType w:val="hybridMultilevel"/>
    <w:tmpl w:val="ABDCBE6E"/>
    <w:lvl w:ilvl="0" w:tplc="342840C6">
      <w:start w:val="1"/>
      <w:numFmt w:val="bullet"/>
      <w:lvlText w:val=""/>
      <w:lvlJc w:val="left"/>
    </w:lvl>
    <w:lvl w:ilvl="1" w:tplc="652CC714">
      <w:numFmt w:val="decimal"/>
      <w:lvlText w:val=""/>
      <w:lvlJc w:val="left"/>
    </w:lvl>
    <w:lvl w:ilvl="2" w:tplc="ECE01352">
      <w:numFmt w:val="decimal"/>
      <w:lvlText w:val=""/>
      <w:lvlJc w:val="left"/>
    </w:lvl>
    <w:lvl w:ilvl="3" w:tplc="85CED0B6">
      <w:numFmt w:val="decimal"/>
      <w:lvlText w:val=""/>
      <w:lvlJc w:val="left"/>
    </w:lvl>
    <w:lvl w:ilvl="4" w:tplc="7B42F42E">
      <w:numFmt w:val="decimal"/>
      <w:lvlText w:val=""/>
      <w:lvlJc w:val="left"/>
    </w:lvl>
    <w:lvl w:ilvl="5" w:tplc="4A9221A0">
      <w:numFmt w:val="decimal"/>
      <w:lvlText w:val=""/>
      <w:lvlJc w:val="left"/>
    </w:lvl>
    <w:lvl w:ilvl="6" w:tplc="70224B2A">
      <w:numFmt w:val="decimal"/>
      <w:lvlText w:val=""/>
      <w:lvlJc w:val="left"/>
    </w:lvl>
    <w:lvl w:ilvl="7" w:tplc="13D8C36E">
      <w:numFmt w:val="decimal"/>
      <w:lvlText w:val=""/>
      <w:lvlJc w:val="left"/>
    </w:lvl>
    <w:lvl w:ilvl="8" w:tplc="F356AE60">
      <w:numFmt w:val="decimal"/>
      <w:lvlText w:val=""/>
      <w:lvlJc w:val="left"/>
    </w:lvl>
  </w:abstractNum>
  <w:abstractNum w:abstractNumId="52">
    <w:nsid w:val="000012C2"/>
    <w:multiLevelType w:val="hybridMultilevel"/>
    <w:tmpl w:val="53EE4AB8"/>
    <w:lvl w:ilvl="0" w:tplc="E8A0E70A">
      <w:start w:val="1"/>
      <w:numFmt w:val="bullet"/>
      <w:lvlText w:val=""/>
      <w:lvlJc w:val="left"/>
    </w:lvl>
    <w:lvl w:ilvl="1" w:tplc="0B24B346">
      <w:numFmt w:val="decimal"/>
      <w:lvlText w:val=""/>
      <w:lvlJc w:val="left"/>
    </w:lvl>
    <w:lvl w:ilvl="2" w:tplc="2D04800C">
      <w:numFmt w:val="decimal"/>
      <w:lvlText w:val=""/>
      <w:lvlJc w:val="left"/>
    </w:lvl>
    <w:lvl w:ilvl="3" w:tplc="AB72B8B4">
      <w:numFmt w:val="decimal"/>
      <w:lvlText w:val=""/>
      <w:lvlJc w:val="left"/>
    </w:lvl>
    <w:lvl w:ilvl="4" w:tplc="86A4EA16">
      <w:numFmt w:val="decimal"/>
      <w:lvlText w:val=""/>
      <w:lvlJc w:val="left"/>
    </w:lvl>
    <w:lvl w:ilvl="5" w:tplc="FE1892DA">
      <w:numFmt w:val="decimal"/>
      <w:lvlText w:val=""/>
      <w:lvlJc w:val="left"/>
    </w:lvl>
    <w:lvl w:ilvl="6" w:tplc="5F1E97FC">
      <w:numFmt w:val="decimal"/>
      <w:lvlText w:val=""/>
      <w:lvlJc w:val="left"/>
    </w:lvl>
    <w:lvl w:ilvl="7" w:tplc="26F845CA">
      <w:numFmt w:val="decimal"/>
      <w:lvlText w:val=""/>
      <w:lvlJc w:val="left"/>
    </w:lvl>
    <w:lvl w:ilvl="8" w:tplc="B45483E6">
      <w:numFmt w:val="decimal"/>
      <w:lvlText w:val=""/>
      <w:lvlJc w:val="left"/>
    </w:lvl>
  </w:abstractNum>
  <w:abstractNum w:abstractNumId="53">
    <w:nsid w:val="0000134C"/>
    <w:multiLevelType w:val="hybridMultilevel"/>
    <w:tmpl w:val="3418E226"/>
    <w:lvl w:ilvl="0" w:tplc="5DA85022">
      <w:start w:val="1"/>
      <w:numFmt w:val="bullet"/>
      <w:lvlText w:val="В"/>
      <w:lvlJc w:val="left"/>
    </w:lvl>
    <w:lvl w:ilvl="1" w:tplc="78805416">
      <w:start w:val="1"/>
      <w:numFmt w:val="bullet"/>
      <w:lvlText w:val=""/>
      <w:lvlJc w:val="left"/>
    </w:lvl>
    <w:lvl w:ilvl="2" w:tplc="69EE4C40">
      <w:numFmt w:val="decimal"/>
      <w:lvlText w:val=""/>
      <w:lvlJc w:val="left"/>
    </w:lvl>
    <w:lvl w:ilvl="3" w:tplc="884EA3A8">
      <w:numFmt w:val="decimal"/>
      <w:lvlText w:val=""/>
      <w:lvlJc w:val="left"/>
    </w:lvl>
    <w:lvl w:ilvl="4" w:tplc="E1449EFC">
      <w:numFmt w:val="decimal"/>
      <w:lvlText w:val=""/>
      <w:lvlJc w:val="left"/>
    </w:lvl>
    <w:lvl w:ilvl="5" w:tplc="AE9E91D2">
      <w:numFmt w:val="decimal"/>
      <w:lvlText w:val=""/>
      <w:lvlJc w:val="left"/>
    </w:lvl>
    <w:lvl w:ilvl="6" w:tplc="D1F2DB62">
      <w:numFmt w:val="decimal"/>
      <w:lvlText w:val=""/>
      <w:lvlJc w:val="left"/>
    </w:lvl>
    <w:lvl w:ilvl="7" w:tplc="FC3052A6">
      <w:numFmt w:val="decimal"/>
      <w:lvlText w:val=""/>
      <w:lvlJc w:val="left"/>
    </w:lvl>
    <w:lvl w:ilvl="8" w:tplc="1AEC54D6">
      <w:numFmt w:val="decimal"/>
      <w:lvlText w:val=""/>
      <w:lvlJc w:val="left"/>
    </w:lvl>
  </w:abstractNum>
  <w:abstractNum w:abstractNumId="54">
    <w:nsid w:val="0000136F"/>
    <w:multiLevelType w:val="hybridMultilevel"/>
    <w:tmpl w:val="A4D0358A"/>
    <w:lvl w:ilvl="0" w:tplc="6598F574">
      <w:start w:val="1"/>
      <w:numFmt w:val="bullet"/>
      <w:lvlText w:val="•"/>
      <w:lvlJc w:val="left"/>
    </w:lvl>
    <w:lvl w:ilvl="1" w:tplc="03BEDB94">
      <w:numFmt w:val="decimal"/>
      <w:lvlText w:val=""/>
      <w:lvlJc w:val="left"/>
    </w:lvl>
    <w:lvl w:ilvl="2" w:tplc="51C446F4">
      <w:numFmt w:val="decimal"/>
      <w:lvlText w:val=""/>
      <w:lvlJc w:val="left"/>
    </w:lvl>
    <w:lvl w:ilvl="3" w:tplc="8A8ECE9A">
      <w:numFmt w:val="decimal"/>
      <w:lvlText w:val=""/>
      <w:lvlJc w:val="left"/>
    </w:lvl>
    <w:lvl w:ilvl="4" w:tplc="746CDEB4">
      <w:numFmt w:val="decimal"/>
      <w:lvlText w:val=""/>
      <w:lvlJc w:val="left"/>
    </w:lvl>
    <w:lvl w:ilvl="5" w:tplc="4DC85DEC">
      <w:numFmt w:val="decimal"/>
      <w:lvlText w:val=""/>
      <w:lvlJc w:val="left"/>
    </w:lvl>
    <w:lvl w:ilvl="6" w:tplc="8C5C12A0">
      <w:numFmt w:val="decimal"/>
      <w:lvlText w:val=""/>
      <w:lvlJc w:val="left"/>
    </w:lvl>
    <w:lvl w:ilvl="7" w:tplc="CED8B3C2">
      <w:numFmt w:val="decimal"/>
      <w:lvlText w:val=""/>
      <w:lvlJc w:val="left"/>
    </w:lvl>
    <w:lvl w:ilvl="8" w:tplc="97AC1A18">
      <w:numFmt w:val="decimal"/>
      <w:lvlText w:val=""/>
      <w:lvlJc w:val="left"/>
    </w:lvl>
  </w:abstractNum>
  <w:abstractNum w:abstractNumId="55">
    <w:nsid w:val="000013A6"/>
    <w:multiLevelType w:val="hybridMultilevel"/>
    <w:tmpl w:val="F29C11FC"/>
    <w:lvl w:ilvl="0" w:tplc="39F0F3E4">
      <w:start w:val="1"/>
      <w:numFmt w:val="bullet"/>
      <w:lvlText w:val="В"/>
      <w:lvlJc w:val="left"/>
    </w:lvl>
    <w:lvl w:ilvl="1" w:tplc="2CFC21EE">
      <w:start w:val="1"/>
      <w:numFmt w:val="bullet"/>
      <w:lvlText w:val="с"/>
      <w:lvlJc w:val="left"/>
    </w:lvl>
    <w:lvl w:ilvl="2" w:tplc="25BCEA3E">
      <w:start w:val="1"/>
      <w:numFmt w:val="bullet"/>
      <w:lvlText w:val=""/>
      <w:lvlJc w:val="left"/>
    </w:lvl>
    <w:lvl w:ilvl="3" w:tplc="E0EA281A">
      <w:numFmt w:val="decimal"/>
      <w:lvlText w:val=""/>
      <w:lvlJc w:val="left"/>
    </w:lvl>
    <w:lvl w:ilvl="4" w:tplc="BA7E2B64">
      <w:numFmt w:val="decimal"/>
      <w:lvlText w:val=""/>
      <w:lvlJc w:val="left"/>
    </w:lvl>
    <w:lvl w:ilvl="5" w:tplc="F40652C0">
      <w:numFmt w:val="decimal"/>
      <w:lvlText w:val=""/>
      <w:lvlJc w:val="left"/>
    </w:lvl>
    <w:lvl w:ilvl="6" w:tplc="E18426DC">
      <w:numFmt w:val="decimal"/>
      <w:lvlText w:val=""/>
      <w:lvlJc w:val="left"/>
    </w:lvl>
    <w:lvl w:ilvl="7" w:tplc="44003F3E">
      <w:numFmt w:val="decimal"/>
      <w:lvlText w:val=""/>
      <w:lvlJc w:val="left"/>
    </w:lvl>
    <w:lvl w:ilvl="8" w:tplc="B8369408">
      <w:numFmt w:val="decimal"/>
      <w:lvlText w:val=""/>
      <w:lvlJc w:val="left"/>
    </w:lvl>
  </w:abstractNum>
  <w:abstractNum w:abstractNumId="56">
    <w:nsid w:val="000013F5"/>
    <w:multiLevelType w:val="hybridMultilevel"/>
    <w:tmpl w:val="40288B10"/>
    <w:lvl w:ilvl="0" w:tplc="04190001">
      <w:start w:val="1"/>
      <w:numFmt w:val="bullet"/>
      <w:lvlText w:val=""/>
      <w:lvlJc w:val="left"/>
      <w:rPr>
        <w:rFonts w:ascii="Symbol" w:hAnsi="Symbol" w:hint="default"/>
      </w:rPr>
    </w:lvl>
    <w:lvl w:ilvl="1" w:tplc="2384CA5A">
      <w:start w:val="1"/>
      <w:numFmt w:val="bullet"/>
      <w:lvlText w:val=""/>
      <w:lvlJc w:val="left"/>
    </w:lvl>
    <w:lvl w:ilvl="2" w:tplc="5A2485EC">
      <w:numFmt w:val="decimal"/>
      <w:lvlText w:val=""/>
      <w:lvlJc w:val="left"/>
    </w:lvl>
    <w:lvl w:ilvl="3" w:tplc="2070E160">
      <w:numFmt w:val="decimal"/>
      <w:lvlText w:val=""/>
      <w:lvlJc w:val="left"/>
    </w:lvl>
    <w:lvl w:ilvl="4" w:tplc="D2604EDC">
      <w:numFmt w:val="decimal"/>
      <w:lvlText w:val=""/>
      <w:lvlJc w:val="left"/>
    </w:lvl>
    <w:lvl w:ilvl="5" w:tplc="D39CB4EC">
      <w:numFmt w:val="decimal"/>
      <w:lvlText w:val=""/>
      <w:lvlJc w:val="left"/>
    </w:lvl>
    <w:lvl w:ilvl="6" w:tplc="3886DC8C">
      <w:numFmt w:val="decimal"/>
      <w:lvlText w:val=""/>
      <w:lvlJc w:val="left"/>
    </w:lvl>
    <w:lvl w:ilvl="7" w:tplc="8BFA5A6A">
      <w:numFmt w:val="decimal"/>
      <w:lvlText w:val=""/>
      <w:lvlJc w:val="left"/>
    </w:lvl>
    <w:lvl w:ilvl="8" w:tplc="2E446770">
      <w:numFmt w:val="decimal"/>
      <w:lvlText w:val=""/>
      <w:lvlJc w:val="left"/>
    </w:lvl>
  </w:abstractNum>
  <w:abstractNum w:abstractNumId="57">
    <w:nsid w:val="000015B4"/>
    <w:multiLevelType w:val="hybridMultilevel"/>
    <w:tmpl w:val="300462B4"/>
    <w:lvl w:ilvl="0" w:tplc="237CD56A">
      <w:start w:val="1"/>
      <w:numFmt w:val="bullet"/>
      <w:lvlText w:val="в"/>
      <w:lvlJc w:val="left"/>
    </w:lvl>
    <w:lvl w:ilvl="1" w:tplc="E31065F4">
      <w:start w:val="1"/>
      <w:numFmt w:val="decimal"/>
      <w:lvlText w:val="%2)"/>
      <w:lvlJc w:val="left"/>
    </w:lvl>
    <w:lvl w:ilvl="2" w:tplc="E1FC4606">
      <w:numFmt w:val="decimal"/>
      <w:lvlText w:val=""/>
      <w:lvlJc w:val="left"/>
    </w:lvl>
    <w:lvl w:ilvl="3" w:tplc="A3626620">
      <w:numFmt w:val="decimal"/>
      <w:lvlText w:val=""/>
      <w:lvlJc w:val="left"/>
    </w:lvl>
    <w:lvl w:ilvl="4" w:tplc="500896B6">
      <w:numFmt w:val="decimal"/>
      <w:lvlText w:val=""/>
      <w:lvlJc w:val="left"/>
    </w:lvl>
    <w:lvl w:ilvl="5" w:tplc="6F601B66">
      <w:numFmt w:val="decimal"/>
      <w:lvlText w:val=""/>
      <w:lvlJc w:val="left"/>
    </w:lvl>
    <w:lvl w:ilvl="6" w:tplc="7612F0B4">
      <w:numFmt w:val="decimal"/>
      <w:lvlText w:val=""/>
      <w:lvlJc w:val="left"/>
    </w:lvl>
    <w:lvl w:ilvl="7" w:tplc="C3B8EAB0">
      <w:numFmt w:val="decimal"/>
      <w:lvlText w:val=""/>
      <w:lvlJc w:val="left"/>
    </w:lvl>
    <w:lvl w:ilvl="8" w:tplc="15B0458C">
      <w:numFmt w:val="decimal"/>
      <w:lvlText w:val=""/>
      <w:lvlJc w:val="left"/>
    </w:lvl>
  </w:abstractNum>
  <w:abstractNum w:abstractNumId="58">
    <w:nsid w:val="000015E1"/>
    <w:multiLevelType w:val="hybridMultilevel"/>
    <w:tmpl w:val="8C343AAE"/>
    <w:lvl w:ilvl="0" w:tplc="7F601EFE">
      <w:start w:val="1"/>
      <w:numFmt w:val="bullet"/>
      <w:lvlText w:val="в"/>
      <w:lvlJc w:val="left"/>
    </w:lvl>
    <w:lvl w:ilvl="1" w:tplc="749042BE">
      <w:start w:val="1"/>
      <w:numFmt w:val="bullet"/>
      <w:lvlText w:val="•"/>
      <w:lvlJc w:val="left"/>
    </w:lvl>
    <w:lvl w:ilvl="2" w:tplc="F74CCE5E">
      <w:start w:val="1"/>
      <w:numFmt w:val="bullet"/>
      <w:lvlText w:val="\endash "/>
      <w:lvlJc w:val="left"/>
    </w:lvl>
    <w:lvl w:ilvl="3" w:tplc="60ECB742">
      <w:numFmt w:val="decimal"/>
      <w:lvlText w:val=""/>
      <w:lvlJc w:val="left"/>
    </w:lvl>
    <w:lvl w:ilvl="4" w:tplc="EE306ECE">
      <w:numFmt w:val="decimal"/>
      <w:lvlText w:val=""/>
      <w:lvlJc w:val="left"/>
    </w:lvl>
    <w:lvl w:ilvl="5" w:tplc="75C0EA66">
      <w:numFmt w:val="decimal"/>
      <w:lvlText w:val=""/>
      <w:lvlJc w:val="left"/>
    </w:lvl>
    <w:lvl w:ilvl="6" w:tplc="0E5AFB0E">
      <w:numFmt w:val="decimal"/>
      <w:lvlText w:val=""/>
      <w:lvlJc w:val="left"/>
    </w:lvl>
    <w:lvl w:ilvl="7" w:tplc="09BE38D4">
      <w:numFmt w:val="decimal"/>
      <w:lvlText w:val=""/>
      <w:lvlJc w:val="left"/>
    </w:lvl>
    <w:lvl w:ilvl="8" w:tplc="9EE8AD7C">
      <w:numFmt w:val="decimal"/>
      <w:lvlText w:val=""/>
      <w:lvlJc w:val="left"/>
    </w:lvl>
  </w:abstractNum>
  <w:abstractNum w:abstractNumId="59">
    <w:nsid w:val="000015FD"/>
    <w:multiLevelType w:val="hybridMultilevel"/>
    <w:tmpl w:val="6D1C3C5C"/>
    <w:lvl w:ilvl="0" w:tplc="E3527A70">
      <w:start w:val="1"/>
      <w:numFmt w:val="bullet"/>
      <w:lvlText w:val=""/>
      <w:lvlJc w:val="left"/>
    </w:lvl>
    <w:lvl w:ilvl="1" w:tplc="8C006648">
      <w:numFmt w:val="decimal"/>
      <w:lvlText w:val=""/>
      <w:lvlJc w:val="left"/>
    </w:lvl>
    <w:lvl w:ilvl="2" w:tplc="2CFE8B04">
      <w:numFmt w:val="decimal"/>
      <w:lvlText w:val=""/>
      <w:lvlJc w:val="left"/>
    </w:lvl>
    <w:lvl w:ilvl="3" w:tplc="816EB866">
      <w:numFmt w:val="decimal"/>
      <w:lvlText w:val=""/>
      <w:lvlJc w:val="left"/>
    </w:lvl>
    <w:lvl w:ilvl="4" w:tplc="CA56C0D0">
      <w:numFmt w:val="decimal"/>
      <w:lvlText w:val=""/>
      <w:lvlJc w:val="left"/>
    </w:lvl>
    <w:lvl w:ilvl="5" w:tplc="6AA015AA">
      <w:numFmt w:val="decimal"/>
      <w:lvlText w:val=""/>
      <w:lvlJc w:val="left"/>
    </w:lvl>
    <w:lvl w:ilvl="6" w:tplc="684E0DB8">
      <w:numFmt w:val="decimal"/>
      <w:lvlText w:val=""/>
      <w:lvlJc w:val="left"/>
    </w:lvl>
    <w:lvl w:ilvl="7" w:tplc="A8E01276">
      <w:numFmt w:val="decimal"/>
      <w:lvlText w:val=""/>
      <w:lvlJc w:val="left"/>
    </w:lvl>
    <w:lvl w:ilvl="8" w:tplc="B97A1D20">
      <w:numFmt w:val="decimal"/>
      <w:lvlText w:val=""/>
      <w:lvlJc w:val="left"/>
    </w:lvl>
  </w:abstractNum>
  <w:abstractNum w:abstractNumId="60">
    <w:nsid w:val="0000164A"/>
    <w:multiLevelType w:val="hybridMultilevel"/>
    <w:tmpl w:val="D2B4C3CE"/>
    <w:lvl w:ilvl="0" w:tplc="4EA2142C">
      <w:start w:val="1"/>
      <w:numFmt w:val="bullet"/>
      <w:lvlText w:val=""/>
      <w:lvlJc w:val="left"/>
    </w:lvl>
    <w:lvl w:ilvl="1" w:tplc="56E2B854">
      <w:numFmt w:val="decimal"/>
      <w:lvlText w:val=""/>
      <w:lvlJc w:val="left"/>
    </w:lvl>
    <w:lvl w:ilvl="2" w:tplc="00BA5EEE">
      <w:numFmt w:val="decimal"/>
      <w:lvlText w:val=""/>
      <w:lvlJc w:val="left"/>
    </w:lvl>
    <w:lvl w:ilvl="3" w:tplc="64EC4470">
      <w:numFmt w:val="decimal"/>
      <w:lvlText w:val=""/>
      <w:lvlJc w:val="left"/>
    </w:lvl>
    <w:lvl w:ilvl="4" w:tplc="DA407C36">
      <w:numFmt w:val="decimal"/>
      <w:lvlText w:val=""/>
      <w:lvlJc w:val="left"/>
    </w:lvl>
    <w:lvl w:ilvl="5" w:tplc="AA667FBC">
      <w:numFmt w:val="decimal"/>
      <w:lvlText w:val=""/>
      <w:lvlJc w:val="left"/>
    </w:lvl>
    <w:lvl w:ilvl="6" w:tplc="C6B6E0D2">
      <w:numFmt w:val="decimal"/>
      <w:lvlText w:val=""/>
      <w:lvlJc w:val="left"/>
    </w:lvl>
    <w:lvl w:ilvl="7" w:tplc="77CA18D4">
      <w:numFmt w:val="decimal"/>
      <w:lvlText w:val=""/>
      <w:lvlJc w:val="left"/>
    </w:lvl>
    <w:lvl w:ilvl="8" w:tplc="D9529BCC">
      <w:numFmt w:val="decimal"/>
      <w:lvlText w:val=""/>
      <w:lvlJc w:val="left"/>
    </w:lvl>
  </w:abstractNum>
  <w:abstractNum w:abstractNumId="61">
    <w:nsid w:val="0000176D"/>
    <w:multiLevelType w:val="hybridMultilevel"/>
    <w:tmpl w:val="CC0EF278"/>
    <w:lvl w:ilvl="0" w:tplc="B0DED7DA">
      <w:start w:val="1"/>
      <w:numFmt w:val="bullet"/>
      <w:lvlText w:val="В"/>
      <w:lvlJc w:val="left"/>
    </w:lvl>
    <w:lvl w:ilvl="1" w:tplc="52F29B64">
      <w:numFmt w:val="decimal"/>
      <w:lvlText w:val=""/>
      <w:lvlJc w:val="left"/>
    </w:lvl>
    <w:lvl w:ilvl="2" w:tplc="E1FE6F76">
      <w:numFmt w:val="decimal"/>
      <w:lvlText w:val=""/>
      <w:lvlJc w:val="left"/>
    </w:lvl>
    <w:lvl w:ilvl="3" w:tplc="85021F62">
      <w:numFmt w:val="decimal"/>
      <w:lvlText w:val=""/>
      <w:lvlJc w:val="left"/>
    </w:lvl>
    <w:lvl w:ilvl="4" w:tplc="58868106">
      <w:numFmt w:val="decimal"/>
      <w:lvlText w:val=""/>
      <w:lvlJc w:val="left"/>
    </w:lvl>
    <w:lvl w:ilvl="5" w:tplc="3DF6979C">
      <w:numFmt w:val="decimal"/>
      <w:lvlText w:val=""/>
      <w:lvlJc w:val="left"/>
    </w:lvl>
    <w:lvl w:ilvl="6" w:tplc="EB92D8D6">
      <w:numFmt w:val="decimal"/>
      <w:lvlText w:val=""/>
      <w:lvlJc w:val="left"/>
    </w:lvl>
    <w:lvl w:ilvl="7" w:tplc="1632EF68">
      <w:numFmt w:val="decimal"/>
      <w:lvlText w:val=""/>
      <w:lvlJc w:val="left"/>
    </w:lvl>
    <w:lvl w:ilvl="8" w:tplc="037E655C">
      <w:numFmt w:val="decimal"/>
      <w:lvlText w:val=""/>
      <w:lvlJc w:val="left"/>
    </w:lvl>
  </w:abstractNum>
  <w:abstractNum w:abstractNumId="62">
    <w:nsid w:val="000017B8"/>
    <w:multiLevelType w:val="hybridMultilevel"/>
    <w:tmpl w:val="BD366946"/>
    <w:lvl w:ilvl="0" w:tplc="0724632A">
      <w:start w:val="1"/>
      <w:numFmt w:val="bullet"/>
      <w:lvlText w:val="В"/>
      <w:lvlJc w:val="left"/>
    </w:lvl>
    <w:lvl w:ilvl="1" w:tplc="CB0C053A">
      <w:start w:val="1"/>
      <w:numFmt w:val="bullet"/>
      <w:lvlText w:val=""/>
      <w:lvlJc w:val="left"/>
    </w:lvl>
    <w:lvl w:ilvl="2" w:tplc="BA642696">
      <w:numFmt w:val="decimal"/>
      <w:lvlText w:val=""/>
      <w:lvlJc w:val="left"/>
    </w:lvl>
    <w:lvl w:ilvl="3" w:tplc="BF92F3CA">
      <w:numFmt w:val="decimal"/>
      <w:lvlText w:val=""/>
      <w:lvlJc w:val="left"/>
    </w:lvl>
    <w:lvl w:ilvl="4" w:tplc="4A84161E">
      <w:numFmt w:val="decimal"/>
      <w:lvlText w:val=""/>
      <w:lvlJc w:val="left"/>
    </w:lvl>
    <w:lvl w:ilvl="5" w:tplc="BBF057AE">
      <w:numFmt w:val="decimal"/>
      <w:lvlText w:val=""/>
      <w:lvlJc w:val="left"/>
    </w:lvl>
    <w:lvl w:ilvl="6" w:tplc="135AC316">
      <w:numFmt w:val="decimal"/>
      <w:lvlText w:val=""/>
      <w:lvlJc w:val="left"/>
    </w:lvl>
    <w:lvl w:ilvl="7" w:tplc="ACCCBE8A">
      <w:numFmt w:val="decimal"/>
      <w:lvlText w:val=""/>
      <w:lvlJc w:val="left"/>
    </w:lvl>
    <w:lvl w:ilvl="8" w:tplc="30FA60F2">
      <w:numFmt w:val="decimal"/>
      <w:lvlText w:val=""/>
      <w:lvlJc w:val="left"/>
    </w:lvl>
  </w:abstractNum>
  <w:abstractNum w:abstractNumId="63">
    <w:nsid w:val="000017BD"/>
    <w:multiLevelType w:val="hybridMultilevel"/>
    <w:tmpl w:val="2D9038E8"/>
    <w:lvl w:ilvl="0" w:tplc="67048252">
      <w:start w:val="1"/>
      <w:numFmt w:val="bullet"/>
      <w:lvlText w:val="к"/>
      <w:lvlJc w:val="left"/>
    </w:lvl>
    <w:lvl w:ilvl="1" w:tplc="1B4EC320">
      <w:start w:val="1"/>
      <w:numFmt w:val="bullet"/>
      <w:lvlText w:val="-"/>
      <w:lvlJc w:val="left"/>
    </w:lvl>
    <w:lvl w:ilvl="2" w:tplc="382EC132">
      <w:numFmt w:val="decimal"/>
      <w:lvlText w:val=""/>
      <w:lvlJc w:val="left"/>
    </w:lvl>
    <w:lvl w:ilvl="3" w:tplc="0BDC5DA4">
      <w:numFmt w:val="decimal"/>
      <w:lvlText w:val=""/>
      <w:lvlJc w:val="left"/>
    </w:lvl>
    <w:lvl w:ilvl="4" w:tplc="B39CEABA">
      <w:numFmt w:val="decimal"/>
      <w:lvlText w:val=""/>
      <w:lvlJc w:val="left"/>
    </w:lvl>
    <w:lvl w:ilvl="5" w:tplc="85DE0B6E">
      <w:numFmt w:val="decimal"/>
      <w:lvlText w:val=""/>
      <w:lvlJc w:val="left"/>
    </w:lvl>
    <w:lvl w:ilvl="6" w:tplc="CF16F644">
      <w:numFmt w:val="decimal"/>
      <w:lvlText w:val=""/>
      <w:lvlJc w:val="left"/>
    </w:lvl>
    <w:lvl w:ilvl="7" w:tplc="265E3A1A">
      <w:numFmt w:val="decimal"/>
      <w:lvlText w:val=""/>
      <w:lvlJc w:val="left"/>
    </w:lvl>
    <w:lvl w:ilvl="8" w:tplc="571C4042">
      <w:numFmt w:val="decimal"/>
      <w:lvlText w:val=""/>
      <w:lvlJc w:val="left"/>
    </w:lvl>
  </w:abstractNum>
  <w:abstractNum w:abstractNumId="64">
    <w:nsid w:val="0000183A"/>
    <w:multiLevelType w:val="hybridMultilevel"/>
    <w:tmpl w:val="E266F238"/>
    <w:lvl w:ilvl="0" w:tplc="DA2C49FC">
      <w:start w:val="1"/>
      <w:numFmt w:val="bullet"/>
      <w:lvlText w:val="В"/>
      <w:lvlJc w:val="left"/>
    </w:lvl>
    <w:lvl w:ilvl="1" w:tplc="D3588188">
      <w:start w:val="1"/>
      <w:numFmt w:val="bullet"/>
      <w:lvlText w:val=""/>
      <w:lvlJc w:val="left"/>
    </w:lvl>
    <w:lvl w:ilvl="2" w:tplc="BF829204">
      <w:numFmt w:val="decimal"/>
      <w:lvlText w:val=""/>
      <w:lvlJc w:val="left"/>
    </w:lvl>
    <w:lvl w:ilvl="3" w:tplc="4B1E49F6">
      <w:numFmt w:val="decimal"/>
      <w:lvlText w:val=""/>
      <w:lvlJc w:val="left"/>
    </w:lvl>
    <w:lvl w:ilvl="4" w:tplc="C75A4EDC">
      <w:numFmt w:val="decimal"/>
      <w:lvlText w:val=""/>
      <w:lvlJc w:val="left"/>
    </w:lvl>
    <w:lvl w:ilvl="5" w:tplc="C49079D0">
      <w:numFmt w:val="decimal"/>
      <w:lvlText w:val=""/>
      <w:lvlJc w:val="left"/>
    </w:lvl>
    <w:lvl w:ilvl="6" w:tplc="9AE84148">
      <w:numFmt w:val="decimal"/>
      <w:lvlText w:val=""/>
      <w:lvlJc w:val="left"/>
    </w:lvl>
    <w:lvl w:ilvl="7" w:tplc="BAB42F86">
      <w:numFmt w:val="decimal"/>
      <w:lvlText w:val=""/>
      <w:lvlJc w:val="left"/>
    </w:lvl>
    <w:lvl w:ilvl="8" w:tplc="9FDAE43C">
      <w:numFmt w:val="decimal"/>
      <w:lvlText w:val=""/>
      <w:lvlJc w:val="left"/>
    </w:lvl>
  </w:abstractNum>
  <w:abstractNum w:abstractNumId="65">
    <w:nsid w:val="0000188F"/>
    <w:multiLevelType w:val="hybridMultilevel"/>
    <w:tmpl w:val="D68085FA"/>
    <w:lvl w:ilvl="0" w:tplc="2FAAF934">
      <w:start w:val="1"/>
      <w:numFmt w:val="bullet"/>
      <w:lvlText w:val=""/>
      <w:lvlJc w:val="left"/>
    </w:lvl>
    <w:lvl w:ilvl="1" w:tplc="C106AE62">
      <w:numFmt w:val="decimal"/>
      <w:lvlText w:val=""/>
      <w:lvlJc w:val="left"/>
    </w:lvl>
    <w:lvl w:ilvl="2" w:tplc="7D1E55D2">
      <w:numFmt w:val="decimal"/>
      <w:lvlText w:val=""/>
      <w:lvlJc w:val="left"/>
    </w:lvl>
    <w:lvl w:ilvl="3" w:tplc="CC7E80B8">
      <w:numFmt w:val="decimal"/>
      <w:lvlText w:val=""/>
      <w:lvlJc w:val="left"/>
    </w:lvl>
    <w:lvl w:ilvl="4" w:tplc="BC00C5F6">
      <w:numFmt w:val="decimal"/>
      <w:lvlText w:val=""/>
      <w:lvlJc w:val="left"/>
    </w:lvl>
    <w:lvl w:ilvl="5" w:tplc="290C3E8A">
      <w:numFmt w:val="decimal"/>
      <w:lvlText w:val=""/>
      <w:lvlJc w:val="left"/>
    </w:lvl>
    <w:lvl w:ilvl="6" w:tplc="9B36DB68">
      <w:numFmt w:val="decimal"/>
      <w:lvlText w:val=""/>
      <w:lvlJc w:val="left"/>
    </w:lvl>
    <w:lvl w:ilvl="7" w:tplc="E5F698AE">
      <w:numFmt w:val="decimal"/>
      <w:lvlText w:val=""/>
      <w:lvlJc w:val="left"/>
    </w:lvl>
    <w:lvl w:ilvl="8" w:tplc="DB7A86BA">
      <w:numFmt w:val="decimal"/>
      <w:lvlText w:val=""/>
      <w:lvlJc w:val="left"/>
    </w:lvl>
  </w:abstractNum>
  <w:abstractNum w:abstractNumId="66">
    <w:nsid w:val="0000190B"/>
    <w:multiLevelType w:val="hybridMultilevel"/>
    <w:tmpl w:val="CB5C47E2"/>
    <w:lvl w:ilvl="0" w:tplc="0C86E1BE">
      <w:start w:val="1"/>
      <w:numFmt w:val="bullet"/>
      <w:lvlText w:val=""/>
      <w:lvlJc w:val="left"/>
    </w:lvl>
    <w:lvl w:ilvl="1" w:tplc="E214AF16">
      <w:numFmt w:val="decimal"/>
      <w:lvlText w:val=""/>
      <w:lvlJc w:val="left"/>
    </w:lvl>
    <w:lvl w:ilvl="2" w:tplc="58CC1BEC">
      <w:numFmt w:val="decimal"/>
      <w:lvlText w:val=""/>
      <w:lvlJc w:val="left"/>
    </w:lvl>
    <w:lvl w:ilvl="3" w:tplc="8EE459B8">
      <w:numFmt w:val="decimal"/>
      <w:lvlText w:val=""/>
      <w:lvlJc w:val="left"/>
    </w:lvl>
    <w:lvl w:ilvl="4" w:tplc="57B41580">
      <w:numFmt w:val="decimal"/>
      <w:lvlText w:val=""/>
      <w:lvlJc w:val="left"/>
    </w:lvl>
    <w:lvl w:ilvl="5" w:tplc="36DC0D22">
      <w:numFmt w:val="decimal"/>
      <w:lvlText w:val=""/>
      <w:lvlJc w:val="left"/>
    </w:lvl>
    <w:lvl w:ilvl="6" w:tplc="2DA20A6C">
      <w:numFmt w:val="decimal"/>
      <w:lvlText w:val=""/>
      <w:lvlJc w:val="left"/>
    </w:lvl>
    <w:lvl w:ilvl="7" w:tplc="538A6A48">
      <w:numFmt w:val="decimal"/>
      <w:lvlText w:val=""/>
      <w:lvlJc w:val="left"/>
    </w:lvl>
    <w:lvl w:ilvl="8" w:tplc="EB12C7D2">
      <w:numFmt w:val="decimal"/>
      <w:lvlText w:val=""/>
      <w:lvlJc w:val="left"/>
    </w:lvl>
  </w:abstractNum>
  <w:abstractNum w:abstractNumId="67">
    <w:nsid w:val="00001927"/>
    <w:multiLevelType w:val="hybridMultilevel"/>
    <w:tmpl w:val="976CA2C6"/>
    <w:lvl w:ilvl="0" w:tplc="193A46FE">
      <w:start w:val="1"/>
      <w:numFmt w:val="bullet"/>
      <w:lvlText w:val="В"/>
      <w:lvlJc w:val="left"/>
    </w:lvl>
    <w:lvl w:ilvl="1" w:tplc="0D1AFBA4">
      <w:start w:val="1"/>
      <w:numFmt w:val="bullet"/>
      <w:lvlText w:val="и"/>
      <w:lvlJc w:val="left"/>
    </w:lvl>
    <w:lvl w:ilvl="2" w:tplc="908A72D6">
      <w:start w:val="1"/>
      <w:numFmt w:val="bullet"/>
      <w:lvlText w:val=""/>
      <w:lvlJc w:val="left"/>
    </w:lvl>
    <w:lvl w:ilvl="3" w:tplc="1FCAF72E">
      <w:numFmt w:val="decimal"/>
      <w:lvlText w:val=""/>
      <w:lvlJc w:val="left"/>
    </w:lvl>
    <w:lvl w:ilvl="4" w:tplc="24DA44D6">
      <w:numFmt w:val="decimal"/>
      <w:lvlText w:val=""/>
      <w:lvlJc w:val="left"/>
    </w:lvl>
    <w:lvl w:ilvl="5" w:tplc="132A79FE">
      <w:numFmt w:val="decimal"/>
      <w:lvlText w:val=""/>
      <w:lvlJc w:val="left"/>
    </w:lvl>
    <w:lvl w:ilvl="6" w:tplc="9AE4AA96">
      <w:numFmt w:val="decimal"/>
      <w:lvlText w:val=""/>
      <w:lvlJc w:val="left"/>
    </w:lvl>
    <w:lvl w:ilvl="7" w:tplc="E572E4FA">
      <w:numFmt w:val="decimal"/>
      <w:lvlText w:val=""/>
      <w:lvlJc w:val="left"/>
    </w:lvl>
    <w:lvl w:ilvl="8" w:tplc="CFFEDD2C">
      <w:numFmt w:val="decimal"/>
      <w:lvlText w:val=""/>
      <w:lvlJc w:val="left"/>
    </w:lvl>
  </w:abstractNum>
  <w:abstractNum w:abstractNumId="68">
    <w:nsid w:val="00001943"/>
    <w:multiLevelType w:val="hybridMultilevel"/>
    <w:tmpl w:val="F0686C90"/>
    <w:lvl w:ilvl="0" w:tplc="3D6605C8">
      <w:start w:val="1"/>
      <w:numFmt w:val="bullet"/>
      <w:lvlText w:val="в"/>
      <w:lvlJc w:val="left"/>
    </w:lvl>
    <w:lvl w:ilvl="1" w:tplc="48C2D1D4">
      <w:start w:val="1"/>
      <w:numFmt w:val="bullet"/>
      <w:lvlText w:val="В"/>
      <w:lvlJc w:val="left"/>
    </w:lvl>
    <w:lvl w:ilvl="2" w:tplc="5942D616">
      <w:numFmt w:val="decimal"/>
      <w:lvlText w:val=""/>
      <w:lvlJc w:val="left"/>
    </w:lvl>
    <w:lvl w:ilvl="3" w:tplc="B77EDA1C">
      <w:numFmt w:val="decimal"/>
      <w:lvlText w:val=""/>
      <w:lvlJc w:val="left"/>
    </w:lvl>
    <w:lvl w:ilvl="4" w:tplc="0D443E8C">
      <w:numFmt w:val="decimal"/>
      <w:lvlText w:val=""/>
      <w:lvlJc w:val="left"/>
    </w:lvl>
    <w:lvl w:ilvl="5" w:tplc="E6A850E6">
      <w:numFmt w:val="decimal"/>
      <w:lvlText w:val=""/>
      <w:lvlJc w:val="left"/>
    </w:lvl>
    <w:lvl w:ilvl="6" w:tplc="DAF8DB4E">
      <w:numFmt w:val="decimal"/>
      <w:lvlText w:val=""/>
      <w:lvlJc w:val="left"/>
    </w:lvl>
    <w:lvl w:ilvl="7" w:tplc="FE4649BC">
      <w:numFmt w:val="decimal"/>
      <w:lvlText w:val=""/>
      <w:lvlJc w:val="left"/>
    </w:lvl>
    <w:lvl w:ilvl="8" w:tplc="0DD4E854">
      <w:numFmt w:val="decimal"/>
      <w:lvlText w:val=""/>
      <w:lvlJc w:val="left"/>
    </w:lvl>
  </w:abstractNum>
  <w:abstractNum w:abstractNumId="69">
    <w:nsid w:val="0000196F"/>
    <w:multiLevelType w:val="hybridMultilevel"/>
    <w:tmpl w:val="2B2A52AE"/>
    <w:lvl w:ilvl="0" w:tplc="41EC7810">
      <w:start w:val="1"/>
      <w:numFmt w:val="bullet"/>
      <w:lvlText w:val=""/>
      <w:lvlJc w:val="left"/>
    </w:lvl>
    <w:lvl w:ilvl="1" w:tplc="74EE2AFE">
      <w:numFmt w:val="decimal"/>
      <w:lvlText w:val=""/>
      <w:lvlJc w:val="left"/>
    </w:lvl>
    <w:lvl w:ilvl="2" w:tplc="CCAC5E0C">
      <w:numFmt w:val="decimal"/>
      <w:lvlText w:val=""/>
      <w:lvlJc w:val="left"/>
    </w:lvl>
    <w:lvl w:ilvl="3" w:tplc="7708DF26">
      <w:numFmt w:val="decimal"/>
      <w:lvlText w:val=""/>
      <w:lvlJc w:val="left"/>
    </w:lvl>
    <w:lvl w:ilvl="4" w:tplc="505C5FC4">
      <w:numFmt w:val="decimal"/>
      <w:lvlText w:val=""/>
      <w:lvlJc w:val="left"/>
    </w:lvl>
    <w:lvl w:ilvl="5" w:tplc="71263B34">
      <w:numFmt w:val="decimal"/>
      <w:lvlText w:val=""/>
      <w:lvlJc w:val="left"/>
    </w:lvl>
    <w:lvl w:ilvl="6" w:tplc="A0EAA122">
      <w:numFmt w:val="decimal"/>
      <w:lvlText w:val=""/>
      <w:lvlJc w:val="left"/>
    </w:lvl>
    <w:lvl w:ilvl="7" w:tplc="3E84AECC">
      <w:numFmt w:val="decimal"/>
      <w:lvlText w:val=""/>
      <w:lvlJc w:val="left"/>
    </w:lvl>
    <w:lvl w:ilvl="8" w:tplc="63449124">
      <w:numFmt w:val="decimal"/>
      <w:lvlText w:val=""/>
      <w:lvlJc w:val="left"/>
    </w:lvl>
  </w:abstractNum>
  <w:abstractNum w:abstractNumId="70">
    <w:nsid w:val="0000198C"/>
    <w:multiLevelType w:val="hybridMultilevel"/>
    <w:tmpl w:val="9782E8CA"/>
    <w:lvl w:ilvl="0" w:tplc="19424476">
      <w:start w:val="1"/>
      <w:numFmt w:val="bullet"/>
      <w:lvlText w:val=""/>
      <w:lvlJc w:val="left"/>
    </w:lvl>
    <w:lvl w:ilvl="1" w:tplc="D6A8A1B2">
      <w:numFmt w:val="decimal"/>
      <w:lvlText w:val=""/>
      <w:lvlJc w:val="left"/>
    </w:lvl>
    <w:lvl w:ilvl="2" w:tplc="CA246F94">
      <w:numFmt w:val="decimal"/>
      <w:lvlText w:val=""/>
      <w:lvlJc w:val="left"/>
    </w:lvl>
    <w:lvl w:ilvl="3" w:tplc="E7BEF17E">
      <w:numFmt w:val="decimal"/>
      <w:lvlText w:val=""/>
      <w:lvlJc w:val="left"/>
    </w:lvl>
    <w:lvl w:ilvl="4" w:tplc="0A328866">
      <w:numFmt w:val="decimal"/>
      <w:lvlText w:val=""/>
      <w:lvlJc w:val="left"/>
    </w:lvl>
    <w:lvl w:ilvl="5" w:tplc="37DEA2A4">
      <w:numFmt w:val="decimal"/>
      <w:lvlText w:val=""/>
      <w:lvlJc w:val="left"/>
    </w:lvl>
    <w:lvl w:ilvl="6" w:tplc="147AFC70">
      <w:numFmt w:val="decimal"/>
      <w:lvlText w:val=""/>
      <w:lvlJc w:val="left"/>
    </w:lvl>
    <w:lvl w:ilvl="7" w:tplc="EBA0EAC2">
      <w:numFmt w:val="decimal"/>
      <w:lvlText w:val=""/>
      <w:lvlJc w:val="left"/>
    </w:lvl>
    <w:lvl w:ilvl="8" w:tplc="BB2615CA">
      <w:numFmt w:val="decimal"/>
      <w:lvlText w:val=""/>
      <w:lvlJc w:val="left"/>
    </w:lvl>
  </w:abstractNum>
  <w:abstractNum w:abstractNumId="71">
    <w:nsid w:val="0000199F"/>
    <w:multiLevelType w:val="hybridMultilevel"/>
    <w:tmpl w:val="2410E2E2"/>
    <w:lvl w:ilvl="0" w:tplc="8E166998">
      <w:start w:val="1"/>
      <w:numFmt w:val="bullet"/>
      <w:lvlText w:val=""/>
      <w:lvlJc w:val="left"/>
    </w:lvl>
    <w:lvl w:ilvl="1" w:tplc="83527E44">
      <w:numFmt w:val="decimal"/>
      <w:lvlText w:val=""/>
      <w:lvlJc w:val="left"/>
    </w:lvl>
    <w:lvl w:ilvl="2" w:tplc="9C62DD18">
      <w:numFmt w:val="decimal"/>
      <w:lvlText w:val=""/>
      <w:lvlJc w:val="left"/>
    </w:lvl>
    <w:lvl w:ilvl="3" w:tplc="6E424E7E">
      <w:numFmt w:val="decimal"/>
      <w:lvlText w:val=""/>
      <w:lvlJc w:val="left"/>
    </w:lvl>
    <w:lvl w:ilvl="4" w:tplc="8E421C12">
      <w:numFmt w:val="decimal"/>
      <w:lvlText w:val=""/>
      <w:lvlJc w:val="left"/>
    </w:lvl>
    <w:lvl w:ilvl="5" w:tplc="65CCA78A">
      <w:numFmt w:val="decimal"/>
      <w:lvlText w:val=""/>
      <w:lvlJc w:val="left"/>
    </w:lvl>
    <w:lvl w:ilvl="6" w:tplc="CD164D1E">
      <w:numFmt w:val="decimal"/>
      <w:lvlText w:val=""/>
      <w:lvlJc w:val="left"/>
    </w:lvl>
    <w:lvl w:ilvl="7" w:tplc="E2C2AB8C">
      <w:numFmt w:val="decimal"/>
      <w:lvlText w:val=""/>
      <w:lvlJc w:val="left"/>
    </w:lvl>
    <w:lvl w:ilvl="8" w:tplc="85A80934">
      <w:numFmt w:val="decimal"/>
      <w:lvlText w:val=""/>
      <w:lvlJc w:val="left"/>
    </w:lvl>
  </w:abstractNum>
  <w:abstractNum w:abstractNumId="72">
    <w:nsid w:val="000019FE"/>
    <w:multiLevelType w:val="hybridMultilevel"/>
    <w:tmpl w:val="8C786BD8"/>
    <w:lvl w:ilvl="0" w:tplc="BE0692EC">
      <w:start w:val="1"/>
      <w:numFmt w:val="bullet"/>
      <w:lvlText w:val=""/>
      <w:lvlJc w:val="left"/>
    </w:lvl>
    <w:lvl w:ilvl="1" w:tplc="0E7E7512">
      <w:numFmt w:val="decimal"/>
      <w:lvlText w:val=""/>
      <w:lvlJc w:val="left"/>
    </w:lvl>
    <w:lvl w:ilvl="2" w:tplc="B8F291F4">
      <w:numFmt w:val="decimal"/>
      <w:lvlText w:val=""/>
      <w:lvlJc w:val="left"/>
    </w:lvl>
    <w:lvl w:ilvl="3" w:tplc="D1683C12">
      <w:numFmt w:val="decimal"/>
      <w:lvlText w:val=""/>
      <w:lvlJc w:val="left"/>
    </w:lvl>
    <w:lvl w:ilvl="4" w:tplc="076870C8">
      <w:numFmt w:val="decimal"/>
      <w:lvlText w:val=""/>
      <w:lvlJc w:val="left"/>
    </w:lvl>
    <w:lvl w:ilvl="5" w:tplc="2878E25C">
      <w:numFmt w:val="decimal"/>
      <w:lvlText w:val=""/>
      <w:lvlJc w:val="left"/>
    </w:lvl>
    <w:lvl w:ilvl="6" w:tplc="A42A4A2C">
      <w:numFmt w:val="decimal"/>
      <w:lvlText w:val=""/>
      <w:lvlJc w:val="left"/>
    </w:lvl>
    <w:lvl w:ilvl="7" w:tplc="D95077F0">
      <w:numFmt w:val="decimal"/>
      <w:lvlText w:val=""/>
      <w:lvlJc w:val="left"/>
    </w:lvl>
    <w:lvl w:ilvl="8" w:tplc="C0365FD2">
      <w:numFmt w:val="decimal"/>
      <w:lvlText w:val=""/>
      <w:lvlJc w:val="left"/>
    </w:lvl>
  </w:abstractNum>
  <w:abstractNum w:abstractNumId="73">
    <w:nsid w:val="00001A30"/>
    <w:multiLevelType w:val="hybridMultilevel"/>
    <w:tmpl w:val="0C86BEAA"/>
    <w:lvl w:ilvl="0" w:tplc="1FD0F05A">
      <w:start w:val="1"/>
      <w:numFmt w:val="decimal"/>
      <w:lvlText w:val="%1."/>
      <w:lvlJc w:val="left"/>
    </w:lvl>
    <w:lvl w:ilvl="1" w:tplc="3FC0280C">
      <w:numFmt w:val="decimal"/>
      <w:lvlText w:val=""/>
      <w:lvlJc w:val="left"/>
    </w:lvl>
    <w:lvl w:ilvl="2" w:tplc="DCDED2D4">
      <w:numFmt w:val="decimal"/>
      <w:lvlText w:val=""/>
      <w:lvlJc w:val="left"/>
    </w:lvl>
    <w:lvl w:ilvl="3" w:tplc="B8CCE0C6">
      <w:numFmt w:val="decimal"/>
      <w:lvlText w:val=""/>
      <w:lvlJc w:val="left"/>
    </w:lvl>
    <w:lvl w:ilvl="4" w:tplc="963E6F40">
      <w:numFmt w:val="decimal"/>
      <w:lvlText w:val=""/>
      <w:lvlJc w:val="left"/>
    </w:lvl>
    <w:lvl w:ilvl="5" w:tplc="72E65598">
      <w:numFmt w:val="decimal"/>
      <w:lvlText w:val=""/>
      <w:lvlJc w:val="left"/>
    </w:lvl>
    <w:lvl w:ilvl="6" w:tplc="29589692">
      <w:numFmt w:val="decimal"/>
      <w:lvlText w:val=""/>
      <w:lvlJc w:val="left"/>
    </w:lvl>
    <w:lvl w:ilvl="7" w:tplc="0C8A5F8C">
      <w:numFmt w:val="decimal"/>
      <w:lvlText w:val=""/>
      <w:lvlJc w:val="left"/>
    </w:lvl>
    <w:lvl w:ilvl="8" w:tplc="E59877BE">
      <w:numFmt w:val="decimal"/>
      <w:lvlText w:val=""/>
      <w:lvlJc w:val="left"/>
    </w:lvl>
  </w:abstractNum>
  <w:abstractNum w:abstractNumId="74">
    <w:nsid w:val="00001AF6"/>
    <w:multiLevelType w:val="hybridMultilevel"/>
    <w:tmpl w:val="78C6B558"/>
    <w:lvl w:ilvl="0" w:tplc="8A58B7E0">
      <w:start w:val="1"/>
      <w:numFmt w:val="bullet"/>
      <w:lvlText w:val=""/>
      <w:lvlJc w:val="left"/>
    </w:lvl>
    <w:lvl w:ilvl="1" w:tplc="8A94EF62">
      <w:numFmt w:val="decimal"/>
      <w:lvlText w:val=""/>
      <w:lvlJc w:val="left"/>
    </w:lvl>
    <w:lvl w:ilvl="2" w:tplc="245E7ECA">
      <w:numFmt w:val="decimal"/>
      <w:lvlText w:val=""/>
      <w:lvlJc w:val="left"/>
    </w:lvl>
    <w:lvl w:ilvl="3" w:tplc="96A236EC">
      <w:numFmt w:val="decimal"/>
      <w:lvlText w:val=""/>
      <w:lvlJc w:val="left"/>
    </w:lvl>
    <w:lvl w:ilvl="4" w:tplc="463AAE78">
      <w:numFmt w:val="decimal"/>
      <w:lvlText w:val=""/>
      <w:lvlJc w:val="left"/>
    </w:lvl>
    <w:lvl w:ilvl="5" w:tplc="BE7AD3C0">
      <w:numFmt w:val="decimal"/>
      <w:lvlText w:val=""/>
      <w:lvlJc w:val="left"/>
    </w:lvl>
    <w:lvl w:ilvl="6" w:tplc="1D64D642">
      <w:numFmt w:val="decimal"/>
      <w:lvlText w:val=""/>
      <w:lvlJc w:val="left"/>
    </w:lvl>
    <w:lvl w:ilvl="7" w:tplc="567C3EF4">
      <w:numFmt w:val="decimal"/>
      <w:lvlText w:val=""/>
      <w:lvlJc w:val="left"/>
    </w:lvl>
    <w:lvl w:ilvl="8" w:tplc="6D42D5B8">
      <w:numFmt w:val="decimal"/>
      <w:lvlText w:val=""/>
      <w:lvlJc w:val="left"/>
    </w:lvl>
  </w:abstractNum>
  <w:abstractNum w:abstractNumId="75">
    <w:nsid w:val="00001B32"/>
    <w:multiLevelType w:val="hybridMultilevel"/>
    <w:tmpl w:val="B596EC0E"/>
    <w:lvl w:ilvl="0" w:tplc="675A48FC">
      <w:start w:val="1"/>
      <w:numFmt w:val="bullet"/>
      <w:lvlText w:val=""/>
      <w:lvlJc w:val="left"/>
    </w:lvl>
    <w:lvl w:ilvl="1" w:tplc="575CC8BC">
      <w:numFmt w:val="decimal"/>
      <w:lvlText w:val=""/>
      <w:lvlJc w:val="left"/>
    </w:lvl>
    <w:lvl w:ilvl="2" w:tplc="7BF85F6A">
      <w:numFmt w:val="decimal"/>
      <w:lvlText w:val=""/>
      <w:lvlJc w:val="left"/>
    </w:lvl>
    <w:lvl w:ilvl="3" w:tplc="DFD475A8">
      <w:numFmt w:val="decimal"/>
      <w:lvlText w:val=""/>
      <w:lvlJc w:val="left"/>
    </w:lvl>
    <w:lvl w:ilvl="4" w:tplc="3CF03F2E">
      <w:numFmt w:val="decimal"/>
      <w:lvlText w:val=""/>
      <w:lvlJc w:val="left"/>
    </w:lvl>
    <w:lvl w:ilvl="5" w:tplc="42FE9AB4">
      <w:numFmt w:val="decimal"/>
      <w:lvlText w:val=""/>
      <w:lvlJc w:val="left"/>
    </w:lvl>
    <w:lvl w:ilvl="6" w:tplc="65F263CA">
      <w:numFmt w:val="decimal"/>
      <w:lvlText w:val=""/>
      <w:lvlJc w:val="left"/>
    </w:lvl>
    <w:lvl w:ilvl="7" w:tplc="B8A66942">
      <w:numFmt w:val="decimal"/>
      <w:lvlText w:val=""/>
      <w:lvlJc w:val="left"/>
    </w:lvl>
    <w:lvl w:ilvl="8" w:tplc="9A0094BC">
      <w:numFmt w:val="decimal"/>
      <w:lvlText w:val=""/>
      <w:lvlJc w:val="left"/>
    </w:lvl>
  </w:abstractNum>
  <w:abstractNum w:abstractNumId="76">
    <w:nsid w:val="00001BFC"/>
    <w:multiLevelType w:val="hybridMultilevel"/>
    <w:tmpl w:val="084CC89A"/>
    <w:lvl w:ilvl="0" w:tplc="759EAF08">
      <w:start w:val="1"/>
      <w:numFmt w:val="bullet"/>
      <w:lvlText w:val=""/>
      <w:lvlJc w:val="left"/>
    </w:lvl>
    <w:lvl w:ilvl="1" w:tplc="4E68494E">
      <w:numFmt w:val="decimal"/>
      <w:lvlText w:val=""/>
      <w:lvlJc w:val="left"/>
    </w:lvl>
    <w:lvl w:ilvl="2" w:tplc="BA54A8B4">
      <w:numFmt w:val="decimal"/>
      <w:lvlText w:val=""/>
      <w:lvlJc w:val="left"/>
    </w:lvl>
    <w:lvl w:ilvl="3" w:tplc="81F28314">
      <w:numFmt w:val="decimal"/>
      <w:lvlText w:val=""/>
      <w:lvlJc w:val="left"/>
    </w:lvl>
    <w:lvl w:ilvl="4" w:tplc="06C4F7E4">
      <w:numFmt w:val="decimal"/>
      <w:lvlText w:val=""/>
      <w:lvlJc w:val="left"/>
    </w:lvl>
    <w:lvl w:ilvl="5" w:tplc="7B0CDB8C">
      <w:numFmt w:val="decimal"/>
      <w:lvlText w:val=""/>
      <w:lvlJc w:val="left"/>
    </w:lvl>
    <w:lvl w:ilvl="6" w:tplc="105E386C">
      <w:numFmt w:val="decimal"/>
      <w:lvlText w:val=""/>
      <w:lvlJc w:val="left"/>
    </w:lvl>
    <w:lvl w:ilvl="7" w:tplc="166463DC">
      <w:numFmt w:val="decimal"/>
      <w:lvlText w:val=""/>
      <w:lvlJc w:val="left"/>
    </w:lvl>
    <w:lvl w:ilvl="8" w:tplc="48565B86">
      <w:numFmt w:val="decimal"/>
      <w:lvlText w:val=""/>
      <w:lvlJc w:val="left"/>
    </w:lvl>
  </w:abstractNum>
  <w:abstractNum w:abstractNumId="77">
    <w:nsid w:val="00001CDF"/>
    <w:multiLevelType w:val="hybridMultilevel"/>
    <w:tmpl w:val="06B6BF7E"/>
    <w:lvl w:ilvl="0" w:tplc="BA8E4CAE">
      <w:start w:val="1"/>
      <w:numFmt w:val="decimal"/>
      <w:lvlText w:val="%1."/>
      <w:lvlJc w:val="left"/>
    </w:lvl>
    <w:lvl w:ilvl="1" w:tplc="20FE1A26">
      <w:numFmt w:val="decimal"/>
      <w:lvlText w:val=""/>
      <w:lvlJc w:val="left"/>
    </w:lvl>
    <w:lvl w:ilvl="2" w:tplc="7C0AF570">
      <w:numFmt w:val="decimal"/>
      <w:lvlText w:val=""/>
      <w:lvlJc w:val="left"/>
    </w:lvl>
    <w:lvl w:ilvl="3" w:tplc="5BF06E60">
      <w:numFmt w:val="decimal"/>
      <w:lvlText w:val=""/>
      <w:lvlJc w:val="left"/>
    </w:lvl>
    <w:lvl w:ilvl="4" w:tplc="C83AFFDC">
      <w:numFmt w:val="decimal"/>
      <w:lvlText w:val=""/>
      <w:lvlJc w:val="left"/>
    </w:lvl>
    <w:lvl w:ilvl="5" w:tplc="261E91BE">
      <w:numFmt w:val="decimal"/>
      <w:lvlText w:val=""/>
      <w:lvlJc w:val="left"/>
    </w:lvl>
    <w:lvl w:ilvl="6" w:tplc="8B522CC4">
      <w:numFmt w:val="decimal"/>
      <w:lvlText w:val=""/>
      <w:lvlJc w:val="left"/>
    </w:lvl>
    <w:lvl w:ilvl="7" w:tplc="B536829A">
      <w:numFmt w:val="decimal"/>
      <w:lvlText w:val=""/>
      <w:lvlJc w:val="left"/>
    </w:lvl>
    <w:lvl w:ilvl="8" w:tplc="BA3E6F12">
      <w:numFmt w:val="decimal"/>
      <w:lvlText w:val=""/>
      <w:lvlJc w:val="left"/>
    </w:lvl>
  </w:abstractNum>
  <w:abstractNum w:abstractNumId="78">
    <w:nsid w:val="00001D3F"/>
    <w:multiLevelType w:val="hybridMultilevel"/>
    <w:tmpl w:val="6D7810F0"/>
    <w:lvl w:ilvl="0" w:tplc="333A8910">
      <w:start w:val="1"/>
      <w:numFmt w:val="bullet"/>
      <w:lvlText w:val="с"/>
      <w:lvlJc w:val="left"/>
    </w:lvl>
    <w:lvl w:ilvl="1" w:tplc="BFBE96BE">
      <w:start w:val="1"/>
      <w:numFmt w:val="bullet"/>
      <w:lvlText w:val="В"/>
      <w:lvlJc w:val="left"/>
    </w:lvl>
    <w:lvl w:ilvl="2" w:tplc="668A12E6">
      <w:numFmt w:val="decimal"/>
      <w:lvlText w:val=""/>
      <w:lvlJc w:val="left"/>
    </w:lvl>
    <w:lvl w:ilvl="3" w:tplc="60F63A38">
      <w:numFmt w:val="decimal"/>
      <w:lvlText w:val=""/>
      <w:lvlJc w:val="left"/>
    </w:lvl>
    <w:lvl w:ilvl="4" w:tplc="CDBC5816">
      <w:numFmt w:val="decimal"/>
      <w:lvlText w:val=""/>
      <w:lvlJc w:val="left"/>
    </w:lvl>
    <w:lvl w:ilvl="5" w:tplc="BAACF9F8">
      <w:numFmt w:val="decimal"/>
      <w:lvlText w:val=""/>
      <w:lvlJc w:val="left"/>
    </w:lvl>
    <w:lvl w:ilvl="6" w:tplc="3E4AEB62">
      <w:numFmt w:val="decimal"/>
      <w:lvlText w:val=""/>
      <w:lvlJc w:val="left"/>
    </w:lvl>
    <w:lvl w:ilvl="7" w:tplc="8F844902">
      <w:numFmt w:val="decimal"/>
      <w:lvlText w:val=""/>
      <w:lvlJc w:val="left"/>
    </w:lvl>
    <w:lvl w:ilvl="8" w:tplc="381008D2">
      <w:numFmt w:val="decimal"/>
      <w:lvlText w:val=""/>
      <w:lvlJc w:val="left"/>
    </w:lvl>
  </w:abstractNum>
  <w:abstractNum w:abstractNumId="79">
    <w:nsid w:val="00001D5E"/>
    <w:multiLevelType w:val="hybridMultilevel"/>
    <w:tmpl w:val="0E5EA378"/>
    <w:lvl w:ilvl="0" w:tplc="D56C248A">
      <w:start w:val="1"/>
      <w:numFmt w:val="bullet"/>
      <w:lvlText w:val="и"/>
      <w:lvlJc w:val="left"/>
    </w:lvl>
    <w:lvl w:ilvl="1" w:tplc="3BB4E4F4">
      <w:start w:val="2"/>
      <w:numFmt w:val="decimal"/>
      <w:lvlText w:val="%2."/>
      <w:lvlJc w:val="left"/>
    </w:lvl>
    <w:lvl w:ilvl="2" w:tplc="00F2885C">
      <w:numFmt w:val="decimal"/>
      <w:lvlText w:val=""/>
      <w:lvlJc w:val="left"/>
    </w:lvl>
    <w:lvl w:ilvl="3" w:tplc="933A973A">
      <w:numFmt w:val="decimal"/>
      <w:lvlText w:val=""/>
      <w:lvlJc w:val="left"/>
    </w:lvl>
    <w:lvl w:ilvl="4" w:tplc="F5AC7444">
      <w:numFmt w:val="decimal"/>
      <w:lvlText w:val=""/>
      <w:lvlJc w:val="left"/>
    </w:lvl>
    <w:lvl w:ilvl="5" w:tplc="E578DDBE">
      <w:numFmt w:val="decimal"/>
      <w:lvlText w:val=""/>
      <w:lvlJc w:val="left"/>
    </w:lvl>
    <w:lvl w:ilvl="6" w:tplc="51D031FA">
      <w:numFmt w:val="decimal"/>
      <w:lvlText w:val=""/>
      <w:lvlJc w:val="left"/>
    </w:lvl>
    <w:lvl w:ilvl="7" w:tplc="C302D5D0">
      <w:numFmt w:val="decimal"/>
      <w:lvlText w:val=""/>
      <w:lvlJc w:val="left"/>
    </w:lvl>
    <w:lvl w:ilvl="8" w:tplc="23840C64">
      <w:numFmt w:val="decimal"/>
      <w:lvlText w:val=""/>
      <w:lvlJc w:val="left"/>
    </w:lvl>
  </w:abstractNum>
  <w:abstractNum w:abstractNumId="80">
    <w:nsid w:val="00001DA7"/>
    <w:multiLevelType w:val="hybridMultilevel"/>
    <w:tmpl w:val="E7E6FCB0"/>
    <w:lvl w:ilvl="0" w:tplc="9AFA11E2">
      <w:start w:val="3"/>
      <w:numFmt w:val="decimal"/>
      <w:lvlText w:val="%1."/>
      <w:lvlJc w:val="left"/>
    </w:lvl>
    <w:lvl w:ilvl="1" w:tplc="5D8C5656">
      <w:numFmt w:val="decimal"/>
      <w:lvlText w:val=""/>
      <w:lvlJc w:val="left"/>
    </w:lvl>
    <w:lvl w:ilvl="2" w:tplc="7D9C2C88">
      <w:numFmt w:val="decimal"/>
      <w:lvlText w:val=""/>
      <w:lvlJc w:val="left"/>
    </w:lvl>
    <w:lvl w:ilvl="3" w:tplc="AAF89D8A">
      <w:numFmt w:val="decimal"/>
      <w:lvlText w:val=""/>
      <w:lvlJc w:val="left"/>
    </w:lvl>
    <w:lvl w:ilvl="4" w:tplc="3DBA54C4">
      <w:numFmt w:val="decimal"/>
      <w:lvlText w:val=""/>
      <w:lvlJc w:val="left"/>
    </w:lvl>
    <w:lvl w:ilvl="5" w:tplc="7DE0A272">
      <w:numFmt w:val="decimal"/>
      <w:lvlText w:val=""/>
      <w:lvlJc w:val="left"/>
    </w:lvl>
    <w:lvl w:ilvl="6" w:tplc="80860400">
      <w:numFmt w:val="decimal"/>
      <w:lvlText w:val=""/>
      <w:lvlJc w:val="left"/>
    </w:lvl>
    <w:lvl w:ilvl="7" w:tplc="E9DC586A">
      <w:numFmt w:val="decimal"/>
      <w:lvlText w:val=""/>
      <w:lvlJc w:val="left"/>
    </w:lvl>
    <w:lvl w:ilvl="8" w:tplc="6804C500">
      <w:numFmt w:val="decimal"/>
      <w:lvlText w:val=""/>
      <w:lvlJc w:val="left"/>
    </w:lvl>
  </w:abstractNum>
  <w:abstractNum w:abstractNumId="81">
    <w:nsid w:val="00001DB5"/>
    <w:multiLevelType w:val="hybridMultilevel"/>
    <w:tmpl w:val="724C452C"/>
    <w:lvl w:ilvl="0" w:tplc="2910ADB4">
      <w:start w:val="1"/>
      <w:numFmt w:val="bullet"/>
      <w:lvlText w:val="В"/>
      <w:lvlJc w:val="left"/>
    </w:lvl>
    <w:lvl w:ilvl="1" w:tplc="7DE8CA34">
      <w:numFmt w:val="decimal"/>
      <w:lvlText w:val=""/>
      <w:lvlJc w:val="left"/>
    </w:lvl>
    <w:lvl w:ilvl="2" w:tplc="D18C94FA">
      <w:numFmt w:val="decimal"/>
      <w:lvlText w:val=""/>
      <w:lvlJc w:val="left"/>
    </w:lvl>
    <w:lvl w:ilvl="3" w:tplc="D0DE88B2">
      <w:numFmt w:val="decimal"/>
      <w:lvlText w:val=""/>
      <w:lvlJc w:val="left"/>
    </w:lvl>
    <w:lvl w:ilvl="4" w:tplc="BA781682">
      <w:numFmt w:val="decimal"/>
      <w:lvlText w:val=""/>
      <w:lvlJc w:val="left"/>
    </w:lvl>
    <w:lvl w:ilvl="5" w:tplc="F01020C8">
      <w:numFmt w:val="decimal"/>
      <w:lvlText w:val=""/>
      <w:lvlJc w:val="left"/>
    </w:lvl>
    <w:lvl w:ilvl="6" w:tplc="E084A8F6">
      <w:numFmt w:val="decimal"/>
      <w:lvlText w:val=""/>
      <w:lvlJc w:val="left"/>
    </w:lvl>
    <w:lvl w:ilvl="7" w:tplc="8DCE79DE">
      <w:numFmt w:val="decimal"/>
      <w:lvlText w:val=""/>
      <w:lvlJc w:val="left"/>
    </w:lvl>
    <w:lvl w:ilvl="8" w:tplc="CA82809C">
      <w:numFmt w:val="decimal"/>
      <w:lvlText w:val=""/>
      <w:lvlJc w:val="left"/>
    </w:lvl>
  </w:abstractNum>
  <w:abstractNum w:abstractNumId="82">
    <w:nsid w:val="00001DC3"/>
    <w:multiLevelType w:val="hybridMultilevel"/>
    <w:tmpl w:val="2EFE39B8"/>
    <w:lvl w:ilvl="0" w:tplc="933E3D6E">
      <w:start w:val="1"/>
      <w:numFmt w:val="bullet"/>
      <w:lvlText w:val="•"/>
      <w:lvlJc w:val="left"/>
    </w:lvl>
    <w:lvl w:ilvl="1" w:tplc="142A0FE8">
      <w:numFmt w:val="decimal"/>
      <w:lvlText w:val=""/>
      <w:lvlJc w:val="left"/>
    </w:lvl>
    <w:lvl w:ilvl="2" w:tplc="9496D710">
      <w:numFmt w:val="decimal"/>
      <w:lvlText w:val=""/>
      <w:lvlJc w:val="left"/>
    </w:lvl>
    <w:lvl w:ilvl="3" w:tplc="01F68216">
      <w:numFmt w:val="decimal"/>
      <w:lvlText w:val=""/>
      <w:lvlJc w:val="left"/>
    </w:lvl>
    <w:lvl w:ilvl="4" w:tplc="F04A088C">
      <w:numFmt w:val="decimal"/>
      <w:lvlText w:val=""/>
      <w:lvlJc w:val="left"/>
    </w:lvl>
    <w:lvl w:ilvl="5" w:tplc="2D8CDDF4">
      <w:numFmt w:val="decimal"/>
      <w:lvlText w:val=""/>
      <w:lvlJc w:val="left"/>
    </w:lvl>
    <w:lvl w:ilvl="6" w:tplc="942018E6">
      <w:numFmt w:val="decimal"/>
      <w:lvlText w:val=""/>
      <w:lvlJc w:val="left"/>
    </w:lvl>
    <w:lvl w:ilvl="7" w:tplc="8C202E60">
      <w:numFmt w:val="decimal"/>
      <w:lvlText w:val=""/>
      <w:lvlJc w:val="left"/>
    </w:lvl>
    <w:lvl w:ilvl="8" w:tplc="91EC7340">
      <w:numFmt w:val="decimal"/>
      <w:lvlText w:val=""/>
      <w:lvlJc w:val="left"/>
    </w:lvl>
  </w:abstractNum>
  <w:abstractNum w:abstractNumId="83">
    <w:nsid w:val="00001DCB"/>
    <w:multiLevelType w:val="hybridMultilevel"/>
    <w:tmpl w:val="C3228D22"/>
    <w:lvl w:ilvl="0" w:tplc="CCFA4E68">
      <w:start w:val="1"/>
      <w:numFmt w:val="decimal"/>
      <w:lvlText w:val="%1."/>
      <w:lvlJc w:val="left"/>
    </w:lvl>
    <w:lvl w:ilvl="1" w:tplc="46883046">
      <w:numFmt w:val="decimal"/>
      <w:lvlText w:val=""/>
      <w:lvlJc w:val="left"/>
    </w:lvl>
    <w:lvl w:ilvl="2" w:tplc="373A2AC6">
      <w:numFmt w:val="decimal"/>
      <w:lvlText w:val=""/>
      <w:lvlJc w:val="left"/>
    </w:lvl>
    <w:lvl w:ilvl="3" w:tplc="5D3678B0">
      <w:numFmt w:val="decimal"/>
      <w:lvlText w:val=""/>
      <w:lvlJc w:val="left"/>
    </w:lvl>
    <w:lvl w:ilvl="4" w:tplc="5C02396E">
      <w:numFmt w:val="decimal"/>
      <w:lvlText w:val=""/>
      <w:lvlJc w:val="left"/>
    </w:lvl>
    <w:lvl w:ilvl="5" w:tplc="9B1620BE">
      <w:numFmt w:val="decimal"/>
      <w:lvlText w:val=""/>
      <w:lvlJc w:val="left"/>
    </w:lvl>
    <w:lvl w:ilvl="6" w:tplc="8264AABE">
      <w:numFmt w:val="decimal"/>
      <w:lvlText w:val=""/>
      <w:lvlJc w:val="left"/>
    </w:lvl>
    <w:lvl w:ilvl="7" w:tplc="CF7690F2">
      <w:numFmt w:val="decimal"/>
      <w:lvlText w:val=""/>
      <w:lvlJc w:val="left"/>
    </w:lvl>
    <w:lvl w:ilvl="8" w:tplc="29C01DFA">
      <w:numFmt w:val="decimal"/>
      <w:lvlText w:val=""/>
      <w:lvlJc w:val="left"/>
    </w:lvl>
  </w:abstractNum>
  <w:abstractNum w:abstractNumId="84">
    <w:nsid w:val="00001EDC"/>
    <w:multiLevelType w:val="hybridMultilevel"/>
    <w:tmpl w:val="77404EEC"/>
    <w:lvl w:ilvl="0" w:tplc="459ABB88">
      <w:start w:val="1"/>
      <w:numFmt w:val="bullet"/>
      <w:lvlText w:val="с"/>
      <w:lvlJc w:val="left"/>
    </w:lvl>
    <w:lvl w:ilvl="1" w:tplc="05328C9C">
      <w:start w:val="1"/>
      <w:numFmt w:val="bullet"/>
      <w:lvlText w:val=""/>
      <w:lvlJc w:val="left"/>
    </w:lvl>
    <w:lvl w:ilvl="2" w:tplc="CF685C5A">
      <w:numFmt w:val="decimal"/>
      <w:lvlText w:val=""/>
      <w:lvlJc w:val="left"/>
    </w:lvl>
    <w:lvl w:ilvl="3" w:tplc="564E7576">
      <w:numFmt w:val="decimal"/>
      <w:lvlText w:val=""/>
      <w:lvlJc w:val="left"/>
    </w:lvl>
    <w:lvl w:ilvl="4" w:tplc="9D14A410">
      <w:numFmt w:val="decimal"/>
      <w:lvlText w:val=""/>
      <w:lvlJc w:val="left"/>
    </w:lvl>
    <w:lvl w:ilvl="5" w:tplc="7EDE6B60">
      <w:numFmt w:val="decimal"/>
      <w:lvlText w:val=""/>
      <w:lvlJc w:val="left"/>
    </w:lvl>
    <w:lvl w:ilvl="6" w:tplc="E118D60E">
      <w:numFmt w:val="decimal"/>
      <w:lvlText w:val=""/>
      <w:lvlJc w:val="left"/>
    </w:lvl>
    <w:lvl w:ilvl="7" w:tplc="5DCE2260">
      <w:numFmt w:val="decimal"/>
      <w:lvlText w:val=""/>
      <w:lvlJc w:val="left"/>
    </w:lvl>
    <w:lvl w:ilvl="8" w:tplc="1B7A7274">
      <w:numFmt w:val="decimal"/>
      <w:lvlText w:val=""/>
      <w:lvlJc w:val="left"/>
    </w:lvl>
  </w:abstractNum>
  <w:abstractNum w:abstractNumId="85">
    <w:nsid w:val="00001FB4"/>
    <w:multiLevelType w:val="hybridMultilevel"/>
    <w:tmpl w:val="62966970"/>
    <w:lvl w:ilvl="0" w:tplc="758A8EFC">
      <w:start w:val="1"/>
      <w:numFmt w:val="bullet"/>
      <w:lvlText w:val="В"/>
      <w:lvlJc w:val="left"/>
    </w:lvl>
    <w:lvl w:ilvl="1" w:tplc="01789518">
      <w:start w:val="1"/>
      <w:numFmt w:val="bullet"/>
      <w:lvlText w:val=""/>
      <w:lvlJc w:val="left"/>
    </w:lvl>
    <w:lvl w:ilvl="2" w:tplc="2E946F16">
      <w:numFmt w:val="decimal"/>
      <w:lvlText w:val=""/>
      <w:lvlJc w:val="left"/>
    </w:lvl>
    <w:lvl w:ilvl="3" w:tplc="1D9A1BEA">
      <w:numFmt w:val="decimal"/>
      <w:lvlText w:val=""/>
      <w:lvlJc w:val="left"/>
    </w:lvl>
    <w:lvl w:ilvl="4" w:tplc="2A241142">
      <w:numFmt w:val="decimal"/>
      <w:lvlText w:val=""/>
      <w:lvlJc w:val="left"/>
    </w:lvl>
    <w:lvl w:ilvl="5" w:tplc="92F8BA6C">
      <w:numFmt w:val="decimal"/>
      <w:lvlText w:val=""/>
      <w:lvlJc w:val="left"/>
    </w:lvl>
    <w:lvl w:ilvl="6" w:tplc="566E1E4E">
      <w:numFmt w:val="decimal"/>
      <w:lvlText w:val=""/>
      <w:lvlJc w:val="left"/>
    </w:lvl>
    <w:lvl w:ilvl="7" w:tplc="E0326ABA">
      <w:numFmt w:val="decimal"/>
      <w:lvlText w:val=""/>
      <w:lvlJc w:val="left"/>
    </w:lvl>
    <w:lvl w:ilvl="8" w:tplc="DAD830F0">
      <w:numFmt w:val="decimal"/>
      <w:lvlText w:val=""/>
      <w:lvlJc w:val="left"/>
    </w:lvl>
  </w:abstractNum>
  <w:abstractNum w:abstractNumId="86">
    <w:nsid w:val="00001FF1"/>
    <w:multiLevelType w:val="hybridMultilevel"/>
    <w:tmpl w:val="A9FCB25E"/>
    <w:lvl w:ilvl="0" w:tplc="3140AF0C">
      <w:start w:val="1"/>
      <w:numFmt w:val="bullet"/>
      <w:lvlText w:val="в"/>
      <w:lvlJc w:val="left"/>
    </w:lvl>
    <w:lvl w:ilvl="1" w:tplc="D34238D6">
      <w:start w:val="4"/>
      <w:numFmt w:val="decimal"/>
      <w:lvlText w:val="%2."/>
      <w:lvlJc w:val="left"/>
    </w:lvl>
    <w:lvl w:ilvl="2" w:tplc="C02029A2">
      <w:numFmt w:val="decimal"/>
      <w:lvlText w:val=""/>
      <w:lvlJc w:val="left"/>
    </w:lvl>
    <w:lvl w:ilvl="3" w:tplc="7BDC402A">
      <w:numFmt w:val="decimal"/>
      <w:lvlText w:val=""/>
      <w:lvlJc w:val="left"/>
    </w:lvl>
    <w:lvl w:ilvl="4" w:tplc="EFEE219E">
      <w:numFmt w:val="decimal"/>
      <w:lvlText w:val=""/>
      <w:lvlJc w:val="left"/>
    </w:lvl>
    <w:lvl w:ilvl="5" w:tplc="2204533C">
      <w:numFmt w:val="decimal"/>
      <w:lvlText w:val=""/>
      <w:lvlJc w:val="left"/>
    </w:lvl>
    <w:lvl w:ilvl="6" w:tplc="7F9ACB2E">
      <w:numFmt w:val="decimal"/>
      <w:lvlText w:val=""/>
      <w:lvlJc w:val="left"/>
    </w:lvl>
    <w:lvl w:ilvl="7" w:tplc="4E5C969C">
      <w:numFmt w:val="decimal"/>
      <w:lvlText w:val=""/>
      <w:lvlJc w:val="left"/>
    </w:lvl>
    <w:lvl w:ilvl="8" w:tplc="74B4B834">
      <w:numFmt w:val="decimal"/>
      <w:lvlText w:val=""/>
      <w:lvlJc w:val="left"/>
    </w:lvl>
  </w:abstractNum>
  <w:abstractNum w:abstractNumId="87">
    <w:nsid w:val="00002015"/>
    <w:multiLevelType w:val="hybridMultilevel"/>
    <w:tmpl w:val="AA028402"/>
    <w:lvl w:ilvl="0" w:tplc="9F9235FC">
      <w:start w:val="1"/>
      <w:numFmt w:val="bullet"/>
      <w:lvlText w:val="•"/>
      <w:lvlJc w:val="left"/>
    </w:lvl>
    <w:lvl w:ilvl="1" w:tplc="4C62BE26">
      <w:numFmt w:val="decimal"/>
      <w:lvlText w:val=""/>
      <w:lvlJc w:val="left"/>
    </w:lvl>
    <w:lvl w:ilvl="2" w:tplc="26F6025A">
      <w:numFmt w:val="decimal"/>
      <w:lvlText w:val=""/>
      <w:lvlJc w:val="left"/>
    </w:lvl>
    <w:lvl w:ilvl="3" w:tplc="7A8CF348">
      <w:numFmt w:val="decimal"/>
      <w:lvlText w:val=""/>
      <w:lvlJc w:val="left"/>
    </w:lvl>
    <w:lvl w:ilvl="4" w:tplc="AD9E23B4">
      <w:numFmt w:val="decimal"/>
      <w:lvlText w:val=""/>
      <w:lvlJc w:val="left"/>
    </w:lvl>
    <w:lvl w:ilvl="5" w:tplc="2D8A92E2">
      <w:numFmt w:val="decimal"/>
      <w:lvlText w:val=""/>
      <w:lvlJc w:val="left"/>
    </w:lvl>
    <w:lvl w:ilvl="6" w:tplc="4CFA8076">
      <w:numFmt w:val="decimal"/>
      <w:lvlText w:val=""/>
      <w:lvlJc w:val="left"/>
    </w:lvl>
    <w:lvl w:ilvl="7" w:tplc="9B02354A">
      <w:numFmt w:val="decimal"/>
      <w:lvlText w:val=""/>
      <w:lvlJc w:val="left"/>
    </w:lvl>
    <w:lvl w:ilvl="8" w:tplc="A44A3E2A">
      <w:numFmt w:val="decimal"/>
      <w:lvlText w:val=""/>
      <w:lvlJc w:val="left"/>
    </w:lvl>
  </w:abstractNum>
  <w:abstractNum w:abstractNumId="88">
    <w:nsid w:val="00002044"/>
    <w:multiLevelType w:val="hybridMultilevel"/>
    <w:tmpl w:val="8B8E3E2C"/>
    <w:lvl w:ilvl="0" w:tplc="71E4BC86">
      <w:start w:val="1"/>
      <w:numFmt w:val="bullet"/>
      <w:lvlText w:val="В"/>
      <w:lvlJc w:val="left"/>
    </w:lvl>
    <w:lvl w:ilvl="1" w:tplc="171A9080">
      <w:start w:val="1"/>
      <w:numFmt w:val="bullet"/>
      <w:lvlText w:val=""/>
      <w:lvlJc w:val="left"/>
    </w:lvl>
    <w:lvl w:ilvl="2" w:tplc="F26CB62E">
      <w:numFmt w:val="decimal"/>
      <w:lvlText w:val=""/>
      <w:lvlJc w:val="left"/>
    </w:lvl>
    <w:lvl w:ilvl="3" w:tplc="ABC09976">
      <w:numFmt w:val="decimal"/>
      <w:lvlText w:val=""/>
      <w:lvlJc w:val="left"/>
    </w:lvl>
    <w:lvl w:ilvl="4" w:tplc="E7044500">
      <w:numFmt w:val="decimal"/>
      <w:lvlText w:val=""/>
      <w:lvlJc w:val="left"/>
    </w:lvl>
    <w:lvl w:ilvl="5" w:tplc="5E901E38">
      <w:numFmt w:val="decimal"/>
      <w:lvlText w:val=""/>
      <w:lvlJc w:val="left"/>
    </w:lvl>
    <w:lvl w:ilvl="6" w:tplc="A08C9E10">
      <w:numFmt w:val="decimal"/>
      <w:lvlText w:val=""/>
      <w:lvlJc w:val="left"/>
    </w:lvl>
    <w:lvl w:ilvl="7" w:tplc="76086F82">
      <w:numFmt w:val="decimal"/>
      <w:lvlText w:val=""/>
      <w:lvlJc w:val="left"/>
    </w:lvl>
    <w:lvl w:ilvl="8" w:tplc="3C96C298">
      <w:numFmt w:val="decimal"/>
      <w:lvlText w:val=""/>
      <w:lvlJc w:val="left"/>
    </w:lvl>
  </w:abstractNum>
  <w:abstractNum w:abstractNumId="89">
    <w:nsid w:val="000020A8"/>
    <w:multiLevelType w:val="hybridMultilevel"/>
    <w:tmpl w:val="8E00202A"/>
    <w:lvl w:ilvl="0" w:tplc="735857F2">
      <w:start w:val="1"/>
      <w:numFmt w:val="bullet"/>
      <w:lvlText w:val="К"/>
      <w:lvlJc w:val="left"/>
    </w:lvl>
    <w:lvl w:ilvl="1" w:tplc="6F6CE3D0">
      <w:start w:val="1"/>
      <w:numFmt w:val="bullet"/>
      <w:lvlText w:val=""/>
      <w:lvlJc w:val="left"/>
    </w:lvl>
    <w:lvl w:ilvl="2" w:tplc="3BC6AE92">
      <w:numFmt w:val="decimal"/>
      <w:lvlText w:val=""/>
      <w:lvlJc w:val="left"/>
    </w:lvl>
    <w:lvl w:ilvl="3" w:tplc="A5F2A654">
      <w:numFmt w:val="decimal"/>
      <w:lvlText w:val=""/>
      <w:lvlJc w:val="left"/>
    </w:lvl>
    <w:lvl w:ilvl="4" w:tplc="687614F0">
      <w:numFmt w:val="decimal"/>
      <w:lvlText w:val=""/>
      <w:lvlJc w:val="left"/>
    </w:lvl>
    <w:lvl w:ilvl="5" w:tplc="8ABAAA5A">
      <w:numFmt w:val="decimal"/>
      <w:lvlText w:val=""/>
      <w:lvlJc w:val="left"/>
    </w:lvl>
    <w:lvl w:ilvl="6" w:tplc="B37E70BE">
      <w:numFmt w:val="decimal"/>
      <w:lvlText w:val=""/>
      <w:lvlJc w:val="left"/>
    </w:lvl>
    <w:lvl w:ilvl="7" w:tplc="AE6C17EC">
      <w:numFmt w:val="decimal"/>
      <w:lvlText w:val=""/>
      <w:lvlJc w:val="left"/>
    </w:lvl>
    <w:lvl w:ilvl="8" w:tplc="41E6749E">
      <w:numFmt w:val="decimal"/>
      <w:lvlText w:val=""/>
      <w:lvlJc w:val="left"/>
    </w:lvl>
  </w:abstractNum>
  <w:abstractNum w:abstractNumId="90">
    <w:nsid w:val="000020AD"/>
    <w:multiLevelType w:val="hybridMultilevel"/>
    <w:tmpl w:val="02E698DE"/>
    <w:lvl w:ilvl="0" w:tplc="21A4E91A">
      <w:start w:val="1"/>
      <w:numFmt w:val="bullet"/>
      <w:lvlText w:val="В"/>
      <w:lvlJc w:val="left"/>
    </w:lvl>
    <w:lvl w:ilvl="1" w:tplc="3BBAD98C">
      <w:start w:val="1"/>
      <w:numFmt w:val="bullet"/>
      <w:lvlText w:val=""/>
      <w:lvlJc w:val="left"/>
    </w:lvl>
    <w:lvl w:ilvl="2" w:tplc="7DB4F502">
      <w:numFmt w:val="decimal"/>
      <w:lvlText w:val=""/>
      <w:lvlJc w:val="left"/>
    </w:lvl>
    <w:lvl w:ilvl="3" w:tplc="E9A02890">
      <w:numFmt w:val="decimal"/>
      <w:lvlText w:val=""/>
      <w:lvlJc w:val="left"/>
    </w:lvl>
    <w:lvl w:ilvl="4" w:tplc="83E09C7E">
      <w:numFmt w:val="decimal"/>
      <w:lvlText w:val=""/>
      <w:lvlJc w:val="left"/>
    </w:lvl>
    <w:lvl w:ilvl="5" w:tplc="0C185DA2">
      <w:numFmt w:val="decimal"/>
      <w:lvlText w:val=""/>
      <w:lvlJc w:val="left"/>
    </w:lvl>
    <w:lvl w:ilvl="6" w:tplc="9BCC71FA">
      <w:numFmt w:val="decimal"/>
      <w:lvlText w:val=""/>
      <w:lvlJc w:val="left"/>
    </w:lvl>
    <w:lvl w:ilvl="7" w:tplc="F9EED6C6">
      <w:numFmt w:val="decimal"/>
      <w:lvlText w:val=""/>
      <w:lvlJc w:val="left"/>
    </w:lvl>
    <w:lvl w:ilvl="8" w:tplc="E3446332">
      <w:numFmt w:val="decimal"/>
      <w:lvlText w:val=""/>
      <w:lvlJc w:val="left"/>
    </w:lvl>
  </w:abstractNum>
  <w:abstractNum w:abstractNumId="91">
    <w:nsid w:val="00002120"/>
    <w:multiLevelType w:val="hybridMultilevel"/>
    <w:tmpl w:val="89644C70"/>
    <w:lvl w:ilvl="0" w:tplc="E6201510">
      <w:start w:val="5"/>
      <w:numFmt w:val="decimal"/>
      <w:lvlText w:val="%1."/>
      <w:lvlJc w:val="left"/>
    </w:lvl>
    <w:lvl w:ilvl="1" w:tplc="570A7DE4">
      <w:numFmt w:val="decimal"/>
      <w:lvlText w:val=""/>
      <w:lvlJc w:val="left"/>
    </w:lvl>
    <w:lvl w:ilvl="2" w:tplc="0C929868">
      <w:numFmt w:val="decimal"/>
      <w:lvlText w:val=""/>
      <w:lvlJc w:val="left"/>
    </w:lvl>
    <w:lvl w:ilvl="3" w:tplc="40100CBC">
      <w:numFmt w:val="decimal"/>
      <w:lvlText w:val=""/>
      <w:lvlJc w:val="left"/>
    </w:lvl>
    <w:lvl w:ilvl="4" w:tplc="F1FE5FF2">
      <w:numFmt w:val="decimal"/>
      <w:lvlText w:val=""/>
      <w:lvlJc w:val="left"/>
    </w:lvl>
    <w:lvl w:ilvl="5" w:tplc="5B309FA0">
      <w:numFmt w:val="decimal"/>
      <w:lvlText w:val=""/>
      <w:lvlJc w:val="left"/>
    </w:lvl>
    <w:lvl w:ilvl="6" w:tplc="69729C2C">
      <w:numFmt w:val="decimal"/>
      <w:lvlText w:val=""/>
      <w:lvlJc w:val="left"/>
    </w:lvl>
    <w:lvl w:ilvl="7" w:tplc="A99E9990">
      <w:numFmt w:val="decimal"/>
      <w:lvlText w:val=""/>
      <w:lvlJc w:val="left"/>
    </w:lvl>
    <w:lvl w:ilvl="8" w:tplc="C5BA1A6C">
      <w:numFmt w:val="decimal"/>
      <w:lvlText w:val=""/>
      <w:lvlJc w:val="left"/>
    </w:lvl>
  </w:abstractNum>
  <w:abstractNum w:abstractNumId="92">
    <w:nsid w:val="0000212C"/>
    <w:multiLevelType w:val="hybridMultilevel"/>
    <w:tmpl w:val="3A7C0116"/>
    <w:lvl w:ilvl="0" w:tplc="0B1C7440">
      <w:start w:val="1"/>
      <w:numFmt w:val="bullet"/>
      <w:lvlText w:val=""/>
      <w:lvlJc w:val="left"/>
    </w:lvl>
    <w:lvl w:ilvl="1" w:tplc="561A7752">
      <w:numFmt w:val="decimal"/>
      <w:lvlText w:val=""/>
      <w:lvlJc w:val="left"/>
    </w:lvl>
    <w:lvl w:ilvl="2" w:tplc="EC02BAB2">
      <w:numFmt w:val="decimal"/>
      <w:lvlText w:val=""/>
      <w:lvlJc w:val="left"/>
    </w:lvl>
    <w:lvl w:ilvl="3" w:tplc="E75C379C">
      <w:numFmt w:val="decimal"/>
      <w:lvlText w:val=""/>
      <w:lvlJc w:val="left"/>
    </w:lvl>
    <w:lvl w:ilvl="4" w:tplc="B68CC334">
      <w:numFmt w:val="decimal"/>
      <w:lvlText w:val=""/>
      <w:lvlJc w:val="left"/>
    </w:lvl>
    <w:lvl w:ilvl="5" w:tplc="5D5054B8">
      <w:numFmt w:val="decimal"/>
      <w:lvlText w:val=""/>
      <w:lvlJc w:val="left"/>
    </w:lvl>
    <w:lvl w:ilvl="6" w:tplc="ADA66E68">
      <w:numFmt w:val="decimal"/>
      <w:lvlText w:val=""/>
      <w:lvlJc w:val="left"/>
    </w:lvl>
    <w:lvl w:ilvl="7" w:tplc="05D8867E">
      <w:numFmt w:val="decimal"/>
      <w:lvlText w:val=""/>
      <w:lvlJc w:val="left"/>
    </w:lvl>
    <w:lvl w:ilvl="8" w:tplc="FAB830E8">
      <w:numFmt w:val="decimal"/>
      <w:lvlText w:val=""/>
      <w:lvlJc w:val="left"/>
    </w:lvl>
  </w:abstractNum>
  <w:abstractNum w:abstractNumId="93">
    <w:nsid w:val="00002147"/>
    <w:multiLevelType w:val="hybridMultilevel"/>
    <w:tmpl w:val="24E01538"/>
    <w:lvl w:ilvl="0" w:tplc="76F63030">
      <w:start w:val="6"/>
      <w:numFmt w:val="decimal"/>
      <w:lvlText w:val="%1"/>
      <w:lvlJc w:val="left"/>
    </w:lvl>
    <w:lvl w:ilvl="1" w:tplc="29981078">
      <w:numFmt w:val="decimal"/>
      <w:lvlText w:val=""/>
      <w:lvlJc w:val="left"/>
    </w:lvl>
    <w:lvl w:ilvl="2" w:tplc="3714703E">
      <w:numFmt w:val="decimal"/>
      <w:lvlText w:val=""/>
      <w:lvlJc w:val="left"/>
    </w:lvl>
    <w:lvl w:ilvl="3" w:tplc="5324F9B0">
      <w:numFmt w:val="decimal"/>
      <w:lvlText w:val=""/>
      <w:lvlJc w:val="left"/>
    </w:lvl>
    <w:lvl w:ilvl="4" w:tplc="8AE8628C">
      <w:numFmt w:val="decimal"/>
      <w:lvlText w:val=""/>
      <w:lvlJc w:val="left"/>
    </w:lvl>
    <w:lvl w:ilvl="5" w:tplc="24AC31A2">
      <w:numFmt w:val="decimal"/>
      <w:lvlText w:val=""/>
      <w:lvlJc w:val="left"/>
    </w:lvl>
    <w:lvl w:ilvl="6" w:tplc="8E3E5918">
      <w:numFmt w:val="decimal"/>
      <w:lvlText w:val=""/>
      <w:lvlJc w:val="left"/>
    </w:lvl>
    <w:lvl w:ilvl="7" w:tplc="4F5CCE8A">
      <w:numFmt w:val="decimal"/>
      <w:lvlText w:val=""/>
      <w:lvlJc w:val="left"/>
    </w:lvl>
    <w:lvl w:ilvl="8" w:tplc="115C51A2">
      <w:numFmt w:val="decimal"/>
      <w:lvlText w:val=""/>
      <w:lvlJc w:val="left"/>
    </w:lvl>
  </w:abstractNum>
  <w:abstractNum w:abstractNumId="94">
    <w:nsid w:val="0000214E"/>
    <w:multiLevelType w:val="hybridMultilevel"/>
    <w:tmpl w:val="259C5D90"/>
    <w:lvl w:ilvl="0" w:tplc="F0D4A662">
      <w:start w:val="1"/>
      <w:numFmt w:val="bullet"/>
      <w:lvlText w:val=""/>
      <w:lvlJc w:val="left"/>
    </w:lvl>
    <w:lvl w:ilvl="1" w:tplc="7F9045D4">
      <w:numFmt w:val="decimal"/>
      <w:lvlText w:val=""/>
      <w:lvlJc w:val="left"/>
    </w:lvl>
    <w:lvl w:ilvl="2" w:tplc="428AFECC">
      <w:numFmt w:val="decimal"/>
      <w:lvlText w:val=""/>
      <w:lvlJc w:val="left"/>
    </w:lvl>
    <w:lvl w:ilvl="3" w:tplc="9BE417AA">
      <w:numFmt w:val="decimal"/>
      <w:lvlText w:val=""/>
      <w:lvlJc w:val="left"/>
    </w:lvl>
    <w:lvl w:ilvl="4" w:tplc="260E5596">
      <w:numFmt w:val="decimal"/>
      <w:lvlText w:val=""/>
      <w:lvlJc w:val="left"/>
    </w:lvl>
    <w:lvl w:ilvl="5" w:tplc="F3BC2B6C">
      <w:numFmt w:val="decimal"/>
      <w:lvlText w:val=""/>
      <w:lvlJc w:val="left"/>
    </w:lvl>
    <w:lvl w:ilvl="6" w:tplc="331C2E3E">
      <w:numFmt w:val="decimal"/>
      <w:lvlText w:val=""/>
      <w:lvlJc w:val="left"/>
    </w:lvl>
    <w:lvl w:ilvl="7" w:tplc="8FCACB4A">
      <w:numFmt w:val="decimal"/>
      <w:lvlText w:val=""/>
      <w:lvlJc w:val="left"/>
    </w:lvl>
    <w:lvl w:ilvl="8" w:tplc="57FA7C16">
      <w:numFmt w:val="decimal"/>
      <w:lvlText w:val=""/>
      <w:lvlJc w:val="left"/>
    </w:lvl>
  </w:abstractNum>
  <w:abstractNum w:abstractNumId="95">
    <w:nsid w:val="000021EB"/>
    <w:multiLevelType w:val="hybridMultilevel"/>
    <w:tmpl w:val="F6140BAA"/>
    <w:lvl w:ilvl="0" w:tplc="EF94BF84">
      <w:start w:val="1"/>
      <w:numFmt w:val="bullet"/>
      <w:lvlText w:val=""/>
      <w:lvlJc w:val="left"/>
    </w:lvl>
    <w:lvl w:ilvl="1" w:tplc="CBF641A8">
      <w:numFmt w:val="decimal"/>
      <w:lvlText w:val=""/>
      <w:lvlJc w:val="left"/>
    </w:lvl>
    <w:lvl w:ilvl="2" w:tplc="53E260AC">
      <w:numFmt w:val="decimal"/>
      <w:lvlText w:val=""/>
      <w:lvlJc w:val="left"/>
    </w:lvl>
    <w:lvl w:ilvl="3" w:tplc="442A4B2A">
      <w:numFmt w:val="decimal"/>
      <w:lvlText w:val=""/>
      <w:lvlJc w:val="left"/>
    </w:lvl>
    <w:lvl w:ilvl="4" w:tplc="03983890">
      <w:numFmt w:val="decimal"/>
      <w:lvlText w:val=""/>
      <w:lvlJc w:val="left"/>
    </w:lvl>
    <w:lvl w:ilvl="5" w:tplc="52E22B52">
      <w:numFmt w:val="decimal"/>
      <w:lvlText w:val=""/>
      <w:lvlJc w:val="left"/>
    </w:lvl>
    <w:lvl w:ilvl="6" w:tplc="3D0AFC40">
      <w:numFmt w:val="decimal"/>
      <w:lvlText w:val=""/>
      <w:lvlJc w:val="left"/>
    </w:lvl>
    <w:lvl w:ilvl="7" w:tplc="DC5EA036">
      <w:numFmt w:val="decimal"/>
      <w:lvlText w:val=""/>
      <w:lvlJc w:val="left"/>
    </w:lvl>
    <w:lvl w:ilvl="8" w:tplc="DD965B8E">
      <w:numFmt w:val="decimal"/>
      <w:lvlText w:val=""/>
      <w:lvlJc w:val="left"/>
    </w:lvl>
  </w:abstractNum>
  <w:abstractNum w:abstractNumId="96">
    <w:nsid w:val="00002237"/>
    <w:multiLevelType w:val="hybridMultilevel"/>
    <w:tmpl w:val="F4B8C7F8"/>
    <w:lvl w:ilvl="0" w:tplc="1586273E">
      <w:start w:val="1"/>
      <w:numFmt w:val="bullet"/>
      <w:lvlText w:val=""/>
      <w:lvlJc w:val="left"/>
    </w:lvl>
    <w:lvl w:ilvl="1" w:tplc="D05E1E4C">
      <w:numFmt w:val="decimal"/>
      <w:lvlText w:val=""/>
      <w:lvlJc w:val="left"/>
    </w:lvl>
    <w:lvl w:ilvl="2" w:tplc="A7AE693E">
      <w:numFmt w:val="decimal"/>
      <w:lvlText w:val=""/>
      <w:lvlJc w:val="left"/>
    </w:lvl>
    <w:lvl w:ilvl="3" w:tplc="089EF4D8">
      <w:numFmt w:val="decimal"/>
      <w:lvlText w:val=""/>
      <w:lvlJc w:val="left"/>
    </w:lvl>
    <w:lvl w:ilvl="4" w:tplc="C630BBF0">
      <w:numFmt w:val="decimal"/>
      <w:lvlText w:val=""/>
      <w:lvlJc w:val="left"/>
    </w:lvl>
    <w:lvl w:ilvl="5" w:tplc="77C43E58">
      <w:numFmt w:val="decimal"/>
      <w:lvlText w:val=""/>
      <w:lvlJc w:val="left"/>
    </w:lvl>
    <w:lvl w:ilvl="6" w:tplc="18D276AA">
      <w:numFmt w:val="decimal"/>
      <w:lvlText w:val=""/>
      <w:lvlJc w:val="left"/>
    </w:lvl>
    <w:lvl w:ilvl="7" w:tplc="BD76F136">
      <w:numFmt w:val="decimal"/>
      <w:lvlText w:val=""/>
      <w:lvlJc w:val="left"/>
    </w:lvl>
    <w:lvl w:ilvl="8" w:tplc="4F0256B0">
      <w:numFmt w:val="decimal"/>
      <w:lvlText w:val=""/>
      <w:lvlJc w:val="left"/>
    </w:lvl>
  </w:abstractNum>
  <w:abstractNum w:abstractNumId="97">
    <w:nsid w:val="000022E4"/>
    <w:multiLevelType w:val="hybridMultilevel"/>
    <w:tmpl w:val="8D964A94"/>
    <w:lvl w:ilvl="0" w:tplc="9EDAB8D8">
      <w:start w:val="1"/>
      <w:numFmt w:val="bullet"/>
      <w:lvlText w:val=""/>
      <w:lvlJc w:val="left"/>
    </w:lvl>
    <w:lvl w:ilvl="1" w:tplc="DD7A40C8">
      <w:numFmt w:val="decimal"/>
      <w:lvlText w:val=""/>
      <w:lvlJc w:val="left"/>
    </w:lvl>
    <w:lvl w:ilvl="2" w:tplc="BF301C6A">
      <w:numFmt w:val="decimal"/>
      <w:lvlText w:val=""/>
      <w:lvlJc w:val="left"/>
    </w:lvl>
    <w:lvl w:ilvl="3" w:tplc="766A2B46">
      <w:numFmt w:val="decimal"/>
      <w:lvlText w:val=""/>
      <w:lvlJc w:val="left"/>
    </w:lvl>
    <w:lvl w:ilvl="4" w:tplc="9C04E6FA">
      <w:numFmt w:val="decimal"/>
      <w:lvlText w:val=""/>
      <w:lvlJc w:val="left"/>
    </w:lvl>
    <w:lvl w:ilvl="5" w:tplc="8670DB14">
      <w:numFmt w:val="decimal"/>
      <w:lvlText w:val=""/>
      <w:lvlJc w:val="left"/>
    </w:lvl>
    <w:lvl w:ilvl="6" w:tplc="2C04F298">
      <w:numFmt w:val="decimal"/>
      <w:lvlText w:val=""/>
      <w:lvlJc w:val="left"/>
    </w:lvl>
    <w:lvl w:ilvl="7" w:tplc="4D5413D4">
      <w:numFmt w:val="decimal"/>
      <w:lvlText w:val=""/>
      <w:lvlJc w:val="left"/>
    </w:lvl>
    <w:lvl w:ilvl="8" w:tplc="149C040A">
      <w:numFmt w:val="decimal"/>
      <w:lvlText w:val=""/>
      <w:lvlJc w:val="left"/>
    </w:lvl>
  </w:abstractNum>
  <w:abstractNum w:abstractNumId="98">
    <w:nsid w:val="00002332"/>
    <w:multiLevelType w:val="hybridMultilevel"/>
    <w:tmpl w:val="0C963464"/>
    <w:lvl w:ilvl="0" w:tplc="54FA72F2">
      <w:start w:val="1"/>
      <w:numFmt w:val="bullet"/>
      <w:lvlText w:val="о"/>
      <w:lvlJc w:val="left"/>
    </w:lvl>
    <w:lvl w:ilvl="1" w:tplc="2216FF00">
      <w:start w:val="1"/>
      <w:numFmt w:val="bullet"/>
      <w:lvlText w:val=""/>
      <w:lvlJc w:val="left"/>
    </w:lvl>
    <w:lvl w:ilvl="2" w:tplc="4F9C75E0">
      <w:numFmt w:val="decimal"/>
      <w:lvlText w:val=""/>
      <w:lvlJc w:val="left"/>
    </w:lvl>
    <w:lvl w:ilvl="3" w:tplc="6EB0B322">
      <w:numFmt w:val="decimal"/>
      <w:lvlText w:val=""/>
      <w:lvlJc w:val="left"/>
    </w:lvl>
    <w:lvl w:ilvl="4" w:tplc="C9B22A4E">
      <w:numFmt w:val="decimal"/>
      <w:lvlText w:val=""/>
      <w:lvlJc w:val="left"/>
    </w:lvl>
    <w:lvl w:ilvl="5" w:tplc="47A29D06">
      <w:numFmt w:val="decimal"/>
      <w:lvlText w:val=""/>
      <w:lvlJc w:val="left"/>
    </w:lvl>
    <w:lvl w:ilvl="6" w:tplc="6C3A6882">
      <w:numFmt w:val="decimal"/>
      <w:lvlText w:val=""/>
      <w:lvlJc w:val="left"/>
    </w:lvl>
    <w:lvl w:ilvl="7" w:tplc="D2AA64DA">
      <w:numFmt w:val="decimal"/>
      <w:lvlText w:val=""/>
      <w:lvlJc w:val="left"/>
    </w:lvl>
    <w:lvl w:ilvl="8" w:tplc="87BA6D96">
      <w:numFmt w:val="decimal"/>
      <w:lvlText w:val=""/>
      <w:lvlJc w:val="left"/>
    </w:lvl>
  </w:abstractNum>
  <w:abstractNum w:abstractNumId="99">
    <w:nsid w:val="00002410"/>
    <w:multiLevelType w:val="hybridMultilevel"/>
    <w:tmpl w:val="737CD150"/>
    <w:lvl w:ilvl="0" w:tplc="5F0E20E4">
      <w:start w:val="1"/>
      <w:numFmt w:val="bullet"/>
      <w:lvlText w:val="•"/>
      <w:lvlJc w:val="left"/>
    </w:lvl>
    <w:lvl w:ilvl="1" w:tplc="370414EA">
      <w:numFmt w:val="decimal"/>
      <w:lvlText w:val=""/>
      <w:lvlJc w:val="left"/>
    </w:lvl>
    <w:lvl w:ilvl="2" w:tplc="C49AE178">
      <w:numFmt w:val="decimal"/>
      <w:lvlText w:val=""/>
      <w:lvlJc w:val="left"/>
    </w:lvl>
    <w:lvl w:ilvl="3" w:tplc="5A3AE050">
      <w:numFmt w:val="decimal"/>
      <w:lvlText w:val=""/>
      <w:lvlJc w:val="left"/>
    </w:lvl>
    <w:lvl w:ilvl="4" w:tplc="1C54015C">
      <w:numFmt w:val="decimal"/>
      <w:lvlText w:val=""/>
      <w:lvlJc w:val="left"/>
    </w:lvl>
    <w:lvl w:ilvl="5" w:tplc="6F1612F6">
      <w:numFmt w:val="decimal"/>
      <w:lvlText w:val=""/>
      <w:lvlJc w:val="left"/>
    </w:lvl>
    <w:lvl w:ilvl="6" w:tplc="E110DDA2">
      <w:numFmt w:val="decimal"/>
      <w:lvlText w:val=""/>
      <w:lvlJc w:val="left"/>
    </w:lvl>
    <w:lvl w:ilvl="7" w:tplc="3E129AEC">
      <w:numFmt w:val="decimal"/>
      <w:lvlText w:val=""/>
      <w:lvlJc w:val="left"/>
    </w:lvl>
    <w:lvl w:ilvl="8" w:tplc="F438BFF4">
      <w:numFmt w:val="decimal"/>
      <w:lvlText w:val=""/>
      <w:lvlJc w:val="left"/>
    </w:lvl>
  </w:abstractNum>
  <w:abstractNum w:abstractNumId="100">
    <w:nsid w:val="0000248D"/>
    <w:multiLevelType w:val="hybridMultilevel"/>
    <w:tmpl w:val="2B5CC5BE"/>
    <w:lvl w:ilvl="0" w:tplc="AE8E274E">
      <w:start w:val="1"/>
      <w:numFmt w:val="bullet"/>
      <w:lvlText w:val=""/>
      <w:lvlJc w:val="left"/>
    </w:lvl>
    <w:lvl w:ilvl="1" w:tplc="6362FA98">
      <w:numFmt w:val="decimal"/>
      <w:lvlText w:val=""/>
      <w:lvlJc w:val="left"/>
    </w:lvl>
    <w:lvl w:ilvl="2" w:tplc="53B224C4">
      <w:numFmt w:val="decimal"/>
      <w:lvlText w:val=""/>
      <w:lvlJc w:val="left"/>
    </w:lvl>
    <w:lvl w:ilvl="3" w:tplc="BBCC0FF8">
      <w:numFmt w:val="decimal"/>
      <w:lvlText w:val=""/>
      <w:lvlJc w:val="left"/>
    </w:lvl>
    <w:lvl w:ilvl="4" w:tplc="115A2748">
      <w:numFmt w:val="decimal"/>
      <w:lvlText w:val=""/>
      <w:lvlJc w:val="left"/>
    </w:lvl>
    <w:lvl w:ilvl="5" w:tplc="46F46546">
      <w:numFmt w:val="decimal"/>
      <w:lvlText w:val=""/>
      <w:lvlJc w:val="left"/>
    </w:lvl>
    <w:lvl w:ilvl="6" w:tplc="B0AE9A80">
      <w:numFmt w:val="decimal"/>
      <w:lvlText w:val=""/>
      <w:lvlJc w:val="left"/>
    </w:lvl>
    <w:lvl w:ilvl="7" w:tplc="A53EE1C6">
      <w:numFmt w:val="decimal"/>
      <w:lvlText w:val=""/>
      <w:lvlJc w:val="left"/>
    </w:lvl>
    <w:lvl w:ilvl="8" w:tplc="2CA88692">
      <w:numFmt w:val="decimal"/>
      <w:lvlText w:val=""/>
      <w:lvlJc w:val="left"/>
    </w:lvl>
  </w:abstractNum>
  <w:abstractNum w:abstractNumId="101">
    <w:nsid w:val="00002568"/>
    <w:multiLevelType w:val="hybridMultilevel"/>
    <w:tmpl w:val="41721674"/>
    <w:lvl w:ilvl="0" w:tplc="E2C2BBE0">
      <w:start w:val="1"/>
      <w:numFmt w:val="bullet"/>
      <w:lvlText w:val=""/>
      <w:lvlJc w:val="left"/>
    </w:lvl>
    <w:lvl w:ilvl="1" w:tplc="262A907A">
      <w:numFmt w:val="decimal"/>
      <w:lvlText w:val=""/>
      <w:lvlJc w:val="left"/>
    </w:lvl>
    <w:lvl w:ilvl="2" w:tplc="339A0DB6">
      <w:numFmt w:val="decimal"/>
      <w:lvlText w:val=""/>
      <w:lvlJc w:val="left"/>
    </w:lvl>
    <w:lvl w:ilvl="3" w:tplc="65C46FE4">
      <w:numFmt w:val="decimal"/>
      <w:lvlText w:val=""/>
      <w:lvlJc w:val="left"/>
    </w:lvl>
    <w:lvl w:ilvl="4" w:tplc="F48C5FE6">
      <w:numFmt w:val="decimal"/>
      <w:lvlText w:val=""/>
      <w:lvlJc w:val="left"/>
    </w:lvl>
    <w:lvl w:ilvl="5" w:tplc="7FAE9B10">
      <w:numFmt w:val="decimal"/>
      <w:lvlText w:val=""/>
      <w:lvlJc w:val="left"/>
    </w:lvl>
    <w:lvl w:ilvl="6" w:tplc="40B851F2">
      <w:numFmt w:val="decimal"/>
      <w:lvlText w:val=""/>
      <w:lvlJc w:val="left"/>
    </w:lvl>
    <w:lvl w:ilvl="7" w:tplc="3C7CB324">
      <w:numFmt w:val="decimal"/>
      <w:lvlText w:val=""/>
      <w:lvlJc w:val="left"/>
    </w:lvl>
    <w:lvl w:ilvl="8" w:tplc="F620DB18">
      <w:numFmt w:val="decimal"/>
      <w:lvlText w:val=""/>
      <w:lvlJc w:val="left"/>
    </w:lvl>
  </w:abstractNum>
  <w:abstractNum w:abstractNumId="102">
    <w:nsid w:val="00002581"/>
    <w:multiLevelType w:val="hybridMultilevel"/>
    <w:tmpl w:val="B83C6C04"/>
    <w:lvl w:ilvl="0" w:tplc="41863C6E">
      <w:start w:val="1"/>
      <w:numFmt w:val="bullet"/>
      <w:lvlText w:val="•"/>
      <w:lvlJc w:val="left"/>
    </w:lvl>
    <w:lvl w:ilvl="1" w:tplc="93C46320">
      <w:numFmt w:val="decimal"/>
      <w:lvlText w:val=""/>
      <w:lvlJc w:val="left"/>
    </w:lvl>
    <w:lvl w:ilvl="2" w:tplc="4446C4A8">
      <w:numFmt w:val="decimal"/>
      <w:lvlText w:val=""/>
      <w:lvlJc w:val="left"/>
    </w:lvl>
    <w:lvl w:ilvl="3" w:tplc="02049A60">
      <w:numFmt w:val="decimal"/>
      <w:lvlText w:val=""/>
      <w:lvlJc w:val="left"/>
    </w:lvl>
    <w:lvl w:ilvl="4" w:tplc="CF70AED2">
      <w:numFmt w:val="decimal"/>
      <w:lvlText w:val=""/>
      <w:lvlJc w:val="left"/>
    </w:lvl>
    <w:lvl w:ilvl="5" w:tplc="19F081E6">
      <w:numFmt w:val="decimal"/>
      <w:lvlText w:val=""/>
      <w:lvlJc w:val="left"/>
    </w:lvl>
    <w:lvl w:ilvl="6" w:tplc="DDE2DE98">
      <w:numFmt w:val="decimal"/>
      <w:lvlText w:val=""/>
      <w:lvlJc w:val="left"/>
    </w:lvl>
    <w:lvl w:ilvl="7" w:tplc="06FAE940">
      <w:numFmt w:val="decimal"/>
      <w:lvlText w:val=""/>
      <w:lvlJc w:val="left"/>
    </w:lvl>
    <w:lvl w:ilvl="8" w:tplc="F82C7614">
      <w:numFmt w:val="decimal"/>
      <w:lvlText w:val=""/>
      <w:lvlJc w:val="left"/>
    </w:lvl>
  </w:abstractNum>
  <w:abstractNum w:abstractNumId="103">
    <w:nsid w:val="00002753"/>
    <w:multiLevelType w:val="hybridMultilevel"/>
    <w:tmpl w:val="26E817DC"/>
    <w:lvl w:ilvl="0" w:tplc="99D294AC">
      <w:start w:val="1"/>
      <w:numFmt w:val="bullet"/>
      <w:lvlText w:val=""/>
      <w:lvlJc w:val="left"/>
    </w:lvl>
    <w:lvl w:ilvl="1" w:tplc="2B8E6F40">
      <w:numFmt w:val="decimal"/>
      <w:lvlText w:val=""/>
      <w:lvlJc w:val="left"/>
    </w:lvl>
    <w:lvl w:ilvl="2" w:tplc="5456EA0C">
      <w:numFmt w:val="decimal"/>
      <w:lvlText w:val=""/>
      <w:lvlJc w:val="left"/>
    </w:lvl>
    <w:lvl w:ilvl="3" w:tplc="59F68E3E">
      <w:numFmt w:val="decimal"/>
      <w:lvlText w:val=""/>
      <w:lvlJc w:val="left"/>
    </w:lvl>
    <w:lvl w:ilvl="4" w:tplc="7444B674">
      <w:numFmt w:val="decimal"/>
      <w:lvlText w:val=""/>
      <w:lvlJc w:val="left"/>
    </w:lvl>
    <w:lvl w:ilvl="5" w:tplc="EDF0A430">
      <w:numFmt w:val="decimal"/>
      <w:lvlText w:val=""/>
      <w:lvlJc w:val="left"/>
    </w:lvl>
    <w:lvl w:ilvl="6" w:tplc="6EFC3E8A">
      <w:numFmt w:val="decimal"/>
      <w:lvlText w:val=""/>
      <w:lvlJc w:val="left"/>
    </w:lvl>
    <w:lvl w:ilvl="7" w:tplc="BB30CEAC">
      <w:numFmt w:val="decimal"/>
      <w:lvlText w:val=""/>
      <w:lvlJc w:val="left"/>
    </w:lvl>
    <w:lvl w:ilvl="8" w:tplc="2A92895C">
      <w:numFmt w:val="decimal"/>
      <w:lvlText w:val=""/>
      <w:lvlJc w:val="left"/>
    </w:lvl>
  </w:abstractNum>
  <w:abstractNum w:abstractNumId="104">
    <w:nsid w:val="0000275B"/>
    <w:multiLevelType w:val="hybridMultilevel"/>
    <w:tmpl w:val="FDCE84D2"/>
    <w:lvl w:ilvl="0" w:tplc="DD18A65C">
      <w:start w:val="1"/>
      <w:numFmt w:val="bullet"/>
      <w:lvlText w:val=""/>
      <w:lvlJc w:val="left"/>
    </w:lvl>
    <w:lvl w:ilvl="1" w:tplc="AF863D9E">
      <w:numFmt w:val="decimal"/>
      <w:lvlText w:val=""/>
      <w:lvlJc w:val="left"/>
    </w:lvl>
    <w:lvl w:ilvl="2" w:tplc="5EB6F6E6">
      <w:numFmt w:val="decimal"/>
      <w:lvlText w:val=""/>
      <w:lvlJc w:val="left"/>
    </w:lvl>
    <w:lvl w:ilvl="3" w:tplc="70168B7E">
      <w:numFmt w:val="decimal"/>
      <w:lvlText w:val=""/>
      <w:lvlJc w:val="left"/>
    </w:lvl>
    <w:lvl w:ilvl="4" w:tplc="DE642084">
      <w:numFmt w:val="decimal"/>
      <w:lvlText w:val=""/>
      <w:lvlJc w:val="left"/>
    </w:lvl>
    <w:lvl w:ilvl="5" w:tplc="B94AF46A">
      <w:numFmt w:val="decimal"/>
      <w:lvlText w:val=""/>
      <w:lvlJc w:val="left"/>
    </w:lvl>
    <w:lvl w:ilvl="6" w:tplc="06F2DAD0">
      <w:numFmt w:val="decimal"/>
      <w:lvlText w:val=""/>
      <w:lvlJc w:val="left"/>
    </w:lvl>
    <w:lvl w:ilvl="7" w:tplc="E9F6185C">
      <w:numFmt w:val="decimal"/>
      <w:lvlText w:val=""/>
      <w:lvlJc w:val="left"/>
    </w:lvl>
    <w:lvl w:ilvl="8" w:tplc="F01016B0">
      <w:numFmt w:val="decimal"/>
      <w:lvlText w:val=""/>
      <w:lvlJc w:val="left"/>
    </w:lvl>
  </w:abstractNum>
  <w:abstractNum w:abstractNumId="105">
    <w:nsid w:val="00002780"/>
    <w:multiLevelType w:val="hybridMultilevel"/>
    <w:tmpl w:val="B9E890DA"/>
    <w:lvl w:ilvl="0" w:tplc="5F860B90">
      <w:start w:val="1"/>
      <w:numFmt w:val="bullet"/>
      <w:lvlText w:val="и"/>
      <w:lvlJc w:val="left"/>
    </w:lvl>
    <w:lvl w:ilvl="1" w:tplc="0D3626B0">
      <w:start w:val="1"/>
      <w:numFmt w:val="bullet"/>
      <w:lvlText w:val=""/>
      <w:lvlJc w:val="left"/>
    </w:lvl>
    <w:lvl w:ilvl="2" w:tplc="A3D0CAF0">
      <w:numFmt w:val="decimal"/>
      <w:lvlText w:val=""/>
      <w:lvlJc w:val="left"/>
    </w:lvl>
    <w:lvl w:ilvl="3" w:tplc="E0629316">
      <w:numFmt w:val="decimal"/>
      <w:lvlText w:val=""/>
      <w:lvlJc w:val="left"/>
    </w:lvl>
    <w:lvl w:ilvl="4" w:tplc="1C2ABF0C">
      <w:numFmt w:val="decimal"/>
      <w:lvlText w:val=""/>
      <w:lvlJc w:val="left"/>
    </w:lvl>
    <w:lvl w:ilvl="5" w:tplc="E2C649EE">
      <w:numFmt w:val="decimal"/>
      <w:lvlText w:val=""/>
      <w:lvlJc w:val="left"/>
    </w:lvl>
    <w:lvl w:ilvl="6" w:tplc="AA4465AE">
      <w:numFmt w:val="decimal"/>
      <w:lvlText w:val=""/>
      <w:lvlJc w:val="left"/>
    </w:lvl>
    <w:lvl w:ilvl="7" w:tplc="61289598">
      <w:numFmt w:val="decimal"/>
      <w:lvlText w:val=""/>
      <w:lvlJc w:val="left"/>
    </w:lvl>
    <w:lvl w:ilvl="8" w:tplc="6EFC35FA">
      <w:numFmt w:val="decimal"/>
      <w:lvlText w:val=""/>
      <w:lvlJc w:val="left"/>
    </w:lvl>
  </w:abstractNum>
  <w:abstractNum w:abstractNumId="106">
    <w:nsid w:val="000027C0"/>
    <w:multiLevelType w:val="hybridMultilevel"/>
    <w:tmpl w:val="FF8067D0"/>
    <w:lvl w:ilvl="0" w:tplc="EFE6DBCC">
      <w:start w:val="1"/>
      <w:numFmt w:val="bullet"/>
      <w:lvlText w:val="•"/>
      <w:lvlJc w:val="left"/>
    </w:lvl>
    <w:lvl w:ilvl="1" w:tplc="E31C35F6">
      <w:numFmt w:val="decimal"/>
      <w:lvlText w:val=""/>
      <w:lvlJc w:val="left"/>
    </w:lvl>
    <w:lvl w:ilvl="2" w:tplc="68CA911C">
      <w:numFmt w:val="decimal"/>
      <w:lvlText w:val=""/>
      <w:lvlJc w:val="left"/>
    </w:lvl>
    <w:lvl w:ilvl="3" w:tplc="8C64606A">
      <w:numFmt w:val="decimal"/>
      <w:lvlText w:val=""/>
      <w:lvlJc w:val="left"/>
    </w:lvl>
    <w:lvl w:ilvl="4" w:tplc="59E078E8">
      <w:numFmt w:val="decimal"/>
      <w:lvlText w:val=""/>
      <w:lvlJc w:val="left"/>
    </w:lvl>
    <w:lvl w:ilvl="5" w:tplc="FD2870E4">
      <w:numFmt w:val="decimal"/>
      <w:lvlText w:val=""/>
      <w:lvlJc w:val="left"/>
    </w:lvl>
    <w:lvl w:ilvl="6" w:tplc="4F36594C">
      <w:numFmt w:val="decimal"/>
      <w:lvlText w:val=""/>
      <w:lvlJc w:val="left"/>
    </w:lvl>
    <w:lvl w:ilvl="7" w:tplc="3A50A164">
      <w:numFmt w:val="decimal"/>
      <w:lvlText w:val=""/>
      <w:lvlJc w:val="left"/>
    </w:lvl>
    <w:lvl w:ilvl="8" w:tplc="EF367B1C">
      <w:numFmt w:val="decimal"/>
      <w:lvlText w:val=""/>
      <w:lvlJc w:val="left"/>
    </w:lvl>
  </w:abstractNum>
  <w:abstractNum w:abstractNumId="107">
    <w:nsid w:val="000027D3"/>
    <w:multiLevelType w:val="hybridMultilevel"/>
    <w:tmpl w:val="1E8A0046"/>
    <w:lvl w:ilvl="0" w:tplc="E824372A">
      <w:start w:val="1"/>
      <w:numFmt w:val="bullet"/>
      <w:lvlText w:val="В"/>
      <w:lvlJc w:val="left"/>
    </w:lvl>
    <w:lvl w:ilvl="1" w:tplc="98D4691E">
      <w:start w:val="1"/>
      <w:numFmt w:val="bullet"/>
      <w:lvlText w:val=""/>
      <w:lvlJc w:val="left"/>
    </w:lvl>
    <w:lvl w:ilvl="2" w:tplc="30021726">
      <w:numFmt w:val="decimal"/>
      <w:lvlText w:val=""/>
      <w:lvlJc w:val="left"/>
    </w:lvl>
    <w:lvl w:ilvl="3" w:tplc="5AF255D0">
      <w:numFmt w:val="decimal"/>
      <w:lvlText w:val=""/>
      <w:lvlJc w:val="left"/>
    </w:lvl>
    <w:lvl w:ilvl="4" w:tplc="6BB45A6A">
      <w:numFmt w:val="decimal"/>
      <w:lvlText w:val=""/>
      <w:lvlJc w:val="left"/>
    </w:lvl>
    <w:lvl w:ilvl="5" w:tplc="0444EB8C">
      <w:numFmt w:val="decimal"/>
      <w:lvlText w:val=""/>
      <w:lvlJc w:val="left"/>
    </w:lvl>
    <w:lvl w:ilvl="6" w:tplc="0DD4F532">
      <w:numFmt w:val="decimal"/>
      <w:lvlText w:val=""/>
      <w:lvlJc w:val="left"/>
    </w:lvl>
    <w:lvl w:ilvl="7" w:tplc="39D8639C">
      <w:numFmt w:val="decimal"/>
      <w:lvlText w:val=""/>
      <w:lvlJc w:val="left"/>
    </w:lvl>
    <w:lvl w:ilvl="8" w:tplc="C83086EE">
      <w:numFmt w:val="decimal"/>
      <w:lvlText w:val=""/>
      <w:lvlJc w:val="left"/>
    </w:lvl>
  </w:abstractNum>
  <w:abstractNum w:abstractNumId="108">
    <w:nsid w:val="000027DA"/>
    <w:multiLevelType w:val="hybridMultilevel"/>
    <w:tmpl w:val="A93E1AEC"/>
    <w:lvl w:ilvl="0" w:tplc="1CE6F4CE">
      <w:start w:val="1"/>
      <w:numFmt w:val="bullet"/>
      <w:lvlText w:val="-"/>
      <w:lvlJc w:val="left"/>
    </w:lvl>
    <w:lvl w:ilvl="1" w:tplc="2B281D42">
      <w:start w:val="2"/>
      <w:numFmt w:val="decimal"/>
      <w:lvlText w:val="%2."/>
      <w:lvlJc w:val="left"/>
    </w:lvl>
    <w:lvl w:ilvl="2" w:tplc="B890E396">
      <w:numFmt w:val="decimal"/>
      <w:lvlText w:val=""/>
      <w:lvlJc w:val="left"/>
    </w:lvl>
    <w:lvl w:ilvl="3" w:tplc="B07E7D44">
      <w:numFmt w:val="decimal"/>
      <w:lvlText w:val=""/>
      <w:lvlJc w:val="left"/>
    </w:lvl>
    <w:lvl w:ilvl="4" w:tplc="2E40B7B6">
      <w:numFmt w:val="decimal"/>
      <w:lvlText w:val=""/>
      <w:lvlJc w:val="left"/>
    </w:lvl>
    <w:lvl w:ilvl="5" w:tplc="6A7CA550">
      <w:numFmt w:val="decimal"/>
      <w:lvlText w:val=""/>
      <w:lvlJc w:val="left"/>
    </w:lvl>
    <w:lvl w:ilvl="6" w:tplc="578886E6">
      <w:numFmt w:val="decimal"/>
      <w:lvlText w:val=""/>
      <w:lvlJc w:val="left"/>
    </w:lvl>
    <w:lvl w:ilvl="7" w:tplc="C89A4EEC">
      <w:numFmt w:val="decimal"/>
      <w:lvlText w:val=""/>
      <w:lvlJc w:val="left"/>
    </w:lvl>
    <w:lvl w:ilvl="8" w:tplc="080E4E42">
      <w:numFmt w:val="decimal"/>
      <w:lvlText w:val=""/>
      <w:lvlJc w:val="left"/>
    </w:lvl>
  </w:abstractNum>
  <w:abstractNum w:abstractNumId="109">
    <w:nsid w:val="00002934"/>
    <w:multiLevelType w:val="hybridMultilevel"/>
    <w:tmpl w:val="8904F8A0"/>
    <w:lvl w:ilvl="0" w:tplc="9E5CB43E">
      <w:start w:val="1"/>
      <w:numFmt w:val="bullet"/>
      <w:lvlText w:val="с"/>
      <w:lvlJc w:val="left"/>
    </w:lvl>
    <w:lvl w:ilvl="1" w:tplc="573ADADA">
      <w:start w:val="1"/>
      <w:numFmt w:val="bullet"/>
      <w:lvlText w:val=""/>
      <w:lvlJc w:val="left"/>
    </w:lvl>
    <w:lvl w:ilvl="2" w:tplc="55DC2950">
      <w:numFmt w:val="decimal"/>
      <w:lvlText w:val=""/>
      <w:lvlJc w:val="left"/>
    </w:lvl>
    <w:lvl w:ilvl="3" w:tplc="24F8B570">
      <w:numFmt w:val="decimal"/>
      <w:lvlText w:val=""/>
      <w:lvlJc w:val="left"/>
    </w:lvl>
    <w:lvl w:ilvl="4" w:tplc="286AD804">
      <w:numFmt w:val="decimal"/>
      <w:lvlText w:val=""/>
      <w:lvlJc w:val="left"/>
    </w:lvl>
    <w:lvl w:ilvl="5" w:tplc="CAE654A6">
      <w:numFmt w:val="decimal"/>
      <w:lvlText w:val=""/>
      <w:lvlJc w:val="left"/>
    </w:lvl>
    <w:lvl w:ilvl="6" w:tplc="FA88EAD4">
      <w:numFmt w:val="decimal"/>
      <w:lvlText w:val=""/>
      <w:lvlJc w:val="left"/>
    </w:lvl>
    <w:lvl w:ilvl="7" w:tplc="57D269C8">
      <w:numFmt w:val="decimal"/>
      <w:lvlText w:val=""/>
      <w:lvlJc w:val="left"/>
    </w:lvl>
    <w:lvl w:ilvl="8" w:tplc="9356F008">
      <w:numFmt w:val="decimal"/>
      <w:lvlText w:val=""/>
      <w:lvlJc w:val="left"/>
    </w:lvl>
  </w:abstractNum>
  <w:abstractNum w:abstractNumId="110">
    <w:nsid w:val="00002B43"/>
    <w:multiLevelType w:val="hybridMultilevel"/>
    <w:tmpl w:val="67A831EA"/>
    <w:lvl w:ilvl="0" w:tplc="38C2B3D8">
      <w:start w:val="1"/>
      <w:numFmt w:val="bullet"/>
      <w:lvlText w:val="•"/>
      <w:lvlJc w:val="left"/>
    </w:lvl>
    <w:lvl w:ilvl="1" w:tplc="115C4248">
      <w:numFmt w:val="decimal"/>
      <w:lvlText w:val=""/>
      <w:lvlJc w:val="left"/>
    </w:lvl>
    <w:lvl w:ilvl="2" w:tplc="4A32ACB6">
      <w:numFmt w:val="decimal"/>
      <w:lvlText w:val=""/>
      <w:lvlJc w:val="left"/>
    </w:lvl>
    <w:lvl w:ilvl="3" w:tplc="561A9A16">
      <w:numFmt w:val="decimal"/>
      <w:lvlText w:val=""/>
      <w:lvlJc w:val="left"/>
    </w:lvl>
    <w:lvl w:ilvl="4" w:tplc="CA6ACEE4">
      <w:numFmt w:val="decimal"/>
      <w:lvlText w:val=""/>
      <w:lvlJc w:val="left"/>
    </w:lvl>
    <w:lvl w:ilvl="5" w:tplc="92927882">
      <w:numFmt w:val="decimal"/>
      <w:lvlText w:val=""/>
      <w:lvlJc w:val="left"/>
    </w:lvl>
    <w:lvl w:ilvl="6" w:tplc="6D90CC48">
      <w:numFmt w:val="decimal"/>
      <w:lvlText w:val=""/>
      <w:lvlJc w:val="left"/>
    </w:lvl>
    <w:lvl w:ilvl="7" w:tplc="960A7D9E">
      <w:numFmt w:val="decimal"/>
      <w:lvlText w:val=""/>
      <w:lvlJc w:val="left"/>
    </w:lvl>
    <w:lvl w:ilvl="8" w:tplc="B6CE9B2C">
      <w:numFmt w:val="decimal"/>
      <w:lvlText w:val=""/>
      <w:lvlJc w:val="left"/>
    </w:lvl>
  </w:abstractNum>
  <w:abstractNum w:abstractNumId="111">
    <w:nsid w:val="00002BB8"/>
    <w:multiLevelType w:val="hybridMultilevel"/>
    <w:tmpl w:val="120EE71A"/>
    <w:lvl w:ilvl="0" w:tplc="779E83E2">
      <w:start w:val="1"/>
      <w:numFmt w:val="decimal"/>
      <w:lvlText w:val="%1)"/>
      <w:lvlJc w:val="left"/>
    </w:lvl>
    <w:lvl w:ilvl="1" w:tplc="EE783642">
      <w:numFmt w:val="decimal"/>
      <w:lvlText w:val=""/>
      <w:lvlJc w:val="left"/>
    </w:lvl>
    <w:lvl w:ilvl="2" w:tplc="14FEA230">
      <w:numFmt w:val="decimal"/>
      <w:lvlText w:val=""/>
      <w:lvlJc w:val="left"/>
    </w:lvl>
    <w:lvl w:ilvl="3" w:tplc="933A8CCE">
      <w:numFmt w:val="decimal"/>
      <w:lvlText w:val=""/>
      <w:lvlJc w:val="left"/>
    </w:lvl>
    <w:lvl w:ilvl="4" w:tplc="4CC0DA70">
      <w:numFmt w:val="decimal"/>
      <w:lvlText w:val=""/>
      <w:lvlJc w:val="left"/>
    </w:lvl>
    <w:lvl w:ilvl="5" w:tplc="7B0CE408">
      <w:numFmt w:val="decimal"/>
      <w:lvlText w:val=""/>
      <w:lvlJc w:val="left"/>
    </w:lvl>
    <w:lvl w:ilvl="6" w:tplc="A7A4B59A">
      <w:numFmt w:val="decimal"/>
      <w:lvlText w:val=""/>
      <w:lvlJc w:val="left"/>
    </w:lvl>
    <w:lvl w:ilvl="7" w:tplc="8AFEC578">
      <w:numFmt w:val="decimal"/>
      <w:lvlText w:val=""/>
      <w:lvlJc w:val="left"/>
    </w:lvl>
    <w:lvl w:ilvl="8" w:tplc="10D28986">
      <w:numFmt w:val="decimal"/>
      <w:lvlText w:val=""/>
      <w:lvlJc w:val="left"/>
    </w:lvl>
  </w:abstractNum>
  <w:abstractNum w:abstractNumId="112">
    <w:nsid w:val="00002BEF"/>
    <w:multiLevelType w:val="hybridMultilevel"/>
    <w:tmpl w:val="D1B81B38"/>
    <w:lvl w:ilvl="0" w:tplc="A054506A">
      <w:start w:val="1"/>
      <w:numFmt w:val="bullet"/>
      <w:lvlText w:val="•"/>
      <w:lvlJc w:val="left"/>
    </w:lvl>
    <w:lvl w:ilvl="1" w:tplc="6BCAA63A">
      <w:numFmt w:val="decimal"/>
      <w:lvlText w:val=""/>
      <w:lvlJc w:val="left"/>
    </w:lvl>
    <w:lvl w:ilvl="2" w:tplc="A46C4C9E">
      <w:numFmt w:val="decimal"/>
      <w:lvlText w:val=""/>
      <w:lvlJc w:val="left"/>
    </w:lvl>
    <w:lvl w:ilvl="3" w:tplc="B4828D06">
      <w:numFmt w:val="decimal"/>
      <w:lvlText w:val=""/>
      <w:lvlJc w:val="left"/>
    </w:lvl>
    <w:lvl w:ilvl="4" w:tplc="9BA0D03E">
      <w:numFmt w:val="decimal"/>
      <w:lvlText w:val=""/>
      <w:lvlJc w:val="left"/>
    </w:lvl>
    <w:lvl w:ilvl="5" w:tplc="87CC2868">
      <w:numFmt w:val="decimal"/>
      <w:lvlText w:val=""/>
      <w:lvlJc w:val="left"/>
    </w:lvl>
    <w:lvl w:ilvl="6" w:tplc="8C8E9B96">
      <w:numFmt w:val="decimal"/>
      <w:lvlText w:val=""/>
      <w:lvlJc w:val="left"/>
    </w:lvl>
    <w:lvl w:ilvl="7" w:tplc="4384805A">
      <w:numFmt w:val="decimal"/>
      <w:lvlText w:val=""/>
      <w:lvlJc w:val="left"/>
    </w:lvl>
    <w:lvl w:ilvl="8" w:tplc="694E5210">
      <w:numFmt w:val="decimal"/>
      <w:lvlText w:val=""/>
      <w:lvlJc w:val="left"/>
    </w:lvl>
  </w:abstractNum>
  <w:abstractNum w:abstractNumId="113">
    <w:nsid w:val="00002BFA"/>
    <w:multiLevelType w:val="hybridMultilevel"/>
    <w:tmpl w:val="4F2A6B3E"/>
    <w:lvl w:ilvl="0" w:tplc="B74669E8">
      <w:start w:val="1"/>
      <w:numFmt w:val="bullet"/>
      <w:lvlText w:val=""/>
      <w:lvlJc w:val="left"/>
    </w:lvl>
    <w:lvl w:ilvl="1" w:tplc="7C426FA8">
      <w:numFmt w:val="decimal"/>
      <w:lvlText w:val=""/>
      <w:lvlJc w:val="left"/>
    </w:lvl>
    <w:lvl w:ilvl="2" w:tplc="FF086FAA">
      <w:numFmt w:val="decimal"/>
      <w:lvlText w:val=""/>
      <w:lvlJc w:val="left"/>
    </w:lvl>
    <w:lvl w:ilvl="3" w:tplc="27F8B02C">
      <w:numFmt w:val="decimal"/>
      <w:lvlText w:val=""/>
      <w:lvlJc w:val="left"/>
    </w:lvl>
    <w:lvl w:ilvl="4" w:tplc="2210375A">
      <w:numFmt w:val="decimal"/>
      <w:lvlText w:val=""/>
      <w:lvlJc w:val="left"/>
    </w:lvl>
    <w:lvl w:ilvl="5" w:tplc="C7023FAA">
      <w:numFmt w:val="decimal"/>
      <w:lvlText w:val=""/>
      <w:lvlJc w:val="left"/>
    </w:lvl>
    <w:lvl w:ilvl="6" w:tplc="CD8E3EC6">
      <w:numFmt w:val="decimal"/>
      <w:lvlText w:val=""/>
      <w:lvlJc w:val="left"/>
    </w:lvl>
    <w:lvl w:ilvl="7" w:tplc="A858D070">
      <w:numFmt w:val="decimal"/>
      <w:lvlText w:val=""/>
      <w:lvlJc w:val="left"/>
    </w:lvl>
    <w:lvl w:ilvl="8" w:tplc="DC0094B4">
      <w:numFmt w:val="decimal"/>
      <w:lvlText w:val=""/>
      <w:lvlJc w:val="left"/>
    </w:lvl>
  </w:abstractNum>
  <w:abstractNum w:abstractNumId="114">
    <w:nsid w:val="00002C9E"/>
    <w:multiLevelType w:val="hybridMultilevel"/>
    <w:tmpl w:val="B80411E0"/>
    <w:lvl w:ilvl="0" w:tplc="02E6B1EC">
      <w:start w:val="1"/>
      <w:numFmt w:val="bullet"/>
      <w:lvlText w:val="С"/>
      <w:lvlJc w:val="left"/>
    </w:lvl>
    <w:lvl w:ilvl="1" w:tplc="3782EDA8">
      <w:numFmt w:val="decimal"/>
      <w:lvlText w:val=""/>
      <w:lvlJc w:val="left"/>
    </w:lvl>
    <w:lvl w:ilvl="2" w:tplc="D2209AC8">
      <w:numFmt w:val="decimal"/>
      <w:lvlText w:val=""/>
      <w:lvlJc w:val="left"/>
    </w:lvl>
    <w:lvl w:ilvl="3" w:tplc="71A2E5C4">
      <w:numFmt w:val="decimal"/>
      <w:lvlText w:val=""/>
      <w:lvlJc w:val="left"/>
    </w:lvl>
    <w:lvl w:ilvl="4" w:tplc="3328F67C">
      <w:numFmt w:val="decimal"/>
      <w:lvlText w:val=""/>
      <w:lvlJc w:val="left"/>
    </w:lvl>
    <w:lvl w:ilvl="5" w:tplc="7F345DDA">
      <w:numFmt w:val="decimal"/>
      <w:lvlText w:val=""/>
      <w:lvlJc w:val="left"/>
    </w:lvl>
    <w:lvl w:ilvl="6" w:tplc="FE8E3676">
      <w:numFmt w:val="decimal"/>
      <w:lvlText w:val=""/>
      <w:lvlJc w:val="left"/>
    </w:lvl>
    <w:lvl w:ilvl="7" w:tplc="99B64B16">
      <w:numFmt w:val="decimal"/>
      <w:lvlText w:val=""/>
      <w:lvlJc w:val="left"/>
    </w:lvl>
    <w:lvl w:ilvl="8" w:tplc="F5ECFC8E">
      <w:numFmt w:val="decimal"/>
      <w:lvlText w:val=""/>
      <w:lvlJc w:val="left"/>
    </w:lvl>
  </w:abstractNum>
  <w:abstractNum w:abstractNumId="115">
    <w:nsid w:val="00002CC6"/>
    <w:multiLevelType w:val="hybridMultilevel"/>
    <w:tmpl w:val="9660692A"/>
    <w:lvl w:ilvl="0" w:tplc="04BE4AEE">
      <w:start w:val="5"/>
      <w:numFmt w:val="decimal"/>
      <w:lvlText w:val="%1)"/>
      <w:lvlJc w:val="left"/>
    </w:lvl>
    <w:lvl w:ilvl="1" w:tplc="166818F2">
      <w:numFmt w:val="decimal"/>
      <w:lvlText w:val=""/>
      <w:lvlJc w:val="left"/>
    </w:lvl>
    <w:lvl w:ilvl="2" w:tplc="520AA1DC">
      <w:numFmt w:val="decimal"/>
      <w:lvlText w:val=""/>
      <w:lvlJc w:val="left"/>
    </w:lvl>
    <w:lvl w:ilvl="3" w:tplc="E3D0508C">
      <w:numFmt w:val="decimal"/>
      <w:lvlText w:val=""/>
      <w:lvlJc w:val="left"/>
    </w:lvl>
    <w:lvl w:ilvl="4" w:tplc="99A4C5E2">
      <w:numFmt w:val="decimal"/>
      <w:lvlText w:val=""/>
      <w:lvlJc w:val="left"/>
    </w:lvl>
    <w:lvl w:ilvl="5" w:tplc="19B0BBDC">
      <w:numFmt w:val="decimal"/>
      <w:lvlText w:val=""/>
      <w:lvlJc w:val="left"/>
    </w:lvl>
    <w:lvl w:ilvl="6" w:tplc="87FA2C10">
      <w:numFmt w:val="decimal"/>
      <w:lvlText w:val=""/>
      <w:lvlJc w:val="left"/>
    </w:lvl>
    <w:lvl w:ilvl="7" w:tplc="C7CEADBC">
      <w:numFmt w:val="decimal"/>
      <w:lvlText w:val=""/>
      <w:lvlJc w:val="left"/>
    </w:lvl>
    <w:lvl w:ilvl="8" w:tplc="75D01952">
      <w:numFmt w:val="decimal"/>
      <w:lvlText w:val=""/>
      <w:lvlJc w:val="left"/>
    </w:lvl>
  </w:abstractNum>
  <w:abstractNum w:abstractNumId="116">
    <w:nsid w:val="00002CD5"/>
    <w:multiLevelType w:val="hybridMultilevel"/>
    <w:tmpl w:val="A0182FFC"/>
    <w:lvl w:ilvl="0" w:tplc="425C599E">
      <w:start w:val="1"/>
      <w:numFmt w:val="bullet"/>
      <w:lvlText w:val=""/>
      <w:lvlJc w:val="left"/>
    </w:lvl>
    <w:lvl w:ilvl="1" w:tplc="70C23092">
      <w:numFmt w:val="decimal"/>
      <w:lvlText w:val=""/>
      <w:lvlJc w:val="left"/>
    </w:lvl>
    <w:lvl w:ilvl="2" w:tplc="BDAE430E">
      <w:numFmt w:val="decimal"/>
      <w:lvlText w:val=""/>
      <w:lvlJc w:val="left"/>
    </w:lvl>
    <w:lvl w:ilvl="3" w:tplc="D5FEF426">
      <w:numFmt w:val="decimal"/>
      <w:lvlText w:val=""/>
      <w:lvlJc w:val="left"/>
    </w:lvl>
    <w:lvl w:ilvl="4" w:tplc="ED5C86F6">
      <w:numFmt w:val="decimal"/>
      <w:lvlText w:val=""/>
      <w:lvlJc w:val="left"/>
    </w:lvl>
    <w:lvl w:ilvl="5" w:tplc="ECAC031C">
      <w:numFmt w:val="decimal"/>
      <w:lvlText w:val=""/>
      <w:lvlJc w:val="left"/>
    </w:lvl>
    <w:lvl w:ilvl="6" w:tplc="B39C00DE">
      <w:numFmt w:val="decimal"/>
      <w:lvlText w:val=""/>
      <w:lvlJc w:val="left"/>
    </w:lvl>
    <w:lvl w:ilvl="7" w:tplc="C2F0FE4A">
      <w:numFmt w:val="decimal"/>
      <w:lvlText w:val=""/>
      <w:lvlJc w:val="left"/>
    </w:lvl>
    <w:lvl w:ilvl="8" w:tplc="E6226AA0">
      <w:numFmt w:val="decimal"/>
      <w:lvlText w:val=""/>
      <w:lvlJc w:val="left"/>
    </w:lvl>
  </w:abstractNum>
  <w:abstractNum w:abstractNumId="117">
    <w:nsid w:val="00002D41"/>
    <w:multiLevelType w:val="hybridMultilevel"/>
    <w:tmpl w:val="8E68CED8"/>
    <w:lvl w:ilvl="0" w:tplc="B442CAAC">
      <w:start w:val="1"/>
      <w:numFmt w:val="bullet"/>
      <w:lvlText w:val=""/>
      <w:lvlJc w:val="left"/>
    </w:lvl>
    <w:lvl w:ilvl="1" w:tplc="CC0CA41E">
      <w:numFmt w:val="decimal"/>
      <w:lvlText w:val=""/>
      <w:lvlJc w:val="left"/>
    </w:lvl>
    <w:lvl w:ilvl="2" w:tplc="C0BA4FC6">
      <w:numFmt w:val="decimal"/>
      <w:lvlText w:val=""/>
      <w:lvlJc w:val="left"/>
    </w:lvl>
    <w:lvl w:ilvl="3" w:tplc="C40A6E08">
      <w:numFmt w:val="decimal"/>
      <w:lvlText w:val=""/>
      <w:lvlJc w:val="left"/>
    </w:lvl>
    <w:lvl w:ilvl="4" w:tplc="948C3A4A">
      <w:numFmt w:val="decimal"/>
      <w:lvlText w:val=""/>
      <w:lvlJc w:val="left"/>
    </w:lvl>
    <w:lvl w:ilvl="5" w:tplc="A6823A82">
      <w:numFmt w:val="decimal"/>
      <w:lvlText w:val=""/>
      <w:lvlJc w:val="left"/>
    </w:lvl>
    <w:lvl w:ilvl="6" w:tplc="F6AEF754">
      <w:numFmt w:val="decimal"/>
      <w:lvlText w:val=""/>
      <w:lvlJc w:val="left"/>
    </w:lvl>
    <w:lvl w:ilvl="7" w:tplc="F86E24B0">
      <w:numFmt w:val="decimal"/>
      <w:lvlText w:val=""/>
      <w:lvlJc w:val="left"/>
    </w:lvl>
    <w:lvl w:ilvl="8" w:tplc="CCB83486">
      <w:numFmt w:val="decimal"/>
      <w:lvlText w:val=""/>
      <w:lvlJc w:val="left"/>
    </w:lvl>
  </w:abstractNum>
  <w:abstractNum w:abstractNumId="118">
    <w:nsid w:val="00002D50"/>
    <w:multiLevelType w:val="hybridMultilevel"/>
    <w:tmpl w:val="AA1A3DF0"/>
    <w:lvl w:ilvl="0" w:tplc="7B644B3C">
      <w:start w:val="1"/>
      <w:numFmt w:val="bullet"/>
      <w:lvlText w:val="В"/>
      <w:lvlJc w:val="left"/>
    </w:lvl>
    <w:lvl w:ilvl="1" w:tplc="97CAB6A2">
      <w:numFmt w:val="decimal"/>
      <w:lvlText w:val=""/>
      <w:lvlJc w:val="left"/>
    </w:lvl>
    <w:lvl w:ilvl="2" w:tplc="EB802B48">
      <w:numFmt w:val="decimal"/>
      <w:lvlText w:val=""/>
      <w:lvlJc w:val="left"/>
    </w:lvl>
    <w:lvl w:ilvl="3" w:tplc="DA3A9DBC">
      <w:numFmt w:val="decimal"/>
      <w:lvlText w:val=""/>
      <w:lvlJc w:val="left"/>
    </w:lvl>
    <w:lvl w:ilvl="4" w:tplc="AA284DF0">
      <w:numFmt w:val="decimal"/>
      <w:lvlText w:val=""/>
      <w:lvlJc w:val="left"/>
    </w:lvl>
    <w:lvl w:ilvl="5" w:tplc="8488BB14">
      <w:numFmt w:val="decimal"/>
      <w:lvlText w:val=""/>
      <w:lvlJc w:val="left"/>
    </w:lvl>
    <w:lvl w:ilvl="6" w:tplc="799CD750">
      <w:numFmt w:val="decimal"/>
      <w:lvlText w:val=""/>
      <w:lvlJc w:val="left"/>
    </w:lvl>
    <w:lvl w:ilvl="7" w:tplc="C744F426">
      <w:numFmt w:val="decimal"/>
      <w:lvlText w:val=""/>
      <w:lvlJc w:val="left"/>
    </w:lvl>
    <w:lvl w:ilvl="8" w:tplc="E94820C6">
      <w:numFmt w:val="decimal"/>
      <w:lvlText w:val=""/>
      <w:lvlJc w:val="left"/>
    </w:lvl>
  </w:abstractNum>
  <w:abstractNum w:abstractNumId="119">
    <w:nsid w:val="00002D73"/>
    <w:multiLevelType w:val="hybridMultilevel"/>
    <w:tmpl w:val="4B7E9D92"/>
    <w:lvl w:ilvl="0" w:tplc="7054D504">
      <w:start w:val="1"/>
      <w:numFmt w:val="bullet"/>
      <w:lvlText w:val="и"/>
      <w:lvlJc w:val="left"/>
    </w:lvl>
    <w:lvl w:ilvl="1" w:tplc="7DE8A56A">
      <w:start w:val="1"/>
      <w:numFmt w:val="bullet"/>
      <w:lvlText w:val=""/>
      <w:lvlJc w:val="left"/>
    </w:lvl>
    <w:lvl w:ilvl="2" w:tplc="46D0F5E8">
      <w:numFmt w:val="decimal"/>
      <w:lvlText w:val=""/>
      <w:lvlJc w:val="left"/>
    </w:lvl>
    <w:lvl w:ilvl="3" w:tplc="85DE0EEA">
      <w:numFmt w:val="decimal"/>
      <w:lvlText w:val=""/>
      <w:lvlJc w:val="left"/>
    </w:lvl>
    <w:lvl w:ilvl="4" w:tplc="78AAB048">
      <w:numFmt w:val="decimal"/>
      <w:lvlText w:val=""/>
      <w:lvlJc w:val="left"/>
    </w:lvl>
    <w:lvl w:ilvl="5" w:tplc="41106A24">
      <w:numFmt w:val="decimal"/>
      <w:lvlText w:val=""/>
      <w:lvlJc w:val="left"/>
    </w:lvl>
    <w:lvl w:ilvl="6" w:tplc="4FE0D884">
      <w:numFmt w:val="decimal"/>
      <w:lvlText w:val=""/>
      <w:lvlJc w:val="left"/>
    </w:lvl>
    <w:lvl w:ilvl="7" w:tplc="E0967CD0">
      <w:numFmt w:val="decimal"/>
      <w:lvlText w:val=""/>
      <w:lvlJc w:val="left"/>
    </w:lvl>
    <w:lvl w:ilvl="8" w:tplc="C47C7F7C">
      <w:numFmt w:val="decimal"/>
      <w:lvlText w:val=""/>
      <w:lvlJc w:val="left"/>
    </w:lvl>
  </w:abstractNum>
  <w:abstractNum w:abstractNumId="120">
    <w:nsid w:val="00002F0B"/>
    <w:multiLevelType w:val="hybridMultilevel"/>
    <w:tmpl w:val="2272F694"/>
    <w:lvl w:ilvl="0" w:tplc="31144068">
      <w:start w:val="1"/>
      <w:numFmt w:val="bullet"/>
      <w:lvlText w:val="В"/>
      <w:lvlJc w:val="left"/>
    </w:lvl>
    <w:lvl w:ilvl="1" w:tplc="2C6CAE34">
      <w:start w:val="1"/>
      <w:numFmt w:val="bullet"/>
      <w:lvlText w:val=""/>
      <w:lvlJc w:val="left"/>
    </w:lvl>
    <w:lvl w:ilvl="2" w:tplc="82CC42A0">
      <w:numFmt w:val="decimal"/>
      <w:lvlText w:val=""/>
      <w:lvlJc w:val="left"/>
    </w:lvl>
    <w:lvl w:ilvl="3" w:tplc="4D3A1942">
      <w:numFmt w:val="decimal"/>
      <w:lvlText w:val=""/>
      <w:lvlJc w:val="left"/>
    </w:lvl>
    <w:lvl w:ilvl="4" w:tplc="41D8723A">
      <w:numFmt w:val="decimal"/>
      <w:lvlText w:val=""/>
      <w:lvlJc w:val="left"/>
    </w:lvl>
    <w:lvl w:ilvl="5" w:tplc="BFD6FA52">
      <w:numFmt w:val="decimal"/>
      <w:lvlText w:val=""/>
      <w:lvlJc w:val="left"/>
    </w:lvl>
    <w:lvl w:ilvl="6" w:tplc="E97E3B9E">
      <w:numFmt w:val="decimal"/>
      <w:lvlText w:val=""/>
      <w:lvlJc w:val="left"/>
    </w:lvl>
    <w:lvl w:ilvl="7" w:tplc="74E25FEA">
      <w:numFmt w:val="decimal"/>
      <w:lvlText w:val=""/>
      <w:lvlJc w:val="left"/>
    </w:lvl>
    <w:lvl w:ilvl="8" w:tplc="F93657DA">
      <w:numFmt w:val="decimal"/>
      <w:lvlText w:val=""/>
      <w:lvlJc w:val="left"/>
    </w:lvl>
  </w:abstractNum>
  <w:abstractNum w:abstractNumId="121">
    <w:nsid w:val="00002F15"/>
    <w:multiLevelType w:val="hybridMultilevel"/>
    <w:tmpl w:val="4EB4A528"/>
    <w:lvl w:ilvl="0" w:tplc="94C6FE86">
      <w:start w:val="1"/>
      <w:numFmt w:val="bullet"/>
      <w:lvlText w:val=""/>
      <w:lvlJc w:val="left"/>
    </w:lvl>
    <w:lvl w:ilvl="1" w:tplc="1618F452">
      <w:numFmt w:val="decimal"/>
      <w:lvlText w:val=""/>
      <w:lvlJc w:val="left"/>
    </w:lvl>
    <w:lvl w:ilvl="2" w:tplc="811C890C">
      <w:numFmt w:val="decimal"/>
      <w:lvlText w:val=""/>
      <w:lvlJc w:val="left"/>
    </w:lvl>
    <w:lvl w:ilvl="3" w:tplc="1EBE9FDE">
      <w:numFmt w:val="decimal"/>
      <w:lvlText w:val=""/>
      <w:lvlJc w:val="left"/>
    </w:lvl>
    <w:lvl w:ilvl="4" w:tplc="71A64610">
      <w:numFmt w:val="decimal"/>
      <w:lvlText w:val=""/>
      <w:lvlJc w:val="left"/>
    </w:lvl>
    <w:lvl w:ilvl="5" w:tplc="50983444">
      <w:numFmt w:val="decimal"/>
      <w:lvlText w:val=""/>
      <w:lvlJc w:val="left"/>
    </w:lvl>
    <w:lvl w:ilvl="6" w:tplc="60726812">
      <w:numFmt w:val="decimal"/>
      <w:lvlText w:val=""/>
      <w:lvlJc w:val="left"/>
    </w:lvl>
    <w:lvl w:ilvl="7" w:tplc="E0167076">
      <w:numFmt w:val="decimal"/>
      <w:lvlText w:val=""/>
      <w:lvlJc w:val="left"/>
    </w:lvl>
    <w:lvl w:ilvl="8" w:tplc="C05C11F2">
      <w:numFmt w:val="decimal"/>
      <w:lvlText w:val=""/>
      <w:lvlJc w:val="left"/>
    </w:lvl>
  </w:abstractNum>
  <w:abstractNum w:abstractNumId="122">
    <w:nsid w:val="00002F84"/>
    <w:multiLevelType w:val="hybridMultilevel"/>
    <w:tmpl w:val="43EE9028"/>
    <w:lvl w:ilvl="0" w:tplc="C6AAF184">
      <w:start w:val="1"/>
      <w:numFmt w:val="bullet"/>
      <w:lvlText w:val="В"/>
      <w:lvlJc w:val="left"/>
    </w:lvl>
    <w:lvl w:ilvl="1" w:tplc="D744F050">
      <w:numFmt w:val="decimal"/>
      <w:lvlText w:val=""/>
      <w:lvlJc w:val="left"/>
    </w:lvl>
    <w:lvl w:ilvl="2" w:tplc="BCC698EE">
      <w:numFmt w:val="decimal"/>
      <w:lvlText w:val=""/>
      <w:lvlJc w:val="left"/>
    </w:lvl>
    <w:lvl w:ilvl="3" w:tplc="8EDC1CD8">
      <w:numFmt w:val="decimal"/>
      <w:lvlText w:val=""/>
      <w:lvlJc w:val="left"/>
    </w:lvl>
    <w:lvl w:ilvl="4" w:tplc="D158AAE2">
      <w:numFmt w:val="decimal"/>
      <w:lvlText w:val=""/>
      <w:lvlJc w:val="left"/>
    </w:lvl>
    <w:lvl w:ilvl="5" w:tplc="39F84974">
      <w:numFmt w:val="decimal"/>
      <w:lvlText w:val=""/>
      <w:lvlJc w:val="left"/>
    </w:lvl>
    <w:lvl w:ilvl="6" w:tplc="4B6E2240">
      <w:numFmt w:val="decimal"/>
      <w:lvlText w:val=""/>
      <w:lvlJc w:val="left"/>
    </w:lvl>
    <w:lvl w:ilvl="7" w:tplc="3E22331A">
      <w:numFmt w:val="decimal"/>
      <w:lvlText w:val=""/>
      <w:lvlJc w:val="left"/>
    </w:lvl>
    <w:lvl w:ilvl="8" w:tplc="F76A21E4">
      <w:numFmt w:val="decimal"/>
      <w:lvlText w:val=""/>
      <w:lvlJc w:val="left"/>
    </w:lvl>
  </w:abstractNum>
  <w:abstractNum w:abstractNumId="123">
    <w:nsid w:val="00002F95"/>
    <w:multiLevelType w:val="hybridMultilevel"/>
    <w:tmpl w:val="E6DC35E4"/>
    <w:lvl w:ilvl="0" w:tplc="D14C0CB4">
      <w:start w:val="1"/>
      <w:numFmt w:val="bullet"/>
      <w:lvlText w:val="В"/>
      <w:lvlJc w:val="left"/>
    </w:lvl>
    <w:lvl w:ilvl="1" w:tplc="A954A64C">
      <w:numFmt w:val="decimal"/>
      <w:lvlText w:val=""/>
      <w:lvlJc w:val="left"/>
    </w:lvl>
    <w:lvl w:ilvl="2" w:tplc="1A7EB850">
      <w:numFmt w:val="decimal"/>
      <w:lvlText w:val=""/>
      <w:lvlJc w:val="left"/>
    </w:lvl>
    <w:lvl w:ilvl="3" w:tplc="85CC726C">
      <w:numFmt w:val="decimal"/>
      <w:lvlText w:val=""/>
      <w:lvlJc w:val="left"/>
    </w:lvl>
    <w:lvl w:ilvl="4" w:tplc="3B50C240">
      <w:numFmt w:val="decimal"/>
      <w:lvlText w:val=""/>
      <w:lvlJc w:val="left"/>
    </w:lvl>
    <w:lvl w:ilvl="5" w:tplc="B37E9CDE">
      <w:numFmt w:val="decimal"/>
      <w:lvlText w:val=""/>
      <w:lvlJc w:val="left"/>
    </w:lvl>
    <w:lvl w:ilvl="6" w:tplc="643A863A">
      <w:numFmt w:val="decimal"/>
      <w:lvlText w:val=""/>
      <w:lvlJc w:val="left"/>
    </w:lvl>
    <w:lvl w:ilvl="7" w:tplc="E70A27B0">
      <w:numFmt w:val="decimal"/>
      <w:lvlText w:val=""/>
      <w:lvlJc w:val="left"/>
    </w:lvl>
    <w:lvl w:ilvl="8" w:tplc="F0C2CAC2">
      <w:numFmt w:val="decimal"/>
      <w:lvlText w:val=""/>
      <w:lvlJc w:val="left"/>
    </w:lvl>
  </w:abstractNum>
  <w:abstractNum w:abstractNumId="124">
    <w:nsid w:val="00002FA1"/>
    <w:multiLevelType w:val="hybridMultilevel"/>
    <w:tmpl w:val="A266B7E4"/>
    <w:lvl w:ilvl="0" w:tplc="3A181B54">
      <w:start w:val="1"/>
      <w:numFmt w:val="bullet"/>
      <w:lvlText w:val="и"/>
      <w:lvlJc w:val="left"/>
    </w:lvl>
    <w:lvl w:ilvl="1" w:tplc="E856BA2E">
      <w:start w:val="1"/>
      <w:numFmt w:val="bullet"/>
      <w:lvlText w:val=""/>
      <w:lvlJc w:val="left"/>
    </w:lvl>
    <w:lvl w:ilvl="2" w:tplc="0A0E0248">
      <w:numFmt w:val="decimal"/>
      <w:lvlText w:val=""/>
      <w:lvlJc w:val="left"/>
    </w:lvl>
    <w:lvl w:ilvl="3" w:tplc="04FEE6C8">
      <w:numFmt w:val="decimal"/>
      <w:lvlText w:val=""/>
      <w:lvlJc w:val="left"/>
    </w:lvl>
    <w:lvl w:ilvl="4" w:tplc="08EA433A">
      <w:numFmt w:val="decimal"/>
      <w:lvlText w:val=""/>
      <w:lvlJc w:val="left"/>
    </w:lvl>
    <w:lvl w:ilvl="5" w:tplc="5B60F610">
      <w:numFmt w:val="decimal"/>
      <w:lvlText w:val=""/>
      <w:lvlJc w:val="left"/>
    </w:lvl>
    <w:lvl w:ilvl="6" w:tplc="56CC28C0">
      <w:numFmt w:val="decimal"/>
      <w:lvlText w:val=""/>
      <w:lvlJc w:val="left"/>
    </w:lvl>
    <w:lvl w:ilvl="7" w:tplc="9EE430BC">
      <w:numFmt w:val="decimal"/>
      <w:lvlText w:val=""/>
      <w:lvlJc w:val="left"/>
    </w:lvl>
    <w:lvl w:ilvl="8" w:tplc="2D86FCA2">
      <w:numFmt w:val="decimal"/>
      <w:lvlText w:val=""/>
      <w:lvlJc w:val="left"/>
    </w:lvl>
  </w:abstractNum>
  <w:abstractNum w:abstractNumId="125">
    <w:nsid w:val="00003181"/>
    <w:multiLevelType w:val="hybridMultilevel"/>
    <w:tmpl w:val="06F64906"/>
    <w:lvl w:ilvl="0" w:tplc="F34402A8">
      <w:start w:val="1"/>
      <w:numFmt w:val="bullet"/>
      <w:lvlText w:val=""/>
      <w:lvlJc w:val="left"/>
    </w:lvl>
    <w:lvl w:ilvl="1" w:tplc="4BDEEBC2">
      <w:numFmt w:val="decimal"/>
      <w:lvlText w:val=""/>
      <w:lvlJc w:val="left"/>
    </w:lvl>
    <w:lvl w:ilvl="2" w:tplc="2116A1DE">
      <w:numFmt w:val="decimal"/>
      <w:lvlText w:val=""/>
      <w:lvlJc w:val="left"/>
    </w:lvl>
    <w:lvl w:ilvl="3" w:tplc="69EC236A">
      <w:numFmt w:val="decimal"/>
      <w:lvlText w:val=""/>
      <w:lvlJc w:val="left"/>
    </w:lvl>
    <w:lvl w:ilvl="4" w:tplc="14403AD2">
      <w:numFmt w:val="decimal"/>
      <w:lvlText w:val=""/>
      <w:lvlJc w:val="left"/>
    </w:lvl>
    <w:lvl w:ilvl="5" w:tplc="1D3A7ED8">
      <w:numFmt w:val="decimal"/>
      <w:lvlText w:val=""/>
      <w:lvlJc w:val="left"/>
    </w:lvl>
    <w:lvl w:ilvl="6" w:tplc="B3346408">
      <w:numFmt w:val="decimal"/>
      <w:lvlText w:val=""/>
      <w:lvlJc w:val="left"/>
    </w:lvl>
    <w:lvl w:ilvl="7" w:tplc="F694178E">
      <w:numFmt w:val="decimal"/>
      <w:lvlText w:val=""/>
      <w:lvlJc w:val="left"/>
    </w:lvl>
    <w:lvl w:ilvl="8" w:tplc="E8161AA6">
      <w:numFmt w:val="decimal"/>
      <w:lvlText w:val=""/>
      <w:lvlJc w:val="left"/>
    </w:lvl>
  </w:abstractNum>
  <w:abstractNum w:abstractNumId="126">
    <w:nsid w:val="000031AD"/>
    <w:multiLevelType w:val="hybridMultilevel"/>
    <w:tmpl w:val="448ADBB2"/>
    <w:lvl w:ilvl="0" w:tplc="F6E07406">
      <w:start w:val="1"/>
      <w:numFmt w:val="bullet"/>
      <w:lvlText w:val=""/>
      <w:lvlJc w:val="left"/>
    </w:lvl>
    <w:lvl w:ilvl="1" w:tplc="809097E8">
      <w:numFmt w:val="decimal"/>
      <w:lvlText w:val=""/>
      <w:lvlJc w:val="left"/>
    </w:lvl>
    <w:lvl w:ilvl="2" w:tplc="18E6B7DA">
      <w:numFmt w:val="decimal"/>
      <w:lvlText w:val=""/>
      <w:lvlJc w:val="left"/>
    </w:lvl>
    <w:lvl w:ilvl="3" w:tplc="A61C335E">
      <w:numFmt w:val="decimal"/>
      <w:lvlText w:val=""/>
      <w:lvlJc w:val="left"/>
    </w:lvl>
    <w:lvl w:ilvl="4" w:tplc="00E6D9AE">
      <w:numFmt w:val="decimal"/>
      <w:lvlText w:val=""/>
      <w:lvlJc w:val="left"/>
    </w:lvl>
    <w:lvl w:ilvl="5" w:tplc="8852176A">
      <w:numFmt w:val="decimal"/>
      <w:lvlText w:val=""/>
      <w:lvlJc w:val="left"/>
    </w:lvl>
    <w:lvl w:ilvl="6" w:tplc="C4D2469C">
      <w:numFmt w:val="decimal"/>
      <w:lvlText w:val=""/>
      <w:lvlJc w:val="left"/>
    </w:lvl>
    <w:lvl w:ilvl="7" w:tplc="5268F97E">
      <w:numFmt w:val="decimal"/>
      <w:lvlText w:val=""/>
      <w:lvlJc w:val="left"/>
    </w:lvl>
    <w:lvl w:ilvl="8" w:tplc="EF30976E">
      <w:numFmt w:val="decimal"/>
      <w:lvlText w:val=""/>
      <w:lvlJc w:val="left"/>
    </w:lvl>
  </w:abstractNum>
  <w:abstractNum w:abstractNumId="127">
    <w:nsid w:val="000031BE"/>
    <w:multiLevelType w:val="hybridMultilevel"/>
    <w:tmpl w:val="A0D21768"/>
    <w:lvl w:ilvl="0" w:tplc="4B2AF1CA">
      <w:start w:val="1"/>
      <w:numFmt w:val="bullet"/>
      <w:lvlText w:val=""/>
      <w:lvlJc w:val="left"/>
    </w:lvl>
    <w:lvl w:ilvl="1" w:tplc="83805970">
      <w:numFmt w:val="decimal"/>
      <w:lvlText w:val=""/>
      <w:lvlJc w:val="left"/>
    </w:lvl>
    <w:lvl w:ilvl="2" w:tplc="6F00B4E6">
      <w:numFmt w:val="decimal"/>
      <w:lvlText w:val=""/>
      <w:lvlJc w:val="left"/>
    </w:lvl>
    <w:lvl w:ilvl="3" w:tplc="66E0236C">
      <w:numFmt w:val="decimal"/>
      <w:lvlText w:val=""/>
      <w:lvlJc w:val="left"/>
    </w:lvl>
    <w:lvl w:ilvl="4" w:tplc="48A40D5E">
      <w:numFmt w:val="decimal"/>
      <w:lvlText w:val=""/>
      <w:lvlJc w:val="left"/>
    </w:lvl>
    <w:lvl w:ilvl="5" w:tplc="2B443252">
      <w:numFmt w:val="decimal"/>
      <w:lvlText w:val=""/>
      <w:lvlJc w:val="left"/>
    </w:lvl>
    <w:lvl w:ilvl="6" w:tplc="C062E9A2">
      <w:numFmt w:val="decimal"/>
      <w:lvlText w:val=""/>
      <w:lvlJc w:val="left"/>
    </w:lvl>
    <w:lvl w:ilvl="7" w:tplc="73FA9962">
      <w:numFmt w:val="decimal"/>
      <w:lvlText w:val=""/>
      <w:lvlJc w:val="left"/>
    </w:lvl>
    <w:lvl w:ilvl="8" w:tplc="E7A89BF2">
      <w:numFmt w:val="decimal"/>
      <w:lvlText w:val=""/>
      <w:lvlJc w:val="left"/>
    </w:lvl>
  </w:abstractNum>
  <w:abstractNum w:abstractNumId="128">
    <w:nsid w:val="000031D8"/>
    <w:multiLevelType w:val="hybridMultilevel"/>
    <w:tmpl w:val="1CC645D8"/>
    <w:lvl w:ilvl="0" w:tplc="FFB8DB20">
      <w:start w:val="1"/>
      <w:numFmt w:val="bullet"/>
      <w:lvlText w:val=""/>
      <w:lvlJc w:val="left"/>
    </w:lvl>
    <w:lvl w:ilvl="1" w:tplc="F86C04D8">
      <w:numFmt w:val="decimal"/>
      <w:lvlText w:val=""/>
      <w:lvlJc w:val="left"/>
    </w:lvl>
    <w:lvl w:ilvl="2" w:tplc="297AAEEA">
      <w:numFmt w:val="decimal"/>
      <w:lvlText w:val=""/>
      <w:lvlJc w:val="left"/>
    </w:lvl>
    <w:lvl w:ilvl="3" w:tplc="CB88B7FE">
      <w:numFmt w:val="decimal"/>
      <w:lvlText w:val=""/>
      <w:lvlJc w:val="left"/>
    </w:lvl>
    <w:lvl w:ilvl="4" w:tplc="2190128E">
      <w:numFmt w:val="decimal"/>
      <w:lvlText w:val=""/>
      <w:lvlJc w:val="left"/>
    </w:lvl>
    <w:lvl w:ilvl="5" w:tplc="353205DA">
      <w:numFmt w:val="decimal"/>
      <w:lvlText w:val=""/>
      <w:lvlJc w:val="left"/>
    </w:lvl>
    <w:lvl w:ilvl="6" w:tplc="C106857E">
      <w:numFmt w:val="decimal"/>
      <w:lvlText w:val=""/>
      <w:lvlJc w:val="left"/>
    </w:lvl>
    <w:lvl w:ilvl="7" w:tplc="B74A4310">
      <w:numFmt w:val="decimal"/>
      <w:lvlText w:val=""/>
      <w:lvlJc w:val="left"/>
    </w:lvl>
    <w:lvl w:ilvl="8" w:tplc="41DC21D8">
      <w:numFmt w:val="decimal"/>
      <w:lvlText w:val=""/>
      <w:lvlJc w:val="left"/>
    </w:lvl>
  </w:abstractNum>
  <w:abstractNum w:abstractNumId="129">
    <w:nsid w:val="00003212"/>
    <w:multiLevelType w:val="hybridMultilevel"/>
    <w:tmpl w:val="32FC5800"/>
    <w:lvl w:ilvl="0" w:tplc="8E0CE02C">
      <w:start w:val="1"/>
      <w:numFmt w:val="bullet"/>
      <w:lvlText w:val=""/>
      <w:lvlJc w:val="left"/>
    </w:lvl>
    <w:lvl w:ilvl="1" w:tplc="A5147E96">
      <w:numFmt w:val="decimal"/>
      <w:lvlText w:val=""/>
      <w:lvlJc w:val="left"/>
    </w:lvl>
    <w:lvl w:ilvl="2" w:tplc="D604EF86">
      <w:numFmt w:val="decimal"/>
      <w:lvlText w:val=""/>
      <w:lvlJc w:val="left"/>
    </w:lvl>
    <w:lvl w:ilvl="3" w:tplc="8F1A3B3E">
      <w:numFmt w:val="decimal"/>
      <w:lvlText w:val=""/>
      <w:lvlJc w:val="left"/>
    </w:lvl>
    <w:lvl w:ilvl="4" w:tplc="3FD66F0E">
      <w:numFmt w:val="decimal"/>
      <w:lvlText w:val=""/>
      <w:lvlJc w:val="left"/>
    </w:lvl>
    <w:lvl w:ilvl="5" w:tplc="0E5083E0">
      <w:numFmt w:val="decimal"/>
      <w:lvlText w:val=""/>
      <w:lvlJc w:val="left"/>
    </w:lvl>
    <w:lvl w:ilvl="6" w:tplc="C9403A62">
      <w:numFmt w:val="decimal"/>
      <w:lvlText w:val=""/>
      <w:lvlJc w:val="left"/>
    </w:lvl>
    <w:lvl w:ilvl="7" w:tplc="2EE8EB3E">
      <w:numFmt w:val="decimal"/>
      <w:lvlText w:val=""/>
      <w:lvlJc w:val="left"/>
    </w:lvl>
    <w:lvl w:ilvl="8" w:tplc="683C669C">
      <w:numFmt w:val="decimal"/>
      <w:lvlText w:val=""/>
      <w:lvlJc w:val="left"/>
    </w:lvl>
  </w:abstractNum>
  <w:abstractNum w:abstractNumId="130">
    <w:nsid w:val="00003223"/>
    <w:multiLevelType w:val="hybridMultilevel"/>
    <w:tmpl w:val="5CD4AF8E"/>
    <w:lvl w:ilvl="0" w:tplc="4582E860">
      <w:start w:val="1"/>
      <w:numFmt w:val="bullet"/>
      <w:lvlText w:val="В"/>
      <w:lvlJc w:val="left"/>
    </w:lvl>
    <w:lvl w:ilvl="1" w:tplc="4E7EAB66">
      <w:start w:val="1"/>
      <w:numFmt w:val="bullet"/>
      <w:lvlText w:val=""/>
      <w:lvlJc w:val="left"/>
    </w:lvl>
    <w:lvl w:ilvl="2" w:tplc="F2A67366">
      <w:numFmt w:val="decimal"/>
      <w:lvlText w:val=""/>
      <w:lvlJc w:val="left"/>
    </w:lvl>
    <w:lvl w:ilvl="3" w:tplc="93C43168">
      <w:numFmt w:val="decimal"/>
      <w:lvlText w:val=""/>
      <w:lvlJc w:val="left"/>
    </w:lvl>
    <w:lvl w:ilvl="4" w:tplc="C946F698">
      <w:numFmt w:val="decimal"/>
      <w:lvlText w:val=""/>
      <w:lvlJc w:val="left"/>
    </w:lvl>
    <w:lvl w:ilvl="5" w:tplc="C6D8F692">
      <w:numFmt w:val="decimal"/>
      <w:lvlText w:val=""/>
      <w:lvlJc w:val="left"/>
    </w:lvl>
    <w:lvl w:ilvl="6" w:tplc="05606D06">
      <w:numFmt w:val="decimal"/>
      <w:lvlText w:val=""/>
      <w:lvlJc w:val="left"/>
    </w:lvl>
    <w:lvl w:ilvl="7" w:tplc="0930D994">
      <w:numFmt w:val="decimal"/>
      <w:lvlText w:val=""/>
      <w:lvlJc w:val="left"/>
    </w:lvl>
    <w:lvl w:ilvl="8" w:tplc="8F285C14">
      <w:numFmt w:val="decimal"/>
      <w:lvlText w:val=""/>
      <w:lvlJc w:val="left"/>
    </w:lvl>
  </w:abstractNum>
  <w:abstractNum w:abstractNumId="131">
    <w:nsid w:val="00003260"/>
    <w:multiLevelType w:val="hybridMultilevel"/>
    <w:tmpl w:val="1E389A94"/>
    <w:lvl w:ilvl="0" w:tplc="AD5C4704">
      <w:start w:val="1"/>
      <w:numFmt w:val="bullet"/>
      <w:lvlText w:val="ее"/>
      <w:lvlJc w:val="left"/>
    </w:lvl>
    <w:lvl w:ilvl="1" w:tplc="C71AA870">
      <w:start w:val="1"/>
      <w:numFmt w:val="bullet"/>
      <w:lvlText w:val=""/>
      <w:lvlJc w:val="left"/>
    </w:lvl>
    <w:lvl w:ilvl="2" w:tplc="5D8049D0">
      <w:numFmt w:val="decimal"/>
      <w:lvlText w:val=""/>
      <w:lvlJc w:val="left"/>
    </w:lvl>
    <w:lvl w:ilvl="3" w:tplc="0F6ABBB6">
      <w:numFmt w:val="decimal"/>
      <w:lvlText w:val=""/>
      <w:lvlJc w:val="left"/>
    </w:lvl>
    <w:lvl w:ilvl="4" w:tplc="AD82F724">
      <w:numFmt w:val="decimal"/>
      <w:lvlText w:val=""/>
      <w:lvlJc w:val="left"/>
    </w:lvl>
    <w:lvl w:ilvl="5" w:tplc="A0929912">
      <w:numFmt w:val="decimal"/>
      <w:lvlText w:val=""/>
      <w:lvlJc w:val="left"/>
    </w:lvl>
    <w:lvl w:ilvl="6" w:tplc="D2A454D8">
      <w:numFmt w:val="decimal"/>
      <w:lvlText w:val=""/>
      <w:lvlJc w:val="left"/>
    </w:lvl>
    <w:lvl w:ilvl="7" w:tplc="3A8C6ECE">
      <w:numFmt w:val="decimal"/>
      <w:lvlText w:val=""/>
      <w:lvlJc w:val="left"/>
    </w:lvl>
    <w:lvl w:ilvl="8" w:tplc="62FE47A6">
      <w:numFmt w:val="decimal"/>
      <w:lvlText w:val=""/>
      <w:lvlJc w:val="left"/>
    </w:lvl>
  </w:abstractNum>
  <w:abstractNum w:abstractNumId="132">
    <w:nsid w:val="0000328A"/>
    <w:multiLevelType w:val="hybridMultilevel"/>
    <w:tmpl w:val="D9BA3B3A"/>
    <w:lvl w:ilvl="0" w:tplc="95D6E12A">
      <w:start w:val="1"/>
      <w:numFmt w:val="bullet"/>
      <w:lvlText w:val=""/>
      <w:lvlJc w:val="left"/>
    </w:lvl>
    <w:lvl w:ilvl="1" w:tplc="C62AC5F6">
      <w:numFmt w:val="decimal"/>
      <w:lvlText w:val=""/>
      <w:lvlJc w:val="left"/>
    </w:lvl>
    <w:lvl w:ilvl="2" w:tplc="12D02318">
      <w:numFmt w:val="decimal"/>
      <w:lvlText w:val=""/>
      <w:lvlJc w:val="left"/>
    </w:lvl>
    <w:lvl w:ilvl="3" w:tplc="9B88419E">
      <w:numFmt w:val="decimal"/>
      <w:lvlText w:val=""/>
      <w:lvlJc w:val="left"/>
    </w:lvl>
    <w:lvl w:ilvl="4" w:tplc="B2261372">
      <w:numFmt w:val="decimal"/>
      <w:lvlText w:val=""/>
      <w:lvlJc w:val="left"/>
    </w:lvl>
    <w:lvl w:ilvl="5" w:tplc="4F2CB9D6">
      <w:numFmt w:val="decimal"/>
      <w:lvlText w:val=""/>
      <w:lvlJc w:val="left"/>
    </w:lvl>
    <w:lvl w:ilvl="6" w:tplc="F0B4DC44">
      <w:numFmt w:val="decimal"/>
      <w:lvlText w:val=""/>
      <w:lvlJc w:val="left"/>
    </w:lvl>
    <w:lvl w:ilvl="7" w:tplc="AC98B0B6">
      <w:numFmt w:val="decimal"/>
      <w:lvlText w:val=""/>
      <w:lvlJc w:val="left"/>
    </w:lvl>
    <w:lvl w:ilvl="8" w:tplc="B92695C4">
      <w:numFmt w:val="decimal"/>
      <w:lvlText w:val=""/>
      <w:lvlJc w:val="left"/>
    </w:lvl>
  </w:abstractNum>
  <w:abstractNum w:abstractNumId="133">
    <w:nsid w:val="000032C1"/>
    <w:multiLevelType w:val="hybridMultilevel"/>
    <w:tmpl w:val="3C726558"/>
    <w:lvl w:ilvl="0" w:tplc="738A04CA">
      <w:start w:val="1"/>
      <w:numFmt w:val="bullet"/>
      <w:lvlText w:val="В"/>
      <w:lvlJc w:val="left"/>
    </w:lvl>
    <w:lvl w:ilvl="1" w:tplc="09C65BBE">
      <w:start w:val="1"/>
      <w:numFmt w:val="bullet"/>
      <w:lvlText w:val=""/>
      <w:lvlJc w:val="left"/>
    </w:lvl>
    <w:lvl w:ilvl="2" w:tplc="FDA08B0E">
      <w:numFmt w:val="decimal"/>
      <w:lvlText w:val=""/>
      <w:lvlJc w:val="left"/>
    </w:lvl>
    <w:lvl w:ilvl="3" w:tplc="F89ABFA0">
      <w:numFmt w:val="decimal"/>
      <w:lvlText w:val=""/>
      <w:lvlJc w:val="left"/>
    </w:lvl>
    <w:lvl w:ilvl="4" w:tplc="E6027C8E">
      <w:numFmt w:val="decimal"/>
      <w:lvlText w:val=""/>
      <w:lvlJc w:val="left"/>
    </w:lvl>
    <w:lvl w:ilvl="5" w:tplc="D9B45FB4">
      <w:numFmt w:val="decimal"/>
      <w:lvlText w:val=""/>
      <w:lvlJc w:val="left"/>
    </w:lvl>
    <w:lvl w:ilvl="6" w:tplc="F8D49286">
      <w:numFmt w:val="decimal"/>
      <w:lvlText w:val=""/>
      <w:lvlJc w:val="left"/>
    </w:lvl>
    <w:lvl w:ilvl="7" w:tplc="AA005B0A">
      <w:numFmt w:val="decimal"/>
      <w:lvlText w:val=""/>
      <w:lvlJc w:val="left"/>
    </w:lvl>
    <w:lvl w:ilvl="8" w:tplc="231C746E">
      <w:numFmt w:val="decimal"/>
      <w:lvlText w:val=""/>
      <w:lvlJc w:val="left"/>
    </w:lvl>
  </w:abstractNum>
  <w:abstractNum w:abstractNumId="134">
    <w:nsid w:val="000032CF"/>
    <w:multiLevelType w:val="hybridMultilevel"/>
    <w:tmpl w:val="E0B63D66"/>
    <w:lvl w:ilvl="0" w:tplc="ECA4D59E">
      <w:start w:val="1"/>
      <w:numFmt w:val="bullet"/>
      <w:lvlText w:val="В"/>
      <w:lvlJc w:val="left"/>
    </w:lvl>
    <w:lvl w:ilvl="1" w:tplc="A398918A">
      <w:start w:val="1"/>
      <w:numFmt w:val="bullet"/>
      <w:lvlText w:val=""/>
      <w:lvlJc w:val="left"/>
    </w:lvl>
    <w:lvl w:ilvl="2" w:tplc="C7048058">
      <w:numFmt w:val="decimal"/>
      <w:lvlText w:val=""/>
      <w:lvlJc w:val="left"/>
    </w:lvl>
    <w:lvl w:ilvl="3" w:tplc="1B7CCD68">
      <w:numFmt w:val="decimal"/>
      <w:lvlText w:val=""/>
      <w:lvlJc w:val="left"/>
    </w:lvl>
    <w:lvl w:ilvl="4" w:tplc="C7A81ABE">
      <w:numFmt w:val="decimal"/>
      <w:lvlText w:val=""/>
      <w:lvlJc w:val="left"/>
    </w:lvl>
    <w:lvl w:ilvl="5" w:tplc="3CAAC53A">
      <w:numFmt w:val="decimal"/>
      <w:lvlText w:val=""/>
      <w:lvlJc w:val="left"/>
    </w:lvl>
    <w:lvl w:ilvl="6" w:tplc="D486ABDA">
      <w:numFmt w:val="decimal"/>
      <w:lvlText w:val=""/>
      <w:lvlJc w:val="left"/>
    </w:lvl>
    <w:lvl w:ilvl="7" w:tplc="7F241C52">
      <w:numFmt w:val="decimal"/>
      <w:lvlText w:val=""/>
      <w:lvlJc w:val="left"/>
    </w:lvl>
    <w:lvl w:ilvl="8" w:tplc="010ECEF8">
      <w:numFmt w:val="decimal"/>
      <w:lvlText w:val=""/>
      <w:lvlJc w:val="left"/>
    </w:lvl>
  </w:abstractNum>
  <w:abstractNum w:abstractNumId="135">
    <w:nsid w:val="000032DE"/>
    <w:multiLevelType w:val="hybridMultilevel"/>
    <w:tmpl w:val="3F1C640A"/>
    <w:lvl w:ilvl="0" w:tplc="4A647490">
      <w:start w:val="1"/>
      <w:numFmt w:val="bullet"/>
      <w:lvlText w:val=""/>
      <w:lvlJc w:val="left"/>
    </w:lvl>
    <w:lvl w:ilvl="1" w:tplc="4D644694">
      <w:numFmt w:val="decimal"/>
      <w:lvlText w:val=""/>
      <w:lvlJc w:val="left"/>
    </w:lvl>
    <w:lvl w:ilvl="2" w:tplc="1AE876D2">
      <w:numFmt w:val="decimal"/>
      <w:lvlText w:val=""/>
      <w:lvlJc w:val="left"/>
    </w:lvl>
    <w:lvl w:ilvl="3" w:tplc="C00057B0">
      <w:numFmt w:val="decimal"/>
      <w:lvlText w:val=""/>
      <w:lvlJc w:val="left"/>
    </w:lvl>
    <w:lvl w:ilvl="4" w:tplc="7396D448">
      <w:numFmt w:val="decimal"/>
      <w:lvlText w:val=""/>
      <w:lvlJc w:val="left"/>
    </w:lvl>
    <w:lvl w:ilvl="5" w:tplc="80E42232">
      <w:numFmt w:val="decimal"/>
      <w:lvlText w:val=""/>
      <w:lvlJc w:val="left"/>
    </w:lvl>
    <w:lvl w:ilvl="6" w:tplc="1EDE75CE">
      <w:numFmt w:val="decimal"/>
      <w:lvlText w:val=""/>
      <w:lvlJc w:val="left"/>
    </w:lvl>
    <w:lvl w:ilvl="7" w:tplc="E480883E">
      <w:numFmt w:val="decimal"/>
      <w:lvlText w:val=""/>
      <w:lvlJc w:val="left"/>
    </w:lvl>
    <w:lvl w:ilvl="8" w:tplc="15B04E4C">
      <w:numFmt w:val="decimal"/>
      <w:lvlText w:val=""/>
      <w:lvlJc w:val="left"/>
    </w:lvl>
  </w:abstractNum>
  <w:abstractNum w:abstractNumId="136">
    <w:nsid w:val="000032E7"/>
    <w:multiLevelType w:val="hybridMultilevel"/>
    <w:tmpl w:val="20BACE38"/>
    <w:lvl w:ilvl="0" w:tplc="E43679A6">
      <w:start w:val="1"/>
      <w:numFmt w:val="bullet"/>
      <w:lvlText w:val=""/>
      <w:lvlJc w:val="left"/>
    </w:lvl>
    <w:lvl w:ilvl="1" w:tplc="41F814DC">
      <w:numFmt w:val="decimal"/>
      <w:lvlText w:val=""/>
      <w:lvlJc w:val="left"/>
    </w:lvl>
    <w:lvl w:ilvl="2" w:tplc="839A44F8">
      <w:numFmt w:val="decimal"/>
      <w:lvlText w:val=""/>
      <w:lvlJc w:val="left"/>
    </w:lvl>
    <w:lvl w:ilvl="3" w:tplc="6A8AB7F6">
      <w:numFmt w:val="decimal"/>
      <w:lvlText w:val=""/>
      <w:lvlJc w:val="left"/>
    </w:lvl>
    <w:lvl w:ilvl="4" w:tplc="E0DC1412">
      <w:numFmt w:val="decimal"/>
      <w:lvlText w:val=""/>
      <w:lvlJc w:val="left"/>
    </w:lvl>
    <w:lvl w:ilvl="5" w:tplc="796A3E2E">
      <w:numFmt w:val="decimal"/>
      <w:lvlText w:val=""/>
      <w:lvlJc w:val="left"/>
    </w:lvl>
    <w:lvl w:ilvl="6" w:tplc="D3C48F0E">
      <w:numFmt w:val="decimal"/>
      <w:lvlText w:val=""/>
      <w:lvlJc w:val="left"/>
    </w:lvl>
    <w:lvl w:ilvl="7" w:tplc="937EC52C">
      <w:numFmt w:val="decimal"/>
      <w:lvlText w:val=""/>
      <w:lvlJc w:val="left"/>
    </w:lvl>
    <w:lvl w:ilvl="8" w:tplc="D9B0B5C0">
      <w:numFmt w:val="decimal"/>
      <w:lvlText w:val=""/>
      <w:lvlJc w:val="left"/>
    </w:lvl>
  </w:abstractNum>
  <w:abstractNum w:abstractNumId="137">
    <w:nsid w:val="00003308"/>
    <w:multiLevelType w:val="hybridMultilevel"/>
    <w:tmpl w:val="041AA790"/>
    <w:lvl w:ilvl="0" w:tplc="ED544BB4">
      <w:start w:val="1"/>
      <w:numFmt w:val="bullet"/>
      <w:lvlText w:val=""/>
      <w:lvlJc w:val="left"/>
    </w:lvl>
    <w:lvl w:ilvl="1" w:tplc="89A86ECE">
      <w:numFmt w:val="decimal"/>
      <w:lvlText w:val=""/>
      <w:lvlJc w:val="left"/>
    </w:lvl>
    <w:lvl w:ilvl="2" w:tplc="4380EA88">
      <w:numFmt w:val="decimal"/>
      <w:lvlText w:val=""/>
      <w:lvlJc w:val="left"/>
    </w:lvl>
    <w:lvl w:ilvl="3" w:tplc="EDF8C882">
      <w:numFmt w:val="decimal"/>
      <w:lvlText w:val=""/>
      <w:lvlJc w:val="left"/>
    </w:lvl>
    <w:lvl w:ilvl="4" w:tplc="D39235B8">
      <w:numFmt w:val="decimal"/>
      <w:lvlText w:val=""/>
      <w:lvlJc w:val="left"/>
    </w:lvl>
    <w:lvl w:ilvl="5" w:tplc="455642B4">
      <w:numFmt w:val="decimal"/>
      <w:lvlText w:val=""/>
      <w:lvlJc w:val="left"/>
    </w:lvl>
    <w:lvl w:ilvl="6" w:tplc="40648AEC">
      <w:numFmt w:val="decimal"/>
      <w:lvlText w:val=""/>
      <w:lvlJc w:val="left"/>
    </w:lvl>
    <w:lvl w:ilvl="7" w:tplc="0F904E9A">
      <w:numFmt w:val="decimal"/>
      <w:lvlText w:val=""/>
      <w:lvlJc w:val="left"/>
    </w:lvl>
    <w:lvl w:ilvl="8" w:tplc="E69ECE5E">
      <w:numFmt w:val="decimal"/>
      <w:lvlText w:val=""/>
      <w:lvlJc w:val="left"/>
    </w:lvl>
  </w:abstractNum>
  <w:abstractNum w:abstractNumId="138">
    <w:nsid w:val="00003356"/>
    <w:multiLevelType w:val="hybridMultilevel"/>
    <w:tmpl w:val="DFBCCAF0"/>
    <w:lvl w:ilvl="0" w:tplc="D9B82842">
      <w:start w:val="1"/>
      <w:numFmt w:val="decimal"/>
      <w:lvlText w:val="%1)"/>
      <w:lvlJc w:val="left"/>
    </w:lvl>
    <w:lvl w:ilvl="1" w:tplc="C4241824">
      <w:numFmt w:val="decimal"/>
      <w:lvlText w:val=""/>
      <w:lvlJc w:val="left"/>
    </w:lvl>
    <w:lvl w:ilvl="2" w:tplc="83A84CC2">
      <w:numFmt w:val="decimal"/>
      <w:lvlText w:val=""/>
      <w:lvlJc w:val="left"/>
    </w:lvl>
    <w:lvl w:ilvl="3" w:tplc="1A86EE7A">
      <w:numFmt w:val="decimal"/>
      <w:lvlText w:val=""/>
      <w:lvlJc w:val="left"/>
    </w:lvl>
    <w:lvl w:ilvl="4" w:tplc="40EC1D8A">
      <w:numFmt w:val="decimal"/>
      <w:lvlText w:val=""/>
      <w:lvlJc w:val="left"/>
    </w:lvl>
    <w:lvl w:ilvl="5" w:tplc="811A3BC2">
      <w:numFmt w:val="decimal"/>
      <w:lvlText w:val=""/>
      <w:lvlJc w:val="left"/>
    </w:lvl>
    <w:lvl w:ilvl="6" w:tplc="CC46154E">
      <w:numFmt w:val="decimal"/>
      <w:lvlText w:val=""/>
      <w:lvlJc w:val="left"/>
    </w:lvl>
    <w:lvl w:ilvl="7" w:tplc="D4A8C7E8">
      <w:numFmt w:val="decimal"/>
      <w:lvlText w:val=""/>
      <w:lvlJc w:val="left"/>
    </w:lvl>
    <w:lvl w:ilvl="8" w:tplc="BE10EE2C">
      <w:numFmt w:val="decimal"/>
      <w:lvlText w:val=""/>
      <w:lvlJc w:val="left"/>
    </w:lvl>
  </w:abstractNum>
  <w:abstractNum w:abstractNumId="139">
    <w:nsid w:val="00003371"/>
    <w:multiLevelType w:val="hybridMultilevel"/>
    <w:tmpl w:val="F2704D26"/>
    <w:lvl w:ilvl="0" w:tplc="3AA2A88A">
      <w:start w:val="1"/>
      <w:numFmt w:val="bullet"/>
      <w:lvlText w:val="в"/>
      <w:lvlJc w:val="left"/>
    </w:lvl>
    <w:lvl w:ilvl="1" w:tplc="377E58B2">
      <w:start w:val="1"/>
      <w:numFmt w:val="bullet"/>
      <w:lvlText w:val="В"/>
      <w:lvlJc w:val="left"/>
    </w:lvl>
    <w:lvl w:ilvl="2" w:tplc="3CE8F156">
      <w:numFmt w:val="decimal"/>
      <w:lvlText w:val=""/>
      <w:lvlJc w:val="left"/>
    </w:lvl>
    <w:lvl w:ilvl="3" w:tplc="01E616A0">
      <w:numFmt w:val="decimal"/>
      <w:lvlText w:val=""/>
      <w:lvlJc w:val="left"/>
    </w:lvl>
    <w:lvl w:ilvl="4" w:tplc="6074C594">
      <w:numFmt w:val="decimal"/>
      <w:lvlText w:val=""/>
      <w:lvlJc w:val="left"/>
    </w:lvl>
    <w:lvl w:ilvl="5" w:tplc="378C42CC">
      <w:numFmt w:val="decimal"/>
      <w:lvlText w:val=""/>
      <w:lvlJc w:val="left"/>
    </w:lvl>
    <w:lvl w:ilvl="6" w:tplc="088411F0">
      <w:numFmt w:val="decimal"/>
      <w:lvlText w:val=""/>
      <w:lvlJc w:val="left"/>
    </w:lvl>
    <w:lvl w:ilvl="7" w:tplc="6552701A">
      <w:numFmt w:val="decimal"/>
      <w:lvlText w:val=""/>
      <w:lvlJc w:val="left"/>
    </w:lvl>
    <w:lvl w:ilvl="8" w:tplc="F874329E">
      <w:numFmt w:val="decimal"/>
      <w:lvlText w:val=""/>
      <w:lvlJc w:val="left"/>
    </w:lvl>
  </w:abstractNum>
  <w:abstractNum w:abstractNumId="140">
    <w:nsid w:val="00003510"/>
    <w:multiLevelType w:val="hybridMultilevel"/>
    <w:tmpl w:val="830CCFE8"/>
    <w:lvl w:ilvl="0" w:tplc="A27CF32E">
      <w:start w:val="1"/>
      <w:numFmt w:val="decimal"/>
      <w:lvlText w:val="%1)"/>
      <w:lvlJc w:val="left"/>
    </w:lvl>
    <w:lvl w:ilvl="1" w:tplc="B17EA47A">
      <w:numFmt w:val="decimal"/>
      <w:lvlText w:val=""/>
      <w:lvlJc w:val="left"/>
    </w:lvl>
    <w:lvl w:ilvl="2" w:tplc="8F86AE9A">
      <w:numFmt w:val="decimal"/>
      <w:lvlText w:val=""/>
      <w:lvlJc w:val="left"/>
    </w:lvl>
    <w:lvl w:ilvl="3" w:tplc="E69A2180">
      <w:numFmt w:val="decimal"/>
      <w:lvlText w:val=""/>
      <w:lvlJc w:val="left"/>
    </w:lvl>
    <w:lvl w:ilvl="4" w:tplc="708E7800">
      <w:numFmt w:val="decimal"/>
      <w:lvlText w:val=""/>
      <w:lvlJc w:val="left"/>
    </w:lvl>
    <w:lvl w:ilvl="5" w:tplc="386E6478">
      <w:numFmt w:val="decimal"/>
      <w:lvlText w:val=""/>
      <w:lvlJc w:val="left"/>
    </w:lvl>
    <w:lvl w:ilvl="6" w:tplc="AE928E62">
      <w:numFmt w:val="decimal"/>
      <w:lvlText w:val=""/>
      <w:lvlJc w:val="left"/>
    </w:lvl>
    <w:lvl w:ilvl="7" w:tplc="DAA486EE">
      <w:numFmt w:val="decimal"/>
      <w:lvlText w:val=""/>
      <w:lvlJc w:val="left"/>
    </w:lvl>
    <w:lvl w:ilvl="8" w:tplc="FCA87EA4">
      <w:numFmt w:val="decimal"/>
      <w:lvlText w:val=""/>
      <w:lvlJc w:val="left"/>
    </w:lvl>
  </w:abstractNum>
  <w:abstractNum w:abstractNumId="141">
    <w:nsid w:val="00003550"/>
    <w:multiLevelType w:val="hybridMultilevel"/>
    <w:tmpl w:val="C232918A"/>
    <w:lvl w:ilvl="0" w:tplc="BECAF3D4">
      <w:start w:val="2"/>
      <w:numFmt w:val="decimal"/>
      <w:lvlText w:val="%1."/>
      <w:lvlJc w:val="left"/>
    </w:lvl>
    <w:lvl w:ilvl="1" w:tplc="8FBEF486">
      <w:start w:val="1"/>
      <w:numFmt w:val="bullet"/>
      <w:lvlText w:val="В"/>
      <w:lvlJc w:val="left"/>
    </w:lvl>
    <w:lvl w:ilvl="2" w:tplc="50369ECE">
      <w:numFmt w:val="decimal"/>
      <w:lvlText w:val=""/>
      <w:lvlJc w:val="left"/>
    </w:lvl>
    <w:lvl w:ilvl="3" w:tplc="E550AD42">
      <w:numFmt w:val="decimal"/>
      <w:lvlText w:val=""/>
      <w:lvlJc w:val="left"/>
    </w:lvl>
    <w:lvl w:ilvl="4" w:tplc="61A676F8">
      <w:numFmt w:val="decimal"/>
      <w:lvlText w:val=""/>
      <w:lvlJc w:val="left"/>
    </w:lvl>
    <w:lvl w:ilvl="5" w:tplc="8ED4D97A">
      <w:numFmt w:val="decimal"/>
      <w:lvlText w:val=""/>
      <w:lvlJc w:val="left"/>
    </w:lvl>
    <w:lvl w:ilvl="6" w:tplc="9F2AAD18">
      <w:numFmt w:val="decimal"/>
      <w:lvlText w:val=""/>
      <w:lvlJc w:val="left"/>
    </w:lvl>
    <w:lvl w:ilvl="7" w:tplc="198C74DA">
      <w:numFmt w:val="decimal"/>
      <w:lvlText w:val=""/>
      <w:lvlJc w:val="left"/>
    </w:lvl>
    <w:lvl w:ilvl="8" w:tplc="5B265762">
      <w:numFmt w:val="decimal"/>
      <w:lvlText w:val=""/>
      <w:lvlJc w:val="left"/>
    </w:lvl>
  </w:abstractNum>
  <w:abstractNum w:abstractNumId="142">
    <w:nsid w:val="00003605"/>
    <w:multiLevelType w:val="hybridMultilevel"/>
    <w:tmpl w:val="69D20430"/>
    <w:lvl w:ilvl="0" w:tplc="FA6215DA">
      <w:start w:val="1"/>
      <w:numFmt w:val="bullet"/>
      <w:lvlText w:val="В"/>
      <w:lvlJc w:val="left"/>
    </w:lvl>
    <w:lvl w:ilvl="1" w:tplc="96A82636">
      <w:start w:val="1"/>
      <w:numFmt w:val="bullet"/>
      <w:lvlText w:val=""/>
      <w:lvlJc w:val="left"/>
    </w:lvl>
    <w:lvl w:ilvl="2" w:tplc="37BA3F40">
      <w:numFmt w:val="decimal"/>
      <w:lvlText w:val=""/>
      <w:lvlJc w:val="left"/>
    </w:lvl>
    <w:lvl w:ilvl="3" w:tplc="F33A95AE">
      <w:numFmt w:val="decimal"/>
      <w:lvlText w:val=""/>
      <w:lvlJc w:val="left"/>
    </w:lvl>
    <w:lvl w:ilvl="4" w:tplc="DE7CF0AE">
      <w:numFmt w:val="decimal"/>
      <w:lvlText w:val=""/>
      <w:lvlJc w:val="left"/>
    </w:lvl>
    <w:lvl w:ilvl="5" w:tplc="FB3A9628">
      <w:numFmt w:val="decimal"/>
      <w:lvlText w:val=""/>
      <w:lvlJc w:val="left"/>
    </w:lvl>
    <w:lvl w:ilvl="6" w:tplc="0B7625EA">
      <w:numFmt w:val="decimal"/>
      <w:lvlText w:val=""/>
      <w:lvlJc w:val="left"/>
    </w:lvl>
    <w:lvl w:ilvl="7" w:tplc="E344354C">
      <w:numFmt w:val="decimal"/>
      <w:lvlText w:val=""/>
      <w:lvlJc w:val="left"/>
    </w:lvl>
    <w:lvl w:ilvl="8" w:tplc="2728A094">
      <w:numFmt w:val="decimal"/>
      <w:lvlText w:val=""/>
      <w:lvlJc w:val="left"/>
    </w:lvl>
  </w:abstractNum>
  <w:abstractNum w:abstractNumId="143">
    <w:nsid w:val="000036A1"/>
    <w:multiLevelType w:val="hybridMultilevel"/>
    <w:tmpl w:val="532C341E"/>
    <w:lvl w:ilvl="0" w:tplc="BDE45304">
      <w:start w:val="3"/>
      <w:numFmt w:val="decimal"/>
      <w:lvlText w:val="%1."/>
      <w:lvlJc w:val="left"/>
    </w:lvl>
    <w:lvl w:ilvl="1" w:tplc="3EF6C37E">
      <w:numFmt w:val="decimal"/>
      <w:lvlText w:val=""/>
      <w:lvlJc w:val="left"/>
    </w:lvl>
    <w:lvl w:ilvl="2" w:tplc="3CF61746">
      <w:numFmt w:val="decimal"/>
      <w:lvlText w:val=""/>
      <w:lvlJc w:val="left"/>
    </w:lvl>
    <w:lvl w:ilvl="3" w:tplc="411C2710">
      <w:numFmt w:val="decimal"/>
      <w:lvlText w:val=""/>
      <w:lvlJc w:val="left"/>
    </w:lvl>
    <w:lvl w:ilvl="4" w:tplc="1DEAE170">
      <w:numFmt w:val="decimal"/>
      <w:lvlText w:val=""/>
      <w:lvlJc w:val="left"/>
    </w:lvl>
    <w:lvl w:ilvl="5" w:tplc="3B743F80">
      <w:numFmt w:val="decimal"/>
      <w:lvlText w:val=""/>
      <w:lvlJc w:val="left"/>
    </w:lvl>
    <w:lvl w:ilvl="6" w:tplc="7FD0F45C">
      <w:numFmt w:val="decimal"/>
      <w:lvlText w:val=""/>
      <w:lvlJc w:val="left"/>
    </w:lvl>
    <w:lvl w:ilvl="7" w:tplc="FEB895AC">
      <w:numFmt w:val="decimal"/>
      <w:lvlText w:val=""/>
      <w:lvlJc w:val="left"/>
    </w:lvl>
    <w:lvl w:ilvl="8" w:tplc="8A0A1B90">
      <w:numFmt w:val="decimal"/>
      <w:lvlText w:val=""/>
      <w:lvlJc w:val="left"/>
    </w:lvl>
  </w:abstractNum>
  <w:abstractNum w:abstractNumId="144">
    <w:nsid w:val="00003765"/>
    <w:multiLevelType w:val="hybridMultilevel"/>
    <w:tmpl w:val="051EBF18"/>
    <w:lvl w:ilvl="0" w:tplc="77D22032">
      <w:start w:val="1"/>
      <w:numFmt w:val="bullet"/>
      <w:lvlText w:val=""/>
      <w:lvlJc w:val="left"/>
    </w:lvl>
    <w:lvl w:ilvl="1" w:tplc="7502353E">
      <w:numFmt w:val="decimal"/>
      <w:lvlText w:val=""/>
      <w:lvlJc w:val="left"/>
    </w:lvl>
    <w:lvl w:ilvl="2" w:tplc="F0069AD0">
      <w:numFmt w:val="decimal"/>
      <w:lvlText w:val=""/>
      <w:lvlJc w:val="left"/>
    </w:lvl>
    <w:lvl w:ilvl="3" w:tplc="864C8C54">
      <w:numFmt w:val="decimal"/>
      <w:lvlText w:val=""/>
      <w:lvlJc w:val="left"/>
    </w:lvl>
    <w:lvl w:ilvl="4" w:tplc="ED2AFC78">
      <w:numFmt w:val="decimal"/>
      <w:lvlText w:val=""/>
      <w:lvlJc w:val="left"/>
    </w:lvl>
    <w:lvl w:ilvl="5" w:tplc="1F58E1FC">
      <w:numFmt w:val="decimal"/>
      <w:lvlText w:val=""/>
      <w:lvlJc w:val="left"/>
    </w:lvl>
    <w:lvl w:ilvl="6" w:tplc="32B83B82">
      <w:numFmt w:val="decimal"/>
      <w:lvlText w:val=""/>
      <w:lvlJc w:val="left"/>
    </w:lvl>
    <w:lvl w:ilvl="7" w:tplc="72C0C2FE">
      <w:numFmt w:val="decimal"/>
      <w:lvlText w:val=""/>
      <w:lvlJc w:val="left"/>
    </w:lvl>
    <w:lvl w:ilvl="8" w:tplc="2B282B70">
      <w:numFmt w:val="decimal"/>
      <w:lvlText w:val=""/>
      <w:lvlJc w:val="left"/>
    </w:lvl>
  </w:abstractNum>
  <w:abstractNum w:abstractNumId="145">
    <w:nsid w:val="00003821"/>
    <w:multiLevelType w:val="hybridMultilevel"/>
    <w:tmpl w:val="1982F19C"/>
    <w:lvl w:ilvl="0" w:tplc="7A50AD98">
      <w:start w:val="1"/>
      <w:numFmt w:val="bullet"/>
      <w:lvlText w:val="в"/>
      <w:lvlJc w:val="left"/>
    </w:lvl>
    <w:lvl w:ilvl="1" w:tplc="17CC5252">
      <w:start w:val="1"/>
      <w:numFmt w:val="bullet"/>
      <w:lvlText w:val=""/>
      <w:lvlJc w:val="left"/>
    </w:lvl>
    <w:lvl w:ilvl="2" w:tplc="9F24B9B8">
      <w:numFmt w:val="decimal"/>
      <w:lvlText w:val=""/>
      <w:lvlJc w:val="left"/>
    </w:lvl>
    <w:lvl w:ilvl="3" w:tplc="66DEC378">
      <w:numFmt w:val="decimal"/>
      <w:lvlText w:val=""/>
      <w:lvlJc w:val="left"/>
    </w:lvl>
    <w:lvl w:ilvl="4" w:tplc="460EDC00">
      <w:numFmt w:val="decimal"/>
      <w:lvlText w:val=""/>
      <w:lvlJc w:val="left"/>
    </w:lvl>
    <w:lvl w:ilvl="5" w:tplc="87EE5E60">
      <w:numFmt w:val="decimal"/>
      <w:lvlText w:val=""/>
      <w:lvlJc w:val="left"/>
    </w:lvl>
    <w:lvl w:ilvl="6" w:tplc="E7D6A358">
      <w:numFmt w:val="decimal"/>
      <w:lvlText w:val=""/>
      <w:lvlJc w:val="left"/>
    </w:lvl>
    <w:lvl w:ilvl="7" w:tplc="D6B80BF2">
      <w:numFmt w:val="decimal"/>
      <w:lvlText w:val=""/>
      <w:lvlJc w:val="left"/>
    </w:lvl>
    <w:lvl w:ilvl="8" w:tplc="B2AA9AD0">
      <w:numFmt w:val="decimal"/>
      <w:lvlText w:val=""/>
      <w:lvlJc w:val="left"/>
    </w:lvl>
  </w:abstractNum>
  <w:abstractNum w:abstractNumId="146">
    <w:nsid w:val="0000384D"/>
    <w:multiLevelType w:val="hybridMultilevel"/>
    <w:tmpl w:val="D612F422"/>
    <w:lvl w:ilvl="0" w:tplc="5D9C8A5A">
      <w:start w:val="1"/>
      <w:numFmt w:val="bullet"/>
      <w:lvlText w:val="В"/>
      <w:lvlJc w:val="left"/>
    </w:lvl>
    <w:lvl w:ilvl="1" w:tplc="1A1C1DB8">
      <w:numFmt w:val="decimal"/>
      <w:lvlText w:val=""/>
      <w:lvlJc w:val="left"/>
    </w:lvl>
    <w:lvl w:ilvl="2" w:tplc="6088C588">
      <w:numFmt w:val="decimal"/>
      <w:lvlText w:val=""/>
      <w:lvlJc w:val="left"/>
    </w:lvl>
    <w:lvl w:ilvl="3" w:tplc="8C308526">
      <w:numFmt w:val="decimal"/>
      <w:lvlText w:val=""/>
      <w:lvlJc w:val="left"/>
    </w:lvl>
    <w:lvl w:ilvl="4" w:tplc="7554A19C">
      <w:numFmt w:val="decimal"/>
      <w:lvlText w:val=""/>
      <w:lvlJc w:val="left"/>
    </w:lvl>
    <w:lvl w:ilvl="5" w:tplc="73B67EFA">
      <w:numFmt w:val="decimal"/>
      <w:lvlText w:val=""/>
      <w:lvlJc w:val="left"/>
    </w:lvl>
    <w:lvl w:ilvl="6" w:tplc="CCC09A90">
      <w:numFmt w:val="decimal"/>
      <w:lvlText w:val=""/>
      <w:lvlJc w:val="left"/>
    </w:lvl>
    <w:lvl w:ilvl="7" w:tplc="0D38604A">
      <w:numFmt w:val="decimal"/>
      <w:lvlText w:val=""/>
      <w:lvlJc w:val="left"/>
    </w:lvl>
    <w:lvl w:ilvl="8" w:tplc="781C5776">
      <w:numFmt w:val="decimal"/>
      <w:lvlText w:val=""/>
      <w:lvlJc w:val="left"/>
    </w:lvl>
  </w:abstractNum>
  <w:abstractNum w:abstractNumId="147">
    <w:nsid w:val="00003857"/>
    <w:multiLevelType w:val="hybridMultilevel"/>
    <w:tmpl w:val="83421088"/>
    <w:lvl w:ilvl="0" w:tplc="856854D8">
      <w:start w:val="1"/>
      <w:numFmt w:val="bullet"/>
      <w:lvlText w:val=""/>
      <w:lvlJc w:val="left"/>
    </w:lvl>
    <w:lvl w:ilvl="1" w:tplc="4634BE24">
      <w:start w:val="1"/>
      <w:numFmt w:val="bullet"/>
      <w:lvlText w:val=""/>
      <w:lvlJc w:val="left"/>
    </w:lvl>
    <w:lvl w:ilvl="2" w:tplc="2132BEA6">
      <w:numFmt w:val="decimal"/>
      <w:lvlText w:val=""/>
      <w:lvlJc w:val="left"/>
    </w:lvl>
    <w:lvl w:ilvl="3" w:tplc="7E68E0C2">
      <w:numFmt w:val="decimal"/>
      <w:lvlText w:val=""/>
      <w:lvlJc w:val="left"/>
    </w:lvl>
    <w:lvl w:ilvl="4" w:tplc="34D41D30">
      <w:numFmt w:val="decimal"/>
      <w:lvlText w:val=""/>
      <w:lvlJc w:val="left"/>
    </w:lvl>
    <w:lvl w:ilvl="5" w:tplc="2BEEB8A2">
      <w:numFmt w:val="decimal"/>
      <w:lvlText w:val=""/>
      <w:lvlJc w:val="left"/>
    </w:lvl>
    <w:lvl w:ilvl="6" w:tplc="C33C568E">
      <w:numFmt w:val="decimal"/>
      <w:lvlText w:val=""/>
      <w:lvlJc w:val="left"/>
    </w:lvl>
    <w:lvl w:ilvl="7" w:tplc="EC7A8558">
      <w:numFmt w:val="decimal"/>
      <w:lvlText w:val=""/>
      <w:lvlJc w:val="left"/>
    </w:lvl>
    <w:lvl w:ilvl="8" w:tplc="EDA8094C">
      <w:numFmt w:val="decimal"/>
      <w:lvlText w:val=""/>
      <w:lvlJc w:val="left"/>
    </w:lvl>
  </w:abstractNum>
  <w:abstractNum w:abstractNumId="148">
    <w:nsid w:val="0000388A"/>
    <w:multiLevelType w:val="hybridMultilevel"/>
    <w:tmpl w:val="C9F08CDA"/>
    <w:lvl w:ilvl="0" w:tplc="03368F18">
      <w:start w:val="1"/>
      <w:numFmt w:val="bullet"/>
      <w:lvlText w:val=""/>
      <w:lvlJc w:val="left"/>
    </w:lvl>
    <w:lvl w:ilvl="1" w:tplc="F0082126">
      <w:numFmt w:val="decimal"/>
      <w:lvlText w:val=""/>
      <w:lvlJc w:val="left"/>
    </w:lvl>
    <w:lvl w:ilvl="2" w:tplc="2E62B9B4">
      <w:numFmt w:val="decimal"/>
      <w:lvlText w:val=""/>
      <w:lvlJc w:val="left"/>
    </w:lvl>
    <w:lvl w:ilvl="3" w:tplc="D3E0DAA8">
      <w:numFmt w:val="decimal"/>
      <w:lvlText w:val=""/>
      <w:lvlJc w:val="left"/>
    </w:lvl>
    <w:lvl w:ilvl="4" w:tplc="DB40AD28">
      <w:numFmt w:val="decimal"/>
      <w:lvlText w:val=""/>
      <w:lvlJc w:val="left"/>
    </w:lvl>
    <w:lvl w:ilvl="5" w:tplc="59625C6C">
      <w:numFmt w:val="decimal"/>
      <w:lvlText w:val=""/>
      <w:lvlJc w:val="left"/>
    </w:lvl>
    <w:lvl w:ilvl="6" w:tplc="FFA4F6CA">
      <w:numFmt w:val="decimal"/>
      <w:lvlText w:val=""/>
      <w:lvlJc w:val="left"/>
    </w:lvl>
    <w:lvl w:ilvl="7" w:tplc="3BD0010C">
      <w:numFmt w:val="decimal"/>
      <w:lvlText w:val=""/>
      <w:lvlJc w:val="left"/>
    </w:lvl>
    <w:lvl w:ilvl="8" w:tplc="9124B40E">
      <w:numFmt w:val="decimal"/>
      <w:lvlText w:val=""/>
      <w:lvlJc w:val="left"/>
    </w:lvl>
  </w:abstractNum>
  <w:abstractNum w:abstractNumId="149">
    <w:nsid w:val="00003895"/>
    <w:multiLevelType w:val="hybridMultilevel"/>
    <w:tmpl w:val="336C32F2"/>
    <w:lvl w:ilvl="0" w:tplc="EFA2C256">
      <w:start w:val="1"/>
      <w:numFmt w:val="bullet"/>
      <w:lvlText w:val=""/>
      <w:lvlJc w:val="left"/>
    </w:lvl>
    <w:lvl w:ilvl="1" w:tplc="FD4873E6">
      <w:numFmt w:val="decimal"/>
      <w:lvlText w:val=""/>
      <w:lvlJc w:val="left"/>
    </w:lvl>
    <w:lvl w:ilvl="2" w:tplc="C12E84D6">
      <w:numFmt w:val="decimal"/>
      <w:lvlText w:val=""/>
      <w:lvlJc w:val="left"/>
    </w:lvl>
    <w:lvl w:ilvl="3" w:tplc="9C32ABA2">
      <w:numFmt w:val="decimal"/>
      <w:lvlText w:val=""/>
      <w:lvlJc w:val="left"/>
    </w:lvl>
    <w:lvl w:ilvl="4" w:tplc="0C8222BC">
      <w:numFmt w:val="decimal"/>
      <w:lvlText w:val=""/>
      <w:lvlJc w:val="left"/>
    </w:lvl>
    <w:lvl w:ilvl="5" w:tplc="F3606810">
      <w:numFmt w:val="decimal"/>
      <w:lvlText w:val=""/>
      <w:lvlJc w:val="left"/>
    </w:lvl>
    <w:lvl w:ilvl="6" w:tplc="8828EDF4">
      <w:numFmt w:val="decimal"/>
      <w:lvlText w:val=""/>
      <w:lvlJc w:val="left"/>
    </w:lvl>
    <w:lvl w:ilvl="7" w:tplc="4A78365A">
      <w:numFmt w:val="decimal"/>
      <w:lvlText w:val=""/>
      <w:lvlJc w:val="left"/>
    </w:lvl>
    <w:lvl w:ilvl="8" w:tplc="64DCA06C">
      <w:numFmt w:val="decimal"/>
      <w:lvlText w:val=""/>
      <w:lvlJc w:val="left"/>
    </w:lvl>
  </w:abstractNum>
  <w:abstractNum w:abstractNumId="150">
    <w:nsid w:val="00003A27"/>
    <w:multiLevelType w:val="hybridMultilevel"/>
    <w:tmpl w:val="7E60AFBA"/>
    <w:lvl w:ilvl="0" w:tplc="26FAA1F6">
      <w:start w:val="1"/>
      <w:numFmt w:val="bullet"/>
      <w:lvlText w:val=""/>
      <w:lvlJc w:val="left"/>
    </w:lvl>
    <w:lvl w:ilvl="1" w:tplc="F598912C">
      <w:numFmt w:val="decimal"/>
      <w:lvlText w:val=""/>
      <w:lvlJc w:val="left"/>
    </w:lvl>
    <w:lvl w:ilvl="2" w:tplc="F02443B8">
      <w:numFmt w:val="decimal"/>
      <w:lvlText w:val=""/>
      <w:lvlJc w:val="left"/>
    </w:lvl>
    <w:lvl w:ilvl="3" w:tplc="37FE5998">
      <w:numFmt w:val="decimal"/>
      <w:lvlText w:val=""/>
      <w:lvlJc w:val="left"/>
    </w:lvl>
    <w:lvl w:ilvl="4" w:tplc="9B8859FE">
      <w:numFmt w:val="decimal"/>
      <w:lvlText w:val=""/>
      <w:lvlJc w:val="left"/>
    </w:lvl>
    <w:lvl w:ilvl="5" w:tplc="E53CBE28">
      <w:numFmt w:val="decimal"/>
      <w:lvlText w:val=""/>
      <w:lvlJc w:val="left"/>
    </w:lvl>
    <w:lvl w:ilvl="6" w:tplc="8AD0CBA2">
      <w:numFmt w:val="decimal"/>
      <w:lvlText w:val=""/>
      <w:lvlJc w:val="left"/>
    </w:lvl>
    <w:lvl w:ilvl="7" w:tplc="B6FEB8D8">
      <w:numFmt w:val="decimal"/>
      <w:lvlText w:val=""/>
      <w:lvlJc w:val="left"/>
    </w:lvl>
    <w:lvl w:ilvl="8" w:tplc="CD6AD2A6">
      <w:numFmt w:val="decimal"/>
      <w:lvlText w:val=""/>
      <w:lvlJc w:val="left"/>
    </w:lvl>
  </w:abstractNum>
  <w:abstractNum w:abstractNumId="151">
    <w:nsid w:val="00003A4C"/>
    <w:multiLevelType w:val="hybridMultilevel"/>
    <w:tmpl w:val="020033B8"/>
    <w:lvl w:ilvl="0" w:tplc="9F4A8040">
      <w:start w:val="1"/>
      <w:numFmt w:val="bullet"/>
      <w:lvlText w:val="с"/>
      <w:lvlJc w:val="left"/>
    </w:lvl>
    <w:lvl w:ilvl="1" w:tplc="A76687E2">
      <w:start w:val="1"/>
      <w:numFmt w:val="bullet"/>
      <w:lvlText w:val=""/>
      <w:lvlJc w:val="left"/>
    </w:lvl>
    <w:lvl w:ilvl="2" w:tplc="837E15BE">
      <w:numFmt w:val="decimal"/>
      <w:lvlText w:val=""/>
      <w:lvlJc w:val="left"/>
    </w:lvl>
    <w:lvl w:ilvl="3" w:tplc="A25ADFDA">
      <w:numFmt w:val="decimal"/>
      <w:lvlText w:val=""/>
      <w:lvlJc w:val="left"/>
    </w:lvl>
    <w:lvl w:ilvl="4" w:tplc="6BFC1284">
      <w:numFmt w:val="decimal"/>
      <w:lvlText w:val=""/>
      <w:lvlJc w:val="left"/>
    </w:lvl>
    <w:lvl w:ilvl="5" w:tplc="8FAE8890">
      <w:numFmt w:val="decimal"/>
      <w:lvlText w:val=""/>
      <w:lvlJc w:val="left"/>
    </w:lvl>
    <w:lvl w:ilvl="6" w:tplc="7B60953E">
      <w:numFmt w:val="decimal"/>
      <w:lvlText w:val=""/>
      <w:lvlJc w:val="left"/>
    </w:lvl>
    <w:lvl w:ilvl="7" w:tplc="FC18F304">
      <w:numFmt w:val="decimal"/>
      <w:lvlText w:val=""/>
      <w:lvlJc w:val="left"/>
    </w:lvl>
    <w:lvl w:ilvl="8" w:tplc="79644FB4">
      <w:numFmt w:val="decimal"/>
      <w:lvlText w:val=""/>
      <w:lvlJc w:val="left"/>
    </w:lvl>
  </w:abstractNum>
  <w:abstractNum w:abstractNumId="152">
    <w:nsid w:val="00003A54"/>
    <w:multiLevelType w:val="hybridMultilevel"/>
    <w:tmpl w:val="0B66A888"/>
    <w:lvl w:ilvl="0" w:tplc="11FAF5DA">
      <w:start w:val="1"/>
      <w:numFmt w:val="bullet"/>
      <w:lvlText w:val="к"/>
      <w:lvlJc w:val="left"/>
    </w:lvl>
    <w:lvl w:ilvl="1" w:tplc="77FA1CA8">
      <w:start w:val="3"/>
      <w:numFmt w:val="decimal"/>
      <w:lvlText w:val="%2."/>
      <w:lvlJc w:val="left"/>
    </w:lvl>
    <w:lvl w:ilvl="2" w:tplc="E22C705C">
      <w:numFmt w:val="decimal"/>
      <w:lvlText w:val=""/>
      <w:lvlJc w:val="left"/>
    </w:lvl>
    <w:lvl w:ilvl="3" w:tplc="01766710">
      <w:numFmt w:val="decimal"/>
      <w:lvlText w:val=""/>
      <w:lvlJc w:val="left"/>
    </w:lvl>
    <w:lvl w:ilvl="4" w:tplc="69D6A55C">
      <w:numFmt w:val="decimal"/>
      <w:lvlText w:val=""/>
      <w:lvlJc w:val="left"/>
    </w:lvl>
    <w:lvl w:ilvl="5" w:tplc="56D6CAC6">
      <w:numFmt w:val="decimal"/>
      <w:lvlText w:val=""/>
      <w:lvlJc w:val="left"/>
    </w:lvl>
    <w:lvl w:ilvl="6" w:tplc="C986B1D4">
      <w:numFmt w:val="decimal"/>
      <w:lvlText w:val=""/>
      <w:lvlJc w:val="left"/>
    </w:lvl>
    <w:lvl w:ilvl="7" w:tplc="C0F4FBFC">
      <w:numFmt w:val="decimal"/>
      <w:lvlText w:val=""/>
      <w:lvlJc w:val="left"/>
    </w:lvl>
    <w:lvl w:ilvl="8" w:tplc="75D00846">
      <w:numFmt w:val="decimal"/>
      <w:lvlText w:val=""/>
      <w:lvlJc w:val="left"/>
    </w:lvl>
  </w:abstractNum>
  <w:abstractNum w:abstractNumId="153">
    <w:nsid w:val="00003A72"/>
    <w:multiLevelType w:val="hybridMultilevel"/>
    <w:tmpl w:val="92BCDB0A"/>
    <w:lvl w:ilvl="0" w:tplc="A29CBA10">
      <w:start w:val="1"/>
      <w:numFmt w:val="bullet"/>
      <w:lvlText w:val="В"/>
      <w:lvlJc w:val="left"/>
    </w:lvl>
    <w:lvl w:ilvl="1" w:tplc="7CEE27E2">
      <w:start w:val="1"/>
      <w:numFmt w:val="bullet"/>
      <w:lvlText w:val=""/>
      <w:lvlJc w:val="left"/>
    </w:lvl>
    <w:lvl w:ilvl="2" w:tplc="73E236E6">
      <w:start w:val="1"/>
      <w:numFmt w:val="bullet"/>
      <w:lvlText w:val=""/>
      <w:lvlJc w:val="left"/>
    </w:lvl>
    <w:lvl w:ilvl="3" w:tplc="9B56A6BC">
      <w:numFmt w:val="decimal"/>
      <w:lvlText w:val=""/>
      <w:lvlJc w:val="left"/>
    </w:lvl>
    <w:lvl w:ilvl="4" w:tplc="1C6C9BA0">
      <w:numFmt w:val="decimal"/>
      <w:lvlText w:val=""/>
      <w:lvlJc w:val="left"/>
    </w:lvl>
    <w:lvl w:ilvl="5" w:tplc="EC16B352">
      <w:numFmt w:val="decimal"/>
      <w:lvlText w:val=""/>
      <w:lvlJc w:val="left"/>
    </w:lvl>
    <w:lvl w:ilvl="6" w:tplc="D9E4A41C">
      <w:numFmt w:val="decimal"/>
      <w:lvlText w:val=""/>
      <w:lvlJc w:val="left"/>
    </w:lvl>
    <w:lvl w:ilvl="7" w:tplc="4216B234">
      <w:numFmt w:val="decimal"/>
      <w:lvlText w:val=""/>
      <w:lvlJc w:val="left"/>
    </w:lvl>
    <w:lvl w:ilvl="8" w:tplc="1680B520">
      <w:numFmt w:val="decimal"/>
      <w:lvlText w:val=""/>
      <w:lvlJc w:val="left"/>
    </w:lvl>
  </w:abstractNum>
  <w:abstractNum w:abstractNumId="154">
    <w:nsid w:val="00003B29"/>
    <w:multiLevelType w:val="hybridMultilevel"/>
    <w:tmpl w:val="26AA8AAA"/>
    <w:lvl w:ilvl="0" w:tplc="20BE5D16">
      <w:start w:val="8"/>
      <w:numFmt w:val="decimal"/>
      <w:lvlText w:val="%1"/>
      <w:lvlJc w:val="left"/>
    </w:lvl>
    <w:lvl w:ilvl="1" w:tplc="8864DDF4">
      <w:numFmt w:val="decimal"/>
      <w:lvlText w:val=""/>
      <w:lvlJc w:val="left"/>
    </w:lvl>
    <w:lvl w:ilvl="2" w:tplc="87623548">
      <w:numFmt w:val="decimal"/>
      <w:lvlText w:val=""/>
      <w:lvlJc w:val="left"/>
    </w:lvl>
    <w:lvl w:ilvl="3" w:tplc="6BAAF81A">
      <w:numFmt w:val="decimal"/>
      <w:lvlText w:val=""/>
      <w:lvlJc w:val="left"/>
    </w:lvl>
    <w:lvl w:ilvl="4" w:tplc="B37C26AE">
      <w:numFmt w:val="decimal"/>
      <w:lvlText w:val=""/>
      <w:lvlJc w:val="left"/>
    </w:lvl>
    <w:lvl w:ilvl="5" w:tplc="4C0277AA">
      <w:numFmt w:val="decimal"/>
      <w:lvlText w:val=""/>
      <w:lvlJc w:val="left"/>
    </w:lvl>
    <w:lvl w:ilvl="6" w:tplc="56568962">
      <w:numFmt w:val="decimal"/>
      <w:lvlText w:val=""/>
      <w:lvlJc w:val="left"/>
    </w:lvl>
    <w:lvl w:ilvl="7" w:tplc="11DA4B16">
      <w:numFmt w:val="decimal"/>
      <w:lvlText w:val=""/>
      <w:lvlJc w:val="left"/>
    </w:lvl>
    <w:lvl w:ilvl="8" w:tplc="11F892DE">
      <w:numFmt w:val="decimal"/>
      <w:lvlText w:val=""/>
      <w:lvlJc w:val="left"/>
    </w:lvl>
  </w:abstractNum>
  <w:abstractNum w:abstractNumId="155">
    <w:nsid w:val="00003B65"/>
    <w:multiLevelType w:val="hybridMultilevel"/>
    <w:tmpl w:val="3BD00894"/>
    <w:lvl w:ilvl="0" w:tplc="7AC66C5A">
      <w:start w:val="1"/>
      <w:numFmt w:val="bullet"/>
      <w:lvlText w:val="а"/>
      <w:lvlJc w:val="left"/>
    </w:lvl>
    <w:lvl w:ilvl="1" w:tplc="260860D2">
      <w:start w:val="1"/>
      <w:numFmt w:val="bullet"/>
      <w:lvlText w:val=""/>
      <w:lvlJc w:val="left"/>
    </w:lvl>
    <w:lvl w:ilvl="2" w:tplc="D24E8B32">
      <w:numFmt w:val="decimal"/>
      <w:lvlText w:val=""/>
      <w:lvlJc w:val="left"/>
    </w:lvl>
    <w:lvl w:ilvl="3" w:tplc="92B0E932">
      <w:numFmt w:val="decimal"/>
      <w:lvlText w:val=""/>
      <w:lvlJc w:val="left"/>
    </w:lvl>
    <w:lvl w:ilvl="4" w:tplc="B246D1C8">
      <w:numFmt w:val="decimal"/>
      <w:lvlText w:val=""/>
      <w:lvlJc w:val="left"/>
    </w:lvl>
    <w:lvl w:ilvl="5" w:tplc="673260E4">
      <w:numFmt w:val="decimal"/>
      <w:lvlText w:val=""/>
      <w:lvlJc w:val="left"/>
    </w:lvl>
    <w:lvl w:ilvl="6" w:tplc="A4B683DE">
      <w:numFmt w:val="decimal"/>
      <w:lvlText w:val=""/>
      <w:lvlJc w:val="left"/>
    </w:lvl>
    <w:lvl w:ilvl="7" w:tplc="494C54C4">
      <w:numFmt w:val="decimal"/>
      <w:lvlText w:val=""/>
      <w:lvlJc w:val="left"/>
    </w:lvl>
    <w:lvl w:ilvl="8" w:tplc="3B743BA4">
      <w:numFmt w:val="decimal"/>
      <w:lvlText w:val=""/>
      <w:lvlJc w:val="left"/>
    </w:lvl>
  </w:abstractNum>
  <w:abstractNum w:abstractNumId="156">
    <w:nsid w:val="00003B9E"/>
    <w:multiLevelType w:val="hybridMultilevel"/>
    <w:tmpl w:val="E7F416CE"/>
    <w:lvl w:ilvl="0" w:tplc="57B4315A">
      <w:start w:val="1"/>
      <w:numFmt w:val="bullet"/>
      <w:lvlText w:val=""/>
      <w:lvlJc w:val="left"/>
    </w:lvl>
    <w:lvl w:ilvl="1" w:tplc="99BC66A2">
      <w:start w:val="1"/>
      <w:numFmt w:val="bullet"/>
      <w:lvlText w:val="•"/>
      <w:lvlJc w:val="left"/>
    </w:lvl>
    <w:lvl w:ilvl="2" w:tplc="C8CA79D2">
      <w:start w:val="1"/>
      <w:numFmt w:val="bullet"/>
      <w:lvlText w:val="В"/>
      <w:lvlJc w:val="left"/>
    </w:lvl>
    <w:lvl w:ilvl="3" w:tplc="FCF838CA">
      <w:numFmt w:val="decimal"/>
      <w:lvlText w:val=""/>
      <w:lvlJc w:val="left"/>
    </w:lvl>
    <w:lvl w:ilvl="4" w:tplc="29FAE8F6">
      <w:numFmt w:val="decimal"/>
      <w:lvlText w:val=""/>
      <w:lvlJc w:val="left"/>
    </w:lvl>
    <w:lvl w:ilvl="5" w:tplc="B4825BFC">
      <w:numFmt w:val="decimal"/>
      <w:lvlText w:val=""/>
      <w:lvlJc w:val="left"/>
    </w:lvl>
    <w:lvl w:ilvl="6" w:tplc="3710DD42">
      <w:numFmt w:val="decimal"/>
      <w:lvlText w:val=""/>
      <w:lvlJc w:val="left"/>
    </w:lvl>
    <w:lvl w:ilvl="7" w:tplc="EAA44E34">
      <w:numFmt w:val="decimal"/>
      <w:lvlText w:val=""/>
      <w:lvlJc w:val="left"/>
    </w:lvl>
    <w:lvl w:ilvl="8" w:tplc="96C6D126">
      <w:numFmt w:val="decimal"/>
      <w:lvlText w:val=""/>
      <w:lvlJc w:val="left"/>
    </w:lvl>
  </w:abstractNum>
  <w:abstractNum w:abstractNumId="157">
    <w:nsid w:val="00003C8A"/>
    <w:multiLevelType w:val="hybridMultilevel"/>
    <w:tmpl w:val="027ED91A"/>
    <w:lvl w:ilvl="0" w:tplc="4B96475E">
      <w:start w:val="1"/>
      <w:numFmt w:val="bullet"/>
      <w:lvlText w:val=""/>
      <w:lvlJc w:val="left"/>
    </w:lvl>
    <w:lvl w:ilvl="1" w:tplc="5D1449E6">
      <w:numFmt w:val="decimal"/>
      <w:lvlText w:val=""/>
      <w:lvlJc w:val="left"/>
    </w:lvl>
    <w:lvl w:ilvl="2" w:tplc="8678309C">
      <w:numFmt w:val="decimal"/>
      <w:lvlText w:val=""/>
      <w:lvlJc w:val="left"/>
    </w:lvl>
    <w:lvl w:ilvl="3" w:tplc="155812B2">
      <w:numFmt w:val="decimal"/>
      <w:lvlText w:val=""/>
      <w:lvlJc w:val="left"/>
    </w:lvl>
    <w:lvl w:ilvl="4" w:tplc="B9186C84">
      <w:numFmt w:val="decimal"/>
      <w:lvlText w:val=""/>
      <w:lvlJc w:val="left"/>
    </w:lvl>
    <w:lvl w:ilvl="5" w:tplc="6C904C7C">
      <w:numFmt w:val="decimal"/>
      <w:lvlText w:val=""/>
      <w:lvlJc w:val="left"/>
    </w:lvl>
    <w:lvl w:ilvl="6" w:tplc="9550BD70">
      <w:numFmt w:val="decimal"/>
      <w:lvlText w:val=""/>
      <w:lvlJc w:val="left"/>
    </w:lvl>
    <w:lvl w:ilvl="7" w:tplc="04DE26EA">
      <w:numFmt w:val="decimal"/>
      <w:lvlText w:val=""/>
      <w:lvlJc w:val="left"/>
    </w:lvl>
    <w:lvl w:ilvl="8" w:tplc="38E03C78">
      <w:numFmt w:val="decimal"/>
      <w:lvlText w:val=""/>
      <w:lvlJc w:val="left"/>
    </w:lvl>
  </w:abstractNum>
  <w:abstractNum w:abstractNumId="158">
    <w:nsid w:val="00003D8F"/>
    <w:multiLevelType w:val="hybridMultilevel"/>
    <w:tmpl w:val="E710CEE6"/>
    <w:lvl w:ilvl="0" w:tplc="F622136E">
      <w:start w:val="1"/>
      <w:numFmt w:val="bullet"/>
      <w:lvlText w:val="•"/>
      <w:lvlJc w:val="left"/>
    </w:lvl>
    <w:lvl w:ilvl="1" w:tplc="D56E628C">
      <w:numFmt w:val="decimal"/>
      <w:lvlText w:val=""/>
      <w:lvlJc w:val="left"/>
    </w:lvl>
    <w:lvl w:ilvl="2" w:tplc="1C343744">
      <w:numFmt w:val="decimal"/>
      <w:lvlText w:val=""/>
      <w:lvlJc w:val="left"/>
    </w:lvl>
    <w:lvl w:ilvl="3" w:tplc="88A6EC1E">
      <w:numFmt w:val="decimal"/>
      <w:lvlText w:val=""/>
      <w:lvlJc w:val="left"/>
    </w:lvl>
    <w:lvl w:ilvl="4" w:tplc="BD6A0418">
      <w:numFmt w:val="decimal"/>
      <w:lvlText w:val=""/>
      <w:lvlJc w:val="left"/>
    </w:lvl>
    <w:lvl w:ilvl="5" w:tplc="6212A45E">
      <w:numFmt w:val="decimal"/>
      <w:lvlText w:val=""/>
      <w:lvlJc w:val="left"/>
    </w:lvl>
    <w:lvl w:ilvl="6" w:tplc="3FFAD712">
      <w:numFmt w:val="decimal"/>
      <w:lvlText w:val=""/>
      <w:lvlJc w:val="left"/>
    </w:lvl>
    <w:lvl w:ilvl="7" w:tplc="5B3A1330">
      <w:numFmt w:val="decimal"/>
      <w:lvlText w:val=""/>
      <w:lvlJc w:val="left"/>
    </w:lvl>
    <w:lvl w:ilvl="8" w:tplc="679E845C">
      <w:numFmt w:val="decimal"/>
      <w:lvlText w:val=""/>
      <w:lvlJc w:val="left"/>
    </w:lvl>
  </w:abstractNum>
  <w:abstractNum w:abstractNumId="159">
    <w:nsid w:val="00003E09"/>
    <w:multiLevelType w:val="hybridMultilevel"/>
    <w:tmpl w:val="250CA410"/>
    <w:lvl w:ilvl="0" w:tplc="6402FF06">
      <w:start w:val="1"/>
      <w:numFmt w:val="bullet"/>
      <w:lvlText w:val="и"/>
      <w:lvlJc w:val="left"/>
    </w:lvl>
    <w:lvl w:ilvl="1" w:tplc="50CCF28E">
      <w:start w:val="1"/>
      <w:numFmt w:val="bullet"/>
      <w:lvlText w:val="В"/>
      <w:lvlJc w:val="left"/>
    </w:lvl>
    <w:lvl w:ilvl="2" w:tplc="DB40A5C4">
      <w:numFmt w:val="decimal"/>
      <w:lvlText w:val=""/>
      <w:lvlJc w:val="left"/>
    </w:lvl>
    <w:lvl w:ilvl="3" w:tplc="B9428B98">
      <w:numFmt w:val="decimal"/>
      <w:lvlText w:val=""/>
      <w:lvlJc w:val="left"/>
    </w:lvl>
    <w:lvl w:ilvl="4" w:tplc="E0D02E68">
      <w:numFmt w:val="decimal"/>
      <w:lvlText w:val=""/>
      <w:lvlJc w:val="left"/>
    </w:lvl>
    <w:lvl w:ilvl="5" w:tplc="A38CBC7A">
      <w:numFmt w:val="decimal"/>
      <w:lvlText w:val=""/>
      <w:lvlJc w:val="left"/>
    </w:lvl>
    <w:lvl w:ilvl="6" w:tplc="0F4C292E">
      <w:numFmt w:val="decimal"/>
      <w:lvlText w:val=""/>
      <w:lvlJc w:val="left"/>
    </w:lvl>
    <w:lvl w:ilvl="7" w:tplc="40D8FAC4">
      <w:numFmt w:val="decimal"/>
      <w:lvlText w:val=""/>
      <w:lvlJc w:val="left"/>
    </w:lvl>
    <w:lvl w:ilvl="8" w:tplc="DFA2D764">
      <w:numFmt w:val="decimal"/>
      <w:lvlText w:val=""/>
      <w:lvlJc w:val="left"/>
    </w:lvl>
  </w:abstractNum>
  <w:abstractNum w:abstractNumId="160">
    <w:nsid w:val="00003E48"/>
    <w:multiLevelType w:val="hybridMultilevel"/>
    <w:tmpl w:val="1EC6D612"/>
    <w:lvl w:ilvl="0" w:tplc="22D807E8">
      <w:start w:val="1"/>
      <w:numFmt w:val="bullet"/>
      <w:lvlText w:val=""/>
      <w:lvlJc w:val="left"/>
    </w:lvl>
    <w:lvl w:ilvl="1" w:tplc="A59266F4">
      <w:numFmt w:val="decimal"/>
      <w:lvlText w:val=""/>
      <w:lvlJc w:val="left"/>
    </w:lvl>
    <w:lvl w:ilvl="2" w:tplc="0E9CB6E4">
      <w:numFmt w:val="decimal"/>
      <w:lvlText w:val=""/>
      <w:lvlJc w:val="left"/>
    </w:lvl>
    <w:lvl w:ilvl="3" w:tplc="D0780406">
      <w:numFmt w:val="decimal"/>
      <w:lvlText w:val=""/>
      <w:lvlJc w:val="left"/>
    </w:lvl>
    <w:lvl w:ilvl="4" w:tplc="CC50C700">
      <w:numFmt w:val="decimal"/>
      <w:lvlText w:val=""/>
      <w:lvlJc w:val="left"/>
    </w:lvl>
    <w:lvl w:ilvl="5" w:tplc="CD5AADD8">
      <w:numFmt w:val="decimal"/>
      <w:lvlText w:val=""/>
      <w:lvlJc w:val="left"/>
    </w:lvl>
    <w:lvl w:ilvl="6" w:tplc="B836A394">
      <w:numFmt w:val="decimal"/>
      <w:lvlText w:val=""/>
      <w:lvlJc w:val="left"/>
    </w:lvl>
    <w:lvl w:ilvl="7" w:tplc="04244F3E">
      <w:numFmt w:val="decimal"/>
      <w:lvlText w:val=""/>
      <w:lvlJc w:val="left"/>
    </w:lvl>
    <w:lvl w:ilvl="8" w:tplc="7780F018">
      <w:numFmt w:val="decimal"/>
      <w:lvlText w:val=""/>
      <w:lvlJc w:val="left"/>
    </w:lvl>
  </w:abstractNum>
  <w:abstractNum w:abstractNumId="161">
    <w:nsid w:val="00004101"/>
    <w:multiLevelType w:val="hybridMultilevel"/>
    <w:tmpl w:val="C1988F9A"/>
    <w:lvl w:ilvl="0" w:tplc="75BADF3E">
      <w:start w:val="1"/>
      <w:numFmt w:val="bullet"/>
      <w:lvlText w:val=""/>
      <w:lvlJc w:val="left"/>
    </w:lvl>
    <w:lvl w:ilvl="1" w:tplc="0A969072">
      <w:numFmt w:val="decimal"/>
      <w:lvlText w:val=""/>
      <w:lvlJc w:val="left"/>
    </w:lvl>
    <w:lvl w:ilvl="2" w:tplc="FD8C7638">
      <w:numFmt w:val="decimal"/>
      <w:lvlText w:val=""/>
      <w:lvlJc w:val="left"/>
    </w:lvl>
    <w:lvl w:ilvl="3" w:tplc="BB6EF3B8">
      <w:numFmt w:val="decimal"/>
      <w:lvlText w:val=""/>
      <w:lvlJc w:val="left"/>
    </w:lvl>
    <w:lvl w:ilvl="4" w:tplc="9B882536">
      <w:numFmt w:val="decimal"/>
      <w:lvlText w:val=""/>
      <w:lvlJc w:val="left"/>
    </w:lvl>
    <w:lvl w:ilvl="5" w:tplc="D9203148">
      <w:numFmt w:val="decimal"/>
      <w:lvlText w:val=""/>
      <w:lvlJc w:val="left"/>
    </w:lvl>
    <w:lvl w:ilvl="6" w:tplc="E7125B7A">
      <w:numFmt w:val="decimal"/>
      <w:lvlText w:val=""/>
      <w:lvlJc w:val="left"/>
    </w:lvl>
    <w:lvl w:ilvl="7" w:tplc="E33ADED2">
      <w:numFmt w:val="decimal"/>
      <w:lvlText w:val=""/>
      <w:lvlJc w:val="left"/>
    </w:lvl>
    <w:lvl w:ilvl="8" w:tplc="A9B6491A">
      <w:numFmt w:val="decimal"/>
      <w:lvlText w:val=""/>
      <w:lvlJc w:val="left"/>
    </w:lvl>
  </w:abstractNum>
  <w:abstractNum w:abstractNumId="162">
    <w:nsid w:val="00004242"/>
    <w:multiLevelType w:val="hybridMultilevel"/>
    <w:tmpl w:val="C062FF30"/>
    <w:lvl w:ilvl="0" w:tplc="941699F6">
      <w:start w:val="1"/>
      <w:numFmt w:val="bullet"/>
      <w:lvlText w:val="в"/>
      <w:lvlJc w:val="left"/>
    </w:lvl>
    <w:lvl w:ilvl="1" w:tplc="FD126364">
      <w:start w:val="1"/>
      <w:numFmt w:val="bullet"/>
      <w:lvlText w:val=""/>
      <w:lvlJc w:val="left"/>
    </w:lvl>
    <w:lvl w:ilvl="2" w:tplc="6EEAA714">
      <w:numFmt w:val="decimal"/>
      <w:lvlText w:val=""/>
      <w:lvlJc w:val="left"/>
    </w:lvl>
    <w:lvl w:ilvl="3" w:tplc="3E78EEF6">
      <w:numFmt w:val="decimal"/>
      <w:lvlText w:val=""/>
      <w:lvlJc w:val="left"/>
    </w:lvl>
    <w:lvl w:ilvl="4" w:tplc="FCFE54A6">
      <w:numFmt w:val="decimal"/>
      <w:lvlText w:val=""/>
      <w:lvlJc w:val="left"/>
    </w:lvl>
    <w:lvl w:ilvl="5" w:tplc="DEAAAAAE">
      <w:numFmt w:val="decimal"/>
      <w:lvlText w:val=""/>
      <w:lvlJc w:val="left"/>
    </w:lvl>
    <w:lvl w:ilvl="6" w:tplc="661EEE4E">
      <w:numFmt w:val="decimal"/>
      <w:lvlText w:val=""/>
      <w:lvlJc w:val="left"/>
    </w:lvl>
    <w:lvl w:ilvl="7" w:tplc="C77460EE">
      <w:numFmt w:val="decimal"/>
      <w:lvlText w:val=""/>
      <w:lvlJc w:val="left"/>
    </w:lvl>
    <w:lvl w:ilvl="8" w:tplc="01EAD09A">
      <w:numFmt w:val="decimal"/>
      <w:lvlText w:val=""/>
      <w:lvlJc w:val="left"/>
    </w:lvl>
  </w:abstractNum>
  <w:abstractNum w:abstractNumId="163">
    <w:nsid w:val="0000424C"/>
    <w:multiLevelType w:val="hybridMultilevel"/>
    <w:tmpl w:val="8ABAAA3C"/>
    <w:lvl w:ilvl="0" w:tplc="31AE34D2">
      <w:start w:val="1"/>
      <w:numFmt w:val="bullet"/>
      <w:lvlText w:val="и"/>
      <w:lvlJc w:val="left"/>
    </w:lvl>
    <w:lvl w:ilvl="1" w:tplc="D464827C">
      <w:start w:val="1"/>
      <w:numFmt w:val="bullet"/>
      <w:lvlText w:val=""/>
      <w:lvlJc w:val="left"/>
    </w:lvl>
    <w:lvl w:ilvl="2" w:tplc="3A5AE95A">
      <w:numFmt w:val="decimal"/>
      <w:lvlText w:val=""/>
      <w:lvlJc w:val="left"/>
    </w:lvl>
    <w:lvl w:ilvl="3" w:tplc="CBD08F96">
      <w:numFmt w:val="decimal"/>
      <w:lvlText w:val=""/>
      <w:lvlJc w:val="left"/>
    </w:lvl>
    <w:lvl w:ilvl="4" w:tplc="D0A83986">
      <w:numFmt w:val="decimal"/>
      <w:lvlText w:val=""/>
      <w:lvlJc w:val="left"/>
    </w:lvl>
    <w:lvl w:ilvl="5" w:tplc="5530A66A">
      <w:numFmt w:val="decimal"/>
      <w:lvlText w:val=""/>
      <w:lvlJc w:val="left"/>
    </w:lvl>
    <w:lvl w:ilvl="6" w:tplc="C9F8CA4C">
      <w:numFmt w:val="decimal"/>
      <w:lvlText w:val=""/>
      <w:lvlJc w:val="left"/>
    </w:lvl>
    <w:lvl w:ilvl="7" w:tplc="5BFE82C0">
      <w:numFmt w:val="decimal"/>
      <w:lvlText w:val=""/>
      <w:lvlJc w:val="left"/>
    </w:lvl>
    <w:lvl w:ilvl="8" w:tplc="99A49B12">
      <w:numFmt w:val="decimal"/>
      <w:lvlText w:val=""/>
      <w:lvlJc w:val="left"/>
    </w:lvl>
  </w:abstractNum>
  <w:abstractNum w:abstractNumId="164">
    <w:nsid w:val="000042BE"/>
    <w:multiLevelType w:val="hybridMultilevel"/>
    <w:tmpl w:val="0D7839D8"/>
    <w:lvl w:ilvl="0" w:tplc="A492FBD8">
      <w:start w:val="1"/>
      <w:numFmt w:val="bullet"/>
      <w:lvlText w:val=""/>
      <w:lvlJc w:val="left"/>
    </w:lvl>
    <w:lvl w:ilvl="1" w:tplc="50D4686A">
      <w:numFmt w:val="decimal"/>
      <w:lvlText w:val=""/>
      <w:lvlJc w:val="left"/>
    </w:lvl>
    <w:lvl w:ilvl="2" w:tplc="2710D5A2">
      <w:numFmt w:val="decimal"/>
      <w:lvlText w:val=""/>
      <w:lvlJc w:val="left"/>
    </w:lvl>
    <w:lvl w:ilvl="3" w:tplc="2188E664">
      <w:numFmt w:val="decimal"/>
      <w:lvlText w:val=""/>
      <w:lvlJc w:val="left"/>
    </w:lvl>
    <w:lvl w:ilvl="4" w:tplc="231C57BE">
      <w:numFmt w:val="decimal"/>
      <w:lvlText w:val=""/>
      <w:lvlJc w:val="left"/>
    </w:lvl>
    <w:lvl w:ilvl="5" w:tplc="6A70EB8E">
      <w:numFmt w:val="decimal"/>
      <w:lvlText w:val=""/>
      <w:lvlJc w:val="left"/>
    </w:lvl>
    <w:lvl w:ilvl="6" w:tplc="32903F84">
      <w:numFmt w:val="decimal"/>
      <w:lvlText w:val=""/>
      <w:lvlJc w:val="left"/>
    </w:lvl>
    <w:lvl w:ilvl="7" w:tplc="39E0D288">
      <w:numFmt w:val="decimal"/>
      <w:lvlText w:val=""/>
      <w:lvlJc w:val="left"/>
    </w:lvl>
    <w:lvl w:ilvl="8" w:tplc="2B408864">
      <w:numFmt w:val="decimal"/>
      <w:lvlText w:val=""/>
      <w:lvlJc w:val="left"/>
    </w:lvl>
  </w:abstractNum>
  <w:abstractNum w:abstractNumId="165">
    <w:nsid w:val="000042CF"/>
    <w:multiLevelType w:val="hybridMultilevel"/>
    <w:tmpl w:val="48C65ED8"/>
    <w:lvl w:ilvl="0" w:tplc="E9CAB1E4">
      <w:start w:val="2"/>
      <w:numFmt w:val="decimal"/>
      <w:lvlText w:val="%1)"/>
      <w:lvlJc w:val="left"/>
    </w:lvl>
    <w:lvl w:ilvl="1" w:tplc="EB62B838">
      <w:start w:val="1"/>
      <w:numFmt w:val="bullet"/>
      <w:lvlText w:val="В"/>
      <w:lvlJc w:val="left"/>
    </w:lvl>
    <w:lvl w:ilvl="2" w:tplc="D8DC0EF4">
      <w:numFmt w:val="decimal"/>
      <w:lvlText w:val=""/>
      <w:lvlJc w:val="left"/>
    </w:lvl>
    <w:lvl w:ilvl="3" w:tplc="10E46854">
      <w:numFmt w:val="decimal"/>
      <w:lvlText w:val=""/>
      <w:lvlJc w:val="left"/>
    </w:lvl>
    <w:lvl w:ilvl="4" w:tplc="FC029EFC">
      <w:numFmt w:val="decimal"/>
      <w:lvlText w:val=""/>
      <w:lvlJc w:val="left"/>
    </w:lvl>
    <w:lvl w:ilvl="5" w:tplc="C336A5CA">
      <w:numFmt w:val="decimal"/>
      <w:lvlText w:val=""/>
      <w:lvlJc w:val="left"/>
    </w:lvl>
    <w:lvl w:ilvl="6" w:tplc="C2C825A4">
      <w:numFmt w:val="decimal"/>
      <w:lvlText w:val=""/>
      <w:lvlJc w:val="left"/>
    </w:lvl>
    <w:lvl w:ilvl="7" w:tplc="7116ED5A">
      <w:numFmt w:val="decimal"/>
      <w:lvlText w:val=""/>
      <w:lvlJc w:val="left"/>
    </w:lvl>
    <w:lvl w:ilvl="8" w:tplc="4B38386A">
      <w:numFmt w:val="decimal"/>
      <w:lvlText w:val=""/>
      <w:lvlJc w:val="left"/>
    </w:lvl>
  </w:abstractNum>
  <w:abstractNum w:abstractNumId="166">
    <w:nsid w:val="00004328"/>
    <w:multiLevelType w:val="hybridMultilevel"/>
    <w:tmpl w:val="EA123CBE"/>
    <w:lvl w:ilvl="0" w:tplc="BE5E9E3A">
      <w:start w:val="1"/>
      <w:numFmt w:val="bullet"/>
      <w:lvlText w:val=""/>
      <w:lvlJc w:val="left"/>
    </w:lvl>
    <w:lvl w:ilvl="1" w:tplc="87A09106">
      <w:numFmt w:val="decimal"/>
      <w:lvlText w:val=""/>
      <w:lvlJc w:val="left"/>
    </w:lvl>
    <w:lvl w:ilvl="2" w:tplc="18BEA602">
      <w:numFmt w:val="decimal"/>
      <w:lvlText w:val=""/>
      <w:lvlJc w:val="left"/>
    </w:lvl>
    <w:lvl w:ilvl="3" w:tplc="2534AFA0">
      <w:numFmt w:val="decimal"/>
      <w:lvlText w:val=""/>
      <w:lvlJc w:val="left"/>
    </w:lvl>
    <w:lvl w:ilvl="4" w:tplc="215AD5A4">
      <w:numFmt w:val="decimal"/>
      <w:lvlText w:val=""/>
      <w:lvlJc w:val="left"/>
    </w:lvl>
    <w:lvl w:ilvl="5" w:tplc="9B70BF52">
      <w:numFmt w:val="decimal"/>
      <w:lvlText w:val=""/>
      <w:lvlJc w:val="left"/>
    </w:lvl>
    <w:lvl w:ilvl="6" w:tplc="310CF144">
      <w:numFmt w:val="decimal"/>
      <w:lvlText w:val=""/>
      <w:lvlJc w:val="left"/>
    </w:lvl>
    <w:lvl w:ilvl="7" w:tplc="5CEC1BF2">
      <w:numFmt w:val="decimal"/>
      <w:lvlText w:val=""/>
      <w:lvlJc w:val="left"/>
    </w:lvl>
    <w:lvl w:ilvl="8" w:tplc="8962FA00">
      <w:numFmt w:val="decimal"/>
      <w:lvlText w:val=""/>
      <w:lvlJc w:val="left"/>
    </w:lvl>
  </w:abstractNum>
  <w:abstractNum w:abstractNumId="167">
    <w:nsid w:val="00004346"/>
    <w:multiLevelType w:val="hybridMultilevel"/>
    <w:tmpl w:val="3DBEF798"/>
    <w:lvl w:ilvl="0" w:tplc="A808B7A2">
      <w:start w:val="1"/>
      <w:numFmt w:val="bullet"/>
      <w:lvlText w:val=""/>
      <w:lvlJc w:val="left"/>
    </w:lvl>
    <w:lvl w:ilvl="1" w:tplc="5D5ABBC8">
      <w:numFmt w:val="decimal"/>
      <w:lvlText w:val=""/>
      <w:lvlJc w:val="left"/>
    </w:lvl>
    <w:lvl w:ilvl="2" w:tplc="98E64108">
      <w:numFmt w:val="decimal"/>
      <w:lvlText w:val=""/>
      <w:lvlJc w:val="left"/>
    </w:lvl>
    <w:lvl w:ilvl="3" w:tplc="1C92856C">
      <w:numFmt w:val="decimal"/>
      <w:lvlText w:val=""/>
      <w:lvlJc w:val="left"/>
    </w:lvl>
    <w:lvl w:ilvl="4" w:tplc="089A3EEE">
      <w:numFmt w:val="decimal"/>
      <w:lvlText w:val=""/>
      <w:lvlJc w:val="left"/>
    </w:lvl>
    <w:lvl w:ilvl="5" w:tplc="B0C4E74A">
      <w:numFmt w:val="decimal"/>
      <w:lvlText w:val=""/>
      <w:lvlJc w:val="left"/>
    </w:lvl>
    <w:lvl w:ilvl="6" w:tplc="8702BFD6">
      <w:numFmt w:val="decimal"/>
      <w:lvlText w:val=""/>
      <w:lvlJc w:val="left"/>
    </w:lvl>
    <w:lvl w:ilvl="7" w:tplc="F16ED308">
      <w:numFmt w:val="decimal"/>
      <w:lvlText w:val=""/>
      <w:lvlJc w:val="left"/>
    </w:lvl>
    <w:lvl w:ilvl="8" w:tplc="86422FC6">
      <w:numFmt w:val="decimal"/>
      <w:lvlText w:val=""/>
      <w:lvlJc w:val="left"/>
    </w:lvl>
  </w:abstractNum>
  <w:abstractNum w:abstractNumId="168">
    <w:nsid w:val="000043DB"/>
    <w:multiLevelType w:val="hybridMultilevel"/>
    <w:tmpl w:val="8D624B1E"/>
    <w:lvl w:ilvl="0" w:tplc="3D3224D4">
      <w:start w:val="1"/>
      <w:numFmt w:val="bullet"/>
      <w:lvlText w:val=""/>
      <w:lvlJc w:val="left"/>
    </w:lvl>
    <w:lvl w:ilvl="1" w:tplc="5DF86094">
      <w:numFmt w:val="decimal"/>
      <w:lvlText w:val=""/>
      <w:lvlJc w:val="left"/>
    </w:lvl>
    <w:lvl w:ilvl="2" w:tplc="6BDA0400">
      <w:numFmt w:val="decimal"/>
      <w:lvlText w:val=""/>
      <w:lvlJc w:val="left"/>
    </w:lvl>
    <w:lvl w:ilvl="3" w:tplc="E9109E96">
      <w:numFmt w:val="decimal"/>
      <w:lvlText w:val=""/>
      <w:lvlJc w:val="left"/>
    </w:lvl>
    <w:lvl w:ilvl="4" w:tplc="569AC7A2">
      <w:numFmt w:val="decimal"/>
      <w:lvlText w:val=""/>
      <w:lvlJc w:val="left"/>
    </w:lvl>
    <w:lvl w:ilvl="5" w:tplc="42E84876">
      <w:numFmt w:val="decimal"/>
      <w:lvlText w:val=""/>
      <w:lvlJc w:val="left"/>
    </w:lvl>
    <w:lvl w:ilvl="6" w:tplc="6D68BDA0">
      <w:numFmt w:val="decimal"/>
      <w:lvlText w:val=""/>
      <w:lvlJc w:val="left"/>
    </w:lvl>
    <w:lvl w:ilvl="7" w:tplc="2098EDFC">
      <w:numFmt w:val="decimal"/>
      <w:lvlText w:val=""/>
      <w:lvlJc w:val="left"/>
    </w:lvl>
    <w:lvl w:ilvl="8" w:tplc="8BEEC7BA">
      <w:numFmt w:val="decimal"/>
      <w:lvlText w:val=""/>
      <w:lvlJc w:val="left"/>
    </w:lvl>
  </w:abstractNum>
  <w:abstractNum w:abstractNumId="169">
    <w:nsid w:val="000043F6"/>
    <w:multiLevelType w:val="hybridMultilevel"/>
    <w:tmpl w:val="81AC2516"/>
    <w:lvl w:ilvl="0" w:tplc="425C2E26">
      <w:start w:val="1"/>
      <w:numFmt w:val="bullet"/>
      <w:lvlText w:val="с"/>
      <w:lvlJc w:val="left"/>
    </w:lvl>
    <w:lvl w:ilvl="1" w:tplc="C2C46402">
      <w:start w:val="1"/>
      <w:numFmt w:val="bullet"/>
      <w:lvlText w:val=""/>
      <w:lvlJc w:val="left"/>
    </w:lvl>
    <w:lvl w:ilvl="2" w:tplc="33C44EA0">
      <w:numFmt w:val="decimal"/>
      <w:lvlText w:val=""/>
      <w:lvlJc w:val="left"/>
    </w:lvl>
    <w:lvl w:ilvl="3" w:tplc="AFB0A918">
      <w:numFmt w:val="decimal"/>
      <w:lvlText w:val=""/>
      <w:lvlJc w:val="left"/>
    </w:lvl>
    <w:lvl w:ilvl="4" w:tplc="8A205DCE">
      <w:numFmt w:val="decimal"/>
      <w:lvlText w:val=""/>
      <w:lvlJc w:val="left"/>
    </w:lvl>
    <w:lvl w:ilvl="5" w:tplc="3CC2658E">
      <w:numFmt w:val="decimal"/>
      <w:lvlText w:val=""/>
      <w:lvlJc w:val="left"/>
    </w:lvl>
    <w:lvl w:ilvl="6" w:tplc="85D6EC24">
      <w:numFmt w:val="decimal"/>
      <w:lvlText w:val=""/>
      <w:lvlJc w:val="left"/>
    </w:lvl>
    <w:lvl w:ilvl="7" w:tplc="DE4A4A2A">
      <w:numFmt w:val="decimal"/>
      <w:lvlText w:val=""/>
      <w:lvlJc w:val="left"/>
    </w:lvl>
    <w:lvl w:ilvl="8" w:tplc="8CB45C24">
      <w:numFmt w:val="decimal"/>
      <w:lvlText w:val=""/>
      <w:lvlJc w:val="left"/>
    </w:lvl>
  </w:abstractNum>
  <w:abstractNum w:abstractNumId="170">
    <w:nsid w:val="00004461"/>
    <w:multiLevelType w:val="hybridMultilevel"/>
    <w:tmpl w:val="32E860B4"/>
    <w:lvl w:ilvl="0" w:tplc="45240BC6">
      <w:start w:val="1"/>
      <w:numFmt w:val="bullet"/>
      <w:lvlText w:val="с"/>
      <w:lvlJc w:val="left"/>
    </w:lvl>
    <w:lvl w:ilvl="1" w:tplc="283027CE">
      <w:start w:val="1"/>
      <w:numFmt w:val="bullet"/>
      <w:lvlText w:val=""/>
      <w:lvlJc w:val="left"/>
    </w:lvl>
    <w:lvl w:ilvl="2" w:tplc="6E7CF6A6">
      <w:numFmt w:val="decimal"/>
      <w:lvlText w:val=""/>
      <w:lvlJc w:val="left"/>
    </w:lvl>
    <w:lvl w:ilvl="3" w:tplc="D8746FDA">
      <w:numFmt w:val="decimal"/>
      <w:lvlText w:val=""/>
      <w:lvlJc w:val="left"/>
    </w:lvl>
    <w:lvl w:ilvl="4" w:tplc="5A028428">
      <w:numFmt w:val="decimal"/>
      <w:lvlText w:val=""/>
      <w:lvlJc w:val="left"/>
    </w:lvl>
    <w:lvl w:ilvl="5" w:tplc="716CD96E">
      <w:numFmt w:val="decimal"/>
      <w:lvlText w:val=""/>
      <w:lvlJc w:val="left"/>
    </w:lvl>
    <w:lvl w:ilvl="6" w:tplc="F5EE688C">
      <w:numFmt w:val="decimal"/>
      <w:lvlText w:val=""/>
      <w:lvlJc w:val="left"/>
    </w:lvl>
    <w:lvl w:ilvl="7" w:tplc="43EAD244">
      <w:numFmt w:val="decimal"/>
      <w:lvlText w:val=""/>
      <w:lvlJc w:val="left"/>
    </w:lvl>
    <w:lvl w:ilvl="8" w:tplc="0FF8EE38">
      <w:numFmt w:val="decimal"/>
      <w:lvlText w:val=""/>
      <w:lvlJc w:val="left"/>
    </w:lvl>
  </w:abstractNum>
  <w:abstractNum w:abstractNumId="171">
    <w:nsid w:val="0000448A"/>
    <w:multiLevelType w:val="hybridMultilevel"/>
    <w:tmpl w:val="8EC6EC06"/>
    <w:lvl w:ilvl="0" w:tplc="4EEC2A64">
      <w:start w:val="1"/>
      <w:numFmt w:val="bullet"/>
      <w:lvlText w:val="и"/>
      <w:lvlJc w:val="left"/>
    </w:lvl>
    <w:lvl w:ilvl="1" w:tplc="A036CBF8">
      <w:start w:val="1"/>
      <w:numFmt w:val="bullet"/>
      <w:lvlText w:val="\endash "/>
      <w:lvlJc w:val="left"/>
    </w:lvl>
    <w:lvl w:ilvl="2" w:tplc="76A4CD20">
      <w:numFmt w:val="decimal"/>
      <w:lvlText w:val=""/>
      <w:lvlJc w:val="left"/>
    </w:lvl>
    <w:lvl w:ilvl="3" w:tplc="F3EC3632">
      <w:numFmt w:val="decimal"/>
      <w:lvlText w:val=""/>
      <w:lvlJc w:val="left"/>
    </w:lvl>
    <w:lvl w:ilvl="4" w:tplc="90F6BCBA">
      <w:numFmt w:val="decimal"/>
      <w:lvlText w:val=""/>
      <w:lvlJc w:val="left"/>
    </w:lvl>
    <w:lvl w:ilvl="5" w:tplc="9AA2A56A">
      <w:numFmt w:val="decimal"/>
      <w:lvlText w:val=""/>
      <w:lvlJc w:val="left"/>
    </w:lvl>
    <w:lvl w:ilvl="6" w:tplc="6246B38E">
      <w:numFmt w:val="decimal"/>
      <w:lvlText w:val=""/>
      <w:lvlJc w:val="left"/>
    </w:lvl>
    <w:lvl w:ilvl="7" w:tplc="BDFCE9B0">
      <w:numFmt w:val="decimal"/>
      <w:lvlText w:val=""/>
      <w:lvlJc w:val="left"/>
    </w:lvl>
    <w:lvl w:ilvl="8" w:tplc="8CBEF864">
      <w:numFmt w:val="decimal"/>
      <w:lvlText w:val=""/>
      <w:lvlJc w:val="left"/>
    </w:lvl>
  </w:abstractNum>
  <w:abstractNum w:abstractNumId="172">
    <w:nsid w:val="0000448D"/>
    <w:multiLevelType w:val="hybridMultilevel"/>
    <w:tmpl w:val="E202E280"/>
    <w:lvl w:ilvl="0" w:tplc="09267564">
      <w:start w:val="1"/>
      <w:numFmt w:val="bullet"/>
      <w:lvlText w:val="с"/>
      <w:lvlJc w:val="left"/>
    </w:lvl>
    <w:lvl w:ilvl="1" w:tplc="0E14618C">
      <w:numFmt w:val="decimal"/>
      <w:lvlText w:val=""/>
      <w:lvlJc w:val="left"/>
    </w:lvl>
    <w:lvl w:ilvl="2" w:tplc="957C2F1E">
      <w:numFmt w:val="decimal"/>
      <w:lvlText w:val=""/>
      <w:lvlJc w:val="left"/>
    </w:lvl>
    <w:lvl w:ilvl="3" w:tplc="21D66078">
      <w:numFmt w:val="decimal"/>
      <w:lvlText w:val=""/>
      <w:lvlJc w:val="left"/>
    </w:lvl>
    <w:lvl w:ilvl="4" w:tplc="301869BE">
      <w:numFmt w:val="decimal"/>
      <w:lvlText w:val=""/>
      <w:lvlJc w:val="left"/>
    </w:lvl>
    <w:lvl w:ilvl="5" w:tplc="2E3AC10C">
      <w:numFmt w:val="decimal"/>
      <w:lvlText w:val=""/>
      <w:lvlJc w:val="left"/>
    </w:lvl>
    <w:lvl w:ilvl="6" w:tplc="6E3A4278">
      <w:numFmt w:val="decimal"/>
      <w:lvlText w:val=""/>
      <w:lvlJc w:val="left"/>
    </w:lvl>
    <w:lvl w:ilvl="7" w:tplc="6342660C">
      <w:numFmt w:val="decimal"/>
      <w:lvlText w:val=""/>
      <w:lvlJc w:val="left"/>
    </w:lvl>
    <w:lvl w:ilvl="8" w:tplc="60D65826">
      <w:numFmt w:val="decimal"/>
      <w:lvlText w:val=""/>
      <w:lvlJc w:val="left"/>
    </w:lvl>
  </w:abstractNum>
  <w:abstractNum w:abstractNumId="173">
    <w:nsid w:val="000044AA"/>
    <w:multiLevelType w:val="hybridMultilevel"/>
    <w:tmpl w:val="32B22F44"/>
    <w:lvl w:ilvl="0" w:tplc="CBCCE8DE">
      <w:start w:val="1"/>
      <w:numFmt w:val="bullet"/>
      <w:lvlText w:val="В"/>
      <w:lvlJc w:val="left"/>
    </w:lvl>
    <w:lvl w:ilvl="1" w:tplc="205A9160">
      <w:start w:val="1"/>
      <w:numFmt w:val="bullet"/>
      <w:lvlText w:val=""/>
      <w:lvlJc w:val="left"/>
    </w:lvl>
    <w:lvl w:ilvl="2" w:tplc="8D568E92">
      <w:numFmt w:val="decimal"/>
      <w:lvlText w:val=""/>
      <w:lvlJc w:val="left"/>
    </w:lvl>
    <w:lvl w:ilvl="3" w:tplc="DE5E69BC">
      <w:numFmt w:val="decimal"/>
      <w:lvlText w:val=""/>
      <w:lvlJc w:val="left"/>
    </w:lvl>
    <w:lvl w:ilvl="4" w:tplc="C50861E6">
      <w:numFmt w:val="decimal"/>
      <w:lvlText w:val=""/>
      <w:lvlJc w:val="left"/>
    </w:lvl>
    <w:lvl w:ilvl="5" w:tplc="2F9A7BD2">
      <w:numFmt w:val="decimal"/>
      <w:lvlText w:val=""/>
      <w:lvlJc w:val="left"/>
    </w:lvl>
    <w:lvl w:ilvl="6" w:tplc="97D66DD4">
      <w:numFmt w:val="decimal"/>
      <w:lvlText w:val=""/>
      <w:lvlJc w:val="left"/>
    </w:lvl>
    <w:lvl w:ilvl="7" w:tplc="F4644720">
      <w:numFmt w:val="decimal"/>
      <w:lvlText w:val=""/>
      <w:lvlJc w:val="left"/>
    </w:lvl>
    <w:lvl w:ilvl="8" w:tplc="10CE094C">
      <w:numFmt w:val="decimal"/>
      <w:lvlText w:val=""/>
      <w:lvlJc w:val="left"/>
    </w:lvl>
  </w:abstractNum>
  <w:abstractNum w:abstractNumId="174">
    <w:nsid w:val="00004531"/>
    <w:multiLevelType w:val="hybridMultilevel"/>
    <w:tmpl w:val="2C8A2648"/>
    <w:lvl w:ilvl="0" w:tplc="1656618E">
      <w:start w:val="1"/>
      <w:numFmt w:val="bullet"/>
      <w:lvlText w:val="В"/>
      <w:lvlJc w:val="left"/>
    </w:lvl>
    <w:lvl w:ilvl="1" w:tplc="F6F47392">
      <w:start w:val="1"/>
      <w:numFmt w:val="bullet"/>
      <w:lvlText w:val="и"/>
      <w:lvlJc w:val="left"/>
    </w:lvl>
    <w:lvl w:ilvl="2" w:tplc="3556AF68">
      <w:start w:val="1"/>
      <w:numFmt w:val="bullet"/>
      <w:lvlText w:val=""/>
      <w:lvlJc w:val="left"/>
    </w:lvl>
    <w:lvl w:ilvl="3" w:tplc="B4768FFA">
      <w:numFmt w:val="decimal"/>
      <w:lvlText w:val=""/>
      <w:lvlJc w:val="left"/>
    </w:lvl>
    <w:lvl w:ilvl="4" w:tplc="10247612">
      <w:numFmt w:val="decimal"/>
      <w:lvlText w:val=""/>
      <w:lvlJc w:val="left"/>
    </w:lvl>
    <w:lvl w:ilvl="5" w:tplc="0D4EBB1C">
      <w:numFmt w:val="decimal"/>
      <w:lvlText w:val=""/>
      <w:lvlJc w:val="left"/>
    </w:lvl>
    <w:lvl w:ilvl="6" w:tplc="99746898">
      <w:numFmt w:val="decimal"/>
      <w:lvlText w:val=""/>
      <w:lvlJc w:val="left"/>
    </w:lvl>
    <w:lvl w:ilvl="7" w:tplc="F4FCEC98">
      <w:numFmt w:val="decimal"/>
      <w:lvlText w:val=""/>
      <w:lvlJc w:val="left"/>
    </w:lvl>
    <w:lvl w:ilvl="8" w:tplc="2F6C96F0">
      <w:numFmt w:val="decimal"/>
      <w:lvlText w:val=""/>
      <w:lvlJc w:val="left"/>
    </w:lvl>
  </w:abstractNum>
  <w:abstractNum w:abstractNumId="175">
    <w:nsid w:val="0000456D"/>
    <w:multiLevelType w:val="hybridMultilevel"/>
    <w:tmpl w:val="2D7093D2"/>
    <w:lvl w:ilvl="0" w:tplc="607E449E">
      <w:start w:val="9"/>
      <w:numFmt w:val="decimal"/>
      <w:lvlText w:val="%1."/>
      <w:lvlJc w:val="left"/>
    </w:lvl>
    <w:lvl w:ilvl="1" w:tplc="C8DC4360">
      <w:numFmt w:val="decimal"/>
      <w:lvlText w:val=""/>
      <w:lvlJc w:val="left"/>
    </w:lvl>
    <w:lvl w:ilvl="2" w:tplc="2E76C722">
      <w:numFmt w:val="decimal"/>
      <w:lvlText w:val=""/>
      <w:lvlJc w:val="left"/>
    </w:lvl>
    <w:lvl w:ilvl="3" w:tplc="01B246C6">
      <w:numFmt w:val="decimal"/>
      <w:lvlText w:val=""/>
      <w:lvlJc w:val="left"/>
    </w:lvl>
    <w:lvl w:ilvl="4" w:tplc="765C3658">
      <w:numFmt w:val="decimal"/>
      <w:lvlText w:val=""/>
      <w:lvlJc w:val="left"/>
    </w:lvl>
    <w:lvl w:ilvl="5" w:tplc="37FC0B04">
      <w:numFmt w:val="decimal"/>
      <w:lvlText w:val=""/>
      <w:lvlJc w:val="left"/>
    </w:lvl>
    <w:lvl w:ilvl="6" w:tplc="1AF21B90">
      <w:numFmt w:val="decimal"/>
      <w:lvlText w:val=""/>
      <w:lvlJc w:val="left"/>
    </w:lvl>
    <w:lvl w:ilvl="7" w:tplc="CA34B7F8">
      <w:numFmt w:val="decimal"/>
      <w:lvlText w:val=""/>
      <w:lvlJc w:val="left"/>
    </w:lvl>
    <w:lvl w:ilvl="8" w:tplc="4D263900">
      <w:numFmt w:val="decimal"/>
      <w:lvlText w:val=""/>
      <w:lvlJc w:val="left"/>
    </w:lvl>
  </w:abstractNum>
  <w:abstractNum w:abstractNumId="176">
    <w:nsid w:val="000045A1"/>
    <w:multiLevelType w:val="hybridMultilevel"/>
    <w:tmpl w:val="2D9632FA"/>
    <w:lvl w:ilvl="0" w:tplc="F8E65598">
      <w:start w:val="7"/>
      <w:numFmt w:val="decimal"/>
      <w:lvlText w:val="%1"/>
      <w:lvlJc w:val="left"/>
    </w:lvl>
    <w:lvl w:ilvl="1" w:tplc="197C26AA">
      <w:numFmt w:val="decimal"/>
      <w:lvlText w:val=""/>
      <w:lvlJc w:val="left"/>
    </w:lvl>
    <w:lvl w:ilvl="2" w:tplc="A920AE22">
      <w:numFmt w:val="decimal"/>
      <w:lvlText w:val=""/>
      <w:lvlJc w:val="left"/>
    </w:lvl>
    <w:lvl w:ilvl="3" w:tplc="B9B87FC6">
      <w:numFmt w:val="decimal"/>
      <w:lvlText w:val=""/>
      <w:lvlJc w:val="left"/>
    </w:lvl>
    <w:lvl w:ilvl="4" w:tplc="46B643FC">
      <w:numFmt w:val="decimal"/>
      <w:lvlText w:val=""/>
      <w:lvlJc w:val="left"/>
    </w:lvl>
    <w:lvl w:ilvl="5" w:tplc="95C2A2E2">
      <w:numFmt w:val="decimal"/>
      <w:lvlText w:val=""/>
      <w:lvlJc w:val="left"/>
    </w:lvl>
    <w:lvl w:ilvl="6" w:tplc="218A007C">
      <w:numFmt w:val="decimal"/>
      <w:lvlText w:val=""/>
      <w:lvlJc w:val="left"/>
    </w:lvl>
    <w:lvl w:ilvl="7" w:tplc="FC98F446">
      <w:numFmt w:val="decimal"/>
      <w:lvlText w:val=""/>
      <w:lvlJc w:val="left"/>
    </w:lvl>
    <w:lvl w:ilvl="8" w:tplc="C1961CCC">
      <w:numFmt w:val="decimal"/>
      <w:lvlText w:val=""/>
      <w:lvlJc w:val="left"/>
    </w:lvl>
  </w:abstractNum>
  <w:abstractNum w:abstractNumId="177">
    <w:nsid w:val="000045C8"/>
    <w:multiLevelType w:val="hybridMultilevel"/>
    <w:tmpl w:val="DB46C5E6"/>
    <w:lvl w:ilvl="0" w:tplc="C5B2F742">
      <w:start w:val="1"/>
      <w:numFmt w:val="bullet"/>
      <w:lvlText w:val=""/>
      <w:lvlJc w:val="left"/>
    </w:lvl>
    <w:lvl w:ilvl="1" w:tplc="279CE0C4">
      <w:numFmt w:val="decimal"/>
      <w:lvlText w:val=""/>
      <w:lvlJc w:val="left"/>
    </w:lvl>
    <w:lvl w:ilvl="2" w:tplc="687CB960">
      <w:numFmt w:val="decimal"/>
      <w:lvlText w:val=""/>
      <w:lvlJc w:val="left"/>
    </w:lvl>
    <w:lvl w:ilvl="3" w:tplc="4350BE30">
      <w:numFmt w:val="decimal"/>
      <w:lvlText w:val=""/>
      <w:lvlJc w:val="left"/>
    </w:lvl>
    <w:lvl w:ilvl="4" w:tplc="D4A0B21C">
      <w:numFmt w:val="decimal"/>
      <w:lvlText w:val=""/>
      <w:lvlJc w:val="left"/>
    </w:lvl>
    <w:lvl w:ilvl="5" w:tplc="90AEFD8C">
      <w:numFmt w:val="decimal"/>
      <w:lvlText w:val=""/>
      <w:lvlJc w:val="left"/>
    </w:lvl>
    <w:lvl w:ilvl="6" w:tplc="AA169888">
      <w:numFmt w:val="decimal"/>
      <w:lvlText w:val=""/>
      <w:lvlJc w:val="left"/>
    </w:lvl>
    <w:lvl w:ilvl="7" w:tplc="3CF60CFA">
      <w:numFmt w:val="decimal"/>
      <w:lvlText w:val=""/>
      <w:lvlJc w:val="left"/>
    </w:lvl>
    <w:lvl w:ilvl="8" w:tplc="5726B718">
      <w:numFmt w:val="decimal"/>
      <w:lvlText w:val=""/>
      <w:lvlJc w:val="left"/>
    </w:lvl>
  </w:abstractNum>
  <w:abstractNum w:abstractNumId="178">
    <w:nsid w:val="000045CE"/>
    <w:multiLevelType w:val="hybridMultilevel"/>
    <w:tmpl w:val="91CA650A"/>
    <w:lvl w:ilvl="0" w:tplc="B7888416">
      <w:start w:val="1"/>
      <w:numFmt w:val="bullet"/>
      <w:lvlText w:val=""/>
      <w:lvlJc w:val="left"/>
    </w:lvl>
    <w:lvl w:ilvl="1" w:tplc="B48E4666">
      <w:numFmt w:val="decimal"/>
      <w:lvlText w:val=""/>
      <w:lvlJc w:val="left"/>
    </w:lvl>
    <w:lvl w:ilvl="2" w:tplc="27D21B90">
      <w:numFmt w:val="decimal"/>
      <w:lvlText w:val=""/>
      <w:lvlJc w:val="left"/>
    </w:lvl>
    <w:lvl w:ilvl="3" w:tplc="A30806E4">
      <w:numFmt w:val="decimal"/>
      <w:lvlText w:val=""/>
      <w:lvlJc w:val="left"/>
    </w:lvl>
    <w:lvl w:ilvl="4" w:tplc="CFFEE426">
      <w:numFmt w:val="decimal"/>
      <w:lvlText w:val=""/>
      <w:lvlJc w:val="left"/>
    </w:lvl>
    <w:lvl w:ilvl="5" w:tplc="11FAE366">
      <w:numFmt w:val="decimal"/>
      <w:lvlText w:val=""/>
      <w:lvlJc w:val="left"/>
    </w:lvl>
    <w:lvl w:ilvl="6" w:tplc="84CE574E">
      <w:numFmt w:val="decimal"/>
      <w:lvlText w:val=""/>
      <w:lvlJc w:val="left"/>
    </w:lvl>
    <w:lvl w:ilvl="7" w:tplc="BD001D8A">
      <w:numFmt w:val="decimal"/>
      <w:lvlText w:val=""/>
      <w:lvlJc w:val="left"/>
    </w:lvl>
    <w:lvl w:ilvl="8" w:tplc="AE0EBEBA">
      <w:numFmt w:val="decimal"/>
      <w:lvlText w:val=""/>
      <w:lvlJc w:val="left"/>
    </w:lvl>
  </w:abstractNum>
  <w:abstractNum w:abstractNumId="179">
    <w:nsid w:val="000046A7"/>
    <w:multiLevelType w:val="hybridMultilevel"/>
    <w:tmpl w:val="4F8AF9AA"/>
    <w:lvl w:ilvl="0" w:tplc="8222EE10">
      <w:start w:val="1"/>
      <w:numFmt w:val="bullet"/>
      <w:lvlText w:val=""/>
      <w:lvlJc w:val="left"/>
    </w:lvl>
    <w:lvl w:ilvl="1" w:tplc="7ECA974A">
      <w:numFmt w:val="decimal"/>
      <w:lvlText w:val=""/>
      <w:lvlJc w:val="left"/>
    </w:lvl>
    <w:lvl w:ilvl="2" w:tplc="7B5C0544">
      <w:numFmt w:val="decimal"/>
      <w:lvlText w:val=""/>
      <w:lvlJc w:val="left"/>
    </w:lvl>
    <w:lvl w:ilvl="3" w:tplc="5B704DDC">
      <w:numFmt w:val="decimal"/>
      <w:lvlText w:val=""/>
      <w:lvlJc w:val="left"/>
    </w:lvl>
    <w:lvl w:ilvl="4" w:tplc="895C1924">
      <w:numFmt w:val="decimal"/>
      <w:lvlText w:val=""/>
      <w:lvlJc w:val="left"/>
    </w:lvl>
    <w:lvl w:ilvl="5" w:tplc="CB82C612">
      <w:numFmt w:val="decimal"/>
      <w:lvlText w:val=""/>
      <w:lvlJc w:val="left"/>
    </w:lvl>
    <w:lvl w:ilvl="6" w:tplc="5566B39A">
      <w:numFmt w:val="decimal"/>
      <w:lvlText w:val=""/>
      <w:lvlJc w:val="left"/>
    </w:lvl>
    <w:lvl w:ilvl="7" w:tplc="87A41A02">
      <w:numFmt w:val="decimal"/>
      <w:lvlText w:val=""/>
      <w:lvlJc w:val="left"/>
    </w:lvl>
    <w:lvl w:ilvl="8" w:tplc="320C497A">
      <w:numFmt w:val="decimal"/>
      <w:lvlText w:val=""/>
      <w:lvlJc w:val="left"/>
    </w:lvl>
  </w:abstractNum>
  <w:abstractNum w:abstractNumId="180">
    <w:nsid w:val="00004740"/>
    <w:multiLevelType w:val="hybridMultilevel"/>
    <w:tmpl w:val="56988F6C"/>
    <w:lvl w:ilvl="0" w:tplc="9A1A6736">
      <w:start w:val="1"/>
      <w:numFmt w:val="bullet"/>
      <w:lvlText w:val="В"/>
      <w:lvlJc w:val="left"/>
    </w:lvl>
    <w:lvl w:ilvl="1" w:tplc="EBE67352">
      <w:numFmt w:val="decimal"/>
      <w:lvlText w:val=""/>
      <w:lvlJc w:val="left"/>
    </w:lvl>
    <w:lvl w:ilvl="2" w:tplc="71B24D64">
      <w:numFmt w:val="decimal"/>
      <w:lvlText w:val=""/>
      <w:lvlJc w:val="left"/>
    </w:lvl>
    <w:lvl w:ilvl="3" w:tplc="672431A8">
      <w:numFmt w:val="decimal"/>
      <w:lvlText w:val=""/>
      <w:lvlJc w:val="left"/>
    </w:lvl>
    <w:lvl w:ilvl="4" w:tplc="5E5C61AA">
      <w:numFmt w:val="decimal"/>
      <w:lvlText w:val=""/>
      <w:lvlJc w:val="left"/>
    </w:lvl>
    <w:lvl w:ilvl="5" w:tplc="3D126F58">
      <w:numFmt w:val="decimal"/>
      <w:lvlText w:val=""/>
      <w:lvlJc w:val="left"/>
    </w:lvl>
    <w:lvl w:ilvl="6" w:tplc="02CC94BC">
      <w:numFmt w:val="decimal"/>
      <w:lvlText w:val=""/>
      <w:lvlJc w:val="left"/>
    </w:lvl>
    <w:lvl w:ilvl="7" w:tplc="7172B5B2">
      <w:numFmt w:val="decimal"/>
      <w:lvlText w:val=""/>
      <w:lvlJc w:val="left"/>
    </w:lvl>
    <w:lvl w:ilvl="8" w:tplc="0F349A56">
      <w:numFmt w:val="decimal"/>
      <w:lvlText w:val=""/>
      <w:lvlJc w:val="left"/>
    </w:lvl>
  </w:abstractNum>
  <w:abstractNum w:abstractNumId="181">
    <w:nsid w:val="0000480B"/>
    <w:multiLevelType w:val="hybridMultilevel"/>
    <w:tmpl w:val="D07A8950"/>
    <w:lvl w:ilvl="0" w:tplc="46ACA924">
      <w:start w:val="1"/>
      <w:numFmt w:val="bullet"/>
      <w:lvlText w:val="•"/>
      <w:lvlJc w:val="left"/>
    </w:lvl>
    <w:lvl w:ilvl="1" w:tplc="343EB308">
      <w:numFmt w:val="decimal"/>
      <w:lvlText w:val=""/>
      <w:lvlJc w:val="left"/>
    </w:lvl>
    <w:lvl w:ilvl="2" w:tplc="E828D862">
      <w:numFmt w:val="decimal"/>
      <w:lvlText w:val=""/>
      <w:lvlJc w:val="left"/>
    </w:lvl>
    <w:lvl w:ilvl="3" w:tplc="A7E0BDB8">
      <w:numFmt w:val="decimal"/>
      <w:lvlText w:val=""/>
      <w:lvlJc w:val="left"/>
    </w:lvl>
    <w:lvl w:ilvl="4" w:tplc="D7465682">
      <w:numFmt w:val="decimal"/>
      <w:lvlText w:val=""/>
      <w:lvlJc w:val="left"/>
    </w:lvl>
    <w:lvl w:ilvl="5" w:tplc="17325D58">
      <w:numFmt w:val="decimal"/>
      <w:lvlText w:val=""/>
      <w:lvlJc w:val="left"/>
    </w:lvl>
    <w:lvl w:ilvl="6" w:tplc="70748ECE">
      <w:numFmt w:val="decimal"/>
      <w:lvlText w:val=""/>
      <w:lvlJc w:val="left"/>
    </w:lvl>
    <w:lvl w:ilvl="7" w:tplc="DE62F664">
      <w:numFmt w:val="decimal"/>
      <w:lvlText w:val=""/>
      <w:lvlJc w:val="left"/>
    </w:lvl>
    <w:lvl w:ilvl="8" w:tplc="19448C7E">
      <w:numFmt w:val="decimal"/>
      <w:lvlText w:val=""/>
      <w:lvlJc w:val="left"/>
    </w:lvl>
  </w:abstractNum>
  <w:abstractNum w:abstractNumId="182">
    <w:nsid w:val="0000486C"/>
    <w:multiLevelType w:val="hybridMultilevel"/>
    <w:tmpl w:val="376233DE"/>
    <w:lvl w:ilvl="0" w:tplc="1FD6C1C2">
      <w:start w:val="4"/>
      <w:numFmt w:val="decimal"/>
      <w:lvlText w:val="%1."/>
      <w:lvlJc w:val="left"/>
    </w:lvl>
    <w:lvl w:ilvl="1" w:tplc="C136CCF0">
      <w:numFmt w:val="decimal"/>
      <w:lvlText w:val=""/>
      <w:lvlJc w:val="left"/>
    </w:lvl>
    <w:lvl w:ilvl="2" w:tplc="C270D2E0">
      <w:numFmt w:val="decimal"/>
      <w:lvlText w:val=""/>
      <w:lvlJc w:val="left"/>
    </w:lvl>
    <w:lvl w:ilvl="3" w:tplc="94089E14">
      <w:numFmt w:val="decimal"/>
      <w:lvlText w:val=""/>
      <w:lvlJc w:val="left"/>
    </w:lvl>
    <w:lvl w:ilvl="4" w:tplc="DB88B398">
      <w:numFmt w:val="decimal"/>
      <w:lvlText w:val=""/>
      <w:lvlJc w:val="left"/>
    </w:lvl>
    <w:lvl w:ilvl="5" w:tplc="74AA2736">
      <w:numFmt w:val="decimal"/>
      <w:lvlText w:val=""/>
      <w:lvlJc w:val="left"/>
    </w:lvl>
    <w:lvl w:ilvl="6" w:tplc="86280C2C">
      <w:numFmt w:val="decimal"/>
      <w:lvlText w:val=""/>
      <w:lvlJc w:val="left"/>
    </w:lvl>
    <w:lvl w:ilvl="7" w:tplc="74382DEA">
      <w:numFmt w:val="decimal"/>
      <w:lvlText w:val=""/>
      <w:lvlJc w:val="left"/>
    </w:lvl>
    <w:lvl w:ilvl="8" w:tplc="E40E6CB2">
      <w:numFmt w:val="decimal"/>
      <w:lvlText w:val=""/>
      <w:lvlJc w:val="left"/>
    </w:lvl>
  </w:abstractNum>
  <w:abstractNum w:abstractNumId="183">
    <w:nsid w:val="000048DB"/>
    <w:multiLevelType w:val="hybridMultilevel"/>
    <w:tmpl w:val="E68E594A"/>
    <w:lvl w:ilvl="0" w:tplc="E0DC1530">
      <w:start w:val="1"/>
      <w:numFmt w:val="bullet"/>
      <w:lvlText w:val=""/>
      <w:lvlJc w:val="left"/>
    </w:lvl>
    <w:lvl w:ilvl="1" w:tplc="42FE6514">
      <w:numFmt w:val="decimal"/>
      <w:lvlText w:val=""/>
      <w:lvlJc w:val="left"/>
    </w:lvl>
    <w:lvl w:ilvl="2" w:tplc="51046B8E">
      <w:numFmt w:val="decimal"/>
      <w:lvlText w:val=""/>
      <w:lvlJc w:val="left"/>
    </w:lvl>
    <w:lvl w:ilvl="3" w:tplc="BC14BB38">
      <w:numFmt w:val="decimal"/>
      <w:lvlText w:val=""/>
      <w:lvlJc w:val="left"/>
    </w:lvl>
    <w:lvl w:ilvl="4" w:tplc="CF244EA6">
      <w:numFmt w:val="decimal"/>
      <w:lvlText w:val=""/>
      <w:lvlJc w:val="left"/>
    </w:lvl>
    <w:lvl w:ilvl="5" w:tplc="AF0AA678">
      <w:numFmt w:val="decimal"/>
      <w:lvlText w:val=""/>
      <w:lvlJc w:val="left"/>
    </w:lvl>
    <w:lvl w:ilvl="6" w:tplc="CBA64B58">
      <w:numFmt w:val="decimal"/>
      <w:lvlText w:val=""/>
      <w:lvlJc w:val="left"/>
    </w:lvl>
    <w:lvl w:ilvl="7" w:tplc="F82C3246">
      <w:numFmt w:val="decimal"/>
      <w:lvlText w:val=""/>
      <w:lvlJc w:val="left"/>
    </w:lvl>
    <w:lvl w:ilvl="8" w:tplc="02E0A738">
      <w:numFmt w:val="decimal"/>
      <w:lvlText w:val=""/>
      <w:lvlJc w:val="left"/>
    </w:lvl>
  </w:abstractNum>
  <w:abstractNum w:abstractNumId="184">
    <w:nsid w:val="000048E6"/>
    <w:multiLevelType w:val="hybridMultilevel"/>
    <w:tmpl w:val="1C88F2BE"/>
    <w:lvl w:ilvl="0" w:tplc="0B6EB4CE">
      <w:start w:val="1"/>
      <w:numFmt w:val="bullet"/>
      <w:lvlText w:val=""/>
      <w:lvlJc w:val="left"/>
    </w:lvl>
    <w:lvl w:ilvl="1" w:tplc="C4FED29A">
      <w:numFmt w:val="decimal"/>
      <w:lvlText w:val=""/>
      <w:lvlJc w:val="left"/>
    </w:lvl>
    <w:lvl w:ilvl="2" w:tplc="1598DA6C">
      <w:numFmt w:val="decimal"/>
      <w:lvlText w:val=""/>
      <w:lvlJc w:val="left"/>
    </w:lvl>
    <w:lvl w:ilvl="3" w:tplc="F1F8394C">
      <w:numFmt w:val="decimal"/>
      <w:lvlText w:val=""/>
      <w:lvlJc w:val="left"/>
    </w:lvl>
    <w:lvl w:ilvl="4" w:tplc="889C696C">
      <w:numFmt w:val="decimal"/>
      <w:lvlText w:val=""/>
      <w:lvlJc w:val="left"/>
    </w:lvl>
    <w:lvl w:ilvl="5" w:tplc="F2D80A90">
      <w:numFmt w:val="decimal"/>
      <w:lvlText w:val=""/>
      <w:lvlJc w:val="left"/>
    </w:lvl>
    <w:lvl w:ilvl="6" w:tplc="721C3224">
      <w:numFmt w:val="decimal"/>
      <w:lvlText w:val=""/>
      <w:lvlJc w:val="left"/>
    </w:lvl>
    <w:lvl w:ilvl="7" w:tplc="D4F42660">
      <w:numFmt w:val="decimal"/>
      <w:lvlText w:val=""/>
      <w:lvlJc w:val="left"/>
    </w:lvl>
    <w:lvl w:ilvl="8" w:tplc="8EA257BE">
      <w:numFmt w:val="decimal"/>
      <w:lvlText w:val=""/>
      <w:lvlJc w:val="left"/>
    </w:lvl>
  </w:abstractNum>
  <w:abstractNum w:abstractNumId="185">
    <w:nsid w:val="000048F6"/>
    <w:multiLevelType w:val="hybridMultilevel"/>
    <w:tmpl w:val="DFB82A9C"/>
    <w:lvl w:ilvl="0" w:tplc="17349B2A">
      <w:start w:val="1"/>
      <w:numFmt w:val="bullet"/>
      <w:lvlText w:val="ООО"/>
      <w:lvlJc w:val="left"/>
    </w:lvl>
    <w:lvl w:ilvl="1" w:tplc="0AE8C47A">
      <w:start w:val="1"/>
      <w:numFmt w:val="bullet"/>
      <w:lvlText w:val="В"/>
      <w:lvlJc w:val="left"/>
    </w:lvl>
    <w:lvl w:ilvl="2" w:tplc="F3C6AC30">
      <w:numFmt w:val="decimal"/>
      <w:lvlText w:val=""/>
      <w:lvlJc w:val="left"/>
    </w:lvl>
    <w:lvl w:ilvl="3" w:tplc="407C3C1C">
      <w:numFmt w:val="decimal"/>
      <w:lvlText w:val=""/>
      <w:lvlJc w:val="left"/>
    </w:lvl>
    <w:lvl w:ilvl="4" w:tplc="4EC0917C">
      <w:numFmt w:val="decimal"/>
      <w:lvlText w:val=""/>
      <w:lvlJc w:val="left"/>
    </w:lvl>
    <w:lvl w:ilvl="5" w:tplc="EDC40378">
      <w:numFmt w:val="decimal"/>
      <w:lvlText w:val=""/>
      <w:lvlJc w:val="left"/>
    </w:lvl>
    <w:lvl w:ilvl="6" w:tplc="62969D86">
      <w:numFmt w:val="decimal"/>
      <w:lvlText w:val=""/>
      <w:lvlJc w:val="left"/>
    </w:lvl>
    <w:lvl w:ilvl="7" w:tplc="910E6FF2">
      <w:numFmt w:val="decimal"/>
      <w:lvlText w:val=""/>
      <w:lvlJc w:val="left"/>
    </w:lvl>
    <w:lvl w:ilvl="8" w:tplc="389C1E54">
      <w:numFmt w:val="decimal"/>
      <w:lvlText w:val=""/>
      <w:lvlJc w:val="left"/>
    </w:lvl>
  </w:abstractNum>
  <w:abstractNum w:abstractNumId="186">
    <w:nsid w:val="00004908"/>
    <w:multiLevelType w:val="hybridMultilevel"/>
    <w:tmpl w:val="FE107A54"/>
    <w:lvl w:ilvl="0" w:tplc="62BC36F8">
      <w:start w:val="1"/>
      <w:numFmt w:val="bullet"/>
      <w:lvlText w:val=""/>
      <w:lvlJc w:val="left"/>
    </w:lvl>
    <w:lvl w:ilvl="1" w:tplc="1870F8CE">
      <w:numFmt w:val="decimal"/>
      <w:lvlText w:val=""/>
      <w:lvlJc w:val="left"/>
    </w:lvl>
    <w:lvl w:ilvl="2" w:tplc="8D8E0F36">
      <w:numFmt w:val="decimal"/>
      <w:lvlText w:val=""/>
      <w:lvlJc w:val="left"/>
    </w:lvl>
    <w:lvl w:ilvl="3" w:tplc="F94EAED2">
      <w:numFmt w:val="decimal"/>
      <w:lvlText w:val=""/>
      <w:lvlJc w:val="left"/>
    </w:lvl>
    <w:lvl w:ilvl="4" w:tplc="2F6A8218">
      <w:numFmt w:val="decimal"/>
      <w:lvlText w:val=""/>
      <w:lvlJc w:val="left"/>
    </w:lvl>
    <w:lvl w:ilvl="5" w:tplc="63AC2770">
      <w:numFmt w:val="decimal"/>
      <w:lvlText w:val=""/>
      <w:lvlJc w:val="left"/>
    </w:lvl>
    <w:lvl w:ilvl="6" w:tplc="6AC0E512">
      <w:numFmt w:val="decimal"/>
      <w:lvlText w:val=""/>
      <w:lvlJc w:val="left"/>
    </w:lvl>
    <w:lvl w:ilvl="7" w:tplc="844246CA">
      <w:numFmt w:val="decimal"/>
      <w:lvlText w:val=""/>
      <w:lvlJc w:val="left"/>
    </w:lvl>
    <w:lvl w:ilvl="8" w:tplc="43F44A0E">
      <w:numFmt w:val="decimal"/>
      <w:lvlText w:val=""/>
      <w:lvlJc w:val="left"/>
    </w:lvl>
  </w:abstractNum>
  <w:abstractNum w:abstractNumId="187">
    <w:nsid w:val="00004962"/>
    <w:multiLevelType w:val="hybridMultilevel"/>
    <w:tmpl w:val="D9482FC0"/>
    <w:lvl w:ilvl="0" w:tplc="3B661702">
      <w:start w:val="1"/>
      <w:numFmt w:val="bullet"/>
      <w:lvlText w:val=""/>
      <w:lvlJc w:val="left"/>
    </w:lvl>
    <w:lvl w:ilvl="1" w:tplc="2FCC348A">
      <w:numFmt w:val="decimal"/>
      <w:lvlText w:val=""/>
      <w:lvlJc w:val="left"/>
    </w:lvl>
    <w:lvl w:ilvl="2" w:tplc="D8608B46">
      <w:numFmt w:val="decimal"/>
      <w:lvlText w:val=""/>
      <w:lvlJc w:val="left"/>
    </w:lvl>
    <w:lvl w:ilvl="3" w:tplc="A22C1AE0">
      <w:numFmt w:val="decimal"/>
      <w:lvlText w:val=""/>
      <w:lvlJc w:val="left"/>
    </w:lvl>
    <w:lvl w:ilvl="4" w:tplc="643E32B8">
      <w:numFmt w:val="decimal"/>
      <w:lvlText w:val=""/>
      <w:lvlJc w:val="left"/>
    </w:lvl>
    <w:lvl w:ilvl="5" w:tplc="4AFE7E42">
      <w:numFmt w:val="decimal"/>
      <w:lvlText w:val=""/>
      <w:lvlJc w:val="left"/>
    </w:lvl>
    <w:lvl w:ilvl="6" w:tplc="3D2E7F6A">
      <w:numFmt w:val="decimal"/>
      <w:lvlText w:val=""/>
      <w:lvlJc w:val="left"/>
    </w:lvl>
    <w:lvl w:ilvl="7" w:tplc="7BBA3228">
      <w:numFmt w:val="decimal"/>
      <w:lvlText w:val=""/>
      <w:lvlJc w:val="left"/>
    </w:lvl>
    <w:lvl w:ilvl="8" w:tplc="A428417E">
      <w:numFmt w:val="decimal"/>
      <w:lvlText w:val=""/>
      <w:lvlJc w:val="left"/>
    </w:lvl>
  </w:abstractNum>
  <w:abstractNum w:abstractNumId="188">
    <w:nsid w:val="00004987"/>
    <w:multiLevelType w:val="hybridMultilevel"/>
    <w:tmpl w:val="E27A0430"/>
    <w:lvl w:ilvl="0" w:tplc="170EE538">
      <w:start w:val="1"/>
      <w:numFmt w:val="bullet"/>
      <w:lvlText w:val=""/>
      <w:lvlJc w:val="left"/>
    </w:lvl>
    <w:lvl w:ilvl="1" w:tplc="4A38BE0C">
      <w:numFmt w:val="decimal"/>
      <w:lvlText w:val=""/>
      <w:lvlJc w:val="left"/>
    </w:lvl>
    <w:lvl w:ilvl="2" w:tplc="75F2320A">
      <w:numFmt w:val="decimal"/>
      <w:lvlText w:val=""/>
      <w:lvlJc w:val="left"/>
    </w:lvl>
    <w:lvl w:ilvl="3" w:tplc="11BA804A">
      <w:numFmt w:val="decimal"/>
      <w:lvlText w:val=""/>
      <w:lvlJc w:val="left"/>
    </w:lvl>
    <w:lvl w:ilvl="4" w:tplc="03460180">
      <w:numFmt w:val="decimal"/>
      <w:lvlText w:val=""/>
      <w:lvlJc w:val="left"/>
    </w:lvl>
    <w:lvl w:ilvl="5" w:tplc="D95E6C0E">
      <w:numFmt w:val="decimal"/>
      <w:lvlText w:val=""/>
      <w:lvlJc w:val="left"/>
    </w:lvl>
    <w:lvl w:ilvl="6" w:tplc="E146CFF4">
      <w:numFmt w:val="decimal"/>
      <w:lvlText w:val=""/>
      <w:lvlJc w:val="left"/>
    </w:lvl>
    <w:lvl w:ilvl="7" w:tplc="447472A0">
      <w:numFmt w:val="decimal"/>
      <w:lvlText w:val=""/>
      <w:lvlJc w:val="left"/>
    </w:lvl>
    <w:lvl w:ilvl="8" w:tplc="EB3E5A64">
      <w:numFmt w:val="decimal"/>
      <w:lvlText w:val=""/>
      <w:lvlJc w:val="left"/>
    </w:lvl>
  </w:abstractNum>
  <w:abstractNum w:abstractNumId="189">
    <w:nsid w:val="00004A0E"/>
    <w:multiLevelType w:val="hybridMultilevel"/>
    <w:tmpl w:val="22789BAA"/>
    <w:lvl w:ilvl="0" w:tplc="3DC40C0A">
      <w:start w:val="1"/>
      <w:numFmt w:val="bullet"/>
      <w:lvlText w:val=""/>
      <w:lvlJc w:val="left"/>
    </w:lvl>
    <w:lvl w:ilvl="1" w:tplc="3A007292">
      <w:numFmt w:val="decimal"/>
      <w:lvlText w:val=""/>
      <w:lvlJc w:val="left"/>
    </w:lvl>
    <w:lvl w:ilvl="2" w:tplc="CE0C54E8">
      <w:numFmt w:val="decimal"/>
      <w:lvlText w:val=""/>
      <w:lvlJc w:val="left"/>
    </w:lvl>
    <w:lvl w:ilvl="3" w:tplc="CA5CD674">
      <w:numFmt w:val="decimal"/>
      <w:lvlText w:val=""/>
      <w:lvlJc w:val="left"/>
    </w:lvl>
    <w:lvl w:ilvl="4" w:tplc="BA329DE8">
      <w:numFmt w:val="decimal"/>
      <w:lvlText w:val=""/>
      <w:lvlJc w:val="left"/>
    </w:lvl>
    <w:lvl w:ilvl="5" w:tplc="33E2D90E">
      <w:numFmt w:val="decimal"/>
      <w:lvlText w:val=""/>
      <w:lvlJc w:val="left"/>
    </w:lvl>
    <w:lvl w:ilvl="6" w:tplc="8D18450A">
      <w:numFmt w:val="decimal"/>
      <w:lvlText w:val=""/>
      <w:lvlJc w:val="left"/>
    </w:lvl>
    <w:lvl w:ilvl="7" w:tplc="E8EAD792">
      <w:numFmt w:val="decimal"/>
      <w:lvlText w:val=""/>
      <w:lvlJc w:val="left"/>
    </w:lvl>
    <w:lvl w:ilvl="8" w:tplc="9BDE337A">
      <w:numFmt w:val="decimal"/>
      <w:lvlText w:val=""/>
      <w:lvlJc w:val="left"/>
    </w:lvl>
  </w:abstractNum>
  <w:abstractNum w:abstractNumId="190">
    <w:nsid w:val="00004A92"/>
    <w:multiLevelType w:val="hybridMultilevel"/>
    <w:tmpl w:val="58E0DBEA"/>
    <w:lvl w:ilvl="0" w:tplc="6228F242">
      <w:start w:val="1"/>
      <w:numFmt w:val="bullet"/>
      <w:lvlText w:val=""/>
      <w:lvlJc w:val="left"/>
    </w:lvl>
    <w:lvl w:ilvl="1" w:tplc="6D26CA98">
      <w:numFmt w:val="decimal"/>
      <w:lvlText w:val=""/>
      <w:lvlJc w:val="left"/>
    </w:lvl>
    <w:lvl w:ilvl="2" w:tplc="A5D45A80">
      <w:numFmt w:val="decimal"/>
      <w:lvlText w:val=""/>
      <w:lvlJc w:val="left"/>
    </w:lvl>
    <w:lvl w:ilvl="3" w:tplc="483C8E6A">
      <w:numFmt w:val="decimal"/>
      <w:lvlText w:val=""/>
      <w:lvlJc w:val="left"/>
    </w:lvl>
    <w:lvl w:ilvl="4" w:tplc="DCE03C84">
      <w:numFmt w:val="decimal"/>
      <w:lvlText w:val=""/>
      <w:lvlJc w:val="left"/>
    </w:lvl>
    <w:lvl w:ilvl="5" w:tplc="E1E49BF8">
      <w:numFmt w:val="decimal"/>
      <w:lvlText w:val=""/>
      <w:lvlJc w:val="left"/>
    </w:lvl>
    <w:lvl w:ilvl="6" w:tplc="237A79AA">
      <w:numFmt w:val="decimal"/>
      <w:lvlText w:val=""/>
      <w:lvlJc w:val="left"/>
    </w:lvl>
    <w:lvl w:ilvl="7" w:tplc="E716EDE2">
      <w:numFmt w:val="decimal"/>
      <w:lvlText w:val=""/>
      <w:lvlJc w:val="left"/>
    </w:lvl>
    <w:lvl w:ilvl="8" w:tplc="AFDE8206">
      <w:numFmt w:val="decimal"/>
      <w:lvlText w:val=""/>
      <w:lvlJc w:val="left"/>
    </w:lvl>
  </w:abstractNum>
  <w:abstractNum w:abstractNumId="191">
    <w:nsid w:val="00004AF3"/>
    <w:multiLevelType w:val="hybridMultilevel"/>
    <w:tmpl w:val="696CEFE6"/>
    <w:lvl w:ilvl="0" w:tplc="CC1002E6">
      <w:start w:val="1"/>
      <w:numFmt w:val="bullet"/>
      <w:lvlText w:val="К"/>
      <w:lvlJc w:val="left"/>
    </w:lvl>
    <w:lvl w:ilvl="1" w:tplc="7A707DD6">
      <w:numFmt w:val="decimal"/>
      <w:lvlText w:val=""/>
      <w:lvlJc w:val="left"/>
    </w:lvl>
    <w:lvl w:ilvl="2" w:tplc="1EAE49FE">
      <w:numFmt w:val="decimal"/>
      <w:lvlText w:val=""/>
      <w:lvlJc w:val="left"/>
    </w:lvl>
    <w:lvl w:ilvl="3" w:tplc="17AA5764">
      <w:numFmt w:val="decimal"/>
      <w:lvlText w:val=""/>
      <w:lvlJc w:val="left"/>
    </w:lvl>
    <w:lvl w:ilvl="4" w:tplc="1DBE8B0E">
      <w:numFmt w:val="decimal"/>
      <w:lvlText w:val=""/>
      <w:lvlJc w:val="left"/>
    </w:lvl>
    <w:lvl w:ilvl="5" w:tplc="08E81A20">
      <w:numFmt w:val="decimal"/>
      <w:lvlText w:val=""/>
      <w:lvlJc w:val="left"/>
    </w:lvl>
    <w:lvl w:ilvl="6" w:tplc="AF6AF212">
      <w:numFmt w:val="decimal"/>
      <w:lvlText w:val=""/>
      <w:lvlJc w:val="left"/>
    </w:lvl>
    <w:lvl w:ilvl="7" w:tplc="2CAC08C2">
      <w:numFmt w:val="decimal"/>
      <w:lvlText w:val=""/>
      <w:lvlJc w:val="left"/>
    </w:lvl>
    <w:lvl w:ilvl="8" w:tplc="4DAC4DA8">
      <w:numFmt w:val="decimal"/>
      <w:lvlText w:val=""/>
      <w:lvlJc w:val="left"/>
    </w:lvl>
  </w:abstractNum>
  <w:abstractNum w:abstractNumId="192">
    <w:nsid w:val="00004B72"/>
    <w:multiLevelType w:val="hybridMultilevel"/>
    <w:tmpl w:val="E26CD05E"/>
    <w:lvl w:ilvl="0" w:tplc="248EB538">
      <w:start w:val="1"/>
      <w:numFmt w:val="bullet"/>
      <w:lvlText w:val="В"/>
      <w:lvlJc w:val="left"/>
    </w:lvl>
    <w:lvl w:ilvl="1" w:tplc="9334C0BC">
      <w:numFmt w:val="decimal"/>
      <w:lvlText w:val=""/>
      <w:lvlJc w:val="left"/>
    </w:lvl>
    <w:lvl w:ilvl="2" w:tplc="6A5A7146">
      <w:numFmt w:val="decimal"/>
      <w:lvlText w:val=""/>
      <w:lvlJc w:val="left"/>
    </w:lvl>
    <w:lvl w:ilvl="3" w:tplc="26FCEE42">
      <w:numFmt w:val="decimal"/>
      <w:lvlText w:val=""/>
      <w:lvlJc w:val="left"/>
    </w:lvl>
    <w:lvl w:ilvl="4" w:tplc="F32A32FE">
      <w:numFmt w:val="decimal"/>
      <w:lvlText w:val=""/>
      <w:lvlJc w:val="left"/>
    </w:lvl>
    <w:lvl w:ilvl="5" w:tplc="9044196E">
      <w:numFmt w:val="decimal"/>
      <w:lvlText w:val=""/>
      <w:lvlJc w:val="left"/>
    </w:lvl>
    <w:lvl w:ilvl="6" w:tplc="0AACD846">
      <w:numFmt w:val="decimal"/>
      <w:lvlText w:val=""/>
      <w:lvlJc w:val="left"/>
    </w:lvl>
    <w:lvl w:ilvl="7" w:tplc="8F6224D2">
      <w:numFmt w:val="decimal"/>
      <w:lvlText w:val=""/>
      <w:lvlJc w:val="left"/>
    </w:lvl>
    <w:lvl w:ilvl="8" w:tplc="E544077E">
      <w:numFmt w:val="decimal"/>
      <w:lvlText w:val=""/>
      <w:lvlJc w:val="left"/>
    </w:lvl>
  </w:abstractNum>
  <w:abstractNum w:abstractNumId="193">
    <w:nsid w:val="00004B99"/>
    <w:multiLevelType w:val="hybridMultilevel"/>
    <w:tmpl w:val="C6787126"/>
    <w:lvl w:ilvl="0" w:tplc="5B2883BA">
      <w:start w:val="1"/>
      <w:numFmt w:val="bullet"/>
      <w:lvlText w:val=""/>
      <w:lvlJc w:val="left"/>
    </w:lvl>
    <w:lvl w:ilvl="1" w:tplc="E3D89620">
      <w:start w:val="1"/>
      <w:numFmt w:val="bullet"/>
      <w:lvlText w:val="В"/>
      <w:lvlJc w:val="left"/>
    </w:lvl>
    <w:lvl w:ilvl="2" w:tplc="B0FAFB24">
      <w:numFmt w:val="decimal"/>
      <w:lvlText w:val=""/>
      <w:lvlJc w:val="left"/>
    </w:lvl>
    <w:lvl w:ilvl="3" w:tplc="4288CD1C">
      <w:numFmt w:val="decimal"/>
      <w:lvlText w:val=""/>
      <w:lvlJc w:val="left"/>
    </w:lvl>
    <w:lvl w:ilvl="4" w:tplc="1FC2B8C0">
      <w:numFmt w:val="decimal"/>
      <w:lvlText w:val=""/>
      <w:lvlJc w:val="left"/>
    </w:lvl>
    <w:lvl w:ilvl="5" w:tplc="571E8616">
      <w:numFmt w:val="decimal"/>
      <w:lvlText w:val=""/>
      <w:lvlJc w:val="left"/>
    </w:lvl>
    <w:lvl w:ilvl="6" w:tplc="5DF4DDA6">
      <w:numFmt w:val="decimal"/>
      <w:lvlText w:val=""/>
      <w:lvlJc w:val="left"/>
    </w:lvl>
    <w:lvl w:ilvl="7" w:tplc="CA406F54">
      <w:numFmt w:val="decimal"/>
      <w:lvlText w:val=""/>
      <w:lvlJc w:val="left"/>
    </w:lvl>
    <w:lvl w:ilvl="8" w:tplc="8628395C">
      <w:numFmt w:val="decimal"/>
      <w:lvlText w:val=""/>
      <w:lvlJc w:val="left"/>
    </w:lvl>
  </w:abstractNum>
  <w:abstractNum w:abstractNumId="194">
    <w:nsid w:val="00004B9D"/>
    <w:multiLevelType w:val="hybridMultilevel"/>
    <w:tmpl w:val="A2FC4F2A"/>
    <w:lvl w:ilvl="0" w:tplc="880813B8">
      <w:start w:val="1"/>
      <w:numFmt w:val="bullet"/>
      <w:lvlText w:val=""/>
      <w:lvlJc w:val="left"/>
    </w:lvl>
    <w:lvl w:ilvl="1" w:tplc="F8FED6DC">
      <w:numFmt w:val="decimal"/>
      <w:lvlText w:val=""/>
      <w:lvlJc w:val="left"/>
    </w:lvl>
    <w:lvl w:ilvl="2" w:tplc="2CF29AB2">
      <w:numFmt w:val="decimal"/>
      <w:lvlText w:val=""/>
      <w:lvlJc w:val="left"/>
    </w:lvl>
    <w:lvl w:ilvl="3" w:tplc="35F44B24">
      <w:numFmt w:val="decimal"/>
      <w:lvlText w:val=""/>
      <w:lvlJc w:val="left"/>
    </w:lvl>
    <w:lvl w:ilvl="4" w:tplc="F440ED38">
      <w:numFmt w:val="decimal"/>
      <w:lvlText w:val=""/>
      <w:lvlJc w:val="left"/>
    </w:lvl>
    <w:lvl w:ilvl="5" w:tplc="2ABCDFC4">
      <w:numFmt w:val="decimal"/>
      <w:lvlText w:val=""/>
      <w:lvlJc w:val="left"/>
    </w:lvl>
    <w:lvl w:ilvl="6" w:tplc="E93E9524">
      <w:numFmt w:val="decimal"/>
      <w:lvlText w:val=""/>
      <w:lvlJc w:val="left"/>
    </w:lvl>
    <w:lvl w:ilvl="7" w:tplc="02A24414">
      <w:numFmt w:val="decimal"/>
      <w:lvlText w:val=""/>
      <w:lvlJc w:val="left"/>
    </w:lvl>
    <w:lvl w:ilvl="8" w:tplc="261C6BEA">
      <w:numFmt w:val="decimal"/>
      <w:lvlText w:val=""/>
      <w:lvlJc w:val="left"/>
    </w:lvl>
  </w:abstractNum>
  <w:abstractNum w:abstractNumId="195">
    <w:nsid w:val="00004BCD"/>
    <w:multiLevelType w:val="hybridMultilevel"/>
    <w:tmpl w:val="45BC9202"/>
    <w:lvl w:ilvl="0" w:tplc="01F21C56">
      <w:start w:val="1"/>
      <w:numFmt w:val="bullet"/>
      <w:lvlText w:val="В"/>
      <w:lvlJc w:val="left"/>
    </w:lvl>
    <w:lvl w:ilvl="1" w:tplc="5170A234">
      <w:start w:val="1"/>
      <w:numFmt w:val="bullet"/>
      <w:lvlText w:val=""/>
      <w:lvlJc w:val="left"/>
    </w:lvl>
    <w:lvl w:ilvl="2" w:tplc="1BA86E9A">
      <w:numFmt w:val="decimal"/>
      <w:lvlText w:val=""/>
      <w:lvlJc w:val="left"/>
    </w:lvl>
    <w:lvl w:ilvl="3" w:tplc="A016F84A">
      <w:numFmt w:val="decimal"/>
      <w:lvlText w:val=""/>
      <w:lvlJc w:val="left"/>
    </w:lvl>
    <w:lvl w:ilvl="4" w:tplc="B2B8EC5E">
      <w:numFmt w:val="decimal"/>
      <w:lvlText w:val=""/>
      <w:lvlJc w:val="left"/>
    </w:lvl>
    <w:lvl w:ilvl="5" w:tplc="534CFAA8">
      <w:numFmt w:val="decimal"/>
      <w:lvlText w:val=""/>
      <w:lvlJc w:val="left"/>
    </w:lvl>
    <w:lvl w:ilvl="6" w:tplc="96D015FE">
      <w:numFmt w:val="decimal"/>
      <w:lvlText w:val=""/>
      <w:lvlJc w:val="left"/>
    </w:lvl>
    <w:lvl w:ilvl="7" w:tplc="2C2C1652">
      <w:numFmt w:val="decimal"/>
      <w:lvlText w:val=""/>
      <w:lvlJc w:val="left"/>
    </w:lvl>
    <w:lvl w:ilvl="8" w:tplc="C38EA3F6">
      <w:numFmt w:val="decimal"/>
      <w:lvlText w:val=""/>
      <w:lvlJc w:val="left"/>
    </w:lvl>
  </w:abstractNum>
  <w:abstractNum w:abstractNumId="196">
    <w:nsid w:val="00004C29"/>
    <w:multiLevelType w:val="hybridMultilevel"/>
    <w:tmpl w:val="8DF68F5C"/>
    <w:lvl w:ilvl="0" w:tplc="442E1FAC">
      <w:start w:val="1"/>
      <w:numFmt w:val="bullet"/>
      <w:lvlText w:val="а"/>
      <w:lvlJc w:val="left"/>
    </w:lvl>
    <w:lvl w:ilvl="1" w:tplc="6AFEF53C">
      <w:start w:val="1"/>
      <w:numFmt w:val="bullet"/>
      <w:lvlText w:val=""/>
      <w:lvlJc w:val="left"/>
    </w:lvl>
    <w:lvl w:ilvl="2" w:tplc="AF8ABF40">
      <w:numFmt w:val="decimal"/>
      <w:lvlText w:val=""/>
      <w:lvlJc w:val="left"/>
    </w:lvl>
    <w:lvl w:ilvl="3" w:tplc="B240C172">
      <w:numFmt w:val="decimal"/>
      <w:lvlText w:val=""/>
      <w:lvlJc w:val="left"/>
    </w:lvl>
    <w:lvl w:ilvl="4" w:tplc="B128C5D6">
      <w:numFmt w:val="decimal"/>
      <w:lvlText w:val=""/>
      <w:lvlJc w:val="left"/>
    </w:lvl>
    <w:lvl w:ilvl="5" w:tplc="575A8D4E">
      <w:numFmt w:val="decimal"/>
      <w:lvlText w:val=""/>
      <w:lvlJc w:val="left"/>
    </w:lvl>
    <w:lvl w:ilvl="6" w:tplc="5A48D2B8">
      <w:numFmt w:val="decimal"/>
      <w:lvlText w:val=""/>
      <w:lvlJc w:val="left"/>
    </w:lvl>
    <w:lvl w:ilvl="7" w:tplc="64545BCE">
      <w:numFmt w:val="decimal"/>
      <w:lvlText w:val=""/>
      <w:lvlJc w:val="left"/>
    </w:lvl>
    <w:lvl w:ilvl="8" w:tplc="5AA6EE1C">
      <w:numFmt w:val="decimal"/>
      <w:lvlText w:val=""/>
      <w:lvlJc w:val="left"/>
    </w:lvl>
  </w:abstractNum>
  <w:abstractNum w:abstractNumId="197">
    <w:nsid w:val="00004D8F"/>
    <w:multiLevelType w:val="hybridMultilevel"/>
    <w:tmpl w:val="FB2C4AE8"/>
    <w:lvl w:ilvl="0" w:tplc="249CFF14">
      <w:start w:val="1"/>
      <w:numFmt w:val="bullet"/>
      <w:lvlText w:val=""/>
      <w:lvlJc w:val="left"/>
    </w:lvl>
    <w:lvl w:ilvl="1" w:tplc="2FCCF2A6">
      <w:numFmt w:val="decimal"/>
      <w:lvlText w:val=""/>
      <w:lvlJc w:val="left"/>
    </w:lvl>
    <w:lvl w:ilvl="2" w:tplc="715AECC2">
      <w:numFmt w:val="decimal"/>
      <w:lvlText w:val=""/>
      <w:lvlJc w:val="left"/>
    </w:lvl>
    <w:lvl w:ilvl="3" w:tplc="52446B46">
      <w:numFmt w:val="decimal"/>
      <w:lvlText w:val=""/>
      <w:lvlJc w:val="left"/>
    </w:lvl>
    <w:lvl w:ilvl="4" w:tplc="C28645FC">
      <w:numFmt w:val="decimal"/>
      <w:lvlText w:val=""/>
      <w:lvlJc w:val="left"/>
    </w:lvl>
    <w:lvl w:ilvl="5" w:tplc="5A98D9CE">
      <w:numFmt w:val="decimal"/>
      <w:lvlText w:val=""/>
      <w:lvlJc w:val="left"/>
    </w:lvl>
    <w:lvl w:ilvl="6" w:tplc="57061310">
      <w:numFmt w:val="decimal"/>
      <w:lvlText w:val=""/>
      <w:lvlJc w:val="left"/>
    </w:lvl>
    <w:lvl w:ilvl="7" w:tplc="8AAC671A">
      <w:numFmt w:val="decimal"/>
      <w:lvlText w:val=""/>
      <w:lvlJc w:val="left"/>
    </w:lvl>
    <w:lvl w:ilvl="8" w:tplc="E214A4EC">
      <w:numFmt w:val="decimal"/>
      <w:lvlText w:val=""/>
      <w:lvlJc w:val="left"/>
    </w:lvl>
  </w:abstractNum>
  <w:abstractNum w:abstractNumId="198">
    <w:nsid w:val="00004E48"/>
    <w:multiLevelType w:val="hybridMultilevel"/>
    <w:tmpl w:val="7BA6F6D8"/>
    <w:lvl w:ilvl="0" w:tplc="46745CBC">
      <w:start w:val="1"/>
      <w:numFmt w:val="bullet"/>
      <w:lvlText w:val=""/>
      <w:lvlJc w:val="left"/>
    </w:lvl>
    <w:lvl w:ilvl="1" w:tplc="0A50104E">
      <w:numFmt w:val="decimal"/>
      <w:lvlText w:val=""/>
      <w:lvlJc w:val="left"/>
    </w:lvl>
    <w:lvl w:ilvl="2" w:tplc="C990277C">
      <w:numFmt w:val="decimal"/>
      <w:lvlText w:val=""/>
      <w:lvlJc w:val="left"/>
    </w:lvl>
    <w:lvl w:ilvl="3" w:tplc="313AE528">
      <w:numFmt w:val="decimal"/>
      <w:lvlText w:val=""/>
      <w:lvlJc w:val="left"/>
    </w:lvl>
    <w:lvl w:ilvl="4" w:tplc="E4ECB538">
      <w:numFmt w:val="decimal"/>
      <w:lvlText w:val=""/>
      <w:lvlJc w:val="left"/>
    </w:lvl>
    <w:lvl w:ilvl="5" w:tplc="B03EA802">
      <w:numFmt w:val="decimal"/>
      <w:lvlText w:val=""/>
      <w:lvlJc w:val="left"/>
    </w:lvl>
    <w:lvl w:ilvl="6" w:tplc="D0EC9D0E">
      <w:numFmt w:val="decimal"/>
      <w:lvlText w:val=""/>
      <w:lvlJc w:val="left"/>
    </w:lvl>
    <w:lvl w:ilvl="7" w:tplc="CBB6A274">
      <w:numFmt w:val="decimal"/>
      <w:lvlText w:val=""/>
      <w:lvlJc w:val="left"/>
    </w:lvl>
    <w:lvl w:ilvl="8" w:tplc="BEC891E2">
      <w:numFmt w:val="decimal"/>
      <w:lvlText w:val=""/>
      <w:lvlJc w:val="left"/>
    </w:lvl>
  </w:abstractNum>
  <w:abstractNum w:abstractNumId="199">
    <w:nsid w:val="00004E68"/>
    <w:multiLevelType w:val="hybridMultilevel"/>
    <w:tmpl w:val="E15C19DE"/>
    <w:lvl w:ilvl="0" w:tplc="A89E40C8">
      <w:start w:val="1"/>
      <w:numFmt w:val="bullet"/>
      <w:lvlText w:val=""/>
      <w:lvlJc w:val="left"/>
    </w:lvl>
    <w:lvl w:ilvl="1" w:tplc="9CE20BCC">
      <w:numFmt w:val="decimal"/>
      <w:lvlText w:val=""/>
      <w:lvlJc w:val="left"/>
    </w:lvl>
    <w:lvl w:ilvl="2" w:tplc="D1A2F1F0">
      <w:numFmt w:val="decimal"/>
      <w:lvlText w:val=""/>
      <w:lvlJc w:val="left"/>
    </w:lvl>
    <w:lvl w:ilvl="3" w:tplc="200497D2">
      <w:numFmt w:val="decimal"/>
      <w:lvlText w:val=""/>
      <w:lvlJc w:val="left"/>
    </w:lvl>
    <w:lvl w:ilvl="4" w:tplc="FE2A4A3E">
      <w:numFmt w:val="decimal"/>
      <w:lvlText w:val=""/>
      <w:lvlJc w:val="left"/>
    </w:lvl>
    <w:lvl w:ilvl="5" w:tplc="7CD43AD4">
      <w:numFmt w:val="decimal"/>
      <w:lvlText w:val=""/>
      <w:lvlJc w:val="left"/>
    </w:lvl>
    <w:lvl w:ilvl="6" w:tplc="6A0A60BC">
      <w:numFmt w:val="decimal"/>
      <w:lvlText w:val=""/>
      <w:lvlJc w:val="left"/>
    </w:lvl>
    <w:lvl w:ilvl="7" w:tplc="9EA0C74C">
      <w:numFmt w:val="decimal"/>
      <w:lvlText w:val=""/>
      <w:lvlJc w:val="left"/>
    </w:lvl>
    <w:lvl w:ilvl="8" w:tplc="4EE659C4">
      <w:numFmt w:val="decimal"/>
      <w:lvlText w:val=""/>
      <w:lvlJc w:val="left"/>
    </w:lvl>
  </w:abstractNum>
  <w:abstractNum w:abstractNumId="200">
    <w:nsid w:val="00004EBF"/>
    <w:multiLevelType w:val="hybridMultilevel"/>
    <w:tmpl w:val="A42A49F6"/>
    <w:lvl w:ilvl="0" w:tplc="CC9297F6">
      <w:start w:val="1"/>
      <w:numFmt w:val="bullet"/>
      <w:lvlText w:val="с"/>
      <w:lvlJc w:val="left"/>
    </w:lvl>
    <w:lvl w:ilvl="1" w:tplc="52BC83AE">
      <w:start w:val="1"/>
      <w:numFmt w:val="bullet"/>
      <w:lvlText w:val="\endash "/>
      <w:lvlJc w:val="left"/>
    </w:lvl>
    <w:lvl w:ilvl="2" w:tplc="0E620F68">
      <w:start w:val="1"/>
      <w:numFmt w:val="bullet"/>
      <w:lvlText w:val="В"/>
      <w:lvlJc w:val="left"/>
    </w:lvl>
    <w:lvl w:ilvl="3" w:tplc="4692BD1E">
      <w:numFmt w:val="decimal"/>
      <w:lvlText w:val=""/>
      <w:lvlJc w:val="left"/>
    </w:lvl>
    <w:lvl w:ilvl="4" w:tplc="9F24C8E2">
      <w:numFmt w:val="decimal"/>
      <w:lvlText w:val=""/>
      <w:lvlJc w:val="left"/>
    </w:lvl>
    <w:lvl w:ilvl="5" w:tplc="2E6440A8">
      <w:numFmt w:val="decimal"/>
      <w:lvlText w:val=""/>
      <w:lvlJc w:val="left"/>
    </w:lvl>
    <w:lvl w:ilvl="6" w:tplc="E4C4B3D0">
      <w:numFmt w:val="decimal"/>
      <w:lvlText w:val=""/>
      <w:lvlJc w:val="left"/>
    </w:lvl>
    <w:lvl w:ilvl="7" w:tplc="B376548C">
      <w:numFmt w:val="decimal"/>
      <w:lvlText w:val=""/>
      <w:lvlJc w:val="left"/>
    </w:lvl>
    <w:lvl w:ilvl="8" w:tplc="CE5C34E4">
      <w:numFmt w:val="decimal"/>
      <w:lvlText w:val=""/>
      <w:lvlJc w:val="left"/>
    </w:lvl>
  </w:abstractNum>
  <w:abstractNum w:abstractNumId="201">
    <w:nsid w:val="00004ECF"/>
    <w:multiLevelType w:val="hybridMultilevel"/>
    <w:tmpl w:val="C4CC5222"/>
    <w:lvl w:ilvl="0" w:tplc="793C8420">
      <w:start w:val="1"/>
      <w:numFmt w:val="bullet"/>
      <w:lvlText w:val=""/>
      <w:lvlJc w:val="left"/>
    </w:lvl>
    <w:lvl w:ilvl="1" w:tplc="338859FA">
      <w:numFmt w:val="decimal"/>
      <w:lvlText w:val=""/>
      <w:lvlJc w:val="left"/>
    </w:lvl>
    <w:lvl w:ilvl="2" w:tplc="2C320760">
      <w:numFmt w:val="decimal"/>
      <w:lvlText w:val=""/>
      <w:lvlJc w:val="left"/>
    </w:lvl>
    <w:lvl w:ilvl="3" w:tplc="573057EC">
      <w:numFmt w:val="decimal"/>
      <w:lvlText w:val=""/>
      <w:lvlJc w:val="left"/>
    </w:lvl>
    <w:lvl w:ilvl="4" w:tplc="753E44D8">
      <w:numFmt w:val="decimal"/>
      <w:lvlText w:val=""/>
      <w:lvlJc w:val="left"/>
    </w:lvl>
    <w:lvl w:ilvl="5" w:tplc="600AC562">
      <w:numFmt w:val="decimal"/>
      <w:lvlText w:val=""/>
      <w:lvlJc w:val="left"/>
    </w:lvl>
    <w:lvl w:ilvl="6" w:tplc="D8968D82">
      <w:numFmt w:val="decimal"/>
      <w:lvlText w:val=""/>
      <w:lvlJc w:val="left"/>
    </w:lvl>
    <w:lvl w:ilvl="7" w:tplc="21C0070A">
      <w:numFmt w:val="decimal"/>
      <w:lvlText w:val=""/>
      <w:lvlJc w:val="left"/>
    </w:lvl>
    <w:lvl w:ilvl="8" w:tplc="4718CE8A">
      <w:numFmt w:val="decimal"/>
      <w:lvlText w:val=""/>
      <w:lvlJc w:val="left"/>
    </w:lvl>
  </w:abstractNum>
  <w:abstractNum w:abstractNumId="202">
    <w:nsid w:val="00004EF7"/>
    <w:multiLevelType w:val="hybridMultilevel"/>
    <w:tmpl w:val="85DE2C48"/>
    <w:lvl w:ilvl="0" w:tplc="2B409ECC">
      <w:start w:val="1"/>
      <w:numFmt w:val="bullet"/>
      <w:lvlText w:val="с"/>
      <w:lvlJc w:val="left"/>
    </w:lvl>
    <w:lvl w:ilvl="1" w:tplc="67129376">
      <w:start w:val="1"/>
      <w:numFmt w:val="bullet"/>
      <w:lvlText w:val="В"/>
      <w:lvlJc w:val="left"/>
    </w:lvl>
    <w:lvl w:ilvl="2" w:tplc="AC7ED026">
      <w:numFmt w:val="decimal"/>
      <w:lvlText w:val=""/>
      <w:lvlJc w:val="left"/>
    </w:lvl>
    <w:lvl w:ilvl="3" w:tplc="D4B6DDE6">
      <w:numFmt w:val="decimal"/>
      <w:lvlText w:val=""/>
      <w:lvlJc w:val="left"/>
    </w:lvl>
    <w:lvl w:ilvl="4" w:tplc="7F5E9F64">
      <w:numFmt w:val="decimal"/>
      <w:lvlText w:val=""/>
      <w:lvlJc w:val="left"/>
    </w:lvl>
    <w:lvl w:ilvl="5" w:tplc="65B2BA72">
      <w:numFmt w:val="decimal"/>
      <w:lvlText w:val=""/>
      <w:lvlJc w:val="left"/>
    </w:lvl>
    <w:lvl w:ilvl="6" w:tplc="1C0A0C32">
      <w:numFmt w:val="decimal"/>
      <w:lvlText w:val=""/>
      <w:lvlJc w:val="left"/>
    </w:lvl>
    <w:lvl w:ilvl="7" w:tplc="54B4EFFE">
      <w:numFmt w:val="decimal"/>
      <w:lvlText w:val=""/>
      <w:lvlJc w:val="left"/>
    </w:lvl>
    <w:lvl w:ilvl="8" w:tplc="988EFA46">
      <w:numFmt w:val="decimal"/>
      <w:lvlText w:val=""/>
      <w:lvlJc w:val="left"/>
    </w:lvl>
  </w:abstractNum>
  <w:abstractNum w:abstractNumId="203">
    <w:nsid w:val="00004F5B"/>
    <w:multiLevelType w:val="hybridMultilevel"/>
    <w:tmpl w:val="A9B8AD2E"/>
    <w:lvl w:ilvl="0" w:tplc="34061BCC">
      <w:start w:val="1"/>
      <w:numFmt w:val="bullet"/>
      <w:lvlText w:val="В"/>
      <w:lvlJc w:val="left"/>
    </w:lvl>
    <w:lvl w:ilvl="1" w:tplc="B6EAD3E4">
      <w:start w:val="1"/>
      <w:numFmt w:val="bullet"/>
      <w:lvlText w:val=""/>
      <w:lvlJc w:val="left"/>
    </w:lvl>
    <w:lvl w:ilvl="2" w:tplc="60AAEFFC">
      <w:numFmt w:val="decimal"/>
      <w:lvlText w:val=""/>
      <w:lvlJc w:val="left"/>
    </w:lvl>
    <w:lvl w:ilvl="3" w:tplc="3D787B90">
      <w:numFmt w:val="decimal"/>
      <w:lvlText w:val=""/>
      <w:lvlJc w:val="left"/>
    </w:lvl>
    <w:lvl w:ilvl="4" w:tplc="E4DC6FFE">
      <w:numFmt w:val="decimal"/>
      <w:lvlText w:val=""/>
      <w:lvlJc w:val="left"/>
    </w:lvl>
    <w:lvl w:ilvl="5" w:tplc="CB44A2E6">
      <w:numFmt w:val="decimal"/>
      <w:lvlText w:val=""/>
      <w:lvlJc w:val="left"/>
    </w:lvl>
    <w:lvl w:ilvl="6" w:tplc="EEA82870">
      <w:numFmt w:val="decimal"/>
      <w:lvlText w:val=""/>
      <w:lvlJc w:val="left"/>
    </w:lvl>
    <w:lvl w:ilvl="7" w:tplc="C4A81EC8">
      <w:numFmt w:val="decimal"/>
      <w:lvlText w:val=""/>
      <w:lvlJc w:val="left"/>
    </w:lvl>
    <w:lvl w:ilvl="8" w:tplc="33C808DC">
      <w:numFmt w:val="decimal"/>
      <w:lvlText w:val=""/>
      <w:lvlJc w:val="left"/>
    </w:lvl>
  </w:abstractNum>
  <w:abstractNum w:abstractNumId="204">
    <w:nsid w:val="00004F66"/>
    <w:multiLevelType w:val="hybridMultilevel"/>
    <w:tmpl w:val="A260D638"/>
    <w:lvl w:ilvl="0" w:tplc="B88A1CB6">
      <w:start w:val="1"/>
      <w:numFmt w:val="bullet"/>
      <w:lvlText w:val="В"/>
      <w:lvlJc w:val="left"/>
    </w:lvl>
    <w:lvl w:ilvl="1" w:tplc="F120FAA0">
      <w:start w:val="1"/>
      <w:numFmt w:val="bullet"/>
      <w:lvlText w:val=""/>
      <w:lvlJc w:val="left"/>
    </w:lvl>
    <w:lvl w:ilvl="2" w:tplc="7AD81A9E">
      <w:numFmt w:val="decimal"/>
      <w:lvlText w:val=""/>
      <w:lvlJc w:val="left"/>
    </w:lvl>
    <w:lvl w:ilvl="3" w:tplc="92EAA95E">
      <w:numFmt w:val="decimal"/>
      <w:lvlText w:val=""/>
      <w:lvlJc w:val="left"/>
    </w:lvl>
    <w:lvl w:ilvl="4" w:tplc="E732F220">
      <w:numFmt w:val="decimal"/>
      <w:lvlText w:val=""/>
      <w:lvlJc w:val="left"/>
    </w:lvl>
    <w:lvl w:ilvl="5" w:tplc="687A8B80">
      <w:numFmt w:val="decimal"/>
      <w:lvlText w:val=""/>
      <w:lvlJc w:val="left"/>
    </w:lvl>
    <w:lvl w:ilvl="6" w:tplc="26087996">
      <w:numFmt w:val="decimal"/>
      <w:lvlText w:val=""/>
      <w:lvlJc w:val="left"/>
    </w:lvl>
    <w:lvl w:ilvl="7" w:tplc="D3C4A718">
      <w:numFmt w:val="decimal"/>
      <w:lvlText w:val=""/>
      <w:lvlJc w:val="left"/>
    </w:lvl>
    <w:lvl w:ilvl="8" w:tplc="C2F2344A">
      <w:numFmt w:val="decimal"/>
      <w:lvlText w:val=""/>
      <w:lvlJc w:val="left"/>
    </w:lvl>
  </w:abstractNum>
  <w:abstractNum w:abstractNumId="205">
    <w:nsid w:val="00004FC8"/>
    <w:multiLevelType w:val="hybridMultilevel"/>
    <w:tmpl w:val="0A76AEE0"/>
    <w:lvl w:ilvl="0" w:tplc="6032BB3C">
      <w:start w:val="1"/>
      <w:numFmt w:val="bullet"/>
      <w:lvlText w:val="и"/>
      <w:lvlJc w:val="left"/>
    </w:lvl>
    <w:lvl w:ilvl="1" w:tplc="7DC2DC18">
      <w:start w:val="1"/>
      <w:numFmt w:val="bullet"/>
      <w:lvlText w:val="•"/>
      <w:lvlJc w:val="left"/>
    </w:lvl>
    <w:lvl w:ilvl="2" w:tplc="17545AA8">
      <w:numFmt w:val="decimal"/>
      <w:lvlText w:val=""/>
      <w:lvlJc w:val="left"/>
    </w:lvl>
    <w:lvl w:ilvl="3" w:tplc="419A41F6">
      <w:numFmt w:val="decimal"/>
      <w:lvlText w:val=""/>
      <w:lvlJc w:val="left"/>
    </w:lvl>
    <w:lvl w:ilvl="4" w:tplc="C994AD2C">
      <w:numFmt w:val="decimal"/>
      <w:lvlText w:val=""/>
      <w:lvlJc w:val="left"/>
    </w:lvl>
    <w:lvl w:ilvl="5" w:tplc="220200EE">
      <w:numFmt w:val="decimal"/>
      <w:lvlText w:val=""/>
      <w:lvlJc w:val="left"/>
    </w:lvl>
    <w:lvl w:ilvl="6" w:tplc="0FC67994">
      <w:numFmt w:val="decimal"/>
      <w:lvlText w:val=""/>
      <w:lvlJc w:val="left"/>
    </w:lvl>
    <w:lvl w:ilvl="7" w:tplc="A3BCFAA0">
      <w:numFmt w:val="decimal"/>
      <w:lvlText w:val=""/>
      <w:lvlJc w:val="left"/>
    </w:lvl>
    <w:lvl w:ilvl="8" w:tplc="80CC7874">
      <w:numFmt w:val="decimal"/>
      <w:lvlText w:val=""/>
      <w:lvlJc w:val="left"/>
    </w:lvl>
  </w:abstractNum>
  <w:abstractNum w:abstractNumId="206">
    <w:nsid w:val="0000504C"/>
    <w:multiLevelType w:val="hybridMultilevel"/>
    <w:tmpl w:val="CE0EA22A"/>
    <w:lvl w:ilvl="0" w:tplc="C3D8A648">
      <w:start w:val="1"/>
      <w:numFmt w:val="bullet"/>
      <w:lvlText w:val=""/>
      <w:lvlJc w:val="left"/>
    </w:lvl>
    <w:lvl w:ilvl="1" w:tplc="84669C96">
      <w:numFmt w:val="decimal"/>
      <w:lvlText w:val=""/>
      <w:lvlJc w:val="left"/>
    </w:lvl>
    <w:lvl w:ilvl="2" w:tplc="B57278C0">
      <w:numFmt w:val="decimal"/>
      <w:lvlText w:val=""/>
      <w:lvlJc w:val="left"/>
    </w:lvl>
    <w:lvl w:ilvl="3" w:tplc="D1DA56C4">
      <w:numFmt w:val="decimal"/>
      <w:lvlText w:val=""/>
      <w:lvlJc w:val="left"/>
    </w:lvl>
    <w:lvl w:ilvl="4" w:tplc="2CFC4E94">
      <w:numFmt w:val="decimal"/>
      <w:lvlText w:val=""/>
      <w:lvlJc w:val="left"/>
    </w:lvl>
    <w:lvl w:ilvl="5" w:tplc="F63E3E84">
      <w:numFmt w:val="decimal"/>
      <w:lvlText w:val=""/>
      <w:lvlJc w:val="left"/>
    </w:lvl>
    <w:lvl w:ilvl="6" w:tplc="B13AA5BC">
      <w:numFmt w:val="decimal"/>
      <w:lvlText w:val=""/>
      <w:lvlJc w:val="left"/>
    </w:lvl>
    <w:lvl w:ilvl="7" w:tplc="CE623A88">
      <w:numFmt w:val="decimal"/>
      <w:lvlText w:val=""/>
      <w:lvlJc w:val="left"/>
    </w:lvl>
    <w:lvl w:ilvl="8" w:tplc="0114B5A6">
      <w:numFmt w:val="decimal"/>
      <w:lvlText w:val=""/>
      <w:lvlJc w:val="left"/>
    </w:lvl>
  </w:abstractNum>
  <w:abstractNum w:abstractNumId="207">
    <w:nsid w:val="00005079"/>
    <w:multiLevelType w:val="hybridMultilevel"/>
    <w:tmpl w:val="6C4ACEE8"/>
    <w:lvl w:ilvl="0" w:tplc="438CD3D4">
      <w:start w:val="1"/>
      <w:numFmt w:val="bullet"/>
      <w:lvlText w:val=""/>
      <w:lvlJc w:val="left"/>
    </w:lvl>
    <w:lvl w:ilvl="1" w:tplc="29120BE4">
      <w:numFmt w:val="decimal"/>
      <w:lvlText w:val=""/>
      <w:lvlJc w:val="left"/>
    </w:lvl>
    <w:lvl w:ilvl="2" w:tplc="A29E311A">
      <w:numFmt w:val="decimal"/>
      <w:lvlText w:val=""/>
      <w:lvlJc w:val="left"/>
    </w:lvl>
    <w:lvl w:ilvl="3" w:tplc="42041052">
      <w:numFmt w:val="decimal"/>
      <w:lvlText w:val=""/>
      <w:lvlJc w:val="left"/>
    </w:lvl>
    <w:lvl w:ilvl="4" w:tplc="96A85A5E">
      <w:numFmt w:val="decimal"/>
      <w:lvlText w:val=""/>
      <w:lvlJc w:val="left"/>
    </w:lvl>
    <w:lvl w:ilvl="5" w:tplc="29FADF50">
      <w:numFmt w:val="decimal"/>
      <w:lvlText w:val=""/>
      <w:lvlJc w:val="left"/>
    </w:lvl>
    <w:lvl w:ilvl="6" w:tplc="810AF9D2">
      <w:numFmt w:val="decimal"/>
      <w:lvlText w:val=""/>
      <w:lvlJc w:val="left"/>
    </w:lvl>
    <w:lvl w:ilvl="7" w:tplc="9E84B746">
      <w:numFmt w:val="decimal"/>
      <w:lvlText w:val=""/>
      <w:lvlJc w:val="left"/>
    </w:lvl>
    <w:lvl w:ilvl="8" w:tplc="9C32C758">
      <w:numFmt w:val="decimal"/>
      <w:lvlText w:val=""/>
      <w:lvlJc w:val="left"/>
    </w:lvl>
  </w:abstractNum>
  <w:abstractNum w:abstractNumId="208">
    <w:nsid w:val="00005080"/>
    <w:multiLevelType w:val="hybridMultilevel"/>
    <w:tmpl w:val="73D2BE7C"/>
    <w:lvl w:ilvl="0" w:tplc="43D47828">
      <w:start w:val="1"/>
      <w:numFmt w:val="decimal"/>
      <w:lvlText w:val="%1)"/>
      <w:lvlJc w:val="left"/>
    </w:lvl>
    <w:lvl w:ilvl="1" w:tplc="0F84B32E">
      <w:numFmt w:val="decimal"/>
      <w:lvlText w:val=""/>
      <w:lvlJc w:val="left"/>
    </w:lvl>
    <w:lvl w:ilvl="2" w:tplc="9ECEE2A0">
      <w:numFmt w:val="decimal"/>
      <w:lvlText w:val=""/>
      <w:lvlJc w:val="left"/>
    </w:lvl>
    <w:lvl w:ilvl="3" w:tplc="C3869C78">
      <w:numFmt w:val="decimal"/>
      <w:lvlText w:val=""/>
      <w:lvlJc w:val="left"/>
    </w:lvl>
    <w:lvl w:ilvl="4" w:tplc="416A092A">
      <w:numFmt w:val="decimal"/>
      <w:lvlText w:val=""/>
      <w:lvlJc w:val="left"/>
    </w:lvl>
    <w:lvl w:ilvl="5" w:tplc="ED046CC2">
      <w:numFmt w:val="decimal"/>
      <w:lvlText w:val=""/>
      <w:lvlJc w:val="left"/>
    </w:lvl>
    <w:lvl w:ilvl="6" w:tplc="ADECEAAA">
      <w:numFmt w:val="decimal"/>
      <w:lvlText w:val=""/>
      <w:lvlJc w:val="left"/>
    </w:lvl>
    <w:lvl w:ilvl="7" w:tplc="29EC9802">
      <w:numFmt w:val="decimal"/>
      <w:lvlText w:val=""/>
      <w:lvlJc w:val="left"/>
    </w:lvl>
    <w:lvl w:ilvl="8" w:tplc="1FC654A6">
      <w:numFmt w:val="decimal"/>
      <w:lvlText w:val=""/>
      <w:lvlJc w:val="left"/>
    </w:lvl>
  </w:abstractNum>
  <w:abstractNum w:abstractNumId="209">
    <w:nsid w:val="000051B1"/>
    <w:multiLevelType w:val="hybridMultilevel"/>
    <w:tmpl w:val="E4E26AE2"/>
    <w:lvl w:ilvl="0" w:tplc="BBAA1584">
      <w:start w:val="1"/>
      <w:numFmt w:val="decimal"/>
      <w:lvlText w:val="%1."/>
      <w:lvlJc w:val="left"/>
    </w:lvl>
    <w:lvl w:ilvl="1" w:tplc="DC1E1008">
      <w:numFmt w:val="decimal"/>
      <w:lvlText w:val=""/>
      <w:lvlJc w:val="left"/>
    </w:lvl>
    <w:lvl w:ilvl="2" w:tplc="5E44F0DA">
      <w:numFmt w:val="decimal"/>
      <w:lvlText w:val=""/>
      <w:lvlJc w:val="left"/>
    </w:lvl>
    <w:lvl w:ilvl="3" w:tplc="8B50F6F8">
      <w:numFmt w:val="decimal"/>
      <w:lvlText w:val=""/>
      <w:lvlJc w:val="left"/>
    </w:lvl>
    <w:lvl w:ilvl="4" w:tplc="422E3F3C">
      <w:numFmt w:val="decimal"/>
      <w:lvlText w:val=""/>
      <w:lvlJc w:val="left"/>
    </w:lvl>
    <w:lvl w:ilvl="5" w:tplc="68E0E4F2">
      <w:numFmt w:val="decimal"/>
      <w:lvlText w:val=""/>
      <w:lvlJc w:val="left"/>
    </w:lvl>
    <w:lvl w:ilvl="6" w:tplc="969C554A">
      <w:numFmt w:val="decimal"/>
      <w:lvlText w:val=""/>
      <w:lvlJc w:val="left"/>
    </w:lvl>
    <w:lvl w:ilvl="7" w:tplc="817298FA">
      <w:numFmt w:val="decimal"/>
      <w:lvlText w:val=""/>
      <w:lvlJc w:val="left"/>
    </w:lvl>
    <w:lvl w:ilvl="8" w:tplc="29F64D68">
      <w:numFmt w:val="decimal"/>
      <w:lvlText w:val=""/>
      <w:lvlJc w:val="left"/>
    </w:lvl>
  </w:abstractNum>
  <w:abstractNum w:abstractNumId="210">
    <w:nsid w:val="0000526A"/>
    <w:multiLevelType w:val="hybridMultilevel"/>
    <w:tmpl w:val="8460BFF6"/>
    <w:lvl w:ilvl="0" w:tplc="E49AA75A">
      <w:start w:val="1"/>
      <w:numFmt w:val="bullet"/>
      <w:lvlText w:val="•"/>
      <w:lvlJc w:val="left"/>
    </w:lvl>
    <w:lvl w:ilvl="1" w:tplc="C0FE6756">
      <w:numFmt w:val="decimal"/>
      <w:lvlText w:val=""/>
      <w:lvlJc w:val="left"/>
    </w:lvl>
    <w:lvl w:ilvl="2" w:tplc="E1DC6268">
      <w:numFmt w:val="decimal"/>
      <w:lvlText w:val=""/>
      <w:lvlJc w:val="left"/>
    </w:lvl>
    <w:lvl w:ilvl="3" w:tplc="C6CAE610">
      <w:numFmt w:val="decimal"/>
      <w:lvlText w:val=""/>
      <w:lvlJc w:val="left"/>
    </w:lvl>
    <w:lvl w:ilvl="4" w:tplc="A1EE9C36">
      <w:numFmt w:val="decimal"/>
      <w:lvlText w:val=""/>
      <w:lvlJc w:val="left"/>
    </w:lvl>
    <w:lvl w:ilvl="5" w:tplc="56D486BC">
      <w:numFmt w:val="decimal"/>
      <w:lvlText w:val=""/>
      <w:lvlJc w:val="left"/>
    </w:lvl>
    <w:lvl w:ilvl="6" w:tplc="766687B8">
      <w:numFmt w:val="decimal"/>
      <w:lvlText w:val=""/>
      <w:lvlJc w:val="left"/>
    </w:lvl>
    <w:lvl w:ilvl="7" w:tplc="0888C8F2">
      <w:numFmt w:val="decimal"/>
      <w:lvlText w:val=""/>
      <w:lvlJc w:val="left"/>
    </w:lvl>
    <w:lvl w:ilvl="8" w:tplc="A176A63C">
      <w:numFmt w:val="decimal"/>
      <w:lvlText w:val=""/>
      <w:lvlJc w:val="left"/>
    </w:lvl>
  </w:abstractNum>
  <w:abstractNum w:abstractNumId="211">
    <w:nsid w:val="00005279"/>
    <w:multiLevelType w:val="hybridMultilevel"/>
    <w:tmpl w:val="7480EC5E"/>
    <w:lvl w:ilvl="0" w:tplc="57EE9732">
      <w:start w:val="1"/>
      <w:numFmt w:val="bullet"/>
      <w:lvlText w:val="В"/>
      <w:lvlJc w:val="left"/>
    </w:lvl>
    <w:lvl w:ilvl="1" w:tplc="C43CE0C8">
      <w:start w:val="1"/>
      <w:numFmt w:val="bullet"/>
      <w:lvlText w:val=""/>
      <w:lvlJc w:val="left"/>
    </w:lvl>
    <w:lvl w:ilvl="2" w:tplc="F03271D4">
      <w:numFmt w:val="decimal"/>
      <w:lvlText w:val=""/>
      <w:lvlJc w:val="left"/>
    </w:lvl>
    <w:lvl w:ilvl="3" w:tplc="63622B54">
      <w:numFmt w:val="decimal"/>
      <w:lvlText w:val=""/>
      <w:lvlJc w:val="left"/>
    </w:lvl>
    <w:lvl w:ilvl="4" w:tplc="A670BFB0">
      <w:numFmt w:val="decimal"/>
      <w:lvlText w:val=""/>
      <w:lvlJc w:val="left"/>
    </w:lvl>
    <w:lvl w:ilvl="5" w:tplc="334C4452">
      <w:numFmt w:val="decimal"/>
      <w:lvlText w:val=""/>
      <w:lvlJc w:val="left"/>
    </w:lvl>
    <w:lvl w:ilvl="6" w:tplc="5F3604A2">
      <w:numFmt w:val="decimal"/>
      <w:lvlText w:val=""/>
      <w:lvlJc w:val="left"/>
    </w:lvl>
    <w:lvl w:ilvl="7" w:tplc="F4DC2B18">
      <w:numFmt w:val="decimal"/>
      <w:lvlText w:val=""/>
      <w:lvlJc w:val="left"/>
    </w:lvl>
    <w:lvl w:ilvl="8" w:tplc="9CBA1DBE">
      <w:numFmt w:val="decimal"/>
      <w:lvlText w:val=""/>
      <w:lvlJc w:val="left"/>
    </w:lvl>
  </w:abstractNum>
  <w:abstractNum w:abstractNumId="212">
    <w:nsid w:val="0000527F"/>
    <w:multiLevelType w:val="hybridMultilevel"/>
    <w:tmpl w:val="3954D346"/>
    <w:lvl w:ilvl="0" w:tplc="E4C4AE5A">
      <w:start w:val="1"/>
      <w:numFmt w:val="bullet"/>
      <w:lvlText w:val=""/>
      <w:lvlJc w:val="left"/>
    </w:lvl>
    <w:lvl w:ilvl="1" w:tplc="55FE78B2">
      <w:numFmt w:val="decimal"/>
      <w:lvlText w:val=""/>
      <w:lvlJc w:val="left"/>
    </w:lvl>
    <w:lvl w:ilvl="2" w:tplc="DE400266">
      <w:numFmt w:val="decimal"/>
      <w:lvlText w:val=""/>
      <w:lvlJc w:val="left"/>
    </w:lvl>
    <w:lvl w:ilvl="3" w:tplc="3E92CE6A">
      <w:numFmt w:val="decimal"/>
      <w:lvlText w:val=""/>
      <w:lvlJc w:val="left"/>
    </w:lvl>
    <w:lvl w:ilvl="4" w:tplc="5936F1E6">
      <w:numFmt w:val="decimal"/>
      <w:lvlText w:val=""/>
      <w:lvlJc w:val="left"/>
    </w:lvl>
    <w:lvl w:ilvl="5" w:tplc="BC28FC4C">
      <w:numFmt w:val="decimal"/>
      <w:lvlText w:val=""/>
      <w:lvlJc w:val="left"/>
    </w:lvl>
    <w:lvl w:ilvl="6" w:tplc="AAA4F2AC">
      <w:numFmt w:val="decimal"/>
      <w:lvlText w:val=""/>
      <w:lvlJc w:val="left"/>
    </w:lvl>
    <w:lvl w:ilvl="7" w:tplc="62305106">
      <w:numFmt w:val="decimal"/>
      <w:lvlText w:val=""/>
      <w:lvlJc w:val="left"/>
    </w:lvl>
    <w:lvl w:ilvl="8" w:tplc="ADFC2032">
      <w:numFmt w:val="decimal"/>
      <w:lvlText w:val=""/>
      <w:lvlJc w:val="left"/>
    </w:lvl>
  </w:abstractNum>
  <w:abstractNum w:abstractNumId="213">
    <w:nsid w:val="0000528C"/>
    <w:multiLevelType w:val="hybridMultilevel"/>
    <w:tmpl w:val="A98CEBE4"/>
    <w:lvl w:ilvl="0" w:tplc="2D36D172">
      <w:start w:val="1"/>
      <w:numFmt w:val="decimal"/>
      <w:lvlText w:val="%1."/>
      <w:lvlJc w:val="left"/>
    </w:lvl>
    <w:lvl w:ilvl="1" w:tplc="92FEB8A2">
      <w:numFmt w:val="decimal"/>
      <w:lvlText w:val=""/>
      <w:lvlJc w:val="left"/>
    </w:lvl>
    <w:lvl w:ilvl="2" w:tplc="BFA46A76">
      <w:numFmt w:val="decimal"/>
      <w:lvlText w:val=""/>
      <w:lvlJc w:val="left"/>
    </w:lvl>
    <w:lvl w:ilvl="3" w:tplc="994A334A">
      <w:numFmt w:val="decimal"/>
      <w:lvlText w:val=""/>
      <w:lvlJc w:val="left"/>
    </w:lvl>
    <w:lvl w:ilvl="4" w:tplc="2276851A">
      <w:numFmt w:val="decimal"/>
      <w:lvlText w:val=""/>
      <w:lvlJc w:val="left"/>
    </w:lvl>
    <w:lvl w:ilvl="5" w:tplc="95C29D6C">
      <w:numFmt w:val="decimal"/>
      <w:lvlText w:val=""/>
      <w:lvlJc w:val="left"/>
    </w:lvl>
    <w:lvl w:ilvl="6" w:tplc="A3C06908">
      <w:numFmt w:val="decimal"/>
      <w:lvlText w:val=""/>
      <w:lvlJc w:val="left"/>
    </w:lvl>
    <w:lvl w:ilvl="7" w:tplc="F8903D92">
      <w:numFmt w:val="decimal"/>
      <w:lvlText w:val=""/>
      <w:lvlJc w:val="left"/>
    </w:lvl>
    <w:lvl w:ilvl="8" w:tplc="93886410">
      <w:numFmt w:val="decimal"/>
      <w:lvlText w:val=""/>
      <w:lvlJc w:val="left"/>
    </w:lvl>
  </w:abstractNum>
  <w:abstractNum w:abstractNumId="214">
    <w:nsid w:val="000052E5"/>
    <w:multiLevelType w:val="hybridMultilevel"/>
    <w:tmpl w:val="F266B8B4"/>
    <w:lvl w:ilvl="0" w:tplc="7EDE6E46">
      <w:start w:val="1"/>
      <w:numFmt w:val="bullet"/>
      <w:lvlText w:val=""/>
      <w:lvlJc w:val="left"/>
    </w:lvl>
    <w:lvl w:ilvl="1" w:tplc="D9E237DE">
      <w:numFmt w:val="decimal"/>
      <w:lvlText w:val=""/>
      <w:lvlJc w:val="left"/>
    </w:lvl>
    <w:lvl w:ilvl="2" w:tplc="A83ED99C">
      <w:numFmt w:val="decimal"/>
      <w:lvlText w:val=""/>
      <w:lvlJc w:val="left"/>
    </w:lvl>
    <w:lvl w:ilvl="3" w:tplc="C68C6DDA">
      <w:numFmt w:val="decimal"/>
      <w:lvlText w:val=""/>
      <w:lvlJc w:val="left"/>
    </w:lvl>
    <w:lvl w:ilvl="4" w:tplc="B3BE0088">
      <w:numFmt w:val="decimal"/>
      <w:lvlText w:val=""/>
      <w:lvlJc w:val="left"/>
    </w:lvl>
    <w:lvl w:ilvl="5" w:tplc="9CE8220C">
      <w:numFmt w:val="decimal"/>
      <w:lvlText w:val=""/>
      <w:lvlJc w:val="left"/>
    </w:lvl>
    <w:lvl w:ilvl="6" w:tplc="72F46150">
      <w:numFmt w:val="decimal"/>
      <w:lvlText w:val=""/>
      <w:lvlJc w:val="left"/>
    </w:lvl>
    <w:lvl w:ilvl="7" w:tplc="D06AF050">
      <w:numFmt w:val="decimal"/>
      <w:lvlText w:val=""/>
      <w:lvlJc w:val="left"/>
    </w:lvl>
    <w:lvl w:ilvl="8" w:tplc="CBB09470">
      <w:numFmt w:val="decimal"/>
      <w:lvlText w:val=""/>
      <w:lvlJc w:val="left"/>
    </w:lvl>
  </w:abstractNum>
  <w:abstractNum w:abstractNumId="215">
    <w:nsid w:val="000053D1"/>
    <w:multiLevelType w:val="hybridMultilevel"/>
    <w:tmpl w:val="707E1F56"/>
    <w:lvl w:ilvl="0" w:tplc="A56805E4">
      <w:start w:val="1"/>
      <w:numFmt w:val="bullet"/>
      <w:lvlText w:val=""/>
      <w:lvlJc w:val="left"/>
    </w:lvl>
    <w:lvl w:ilvl="1" w:tplc="5EFC401A">
      <w:numFmt w:val="decimal"/>
      <w:lvlText w:val=""/>
      <w:lvlJc w:val="left"/>
    </w:lvl>
    <w:lvl w:ilvl="2" w:tplc="A3DE14D0">
      <w:numFmt w:val="decimal"/>
      <w:lvlText w:val=""/>
      <w:lvlJc w:val="left"/>
    </w:lvl>
    <w:lvl w:ilvl="3" w:tplc="AD0291AE">
      <w:numFmt w:val="decimal"/>
      <w:lvlText w:val=""/>
      <w:lvlJc w:val="left"/>
    </w:lvl>
    <w:lvl w:ilvl="4" w:tplc="406821C6">
      <w:numFmt w:val="decimal"/>
      <w:lvlText w:val=""/>
      <w:lvlJc w:val="left"/>
    </w:lvl>
    <w:lvl w:ilvl="5" w:tplc="07C0C6C0">
      <w:numFmt w:val="decimal"/>
      <w:lvlText w:val=""/>
      <w:lvlJc w:val="left"/>
    </w:lvl>
    <w:lvl w:ilvl="6" w:tplc="264A3E78">
      <w:numFmt w:val="decimal"/>
      <w:lvlText w:val=""/>
      <w:lvlJc w:val="left"/>
    </w:lvl>
    <w:lvl w:ilvl="7" w:tplc="F25C6BBC">
      <w:numFmt w:val="decimal"/>
      <w:lvlText w:val=""/>
      <w:lvlJc w:val="left"/>
    </w:lvl>
    <w:lvl w:ilvl="8" w:tplc="9C4A47FC">
      <w:numFmt w:val="decimal"/>
      <w:lvlText w:val=""/>
      <w:lvlJc w:val="left"/>
    </w:lvl>
  </w:abstractNum>
  <w:abstractNum w:abstractNumId="216">
    <w:nsid w:val="000053D3"/>
    <w:multiLevelType w:val="hybridMultilevel"/>
    <w:tmpl w:val="1792B504"/>
    <w:lvl w:ilvl="0" w:tplc="E8300F2C">
      <w:start w:val="1"/>
      <w:numFmt w:val="bullet"/>
      <w:lvlText w:val=""/>
      <w:lvlJc w:val="left"/>
    </w:lvl>
    <w:lvl w:ilvl="1" w:tplc="521EDAC0">
      <w:numFmt w:val="decimal"/>
      <w:lvlText w:val=""/>
      <w:lvlJc w:val="left"/>
    </w:lvl>
    <w:lvl w:ilvl="2" w:tplc="714A8A72">
      <w:numFmt w:val="decimal"/>
      <w:lvlText w:val=""/>
      <w:lvlJc w:val="left"/>
    </w:lvl>
    <w:lvl w:ilvl="3" w:tplc="DF288116">
      <w:numFmt w:val="decimal"/>
      <w:lvlText w:val=""/>
      <w:lvlJc w:val="left"/>
    </w:lvl>
    <w:lvl w:ilvl="4" w:tplc="86085E4A">
      <w:numFmt w:val="decimal"/>
      <w:lvlText w:val=""/>
      <w:lvlJc w:val="left"/>
    </w:lvl>
    <w:lvl w:ilvl="5" w:tplc="CB1815F2">
      <w:numFmt w:val="decimal"/>
      <w:lvlText w:val=""/>
      <w:lvlJc w:val="left"/>
    </w:lvl>
    <w:lvl w:ilvl="6" w:tplc="69AEB92C">
      <w:numFmt w:val="decimal"/>
      <w:lvlText w:val=""/>
      <w:lvlJc w:val="left"/>
    </w:lvl>
    <w:lvl w:ilvl="7" w:tplc="46BE7B62">
      <w:numFmt w:val="decimal"/>
      <w:lvlText w:val=""/>
      <w:lvlJc w:val="left"/>
    </w:lvl>
    <w:lvl w:ilvl="8" w:tplc="EAD82998">
      <w:numFmt w:val="decimal"/>
      <w:lvlText w:val=""/>
      <w:lvlJc w:val="left"/>
    </w:lvl>
  </w:abstractNum>
  <w:abstractNum w:abstractNumId="217">
    <w:nsid w:val="00005410"/>
    <w:multiLevelType w:val="hybridMultilevel"/>
    <w:tmpl w:val="4A00535E"/>
    <w:lvl w:ilvl="0" w:tplc="C07AB92A">
      <w:start w:val="1"/>
      <w:numFmt w:val="bullet"/>
      <w:lvlText w:val="В"/>
      <w:lvlJc w:val="left"/>
    </w:lvl>
    <w:lvl w:ilvl="1" w:tplc="3404DDA4">
      <w:start w:val="1"/>
      <w:numFmt w:val="bullet"/>
      <w:lvlText w:val=""/>
      <w:lvlJc w:val="left"/>
    </w:lvl>
    <w:lvl w:ilvl="2" w:tplc="997E0E2E">
      <w:start w:val="1"/>
      <w:numFmt w:val="bullet"/>
      <w:lvlText w:val=""/>
      <w:lvlJc w:val="left"/>
    </w:lvl>
    <w:lvl w:ilvl="3" w:tplc="4F6C5D94">
      <w:numFmt w:val="decimal"/>
      <w:lvlText w:val=""/>
      <w:lvlJc w:val="left"/>
    </w:lvl>
    <w:lvl w:ilvl="4" w:tplc="51BAE568">
      <w:numFmt w:val="decimal"/>
      <w:lvlText w:val=""/>
      <w:lvlJc w:val="left"/>
    </w:lvl>
    <w:lvl w:ilvl="5" w:tplc="84BA640C">
      <w:numFmt w:val="decimal"/>
      <w:lvlText w:val=""/>
      <w:lvlJc w:val="left"/>
    </w:lvl>
    <w:lvl w:ilvl="6" w:tplc="BDE22E2A">
      <w:numFmt w:val="decimal"/>
      <w:lvlText w:val=""/>
      <w:lvlJc w:val="left"/>
    </w:lvl>
    <w:lvl w:ilvl="7" w:tplc="5B788486">
      <w:numFmt w:val="decimal"/>
      <w:lvlText w:val=""/>
      <w:lvlJc w:val="left"/>
    </w:lvl>
    <w:lvl w:ilvl="8" w:tplc="AB125AE8">
      <w:numFmt w:val="decimal"/>
      <w:lvlText w:val=""/>
      <w:lvlJc w:val="left"/>
    </w:lvl>
  </w:abstractNum>
  <w:abstractNum w:abstractNumId="218">
    <w:nsid w:val="00005429"/>
    <w:multiLevelType w:val="hybridMultilevel"/>
    <w:tmpl w:val="4EEE7A9C"/>
    <w:lvl w:ilvl="0" w:tplc="341A429A">
      <w:start w:val="1"/>
      <w:numFmt w:val="bullet"/>
      <w:lvlText w:val="•"/>
      <w:lvlJc w:val="left"/>
    </w:lvl>
    <w:lvl w:ilvl="1" w:tplc="6ED2CF2E">
      <w:numFmt w:val="decimal"/>
      <w:lvlText w:val=""/>
      <w:lvlJc w:val="left"/>
    </w:lvl>
    <w:lvl w:ilvl="2" w:tplc="A058EE00">
      <w:numFmt w:val="decimal"/>
      <w:lvlText w:val=""/>
      <w:lvlJc w:val="left"/>
    </w:lvl>
    <w:lvl w:ilvl="3" w:tplc="3AD0C8F2">
      <w:numFmt w:val="decimal"/>
      <w:lvlText w:val=""/>
      <w:lvlJc w:val="left"/>
    </w:lvl>
    <w:lvl w:ilvl="4" w:tplc="A386CD50">
      <w:numFmt w:val="decimal"/>
      <w:lvlText w:val=""/>
      <w:lvlJc w:val="left"/>
    </w:lvl>
    <w:lvl w:ilvl="5" w:tplc="F62447E2">
      <w:numFmt w:val="decimal"/>
      <w:lvlText w:val=""/>
      <w:lvlJc w:val="left"/>
    </w:lvl>
    <w:lvl w:ilvl="6" w:tplc="2D4653E2">
      <w:numFmt w:val="decimal"/>
      <w:lvlText w:val=""/>
      <w:lvlJc w:val="left"/>
    </w:lvl>
    <w:lvl w:ilvl="7" w:tplc="58DA3D74">
      <w:numFmt w:val="decimal"/>
      <w:lvlText w:val=""/>
      <w:lvlJc w:val="left"/>
    </w:lvl>
    <w:lvl w:ilvl="8" w:tplc="1DE09510">
      <w:numFmt w:val="decimal"/>
      <w:lvlText w:val=""/>
      <w:lvlJc w:val="left"/>
    </w:lvl>
  </w:abstractNum>
  <w:abstractNum w:abstractNumId="219">
    <w:nsid w:val="000054BE"/>
    <w:multiLevelType w:val="hybridMultilevel"/>
    <w:tmpl w:val="ED64CC74"/>
    <w:lvl w:ilvl="0" w:tplc="2696B674">
      <w:start w:val="1"/>
      <w:numFmt w:val="bullet"/>
      <w:lvlText w:val="и"/>
      <w:lvlJc w:val="left"/>
    </w:lvl>
    <w:lvl w:ilvl="1" w:tplc="37CCE642">
      <w:start w:val="1"/>
      <w:numFmt w:val="bullet"/>
      <w:lvlText w:val="•"/>
      <w:lvlJc w:val="left"/>
    </w:lvl>
    <w:lvl w:ilvl="2" w:tplc="13063E20">
      <w:numFmt w:val="decimal"/>
      <w:lvlText w:val=""/>
      <w:lvlJc w:val="left"/>
    </w:lvl>
    <w:lvl w:ilvl="3" w:tplc="B8C86B74">
      <w:numFmt w:val="decimal"/>
      <w:lvlText w:val=""/>
      <w:lvlJc w:val="left"/>
    </w:lvl>
    <w:lvl w:ilvl="4" w:tplc="999C8A98">
      <w:numFmt w:val="decimal"/>
      <w:lvlText w:val=""/>
      <w:lvlJc w:val="left"/>
    </w:lvl>
    <w:lvl w:ilvl="5" w:tplc="7B7CAAD0">
      <w:numFmt w:val="decimal"/>
      <w:lvlText w:val=""/>
      <w:lvlJc w:val="left"/>
    </w:lvl>
    <w:lvl w:ilvl="6" w:tplc="763C4DC6">
      <w:numFmt w:val="decimal"/>
      <w:lvlText w:val=""/>
      <w:lvlJc w:val="left"/>
    </w:lvl>
    <w:lvl w:ilvl="7" w:tplc="2F24E350">
      <w:numFmt w:val="decimal"/>
      <w:lvlText w:val=""/>
      <w:lvlJc w:val="left"/>
    </w:lvl>
    <w:lvl w:ilvl="8" w:tplc="F51CC400">
      <w:numFmt w:val="decimal"/>
      <w:lvlText w:val=""/>
      <w:lvlJc w:val="left"/>
    </w:lvl>
  </w:abstractNum>
  <w:abstractNum w:abstractNumId="220">
    <w:nsid w:val="00005503"/>
    <w:multiLevelType w:val="hybridMultilevel"/>
    <w:tmpl w:val="369E9424"/>
    <w:lvl w:ilvl="0" w:tplc="B4CECC4E">
      <w:start w:val="1"/>
      <w:numFmt w:val="bullet"/>
      <w:lvlText w:val=""/>
      <w:lvlJc w:val="left"/>
    </w:lvl>
    <w:lvl w:ilvl="1" w:tplc="7B8C3984">
      <w:numFmt w:val="decimal"/>
      <w:lvlText w:val=""/>
      <w:lvlJc w:val="left"/>
    </w:lvl>
    <w:lvl w:ilvl="2" w:tplc="EA3222AC">
      <w:numFmt w:val="decimal"/>
      <w:lvlText w:val=""/>
      <w:lvlJc w:val="left"/>
    </w:lvl>
    <w:lvl w:ilvl="3" w:tplc="7160F0B4">
      <w:numFmt w:val="decimal"/>
      <w:lvlText w:val=""/>
      <w:lvlJc w:val="left"/>
    </w:lvl>
    <w:lvl w:ilvl="4" w:tplc="D216404C">
      <w:numFmt w:val="decimal"/>
      <w:lvlText w:val=""/>
      <w:lvlJc w:val="left"/>
    </w:lvl>
    <w:lvl w:ilvl="5" w:tplc="1AE667EC">
      <w:numFmt w:val="decimal"/>
      <w:lvlText w:val=""/>
      <w:lvlJc w:val="left"/>
    </w:lvl>
    <w:lvl w:ilvl="6" w:tplc="579C8AB2">
      <w:numFmt w:val="decimal"/>
      <w:lvlText w:val=""/>
      <w:lvlJc w:val="left"/>
    </w:lvl>
    <w:lvl w:ilvl="7" w:tplc="3E827390">
      <w:numFmt w:val="decimal"/>
      <w:lvlText w:val=""/>
      <w:lvlJc w:val="left"/>
    </w:lvl>
    <w:lvl w:ilvl="8" w:tplc="CEE49B1E">
      <w:numFmt w:val="decimal"/>
      <w:lvlText w:val=""/>
      <w:lvlJc w:val="left"/>
    </w:lvl>
  </w:abstractNum>
  <w:abstractNum w:abstractNumId="221">
    <w:nsid w:val="0000561C"/>
    <w:multiLevelType w:val="hybridMultilevel"/>
    <w:tmpl w:val="251E55E4"/>
    <w:lvl w:ilvl="0" w:tplc="64EC3296">
      <w:start w:val="1"/>
      <w:numFmt w:val="bullet"/>
      <w:lvlText w:val=""/>
      <w:lvlJc w:val="left"/>
    </w:lvl>
    <w:lvl w:ilvl="1" w:tplc="F364C4BE">
      <w:numFmt w:val="decimal"/>
      <w:lvlText w:val=""/>
      <w:lvlJc w:val="left"/>
    </w:lvl>
    <w:lvl w:ilvl="2" w:tplc="550286D6">
      <w:numFmt w:val="decimal"/>
      <w:lvlText w:val=""/>
      <w:lvlJc w:val="left"/>
    </w:lvl>
    <w:lvl w:ilvl="3" w:tplc="684479E4">
      <w:numFmt w:val="decimal"/>
      <w:lvlText w:val=""/>
      <w:lvlJc w:val="left"/>
    </w:lvl>
    <w:lvl w:ilvl="4" w:tplc="B58AE24C">
      <w:numFmt w:val="decimal"/>
      <w:lvlText w:val=""/>
      <w:lvlJc w:val="left"/>
    </w:lvl>
    <w:lvl w:ilvl="5" w:tplc="27703D5C">
      <w:numFmt w:val="decimal"/>
      <w:lvlText w:val=""/>
      <w:lvlJc w:val="left"/>
    </w:lvl>
    <w:lvl w:ilvl="6" w:tplc="6262C80A">
      <w:numFmt w:val="decimal"/>
      <w:lvlText w:val=""/>
      <w:lvlJc w:val="left"/>
    </w:lvl>
    <w:lvl w:ilvl="7" w:tplc="B52041CA">
      <w:numFmt w:val="decimal"/>
      <w:lvlText w:val=""/>
      <w:lvlJc w:val="left"/>
    </w:lvl>
    <w:lvl w:ilvl="8" w:tplc="36DAD30E">
      <w:numFmt w:val="decimal"/>
      <w:lvlText w:val=""/>
      <w:lvlJc w:val="left"/>
    </w:lvl>
  </w:abstractNum>
  <w:abstractNum w:abstractNumId="222">
    <w:nsid w:val="0000567E"/>
    <w:multiLevelType w:val="hybridMultilevel"/>
    <w:tmpl w:val="A44EF532"/>
    <w:lvl w:ilvl="0" w:tplc="46F2365C">
      <w:start w:val="1"/>
      <w:numFmt w:val="bullet"/>
      <w:lvlText w:val=""/>
      <w:lvlJc w:val="left"/>
    </w:lvl>
    <w:lvl w:ilvl="1" w:tplc="F132B076">
      <w:start w:val="1"/>
      <w:numFmt w:val="bullet"/>
      <w:lvlText w:val="‒"/>
      <w:lvlJc w:val="left"/>
    </w:lvl>
    <w:lvl w:ilvl="2" w:tplc="3ABCBFC4">
      <w:numFmt w:val="decimal"/>
      <w:lvlText w:val=""/>
      <w:lvlJc w:val="left"/>
    </w:lvl>
    <w:lvl w:ilvl="3" w:tplc="600E53CA">
      <w:numFmt w:val="decimal"/>
      <w:lvlText w:val=""/>
      <w:lvlJc w:val="left"/>
    </w:lvl>
    <w:lvl w:ilvl="4" w:tplc="CE56393E">
      <w:numFmt w:val="decimal"/>
      <w:lvlText w:val=""/>
      <w:lvlJc w:val="left"/>
    </w:lvl>
    <w:lvl w:ilvl="5" w:tplc="6A7695BA">
      <w:numFmt w:val="decimal"/>
      <w:lvlText w:val=""/>
      <w:lvlJc w:val="left"/>
    </w:lvl>
    <w:lvl w:ilvl="6" w:tplc="8F40F33A">
      <w:numFmt w:val="decimal"/>
      <w:lvlText w:val=""/>
      <w:lvlJc w:val="left"/>
    </w:lvl>
    <w:lvl w:ilvl="7" w:tplc="984C3E90">
      <w:numFmt w:val="decimal"/>
      <w:lvlText w:val=""/>
      <w:lvlJc w:val="left"/>
    </w:lvl>
    <w:lvl w:ilvl="8" w:tplc="AFD8A7F0">
      <w:numFmt w:val="decimal"/>
      <w:lvlText w:val=""/>
      <w:lvlJc w:val="left"/>
    </w:lvl>
  </w:abstractNum>
  <w:abstractNum w:abstractNumId="223">
    <w:nsid w:val="0000569B"/>
    <w:multiLevelType w:val="hybridMultilevel"/>
    <w:tmpl w:val="2230DF68"/>
    <w:lvl w:ilvl="0" w:tplc="26BEA5E2">
      <w:start w:val="1"/>
      <w:numFmt w:val="bullet"/>
      <w:lvlText w:val="с"/>
      <w:lvlJc w:val="left"/>
    </w:lvl>
    <w:lvl w:ilvl="1" w:tplc="374A9248">
      <w:start w:val="1"/>
      <w:numFmt w:val="bullet"/>
      <w:lvlText w:val=""/>
      <w:lvlJc w:val="left"/>
    </w:lvl>
    <w:lvl w:ilvl="2" w:tplc="671E7132">
      <w:numFmt w:val="decimal"/>
      <w:lvlText w:val=""/>
      <w:lvlJc w:val="left"/>
    </w:lvl>
    <w:lvl w:ilvl="3" w:tplc="0C86B254">
      <w:numFmt w:val="decimal"/>
      <w:lvlText w:val=""/>
      <w:lvlJc w:val="left"/>
    </w:lvl>
    <w:lvl w:ilvl="4" w:tplc="C0A87D5C">
      <w:numFmt w:val="decimal"/>
      <w:lvlText w:val=""/>
      <w:lvlJc w:val="left"/>
    </w:lvl>
    <w:lvl w:ilvl="5" w:tplc="C49E65D8">
      <w:numFmt w:val="decimal"/>
      <w:lvlText w:val=""/>
      <w:lvlJc w:val="left"/>
    </w:lvl>
    <w:lvl w:ilvl="6" w:tplc="67861AE4">
      <w:numFmt w:val="decimal"/>
      <w:lvlText w:val=""/>
      <w:lvlJc w:val="left"/>
    </w:lvl>
    <w:lvl w:ilvl="7" w:tplc="FC2CC1EE">
      <w:numFmt w:val="decimal"/>
      <w:lvlText w:val=""/>
      <w:lvlJc w:val="left"/>
    </w:lvl>
    <w:lvl w:ilvl="8" w:tplc="4080C566">
      <w:numFmt w:val="decimal"/>
      <w:lvlText w:val=""/>
      <w:lvlJc w:val="left"/>
    </w:lvl>
  </w:abstractNum>
  <w:abstractNum w:abstractNumId="224">
    <w:nsid w:val="00005707"/>
    <w:multiLevelType w:val="hybridMultilevel"/>
    <w:tmpl w:val="5A225A5E"/>
    <w:lvl w:ilvl="0" w:tplc="48CE8FD4">
      <w:start w:val="1"/>
      <w:numFmt w:val="bullet"/>
      <w:lvlText w:val=""/>
      <w:lvlJc w:val="left"/>
    </w:lvl>
    <w:lvl w:ilvl="1" w:tplc="53C06738">
      <w:numFmt w:val="decimal"/>
      <w:lvlText w:val=""/>
      <w:lvlJc w:val="left"/>
    </w:lvl>
    <w:lvl w:ilvl="2" w:tplc="59F8E72A">
      <w:numFmt w:val="decimal"/>
      <w:lvlText w:val=""/>
      <w:lvlJc w:val="left"/>
    </w:lvl>
    <w:lvl w:ilvl="3" w:tplc="C8108D78">
      <w:numFmt w:val="decimal"/>
      <w:lvlText w:val=""/>
      <w:lvlJc w:val="left"/>
    </w:lvl>
    <w:lvl w:ilvl="4" w:tplc="C8B21132">
      <w:numFmt w:val="decimal"/>
      <w:lvlText w:val=""/>
      <w:lvlJc w:val="left"/>
    </w:lvl>
    <w:lvl w:ilvl="5" w:tplc="0A8C0B2E">
      <w:numFmt w:val="decimal"/>
      <w:lvlText w:val=""/>
      <w:lvlJc w:val="left"/>
    </w:lvl>
    <w:lvl w:ilvl="6" w:tplc="1EB8C15E">
      <w:numFmt w:val="decimal"/>
      <w:lvlText w:val=""/>
      <w:lvlJc w:val="left"/>
    </w:lvl>
    <w:lvl w:ilvl="7" w:tplc="AE2AFD98">
      <w:numFmt w:val="decimal"/>
      <w:lvlText w:val=""/>
      <w:lvlJc w:val="left"/>
    </w:lvl>
    <w:lvl w:ilvl="8" w:tplc="51F6CCAE">
      <w:numFmt w:val="decimal"/>
      <w:lvlText w:val=""/>
      <w:lvlJc w:val="left"/>
    </w:lvl>
  </w:abstractNum>
  <w:abstractNum w:abstractNumId="225">
    <w:nsid w:val="00005718"/>
    <w:multiLevelType w:val="hybridMultilevel"/>
    <w:tmpl w:val="39386704"/>
    <w:lvl w:ilvl="0" w:tplc="6396F09A">
      <w:start w:val="1"/>
      <w:numFmt w:val="bullet"/>
      <w:lvlText w:val=""/>
      <w:lvlJc w:val="left"/>
    </w:lvl>
    <w:lvl w:ilvl="1" w:tplc="039A84E4">
      <w:numFmt w:val="decimal"/>
      <w:lvlText w:val=""/>
      <w:lvlJc w:val="left"/>
    </w:lvl>
    <w:lvl w:ilvl="2" w:tplc="8B2E0EE0">
      <w:numFmt w:val="decimal"/>
      <w:lvlText w:val=""/>
      <w:lvlJc w:val="left"/>
    </w:lvl>
    <w:lvl w:ilvl="3" w:tplc="FAD8B44E">
      <w:numFmt w:val="decimal"/>
      <w:lvlText w:val=""/>
      <w:lvlJc w:val="left"/>
    </w:lvl>
    <w:lvl w:ilvl="4" w:tplc="B1D4825A">
      <w:numFmt w:val="decimal"/>
      <w:lvlText w:val=""/>
      <w:lvlJc w:val="left"/>
    </w:lvl>
    <w:lvl w:ilvl="5" w:tplc="5E64ADD6">
      <w:numFmt w:val="decimal"/>
      <w:lvlText w:val=""/>
      <w:lvlJc w:val="left"/>
    </w:lvl>
    <w:lvl w:ilvl="6" w:tplc="9196A066">
      <w:numFmt w:val="decimal"/>
      <w:lvlText w:val=""/>
      <w:lvlJc w:val="left"/>
    </w:lvl>
    <w:lvl w:ilvl="7" w:tplc="DA58050A">
      <w:numFmt w:val="decimal"/>
      <w:lvlText w:val=""/>
      <w:lvlJc w:val="left"/>
    </w:lvl>
    <w:lvl w:ilvl="8" w:tplc="9B86DA06">
      <w:numFmt w:val="decimal"/>
      <w:lvlText w:val=""/>
      <w:lvlJc w:val="left"/>
    </w:lvl>
  </w:abstractNum>
  <w:abstractNum w:abstractNumId="226">
    <w:nsid w:val="0000578D"/>
    <w:multiLevelType w:val="hybridMultilevel"/>
    <w:tmpl w:val="41EEC88E"/>
    <w:lvl w:ilvl="0" w:tplc="658069DA">
      <w:start w:val="1"/>
      <w:numFmt w:val="bullet"/>
      <w:lvlText w:val=""/>
      <w:lvlJc w:val="left"/>
    </w:lvl>
    <w:lvl w:ilvl="1" w:tplc="5F803238">
      <w:numFmt w:val="decimal"/>
      <w:lvlText w:val=""/>
      <w:lvlJc w:val="left"/>
    </w:lvl>
    <w:lvl w:ilvl="2" w:tplc="F5E6365E">
      <w:numFmt w:val="decimal"/>
      <w:lvlText w:val=""/>
      <w:lvlJc w:val="left"/>
    </w:lvl>
    <w:lvl w:ilvl="3" w:tplc="2E1C5D54">
      <w:numFmt w:val="decimal"/>
      <w:lvlText w:val=""/>
      <w:lvlJc w:val="left"/>
    </w:lvl>
    <w:lvl w:ilvl="4" w:tplc="CB3E8E20">
      <w:numFmt w:val="decimal"/>
      <w:lvlText w:val=""/>
      <w:lvlJc w:val="left"/>
    </w:lvl>
    <w:lvl w:ilvl="5" w:tplc="DA160FB2">
      <w:numFmt w:val="decimal"/>
      <w:lvlText w:val=""/>
      <w:lvlJc w:val="left"/>
    </w:lvl>
    <w:lvl w:ilvl="6" w:tplc="9E7C9572">
      <w:numFmt w:val="decimal"/>
      <w:lvlText w:val=""/>
      <w:lvlJc w:val="left"/>
    </w:lvl>
    <w:lvl w:ilvl="7" w:tplc="CFA45736">
      <w:numFmt w:val="decimal"/>
      <w:lvlText w:val=""/>
      <w:lvlJc w:val="left"/>
    </w:lvl>
    <w:lvl w:ilvl="8" w:tplc="073ABC6A">
      <w:numFmt w:val="decimal"/>
      <w:lvlText w:val=""/>
      <w:lvlJc w:val="left"/>
    </w:lvl>
  </w:abstractNum>
  <w:abstractNum w:abstractNumId="227">
    <w:nsid w:val="0000579C"/>
    <w:multiLevelType w:val="hybridMultilevel"/>
    <w:tmpl w:val="6E7AD062"/>
    <w:lvl w:ilvl="0" w:tplc="E564E2BA">
      <w:start w:val="1"/>
      <w:numFmt w:val="bullet"/>
      <w:lvlText w:val="В"/>
      <w:lvlJc w:val="left"/>
    </w:lvl>
    <w:lvl w:ilvl="1" w:tplc="B96272BC">
      <w:start w:val="1"/>
      <w:numFmt w:val="bullet"/>
      <w:lvlText w:val=""/>
      <w:lvlJc w:val="left"/>
    </w:lvl>
    <w:lvl w:ilvl="2" w:tplc="1A2427F0">
      <w:numFmt w:val="decimal"/>
      <w:lvlText w:val=""/>
      <w:lvlJc w:val="left"/>
    </w:lvl>
    <w:lvl w:ilvl="3" w:tplc="6BF65CD2">
      <w:numFmt w:val="decimal"/>
      <w:lvlText w:val=""/>
      <w:lvlJc w:val="left"/>
    </w:lvl>
    <w:lvl w:ilvl="4" w:tplc="43C0AF88">
      <w:numFmt w:val="decimal"/>
      <w:lvlText w:val=""/>
      <w:lvlJc w:val="left"/>
    </w:lvl>
    <w:lvl w:ilvl="5" w:tplc="89260CE8">
      <w:numFmt w:val="decimal"/>
      <w:lvlText w:val=""/>
      <w:lvlJc w:val="left"/>
    </w:lvl>
    <w:lvl w:ilvl="6" w:tplc="8604F174">
      <w:numFmt w:val="decimal"/>
      <w:lvlText w:val=""/>
      <w:lvlJc w:val="left"/>
    </w:lvl>
    <w:lvl w:ilvl="7" w:tplc="84262F52">
      <w:numFmt w:val="decimal"/>
      <w:lvlText w:val=""/>
      <w:lvlJc w:val="left"/>
    </w:lvl>
    <w:lvl w:ilvl="8" w:tplc="CA2469F4">
      <w:numFmt w:val="decimal"/>
      <w:lvlText w:val=""/>
      <w:lvlJc w:val="left"/>
    </w:lvl>
  </w:abstractNum>
  <w:abstractNum w:abstractNumId="228">
    <w:nsid w:val="000057C2"/>
    <w:multiLevelType w:val="hybridMultilevel"/>
    <w:tmpl w:val="CD7E0198"/>
    <w:lvl w:ilvl="0" w:tplc="725CC2A2">
      <w:start w:val="1"/>
      <w:numFmt w:val="bullet"/>
      <w:lvlText w:val=""/>
      <w:lvlJc w:val="left"/>
    </w:lvl>
    <w:lvl w:ilvl="1" w:tplc="4B02ED1A">
      <w:numFmt w:val="decimal"/>
      <w:lvlText w:val=""/>
      <w:lvlJc w:val="left"/>
    </w:lvl>
    <w:lvl w:ilvl="2" w:tplc="B390253A">
      <w:numFmt w:val="decimal"/>
      <w:lvlText w:val=""/>
      <w:lvlJc w:val="left"/>
    </w:lvl>
    <w:lvl w:ilvl="3" w:tplc="6B0891B6">
      <w:numFmt w:val="decimal"/>
      <w:lvlText w:val=""/>
      <w:lvlJc w:val="left"/>
    </w:lvl>
    <w:lvl w:ilvl="4" w:tplc="8B304F92">
      <w:numFmt w:val="decimal"/>
      <w:lvlText w:val=""/>
      <w:lvlJc w:val="left"/>
    </w:lvl>
    <w:lvl w:ilvl="5" w:tplc="0EB6BB96">
      <w:numFmt w:val="decimal"/>
      <w:lvlText w:val=""/>
      <w:lvlJc w:val="left"/>
    </w:lvl>
    <w:lvl w:ilvl="6" w:tplc="EC06380A">
      <w:numFmt w:val="decimal"/>
      <w:lvlText w:val=""/>
      <w:lvlJc w:val="left"/>
    </w:lvl>
    <w:lvl w:ilvl="7" w:tplc="679A1A12">
      <w:numFmt w:val="decimal"/>
      <w:lvlText w:val=""/>
      <w:lvlJc w:val="left"/>
    </w:lvl>
    <w:lvl w:ilvl="8" w:tplc="A4C00106">
      <w:numFmt w:val="decimal"/>
      <w:lvlText w:val=""/>
      <w:lvlJc w:val="left"/>
    </w:lvl>
  </w:abstractNum>
  <w:abstractNum w:abstractNumId="229">
    <w:nsid w:val="00005804"/>
    <w:multiLevelType w:val="hybridMultilevel"/>
    <w:tmpl w:val="A2D8E40E"/>
    <w:lvl w:ilvl="0" w:tplc="AA006662">
      <w:start w:val="1"/>
      <w:numFmt w:val="bullet"/>
      <w:lvlText w:val=""/>
      <w:lvlJc w:val="left"/>
    </w:lvl>
    <w:lvl w:ilvl="1" w:tplc="357424B8">
      <w:numFmt w:val="decimal"/>
      <w:lvlText w:val=""/>
      <w:lvlJc w:val="left"/>
    </w:lvl>
    <w:lvl w:ilvl="2" w:tplc="082A938A">
      <w:numFmt w:val="decimal"/>
      <w:lvlText w:val=""/>
      <w:lvlJc w:val="left"/>
    </w:lvl>
    <w:lvl w:ilvl="3" w:tplc="8B20CF7E">
      <w:numFmt w:val="decimal"/>
      <w:lvlText w:val=""/>
      <w:lvlJc w:val="left"/>
    </w:lvl>
    <w:lvl w:ilvl="4" w:tplc="D3225A2A">
      <w:numFmt w:val="decimal"/>
      <w:lvlText w:val=""/>
      <w:lvlJc w:val="left"/>
    </w:lvl>
    <w:lvl w:ilvl="5" w:tplc="8AA8C5D4">
      <w:numFmt w:val="decimal"/>
      <w:lvlText w:val=""/>
      <w:lvlJc w:val="left"/>
    </w:lvl>
    <w:lvl w:ilvl="6" w:tplc="00040C0A">
      <w:numFmt w:val="decimal"/>
      <w:lvlText w:val=""/>
      <w:lvlJc w:val="left"/>
    </w:lvl>
    <w:lvl w:ilvl="7" w:tplc="371212FE">
      <w:numFmt w:val="decimal"/>
      <w:lvlText w:val=""/>
      <w:lvlJc w:val="left"/>
    </w:lvl>
    <w:lvl w:ilvl="8" w:tplc="DF566E14">
      <w:numFmt w:val="decimal"/>
      <w:lvlText w:val=""/>
      <w:lvlJc w:val="left"/>
    </w:lvl>
  </w:abstractNum>
  <w:abstractNum w:abstractNumId="230">
    <w:nsid w:val="00005841"/>
    <w:multiLevelType w:val="hybridMultilevel"/>
    <w:tmpl w:val="AC26982C"/>
    <w:lvl w:ilvl="0" w:tplc="7944BAC8">
      <w:start w:val="1"/>
      <w:numFmt w:val="bullet"/>
      <w:lvlText w:val=""/>
      <w:lvlJc w:val="left"/>
    </w:lvl>
    <w:lvl w:ilvl="1" w:tplc="2A6CB596">
      <w:numFmt w:val="decimal"/>
      <w:lvlText w:val=""/>
      <w:lvlJc w:val="left"/>
    </w:lvl>
    <w:lvl w:ilvl="2" w:tplc="CE1453A0">
      <w:numFmt w:val="decimal"/>
      <w:lvlText w:val=""/>
      <w:lvlJc w:val="left"/>
    </w:lvl>
    <w:lvl w:ilvl="3" w:tplc="7648091C">
      <w:numFmt w:val="decimal"/>
      <w:lvlText w:val=""/>
      <w:lvlJc w:val="left"/>
    </w:lvl>
    <w:lvl w:ilvl="4" w:tplc="C5A0160C">
      <w:numFmt w:val="decimal"/>
      <w:lvlText w:val=""/>
      <w:lvlJc w:val="left"/>
    </w:lvl>
    <w:lvl w:ilvl="5" w:tplc="4F469350">
      <w:numFmt w:val="decimal"/>
      <w:lvlText w:val=""/>
      <w:lvlJc w:val="left"/>
    </w:lvl>
    <w:lvl w:ilvl="6" w:tplc="D4D22678">
      <w:numFmt w:val="decimal"/>
      <w:lvlText w:val=""/>
      <w:lvlJc w:val="left"/>
    </w:lvl>
    <w:lvl w:ilvl="7" w:tplc="4AC83412">
      <w:numFmt w:val="decimal"/>
      <w:lvlText w:val=""/>
      <w:lvlJc w:val="left"/>
    </w:lvl>
    <w:lvl w:ilvl="8" w:tplc="08482D18">
      <w:numFmt w:val="decimal"/>
      <w:lvlText w:val=""/>
      <w:lvlJc w:val="left"/>
    </w:lvl>
  </w:abstractNum>
  <w:abstractNum w:abstractNumId="231">
    <w:nsid w:val="00005882"/>
    <w:multiLevelType w:val="hybridMultilevel"/>
    <w:tmpl w:val="DB283D52"/>
    <w:lvl w:ilvl="0" w:tplc="F562533A">
      <w:start w:val="1"/>
      <w:numFmt w:val="bullet"/>
      <w:lvlText w:val="с"/>
      <w:lvlJc w:val="left"/>
    </w:lvl>
    <w:lvl w:ilvl="1" w:tplc="30CC9116">
      <w:start w:val="1"/>
      <w:numFmt w:val="bullet"/>
      <w:lvlText w:val=""/>
      <w:lvlJc w:val="left"/>
    </w:lvl>
    <w:lvl w:ilvl="2" w:tplc="7BFCD58E">
      <w:numFmt w:val="decimal"/>
      <w:lvlText w:val=""/>
      <w:lvlJc w:val="left"/>
    </w:lvl>
    <w:lvl w:ilvl="3" w:tplc="339688AC">
      <w:numFmt w:val="decimal"/>
      <w:lvlText w:val=""/>
      <w:lvlJc w:val="left"/>
    </w:lvl>
    <w:lvl w:ilvl="4" w:tplc="A97C6496">
      <w:numFmt w:val="decimal"/>
      <w:lvlText w:val=""/>
      <w:lvlJc w:val="left"/>
    </w:lvl>
    <w:lvl w:ilvl="5" w:tplc="2B6066C2">
      <w:numFmt w:val="decimal"/>
      <w:lvlText w:val=""/>
      <w:lvlJc w:val="left"/>
    </w:lvl>
    <w:lvl w:ilvl="6" w:tplc="AA8E899E">
      <w:numFmt w:val="decimal"/>
      <w:lvlText w:val=""/>
      <w:lvlJc w:val="left"/>
    </w:lvl>
    <w:lvl w:ilvl="7" w:tplc="1026D978">
      <w:numFmt w:val="decimal"/>
      <w:lvlText w:val=""/>
      <w:lvlJc w:val="left"/>
    </w:lvl>
    <w:lvl w:ilvl="8" w:tplc="4FCCCF04">
      <w:numFmt w:val="decimal"/>
      <w:lvlText w:val=""/>
      <w:lvlJc w:val="left"/>
    </w:lvl>
  </w:abstractNum>
  <w:abstractNum w:abstractNumId="232">
    <w:nsid w:val="00005887"/>
    <w:multiLevelType w:val="hybridMultilevel"/>
    <w:tmpl w:val="33944110"/>
    <w:lvl w:ilvl="0" w:tplc="6748B154">
      <w:start w:val="1"/>
      <w:numFmt w:val="bullet"/>
      <w:lvlText w:val=""/>
      <w:lvlJc w:val="left"/>
    </w:lvl>
    <w:lvl w:ilvl="1" w:tplc="7040DA52">
      <w:numFmt w:val="decimal"/>
      <w:lvlText w:val=""/>
      <w:lvlJc w:val="left"/>
    </w:lvl>
    <w:lvl w:ilvl="2" w:tplc="2B70B398">
      <w:numFmt w:val="decimal"/>
      <w:lvlText w:val=""/>
      <w:lvlJc w:val="left"/>
    </w:lvl>
    <w:lvl w:ilvl="3" w:tplc="747C55B0">
      <w:numFmt w:val="decimal"/>
      <w:lvlText w:val=""/>
      <w:lvlJc w:val="left"/>
    </w:lvl>
    <w:lvl w:ilvl="4" w:tplc="DC064D86">
      <w:numFmt w:val="decimal"/>
      <w:lvlText w:val=""/>
      <w:lvlJc w:val="left"/>
    </w:lvl>
    <w:lvl w:ilvl="5" w:tplc="7A9C2C88">
      <w:numFmt w:val="decimal"/>
      <w:lvlText w:val=""/>
      <w:lvlJc w:val="left"/>
    </w:lvl>
    <w:lvl w:ilvl="6" w:tplc="BDF61A7A">
      <w:numFmt w:val="decimal"/>
      <w:lvlText w:val=""/>
      <w:lvlJc w:val="left"/>
    </w:lvl>
    <w:lvl w:ilvl="7" w:tplc="25520F4A">
      <w:numFmt w:val="decimal"/>
      <w:lvlText w:val=""/>
      <w:lvlJc w:val="left"/>
    </w:lvl>
    <w:lvl w:ilvl="8" w:tplc="D0747674">
      <w:numFmt w:val="decimal"/>
      <w:lvlText w:val=""/>
      <w:lvlJc w:val="left"/>
    </w:lvl>
  </w:abstractNum>
  <w:abstractNum w:abstractNumId="233">
    <w:nsid w:val="000058AD"/>
    <w:multiLevelType w:val="hybridMultilevel"/>
    <w:tmpl w:val="C602D8A4"/>
    <w:lvl w:ilvl="0" w:tplc="A238CDD8">
      <w:start w:val="1"/>
      <w:numFmt w:val="bullet"/>
      <w:lvlText w:val=""/>
      <w:lvlJc w:val="left"/>
    </w:lvl>
    <w:lvl w:ilvl="1" w:tplc="4EFA558C">
      <w:numFmt w:val="decimal"/>
      <w:lvlText w:val=""/>
      <w:lvlJc w:val="left"/>
    </w:lvl>
    <w:lvl w:ilvl="2" w:tplc="52E24016">
      <w:numFmt w:val="decimal"/>
      <w:lvlText w:val=""/>
      <w:lvlJc w:val="left"/>
    </w:lvl>
    <w:lvl w:ilvl="3" w:tplc="D668E2E8">
      <w:numFmt w:val="decimal"/>
      <w:lvlText w:val=""/>
      <w:lvlJc w:val="left"/>
    </w:lvl>
    <w:lvl w:ilvl="4" w:tplc="92C2903A">
      <w:numFmt w:val="decimal"/>
      <w:lvlText w:val=""/>
      <w:lvlJc w:val="left"/>
    </w:lvl>
    <w:lvl w:ilvl="5" w:tplc="72B4F520">
      <w:numFmt w:val="decimal"/>
      <w:lvlText w:val=""/>
      <w:lvlJc w:val="left"/>
    </w:lvl>
    <w:lvl w:ilvl="6" w:tplc="900C8AD2">
      <w:numFmt w:val="decimal"/>
      <w:lvlText w:val=""/>
      <w:lvlJc w:val="left"/>
    </w:lvl>
    <w:lvl w:ilvl="7" w:tplc="189A348A">
      <w:numFmt w:val="decimal"/>
      <w:lvlText w:val=""/>
      <w:lvlJc w:val="left"/>
    </w:lvl>
    <w:lvl w:ilvl="8" w:tplc="00066900">
      <w:numFmt w:val="decimal"/>
      <w:lvlText w:val=""/>
      <w:lvlJc w:val="left"/>
    </w:lvl>
  </w:abstractNum>
  <w:abstractNum w:abstractNumId="234">
    <w:nsid w:val="000058C5"/>
    <w:multiLevelType w:val="hybridMultilevel"/>
    <w:tmpl w:val="9D9014C0"/>
    <w:lvl w:ilvl="0" w:tplc="72BCF066">
      <w:start w:val="1"/>
      <w:numFmt w:val="bullet"/>
      <w:lvlText w:val=""/>
      <w:lvlJc w:val="left"/>
    </w:lvl>
    <w:lvl w:ilvl="1" w:tplc="23CCC09C">
      <w:numFmt w:val="decimal"/>
      <w:lvlText w:val=""/>
      <w:lvlJc w:val="left"/>
    </w:lvl>
    <w:lvl w:ilvl="2" w:tplc="9C5264C6">
      <w:numFmt w:val="decimal"/>
      <w:lvlText w:val=""/>
      <w:lvlJc w:val="left"/>
    </w:lvl>
    <w:lvl w:ilvl="3" w:tplc="8E168444">
      <w:numFmt w:val="decimal"/>
      <w:lvlText w:val=""/>
      <w:lvlJc w:val="left"/>
    </w:lvl>
    <w:lvl w:ilvl="4" w:tplc="9CDE997A">
      <w:numFmt w:val="decimal"/>
      <w:lvlText w:val=""/>
      <w:lvlJc w:val="left"/>
    </w:lvl>
    <w:lvl w:ilvl="5" w:tplc="6AEC47F2">
      <w:numFmt w:val="decimal"/>
      <w:lvlText w:val=""/>
      <w:lvlJc w:val="left"/>
    </w:lvl>
    <w:lvl w:ilvl="6" w:tplc="A2120E40">
      <w:numFmt w:val="decimal"/>
      <w:lvlText w:val=""/>
      <w:lvlJc w:val="left"/>
    </w:lvl>
    <w:lvl w:ilvl="7" w:tplc="F334D3E0">
      <w:numFmt w:val="decimal"/>
      <w:lvlText w:val=""/>
      <w:lvlJc w:val="left"/>
    </w:lvl>
    <w:lvl w:ilvl="8" w:tplc="F84C038A">
      <w:numFmt w:val="decimal"/>
      <w:lvlText w:val=""/>
      <w:lvlJc w:val="left"/>
    </w:lvl>
  </w:abstractNum>
  <w:abstractNum w:abstractNumId="235">
    <w:nsid w:val="000058D5"/>
    <w:multiLevelType w:val="hybridMultilevel"/>
    <w:tmpl w:val="74F2F1AC"/>
    <w:lvl w:ilvl="0" w:tplc="F53200C6">
      <w:start w:val="1"/>
      <w:numFmt w:val="bullet"/>
      <w:lvlText w:val=""/>
      <w:lvlJc w:val="left"/>
    </w:lvl>
    <w:lvl w:ilvl="1" w:tplc="03007D2E">
      <w:numFmt w:val="decimal"/>
      <w:lvlText w:val=""/>
      <w:lvlJc w:val="left"/>
    </w:lvl>
    <w:lvl w:ilvl="2" w:tplc="C390F49E">
      <w:numFmt w:val="decimal"/>
      <w:lvlText w:val=""/>
      <w:lvlJc w:val="left"/>
    </w:lvl>
    <w:lvl w:ilvl="3" w:tplc="175A52F8">
      <w:numFmt w:val="decimal"/>
      <w:lvlText w:val=""/>
      <w:lvlJc w:val="left"/>
    </w:lvl>
    <w:lvl w:ilvl="4" w:tplc="67F82BE8">
      <w:numFmt w:val="decimal"/>
      <w:lvlText w:val=""/>
      <w:lvlJc w:val="left"/>
    </w:lvl>
    <w:lvl w:ilvl="5" w:tplc="C8BC6694">
      <w:numFmt w:val="decimal"/>
      <w:lvlText w:val=""/>
      <w:lvlJc w:val="left"/>
    </w:lvl>
    <w:lvl w:ilvl="6" w:tplc="A43C11A0">
      <w:numFmt w:val="decimal"/>
      <w:lvlText w:val=""/>
      <w:lvlJc w:val="left"/>
    </w:lvl>
    <w:lvl w:ilvl="7" w:tplc="8A4CEC20">
      <w:numFmt w:val="decimal"/>
      <w:lvlText w:val=""/>
      <w:lvlJc w:val="left"/>
    </w:lvl>
    <w:lvl w:ilvl="8" w:tplc="148CA81C">
      <w:numFmt w:val="decimal"/>
      <w:lvlText w:val=""/>
      <w:lvlJc w:val="left"/>
    </w:lvl>
  </w:abstractNum>
  <w:abstractNum w:abstractNumId="236">
    <w:nsid w:val="000058E6"/>
    <w:multiLevelType w:val="hybridMultilevel"/>
    <w:tmpl w:val="C7A49C54"/>
    <w:lvl w:ilvl="0" w:tplc="F07A2800">
      <w:start w:val="1"/>
      <w:numFmt w:val="bullet"/>
      <w:lvlText w:val="В"/>
      <w:lvlJc w:val="left"/>
    </w:lvl>
    <w:lvl w:ilvl="1" w:tplc="03BCC4C0">
      <w:start w:val="1"/>
      <w:numFmt w:val="bullet"/>
      <w:lvlText w:val=""/>
      <w:lvlJc w:val="left"/>
    </w:lvl>
    <w:lvl w:ilvl="2" w:tplc="85E2B7E0">
      <w:numFmt w:val="decimal"/>
      <w:lvlText w:val=""/>
      <w:lvlJc w:val="left"/>
    </w:lvl>
    <w:lvl w:ilvl="3" w:tplc="8A021988">
      <w:numFmt w:val="decimal"/>
      <w:lvlText w:val=""/>
      <w:lvlJc w:val="left"/>
    </w:lvl>
    <w:lvl w:ilvl="4" w:tplc="CB24E0DC">
      <w:numFmt w:val="decimal"/>
      <w:lvlText w:val=""/>
      <w:lvlJc w:val="left"/>
    </w:lvl>
    <w:lvl w:ilvl="5" w:tplc="F416903C">
      <w:numFmt w:val="decimal"/>
      <w:lvlText w:val=""/>
      <w:lvlJc w:val="left"/>
    </w:lvl>
    <w:lvl w:ilvl="6" w:tplc="CC9C2DE8">
      <w:numFmt w:val="decimal"/>
      <w:lvlText w:val=""/>
      <w:lvlJc w:val="left"/>
    </w:lvl>
    <w:lvl w:ilvl="7" w:tplc="7A14F6FE">
      <w:numFmt w:val="decimal"/>
      <w:lvlText w:val=""/>
      <w:lvlJc w:val="left"/>
    </w:lvl>
    <w:lvl w:ilvl="8" w:tplc="1736EC7C">
      <w:numFmt w:val="decimal"/>
      <w:lvlText w:val=""/>
      <w:lvlJc w:val="left"/>
    </w:lvl>
  </w:abstractNum>
  <w:abstractNum w:abstractNumId="237">
    <w:nsid w:val="00005940"/>
    <w:multiLevelType w:val="hybridMultilevel"/>
    <w:tmpl w:val="1A5C81EC"/>
    <w:lvl w:ilvl="0" w:tplc="CF72046A">
      <w:start w:val="1"/>
      <w:numFmt w:val="bullet"/>
      <w:lvlText w:val=""/>
      <w:lvlJc w:val="left"/>
    </w:lvl>
    <w:lvl w:ilvl="1" w:tplc="90404940">
      <w:numFmt w:val="decimal"/>
      <w:lvlText w:val=""/>
      <w:lvlJc w:val="left"/>
    </w:lvl>
    <w:lvl w:ilvl="2" w:tplc="6A406FC2">
      <w:numFmt w:val="decimal"/>
      <w:lvlText w:val=""/>
      <w:lvlJc w:val="left"/>
    </w:lvl>
    <w:lvl w:ilvl="3" w:tplc="BD4456E0">
      <w:numFmt w:val="decimal"/>
      <w:lvlText w:val=""/>
      <w:lvlJc w:val="left"/>
    </w:lvl>
    <w:lvl w:ilvl="4" w:tplc="37226590">
      <w:numFmt w:val="decimal"/>
      <w:lvlText w:val=""/>
      <w:lvlJc w:val="left"/>
    </w:lvl>
    <w:lvl w:ilvl="5" w:tplc="9C584AE8">
      <w:numFmt w:val="decimal"/>
      <w:lvlText w:val=""/>
      <w:lvlJc w:val="left"/>
    </w:lvl>
    <w:lvl w:ilvl="6" w:tplc="209660E8">
      <w:numFmt w:val="decimal"/>
      <w:lvlText w:val=""/>
      <w:lvlJc w:val="left"/>
    </w:lvl>
    <w:lvl w:ilvl="7" w:tplc="0EB0B07C">
      <w:numFmt w:val="decimal"/>
      <w:lvlText w:val=""/>
      <w:lvlJc w:val="left"/>
    </w:lvl>
    <w:lvl w:ilvl="8" w:tplc="0F78E7CA">
      <w:numFmt w:val="decimal"/>
      <w:lvlText w:val=""/>
      <w:lvlJc w:val="left"/>
    </w:lvl>
  </w:abstractNum>
  <w:abstractNum w:abstractNumId="238">
    <w:nsid w:val="00005981"/>
    <w:multiLevelType w:val="hybridMultilevel"/>
    <w:tmpl w:val="B6F67EDE"/>
    <w:lvl w:ilvl="0" w:tplc="815ADA82">
      <w:start w:val="1"/>
      <w:numFmt w:val="bullet"/>
      <w:lvlText w:val="к"/>
      <w:lvlJc w:val="left"/>
    </w:lvl>
    <w:lvl w:ilvl="1" w:tplc="5A60AA38">
      <w:start w:val="1"/>
      <w:numFmt w:val="bullet"/>
      <w:lvlText w:val="•"/>
      <w:lvlJc w:val="left"/>
    </w:lvl>
    <w:lvl w:ilvl="2" w:tplc="C6401190">
      <w:numFmt w:val="decimal"/>
      <w:lvlText w:val=""/>
      <w:lvlJc w:val="left"/>
    </w:lvl>
    <w:lvl w:ilvl="3" w:tplc="28D007D6">
      <w:numFmt w:val="decimal"/>
      <w:lvlText w:val=""/>
      <w:lvlJc w:val="left"/>
    </w:lvl>
    <w:lvl w:ilvl="4" w:tplc="ECFAC75A">
      <w:numFmt w:val="decimal"/>
      <w:lvlText w:val=""/>
      <w:lvlJc w:val="left"/>
    </w:lvl>
    <w:lvl w:ilvl="5" w:tplc="7D140958">
      <w:numFmt w:val="decimal"/>
      <w:lvlText w:val=""/>
      <w:lvlJc w:val="left"/>
    </w:lvl>
    <w:lvl w:ilvl="6" w:tplc="D48A5B64">
      <w:numFmt w:val="decimal"/>
      <w:lvlText w:val=""/>
      <w:lvlJc w:val="left"/>
    </w:lvl>
    <w:lvl w:ilvl="7" w:tplc="631E106C">
      <w:numFmt w:val="decimal"/>
      <w:lvlText w:val=""/>
      <w:lvlJc w:val="left"/>
    </w:lvl>
    <w:lvl w:ilvl="8" w:tplc="6448A00C">
      <w:numFmt w:val="decimal"/>
      <w:lvlText w:val=""/>
      <w:lvlJc w:val="left"/>
    </w:lvl>
  </w:abstractNum>
  <w:abstractNum w:abstractNumId="239">
    <w:nsid w:val="00005A70"/>
    <w:multiLevelType w:val="hybridMultilevel"/>
    <w:tmpl w:val="68C603F0"/>
    <w:lvl w:ilvl="0" w:tplc="7C1CA288">
      <w:start w:val="1"/>
      <w:numFmt w:val="bullet"/>
      <w:lvlText w:val=""/>
      <w:lvlJc w:val="left"/>
    </w:lvl>
    <w:lvl w:ilvl="1" w:tplc="BB344A40">
      <w:numFmt w:val="decimal"/>
      <w:lvlText w:val=""/>
      <w:lvlJc w:val="left"/>
    </w:lvl>
    <w:lvl w:ilvl="2" w:tplc="10ACFC80">
      <w:numFmt w:val="decimal"/>
      <w:lvlText w:val=""/>
      <w:lvlJc w:val="left"/>
    </w:lvl>
    <w:lvl w:ilvl="3" w:tplc="68609B98">
      <w:numFmt w:val="decimal"/>
      <w:lvlText w:val=""/>
      <w:lvlJc w:val="left"/>
    </w:lvl>
    <w:lvl w:ilvl="4" w:tplc="C4043F30">
      <w:numFmt w:val="decimal"/>
      <w:lvlText w:val=""/>
      <w:lvlJc w:val="left"/>
    </w:lvl>
    <w:lvl w:ilvl="5" w:tplc="9146C05E">
      <w:numFmt w:val="decimal"/>
      <w:lvlText w:val=""/>
      <w:lvlJc w:val="left"/>
    </w:lvl>
    <w:lvl w:ilvl="6" w:tplc="8C6230A0">
      <w:numFmt w:val="decimal"/>
      <w:lvlText w:val=""/>
      <w:lvlJc w:val="left"/>
    </w:lvl>
    <w:lvl w:ilvl="7" w:tplc="AF106FEE">
      <w:numFmt w:val="decimal"/>
      <w:lvlText w:val=""/>
      <w:lvlJc w:val="left"/>
    </w:lvl>
    <w:lvl w:ilvl="8" w:tplc="9BE6723C">
      <w:numFmt w:val="decimal"/>
      <w:lvlText w:val=""/>
      <w:lvlJc w:val="left"/>
    </w:lvl>
  </w:abstractNum>
  <w:abstractNum w:abstractNumId="240">
    <w:nsid w:val="00005AB0"/>
    <w:multiLevelType w:val="hybridMultilevel"/>
    <w:tmpl w:val="1B8075AA"/>
    <w:lvl w:ilvl="0" w:tplc="759EB506">
      <w:start w:val="1"/>
      <w:numFmt w:val="bullet"/>
      <w:lvlText w:val=""/>
      <w:lvlJc w:val="left"/>
    </w:lvl>
    <w:lvl w:ilvl="1" w:tplc="2584B46A">
      <w:numFmt w:val="decimal"/>
      <w:lvlText w:val=""/>
      <w:lvlJc w:val="left"/>
    </w:lvl>
    <w:lvl w:ilvl="2" w:tplc="BFB88948">
      <w:numFmt w:val="decimal"/>
      <w:lvlText w:val=""/>
      <w:lvlJc w:val="left"/>
    </w:lvl>
    <w:lvl w:ilvl="3" w:tplc="2BEED2F4">
      <w:numFmt w:val="decimal"/>
      <w:lvlText w:val=""/>
      <w:lvlJc w:val="left"/>
    </w:lvl>
    <w:lvl w:ilvl="4" w:tplc="8A10ECAE">
      <w:numFmt w:val="decimal"/>
      <w:lvlText w:val=""/>
      <w:lvlJc w:val="left"/>
    </w:lvl>
    <w:lvl w:ilvl="5" w:tplc="61B82A78">
      <w:numFmt w:val="decimal"/>
      <w:lvlText w:val=""/>
      <w:lvlJc w:val="left"/>
    </w:lvl>
    <w:lvl w:ilvl="6" w:tplc="C7965776">
      <w:numFmt w:val="decimal"/>
      <w:lvlText w:val=""/>
      <w:lvlJc w:val="left"/>
    </w:lvl>
    <w:lvl w:ilvl="7" w:tplc="C7941086">
      <w:numFmt w:val="decimal"/>
      <w:lvlText w:val=""/>
      <w:lvlJc w:val="left"/>
    </w:lvl>
    <w:lvl w:ilvl="8" w:tplc="59860070">
      <w:numFmt w:val="decimal"/>
      <w:lvlText w:val=""/>
      <w:lvlJc w:val="left"/>
    </w:lvl>
  </w:abstractNum>
  <w:abstractNum w:abstractNumId="241">
    <w:nsid w:val="00005ACD"/>
    <w:multiLevelType w:val="hybridMultilevel"/>
    <w:tmpl w:val="436E5798"/>
    <w:lvl w:ilvl="0" w:tplc="D1DEC6BE">
      <w:start w:val="5"/>
      <w:numFmt w:val="decimal"/>
      <w:lvlText w:val="%1."/>
      <w:lvlJc w:val="left"/>
    </w:lvl>
    <w:lvl w:ilvl="1" w:tplc="139A7996">
      <w:numFmt w:val="decimal"/>
      <w:lvlText w:val=""/>
      <w:lvlJc w:val="left"/>
    </w:lvl>
    <w:lvl w:ilvl="2" w:tplc="E00CD9DA">
      <w:numFmt w:val="decimal"/>
      <w:lvlText w:val=""/>
      <w:lvlJc w:val="left"/>
    </w:lvl>
    <w:lvl w:ilvl="3" w:tplc="18804C08">
      <w:numFmt w:val="decimal"/>
      <w:lvlText w:val=""/>
      <w:lvlJc w:val="left"/>
    </w:lvl>
    <w:lvl w:ilvl="4" w:tplc="413AE356">
      <w:numFmt w:val="decimal"/>
      <w:lvlText w:val=""/>
      <w:lvlJc w:val="left"/>
    </w:lvl>
    <w:lvl w:ilvl="5" w:tplc="0D04BEF8">
      <w:numFmt w:val="decimal"/>
      <w:lvlText w:val=""/>
      <w:lvlJc w:val="left"/>
    </w:lvl>
    <w:lvl w:ilvl="6" w:tplc="A5E61B1E">
      <w:numFmt w:val="decimal"/>
      <w:lvlText w:val=""/>
      <w:lvlJc w:val="left"/>
    </w:lvl>
    <w:lvl w:ilvl="7" w:tplc="B790AEA0">
      <w:numFmt w:val="decimal"/>
      <w:lvlText w:val=""/>
      <w:lvlJc w:val="left"/>
    </w:lvl>
    <w:lvl w:ilvl="8" w:tplc="B6EC16FE">
      <w:numFmt w:val="decimal"/>
      <w:lvlText w:val=""/>
      <w:lvlJc w:val="left"/>
    </w:lvl>
  </w:abstractNum>
  <w:abstractNum w:abstractNumId="242">
    <w:nsid w:val="00005AE7"/>
    <w:multiLevelType w:val="hybridMultilevel"/>
    <w:tmpl w:val="E2487678"/>
    <w:lvl w:ilvl="0" w:tplc="769A7E62">
      <w:start w:val="1"/>
      <w:numFmt w:val="bullet"/>
      <w:lvlText w:val=""/>
      <w:lvlJc w:val="left"/>
    </w:lvl>
    <w:lvl w:ilvl="1" w:tplc="00E24208">
      <w:numFmt w:val="decimal"/>
      <w:lvlText w:val=""/>
      <w:lvlJc w:val="left"/>
    </w:lvl>
    <w:lvl w:ilvl="2" w:tplc="B3F06C32">
      <w:numFmt w:val="decimal"/>
      <w:lvlText w:val=""/>
      <w:lvlJc w:val="left"/>
    </w:lvl>
    <w:lvl w:ilvl="3" w:tplc="1B948782">
      <w:numFmt w:val="decimal"/>
      <w:lvlText w:val=""/>
      <w:lvlJc w:val="left"/>
    </w:lvl>
    <w:lvl w:ilvl="4" w:tplc="02945F04">
      <w:numFmt w:val="decimal"/>
      <w:lvlText w:val=""/>
      <w:lvlJc w:val="left"/>
    </w:lvl>
    <w:lvl w:ilvl="5" w:tplc="957AEE9E">
      <w:numFmt w:val="decimal"/>
      <w:lvlText w:val=""/>
      <w:lvlJc w:val="left"/>
    </w:lvl>
    <w:lvl w:ilvl="6" w:tplc="D62E4886">
      <w:numFmt w:val="decimal"/>
      <w:lvlText w:val=""/>
      <w:lvlJc w:val="left"/>
    </w:lvl>
    <w:lvl w:ilvl="7" w:tplc="B1580F08">
      <w:numFmt w:val="decimal"/>
      <w:lvlText w:val=""/>
      <w:lvlJc w:val="left"/>
    </w:lvl>
    <w:lvl w:ilvl="8" w:tplc="F0FEEF30">
      <w:numFmt w:val="decimal"/>
      <w:lvlText w:val=""/>
      <w:lvlJc w:val="left"/>
    </w:lvl>
  </w:abstractNum>
  <w:abstractNum w:abstractNumId="243">
    <w:nsid w:val="00005CCA"/>
    <w:multiLevelType w:val="hybridMultilevel"/>
    <w:tmpl w:val="16FE7430"/>
    <w:lvl w:ilvl="0" w:tplc="B78E6E28">
      <w:start w:val="1"/>
      <w:numFmt w:val="bullet"/>
      <w:lvlText w:val=""/>
      <w:lvlJc w:val="left"/>
    </w:lvl>
    <w:lvl w:ilvl="1" w:tplc="9140C634">
      <w:numFmt w:val="decimal"/>
      <w:lvlText w:val=""/>
      <w:lvlJc w:val="left"/>
    </w:lvl>
    <w:lvl w:ilvl="2" w:tplc="55400494">
      <w:numFmt w:val="decimal"/>
      <w:lvlText w:val=""/>
      <w:lvlJc w:val="left"/>
    </w:lvl>
    <w:lvl w:ilvl="3" w:tplc="EAB01504">
      <w:numFmt w:val="decimal"/>
      <w:lvlText w:val=""/>
      <w:lvlJc w:val="left"/>
    </w:lvl>
    <w:lvl w:ilvl="4" w:tplc="AA5E8D38">
      <w:numFmt w:val="decimal"/>
      <w:lvlText w:val=""/>
      <w:lvlJc w:val="left"/>
    </w:lvl>
    <w:lvl w:ilvl="5" w:tplc="04A46470">
      <w:numFmt w:val="decimal"/>
      <w:lvlText w:val=""/>
      <w:lvlJc w:val="left"/>
    </w:lvl>
    <w:lvl w:ilvl="6" w:tplc="AAE25070">
      <w:numFmt w:val="decimal"/>
      <w:lvlText w:val=""/>
      <w:lvlJc w:val="left"/>
    </w:lvl>
    <w:lvl w:ilvl="7" w:tplc="2BEC8236">
      <w:numFmt w:val="decimal"/>
      <w:lvlText w:val=""/>
      <w:lvlJc w:val="left"/>
    </w:lvl>
    <w:lvl w:ilvl="8" w:tplc="E4FAD954">
      <w:numFmt w:val="decimal"/>
      <w:lvlText w:val=""/>
      <w:lvlJc w:val="left"/>
    </w:lvl>
  </w:abstractNum>
  <w:abstractNum w:abstractNumId="244">
    <w:nsid w:val="00005CDF"/>
    <w:multiLevelType w:val="hybridMultilevel"/>
    <w:tmpl w:val="3B8E01AE"/>
    <w:lvl w:ilvl="0" w:tplc="BD7251F4">
      <w:start w:val="3"/>
      <w:numFmt w:val="decimal"/>
      <w:lvlText w:val="%1."/>
      <w:lvlJc w:val="left"/>
    </w:lvl>
    <w:lvl w:ilvl="1" w:tplc="7416ED86">
      <w:numFmt w:val="decimal"/>
      <w:lvlText w:val=""/>
      <w:lvlJc w:val="left"/>
    </w:lvl>
    <w:lvl w:ilvl="2" w:tplc="CA14FA0C">
      <w:numFmt w:val="decimal"/>
      <w:lvlText w:val=""/>
      <w:lvlJc w:val="left"/>
    </w:lvl>
    <w:lvl w:ilvl="3" w:tplc="4E14A4B0">
      <w:numFmt w:val="decimal"/>
      <w:lvlText w:val=""/>
      <w:lvlJc w:val="left"/>
    </w:lvl>
    <w:lvl w:ilvl="4" w:tplc="A4C221BA">
      <w:numFmt w:val="decimal"/>
      <w:lvlText w:val=""/>
      <w:lvlJc w:val="left"/>
    </w:lvl>
    <w:lvl w:ilvl="5" w:tplc="4C0AB486">
      <w:numFmt w:val="decimal"/>
      <w:lvlText w:val=""/>
      <w:lvlJc w:val="left"/>
    </w:lvl>
    <w:lvl w:ilvl="6" w:tplc="EAC2C1B2">
      <w:numFmt w:val="decimal"/>
      <w:lvlText w:val=""/>
      <w:lvlJc w:val="left"/>
    </w:lvl>
    <w:lvl w:ilvl="7" w:tplc="79E831BC">
      <w:numFmt w:val="decimal"/>
      <w:lvlText w:val=""/>
      <w:lvlJc w:val="left"/>
    </w:lvl>
    <w:lvl w:ilvl="8" w:tplc="61FC8130">
      <w:numFmt w:val="decimal"/>
      <w:lvlText w:val=""/>
      <w:lvlJc w:val="left"/>
    </w:lvl>
  </w:abstractNum>
  <w:abstractNum w:abstractNumId="245">
    <w:nsid w:val="00005D17"/>
    <w:multiLevelType w:val="hybridMultilevel"/>
    <w:tmpl w:val="533A3542"/>
    <w:lvl w:ilvl="0" w:tplc="6C5EBD82">
      <w:start w:val="1"/>
      <w:numFmt w:val="bullet"/>
      <w:lvlText w:val=""/>
      <w:lvlJc w:val="left"/>
    </w:lvl>
    <w:lvl w:ilvl="1" w:tplc="D03E6E9E">
      <w:numFmt w:val="decimal"/>
      <w:lvlText w:val=""/>
      <w:lvlJc w:val="left"/>
    </w:lvl>
    <w:lvl w:ilvl="2" w:tplc="03C85F9C">
      <w:numFmt w:val="decimal"/>
      <w:lvlText w:val=""/>
      <w:lvlJc w:val="left"/>
    </w:lvl>
    <w:lvl w:ilvl="3" w:tplc="756AEE96">
      <w:numFmt w:val="decimal"/>
      <w:lvlText w:val=""/>
      <w:lvlJc w:val="left"/>
    </w:lvl>
    <w:lvl w:ilvl="4" w:tplc="B5BEBC30">
      <w:numFmt w:val="decimal"/>
      <w:lvlText w:val=""/>
      <w:lvlJc w:val="left"/>
    </w:lvl>
    <w:lvl w:ilvl="5" w:tplc="1C3810AC">
      <w:numFmt w:val="decimal"/>
      <w:lvlText w:val=""/>
      <w:lvlJc w:val="left"/>
    </w:lvl>
    <w:lvl w:ilvl="6" w:tplc="15FCE9AC">
      <w:numFmt w:val="decimal"/>
      <w:lvlText w:val=""/>
      <w:lvlJc w:val="left"/>
    </w:lvl>
    <w:lvl w:ilvl="7" w:tplc="13723ADE">
      <w:numFmt w:val="decimal"/>
      <w:lvlText w:val=""/>
      <w:lvlJc w:val="left"/>
    </w:lvl>
    <w:lvl w:ilvl="8" w:tplc="D1646A96">
      <w:numFmt w:val="decimal"/>
      <w:lvlText w:val=""/>
      <w:lvlJc w:val="left"/>
    </w:lvl>
  </w:abstractNum>
  <w:abstractNum w:abstractNumId="246">
    <w:nsid w:val="00005D27"/>
    <w:multiLevelType w:val="hybridMultilevel"/>
    <w:tmpl w:val="1D966E42"/>
    <w:lvl w:ilvl="0" w:tplc="3272C48C">
      <w:start w:val="1"/>
      <w:numFmt w:val="bullet"/>
      <w:lvlText w:val=""/>
      <w:lvlJc w:val="left"/>
    </w:lvl>
    <w:lvl w:ilvl="1" w:tplc="D2C8B9DE">
      <w:numFmt w:val="decimal"/>
      <w:lvlText w:val=""/>
      <w:lvlJc w:val="left"/>
    </w:lvl>
    <w:lvl w:ilvl="2" w:tplc="EF925242">
      <w:numFmt w:val="decimal"/>
      <w:lvlText w:val=""/>
      <w:lvlJc w:val="left"/>
    </w:lvl>
    <w:lvl w:ilvl="3" w:tplc="001436C6">
      <w:numFmt w:val="decimal"/>
      <w:lvlText w:val=""/>
      <w:lvlJc w:val="left"/>
    </w:lvl>
    <w:lvl w:ilvl="4" w:tplc="D57C8352">
      <w:numFmt w:val="decimal"/>
      <w:lvlText w:val=""/>
      <w:lvlJc w:val="left"/>
    </w:lvl>
    <w:lvl w:ilvl="5" w:tplc="65029974">
      <w:numFmt w:val="decimal"/>
      <w:lvlText w:val=""/>
      <w:lvlJc w:val="left"/>
    </w:lvl>
    <w:lvl w:ilvl="6" w:tplc="94C4C59E">
      <w:numFmt w:val="decimal"/>
      <w:lvlText w:val=""/>
      <w:lvlJc w:val="left"/>
    </w:lvl>
    <w:lvl w:ilvl="7" w:tplc="C22811BC">
      <w:numFmt w:val="decimal"/>
      <w:lvlText w:val=""/>
      <w:lvlJc w:val="left"/>
    </w:lvl>
    <w:lvl w:ilvl="8" w:tplc="C82A9960">
      <w:numFmt w:val="decimal"/>
      <w:lvlText w:val=""/>
      <w:lvlJc w:val="left"/>
    </w:lvl>
  </w:abstractNum>
  <w:abstractNum w:abstractNumId="247">
    <w:nsid w:val="00005D2A"/>
    <w:multiLevelType w:val="hybridMultilevel"/>
    <w:tmpl w:val="FCD6650C"/>
    <w:lvl w:ilvl="0" w:tplc="1CE27180">
      <w:start w:val="1"/>
      <w:numFmt w:val="bullet"/>
      <w:lvlText w:val=""/>
      <w:lvlJc w:val="left"/>
    </w:lvl>
    <w:lvl w:ilvl="1" w:tplc="CB96DD88">
      <w:start w:val="1"/>
      <w:numFmt w:val="bullet"/>
      <w:lvlText w:val=""/>
      <w:lvlJc w:val="left"/>
    </w:lvl>
    <w:lvl w:ilvl="2" w:tplc="36DC1F94">
      <w:numFmt w:val="decimal"/>
      <w:lvlText w:val=""/>
      <w:lvlJc w:val="left"/>
    </w:lvl>
    <w:lvl w:ilvl="3" w:tplc="F7F88FAE">
      <w:numFmt w:val="decimal"/>
      <w:lvlText w:val=""/>
      <w:lvlJc w:val="left"/>
    </w:lvl>
    <w:lvl w:ilvl="4" w:tplc="A0D0BC20">
      <w:numFmt w:val="decimal"/>
      <w:lvlText w:val=""/>
      <w:lvlJc w:val="left"/>
    </w:lvl>
    <w:lvl w:ilvl="5" w:tplc="C80046C2">
      <w:numFmt w:val="decimal"/>
      <w:lvlText w:val=""/>
      <w:lvlJc w:val="left"/>
    </w:lvl>
    <w:lvl w:ilvl="6" w:tplc="FFE6BC72">
      <w:numFmt w:val="decimal"/>
      <w:lvlText w:val=""/>
      <w:lvlJc w:val="left"/>
    </w:lvl>
    <w:lvl w:ilvl="7" w:tplc="1B9EE8EA">
      <w:numFmt w:val="decimal"/>
      <w:lvlText w:val=""/>
      <w:lvlJc w:val="left"/>
    </w:lvl>
    <w:lvl w:ilvl="8" w:tplc="DE6C7672">
      <w:numFmt w:val="decimal"/>
      <w:lvlText w:val=""/>
      <w:lvlJc w:val="left"/>
    </w:lvl>
  </w:abstractNum>
  <w:abstractNum w:abstractNumId="248">
    <w:nsid w:val="00005D2B"/>
    <w:multiLevelType w:val="hybridMultilevel"/>
    <w:tmpl w:val="799A8458"/>
    <w:lvl w:ilvl="0" w:tplc="C07AA66C">
      <w:start w:val="1"/>
      <w:numFmt w:val="bullet"/>
      <w:lvlText w:val="с"/>
      <w:lvlJc w:val="left"/>
    </w:lvl>
    <w:lvl w:ilvl="1" w:tplc="E73ED4C2">
      <w:start w:val="1"/>
      <w:numFmt w:val="bullet"/>
      <w:lvlText w:val=""/>
      <w:lvlJc w:val="left"/>
    </w:lvl>
    <w:lvl w:ilvl="2" w:tplc="AB509650">
      <w:numFmt w:val="decimal"/>
      <w:lvlText w:val=""/>
      <w:lvlJc w:val="left"/>
    </w:lvl>
    <w:lvl w:ilvl="3" w:tplc="E3D61E08">
      <w:numFmt w:val="decimal"/>
      <w:lvlText w:val=""/>
      <w:lvlJc w:val="left"/>
    </w:lvl>
    <w:lvl w:ilvl="4" w:tplc="6EEA761E">
      <w:numFmt w:val="decimal"/>
      <w:lvlText w:val=""/>
      <w:lvlJc w:val="left"/>
    </w:lvl>
    <w:lvl w:ilvl="5" w:tplc="D5641282">
      <w:numFmt w:val="decimal"/>
      <w:lvlText w:val=""/>
      <w:lvlJc w:val="left"/>
    </w:lvl>
    <w:lvl w:ilvl="6" w:tplc="61600366">
      <w:numFmt w:val="decimal"/>
      <w:lvlText w:val=""/>
      <w:lvlJc w:val="left"/>
    </w:lvl>
    <w:lvl w:ilvl="7" w:tplc="E264C61A">
      <w:numFmt w:val="decimal"/>
      <w:lvlText w:val=""/>
      <w:lvlJc w:val="left"/>
    </w:lvl>
    <w:lvl w:ilvl="8" w:tplc="72245792">
      <w:numFmt w:val="decimal"/>
      <w:lvlText w:val=""/>
      <w:lvlJc w:val="left"/>
    </w:lvl>
  </w:abstractNum>
  <w:abstractNum w:abstractNumId="249">
    <w:nsid w:val="00005D3D"/>
    <w:multiLevelType w:val="hybridMultilevel"/>
    <w:tmpl w:val="90963AF0"/>
    <w:lvl w:ilvl="0" w:tplc="9A7056C4">
      <w:start w:val="1"/>
      <w:numFmt w:val="bullet"/>
      <w:lvlText w:val="о"/>
      <w:lvlJc w:val="left"/>
    </w:lvl>
    <w:lvl w:ilvl="1" w:tplc="33B27F10">
      <w:start w:val="1"/>
      <w:numFmt w:val="bullet"/>
      <w:lvlText w:val=""/>
      <w:lvlJc w:val="left"/>
    </w:lvl>
    <w:lvl w:ilvl="2" w:tplc="F2F6673C">
      <w:numFmt w:val="decimal"/>
      <w:lvlText w:val=""/>
      <w:lvlJc w:val="left"/>
    </w:lvl>
    <w:lvl w:ilvl="3" w:tplc="00ECC46C">
      <w:numFmt w:val="decimal"/>
      <w:lvlText w:val=""/>
      <w:lvlJc w:val="left"/>
    </w:lvl>
    <w:lvl w:ilvl="4" w:tplc="1C427266">
      <w:numFmt w:val="decimal"/>
      <w:lvlText w:val=""/>
      <w:lvlJc w:val="left"/>
    </w:lvl>
    <w:lvl w:ilvl="5" w:tplc="56F0BD82">
      <w:numFmt w:val="decimal"/>
      <w:lvlText w:val=""/>
      <w:lvlJc w:val="left"/>
    </w:lvl>
    <w:lvl w:ilvl="6" w:tplc="B68A6EB0">
      <w:numFmt w:val="decimal"/>
      <w:lvlText w:val=""/>
      <w:lvlJc w:val="left"/>
    </w:lvl>
    <w:lvl w:ilvl="7" w:tplc="E25ED1F0">
      <w:numFmt w:val="decimal"/>
      <w:lvlText w:val=""/>
      <w:lvlJc w:val="left"/>
    </w:lvl>
    <w:lvl w:ilvl="8" w:tplc="9280E4B2">
      <w:numFmt w:val="decimal"/>
      <w:lvlText w:val=""/>
      <w:lvlJc w:val="left"/>
    </w:lvl>
  </w:abstractNum>
  <w:abstractNum w:abstractNumId="250">
    <w:nsid w:val="00005DB8"/>
    <w:multiLevelType w:val="hybridMultilevel"/>
    <w:tmpl w:val="6180F8F8"/>
    <w:lvl w:ilvl="0" w:tplc="D7346290">
      <w:start w:val="1"/>
      <w:numFmt w:val="bullet"/>
      <w:lvlText w:val="В"/>
      <w:lvlJc w:val="left"/>
    </w:lvl>
    <w:lvl w:ilvl="1" w:tplc="B6985C6E">
      <w:numFmt w:val="decimal"/>
      <w:lvlText w:val=""/>
      <w:lvlJc w:val="left"/>
    </w:lvl>
    <w:lvl w:ilvl="2" w:tplc="635E7B8A">
      <w:numFmt w:val="decimal"/>
      <w:lvlText w:val=""/>
      <w:lvlJc w:val="left"/>
    </w:lvl>
    <w:lvl w:ilvl="3" w:tplc="F65A80F0">
      <w:numFmt w:val="decimal"/>
      <w:lvlText w:val=""/>
      <w:lvlJc w:val="left"/>
    </w:lvl>
    <w:lvl w:ilvl="4" w:tplc="17BC02FC">
      <w:numFmt w:val="decimal"/>
      <w:lvlText w:val=""/>
      <w:lvlJc w:val="left"/>
    </w:lvl>
    <w:lvl w:ilvl="5" w:tplc="F5B6082E">
      <w:numFmt w:val="decimal"/>
      <w:lvlText w:val=""/>
      <w:lvlJc w:val="left"/>
    </w:lvl>
    <w:lvl w:ilvl="6" w:tplc="3A1494EC">
      <w:numFmt w:val="decimal"/>
      <w:lvlText w:val=""/>
      <w:lvlJc w:val="left"/>
    </w:lvl>
    <w:lvl w:ilvl="7" w:tplc="9EF83410">
      <w:numFmt w:val="decimal"/>
      <w:lvlText w:val=""/>
      <w:lvlJc w:val="left"/>
    </w:lvl>
    <w:lvl w:ilvl="8" w:tplc="A2BC9EC6">
      <w:numFmt w:val="decimal"/>
      <w:lvlText w:val=""/>
      <w:lvlJc w:val="left"/>
    </w:lvl>
  </w:abstractNum>
  <w:abstractNum w:abstractNumId="251">
    <w:nsid w:val="00005DE9"/>
    <w:multiLevelType w:val="hybridMultilevel"/>
    <w:tmpl w:val="4BE4E0BA"/>
    <w:lvl w:ilvl="0" w:tplc="C9CC1558">
      <w:start w:val="1"/>
      <w:numFmt w:val="bullet"/>
      <w:lvlText w:val=""/>
      <w:lvlJc w:val="left"/>
    </w:lvl>
    <w:lvl w:ilvl="1" w:tplc="182CA1F6">
      <w:start w:val="1"/>
      <w:numFmt w:val="bullet"/>
      <w:lvlText w:val="и"/>
      <w:lvlJc w:val="left"/>
    </w:lvl>
    <w:lvl w:ilvl="2" w:tplc="C2DE4B44">
      <w:start w:val="1"/>
      <w:numFmt w:val="bullet"/>
      <w:lvlText w:val=""/>
      <w:lvlJc w:val="left"/>
    </w:lvl>
    <w:lvl w:ilvl="3" w:tplc="EA86A49A">
      <w:numFmt w:val="decimal"/>
      <w:lvlText w:val=""/>
      <w:lvlJc w:val="left"/>
    </w:lvl>
    <w:lvl w:ilvl="4" w:tplc="36D64216">
      <w:numFmt w:val="decimal"/>
      <w:lvlText w:val=""/>
      <w:lvlJc w:val="left"/>
    </w:lvl>
    <w:lvl w:ilvl="5" w:tplc="AA32DFAC">
      <w:numFmt w:val="decimal"/>
      <w:lvlText w:val=""/>
      <w:lvlJc w:val="left"/>
    </w:lvl>
    <w:lvl w:ilvl="6" w:tplc="441E8158">
      <w:numFmt w:val="decimal"/>
      <w:lvlText w:val=""/>
      <w:lvlJc w:val="left"/>
    </w:lvl>
    <w:lvl w:ilvl="7" w:tplc="9A1A7D0E">
      <w:numFmt w:val="decimal"/>
      <w:lvlText w:val=""/>
      <w:lvlJc w:val="left"/>
    </w:lvl>
    <w:lvl w:ilvl="8" w:tplc="0FC41C60">
      <w:numFmt w:val="decimal"/>
      <w:lvlText w:val=""/>
      <w:lvlJc w:val="left"/>
    </w:lvl>
  </w:abstractNum>
  <w:abstractNum w:abstractNumId="252">
    <w:nsid w:val="00005E41"/>
    <w:multiLevelType w:val="hybridMultilevel"/>
    <w:tmpl w:val="ADBEFF2C"/>
    <w:lvl w:ilvl="0" w:tplc="E04C5182">
      <w:start w:val="1"/>
      <w:numFmt w:val="bullet"/>
      <w:lvlText w:val=""/>
      <w:lvlJc w:val="left"/>
    </w:lvl>
    <w:lvl w:ilvl="1" w:tplc="42588B9C">
      <w:numFmt w:val="decimal"/>
      <w:lvlText w:val=""/>
      <w:lvlJc w:val="left"/>
    </w:lvl>
    <w:lvl w:ilvl="2" w:tplc="52C2572A">
      <w:numFmt w:val="decimal"/>
      <w:lvlText w:val=""/>
      <w:lvlJc w:val="left"/>
    </w:lvl>
    <w:lvl w:ilvl="3" w:tplc="5218F9F2">
      <w:numFmt w:val="decimal"/>
      <w:lvlText w:val=""/>
      <w:lvlJc w:val="left"/>
    </w:lvl>
    <w:lvl w:ilvl="4" w:tplc="648EF992">
      <w:numFmt w:val="decimal"/>
      <w:lvlText w:val=""/>
      <w:lvlJc w:val="left"/>
    </w:lvl>
    <w:lvl w:ilvl="5" w:tplc="F4F4F4BC">
      <w:numFmt w:val="decimal"/>
      <w:lvlText w:val=""/>
      <w:lvlJc w:val="left"/>
    </w:lvl>
    <w:lvl w:ilvl="6" w:tplc="9A7C3242">
      <w:numFmt w:val="decimal"/>
      <w:lvlText w:val=""/>
      <w:lvlJc w:val="left"/>
    </w:lvl>
    <w:lvl w:ilvl="7" w:tplc="7CA67C32">
      <w:numFmt w:val="decimal"/>
      <w:lvlText w:val=""/>
      <w:lvlJc w:val="left"/>
    </w:lvl>
    <w:lvl w:ilvl="8" w:tplc="FC8C3AF8">
      <w:numFmt w:val="decimal"/>
      <w:lvlText w:val=""/>
      <w:lvlJc w:val="left"/>
    </w:lvl>
  </w:abstractNum>
  <w:abstractNum w:abstractNumId="253">
    <w:nsid w:val="00005EA5"/>
    <w:multiLevelType w:val="hybridMultilevel"/>
    <w:tmpl w:val="B5309DBA"/>
    <w:lvl w:ilvl="0" w:tplc="7082AB84">
      <w:start w:val="1"/>
      <w:numFmt w:val="bullet"/>
      <w:lvlText w:val=""/>
      <w:lvlJc w:val="left"/>
    </w:lvl>
    <w:lvl w:ilvl="1" w:tplc="87EAA150">
      <w:numFmt w:val="decimal"/>
      <w:lvlText w:val=""/>
      <w:lvlJc w:val="left"/>
    </w:lvl>
    <w:lvl w:ilvl="2" w:tplc="E35825A4">
      <w:numFmt w:val="decimal"/>
      <w:lvlText w:val=""/>
      <w:lvlJc w:val="left"/>
    </w:lvl>
    <w:lvl w:ilvl="3" w:tplc="7310ABB6">
      <w:numFmt w:val="decimal"/>
      <w:lvlText w:val=""/>
      <w:lvlJc w:val="left"/>
    </w:lvl>
    <w:lvl w:ilvl="4" w:tplc="E5660FA6">
      <w:numFmt w:val="decimal"/>
      <w:lvlText w:val=""/>
      <w:lvlJc w:val="left"/>
    </w:lvl>
    <w:lvl w:ilvl="5" w:tplc="A7420FEA">
      <w:numFmt w:val="decimal"/>
      <w:lvlText w:val=""/>
      <w:lvlJc w:val="left"/>
    </w:lvl>
    <w:lvl w:ilvl="6" w:tplc="FF3E8CFE">
      <w:numFmt w:val="decimal"/>
      <w:lvlText w:val=""/>
      <w:lvlJc w:val="left"/>
    </w:lvl>
    <w:lvl w:ilvl="7" w:tplc="55027EAC">
      <w:numFmt w:val="decimal"/>
      <w:lvlText w:val=""/>
      <w:lvlJc w:val="left"/>
    </w:lvl>
    <w:lvl w:ilvl="8" w:tplc="28DE491A">
      <w:numFmt w:val="decimal"/>
      <w:lvlText w:val=""/>
      <w:lvlJc w:val="left"/>
    </w:lvl>
  </w:abstractNum>
  <w:abstractNum w:abstractNumId="254">
    <w:nsid w:val="00005F67"/>
    <w:multiLevelType w:val="hybridMultilevel"/>
    <w:tmpl w:val="CEDC420C"/>
    <w:lvl w:ilvl="0" w:tplc="45FE802E">
      <w:start w:val="1"/>
      <w:numFmt w:val="bullet"/>
      <w:lvlText w:val="и"/>
      <w:lvlJc w:val="left"/>
    </w:lvl>
    <w:lvl w:ilvl="1" w:tplc="C152DFDC">
      <w:start w:val="1"/>
      <w:numFmt w:val="bullet"/>
      <w:lvlText w:val=""/>
      <w:lvlJc w:val="left"/>
    </w:lvl>
    <w:lvl w:ilvl="2" w:tplc="94C836CC">
      <w:numFmt w:val="decimal"/>
      <w:lvlText w:val=""/>
      <w:lvlJc w:val="left"/>
    </w:lvl>
    <w:lvl w:ilvl="3" w:tplc="77520A44">
      <w:numFmt w:val="decimal"/>
      <w:lvlText w:val=""/>
      <w:lvlJc w:val="left"/>
    </w:lvl>
    <w:lvl w:ilvl="4" w:tplc="573E6742">
      <w:numFmt w:val="decimal"/>
      <w:lvlText w:val=""/>
      <w:lvlJc w:val="left"/>
    </w:lvl>
    <w:lvl w:ilvl="5" w:tplc="C1F2DABE">
      <w:numFmt w:val="decimal"/>
      <w:lvlText w:val=""/>
      <w:lvlJc w:val="left"/>
    </w:lvl>
    <w:lvl w:ilvl="6" w:tplc="53069B4A">
      <w:numFmt w:val="decimal"/>
      <w:lvlText w:val=""/>
      <w:lvlJc w:val="left"/>
    </w:lvl>
    <w:lvl w:ilvl="7" w:tplc="D3644EBE">
      <w:numFmt w:val="decimal"/>
      <w:lvlText w:val=""/>
      <w:lvlJc w:val="left"/>
    </w:lvl>
    <w:lvl w:ilvl="8" w:tplc="1F36C8BE">
      <w:numFmt w:val="decimal"/>
      <w:lvlText w:val=""/>
      <w:lvlJc w:val="left"/>
    </w:lvl>
  </w:abstractNum>
  <w:abstractNum w:abstractNumId="255">
    <w:nsid w:val="00005F98"/>
    <w:multiLevelType w:val="hybridMultilevel"/>
    <w:tmpl w:val="40CA17F4"/>
    <w:lvl w:ilvl="0" w:tplc="5D840190">
      <w:start w:val="1"/>
      <w:numFmt w:val="bullet"/>
      <w:lvlText w:val="•"/>
      <w:lvlJc w:val="left"/>
    </w:lvl>
    <w:lvl w:ilvl="1" w:tplc="374233F4">
      <w:numFmt w:val="decimal"/>
      <w:lvlText w:val=""/>
      <w:lvlJc w:val="left"/>
    </w:lvl>
    <w:lvl w:ilvl="2" w:tplc="8EEEBE1E">
      <w:numFmt w:val="decimal"/>
      <w:lvlText w:val=""/>
      <w:lvlJc w:val="left"/>
    </w:lvl>
    <w:lvl w:ilvl="3" w:tplc="3690BF0E">
      <w:numFmt w:val="decimal"/>
      <w:lvlText w:val=""/>
      <w:lvlJc w:val="left"/>
    </w:lvl>
    <w:lvl w:ilvl="4" w:tplc="212E6A80">
      <w:numFmt w:val="decimal"/>
      <w:lvlText w:val=""/>
      <w:lvlJc w:val="left"/>
    </w:lvl>
    <w:lvl w:ilvl="5" w:tplc="52F05684">
      <w:numFmt w:val="decimal"/>
      <w:lvlText w:val=""/>
      <w:lvlJc w:val="left"/>
    </w:lvl>
    <w:lvl w:ilvl="6" w:tplc="732E2BE8">
      <w:numFmt w:val="decimal"/>
      <w:lvlText w:val=""/>
      <w:lvlJc w:val="left"/>
    </w:lvl>
    <w:lvl w:ilvl="7" w:tplc="CEEE2EE6">
      <w:numFmt w:val="decimal"/>
      <w:lvlText w:val=""/>
      <w:lvlJc w:val="left"/>
    </w:lvl>
    <w:lvl w:ilvl="8" w:tplc="B4E2ED8C">
      <w:numFmt w:val="decimal"/>
      <w:lvlText w:val=""/>
      <w:lvlJc w:val="left"/>
    </w:lvl>
  </w:abstractNum>
  <w:abstractNum w:abstractNumId="256">
    <w:nsid w:val="00006014"/>
    <w:multiLevelType w:val="hybridMultilevel"/>
    <w:tmpl w:val="1EAAB9B6"/>
    <w:lvl w:ilvl="0" w:tplc="F38A8D4E">
      <w:start w:val="1"/>
      <w:numFmt w:val="bullet"/>
      <w:lvlText w:val="В"/>
      <w:lvlJc w:val="left"/>
    </w:lvl>
    <w:lvl w:ilvl="1" w:tplc="5D60C5BE">
      <w:start w:val="1"/>
      <w:numFmt w:val="bullet"/>
      <w:lvlText w:val=""/>
      <w:lvlJc w:val="left"/>
    </w:lvl>
    <w:lvl w:ilvl="2" w:tplc="C0D2D872">
      <w:start w:val="1"/>
      <w:numFmt w:val="bullet"/>
      <w:lvlText w:val=""/>
      <w:lvlJc w:val="left"/>
    </w:lvl>
    <w:lvl w:ilvl="3" w:tplc="42924A28">
      <w:numFmt w:val="decimal"/>
      <w:lvlText w:val=""/>
      <w:lvlJc w:val="left"/>
    </w:lvl>
    <w:lvl w:ilvl="4" w:tplc="60F28A22">
      <w:numFmt w:val="decimal"/>
      <w:lvlText w:val=""/>
      <w:lvlJc w:val="left"/>
    </w:lvl>
    <w:lvl w:ilvl="5" w:tplc="E29881F4">
      <w:numFmt w:val="decimal"/>
      <w:lvlText w:val=""/>
      <w:lvlJc w:val="left"/>
    </w:lvl>
    <w:lvl w:ilvl="6" w:tplc="E0EA23EC">
      <w:numFmt w:val="decimal"/>
      <w:lvlText w:val=""/>
      <w:lvlJc w:val="left"/>
    </w:lvl>
    <w:lvl w:ilvl="7" w:tplc="5EEACFBA">
      <w:numFmt w:val="decimal"/>
      <w:lvlText w:val=""/>
      <w:lvlJc w:val="left"/>
    </w:lvl>
    <w:lvl w:ilvl="8" w:tplc="9C04AB6E">
      <w:numFmt w:val="decimal"/>
      <w:lvlText w:val=""/>
      <w:lvlJc w:val="left"/>
    </w:lvl>
  </w:abstractNum>
  <w:abstractNum w:abstractNumId="257">
    <w:nsid w:val="00006117"/>
    <w:multiLevelType w:val="hybridMultilevel"/>
    <w:tmpl w:val="655E3EC8"/>
    <w:lvl w:ilvl="0" w:tplc="EA6AAAFC">
      <w:start w:val="1"/>
      <w:numFmt w:val="bullet"/>
      <w:lvlText w:val=""/>
      <w:lvlJc w:val="left"/>
    </w:lvl>
    <w:lvl w:ilvl="1" w:tplc="2D208448">
      <w:numFmt w:val="decimal"/>
      <w:lvlText w:val=""/>
      <w:lvlJc w:val="left"/>
    </w:lvl>
    <w:lvl w:ilvl="2" w:tplc="21FC27C0">
      <w:numFmt w:val="decimal"/>
      <w:lvlText w:val=""/>
      <w:lvlJc w:val="left"/>
    </w:lvl>
    <w:lvl w:ilvl="3" w:tplc="742674E2">
      <w:numFmt w:val="decimal"/>
      <w:lvlText w:val=""/>
      <w:lvlJc w:val="left"/>
    </w:lvl>
    <w:lvl w:ilvl="4" w:tplc="7204988A">
      <w:numFmt w:val="decimal"/>
      <w:lvlText w:val=""/>
      <w:lvlJc w:val="left"/>
    </w:lvl>
    <w:lvl w:ilvl="5" w:tplc="849E49B2">
      <w:numFmt w:val="decimal"/>
      <w:lvlText w:val=""/>
      <w:lvlJc w:val="left"/>
    </w:lvl>
    <w:lvl w:ilvl="6" w:tplc="B60C9B74">
      <w:numFmt w:val="decimal"/>
      <w:lvlText w:val=""/>
      <w:lvlJc w:val="left"/>
    </w:lvl>
    <w:lvl w:ilvl="7" w:tplc="3D64918E">
      <w:numFmt w:val="decimal"/>
      <w:lvlText w:val=""/>
      <w:lvlJc w:val="left"/>
    </w:lvl>
    <w:lvl w:ilvl="8" w:tplc="91DC125E">
      <w:numFmt w:val="decimal"/>
      <w:lvlText w:val=""/>
      <w:lvlJc w:val="left"/>
    </w:lvl>
  </w:abstractNum>
  <w:abstractNum w:abstractNumId="258">
    <w:nsid w:val="0000618A"/>
    <w:multiLevelType w:val="hybridMultilevel"/>
    <w:tmpl w:val="3C8422BE"/>
    <w:lvl w:ilvl="0" w:tplc="13D2CECC">
      <w:start w:val="1"/>
      <w:numFmt w:val="bullet"/>
      <w:lvlText w:val=""/>
      <w:lvlJc w:val="left"/>
    </w:lvl>
    <w:lvl w:ilvl="1" w:tplc="0C36B534">
      <w:numFmt w:val="decimal"/>
      <w:lvlText w:val=""/>
      <w:lvlJc w:val="left"/>
    </w:lvl>
    <w:lvl w:ilvl="2" w:tplc="15A4AF2E">
      <w:numFmt w:val="decimal"/>
      <w:lvlText w:val=""/>
      <w:lvlJc w:val="left"/>
    </w:lvl>
    <w:lvl w:ilvl="3" w:tplc="149C1FB2">
      <w:numFmt w:val="decimal"/>
      <w:lvlText w:val=""/>
      <w:lvlJc w:val="left"/>
    </w:lvl>
    <w:lvl w:ilvl="4" w:tplc="58DC54A6">
      <w:numFmt w:val="decimal"/>
      <w:lvlText w:val=""/>
      <w:lvlJc w:val="left"/>
    </w:lvl>
    <w:lvl w:ilvl="5" w:tplc="C4F22438">
      <w:numFmt w:val="decimal"/>
      <w:lvlText w:val=""/>
      <w:lvlJc w:val="left"/>
    </w:lvl>
    <w:lvl w:ilvl="6" w:tplc="E10402C8">
      <w:numFmt w:val="decimal"/>
      <w:lvlText w:val=""/>
      <w:lvlJc w:val="left"/>
    </w:lvl>
    <w:lvl w:ilvl="7" w:tplc="EF52A78E">
      <w:numFmt w:val="decimal"/>
      <w:lvlText w:val=""/>
      <w:lvlJc w:val="left"/>
    </w:lvl>
    <w:lvl w:ilvl="8" w:tplc="6B9835D0">
      <w:numFmt w:val="decimal"/>
      <w:lvlText w:val=""/>
      <w:lvlJc w:val="left"/>
    </w:lvl>
  </w:abstractNum>
  <w:abstractNum w:abstractNumId="259">
    <w:nsid w:val="00006275"/>
    <w:multiLevelType w:val="hybridMultilevel"/>
    <w:tmpl w:val="D2801B52"/>
    <w:lvl w:ilvl="0" w:tplc="6D40B174">
      <w:start w:val="1"/>
      <w:numFmt w:val="bullet"/>
      <w:lvlText w:val="•"/>
      <w:lvlJc w:val="left"/>
    </w:lvl>
    <w:lvl w:ilvl="1" w:tplc="4B50C488">
      <w:numFmt w:val="decimal"/>
      <w:lvlText w:val=""/>
      <w:lvlJc w:val="left"/>
    </w:lvl>
    <w:lvl w:ilvl="2" w:tplc="18B2AAB4">
      <w:numFmt w:val="decimal"/>
      <w:lvlText w:val=""/>
      <w:lvlJc w:val="left"/>
    </w:lvl>
    <w:lvl w:ilvl="3" w:tplc="680E7094">
      <w:numFmt w:val="decimal"/>
      <w:lvlText w:val=""/>
      <w:lvlJc w:val="left"/>
    </w:lvl>
    <w:lvl w:ilvl="4" w:tplc="4F18A3BC">
      <w:numFmt w:val="decimal"/>
      <w:lvlText w:val=""/>
      <w:lvlJc w:val="left"/>
    </w:lvl>
    <w:lvl w:ilvl="5" w:tplc="CF6E5FEE">
      <w:numFmt w:val="decimal"/>
      <w:lvlText w:val=""/>
      <w:lvlJc w:val="left"/>
    </w:lvl>
    <w:lvl w:ilvl="6" w:tplc="C2B408F2">
      <w:numFmt w:val="decimal"/>
      <w:lvlText w:val=""/>
      <w:lvlJc w:val="left"/>
    </w:lvl>
    <w:lvl w:ilvl="7" w:tplc="8234822E">
      <w:numFmt w:val="decimal"/>
      <w:lvlText w:val=""/>
      <w:lvlJc w:val="left"/>
    </w:lvl>
    <w:lvl w:ilvl="8" w:tplc="91167ADA">
      <w:numFmt w:val="decimal"/>
      <w:lvlText w:val=""/>
      <w:lvlJc w:val="left"/>
    </w:lvl>
  </w:abstractNum>
  <w:abstractNum w:abstractNumId="260">
    <w:nsid w:val="000062B0"/>
    <w:multiLevelType w:val="hybridMultilevel"/>
    <w:tmpl w:val="3E6E54B2"/>
    <w:lvl w:ilvl="0" w:tplc="A566C12A">
      <w:start w:val="1"/>
      <w:numFmt w:val="bullet"/>
      <w:lvlText w:val=""/>
      <w:lvlJc w:val="left"/>
    </w:lvl>
    <w:lvl w:ilvl="1" w:tplc="FD2E513E">
      <w:numFmt w:val="decimal"/>
      <w:lvlText w:val=""/>
      <w:lvlJc w:val="left"/>
    </w:lvl>
    <w:lvl w:ilvl="2" w:tplc="37B8FC1A">
      <w:numFmt w:val="decimal"/>
      <w:lvlText w:val=""/>
      <w:lvlJc w:val="left"/>
    </w:lvl>
    <w:lvl w:ilvl="3" w:tplc="F5066D1C">
      <w:numFmt w:val="decimal"/>
      <w:lvlText w:val=""/>
      <w:lvlJc w:val="left"/>
    </w:lvl>
    <w:lvl w:ilvl="4" w:tplc="4426F33E">
      <w:numFmt w:val="decimal"/>
      <w:lvlText w:val=""/>
      <w:lvlJc w:val="left"/>
    </w:lvl>
    <w:lvl w:ilvl="5" w:tplc="57B65808">
      <w:numFmt w:val="decimal"/>
      <w:lvlText w:val=""/>
      <w:lvlJc w:val="left"/>
    </w:lvl>
    <w:lvl w:ilvl="6" w:tplc="B7326DEE">
      <w:numFmt w:val="decimal"/>
      <w:lvlText w:val=""/>
      <w:lvlJc w:val="left"/>
    </w:lvl>
    <w:lvl w:ilvl="7" w:tplc="AB428896">
      <w:numFmt w:val="decimal"/>
      <w:lvlText w:val=""/>
      <w:lvlJc w:val="left"/>
    </w:lvl>
    <w:lvl w:ilvl="8" w:tplc="7048E4E0">
      <w:numFmt w:val="decimal"/>
      <w:lvlText w:val=""/>
      <w:lvlJc w:val="left"/>
    </w:lvl>
  </w:abstractNum>
  <w:abstractNum w:abstractNumId="261">
    <w:nsid w:val="0000634F"/>
    <w:multiLevelType w:val="hybridMultilevel"/>
    <w:tmpl w:val="76840088"/>
    <w:lvl w:ilvl="0" w:tplc="E03AB4DC">
      <w:start w:val="1"/>
      <w:numFmt w:val="bullet"/>
      <w:lvlText w:val=""/>
      <w:lvlJc w:val="left"/>
    </w:lvl>
    <w:lvl w:ilvl="1" w:tplc="D1C4D970">
      <w:numFmt w:val="decimal"/>
      <w:lvlText w:val=""/>
      <w:lvlJc w:val="left"/>
    </w:lvl>
    <w:lvl w:ilvl="2" w:tplc="343681BA">
      <w:numFmt w:val="decimal"/>
      <w:lvlText w:val=""/>
      <w:lvlJc w:val="left"/>
    </w:lvl>
    <w:lvl w:ilvl="3" w:tplc="58A2A6E6">
      <w:numFmt w:val="decimal"/>
      <w:lvlText w:val=""/>
      <w:lvlJc w:val="left"/>
    </w:lvl>
    <w:lvl w:ilvl="4" w:tplc="670233A0">
      <w:numFmt w:val="decimal"/>
      <w:lvlText w:val=""/>
      <w:lvlJc w:val="left"/>
    </w:lvl>
    <w:lvl w:ilvl="5" w:tplc="F1FE1FFE">
      <w:numFmt w:val="decimal"/>
      <w:lvlText w:val=""/>
      <w:lvlJc w:val="left"/>
    </w:lvl>
    <w:lvl w:ilvl="6" w:tplc="A2807536">
      <w:numFmt w:val="decimal"/>
      <w:lvlText w:val=""/>
      <w:lvlJc w:val="left"/>
    </w:lvl>
    <w:lvl w:ilvl="7" w:tplc="FB78D598">
      <w:numFmt w:val="decimal"/>
      <w:lvlText w:val=""/>
      <w:lvlJc w:val="left"/>
    </w:lvl>
    <w:lvl w:ilvl="8" w:tplc="BCD48404">
      <w:numFmt w:val="decimal"/>
      <w:lvlText w:val=""/>
      <w:lvlJc w:val="left"/>
    </w:lvl>
  </w:abstractNum>
  <w:abstractNum w:abstractNumId="262">
    <w:nsid w:val="0000638C"/>
    <w:multiLevelType w:val="hybridMultilevel"/>
    <w:tmpl w:val="092427D6"/>
    <w:lvl w:ilvl="0" w:tplc="C4B27BD6">
      <w:start w:val="1"/>
      <w:numFmt w:val="bullet"/>
      <w:lvlText w:val=""/>
      <w:lvlJc w:val="left"/>
    </w:lvl>
    <w:lvl w:ilvl="1" w:tplc="23D28DA2">
      <w:numFmt w:val="decimal"/>
      <w:lvlText w:val=""/>
      <w:lvlJc w:val="left"/>
    </w:lvl>
    <w:lvl w:ilvl="2" w:tplc="218C51AE">
      <w:numFmt w:val="decimal"/>
      <w:lvlText w:val=""/>
      <w:lvlJc w:val="left"/>
    </w:lvl>
    <w:lvl w:ilvl="3" w:tplc="D52212B8">
      <w:numFmt w:val="decimal"/>
      <w:lvlText w:val=""/>
      <w:lvlJc w:val="left"/>
    </w:lvl>
    <w:lvl w:ilvl="4" w:tplc="58F4DA10">
      <w:numFmt w:val="decimal"/>
      <w:lvlText w:val=""/>
      <w:lvlJc w:val="left"/>
    </w:lvl>
    <w:lvl w:ilvl="5" w:tplc="2A929A2E">
      <w:numFmt w:val="decimal"/>
      <w:lvlText w:val=""/>
      <w:lvlJc w:val="left"/>
    </w:lvl>
    <w:lvl w:ilvl="6" w:tplc="60DC3912">
      <w:numFmt w:val="decimal"/>
      <w:lvlText w:val=""/>
      <w:lvlJc w:val="left"/>
    </w:lvl>
    <w:lvl w:ilvl="7" w:tplc="D814255A">
      <w:numFmt w:val="decimal"/>
      <w:lvlText w:val=""/>
      <w:lvlJc w:val="left"/>
    </w:lvl>
    <w:lvl w:ilvl="8" w:tplc="51581FF8">
      <w:numFmt w:val="decimal"/>
      <w:lvlText w:val=""/>
      <w:lvlJc w:val="left"/>
    </w:lvl>
  </w:abstractNum>
  <w:abstractNum w:abstractNumId="263">
    <w:nsid w:val="000063A4"/>
    <w:multiLevelType w:val="hybridMultilevel"/>
    <w:tmpl w:val="76C00374"/>
    <w:lvl w:ilvl="0" w:tplc="C8E0C4B6">
      <w:start w:val="1"/>
      <w:numFmt w:val="bullet"/>
      <w:lvlText w:val="•"/>
      <w:lvlJc w:val="left"/>
    </w:lvl>
    <w:lvl w:ilvl="1" w:tplc="163C5C02">
      <w:numFmt w:val="decimal"/>
      <w:lvlText w:val=""/>
      <w:lvlJc w:val="left"/>
    </w:lvl>
    <w:lvl w:ilvl="2" w:tplc="1E4A83F2">
      <w:numFmt w:val="decimal"/>
      <w:lvlText w:val=""/>
      <w:lvlJc w:val="left"/>
    </w:lvl>
    <w:lvl w:ilvl="3" w:tplc="66F066AC">
      <w:numFmt w:val="decimal"/>
      <w:lvlText w:val=""/>
      <w:lvlJc w:val="left"/>
    </w:lvl>
    <w:lvl w:ilvl="4" w:tplc="3BB645CC">
      <w:numFmt w:val="decimal"/>
      <w:lvlText w:val=""/>
      <w:lvlJc w:val="left"/>
    </w:lvl>
    <w:lvl w:ilvl="5" w:tplc="1406AB14">
      <w:numFmt w:val="decimal"/>
      <w:lvlText w:val=""/>
      <w:lvlJc w:val="left"/>
    </w:lvl>
    <w:lvl w:ilvl="6" w:tplc="D1FA1EDE">
      <w:numFmt w:val="decimal"/>
      <w:lvlText w:val=""/>
      <w:lvlJc w:val="left"/>
    </w:lvl>
    <w:lvl w:ilvl="7" w:tplc="9F9CBE60">
      <w:numFmt w:val="decimal"/>
      <w:lvlText w:val=""/>
      <w:lvlJc w:val="left"/>
    </w:lvl>
    <w:lvl w:ilvl="8" w:tplc="11648780">
      <w:numFmt w:val="decimal"/>
      <w:lvlText w:val=""/>
      <w:lvlJc w:val="left"/>
    </w:lvl>
  </w:abstractNum>
  <w:abstractNum w:abstractNumId="264">
    <w:nsid w:val="000063C6"/>
    <w:multiLevelType w:val="hybridMultilevel"/>
    <w:tmpl w:val="96ACE330"/>
    <w:lvl w:ilvl="0" w:tplc="468CC8E8">
      <w:start w:val="1"/>
      <w:numFmt w:val="bullet"/>
      <w:lvlText w:val="В"/>
      <w:lvlJc w:val="left"/>
    </w:lvl>
    <w:lvl w:ilvl="1" w:tplc="01CEB2F2">
      <w:numFmt w:val="decimal"/>
      <w:lvlText w:val=""/>
      <w:lvlJc w:val="left"/>
    </w:lvl>
    <w:lvl w:ilvl="2" w:tplc="5B2612F4">
      <w:numFmt w:val="decimal"/>
      <w:lvlText w:val=""/>
      <w:lvlJc w:val="left"/>
    </w:lvl>
    <w:lvl w:ilvl="3" w:tplc="67F6E946">
      <w:numFmt w:val="decimal"/>
      <w:lvlText w:val=""/>
      <w:lvlJc w:val="left"/>
    </w:lvl>
    <w:lvl w:ilvl="4" w:tplc="BC6AE3DE">
      <w:numFmt w:val="decimal"/>
      <w:lvlText w:val=""/>
      <w:lvlJc w:val="left"/>
    </w:lvl>
    <w:lvl w:ilvl="5" w:tplc="5D2CBA44">
      <w:numFmt w:val="decimal"/>
      <w:lvlText w:val=""/>
      <w:lvlJc w:val="left"/>
    </w:lvl>
    <w:lvl w:ilvl="6" w:tplc="4664FD4A">
      <w:numFmt w:val="decimal"/>
      <w:lvlText w:val=""/>
      <w:lvlJc w:val="left"/>
    </w:lvl>
    <w:lvl w:ilvl="7" w:tplc="BF40AAAE">
      <w:numFmt w:val="decimal"/>
      <w:lvlText w:val=""/>
      <w:lvlJc w:val="left"/>
    </w:lvl>
    <w:lvl w:ilvl="8" w:tplc="57E45C3E">
      <w:numFmt w:val="decimal"/>
      <w:lvlText w:val=""/>
      <w:lvlJc w:val="left"/>
    </w:lvl>
  </w:abstractNum>
  <w:abstractNum w:abstractNumId="265">
    <w:nsid w:val="000063CB"/>
    <w:multiLevelType w:val="hybridMultilevel"/>
    <w:tmpl w:val="81A62E54"/>
    <w:lvl w:ilvl="0" w:tplc="B88C5AE4">
      <w:start w:val="1"/>
      <w:numFmt w:val="bullet"/>
      <w:lvlText w:val=""/>
      <w:lvlJc w:val="left"/>
    </w:lvl>
    <w:lvl w:ilvl="1" w:tplc="374CED74">
      <w:numFmt w:val="decimal"/>
      <w:lvlText w:val=""/>
      <w:lvlJc w:val="left"/>
    </w:lvl>
    <w:lvl w:ilvl="2" w:tplc="0644CDE8">
      <w:numFmt w:val="decimal"/>
      <w:lvlText w:val=""/>
      <w:lvlJc w:val="left"/>
    </w:lvl>
    <w:lvl w:ilvl="3" w:tplc="C594785A">
      <w:numFmt w:val="decimal"/>
      <w:lvlText w:val=""/>
      <w:lvlJc w:val="left"/>
    </w:lvl>
    <w:lvl w:ilvl="4" w:tplc="B7F83D72">
      <w:numFmt w:val="decimal"/>
      <w:lvlText w:val=""/>
      <w:lvlJc w:val="left"/>
    </w:lvl>
    <w:lvl w:ilvl="5" w:tplc="C8723EE6">
      <w:numFmt w:val="decimal"/>
      <w:lvlText w:val=""/>
      <w:lvlJc w:val="left"/>
    </w:lvl>
    <w:lvl w:ilvl="6" w:tplc="842865DC">
      <w:numFmt w:val="decimal"/>
      <w:lvlText w:val=""/>
      <w:lvlJc w:val="left"/>
    </w:lvl>
    <w:lvl w:ilvl="7" w:tplc="1EAE5058">
      <w:numFmt w:val="decimal"/>
      <w:lvlText w:val=""/>
      <w:lvlJc w:val="left"/>
    </w:lvl>
    <w:lvl w:ilvl="8" w:tplc="995A8F98">
      <w:numFmt w:val="decimal"/>
      <w:lvlText w:val=""/>
      <w:lvlJc w:val="left"/>
    </w:lvl>
  </w:abstractNum>
  <w:abstractNum w:abstractNumId="266">
    <w:nsid w:val="000063D9"/>
    <w:multiLevelType w:val="hybridMultilevel"/>
    <w:tmpl w:val="4F7CDEA6"/>
    <w:lvl w:ilvl="0" w:tplc="02C46C22">
      <w:start w:val="1"/>
      <w:numFmt w:val="bullet"/>
      <w:lvlText w:val=""/>
      <w:lvlJc w:val="left"/>
    </w:lvl>
    <w:lvl w:ilvl="1" w:tplc="BC6036D6">
      <w:numFmt w:val="decimal"/>
      <w:lvlText w:val=""/>
      <w:lvlJc w:val="left"/>
    </w:lvl>
    <w:lvl w:ilvl="2" w:tplc="259AD3F2">
      <w:numFmt w:val="decimal"/>
      <w:lvlText w:val=""/>
      <w:lvlJc w:val="left"/>
    </w:lvl>
    <w:lvl w:ilvl="3" w:tplc="90A0DE96">
      <w:numFmt w:val="decimal"/>
      <w:lvlText w:val=""/>
      <w:lvlJc w:val="left"/>
    </w:lvl>
    <w:lvl w:ilvl="4" w:tplc="9D4028F8">
      <w:numFmt w:val="decimal"/>
      <w:lvlText w:val=""/>
      <w:lvlJc w:val="left"/>
    </w:lvl>
    <w:lvl w:ilvl="5" w:tplc="1674B698">
      <w:numFmt w:val="decimal"/>
      <w:lvlText w:val=""/>
      <w:lvlJc w:val="left"/>
    </w:lvl>
    <w:lvl w:ilvl="6" w:tplc="72E8C7CC">
      <w:numFmt w:val="decimal"/>
      <w:lvlText w:val=""/>
      <w:lvlJc w:val="left"/>
    </w:lvl>
    <w:lvl w:ilvl="7" w:tplc="55CCD548">
      <w:numFmt w:val="decimal"/>
      <w:lvlText w:val=""/>
      <w:lvlJc w:val="left"/>
    </w:lvl>
    <w:lvl w:ilvl="8" w:tplc="C7EC4F20">
      <w:numFmt w:val="decimal"/>
      <w:lvlText w:val=""/>
      <w:lvlJc w:val="left"/>
    </w:lvl>
  </w:abstractNum>
  <w:abstractNum w:abstractNumId="267">
    <w:nsid w:val="0000641B"/>
    <w:multiLevelType w:val="hybridMultilevel"/>
    <w:tmpl w:val="0FC690FC"/>
    <w:lvl w:ilvl="0" w:tplc="82B26312">
      <w:start w:val="1"/>
      <w:numFmt w:val="bullet"/>
      <w:lvlText w:val="В"/>
      <w:lvlJc w:val="left"/>
    </w:lvl>
    <w:lvl w:ilvl="1" w:tplc="1E0C16A6">
      <w:start w:val="1"/>
      <w:numFmt w:val="bullet"/>
      <w:lvlText w:val="и"/>
      <w:lvlJc w:val="left"/>
    </w:lvl>
    <w:lvl w:ilvl="2" w:tplc="66BCC110">
      <w:start w:val="1"/>
      <w:numFmt w:val="bullet"/>
      <w:lvlText w:val=""/>
      <w:lvlJc w:val="left"/>
    </w:lvl>
    <w:lvl w:ilvl="3" w:tplc="F32ED6D4">
      <w:numFmt w:val="decimal"/>
      <w:lvlText w:val=""/>
      <w:lvlJc w:val="left"/>
    </w:lvl>
    <w:lvl w:ilvl="4" w:tplc="3FF0366E">
      <w:numFmt w:val="decimal"/>
      <w:lvlText w:val=""/>
      <w:lvlJc w:val="left"/>
    </w:lvl>
    <w:lvl w:ilvl="5" w:tplc="638A43FE">
      <w:numFmt w:val="decimal"/>
      <w:lvlText w:val=""/>
      <w:lvlJc w:val="left"/>
    </w:lvl>
    <w:lvl w:ilvl="6" w:tplc="C1CE8BDA">
      <w:numFmt w:val="decimal"/>
      <w:lvlText w:val=""/>
      <w:lvlJc w:val="left"/>
    </w:lvl>
    <w:lvl w:ilvl="7" w:tplc="B8702F02">
      <w:numFmt w:val="decimal"/>
      <w:lvlText w:val=""/>
      <w:lvlJc w:val="left"/>
    </w:lvl>
    <w:lvl w:ilvl="8" w:tplc="C1DE05B0">
      <w:numFmt w:val="decimal"/>
      <w:lvlText w:val=""/>
      <w:lvlJc w:val="left"/>
    </w:lvl>
  </w:abstractNum>
  <w:abstractNum w:abstractNumId="268">
    <w:nsid w:val="00006469"/>
    <w:multiLevelType w:val="hybridMultilevel"/>
    <w:tmpl w:val="681A3C1A"/>
    <w:lvl w:ilvl="0" w:tplc="0BDAF490">
      <w:start w:val="1"/>
      <w:numFmt w:val="bullet"/>
      <w:lvlText w:val=""/>
      <w:lvlJc w:val="left"/>
    </w:lvl>
    <w:lvl w:ilvl="1" w:tplc="CAFA8F52">
      <w:numFmt w:val="decimal"/>
      <w:lvlText w:val=""/>
      <w:lvlJc w:val="left"/>
    </w:lvl>
    <w:lvl w:ilvl="2" w:tplc="A364A5F0">
      <w:numFmt w:val="decimal"/>
      <w:lvlText w:val=""/>
      <w:lvlJc w:val="left"/>
    </w:lvl>
    <w:lvl w:ilvl="3" w:tplc="632876CE">
      <w:numFmt w:val="decimal"/>
      <w:lvlText w:val=""/>
      <w:lvlJc w:val="left"/>
    </w:lvl>
    <w:lvl w:ilvl="4" w:tplc="24A89AFE">
      <w:numFmt w:val="decimal"/>
      <w:lvlText w:val=""/>
      <w:lvlJc w:val="left"/>
    </w:lvl>
    <w:lvl w:ilvl="5" w:tplc="6DD647C4">
      <w:numFmt w:val="decimal"/>
      <w:lvlText w:val=""/>
      <w:lvlJc w:val="left"/>
    </w:lvl>
    <w:lvl w:ilvl="6" w:tplc="BB541F92">
      <w:numFmt w:val="decimal"/>
      <w:lvlText w:val=""/>
      <w:lvlJc w:val="left"/>
    </w:lvl>
    <w:lvl w:ilvl="7" w:tplc="7A3266BE">
      <w:numFmt w:val="decimal"/>
      <w:lvlText w:val=""/>
      <w:lvlJc w:val="left"/>
    </w:lvl>
    <w:lvl w:ilvl="8" w:tplc="0E58C672">
      <w:numFmt w:val="decimal"/>
      <w:lvlText w:val=""/>
      <w:lvlJc w:val="left"/>
    </w:lvl>
  </w:abstractNum>
  <w:abstractNum w:abstractNumId="269">
    <w:nsid w:val="000064E0"/>
    <w:multiLevelType w:val="hybridMultilevel"/>
    <w:tmpl w:val="BD420374"/>
    <w:lvl w:ilvl="0" w:tplc="EBDC03C4">
      <w:start w:val="1"/>
      <w:numFmt w:val="bullet"/>
      <w:lvlText w:val="К"/>
      <w:lvlJc w:val="left"/>
    </w:lvl>
    <w:lvl w:ilvl="1" w:tplc="B198B816">
      <w:start w:val="1"/>
      <w:numFmt w:val="bullet"/>
      <w:lvlText w:val=""/>
      <w:lvlJc w:val="left"/>
    </w:lvl>
    <w:lvl w:ilvl="2" w:tplc="B1E8C382">
      <w:numFmt w:val="decimal"/>
      <w:lvlText w:val=""/>
      <w:lvlJc w:val="left"/>
    </w:lvl>
    <w:lvl w:ilvl="3" w:tplc="FC06136C">
      <w:numFmt w:val="decimal"/>
      <w:lvlText w:val=""/>
      <w:lvlJc w:val="left"/>
    </w:lvl>
    <w:lvl w:ilvl="4" w:tplc="7786D988">
      <w:numFmt w:val="decimal"/>
      <w:lvlText w:val=""/>
      <w:lvlJc w:val="left"/>
    </w:lvl>
    <w:lvl w:ilvl="5" w:tplc="ED20AE60">
      <w:numFmt w:val="decimal"/>
      <w:lvlText w:val=""/>
      <w:lvlJc w:val="left"/>
    </w:lvl>
    <w:lvl w:ilvl="6" w:tplc="2D66F71C">
      <w:numFmt w:val="decimal"/>
      <w:lvlText w:val=""/>
      <w:lvlJc w:val="left"/>
    </w:lvl>
    <w:lvl w:ilvl="7" w:tplc="993057F8">
      <w:numFmt w:val="decimal"/>
      <w:lvlText w:val=""/>
      <w:lvlJc w:val="left"/>
    </w:lvl>
    <w:lvl w:ilvl="8" w:tplc="3D1848EC">
      <w:numFmt w:val="decimal"/>
      <w:lvlText w:val=""/>
      <w:lvlJc w:val="left"/>
    </w:lvl>
  </w:abstractNum>
  <w:abstractNum w:abstractNumId="270">
    <w:nsid w:val="00006512"/>
    <w:multiLevelType w:val="hybridMultilevel"/>
    <w:tmpl w:val="4328E2C4"/>
    <w:lvl w:ilvl="0" w:tplc="FF6C614E">
      <w:start w:val="1"/>
      <w:numFmt w:val="bullet"/>
      <w:lvlText w:val="В"/>
      <w:lvlJc w:val="left"/>
    </w:lvl>
    <w:lvl w:ilvl="1" w:tplc="726E783C">
      <w:numFmt w:val="decimal"/>
      <w:lvlText w:val=""/>
      <w:lvlJc w:val="left"/>
    </w:lvl>
    <w:lvl w:ilvl="2" w:tplc="F24E49BA">
      <w:numFmt w:val="decimal"/>
      <w:lvlText w:val=""/>
      <w:lvlJc w:val="left"/>
    </w:lvl>
    <w:lvl w:ilvl="3" w:tplc="F23A3FB6">
      <w:numFmt w:val="decimal"/>
      <w:lvlText w:val=""/>
      <w:lvlJc w:val="left"/>
    </w:lvl>
    <w:lvl w:ilvl="4" w:tplc="A4004392">
      <w:numFmt w:val="decimal"/>
      <w:lvlText w:val=""/>
      <w:lvlJc w:val="left"/>
    </w:lvl>
    <w:lvl w:ilvl="5" w:tplc="A530901A">
      <w:numFmt w:val="decimal"/>
      <w:lvlText w:val=""/>
      <w:lvlJc w:val="left"/>
    </w:lvl>
    <w:lvl w:ilvl="6" w:tplc="CB6EC1C6">
      <w:numFmt w:val="decimal"/>
      <w:lvlText w:val=""/>
      <w:lvlJc w:val="left"/>
    </w:lvl>
    <w:lvl w:ilvl="7" w:tplc="7E1ED104">
      <w:numFmt w:val="decimal"/>
      <w:lvlText w:val=""/>
      <w:lvlJc w:val="left"/>
    </w:lvl>
    <w:lvl w:ilvl="8" w:tplc="3C0E6116">
      <w:numFmt w:val="decimal"/>
      <w:lvlText w:val=""/>
      <w:lvlJc w:val="left"/>
    </w:lvl>
  </w:abstractNum>
  <w:abstractNum w:abstractNumId="271">
    <w:nsid w:val="00006586"/>
    <w:multiLevelType w:val="hybridMultilevel"/>
    <w:tmpl w:val="46FA574A"/>
    <w:lvl w:ilvl="0" w:tplc="438244CA">
      <w:start w:val="1"/>
      <w:numFmt w:val="bullet"/>
      <w:lvlText w:val="В"/>
      <w:lvlJc w:val="left"/>
    </w:lvl>
    <w:lvl w:ilvl="1" w:tplc="701ED2C8">
      <w:numFmt w:val="decimal"/>
      <w:lvlText w:val=""/>
      <w:lvlJc w:val="left"/>
    </w:lvl>
    <w:lvl w:ilvl="2" w:tplc="E10292CA">
      <w:numFmt w:val="decimal"/>
      <w:lvlText w:val=""/>
      <w:lvlJc w:val="left"/>
    </w:lvl>
    <w:lvl w:ilvl="3" w:tplc="E0C6B26E">
      <w:numFmt w:val="decimal"/>
      <w:lvlText w:val=""/>
      <w:lvlJc w:val="left"/>
    </w:lvl>
    <w:lvl w:ilvl="4" w:tplc="D5327E3A">
      <w:numFmt w:val="decimal"/>
      <w:lvlText w:val=""/>
      <w:lvlJc w:val="left"/>
    </w:lvl>
    <w:lvl w:ilvl="5" w:tplc="08CAAACE">
      <w:numFmt w:val="decimal"/>
      <w:lvlText w:val=""/>
      <w:lvlJc w:val="left"/>
    </w:lvl>
    <w:lvl w:ilvl="6" w:tplc="4AE00ACA">
      <w:numFmt w:val="decimal"/>
      <w:lvlText w:val=""/>
      <w:lvlJc w:val="left"/>
    </w:lvl>
    <w:lvl w:ilvl="7" w:tplc="4F9805B2">
      <w:numFmt w:val="decimal"/>
      <w:lvlText w:val=""/>
      <w:lvlJc w:val="left"/>
    </w:lvl>
    <w:lvl w:ilvl="8" w:tplc="F970F98C">
      <w:numFmt w:val="decimal"/>
      <w:lvlText w:val=""/>
      <w:lvlJc w:val="left"/>
    </w:lvl>
  </w:abstractNum>
  <w:abstractNum w:abstractNumId="272">
    <w:nsid w:val="000065CA"/>
    <w:multiLevelType w:val="hybridMultilevel"/>
    <w:tmpl w:val="801AC796"/>
    <w:lvl w:ilvl="0" w:tplc="388CC6CA">
      <w:start w:val="1"/>
      <w:numFmt w:val="bullet"/>
      <w:lvlText w:val="В"/>
      <w:lvlJc w:val="left"/>
    </w:lvl>
    <w:lvl w:ilvl="1" w:tplc="E6A4A5F6">
      <w:start w:val="1"/>
      <w:numFmt w:val="bullet"/>
      <w:lvlText w:val=""/>
      <w:lvlJc w:val="left"/>
    </w:lvl>
    <w:lvl w:ilvl="2" w:tplc="4074EE88">
      <w:numFmt w:val="decimal"/>
      <w:lvlText w:val=""/>
      <w:lvlJc w:val="left"/>
    </w:lvl>
    <w:lvl w:ilvl="3" w:tplc="A0C04E8E">
      <w:numFmt w:val="decimal"/>
      <w:lvlText w:val=""/>
      <w:lvlJc w:val="left"/>
    </w:lvl>
    <w:lvl w:ilvl="4" w:tplc="F182B00C">
      <w:numFmt w:val="decimal"/>
      <w:lvlText w:val=""/>
      <w:lvlJc w:val="left"/>
    </w:lvl>
    <w:lvl w:ilvl="5" w:tplc="3042BACC">
      <w:numFmt w:val="decimal"/>
      <w:lvlText w:val=""/>
      <w:lvlJc w:val="left"/>
    </w:lvl>
    <w:lvl w:ilvl="6" w:tplc="C5247ADA">
      <w:numFmt w:val="decimal"/>
      <w:lvlText w:val=""/>
      <w:lvlJc w:val="left"/>
    </w:lvl>
    <w:lvl w:ilvl="7" w:tplc="9E524A30">
      <w:numFmt w:val="decimal"/>
      <w:lvlText w:val=""/>
      <w:lvlJc w:val="left"/>
    </w:lvl>
    <w:lvl w:ilvl="8" w:tplc="922AED42">
      <w:numFmt w:val="decimal"/>
      <w:lvlText w:val=""/>
      <w:lvlJc w:val="left"/>
    </w:lvl>
  </w:abstractNum>
  <w:abstractNum w:abstractNumId="273">
    <w:nsid w:val="00006611"/>
    <w:multiLevelType w:val="hybridMultilevel"/>
    <w:tmpl w:val="459001D4"/>
    <w:lvl w:ilvl="0" w:tplc="A15CBF5A">
      <w:start w:val="1"/>
      <w:numFmt w:val="bullet"/>
      <w:lvlText w:val="+"/>
      <w:lvlJc w:val="left"/>
    </w:lvl>
    <w:lvl w:ilvl="1" w:tplc="94A28EDA">
      <w:numFmt w:val="decimal"/>
      <w:lvlText w:val=""/>
      <w:lvlJc w:val="left"/>
    </w:lvl>
    <w:lvl w:ilvl="2" w:tplc="AD1C8E36">
      <w:numFmt w:val="decimal"/>
      <w:lvlText w:val=""/>
      <w:lvlJc w:val="left"/>
    </w:lvl>
    <w:lvl w:ilvl="3" w:tplc="4B626BF8">
      <w:numFmt w:val="decimal"/>
      <w:lvlText w:val=""/>
      <w:lvlJc w:val="left"/>
    </w:lvl>
    <w:lvl w:ilvl="4" w:tplc="714609F2">
      <w:numFmt w:val="decimal"/>
      <w:lvlText w:val=""/>
      <w:lvlJc w:val="left"/>
    </w:lvl>
    <w:lvl w:ilvl="5" w:tplc="0862F6B2">
      <w:numFmt w:val="decimal"/>
      <w:lvlText w:val=""/>
      <w:lvlJc w:val="left"/>
    </w:lvl>
    <w:lvl w:ilvl="6" w:tplc="A02C216C">
      <w:numFmt w:val="decimal"/>
      <w:lvlText w:val=""/>
      <w:lvlJc w:val="left"/>
    </w:lvl>
    <w:lvl w:ilvl="7" w:tplc="9A3EB30E">
      <w:numFmt w:val="decimal"/>
      <w:lvlText w:val=""/>
      <w:lvlJc w:val="left"/>
    </w:lvl>
    <w:lvl w:ilvl="8" w:tplc="CE5072D0">
      <w:numFmt w:val="decimal"/>
      <w:lvlText w:val=""/>
      <w:lvlJc w:val="left"/>
    </w:lvl>
  </w:abstractNum>
  <w:abstractNum w:abstractNumId="274">
    <w:nsid w:val="000066BE"/>
    <w:multiLevelType w:val="hybridMultilevel"/>
    <w:tmpl w:val="5FC22C94"/>
    <w:lvl w:ilvl="0" w:tplc="80FA85EC">
      <w:start w:val="1"/>
      <w:numFmt w:val="bullet"/>
      <w:lvlText w:val=""/>
      <w:lvlJc w:val="left"/>
    </w:lvl>
    <w:lvl w:ilvl="1" w:tplc="1BE22354">
      <w:numFmt w:val="decimal"/>
      <w:lvlText w:val=""/>
      <w:lvlJc w:val="left"/>
    </w:lvl>
    <w:lvl w:ilvl="2" w:tplc="A4C8F468">
      <w:numFmt w:val="decimal"/>
      <w:lvlText w:val=""/>
      <w:lvlJc w:val="left"/>
    </w:lvl>
    <w:lvl w:ilvl="3" w:tplc="BE30EC32">
      <w:numFmt w:val="decimal"/>
      <w:lvlText w:val=""/>
      <w:lvlJc w:val="left"/>
    </w:lvl>
    <w:lvl w:ilvl="4" w:tplc="CF3E3174">
      <w:numFmt w:val="decimal"/>
      <w:lvlText w:val=""/>
      <w:lvlJc w:val="left"/>
    </w:lvl>
    <w:lvl w:ilvl="5" w:tplc="8A4640DE">
      <w:numFmt w:val="decimal"/>
      <w:lvlText w:val=""/>
      <w:lvlJc w:val="left"/>
    </w:lvl>
    <w:lvl w:ilvl="6" w:tplc="0F8E1776">
      <w:numFmt w:val="decimal"/>
      <w:lvlText w:val=""/>
      <w:lvlJc w:val="left"/>
    </w:lvl>
    <w:lvl w:ilvl="7" w:tplc="87CE639A">
      <w:numFmt w:val="decimal"/>
      <w:lvlText w:val=""/>
      <w:lvlJc w:val="left"/>
    </w:lvl>
    <w:lvl w:ilvl="8" w:tplc="9C3C505E">
      <w:numFmt w:val="decimal"/>
      <w:lvlText w:val=""/>
      <w:lvlJc w:val="left"/>
    </w:lvl>
  </w:abstractNum>
  <w:abstractNum w:abstractNumId="275">
    <w:nsid w:val="0000673C"/>
    <w:multiLevelType w:val="hybridMultilevel"/>
    <w:tmpl w:val="9880FEA0"/>
    <w:lvl w:ilvl="0" w:tplc="06265DCA">
      <w:start w:val="1"/>
      <w:numFmt w:val="bullet"/>
      <w:lvlText w:val="и"/>
      <w:lvlJc w:val="left"/>
    </w:lvl>
    <w:lvl w:ilvl="1" w:tplc="67CC8E28">
      <w:start w:val="1"/>
      <w:numFmt w:val="bullet"/>
      <w:lvlText w:val="В"/>
      <w:lvlJc w:val="left"/>
    </w:lvl>
    <w:lvl w:ilvl="2" w:tplc="19E23438">
      <w:numFmt w:val="decimal"/>
      <w:lvlText w:val=""/>
      <w:lvlJc w:val="left"/>
    </w:lvl>
    <w:lvl w:ilvl="3" w:tplc="ADE49B22">
      <w:numFmt w:val="decimal"/>
      <w:lvlText w:val=""/>
      <w:lvlJc w:val="left"/>
    </w:lvl>
    <w:lvl w:ilvl="4" w:tplc="E6D635FE">
      <w:numFmt w:val="decimal"/>
      <w:lvlText w:val=""/>
      <w:lvlJc w:val="left"/>
    </w:lvl>
    <w:lvl w:ilvl="5" w:tplc="A80C51B0">
      <w:numFmt w:val="decimal"/>
      <w:lvlText w:val=""/>
      <w:lvlJc w:val="left"/>
    </w:lvl>
    <w:lvl w:ilvl="6" w:tplc="47F034CA">
      <w:numFmt w:val="decimal"/>
      <w:lvlText w:val=""/>
      <w:lvlJc w:val="left"/>
    </w:lvl>
    <w:lvl w:ilvl="7" w:tplc="81F05F10">
      <w:numFmt w:val="decimal"/>
      <w:lvlText w:val=""/>
      <w:lvlJc w:val="left"/>
    </w:lvl>
    <w:lvl w:ilvl="8" w:tplc="4A5E79D2">
      <w:numFmt w:val="decimal"/>
      <w:lvlText w:val=""/>
      <w:lvlJc w:val="left"/>
    </w:lvl>
  </w:abstractNum>
  <w:abstractNum w:abstractNumId="276">
    <w:nsid w:val="00006778"/>
    <w:multiLevelType w:val="hybridMultilevel"/>
    <w:tmpl w:val="F64458DC"/>
    <w:lvl w:ilvl="0" w:tplc="65167E78">
      <w:start w:val="1"/>
      <w:numFmt w:val="bullet"/>
      <w:lvlText w:val="и"/>
      <w:lvlJc w:val="left"/>
    </w:lvl>
    <w:lvl w:ilvl="1" w:tplc="2C18FD28">
      <w:start w:val="1"/>
      <w:numFmt w:val="bullet"/>
      <w:lvlText w:val=""/>
      <w:lvlJc w:val="left"/>
    </w:lvl>
    <w:lvl w:ilvl="2" w:tplc="B5840A7E">
      <w:numFmt w:val="decimal"/>
      <w:lvlText w:val=""/>
      <w:lvlJc w:val="left"/>
    </w:lvl>
    <w:lvl w:ilvl="3" w:tplc="D40A44DA">
      <w:numFmt w:val="decimal"/>
      <w:lvlText w:val=""/>
      <w:lvlJc w:val="left"/>
    </w:lvl>
    <w:lvl w:ilvl="4" w:tplc="CED4328C">
      <w:numFmt w:val="decimal"/>
      <w:lvlText w:val=""/>
      <w:lvlJc w:val="left"/>
    </w:lvl>
    <w:lvl w:ilvl="5" w:tplc="866C730A">
      <w:numFmt w:val="decimal"/>
      <w:lvlText w:val=""/>
      <w:lvlJc w:val="left"/>
    </w:lvl>
    <w:lvl w:ilvl="6" w:tplc="BFB4D894">
      <w:numFmt w:val="decimal"/>
      <w:lvlText w:val=""/>
      <w:lvlJc w:val="left"/>
    </w:lvl>
    <w:lvl w:ilvl="7" w:tplc="5CB28CF6">
      <w:numFmt w:val="decimal"/>
      <w:lvlText w:val=""/>
      <w:lvlJc w:val="left"/>
    </w:lvl>
    <w:lvl w:ilvl="8" w:tplc="49BABBF0">
      <w:numFmt w:val="decimal"/>
      <w:lvlText w:val=""/>
      <w:lvlJc w:val="left"/>
    </w:lvl>
  </w:abstractNum>
  <w:abstractNum w:abstractNumId="277">
    <w:nsid w:val="000067A6"/>
    <w:multiLevelType w:val="hybridMultilevel"/>
    <w:tmpl w:val="EA762E9C"/>
    <w:lvl w:ilvl="0" w:tplc="9E74432E">
      <w:start w:val="1"/>
      <w:numFmt w:val="bullet"/>
      <w:lvlText w:val=""/>
      <w:lvlJc w:val="left"/>
    </w:lvl>
    <w:lvl w:ilvl="1" w:tplc="ADBA24F0">
      <w:numFmt w:val="decimal"/>
      <w:lvlText w:val=""/>
      <w:lvlJc w:val="left"/>
    </w:lvl>
    <w:lvl w:ilvl="2" w:tplc="666A912E">
      <w:numFmt w:val="decimal"/>
      <w:lvlText w:val=""/>
      <w:lvlJc w:val="left"/>
    </w:lvl>
    <w:lvl w:ilvl="3" w:tplc="041848EE">
      <w:numFmt w:val="decimal"/>
      <w:lvlText w:val=""/>
      <w:lvlJc w:val="left"/>
    </w:lvl>
    <w:lvl w:ilvl="4" w:tplc="51189258">
      <w:numFmt w:val="decimal"/>
      <w:lvlText w:val=""/>
      <w:lvlJc w:val="left"/>
    </w:lvl>
    <w:lvl w:ilvl="5" w:tplc="9F4E1500">
      <w:numFmt w:val="decimal"/>
      <w:lvlText w:val=""/>
      <w:lvlJc w:val="left"/>
    </w:lvl>
    <w:lvl w:ilvl="6" w:tplc="0CD6E8EC">
      <w:numFmt w:val="decimal"/>
      <w:lvlText w:val=""/>
      <w:lvlJc w:val="left"/>
    </w:lvl>
    <w:lvl w:ilvl="7" w:tplc="3EA6E0A2">
      <w:numFmt w:val="decimal"/>
      <w:lvlText w:val=""/>
      <w:lvlJc w:val="left"/>
    </w:lvl>
    <w:lvl w:ilvl="8" w:tplc="2E980C40">
      <w:numFmt w:val="decimal"/>
      <w:lvlText w:val=""/>
      <w:lvlJc w:val="left"/>
    </w:lvl>
  </w:abstractNum>
  <w:abstractNum w:abstractNumId="278">
    <w:nsid w:val="000067D0"/>
    <w:multiLevelType w:val="hybridMultilevel"/>
    <w:tmpl w:val="C0146C34"/>
    <w:lvl w:ilvl="0" w:tplc="6D720D6A">
      <w:start w:val="1"/>
      <w:numFmt w:val="bullet"/>
      <w:lvlText w:val="•"/>
      <w:lvlJc w:val="left"/>
    </w:lvl>
    <w:lvl w:ilvl="1" w:tplc="EA2404C8">
      <w:numFmt w:val="decimal"/>
      <w:lvlText w:val=""/>
      <w:lvlJc w:val="left"/>
    </w:lvl>
    <w:lvl w:ilvl="2" w:tplc="D526C9DA">
      <w:numFmt w:val="decimal"/>
      <w:lvlText w:val=""/>
      <w:lvlJc w:val="left"/>
    </w:lvl>
    <w:lvl w:ilvl="3" w:tplc="5C9E7E8C">
      <w:numFmt w:val="decimal"/>
      <w:lvlText w:val=""/>
      <w:lvlJc w:val="left"/>
    </w:lvl>
    <w:lvl w:ilvl="4" w:tplc="555ABDA8">
      <w:numFmt w:val="decimal"/>
      <w:lvlText w:val=""/>
      <w:lvlJc w:val="left"/>
    </w:lvl>
    <w:lvl w:ilvl="5" w:tplc="4B185F68">
      <w:numFmt w:val="decimal"/>
      <w:lvlText w:val=""/>
      <w:lvlJc w:val="left"/>
    </w:lvl>
    <w:lvl w:ilvl="6" w:tplc="B6EC0E26">
      <w:numFmt w:val="decimal"/>
      <w:lvlText w:val=""/>
      <w:lvlJc w:val="left"/>
    </w:lvl>
    <w:lvl w:ilvl="7" w:tplc="2A86B304">
      <w:numFmt w:val="decimal"/>
      <w:lvlText w:val=""/>
      <w:lvlJc w:val="left"/>
    </w:lvl>
    <w:lvl w:ilvl="8" w:tplc="47341D22">
      <w:numFmt w:val="decimal"/>
      <w:lvlText w:val=""/>
      <w:lvlJc w:val="left"/>
    </w:lvl>
  </w:abstractNum>
  <w:abstractNum w:abstractNumId="279">
    <w:nsid w:val="00006874"/>
    <w:multiLevelType w:val="hybridMultilevel"/>
    <w:tmpl w:val="92A2BE0A"/>
    <w:lvl w:ilvl="0" w:tplc="FBC20B9C">
      <w:start w:val="1"/>
      <w:numFmt w:val="bullet"/>
      <w:lvlText w:val=""/>
      <w:lvlJc w:val="left"/>
    </w:lvl>
    <w:lvl w:ilvl="1" w:tplc="9F7493B6">
      <w:numFmt w:val="decimal"/>
      <w:lvlText w:val=""/>
      <w:lvlJc w:val="left"/>
    </w:lvl>
    <w:lvl w:ilvl="2" w:tplc="233AB57A">
      <w:numFmt w:val="decimal"/>
      <w:lvlText w:val=""/>
      <w:lvlJc w:val="left"/>
    </w:lvl>
    <w:lvl w:ilvl="3" w:tplc="79A40E04">
      <w:numFmt w:val="decimal"/>
      <w:lvlText w:val=""/>
      <w:lvlJc w:val="left"/>
    </w:lvl>
    <w:lvl w:ilvl="4" w:tplc="F5BCF47E">
      <w:numFmt w:val="decimal"/>
      <w:lvlText w:val=""/>
      <w:lvlJc w:val="left"/>
    </w:lvl>
    <w:lvl w:ilvl="5" w:tplc="0D640F6A">
      <w:numFmt w:val="decimal"/>
      <w:lvlText w:val=""/>
      <w:lvlJc w:val="left"/>
    </w:lvl>
    <w:lvl w:ilvl="6" w:tplc="C690F9C8">
      <w:numFmt w:val="decimal"/>
      <w:lvlText w:val=""/>
      <w:lvlJc w:val="left"/>
    </w:lvl>
    <w:lvl w:ilvl="7" w:tplc="36061404">
      <w:numFmt w:val="decimal"/>
      <w:lvlText w:val=""/>
      <w:lvlJc w:val="left"/>
    </w:lvl>
    <w:lvl w:ilvl="8" w:tplc="31145BDA">
      <w:numFmt w:val="decimal"/>
      <w:lvlText w:val=""/>
      <w:lvlJc w:val="left"/>
    </w:lvl>
  </w:abstractNum>
  <w:abstractNum w:abstractNumId="280">
    <w:nsid w:val="00006A10"/>
    <w:multiLevelType w:val="hybridMultilevel"/>
    <w:tmpl w:val="CA70C272"/>
    <w:lvl w:ilvl="0" w:tplc="15F6D036">
      <w:start w:val="1"/>
      <w:numFmt w:val="bullet"/>
      <w:lvlText w:val="-"/>
      <w:lvlJc w:val="left"/>
    </w:lvl>
    <w:lvl w:ilvl="1" w:tplc="53DA640C">
      <w:numFmt w:val="decimal"/>
      <w:lvlText w:val=""/>
      <w:lvlJc w:val="left"/>
    </w:lvl>
    <w:lvl w:ilvl="2" w:tplc="88386E30">
      <w:numFmt w:val="decimal"/>
      <w:lvlText w:val=""/>
      <w:lvlJc w:val="left"/>
    </w:lvl>
    <w:lvl w:ilvl="3" w:tplc="A6688EA8">
      <w:numFmt w:val="decimal"/>
      <w:lvlText w:val=""/>
      <w:lvlJc w:val="left"/>
    </w:lvl>
    <w:lvl w:ilvl="4" w:tplc="460CB7D8">
      <w:numFmt w:val="decimal"/>
      <w:lvlText w:val=""/>
      <w:lvlJc w:val="left"/>
    </w:lvl>
    <w:lvl w:ilvl="5" w:tplc="929AC6CE">
      <w:numFmt w:val="decimal"/>
      <w:lvlText w:val=""/>
      <w:lvlJc w:val="left"/>
    </w:lvl>
    <w:lvl w:ilvl="6" w:tplc="76FE661C">
      <w:numFmt w:val="decimal"/>
      <w:lvlText w:val=""/>
      <w:lvlJc w:val="left"/>
    </w:lvl>
    <w:lvl w:ilvl="7" w:tplc="CA8E27FA">
      <w:numFmt w:val="decimal"/>
      <w:lvlText w:val=""/>
      <w:lvlJc w:val="left"/>
    </w:lvl>
    <w:lvl w:ilvl="8" w:tplc="F0C8F1F6">
      <w:numFmt w:val="decimal"/>
      <w:lvlText w:val=""/>
      <w:lvlJc w:val="left"/>
    </w:lvl>
  </w:abstractNum>
  <w:abstractNum w:abstractNumId="281">
    <w:nsid w:val="00006AF8"/>
    <w:multiLevelType w:val="hybridMultilevel"/>
    <w:tmpl w:val="4348B1EC"/>
    <w:lvl w:ilvl="0" w:tplc="601697C4">
      <w:start w:val="1"/>
      <w:numFmt w:val="bullet"/>
      <w:lvlText w:val=""/>
      <w:lvlJc w:val="left"/>
    </w:lvl>
    <w:lvl w:ilvl="1" w:tplc="A1B04F92">
      <w:numFmt w:val="decimal"/>
      <w:lvlText w:val=""/>
      <w:lvlJc w:val="left"/>
    </w:lvl>
    <w:lvl w:ilvl="2" w:tplc="28DC0A0E">
      <w:numFmt w:val="decimal"/>
      <w:lvlText w:val=""/>
      <w:lvlJc w:val="left"/>
    </w:lvl>
    <w:lvl w:ilvl="3" w:tplc="17F43988">
      <w:numFmt w:val="decimal"/>
      <w:lvlText w:val=""/>
      <w:lvlJc w:val="left"/>
    </w:lvl>
    <w:lvl w:ilvl="4" w:tplc="A7B67644">
      <w:numFmt w:val="decimal"/>
      <w:lvlText w:val=""/>
      <w:lvlJc w:val="left"/>
    </w:lvl>
    <w:lvl w:ilvl="5" w:tplc="83586D1A">
      <w:numFmt w:val="decimal"/>
      <w:lvlText w:val=""/>
      <w:lvlJc w:val="left"/>
    </w:lvl>
    <w:lvl w:ilvl="6" w:tplc="DAE8A748">
      <w:numFmt w:val="decimal"/>
      <w:lvlText w:val=""/>
      <w:lvlJc w:val="left"/>
    </w:lvl>
    <w:lvl w:ilvl="7" w:tplc="F4FC1FD4">
      <w:numFmt w:val="decimal"/>
      <w:lvlText w:val=""/>
      <w:lvlJc w:val="left"/>
    </w:lvl>
    <w:lvl w:ilvl="8" w:tplc="88440CFA">
      <w:numFmt w:val="decimal"/>
      <w:lvlText w:val=""/>
      <w:lvlJc w:val="left"/>
    </w:lvl>
  </w:abstractNum>
  <w:abstractNum w:abstractNumId="282">
    <w:nsid w:val="00006B28"/>
    <w:multiLevelType w:val="hybridMultilevel"/>
    <w:tmpl w:val="AE2C4FA8"/>
    <w:lvl w:ilvl="0" w:tplc="3704FFE6">
      <w:start w:val="2"/>
      <w:numFmt w:val="decimal"/>
      <w:lvlText w:val="%1."/>
      <w:lvlJc w:val="left"/>
    </w:lvl>
    <w:lvl w:ilvl="1" w:tplc="AC98F208">
      <w:numFmt w:val="decimal"/>
      <w:lvlText w:val=""/>
      <w:lvlJc w:val="left"/>
    </w:lvl>
    <w:lvl w:ilvl="2" w:tplc="D06A03C2">
      <w:numFmt w:val="decimal"/>
      <w:lvlText w:val=""/>
      <w:lvlJc w:val="left"/>
    </w:lvl>
    <w:lvl w:ilvl="3" w:tplc="739202A4">
      <w:numFmt w:val="decimal"/>
      <w:lvlText w:val=""/>
      <w:lvlJc w:val="left"/>
    </w:lvl>
    <w:lvl w:ilvl="4" w:tplc="8AF2E40E">
      <w:numFmt w:val="decimal"/>
      <w:lvlText w:val=""/>
      <w:lvlJc w:val="left"/>
    </w:lvl>
    <w:lvl w:ilvl="5" w:tplc="88302486">
      <w:numFmt w:val="decimal"/>
      <w:lvlText w:val=""/>
      <w:lvlJc w:val="left"/>
    </w:lvl>
    <w:lvl w:ilvl="6" w:tplc="6AFE121A">
      <w:numFmt w:val="decimal"/>
      <w:lvlText w:val=""/>
      <w:lvlJc w:val="left"/>
    </w:lvl>
    <w:lvl w:ilvl="7" w:tplc="E6A4D89C">
      <w:numFmt w:val="decimal"/>
      <w:lvlText w:val=""/>
      <w:lvlJc w:val="left"/>
    </w:lvl>
    <w:lvl w:ilvl="8" w:tplc="62BC529A">
      <w:numFmt w:val="decimal"/>
      <w:lvlText w:val=""/>
      <w:lvlJc w:val="left"/>
    </w:lvl>
  </w:abstractNum>
  <w:abstractNum w:abstractNumId="283">
    <w:nsid w:val="00006B61"/>
    <w:multiLevelType w:val="hybridMultilevel"/>
    <w:tmpl w:val="73AAC52E"/>
    <w:lvl w:ilvl="0" w:tplc="1346B21C">
      <w:start w:val="1"/>
      <w:numFmt w:val="bullet"/>
      <w:lvlText w:val=""/>
      <w:lvlJc w:val="left"/>
    </w:lvl>
    <w:lvl w:ilvl="1" w:tplc="5D2E1D44">
      <w:numFmt w:val="decimal"/>
      <w:lvlText w:val=""/>
      <w:lvlJc w:val="left"/>
    </w:lvl>
    <w:lvl w:ilvl="2" w:tplc="146CCB70">
      <w:numFmt w:val="decimal"/>
      <w:lvlText w:val=""/>
      <w:lvlJc w:val="left"/>
    </w:lvl>
    <w:lvl w:ilvl="3" w:tplc="FF6C7E9C">
      <w:numFmt w:val="decimal"/>
      <w:lvlText w:val=""/>
      <w:lvlJc w:val="left"/>
    </w:lvl>
    <w:lvl w:ilvl="4" w:tplc="C58651D6">
      <w:numFmt w:val="decimal"/>
      <w:lvlText w:val=""/>
      <w:lvlJc w:val="left"/>
    </w:lvl>
    <w:lvl w:ilvl="5" w:tplc="F320AE1A">
      <w:numFmt w:val="decimal"/>
      <w:lvlText w:val=""/>
      <w:lvlJc w:val="left"/>
    </w:lvl>
    <w:lvl w:ilvl="6" w:tplc="C09A54CC">
      <w:numFmt w:val="decimal"/>
      <w:lvlText w:val=""/>
      <w:lvlJc w:val="left"/>
    </w:lvl>
    <w:lvl w:ilvl="7" w:tplc="6B807A20">
      <w:numFmt w:val="decimal"/>
      <w:lvlText w:val=""/>
      <w:lvlJc w:val="left"/>
    </w:lvl>
    <w:lvl w:ilvl="8" w:tplc="A25C260E">
      <w:numFmt w:val="decimal"/>
      <w:lvlText w:val=""/>
      <w:lvlJc w:val="left"/>
    </w:lvl>
  </w:abstractNum>
  <w:abstractNum w:abstractNumId="284">
    <w:nsid w:val="00006BC9"/>
    <w:multiLevelType w:val="hybridMultilevel"/>
    <w:tmpl w:val="7C4C0CCE"/>
    <w:lvl w:ilvl="0" w:tplc="91D28C66">
      <w:start w:val="1"/>
      <w:numFmt w:val="bullet"/>
      <w:lvlText w:val=""/>
      <w:lvlJc w:val="left"/>
    </w:lvl>
    <w:lvl w:ilvl="1" w:tplc="C82AAEFE">
      <w:numFmt w:val="decimal"/>
      <w:lvlText w:val=""/>
      <w:lvlJc w:val="left"/>
    </w:lvl>
    <w:lvl w:ilvl="2" w:tplc="D60E55BA">
      <w:numFmt w:val="decimal"/>
      <w:lvlText w:val=""/>
      <w:lvlJc w:val="left"/>
    </w:lvl>
    <w:lvl w:ilvl="3" w:tplc="15CECCA8">
      <w:numFmt w:val="decimal"/>
      <w:lvlText w:val=""/>
      <w:lvlJc w:val="left"/>
    </w:lvl>
    <w:lvl w:ilvl="4" w:tplc="062E82C4">
      <w:numFmt w:val="decimal"/>
      <w:lvlText w:val=""/>
      <w:lvlJc w:val="left"/>
    </w:lvl>
    <w:lvl w:ilvl="5" w:tplc="2F821BD0">
      <w:numFmt w:val="decimal"/>
      <w:lvlText w:val=""/>
      <w:lvlJc w:val="left"/>
    </w:lvl>
    <w:lvl w:ilvl="6" w:tplc="8364F41A">
      <w:numFmt w:val="decimal"/>
      <w:lvlText w:val=""/>
      <w:lvlJc w:val="left"/>
    </w:lvl>
    <w:lvl w:ilvl="7" w:tplc="1CA41300">
      <w:numFmt w:val="decimal"/>
      <w:lvlText w:val=""/>
      <w:lvlJc w:val="left"/>
    </w:lvl>
    <w:lvl w:ilvl="8" w:tplc="5FB2889E">
      <w:numFmt w:val="decimal"/>
      <w:lvlText w:val=""/>
      <w:lvlJc w:val="left"/>
    </w:lvl>
  </w:abstractNum>
  <w:abstractNum w:abstractNumId="285">
    <w:nsid w:val="00006BDB"/>
    <w:multiLevelType w:val="hybridMultilevel"/>
    <w:tmpl w:val="9DD0B55E"/>
    <w:lvl w:ilvl="0" w:tplc="87A8CF54">
      <w:numFmt w:val="decimal"/>
      <w:lvlText w:val="%1)"/>
      <w:lvlJc w:val="left"/>
    </w:lvl>
    <w:lvl w:ilvl="1" w:tplc="4EC42C7C">
      <w:start w:val="1"/>
      <w:numFmt w:val="bullet"/>
      <w:lvlText w:val="В"/>
      <w:lvlJc w:val="left"/>
    </w:lvl>
    <w:lvl w:ilvl="2" w:tplc="E1143960">
      <w:numFmt w:val="decimal"/>
      <w:lvlText w:val=""/>
      <w:lvlJc w:val="left"/>
    </w:lvl>
    <w:lvl w:ilvl="3" w:tplc="6F80FDA0">
      <w:numFmt w:val="decimal"/>
      <w:lvlText w:val=""/>
      <w:lvlJc w:val="left"/>
    </w:lvl>
    <w:lvl w:ilvl="4" w:tplc="7C50AB8A">
      <w:numFmt w:val="decimal"/>
      <w:lvlText w:val=""/>
      <w:lvlJc w:val="left"/>
    </w:lvl>
    <w:lvl w:ilvl="5" w:tplc="800479A6">
      <w:numFmt w:val="decimal"/>
      <w:lvlText w:val=""/>
      <w:lvlJc w:val="left"/>
    </w:lvl>
    <w:lvl w:ilvl="6" w:tplc="7A28D02C">
      <w:numFmt w:val="decimal"/>
      <w:lvlText w:val=""/>
      <w:lvlJc w:val="left"/>
    </w:lvl>
    <w:lvl w:ilvl="7" w:tplc="C77A4BB0">
      <w:numFmt w:val="decimal"/>
      <w:lvlText w:val=""/>
      <w:lvlJc w:val="left"/>
    </w:lvl>
    <w:lvl w:ilvl="8" w:tplc="1898F650">
      <w:numFmt w:val="decimal"/>
      <w:lvlText w:val=""/>
      <w:lvlJc w:val="left"/>
    </w:lvl>
  </w:abstractNum>
  <w:abstractNum w:abstractNumId="286">
    <w:nsid w:val="00006CA5"/>
    <w:multiLevelType w:val="hybridMultilevel"/>
    <w:tmpl w:val="D15C57F6"/>
    <w:lvl w:ilvl="0" w:tplc="DC207996">
      <w:start w:val="1"/>
      <w:numFmt w:val="bullet"/>
      <w:lvlText w:val=""/>
      <w:lvlJc w:val="left"/>
    </w:lvl>
    <w:lvl w:ilvl="1" w:tplc="F24E1CB2">
      <w:numFmt w:val="decimal"/>
      <w:lvlText w:val=""/>
      <w:lvlJc w:val="left"/>
    </w:lvl>
    <w:lvl w:ilvl="2" w:tplc="29920B1C">
      <w:numFmt w:val="decimal"/>
      <w:lvlText w:val=""/>
      <w:lvlJc w:val="left"/>
    </w:lvl>
    <w:lvl w:ilvl="3" w:tplc="AB404888">
      <w:numFmt w:val="decimal"/>
      <w:lvlText w:val=""/>
      <w:lvlJc w:val="left"/>
    </w:lvl>
    <w:lvl w:ilvl="4" w:tplc="04DA9B0A">
      <w:numFmt w:val="decimal"/>
      <w:lvlText w:val=""/>
      <w:lvlJc w:val="left"/>
    </w:lvl>
    <w:lvl w:ilvl="5" w:tplc="59DA5222">
      <w:numFmt w:val="decimal"/>
      <w:lvlText w:val=""/>
      <w:lvlJc w:val="left"/>
    </w:lvl>
    <w:lvl w:ilvl="6" w:tplc="6D6AFCCE">
      <w:numFmt w:val="decimal"/>
      <w:lvlText w:val=""/>
      <w:lvlJc w:val="left"/>
    </w:lvl>
    <w:lvl w:ilvl="7" w:tplc="084A4E86">
      <w:numFmt w:val="decimal"/>
      <w:lvlText w:val=""/>
      <w:lvlJc w:val="left"/>
    </w:lvl>
    <w:lvl w:ilvl="8" w:tplc="FE76AF6E">
      <w:numFmt w:val="decimal"/>
      <w:lvlText w:val=""/>
      <w:lvlJc w:val="left"/>
    </w:lvl>
  </w:abstractNum>
  <w:abstractNum w:abstractNumId="287">
    <w:nsid w:val="00006CDE"/>
    <w:multiLevelType w:val="hybridMultilevel"/>
    <w:tmpl w:val="55A2A9BA"/>
    <w:lvl w:ilvl="0" w:tplc="F1AE49EE">
      <w:start w:val="1"/>
      <w:numFmt w:val="bullet"/>
      <w:lvlText w:val="•"/>
      <w:lvlJc w:val="left"/>
    </w:lvl>
    <w:lvl w:ilvl="1" w:tplc="8FC6411C">
      <w:numFmt w:val="decimal"/>
      <w:lvlText w:val=""/>
      <w:lvlJc w:val="left"/>
    </w:lvl>
    <w:lvl w:ilvl="2" w:tplc="48B2351C">
      <w:numFmt w:val="decimal"/>
      <w:lvlText w:val=""/>
      <w:lvlJc w:val="left"/>
    </w:lvl>
    <w:lvl w:ilvl="3" w:tplc="C1E02110">
      <w:numFmt w:val="decimal"/>
      <w:lvlText w:val=""/>
      <w:lvlJc w:val="left"/>
    </w:lvl>
    <w:lvl w:ilvl="4" w:tplc="D966C2E4">
      <w:numFmt w:val="decimal"/>
      <w:lvlText w:val=""/>
      <w:lvlJc w:val="left"/>
    </w:lvl>
    <w:lvl w:ilvl="5" w:tplc="3B5206DC">
      <w:numFmt w:val="decimal"/>
      <w:lvlText w:val=""/>
      <w:lvlJc w:val="left"/>
    </w:lvl>
    <w:lvl w:ilvl="6" w:tplc="950E9E4E">
      <w:numFmt w:val="decimal"/>
      <w:lvlText w:val=""/>
      <w:lvlJc w:val="left"/>
    </w:lvl>
    <w:lvl w:ilvl="7" w:tplc="C412A29A">
      <w:numFmt w:val="decimal"/>
      <w:lvlText w:val=""/>
      <w:lvlJc w:val="left"/>
    </w:lvl>
    <w:lvl w:ilvl="8" w:tplc="6BA03482">
      <w:numFmt w:val="decimal"/>
      <w:lvlText w:val=""/>
      <w:lvlJc w:val="left"/>
    </w:lvl>
  </w:abstractNum>
  <w:abstractNum w:abstractNumId="288">
    <w:nsid w:val="00006D7B"/>
    <w:multiLevelType w:val="hybridMultilevel"/>
    <w:tmpl w:val="FDAA2AF4"/>
    <w:lvl w:ilvl="0" w:tplc="2B4EA02C">
      <w:start w:val="1"/>
      <w:numFmt w:val="bullet"/>
      <w:lvlText w:val="%"/>
      <w:lvlJc w:val="left"/>
    </w:lvl>
    <w:lvl w:ilvl="1" w:tplc="246A38DC">
      <w:numFmt w:val="decimal"/>
      <w:lvlText w:val=""/>
      <w:lvlJc w:val="left"/>
    </w:lvl>
    <w:lvl w:ilvl="2" w:tplc="D3F28A70">
      <w:numFmt w:val="decimal"/>
      <w:lvlText w:val=""/>
      <w:lvlJc w:val="left"/>
    </w:lvl>
    <w:lvl w:ilvl="3" w:tplc="7A1605D4">
      <w:numFmt w:val="decimal"/>
      <w:lvlText w:val=""/>
      <w:lvlJc w:val="left"/>
    </w:lvl>
    <w:lvl w:ilvl="4" w:tplc="D52203C0">
      <w:numFmt w:val="decimal"/>
      <w:lvlText w:val=""/>
      <w:lvlJc w:val="left"/>
    </w:lvl>
    <w:lvl w:ilvl="5" w:tplc="32EAA070">
      <w:numFmt w:val="decimal"/>
      <w:lvlText w:val=""/>
      <w:lvlJc w:val="left"/>
    </w:lvl>
    <w:lvl w:ilvl="6" w:tplc="66C63D08">
      <w:numFmt w:val="decimal"/>
      <w:lvlText w:val=""/>
      <w:lvlJc w:val="left"/>
    </w:lvl>
    <w:lvl w:ilvl="7" w:tplc="D02012A8">
      <w:numFmt w:val="decimal"/>
      <w:lvlText w:val=""/>
      <w:lvlJc w:val="left"/>
    </w:lvl>
    <w:lvl w:ilvl="8" w:tplc="05F85D92">
      <w:numFmt w:val="decimal"/>
      <w:lvlText w:val=""/>
      <w:lvlJc w:val="left"/>
    </w:lvl>
  </w:abstractNum>
  <w:abstractNum w:abstractNumId="289">
    <w:nsid w:val="00006DA6"/>
    <w:multiLevelType w:val="hybridMultilevel"/>
    <w:tmpl w:val="748806C4"/>
    <w:lvl w:ilvl="0" w:tplc="CE66C656">
      <w:start w:val="1"/>
      <w:numFmt w:val="bullet"/>
      <w:lvlText w:val="В"/>
      <w:lvlJc w:val="left"/>
    </w:lvl>
    <w:lvl w:ilvl="1" w:tplc="4CA6FA1A">
      <w:numFmt w:val="decimal"/>
      <w:lvlText w:val=""/>
      <w:lvlJc w:val="left"/>
    </w:lvl>
    <w:lvl w:ilvl="2" w:tplc="4942FC56">
      <w:numFmt w:val="decimal"/>
      <w:lvlText w:val=""/>
      <w:lvlJc w:val="left"/>
    </w:lvl>
    <w:lvl w:ilvl="3" w:tplc="098CBB34">
      <w:numFmt w:val="decimal"/>
      <w:lvlText w:val=""/>
      <w:lvlJc w:val="left"/>
    </w:lvl>
    <w:lvl w:ilvl="4" w:tplc="2E76AB28">
      <w:numFmt w:val="decimal"/>
      <w:lvlText w:val=""/>
      <w:lvlJc w:val="left"/>
    </w:lvl>
    <w:lvl w:ilvl="5" w:tplc="B8843C2C">
      <w:numFmt w:val="decimal"/>
      <w:lvlText w:val=""/>
      <w:lvlJc w:val="left"/>
    </w:lvl>
    <w:lvl w:ilvl="6" w:tplc="B9C68398">
      <w:numFmt w:val="decimal"/>
      <w:lvlText w:val=""/>
      <w:lvlJc w:val="left"/>
    </w:lvl>
    <w:lvl w:ilvl="7" w:tplc="ED346186">
      <w:numFmt w:val="decimal"/>
      <w:lvlText w:val=""/>
      <w:lvlJc w:val="left"/>
    </w:lvl>
    <w:lvl w:ilvl="8" w:tplc="BFC6C2DE">
      <w:numFmt w:val="decimal"/>
      <w:lvlText w:val=""/>
      <w:lvlJc w:val="left"/>
    </w:lvl>
  </w:abstractNum>
  <w:abstractNum w:abstractNumId="290">
    <w:nsid w:val="00006DD0"/>
    <w:multiLevelType w:val="hybridMultilevel"/>
    <w:tmpl w:val="DD9A0124"/>
    <w:lvl w:ilvl="0" w:tplc="0CCE9166">
      <w:start w:val="1"/>
      <w:numFmt w:val="decimal"/>
      <w:lvlText w:val="%1."/>
      <w:lvlJc w:val="left"/>
    </w:lvl>
    <w:lvl w:ilvl="1" w:tplc="66124102">
      <w:numFmt w:val="decimal"/>
      <w:lvlText w:val=""/>
      <w:lvlJc w:val="left"/>
    </w:lvl>
    <w:lvl w:ilvl="2" w:tplc="47AE6814">
      <w:numFmt w:val="decimal"/>
      <w:lvlText w:val=""/>
      <w:lvlJc w:val="left"/>
    </w:lvl>
    <w:lvl w:ilvl="3" w:tplc="3142F652">
      <w:numFmt w:val="decimal"/>
      <w:lvlText w:val=""/>
      <w:lvlJc w:val="left"/>
    </w:lvl>
    <w:lvl w:ilvl="4" w:tplc="3AA41408">
      <w:numFmt w:val="decimal"/>
      <w:lvlText w:val=""/>
      <w:lvlJc w:val="left"/>
    </w:lvl>
    <w:lvl w:ilvl="5" w:tplc="B31245BA">
      <w:numFmt w:val="decimal"/>
      <w:lvlText w:val=""/>
      <w:lvlJc w:val="left"/>
    </w:lvl>
    <w:lvl w:ilvl="6" w:tplc="811C8568">
      <w:numFmt w:val="decimal"/>
      <w:lvlText w:val=""/>
      <w:lvlJc w:val="left"/>
    </w:lvl>
    <w:lvl w:ilvl="7" w:tplc="508A1AFE">
      <w:numFmt w:val="decimal"/>
      <w:lvlText w:val=""/>
      <w:lvlJc w:val="left"/>
    </w:lvl>
    <w:lvl w:ilvl="8" w:tplc="F86CCAC2">
      <w:numFmt w:val="decimal"/>
      <w:lvlText w:val=""/>
      <w:lvlJc w:val="left"/>
    </w:lvl>
  </w:abstractNum>
  <w:abstractNum w:abstractNumId="291">
    <w:nsid w:val="00006E81"/>
    <w:multiLevelType w:val="hybridMultilevel"/>
    <w:tmpl w:val="050E487E"/>
    <w:lvl w:ilvl="0" w:tplc="815667EA">
      <w:start w:val="1"/>
      <w:numFmt w:val="bullet"/>
      <w:lvlText w:val="В"/>
      <w:lvlJc w:val="left"/>
    </w:lvl>
    <w:lvl w:ilvl="1" w:tplc="D16A64B6">
      <w:numFmt w:val="decimal"/>
      <w:lvlText w:val=""/>
      <w:lvlJc w:val="left"/>
    </w:lvl>
    <w:lvl w:ilvl="2" w:tplc="02DE72B2">
      <w:numFmt w:val="decimal"/>
      <w:lvlText w:val=""/>
      <w:lvlJc w:val="left"/>
    </w:lvl>
    <w:lvl w:ilvl="3" w:tplc="7A28C3FE">
      <w:numFmt w:val="decimal"/>
      <w:lvlText w:val=""/>
      <w:lvlJc w:val="left"/>
    </w:lvl>
    <w:lvl w:ilvl="4" w:tplc="69AA2F56">
      <w:numFmt w:val="decimal"/>
      <w:lvlText w:val=""/>
      <w:lvlJc w:val="left"/>
    </w:lvl>
    <w:lvl w:ilvl="5" w:tplc="815C254C">
      <w:numFmt w:val="decimal"/>
      <w:lvlText w:val=""/>
      <w:lvlJc w:val="left"/>
    </w:lvl>
    <w:lvl w:ilvl="6" w:tplc="233E4440">
      <w:numFmt w:val="decimal"/>
      <w:lvlText w:val=""/>
      <w:lvlJc w:val="left"/>
    </w:lvl>
    <w:lvl w:ilvl="7" w:tplc="D416D61E">
      <w:numFmt w:val="decimal"/>
      <w:lvlText w:val=""/>
      <w:lvlJc w:val="left"/>
    </w:lvl>
    <w:lvl w:ilvl="8" w:tplc="F15C0B20">
      <w:numFmt w:val="decimal"/>
      <w:lvlText w:val=""/>
      <w:lvlJc w:val="left"/>
    </w:lvl>
  </w:abstractNum>
  <w:abstractNum w:abstractNumId="292">
    <w:nsid w:val="00006E88"/>
    <w:multiLevelType w:val="hybridMultilevel"/>
    <w:tmpl w:val="618E013A"/>
    <w:lvl w:ilvl="0" w:tplc="896C8D8C">
      <w:start w:val="1"/>
      <w:numFmt w:val="bullet"/>
      <w:lvlText w:val="и"/>
      <w:lvlJc w:val="left"/>
    </w:lvl>
    <w:lvl w:ilvl="1" w:tplc="B93E259A">
      <w:numFmt w:val="decimal"/>
      <w:lvlText w:val=""/>
      <w:lvlJc w:val="left"/>
    </w:lvl>
    <w:lvl w:ilvl="2" w:tplc="C9E04FEA">
      <w:numFmt w:val="decimal"/>
      <w:lvlText w:val=""/>
      <w:lvlJc w:val="left"/>
    </w:lvl>
    <w:lvl w:ilvl="3" w:tplc="444A34AE">
      <w:numFmt w:val="decimal"/>
      <w:lvlText w:val=""/>
      <w:lvlJc w:val="left"/>
    </w:lvl>
    <w:lvl w:ilvl="4" w:tplc="8390CBC8">
      <w:numFmt w:val="decimal"/>
      <w:lvlText w:val=""/>
      <w:lvlJc w:val="left"/>
    </w:lvl>
    <w:lvl w:ilvl="5" w:tplc="3912E02E">
      <w:numFmt w:val="decimal"/>
      <w:lvlText w:val=""/>
      <w:lvlJc w:val="left"/>
    </w:lvl>
    <w:lvl w:ilvl="6" w:tplc="C9242094">
      <w:numFmt w:val="decimal"/>
      <w:lvlText w:val=""/>
      <w:lvlJc w:val="left"/>
    </w:lvl>
    <w:lvl w:ilvl="7" w:tplc="0F0C927A">
      <w:numFmt w:val="decimal"/>
      <w:lvlText w:val=""/>
      <w:lvlJc w:val="left"/>
    </w:lvl>
    <w:lvl w:ilvl="8" w:tplc="F6908B42">
      <w:numFmt w:val="decimal"/>
      <w:lvlText w:val=""/>
      <w:lvlJc w:val="left"/>
    </w:lvl>
  </w:abstractNum>
  <w:abstractNum w:abstractNumId="293">
    <w:nsid w:val="00006E89"/>
    <w:multiLevelType w:val="hybridMultilevel"/>
    <w:tmpl w:val="BAA24B1A"/>
    <w:lvl w:ilvl="0" w:tplc="93803684">
      <w:start w:val="1"/>
      <w:numFmt w:val="bullet"/>
      <w:lvlText w:val="и"/>
      <w:lvlJc w:val="left"/>
    </w:lvl>
    <w:lvl w:ilvl="1" w:tplc="DB7CB570">
      <w:start w:val="1"/>
      <w:numFmt w:val="decimal"/>
      <w:lvlText w:val="%2."/>
      <w:lvlJc w:val="left"/>
    </w:lvl>
    <w:lvl w:ilvl="2" w:tplc="12826176">
      <w:numFmt w:val="decimal"/>
      <w:lvlText w:val=""/>
      <w:lvlJc w:val="left"/>
    </w:lvl>
    <w:lvl w:ilvl="3" w:tplc="41EE9EFC">
      <w:numFmt w:val="decimal"/>
      <w:lvlText w:val=""/>
      <w:lvlJc w:val="left"/>
    </w:lvl>
    <w:lvl w:ilvl="4" w:tplc="B1488DF6">
      <w:numFmt w:val="decimal"/>
      <w:lvlText w:val=""/>
      <w:lvlJc w:val="left"/>
    </w:lvl>
    <w:lvl w:ilvl="5" w:tplc="AAFE752C">
      <w:numFmt w:val="decimal"/>
      <w:lvlText w:val=""/>
      <w:lvlJc w:val="left"/>
    </w:lvl>
    <w:lvl w:ilvl="6" w:tplc="A352FA8E">
      <w:numFmt w:val="decimal"/>
      <w:lvlText w:val=""/>
      <w:lvlJc w:val="left"/>
    </w:lvl>
    <w:lvl w:ilvl="7" w:tplc="E2242FC2">
      <w:numFmt w:val="decimal"/>
      <w:lvlText w:val=""/>
      <w:lvlJc w:val="left"/>
    </w:lvl>
    <w:lvl w:ilvl="8" w:tplc="89680152">
      <w:numFmt w:val="decimal"/>
      <w:lvlText w:val=""/>
      <w:lvlJc w:val="left"/>
    </w:lvl>
  </w:abstractNum>
  <w:abstractNum w:abstractNumId="294">
    <w:nsid w:val="00006E9E"/>
    <w:multiLevelType w:val="hybridMultilevel"/>
    <w:tmpl w:val="A9E6894A"/>
    <w:lvl w:ilvl="0" w:tplc="3D7C426E">
      <w:start w:val="1"/>
      <w:numFmt w:val="decimal"/>
      <w:lvlText w:val="%1."/>
      <w:lvlJc w:val="left"/>
    </w:lvl>
    <w:lvl w:ilvl="1" w:tplc="C00047E6">
      <w:start w:val="1"/>
      <w:numFmt w:val="bullet"/>
      <w:lvlText w:val="и"/>
      <w:lvlJc w:val="left"/>
    </w:lvl>
    <w:lvl w:ilvl="2" w:tplc="A186F974">
      <w:numFmt w:val="decimal"/>
      <w:lvlText w:val=""/>
      <w:lvlJc w:val="left"/>
    </w:lvl>
    <w:lvl w:ilvl="3" w:tplc="5EDC8F5E">
      <w:numFmt w:val="decimal"/>
      <w:lvlText w:val=""/>
      <w:lvlJc w:val="left"/>
    </w:lvl>
    <w:lvl w:ilvl="4" w:tplc="7D023D62">
      <w:numFmt w:val="decimal"/>
      <w:lvlText w:val=""/>
      <w:lvlJc w:val="left"/>
    </w:lvl>
    <w:lvl w:ilvl="5" w:tplc="54884B9A">
      <w:numFmt w:val="decimal"/>
      <w:lvlText w:val=""/>
      <w:lvlJc w:val="left"/>
    </w:lvl>
    <w:lvl w:ilvl="6" w:tplc="AC502952">
      <w:numFmt w:val="decimal"/>
      <w:lvlText w:val=""/>
      <w:lvlJc w:val="left"/>
    </w:lvl>
    <w:lvl w:ilvl="7" w:tplc="7F8228D0">
      <w:numFmt w:val="decimal"/>
      <w:lvlText w:val=""/>
      <w:lvlJc w:val="left"/>
    </w:lvl>
    <w:lvl w:ilvl="8" w:tplc="1954EB60">
      <w:numFmt w:val="decimal"/>
      <w:lvlText w:val=""/>
      <w:lvlJc w:val="left"/>
    </w:lvl>
  </w:abstractNum>
  <w:abstractNum w:abstractNumId="295">
    <w:nsid w:val="00006EA3"/>
    <w:multiLevelType w:val="hybridMultilevel"/>
    <w:tmpl w:val="6D7E1200"/>
    <w:lvl w:ilvl="0" w:tplc="DAA44D8A">
      <w:start w:val="1"/>
      <w:numFmt w:val="bullet"/>
      <w:lvlText w:val="•"/>
      <w:lvlJc w:val="left"/>
    </w:lvl>
    <w:lvl w:ilvl="1" w:tplc="F56A89FE">
      <w:numFmt w:val="decimal"/>
      <w:lvlText w:val=""/>
      <w:lvlJc w:val="left"/>
    </w:lvl>
    <w:lvl w:ilvl="2" w:tplc="3BA49580">
      <w:numFmt w:val="decimal"/>
      <w:lvlText w:val=""/>
      <w:lvlJc w:val="left"/>
    </w:lvl>
    <w:lvl w:ilvl="3" w:tplc="EB4C6418">
      <w:numFmt w:val="decimal"/>
      <w:lvlText w:val=""/>
      <w:lvlJc w:val="left"/>
    </w:lvl>
    <w:lvl w:ilvl="4" w:tplc="55ECC40C">
      <w:numFmt w:val="decimal"/>
      <w:lvlText w:val=""/>
      <w:lvlJc w:val="left"/>
    </w:lvl>
    <w:lvl w:ilvl="5" w:tplc="B0DC73C8">
      <w:numFmt w:val="decimal"/>
      <w:lvlText w:val=""/>
      <w:lvlJc w:val="left"/>
    </w:lvl>
    <w:lvl w:ilvl="6" w:tplc="307201DE">
      <w:numFmt w:val="decimal"/>
      <w:lvlText w:val=""/>
      <w:lvlJc w:val="left"/>
    </w:lvl>
    <w:lvl w:ilvl="7" w:tplc="F2DC67D0">
      <w:numFmt w:val="decimal"/>
      <w:lvlText w:val=""/>
      <w:lvlJc w:val="left"/>
    </w:lvl>
    <w:lvl w:ilvl="8" w:tplc="3550C7AC">
      <w:numFmt w:val="decimal"/>
      <w:lvlText w:val=""/>
      <w:lvlJc w:val="left"/>
    </w:lvl>
  </w:abstractNum>
  <w:abstractNum w:abstractNumId="296">
    <w:nsid w:val="00006F30"/>
    <w:multiLevelType w:val="hybridMultilevel"/>
    <w:tmpl w:val="8D849DE2"/>
    <w:lvl w:ilvl="0" w:tplc="5A98DA00">
      <w:start w:val="1"/>
      <w:numFmt w:val="bullet"/>
      <w:lvlText w:val="и"/>
      <w:lvlJc w:val="left"/>
    </w:lvl>
    <w:lvl w:ilvl="1" w:tplc="F0C415F0">
      <w:start w:val="1"/>
      <w:numFmt w:val="bullet"/>
      <w:lvlText w:val=""/>
      <w:lvlJc w:val="left"/>
    </w:lvl>
    <w:lvl w:ilvl="2" w:tplc="050037CA">
      <w:numFmt w:val="decimal"/>
      <w:lvlText w:val=""/>
      <w:lvlJc w:val="left"/>
    </w:lvl>
    <w:lvl w:ilvl="3" w:tplc="CC94FE4E">
      <w:numFmt w:val="decimal"/>
      <w:lvlText w:val=""/>
      <w:lvlJc w:val="left"/>
    </w:lvl>
    <w:lvl w:ilvl="4" w:tplc="BD6C888C">
      <w:numFmt w:val="decimal"/>
      <w:lvlText w:val=""/>
      <w:lvlJc w:val="left"/>
    </w:lvl>
    <w:lvl w:ilvl="5" w:tplc="F65CBEB8">
      <w:numFmt w:val="decimal"/>
      <w:lvlText w:val=""/>
      <w:lvlJc w:val="left"/>
    </w:lvl>
    <w:lvl w:ilvl="6" w:tplc="30F0C78E">
      <w:numFmt w:val="decimal"/>
      <w:lvlText w:val=""/>
      <w:lvlJc w:val="left"/>
    </w:lvl>
    <w:lvl w:ilvl="7" w:tplc="28CC5EE0">
      <w:numFmt w:val="decimal"/>
      <w:lvlText w:val=""/>
      <w:lvlJc w:val="left"/>
    </w:lvl>
    <w:lvl w:ilvl="8" w:tplc="1AA0F128">
      <w:numFmt w:val="decimal"/>
      <w:lvlText w:val=""/>
      <w:lvlJc w:val="left"/>
    </w:lvl>
  </w:abstractNum>
  <w:abstractNum w:abstractNumId="297">
    <w:nsid w:val="00006F57"/>
    <w:multiLevelType w:val="hybridMultilevel"/>
    <w:tmpl w:val="EE72320E"/>
    <w:lvl w:ilvl="0" w:tplc="94CCBE70">
      <w:start w:val="1"/>
      <w:numFmt w:val="decimal"/>
      <w:lvlText w:val="%1."/>
      <w:lvlJc w:val="left"/>
    </w:lvl>
    <w:lvl w:ilvl="1" w:tplc="69B4A490">
      <w:numFmt w:val="decimal"/>
      <w:lvlText w:val=""/>
      <w:lvlJc w:val="left"/>
    </w:lvl>
    <w:lvl w:ilvl="2" w:tplc="C8481226">
      <w:numFmt w:val="decimal"/>
      <w:lvlText w:val=""/>
      <w:lvlJc w:val="left"/>
    </w:lvl>
    <w:lvl w:ilvl="3" w:tplc="867CA9D0">
      <w:numFmt w:val="decimal"/>
      <w:lvlText w:val=""/>
      <w:lvlJc w:val="left"/>
    </w:lvl>
    <w:lvl w:ilvl="4" w:tplc="131A5298">
      <w:numFmt w:val="decimal"/>
      <w:lvlText w:val=""/>
      <w:lvlJc w:val="left"/>
    </w:lvl>
    <w:lvl w:ilvl="5" w:tplc="2162EF44">
      <w:numFmt w:val="decimal"/>
      <w:lvlText w:val=""/>
      <w:lvlJc w:val="left"/>
    </w:lvl>
    <w:lvl w:ilvl="6" w:tplc="9E0228C0">
      <w:numFmt w:val="decimal"/>
      <w:lvlText w:val=""/>
      <w:lvlJc w:val="left"/>
    </w:lvl>
    <w:lvl w:ilvl="7" w:tplc="AEC082B6">
      <w:numFmt w:val="decimal"/>
      <w:lvlText w:val=""/>
      <w:lvlJc w:val="left"/>
    </w:lvl>
    <w:lvl w:ilvl="8" w:tplc="27A65552">
      <w:numFmt w:val="decimal"/>
      <w:lvlText w:val=""/>
      <w:lvlJc w:val="left"/>
    </w:lvl>
  </w:abstractNum>
  <w:abstractNum w:abstractNumId="298">
    <w:nsid w:val="00006F68"/>
    <w:multiLevelType w:val="hybridMultilevel"/>
    <w:tmpl w:val="2D407ADC"/>
    <w:lvl w:ilvl="0" w:tplc="E74A80BE">
      <w:start w:val="1"/>
      <w:numFmt w:val="bullet"/>
      <w:lvlText w:val=""/>
      <w:lvlJc w:val="left"/>
    </w:lvl>
    <w:lvl w:ilvl="1" w:tplc="86F609CC">
      <w:numFmt w:val="decimal"/>
      <w:lvlText w:val=""/>
      <w:lvlJc w:val="left"/>
    </w:lvl>
    <w:lvl w:ilvl="2" w:tplc="3CCE262C">
      <w:numFmt w:val="decimal"/>
      <w:lvlText w:val=""/>
      <w:lvlJc w:val="left"/>
    </w:lvl>
    <w:lvl w:ilvl="3" w:tplc="EC02ABB8">
      <w:numFmt w:val="decimal"/>
      <w:lvlText w:val=""/>
      <w:lvlJc w:val="left"/>
    </w:lvl>
    <w:lvl w:ilvl="4" w:tplc="200A8038">
      <w:numFmt w:val="decimal"/>
      <w:lvlText w:val=""/>
      <w:lvlJc w:val="left"/>
    </w:lvl>
    <w:lvl w:ilvl="5" w:tplc="67FC8D62">
      <w:numFmt w:val="decimal"/>
      <w:lvlText w:val=""/>
      <w:lvlJc w:val="left"/>
    </w:lvl>
    <w:lvl w:ilvl="6" w:tplc="670A6F0E">
      <w:numFmt w:val="decimal"/>
      <w:lvlText w:val=""/>
      <w:lvlJc w:val="left"/>
    </w:lvl>
    <w:lvl w:ilvl="7" w:tplc="0A8CE8FC">
      <w:numFmt w:val="decimal"/>
      <w:lvlText w:val=""/>
      <w:lvlJc w:val="left"/>
    </w:lvl>
    <w:lvl w:ilvl="8" w:tplc="B666FF66">
      <w:numFmt w:val="decimal"/>
      <w:lvlText w:val=""/>
      <w:lvlJc w:val="left"/>
    </w:lvl>
  </w:abstractNum>
  <w:abstractNum w:abstractNumId="299">
    <w:nsid w:val="0000700D"/>
    <w:multiLevelType w:val="hybridMultilevel"/>
    <w:tmpl w:val="94643968"/>
    <w:lvl w:ilvl="0" w:tplc="9474B96C">
      <w:start w:val="1"/>
      <w:numFmt w:val="bullet"/>
      <w:lvlText w:val=""/>
      <w:lvlJc w:val="left"/>
    </w:lvl>
    <w:lvl w:ilvl="1" w:tplc="0F34B06A">
      <w:numFmt w:val="decimal"/>
      <w:lvlText w:val=""/>
      <w:lvlJc w:val="left"/>
    </w:lvl>
    <w:lvl w:ilvl="2" w:tplc="78F830C6">
      <w:numFmt w:val="decimal"/>
      <w:lvlText w:val=""/>
      <w:lvlJc w:val="left"/>
    </w:lvl>
    <w:lvl w:ilvl="3" w:tplc="61684AC4">
      <w:numFmt w:val="decimal"/>
      <w:lvlText w:val=""/>
      <w:lvlJc w:val="left"/>
    </w:lvl>
    <w:lvl w:ilvl="4" w:tplc="D6F6291E">
      <w:numFmt w:val="decimal"/>
      <w:lvlText w:val=""/>
      <w:lvlJc w:val="left"/>
    </w:lvl>
    <w:lvl w:ilvl="5" w:tplc="A7C4959C">
      <w:numFmt w:val="decimal"/>
      <w:lvlText w:val=""/>
      <w:lvlJc w:val="left"/>
    </w:lvl>
    <w:lvl w:ilvl="6" w:tplc="F08CB2E0">
      <w:numFmt w:val="decimal"/>
      <w:lvlText w:val=""/>
      <w:lvlJc w:val="left"/>
    </w:lvl>
    <w:lvl w:ilvl="7" w:tplc="BB4863A6">
      <w:numFmt w:val="decimal"/>
      <w:lvlText w:val=""/>
      <w:lvlJc w:val="left"/>
    </w:lvl>
    <w:lvl w:ilvl="8" w:tplc="5B682FA6">
      <w:numFmt w:val="decimal"/>
      <w:lvlText w:val=""/>
      <w:lvlJc w:val="left"/>
    </w:lvl>
  </w:abstractNum>
  <w:abstractNum w:abstractNumId="300">
    <w:nsid w:val="00007020"/>
    <w:multiLevelType w:val="hybridMultilevel"/>
    <w:tmpl w:val="C798CFC6"/>
    <w:lvl w:ilvl="0" w:tplc="5664CD4E">
      <w:start w:val="1"/>
      <w:numFmt w:val="bullet"/>
      <w:lvlText w:val="В"/>
      <w:lvlJc w:val="left"/>
    </w:lvl>
    <w:lvl w:ilvl="1" w:tplc="C6C025CC">
      <w:start w:val="1"/>
      <w:numFmt w:val="bullet"/>
      <w:lvlText w:val=""/>
      <w:lvlJc w:val="left"/>
    </w:lvl>
    <w:lvl w:ilvl="2" w:tplc="8242B676">
      <w:numFmt w:val="decimal"/>
      <w:lvlText w:val=""/>
      <w:lvlJc w:val="left"/>
    </w:lvl>
    <w:lvl w:ilvl="3" w:tplc="6A080E54">
      <w:numFmt w:val="decimal"/>
      <w:lvlText w:val=""/>
      <w:lvlJc w:val="left"/>
    </w:lvl>
    <w:lvl w:ilvl="4" w:tplc="F4E0D336">
      <w:numFmt w:val="decimal"/>
      <w:lvlText w:val=""/>
      <w:lvlJc w:val="left"/>
    </w:lvl>
    <w:lvl w:ilvl="5" w:tplc="4B44F47C">
      <w:numFmt w:val="decimal"/>
      <w:lvlText w:val=""/>
      <w:lvlJc w:val="left"/>
    </w:lvl>
    <w:lvl w:ilvl="6" w:tplc="D0528708">
      <w:numFmt w:val="decimal"/>
      <w:lvlText w:val=""/>
      <w:lvlJc w:val="left"/>
    </w:lvl>
    <w:lvl w:ilvl="7" w:tplc="ADCAAB82">
      <w:numFmt w:val="decimal"/>
      <w:lvlText w:val=""/>
      <w:lvlJc w:val="left"/>
    </w:lvl>
    <w:lvl w:ilvl="8" w:tplc="22521F70">
      <w:numFmt w:val="decimal"/>
      <w:lvlText w:val=""/>
      <w:lvlJc w:val="left"/>
    </w:lvl>
  </w:abstractNum>
  <w:abstractNum w:abstractNumId="301">
    <w:nsid w:val="00007028"/>
    <w:multiLevelType w:val="hybridMultilevel"/>
    <w:tmpl w:val="F21CB454"/>
    <w:lvl w:ilvl="0" w:tplc="ABBCCE3C">
      <w:start w:val="1"/>
      <w:numFmt w:val="bullet"/>
      <w:lvlText w:val="в"/>
      <w:lvlJc w:val="left"/>
    </w:lvl>
    <w:lvl w:ilvl="1" w:tplc="50CCFCF4">
      <w:start w:val="1"/>
      <w:numFmt w:val="decimal"/>
      <w:lvlText w:val="%2)"/>
      <w:lvlJc w:val="left"/>
    </w:lvl>
    <w:lvl w:ilvl="2" w:tplc="A956B2CE">
      <w:numFmt w:val="decimal"/>
      <w:lvlText w:val=""/>
      <w:lvlJc w:val="left"/>
    </w:lvl>
    <w:lvl w:ilvl="3" w:tplc="0BB80764">
      <w:numFmt w:val="decimal"/>
      <w:lvlText w:val=""/>
      <w:lvlJc w:val="left"/>
    </w:lvl>
    <w:lvl w:ilvl="4" w:tplc="F552E46E">
      <w:numFmt w:val="decimal"/>
      <w:lvlText w:val=""/>
      <w:lvlJc w:val="left"/>
    </w:lvl>
    <w:lvl w:ilvl="5" w:tplc="D1183058">
      <w:numFmt w:val="decimal"/>
      <w:lvlText w:val=""/>
      <w:lvlJc w:val="left"/>
    </w:lvl>
    <w:lvl w:ilvl="6" w:tplc="FEF00AAC">
      <w:numFmt w:val="decimal"/>
      <w:lvlText w:val=""/>
      <w:lvlJc w:val="left"/>
    </w:lvl>
    <w:lvl w:ilvl="7" w:tplc="D084E4A2">
      <w:numFmt w:val="decimal"/>
      <w:lvlText w:val=""/>
      <w:lvlJc w:val="left"/>
    </w:lvl>
    <w:lvl w:ilvl="8" w:tplc="CA166CDC">
      <w:numFmt w:val="decimal"/>
      <w:lvlText w:val=""/>
      <w:lvlJc w:val="left"/>
    </w:lvl>
  </w:abstractNum>
  <w:abstractNum w:abstractNumId="302">
    <w:nsid w:val="00007153"/>
    <w:multiLevelType w:val="hybridMultilevel"/>
    <w:tmpl w:val="7BD6636E"/>
    <w:lvl w:ilvl="0" w:tplc="0B9005E0">
      <w:start w:val="1"/>
      <w:numFmt w:val="bullet"/>
      <w:lvlText w:val="В"/>
      <w:lvlJc w:val="left"/>
    </w:lvl>
    <w:lvl w:ilvl="1" w:tplc="C10A1D58">
      <w:start w:val="1"/>
      <w:numFmt w:val="bullet"/>
      <w:lvlText w:val=""/>
      <w:lvlJc w:val="left"/>
    </w:lvl>
    <w:lvl w:ilvl="2" w:tplc="3752939A">
      <w:numFmt w:val="decimal"/>
      <w:lvlText w:val=""/>
      <w:lvlJc w:val="left"/>
    </w:lvl>
    <w:lvl w:ilvl="3" w:tplc="EE9688CE">
      <w:numFmt w:val="decimal"/>
      <w:lvlText w:val=""/>
      <w:lvlJc w:val="left"/>
    </w:lvl>
    <w:lvl w:ilvl="4" w:tplc="DBF011C4">
      <w:numFmt w:val="decimal"/>
      <w:lvlText w:val=""/>
      <w:lvlJc w:val="left"/>
    </w:lvl>
    <w:lvl w:ilvl="5" w:tplc="EF54F4D4">
      <w:numFmt w:val="decimal"/>
      <w:lvlText w:val=""/>
      <w:lvlJc w:val="left"/>
    </w:lvl>
    <w:lvl w:ilvl="6" w:tplc="01B246AA">
      <w:numFmt w:val="decimal"/>
      <w:lvlText w:val=""/>
      <w:lvlJc w:val="left"/>
    </w:lvl>
    <w:lvl w:ilvl="7" w:tplc="5EFE99EC">
      <w:numFmt w:val="decimal"/>
      <w:lvlText w:val=""/>
      <w:lvlJc w:val="left"/>
    </w:lvl>
    <w:lvl w:ilvl="8" w:tplc="7FECE9BC">
      <w:numFmt w:val="decimal"/>
      <w:lvlText w:val=""/>
      <w:lvlJc w:val="left"/>
    </w:lvl>
  </w:abstractNum>
  <w:abstractNum w:abstractNumId="303">
    <w:nsid w:val="000071F6"/>
    <w:multiLevelType w:val="hybridMultilevel"/>
    <w:tmpl w:val="AC7CA9CC"/>
    <w:lvl w:ilvl="0" w:tplc="99F613C2">
      <w:start w:val="1"/>
      <w:numFmt w:val="bullet"/>
      <w:lvlText w:val="и"/>
      <w:lvlJc w:val="left"/>
    </w:lvl>
    <w:lvl w:ilvl="1" w:tplc="705C0A92">
      <w:numFmt w:val="decimal"/>
      <w:lvlText w:val=""/>
      <w:lvlJc w:val="left"/>
    </w:lvl>
    <w:lvl w:ilvl="2" w:tplc="FB3A7632">
      <w:numFmt w:val="decimal"/>
      <w:lvlText w:val=""/>
      <w:lvlJc w:val="left"/>
    </w:lvl>
    <w:lvl w:ilvl="3" w:tplc="F2CAF410">
      <w:numFmt w:val="decimal"/>
      <w:lvlText w:val=""/>
      <w:lvlJc w:val="left"/>
    </w:lvl>
    <w:lvl w:ilvl="4" w:tplc="9E860C80">
      <w:numFmt w:val="decimal"/>
      <w:lvlText w:val=""/>
      <w:lvlJc w:val="left"/>
    </w:lvl>
    <w:lvl w:ilvl="5" w:tplc="F9DE6D86">
      <w:numFmt w:val="decimal"/>
      <w:lvlText w:val=""/>
      <w:lvlJc w:val="left"/>
    </w:lvl>
    <w:lvl w:ilvl="6" w:tplc="4C549F4A">
      <w:numFmt w:val="decimal"/>
      <w:lvlText w:val=""/>
      <w:lvlJc w:val="left"/>
    </w:lvl>
    <w:lvl w:ilvl="7" w:tplc="523C4940">
      <w:numFmt w:val="decimal"/>
      <w:lvlText w:val=""/>
      <w:lvlJc w:val="left"/>
    </w:lvl>
    <w:lvl w:ilvl="8" w:tplc="9D5661B8">
      <w:numFmt w:val="decimal"/>
      <w:lvlText w:val=""/>
      <w:lvlJc w:val="left"/>
    </w:lvl>
  </w:abstractNum>
  <w:abstractNum w:abstractNumId="304">
    <w:nsid w:val="0000721D"/>
    <w:multiLevelType w:val="hybridMultilevel"/>
    <w:tmpl w:val="073CC3C8"/>
    <w:lvl w:ilvl="0" w:tplc="732017C8">
      <w:start w:val="1"/>
      <w:numFmt w:val="bullet"/>
      <w:lvlText w:val=""/>
      <w:lvlJc w:val="left"/>
    </w:lvl>
    <w:lvl w:ilvl="1" w:tplc="A69AE42C">
      <w:numFmt w:val="decimal"/>
      <w:lvlText w:val=""/>
      <w:lvlJc w:val="left"/>
    </w:lvl>
    <w:lvl w:ilvl="2" w:tplc="F0C20802">
      <w:numFmt w:val="decimal"/>
      <w:lvlText w:val=""/>
      <w:lvlJc w:val="left"/>
    </w:lvl>
    <w:lvl w:ilvl="3" w:tplc="AD16C0B4">
      <w:numFmt w:val="decimal"/>
      <w:lvlText w:val=""/>
      <w:lvlJc w:val="left"/>
    </w:lvl>
    <w:lvl w:ilvl="4" w:tplc="5BB8121C">
      <w:numFmt w:val="decimal"/>
      <w:lvlText w:val=""/>
      <w:lvlJc w:val="left"/>
    </w:lvl>
    <w:lvl w:ilvl="5" w:tplc="F94678B6">
      <w:numFmt w:val="decimal"/>
      <w:lvlText w:val=""/>
      <w:lvlJc w:val="left"/>
    </w:lvl>
    <w:lvl w:ilvl="6" w:tplc="66183D2E">
      <w:numFmt w:val="decimal"/>
      <w:lvlText w:val=""/>
      <w:lvlJc w:val="left"/>
    </w:lvl>
    <w:lvl w:ilvl="7" w:tplc="6B446656">
      <w:numFmt w:val="decimal"/>
      <w:lvlText w:val=""/>
      <w:lvlJc w:val="left"/>
    </w:lvl>
    <w:lvl w:ilvl="8" w:tplc="68E80CAE">
      <w:numFmt w:val="decimal"/>
      <w:lvlText w:val=""/>
      <w:lvlJc w:val="left"/>
    </w:lvl>
  </w:abstractNum>
  <w:abstractNum w:abstractNumId="305">
    <w:nsid w:val="0000726C"/>
    <w:multiLevelType w:val="hybridMultilevel"/>
    <w:tmpl w:val="C6FC5478"/>
    <w:lvl w:ilvl="0" w:tplc="0338FCA2">
      <w:start w:val="1"/>
      <w:numFmt w:val="bullet"/>
      <w:lvlText w:val="•"/>
      <w:lvlJc w:val="left"/>
    </w:lvl>
    <w:lvl w:ilvl="1" w:tplc="5546EE0E">
      <w:numFmt w:val="decimal"/>
      <w:lvlText w:val=""/>
      <w:lvlJc w:val="left"/>
    </w:lvl>
    <w:lvl w:ilvl="2" w:tplc="26AC1680">
      <w:numFmt w:val="decimal"/>
      <w:lvlText w:val=""/>
      <w:lvlJc w:val="left"/>
    </w:lvl>
    <w:lvl w:ilvl="3" w:tplc="7A6C0A3A">
      <w:numFmt w:val="decimal"/>
      <w:lvlText w:val=""/>
      <w:lvlJc w:val="left"/>
    </w:lvl>
    <w:lvl w:ilvl="4" w:tplc="A1363EB0">
      <w:numFmt w:val="decimal"/>
      <w:lvlText w:val=""/>
      <w:lvlJc w:val="left"/>
    </w:lvl>
    <w:lvl w:ilvl="5" w:tplc="6818F4FA">
      <w:numFmt w:val="decimal"/>
      <w:lvlText w:val=""/>
      <w:lvlJc w:val="left"/>
    </w:lvl>
    <w:lvl w:ilvl="6" w:tplc="C83C2754">
      <w:numFmt w:val="decimal"/>
      <w:lvlText w:val=""/>
      <w:lvlJc w:val="left"/>
    </w:lvl>
    <w:lvl w:ilvl="7" w:tplc="3BEEA348">
      <w:numFmt w:val="decimal"/>
      <w:lvlText w:val=""/>
      <w:lvlJc w:val="left"/>
    </w:lvl>
    <w:lvl w:ilvl="8" w:tplc="70E8E7C4">
      <w:numFmt w:val="decimal"/>
      <w:lvlText w:val=""/>
      <w:lvlJc w:val="left"/>
    </w:lvl>
  </w:abstractNum>
  <w:abstractNum w:abstractNumId="306">
    <w:nsid w:val="00007296"/>
    <w:multiLevelType w:val="hybridMultilevel"/>
    <w:tmpl w:val="005640D0"/>
    <w:lvl w:ilvl="0" w:tplc="E0CC855C">
      <w:start w:val="1"/>
      <w:numFmt w:val="bullet"/>
      <w:lvlText w:val=""/>
      <w:lvlJc w:val="left"/>
    </w:lvl>
    <w:lvl w:ilvl="1" w:tplc="AB14A3AE">
      <w:numFmt w:val="decimal"/>
      <w:lvlText w:val=""/>
      <w:lvlJc w:val="left"/>
    </w:lvl>
    <w:lvl w:ilvl="2" w:tplc="BEFA27D0">
      <w:numFmt w:val="decimal"/>
      <w:lvlText w:val=""/>
      <w:lvlJc w:val="left"/>
    </w:lvl>
    <w:lvl w:ilvl="3" w:tplc="B4EE7D56">
      <w:numFmt w:val="decimal"/>
      <w:lvlText w:val=""/>
      <w:lvlJc w:val="left"/>
    </w:lvl>
    <w:lvl w:ilvl="4" w:tplc="D3561556">
      <w:numFmt w:val="decimal"/>
      <w:lvlText w:val=""/>
      <w:lvlJc w:val="left"/>
    </w:lvl>
    <w:lvl w:ilvl="5" w:tplc="E51AB9B4">
      <w:numFmt w:val="decimal"/>
      <w:lvlText w:val=""/>
      <w:lvlJc w:val="left"/>
    </w:lvl>
    <w:lvl w:ilvl="6" w:tplc="A0B4B17A">
      <w:numFmt w:val="decimal"/>
      <w:lvlText w:val=""/>
      <w:lvlJc w:val="left"/>
    </w:lvl>
    <w:lvl w:ilvl="7" w:tplc="4AFAB04E">
      <w:numFmt w:val="decimal"/>
      <w:lvlText w:val=""/>
      <w:lvlJc w:val="left"/>
    </w:lvl>
    <w:lvl w:ilvl="8" w:tplc="12C21BAE">
      <w:numFmt w:val="decimal"/>
      <w:lvlText w:val=""/>
      <w:lvlJc w:val="left"/>
    </w:lvl>
  </w:abstractNum>
  <w:abstractNum w:abstractNumId="307">
    <w:nsid w:val="00007299"/>
    <w:multiLevelType w:val="hybridMultilevel"/>
    <w:tmpl w:val="143A6682"/>
    <w:lvl w:ilvl="0" w:tplc="02CE14C8">
      <w:start w:val="1"/>
      <w:numFmt w:val="bullet"/>
      <w:lvlText w:val="и"/>
      <w:lvlJc w:val="left"/>
    </w:lvl>
    <w:lvl w:ilvl="1" w:tplc="BF187E56">
      <w:start w:val="1"/>
      <w:numFmt w:val="bullet"/>
      <w:lvlText w:val=""/>
      <w:lvlJc w:val="left"/>
    </w:lvl>
    <w:lvl w:ilvl="2" w:tplc="47C6CDE0">
      <w:start w:val="1"/>
      <w:numFmt w:val="bullet"/>
      <w:lvlText w:val=""/>
      <w:lvlJc w:val="left"/>
    </w:lvl>
    <w:lvl w:ilvl="3" w:tplc="83302708">
      <w:numFmt w:val="decimal"/>
      <w:lvlText w:val=""/>
      <w:lvlJc w:val="left"/>
    </w:lvl>
    <w:lvl w:ilvl="4" w:tplc="BE6CBDCC">
      <w:numFmt w:val="decimal"/>
      <w:lvlText w:val=""/>
      <w:lvlJc w:val="left"/>
    </w:lvl>
    <w:lvl w:ilvl="5" w:tplc="CD96A87E">
      <w:numFmt w:val="decimal"/>
      <w:lvlText w:val=""/>
      <w:lvlJc w:val="left"/>
    </w:lvl>
    <w:lvl w:ilvl="6" w:tplc="7D0CB26A">
      <w:numFmt w:val="decimal"/>
      <w:lvlText w:val=""/>
      <w:lvlJc w:val="left"/>
    </w:lvl>
    <w:lvl w:ilvl="7" w:tplc="1C7C254C">
      <w:numFmt w:val="decimal"/>
      <w:lvlText w:val=""/>
      <w:lvlJc w:val="left"/>
    </w:lvl>
    <w:lvl w:ilvl="8" w:tplc="4BE29B80">
      <w:numFmt w:val="decimal"/>
      <w:lvlText w:val=""/>
      <w:lvlJc w:val="left"/>
    </w:lvl>
  </w:abstractNum>
  <w:abstractNum w:abstractNumId="308">
    <w:nsid w:val="000072A6"/>
    <w:multiLevelType w:val="hybridMultilevel"/>
    <w:tmpl w:val="BF467D9E"/>
    <w:lvl w:ilvl="0" w:tplc="7632EBC2">
      <w:start w:val="1"/>
      <w:numFmt w:val="bullet"/>
      <w:lvlText w:val="В"/>
      <w:lvlJc w:val="left"/>
    </w:lvl>
    <w:lvl w:ilvl="1" w:tplc="2160B090">
      <w:start w:val="1"/>
      <w:numFmt w:val="bullet"/>
      <w:lvlText w:val="и"/>
      <w:lvlJc w:val="left"/>
    </w:lvl>
    <w:lvl w:ilvl="2" w:tplc="108C3000">
      <w:start w:val="1"/>
      <w:numFmt w:val="bullet"/>
      <w:lvlText w:val=""/>
      <w:lvlJc w:val="left"/>
    </w:lvl>
    <w:lvl w:ilvl="3" w:tplc="D2B05E02">
      <w:numFmt w:val="decimal"/>
      <w:lvlText w:val=""/>
      <w:lvlJc w:val="left"/>
    </w:lvl>
    <w:lvl w:ilvl="4" w:tplc="C76CFB36">
      <w:numFmt w:val="decimal"/>
      <w:lvlText w:val=""/>
      <w:lvlJc w:val="left"/>
    </w:lvl>
    <w:lvl w:ilvl="5" w:tplc="F410C550">
      <w:numFmt w:val="decimal"/>
      <w:lvlText w:val=""/>
      <w:lvlJc w:val="left"/>
    </w:lvl>
    <w:lvl w:ilvl="6" w:tplc="453C854E">
      <w:numFmt w:val="decimal"/>
      <w:lvlText w:val=""/>
      <w:lvlJc w:val="left"/>
    </w:lvl>
    <w:lvl w:ilvl="7" w:tplc="83CA7F06">
      <w:numFmt w:val="decimal"/>
      <w:lvlText w:val=""/>
      <w:lvlJc w:val="left"/>
    </w:lvl>
    <w:lvl w:ilvl="8" w:tplc="7A4424D2">
      <w:numFmt w:val="decimal"/>
      <w:lvlText w:val=""/>
      <w:lvlJc w:val="left"/>
    </w:lvl>
  </w:abstractNum>
  <w:abstractNum w:abstractNumId="309">
    <w:nsid w:val="000072B1"/>
    <w:multiLevelType w:val="hybridMultilevel"/>
    <w:tmpl w:val="1BBED04A"/>
    <w:lvl w:ilvl="0" w:tplc="3ED263E4">
      <w:start w:val="1"/>
      <w:numFmt w:val="bullet"/>
      <w:lvlText w:val="и"/>
      <w:lvlJc w:val="left"/>
    </w:lvl>
    <w:lvl w:ilvl="1" w:tplc="A6F0CA9A">
      <w:start w:val="1"/>
      <w:numFmt w:val="bullet"/>
      <w:lvlText w:val=""/>
      <w:lvlJc w:val="left"/>
    </w:lvl>
    <w:lvl w:ilvl="2" w:tplc="2F7612FC">
      <w:numFmt w:val="decimal"/>
      <w:lvlText w:val=""/>
      <w:lvlJc w:val="left"/>
    </w:lvl>
    <w:lvl w:ilvl="3" w:tplc="B680BA60">
      <w:numFmt w:val="decimal"/>
      <w:lvlText w:val=""/>
      <w:lvlJc w:val="left"/>
    </w:lvl>
    <w:lvl w:ilvl="4" w:tplc="894E009E">
      <w:numFmt w:val="decimal"/>
      <w:lvlText w:val=""/>
      <w:lvlJc w:val="left"/>
    </w:lvl>
    <w:lvl w:ilvl="5" w:tplc="EF54F1AE">
      <w:numFmt w:val="decimal"/>
      <w:lvlText w:val=""/>
      <w:lvlJc w:val="left"/>
    </w:lvl>
    <w:lvl w:ilvl="6" w:tplc="48382280">
      <w:numFmt w:val="decimal"/>
      <w:lvlText w:val=""/>
      <w:lvlJc w:val="left"/>
    </w:lvl>
    <w:lvl w:ilvl="7" w:tplc="06C2B9DE">
      <w:numFmt w:val="decimal"/>
      <w:lvlText w:val=""/>
      <w:lvlJc w:val="left"/>
    </w:lvl>
    <w:lvl w:ilvl="8" w:tplc="1D8E4B5A">
      <w:numFmt w:val="decimal"/>
      <w:lvlText w:val=""/>
      <w:lvlJc w:val="left"/>
    </w:lvl>
  </w:abstractNum>
  <w:abstractNum w:abstractNumId="310">
    <w:nsid w:val="00007365"/>
    <w:multiLevelType w:val="hybridMultilevel"/>
    <w:tmpl w:val="9C32A254"/>
    <w:lvl w:ilvl="0" w:tplc="162E5900">
      <w:start w:val="1"/>
      <w:numFmt w:val="bullet"/>
      <w:lvlText w:val="в"/>
      <w:lvlJc w:val="left"/>
    </w:lvl>
    <w:lvl w:ilvl="1" w:tplc="F130443C">
      <w:start w:val="1"/>
      <w:numFmt w:val="bullet"/>
      <w:lvlText w:val="В"/>
      <w:lvlJc w:val="left"/>
    </w:lvl>
    <w:lvl w:ilvl="2" w:tplc="03D8C6E6">
      <w:numFmt w:val="decimal"/>
      <w:lvlText w:val=""/>
      <w:lvlJc w:val="left"/>
    </w:lvl>
    <w:lvl w:ilvl="3" w:tplc="DDD827C6">
      <w:numFmt w:val="decimal"/>
      <w:lvlText w:val=""/>
      <w:lvlJc w:val="left"/>
    </w:lvl>
    <w:lvl w:ilvl="4" w:tplc="522862B6">
      <w:numFmt w:val="decimal"/>
      <w:lvlText w:val=""/>
      <w:lvlJc w:val="left"/>
    </w:lvl>
    <w:lvl w:ilvl="5" w:tplc="635063F8">
      <w:numFmt w:val="decimal"/>
      <w:lvlText w:val=""/>
      <w:lvlJc w:val="left"/>
    </w:lvl>
    <w:lvl w:ilvl="6" w:tplc="B288B7F0">
      <w:numFmt w:val="decimal"/>
      <w:lvlText w:val=""/>
      <w:lvlJc w:val="left"/>
    </w:lvl>
    <w:lvl w:ilvl="7" w:tplc="FBB4E49C">
      <w:numFmt w:val="decimal"/>
      <w:lvlText w:val=""/>
      <w:lvlJc w:val="left"/>
    </w:lvl>
    <w:lvl w:ilvl="8" w:tplc="E8DE4840">
      <w:numFmt w:val="decimal"/>
      <w:lvlText w:val=""/>
      <w:lvlJc w:val="left"/>
    </w:lvl>
  </w:abstractNum>
  <w:abstractNum w:abstractNumId="311">
    <w:nsid w:val="00007374"/>
    <w:multiLevelType w:val="hybridMultilevel"/>
    <w:tmpl w:val="21FC33D0"/>
    <w:lvl w:ilvl="0" w:tplc="2D36CD56">
      <w:start w:val="1"/>
      <w:numFmt w:val="bullet"/>
      <w:lvlText w:val=""/>
      <w:lvlJc w:val="left"/>
    </w:lvl>
    <w:lvl w:ilvl="1" w:tplc="178840E6">
      <w:numFmt w:val="decimal"/>
      <w:lvlText w:val=""/>
      <w:lvlJc w:val="left"/>
    </w:lvl>
    <w:lvl w:ilvl="2" w:tplc="23D625BE">
      <w:numFmt w:val="decimal"/>
      <w:lvlText w:val=""/>
      <w:lvlJc w:val="left"/>
    </w:lvl>
    <w:lvl w:ilvl="3" w:tplc="39D88736">
      <w:numFmt w:val="decimal"/>
      <w:lvlText w:val=""/>
      <w:lvlJc w:val="left"/>
    </w:lvl>
    <w:lvl w:ilvl="4" w:tplc="C22A65D0">
      <w:numFmt w:val="decimal"/>
      <w:lvlText w:val=""/>
      <w:lvlJc w:val="left"/>
    </w:lvl>
    <w:lvl w:ilvl="5" w:tplc="7906562C">
      <w:numFmt w:val="decimal"/>
      <w:lvlText w:val=""/>
      <w:lvlJc w:val="left"/>
    </w:lvl>
    <w:lvl w:ilvl="6" w:tplc="4198B3D2">
      <w:numFmt w:val="decimal"/>
      <w:lvlText w:val=""/>
      <w:lvlJc w:val="left"/>
    </w:lvl>
    <w:lvl w:ilvl="7" w:tplc="07A6D07A">
      <w:numFmt w:val="decimal"/>
      <w:lvlText w:val=""/>
      <w:lvlJc w:val="left"/>
    </w:lvl>
    <w:lvl w:ilvl="8" w:tplc="8EDC055E">
      <w:numFmt w:val="decimal"/>
      <w:lvlText w:val=""/>
      <w:lvlJc w:val="left"/>
    </w:lvl>
  </w:abstractNum>
  <w:abstractNum w:abstractNumId="312">
    <w:nsid w:val="0000737D"/>
    <w:multiLevelType w:val="hybridMultilevel"/>
    <w:tmpl w:val="F582FC7C"/>
    <w:lvl w:ilvl="0" w:tplc="EA242F9E">
      <w:start w:val="1"/>
      <w:numFmt w:val="bullet"/>
      <w:lvlText w:val="В"/>
      <w:lvlJc w:val="left"/>
    </w:lvl>
    <w:lvl w:ilvl="1" w:tplc="40B006FC">
      <w:start w:val="1"/>
      <w:numFmt w:val="bullet"/>
      <w:lvlText w:val=""/>
      <w:lvlJc w:val="left"/>
    </w:lvl>
    <w:lvl w:ilvl="2" w:tplc="5E22B99C">
      <w:numFmt w:val="decimal"/>
      <w:lvlText w:val=""/>
      <w:lvlJc w:val="left"/>
    </w:lvl>
    <w:lvl w:ilvl="3" w:tplc="15DC2064">
      <w:numFmt w:val="decimal"/>
      <w:lvlText w:val=""/>
      <w:lvlJc w:val="left"/>
    </w:lvl>
    <w:lvl w:ilvl="4" w:tplc="18EC582C">
      <w:numFmt w:val="decimal"/>
      <w:lvlText w:val=""/>
      <w:lvlJc w:val="left"/>
    </w:lvl>
    <w:lvl w:ilvl="5" w:tplc="20941F24">
      <w:numFmt w:val="decimal"/>
      <w:lvlText w:val=""/>
      <w:lvlJc w:val="left"/>
    </w:lvl>
    <w:lvl w:ilvl="6" w:tplc="2E64FA5C">
      <w:numFmt w:val="decimal"/>
      <w:lvlText w:val=""/>
      <w:lvlJc w:val="left"/>
    </w:lvl>
    <w:lvl w:ilvl="7" w:tplc="3E1E6BC4">
      <w:numFmt w:val="decimal"/>
      <w:lvlText w:val=""/>
      <w:lvlJc w:val="left"/>
    </w:lvl>
    <w:lvl w:ilvl="8" w:tplc="BBBCCB9E">
      <w:numFmt w:val="decimal"/>
      <w:lvlText w:val=""/>
      <w:lvlJc w:val="left"/>
    </w:lvl>
  </w:abstractNum>
  <w:abstractNum w:abstractNumId="313">
    <w:nsid w:val="00007389"/>
    <w:multiLevelType w:val="hybridMultilevel"/>
    <w:tmpl w:val="38AEE8CE"/>
    <w:lvl w:ilvl="0" w:tplc="E064DB1E">
      <w:start w:val="1"/>
      <w:numFmt w:val="bullet"/>
      <w:lvlText w:val="В"/>
      <w:lvlJc w:val="left"/>
    </w:lvl>
    <w:lvl w:ilvl="1" w:tplc="ADECBEE8">
      <w:start w:val="1"/>
      <w:numFmt w:val="bullet"/>
      <w:lvlText w:val=""/>
      <w:lvlJc w:val="left"/>
    </w:lvl>
    <w:lvl w:ilvl="2" w:tplc="84841CFC">
      <w:numFmt w:val="decimal"/>
      <w:lvlText w:val=""/>
      <w:lvlJc w:val="left"/>
    </w:lvl>
    <w:lvl w:ilvl="3" w:tplc="7362E7C2">
      <w:numFmt w:val="decimal"/>
      <w:lvlText w:val=""/>
      <w:lvlJc w:val="left"/>
    </w:lvl>
    <w:lvl w:ilvl="4" w:tplc="A71A23CA">
      <w:numFmt w:val="decimal"/>
      <w:lvlText w:val=""/>
      <w:lvlJc w:val="left"/>
    </w:lvl>
    <w:lvl w:ilvl="5" w:tplc="738C3CA0">
      <w:numFmt w:val="decimal"/>
      <w:lvlText w:val=""/>
      <w:lvlJc w:val="left"/>
    </w:lvl>
    <w:lvl w:ilvl="6" w:tplc="50EE4B6E">
      <w:numFmt w:val="decimal"/>
      <w:lvlText w:val=""/>
      <w:lvlJc w:val="left"/>
    </w:lvl>
    <w:lvl w:ilvl="7" w:tplc="4D505174">
      <w:numFmt w:val="decimal"/>
      <w:lvlText w:val=""/>
      <w:lvlJc w:val="left"/>
    </w:lvl>
    <w:lvl w:ilvl="8" w:tplc="462A271C">
      <w:numFmt w:val="decimal"/>
      <w:lvlText w:val=""/>
      <w:lvlJc w:val="left"/>
    </w:lvl>
  </w:abstractNum>
  <w:abstractNum w:abstractNumId="314">
    <w:nsid w:val="000073B1"/>
    <w:multiLevelType w:val="hybridMultilevel"/>
    <w:tmpl w:val="19CC2A28"/>
    <w:lvl w:ilvl="0" w:tplc="ABF455C8">
      <w:start w:val="1"/>
      <w:numFmt w:val="bullet"/>
      <w:lvlText w:val=""/>
      <w:lvlJc w:val="left"/>
    </w:lvl>
    <w:lvl w:ilvl="1" w:tplc="437EC15A">
      <w:numFmt w:val="decimal"/>
      <w:lvlText w:val=""/>
      <w:lvlJc w:val="left"/>
    </w:lvl>
    <w:lvl w:ilvl="2" w:tplc="404C09A0">
      <w:numFmt w:val="decimal"/>
      <w:lvlText w:val=""/>
      <w:lvlJc w:val="left"/>
    </w:lvl>
    <w:lvl w:ilvl="3" w:tplc="84C05822">
      <w:numFmt w:val="decimal"/>
      <w:lvlText w:val=""/>
      <w:lvlJc w:val="left"/>
    </w:lvl>
    <w:lvl w:ilvl="4" w:tplc="6A1298C0">
      <w:numFmt w:val="decimal"/>
      <w:lvlText w:val=""/>
      <w:lvlJc w:val="left"/>
    </w:lvl>
    <w:lvl w:ilvl="5" w:tplc="94BC5EB6">
      <w:numFmt w:val="decimal"/>
      <w:lvlText w:val=""/>
      <w:lvlJc w:val="left"/>
    </w:lvl>
    <w:lvl w:ilvl="6" w:tplc="CABAF296">
      <w:numFmt w:val="decimal"/>
      <w:lvlText w:val=""/>
      <w:lvlJc w:val="left"/>
    </w:lvl>
    <w:lvl w:ilvl="7" w:tplc="126E5F2E">
      <w:numFmt w:val="decimal"/>
      <w:lvlText w:val=""/>
      <w:lvlJc w:val="left"/>
    </w:lvl>
    <w:lvl w:ilvl="8" w:tplc="C68A4CCC">
      <w:numFmt w:val="decimal"/>
      <w:lvlText w:val=""/>
      <w:lvlJc w:val="left"/>
    </w:lvl>
  </w:abstractNum>
  <w:abstractNum w:abstractNumId="315">
    <w:nsid w:val="00007426"/>
    <w:multiLevelType w:val="hybridMultilevel"/>
    <w:tmpl w:val="3A1C8DC6"/>
    <w:lvl w:ilvl="0" w:tplc="62943130">
      <w:start w:val="1"/>
      <w:numFmt w:val="bullet"/>
      <w:lvlText w:val="ее"/>
      <w:lvlJc w:val="left"/>
    </w:lvl>
    <w:lvl w:ilvl="1" w:tplc="8E2819EC">
      <w:start w:val="1"/>
      <w:numFmt w:val="bullet"/>
      <w:lvlText w:val=""/>
      <w:lvlJc w:val="left"/>
    </w:lvl>
    <w:lvl w:ilvl="2" w:tplc="FA4AB10C">
      <w:numFmt w:val="decimal"/>
      <w:lvlText w:val=""/>
      <w:lvlJc w:val="left"/>
    </w:lvl>
    <w:lvl w:ilvl="3" w:tplc="9A40F6C0">
      <w:numFmt w:val="decimal"/>
      <w:lvlText w:val=""/>
      <w:lvlJc w:val="left"/>
    </w:lvl>
    <w:lvl w:ilvl="4" w:tplc="ECA2A496">
      <w:numFmt w:val="decimal"/>
      <w:lvlText w:val=""/>
      <w:lvlJc w:val="left"/>
    </w:lvl>
    <w:lvl w:ilvl="5" w:tplc="B334483C">
      <w:numFmt w:val="decimal"/>
      <w:lvlText w:val=""/>
      <w:lvlJc w:val="left"/>
    </w:lvl>
    <w:lvl w:ilvl="6" w:tplc="976CA33E">
      <w:numFmt w:val="decimal"/>
      <w:lvlText w:val=""/>
      <w:lvlJc w:val="left"/>
    </w:lvl>
    <w:lvl w:ilvl="7" w:tplc="069CE06A">
      <w:numFmt w:val="decimal"/>
      <w:lvlText w:val=""/>
      <w:lvlJc w:val="left"/>
    </w:lvl>
    <w:lvl w:ilvl="8" w:tplc="BFD49C96">
      <w:numFmt w:val="decimal"/>
      <w:lvlText w:val=""/>
      <w:lvlJc w:val="left"/>
    </w:lvl>
  </w:abstractNum>
  <w:abstractNum w:abstractNumId="316">
    <w:nsid w:val="00007443"/>
    <w:multiLevelType w:val="hybridMultilevel"/>
    <w:tmpl w:val="9BE2C25C"/>
    <w:lvl w:ilvl="0" w:tplc="E1D66624">
      <w:start w:val="1"/>
      <w:numFmt w:val="bullet"/>
      <w:lvlText w:val="-"/>
      <w:lvlJc w:val="left"/>
    </w:lvl>
    <w:lvl w:ilvl="1" w:tplc="DDB28C7C">
      <w:numFmt w:val="decimal"/>
      <w:lvlText w:val=""/>
      <w:lvlJc w:val="left"/>
    </w:lvl>
    <w:lvl w:ilvl="2" w:tplc="E44017A2">
      <w:numFmt w:val="decimal"/>
      <w:lvlText w:val=""/>
      <w:lvlJc w:val="left"/>
    </w:lvl>
    <w:lvl w:ilvl="3" w:tplc="204456CA">
      <w:numFmt w:val="decimal"/>
      <w:lvlText w:val=""/>
      <w:lvlJc w:val="left"/>
    </w:lvl>
    <w:lvl w:ilvl="4" w:tplc="DFE85456">
      <w:numFmt w:val="decimal"/>
      <w:lvlText w:val=""/>
      <w:lvlJc w:val="left"/>
    </w:lvl>
    <w:lvl w:ilvl="5" w:tplc="C0C4BDDE">
      <w:numFmt w:val="decimal"/>
      <w:lvlText w:val=""/>
      <w:lvlJc w:val="left"/>
    </w:lvl>
    <w:lvl w:ilvl="6" w:tplc="9E546CD8">
      <w:numFmt w:val="decimal"/>
      <w:lvlText w:val=""/>
      <w:lvlJc w:val="left"/>
    </w:lvl>
    <w:lvl w:ilvl="7" w:tplc="2B96A3C4">
      <w:numFmt w:val="decimal"/>
      <w:lvlText w:val=""/>
      <w:lvlJc w:val="left"/>
    </w:lvl>
    <w:lvl w:ilvl="8" w:tplc="35B49656">
      <w:numFmt w:val="decimal"/>
      <w:lvlText w:val=""/>
      <w:lvlJc w:val="left"/>
    </w:lvl>
  </w:abstractNum>
  <w:abstractNum w:abstractNumId="317">
    <w:nsid w:val="0000745E"/>
    <w:multiLevelType w:val="hybridMultilevel"/>
    <w:tmpl w:val="1376E992"/>
    <w:lvl w:ilvl="0" w:tplc="324276AA">
      <w:start w:val="1"/>
      <w:numFmt w:val="bullet"/>
      <w:lvlText w:val="В"/>
      <w:lvlJc w:val="left"/>
    </w:lvl>
    <w:lvl w:ilvl="1" w:tplc="EFD694C0">
      <w:start w:val="1"/>
      <w:numFmt w:val="bullet"/>
      <w:lvlText w:val=""/>
      <w:lvlJc w:val="left"/>
    </w:lvl>
    <w:lvl w:ilvl="2" w:tplc="FC5037C4">
      <w:numFmt w:val="decimal"/>
      <w:lvlText w:val=""/>
      <w:lvlJc w:val="left"/>
    </w:lvl>
    <w:lvl w:ilvl="3" w:tplc="C3DC5C5A">
      <w:numFmt w:val="decimal"/>
      <w:lvlText w:val=""/>
      <w:lvlJc w:val="left"/>
    </w:lvl>
    <w:lvl w:ilvl="4" w:tplc="5C92B6BC">
      <w:numFmt w:val="decimal"/>
      <w:lvlText w:val=""/>
      <w:lvlJc w:val="left"/>
    </w:lvl>
    <w:lvl w:ilvl="5" w:tplc="BA7CB9D2">
      <w:numFmt w:val="decimal"/>
      <w:lvlText w:val=""/>
      <w:lvlJc w:val="left"/>
    </w:lvl>
    <w:lvl w:ilvl="6" w:tplc="4382472C">
      <w:numFmt w:val="decimal"/>
      <w:lvlText w:val=""/>
      <w:lvlJc w:val="left"/>
    </w:lvl>
    <w:lvl w:ilvl="7" w:tplc="C1A466BA">
      <w:numFmt w:val="decimal"/>
      <w:lvlText w:val=""/>
      <w:lvlJc w:val="left"/>
    </w:lvl>
    <w:lvl w:ilvl="8" w:tplc="7756B77E">
      <w:numFmt w:val="decimal"/>
      <w:lvlText w:val=""/>
      <w:lvlJc w:val="left"/>
    </w:lvl>
  </w:abstractNum>
  <w:abstractNum w:abstractNumId="318">
    <w:nsid w:val="0000749F"/>
    <w:multiLevelType w:val="hybridMultilevel"/>
    <w:tmpl w:val="B18E296E"/>
    <w:lvl w:ilvl="0" w:tplc="C7B4BD7E">
      <w:start w:val="1"/>
      <w:numFmt w:val="bullet"/>
      <w:lvlText w:val=""/>
      <w:lvlJc w:val="left"/>
    </w:lvl>
    <w:lvl w:ilvl="1" w:tplc="1BB09984">
      <w:numFmt w:val="decimal"/>
      <w:lvlText w:val=""/>
      <w:lvlJc w:val="left"/>
    </w:lvl>
    <w:lvl w:ilvl="2" w:tplc="F9ACFB32">
      <w:numFmt w:val="decimal"/>
      <w:lvlText w:val=""/>
      <w:lvlJc w:val="left"/>
    </w:lvl>
    <w:lvl w:ilvl="3" w:tplc="3ED84A40">
      <w:numFmt w:val="decimal"/>
      <w:lvlText w:val=""/>
      <w:lvlJc w:val="left"/>
    </w:lvl>
    <w:lvl w:ilvl="4" w:tplc="E302692A">
      <w:numFmt w:val="decimal"/>
      <w:lvlText w:val=""/>
      <w:lvlJc w:val="left"/>
    </w:lvl>
    <w:lvl w:ilvl="5" w:tplc="0296AE0A">
      <w:numFmt w:val="decimal"/>
      <w:lvlText w:val=""/>
      <w:lvlJc w:val="left"/>
    </w:lvl>
    <w:lvl w:ilvl="6" w:tplc="230A9142">
      <w:numFmt w:val="decimal"/>
      <w:lvlText w:val=""/>
      <w:lvlJc w:val="left"/>
    </w:lvl>
    <w:lvl w:ilvl="7" w:tplc="2822086E">
      <w:numFmt w:val="decimal"/>
      <w:lvlText w:val=""/>
      <w:lvlJc w:val="left"/>
    </w:lvl>
    <w:lvl w:ilvl="8" w:tplc="B2E699CA">
      <w:numFmt w:val="decimal"/>
      <w:lvlText w:val=""/>
      <w:lvlJc w:val="left"/>
    </w:lvl>
  </w:abstractNum>
  <w:abstractNum w:abstractNumId="319">
    <w:nsid w:val="000074CD"/>
    <w:multiLevelType w:val="hybridMultilevel"/>
    <w:tmpl w:val="C608DAAA"/>
    <w:lvl w:ilvl="0" w:tplc="367CAB34">
      <w:start w:val="1"/>
      <w:numFmt w:val="bullet"/>
      <w:lvlText w:val="и"/>
      <w:lvlJc w:val="left"/>
    </w:lvl>
    <w:lvl w:ilvl="1" w:tplc="64B86BAE">
      <w:start w:val="1"/>
      <w:numFmt w:val="decimal"/>
      <w:lvlText w:val="%2)"/>
      <w:lvlJc w:val="left"/>
    </w:lvl>
    <w:lvl w:ilvl="2" w:tplc="7F72C0BE">
      <w:numFmt w:val="decimal"/>
      <w:lvlText w:val=""/>
      <w:lvlJc w:val="left"/>
    </w:lvl>
    <w:lvl w:ilvl="3" w:tplc="D7A2DDD8">
      <w:numFmt w:val="decimal"/>
      <w:lvlText w:val=""/>
      <w:lvlJc w:val="left"/>
    </w:lvl>
    <w:lvl w:ilvl="4" w:tplc="65D40F60">
      <w:numFmt w:val="decimal"/>
      <w:lvlText w:val=""/>
      <w:lvlJc w:val="left"/>
    </w:lvl>
    <w:lvl w:ilvl="5" w:tplc="22AEE31A">
      <w:numFmt w:val="decimal"/>
      <w:lvlText w:val=""/>
      <w:lvlJc w:val="left"/>
    </w:lvl>
    <w:lvl w:ilvl="6" w:tplc="0A42DC26">
      <w:numFmt w:val="decimal"/>
      <w:lvlText w:val=""/>
      <w:lvlJc w:val="left"/>
    </w:lvl>
    <w:lvl w:ilvl="7" w:tplc="3AB6E1CA">
      <w:numFmt w:val="decimal"/>
      <w:lvlText w:val=""/>
      <w:lvlJc w:val="left"/>
    </w:lvl>
    <w:lvl w:ilvl="8" w:tplc="84206424">
      <w:numFmt w:val="decimal"/>
      <w:lvlText w:val=""/>
      <w:lvlJc w:val="left"/>
    </w:lvl>
  </w:abstractNum>
  <w:abstractNum w:abstractNumId="320">
    <w:nsid w:val="000075EC"/>
    <w:multiLevelType w:val="hybridMultilevel"/>
    <w:tmpl w:val="26CCD524"/>
    <w:lvl w:ilvl="0" w:tplc="7E389D74">
      <w:start w:val="1"/>
      <w:numFmt w:val="bullet"/>
      <w:lvlText w:val="В"/>
      <w:lvlJc w:val="left"/>
    </w:lvl>
    <w:lvl w:ilvl="1" w:tplc="D4E6F6F4">
      <w:start w:val="1"/>
      <w:numFmt w:val="bullet"/>
      <w:lvlText w:val=""/>
      <w:lvlJc w:val="left"/>
    </w:lvl>
    <w:lvl w:ilvl="2" w:tplc="7CCE4B64">
      <w:numFmt w:val="decimal"/>
      <w:lvlText w:val=""/>
      <w:lvlJc w:val="left"/>
    </w:lvl>
    <w:lvl w:ilvl="3" w:tplc="8D5ECC44">
      <w:numFmt w:val="decimal"/>
      <w:lvlText w:val=""/>
      <w:lvlJc w:val="left"/>
    </w:lvl>
    <w:lvl w:ilvl="4" w:tplc="F46A306C">
      <w:numFmt w:val="decimal"/>
      <w:lvlText w:val=""/>
      <w:lvlJc w:val="left"/>
    </w:lvl>
    <w:lvl w:ilvl="5" w:tplc="1EE21188">
      <w:numFmt w:val="decimal"/>
      <w:lvlText w:val=""/>
      <w:lvlJc w:val="left"/>
    </w:lvl>
    <w:lvl w:ilvl="6" w:tplc="F0162038">
      <w:numFmt w:val="decimal"/>
      <w:lvlText w:val=""/>
      <w:lvlJc w:val="left"/>
    </w:lvl>
    <w:lvl w:ilvl="7" w:tplc="5034539C">
      <w:numFmt w:val="decimal"/>
      <w:lvlText w:val=""/>
      <w:lvlJc w:val="left"/>
    </w:lvl>
    <w:lvl w:ilvl="8" w:tplc="F4CAB42A">
      <w:numFmt w:val="decimal"/>
      <w:lvlText w:val=""/>
      <w:lvlJc w:val="left"/>
    </w:lvl>
  </w:abstractNum>
  <w:abstractNum w:abstractNumId="321">
    <w:nsid w:val="00007613"/>
    <w:multiLevelType w:val="hybridMultilevel"/>
    <w:tmpl w:val="BF163A12"/>
    <w:lvl w:ilvl="0" w:tplc="4BF2E98E">
      <w:start w:val="1"/>
      <w:numFmt w:val="bullet"/>
      <w:lvlText w:val="В"/>
      <w:lvlJc w:val="left"/>
    </w:lvl>
    <w:lvl w:ilvl="1" w:tplc="7FB6F84E">
      <w:start w:val="1"/>
      <w:numFmt w:val="bullet"/>
      <w:lvlText w:val=""/>
      <w:lvlJc w:val="left"/>
    </w:lvl>
    <w:lvl w:ilvl="2" w:tplc="4F90DE52">
      <w:numFmt w:val="decimal"/>
      <w:lvlText w:val=""/>
      <w:lvlJc w:val="left"/>
    </w:lvl>
    <w:lvl w:ilvl="3" w:tplc="8B64DE32">
      <w:numFmt w:val="decimal"/>
      <w:lvlText w:val=""/>
      <w:lvlJc w:val="left"/>
    </w:lvl>
    <w:lvl w:ilvl="4" w:tplc="D506C22E">
      <w:numFmt w:val="decimal"/>
      <w:lvlText w:val=""/>
      <w:lvlJc w:val="left"/>
    </w:lvl>
    <w:lvl w:ilvl="5" w:tplc="EB0A910A">
      <w:numFmt w:val="decimal"/>
      <w:lvlText w:val=""/>
      <w:lvlJc w:val="left"/>
    </w:lvl>
    <w:lvl w:ilvl="6" w:tplc="B982610A">
      <w:numFmt w:val="decimal"/>
      <w:lvlText w:val=""/>
      <w:lvlJc w:val="left"/>
    </w:lvl>
    <w:lvl w:ilvl="7" w:tplc="3D544A1C">
      <w:numFmt w:val="decimal"/>
      <w:lvlText w:val=""/>
      <w:lvlJc w:val="left"/>
    </w:lvl>
    <w:lvl w:ilvl="8" w:tplc="69A20CD2">
      <w:numFmt w:val="decimal"/>
      <w:lvlText w:val=""/>
      <w:lvlJc w:val="left"/>
    </w:lvl>
  </w:abstractNum>
  <w:abstractNum w:abstractNumId="322">
    <w:nsid w:val="0000773F"/>
    <w:multiLevelType w:val="hybridMultilevel"/>
    <w:tmpl w:val="9E407A96"/>
    <w:lvl w:ilvl="0" w:tplc="27B48C90">
      <w:start w:val="1"/>
      <w:numFmt w:val="bullet"/>
      <w:lvlText w:val=""/>
      <w:lvlJc w:val="left"/>
    </w:lvl>
    <w:lvl w:ilvl="1" w:tplc="FD621B9A">
      <w:numFmt w:val="decimal"/>
      <w:lvlText w:val=""/>
      <w:lvlJc w:val="left"/>
    </w:lvl>
    <w:lvl w:ilvl="2" w:tplc="6414D280">
      <w:numFmt w:val="decimal"/>
      <w:lvlText w:val=""/>
      <w:lvlJc w:val="left"/>
    </w:lvl>
    <w:lvl w:ilvl="3" w:tplc="FBF82530">
      <w:numFmt w:val="decimal"/>
      <w:lvlText w:val=""/>
      <w:lvlJc w:val="left"/>
    </w:lvl>
    <w:lvl w:ilvl="4" w:tplc="21F63326">
      <w:numFmt w:val="decimal"/>
      <w:lvlText w:val=""/>
      <w:lvlJc w:val="left"/>
    </w:lvl>
    <w:lvl w:ilvl="5" w:tplc="B6264E2C">
      <w:numFmt w:val="decimal"/>
      <w:lvlText w:val=""/>
      <w:lvlJc w:val="left"/>
    </w:lvl>
    <w:lvl w:ilvl="6" w:tplc="41B0756A">
      <w:numFmt w:val="decimal"/>
      <w:lvlText w:val=""/>
      <w:lvlJc w:val="left"/>
    </w:lvl>
    <w:lvl w:ilvl="7" w:tplc="D8C6BABE">
      <w:numFmt w:val="decimal"/>
      <w:lvlText w:val=""/>
      <w:lvlJc w:val="left"/>
    </w:lvl>
    <w:lvl w:ilvl="8" w:tplc="8F005A32">
      <w:numFmt w:val="decimal"/>
      <w:lvlText w:val=""/>
      <w:lvlJc w:val="left"/>
    </w:lvl>
  </w:abstractNum>
  <w:abstractNum w:abstractNumId="323">
    <w:nsid w:val="000077E7"/>
    <w:multiLevelType w:val="hybridMultilevel"/>
    <w:tmpl w:val="0D46BB7E"/>
    <w:lvl w:ilvl="0" w:tplc="5A525668">
      <w:start w:val="4"/>
      <w:numFmt w:val="decimal"/>
      <w:lvlText w:val="%1."/>
      <w:lvlJc w:val="left"/>
    </w:lvl>
    <w:lvl w:ilvl="1" w:tplc="51A475B2">
      <w:numFmt w:val="decimal"/>
      <w:lvlText w:val=""/>
      <w:lvlJc w:val="left"/>
    </w:lvl>
    <w:lvl w:ilvl="2" w:tplc="BE2666D6">
      <w:numFmt w:val="decimal"/>
      <w:lvlText w:val=""/>
      <w:lvlJc w:val="left"/>
    </w:lvl>
    <w:lvl w:ilvl="3" w:tplc="9740FB94">
      <w:numFmt w:val="decimal"/>
      <w:lvlText w:val=""/>
      <w:lvlJc w:val="left"/>
    </w:lvl>
    <w:lvl w:ilvl="4" w:tplc="02B40B8C">
      <w:numFmt w:val="decimal"/>
      <w:lvlText w:val=""/>
      <w:lvlJc w:val="left"/>
    </w:lvl>
    <w:lvl w:ilvl="5" w:tplc="678255D6">
      <w:numFmt w:val="decimal"/>
      <w:lvlText w:val=""/>
      <w:lvlJc w:val="left"/>
    </w:lvl>
    <w:lvl w:ilvl="6" w:tplc="82022B2A">
      <w:numFmt w:val="decimal"/>
      <w:lvlText w:val=""/>
      <w:lvlJc w:val="left"/>
    </w:lvl>
    <w:lvl w:ilvl="7" w:tplc="494E9386">
      <w:numFmt w:val="decimal"/>
      <w:lvlText w:val=""/>
      <w:lvlJc w:val="left"/>
    </w:lvl>
    <w:lvl w:ilvl="8" w:tplc="E33ACAFE">
      <w:numFmt w:val="decimal"/>
      <w:lvlText w:val=""/>
      <w:lvlJc w:val="left"/>
    </w:lvl>
  </w:abstractNum>
  <w:abstractNum w:abstractNumId="324">
    <w:nsid w:val="00007833"/>
    <w:multiLevelType w:val="hybridMultilevel"/>
    <w:tmpl w:val="8C867DBE"/>
    <w:lvl w:ilvl="0" w:tplc="73EECD70">
      <w:start w:val="1"/>
      <w:numFmt w:val="bullet"/>
      <w:lvlText w:val=""/>
      <w:lvlJc w:val="left"/>
    </w:lvl>
    <w:lvl w:ilvl="1" w:tplc="D4FA2ED4">
      <w:numFmt w:val="decimal"/>
      <w:lvlText w:val=""/>
      <w:lvlJc w:val="left"/>
    </w:lvl>
    <w:lvl w:ilvl="2" w:tplc="D632C994">
      <w:numFmt w:val="decimal"/>
      <w:lvlText w:val=""/>
      <w:lvlJc w:val="left"/>
    </w:lvl>
    <w:lvl w:ilvl="3" w:tplc="C4EACD1A">
      <w:numFmt w:val="decimal"/>
      <w:lvlText w:val=""/>
      <w:lvlJc w:val="left"/>
    </w:lvl>
    <w:lvl w:ilvl="4" w:tplc="D51AD9BC">
      <w:numFmt w:val="decimal"/>
      <w:lvlText w:val=""/>
      <w:lvlJc w:val="left"/>
    </w:lvl>
    <w:lvl w:ilvl="5" w:tplc="8D1AABD4">
      <w:numFmt w:val="decimal"/>
      <w:lvlText w:val=""/>
      <w:lvlJc w:val="left"/>
    </w:lvl>
    <w:lvl w:ilvl="6" w:tplc="5232E094">
      <w:numFmt w:val="decimal"/>
      <w:lvlText w:val=""/>
      <w:lvlJc w:val="left"/>
    </w:lvl>
    <w:lvl w:ilvl="7" w:tplc="3D38E692">
      <w:numFmt w:val="decimal"/>
      <w:lvlText w:val=""/>
      <w:lvlJc w:val="left"/>
    </w:lvl>
    <w:lvl w:ilvl="8" w:tplc="F6AE2A00">
      <w:numFmt w:val="decimal"/>
      <w:lvlText w:val=""/>
      <w:lvlJc w:val="left"/>
    </w:lvl>
  </w:abstractNum>
  <w:abstractNum w:abstractNumId="325">
    <w:nsid w:val="0000789D"/>
    <w:multiLevelType w:val="hybridMultilevel"/>
    <w:tmpl w:val="E51CDFCC"/>
    <w:lvl w:ilvl="0" w:tplc="448C242A">
      <w:start w:val="3"/>
      <w:numFmt w:val="decimal"/>
      <w:lvlText w:val="%1)"/>
      <w:lvlJc w:val="left"/>
    </w:lvl>
    <w:lvl w:ilvl="1" w:tplc="CF82579A">
      <w:numFmt w:val="decimal"/>
      <w:lvlText w:val=""/>
      <w:lvlJc w:val="left"/>
    </w:lvl>
    <w:lvl w:ilvl="2" w:tplc="1020119E">
      <w:numFmt w:val="decimal"/>
      <w:lvlText w:val=""/>
      <w:lvlJc w:val="left"/>
    </w:lvl>
    <w:lvl w:ilvl="3" w:tplc="567E96F8">
      <w:numFmt w:val="decimal"/>
      <w:lvlText w:val=""/>
      <w:lvlJc w:val="left"/>
    </w:lvl>
    <w:lvl w:ilvl="4" w:tplc="5784CA34">
      <w:numFmt w:val="decimal"/>
      <w:lvlText w:val=""/>
      <w:lvlJc w:val="left"/>
    </w:lvl>
    <w:lvl w:ilvl="5" w:tplc="A81A88EE">
      <w:numFmt w:val="decimal"/>
      <w:lvlText w:val=""/>
      <w:lvlJc w:val="left"/>
    </w:lvl>
    <w:lvl w:ilvl="6" w:tplc="AC7CB088">
      <w:numFmt w:val="decimal"/>
      <w:lvlText w:val=""/>
      <w:lvlJc w:val="left"/>
    </w:lvl>
    <w:lvl w:ilvl="7" w:tplc="0518E004">
      <w:numFmt w:val="decimal"/>
      <w:lvlText w:val=""/>
      <w:lvlJc w:val="left"/>
    </w:lvl>
    <w:lvl w:ilvl="8" w:tplc="9C68E418">
      <w:numFmt w:val="decimal"/>
      <w:lvlText w:val=""/>
      <w:lvlJc w:val="left"/>
    </w:lvl>
  </w:abstractNum>
  <w:abstractNum w:abstractNumId="326">
    <w:nsid w:val="000078B4"/>
    <w:multiLevelType w:val="hybridMultilevel"/>
    <w:tmpl w:val="C04A6778"/>
    <w:lvl w:ilvl="0" w:tplc="E7D69816">
      <w:start w:val="1"/>
      <w:numFmt w:val="bullet"/>
      <w:lvlText w:val=""/>
      <w:lvlJc w:val="left"/>
    </w:lvl>
    <w:lvl w:ilvl="1" w:tplc="F0BC1F3E">
      <w:numFmt w:val="decimal"/>
      <w:lvlText w:val=""/>
      <w:lvlJc w:val="left"/>
    </w:lvl>
    <w:lvl w:ilvl="2" w:tplc="DD30F718">
      <w:numFmt w:val="decimal"/>
      <w:lvlText w:val=""/>
      <w:lvlJc w:val="left"/>
    </w:lvl>
    <w:lvl w:ilvl="3" w:tplc="023026AE">
      <w:numFmt w:val="decimal"/>
      <w:lvlText w:val=""/>
      <w:lvlJc w:val="left"/>
    </w:lvl>
    <w:lvl w:ilvl="4" w:tplc="44642B00">
      <w:numFmt w:val="decimal"/>
      <w:lvlText w:val=""/>
      <w:lvlJc w:val="left"/>
    </w:lvl>
    <w:lvl w:ilvl="5" w:tplc="0E6EE0FA">
      <w:numFmt w:val="decimal"/>
      <w:lvlText w:val=""/>
      <w:lvlJc w:val="left"/>
    </w:lvl>
    <w:lvl w:ilvl="6" w:tplc="641610D0">
      <w:numFmt w:val="decimal"/>
      <w:lvlText w:val=""/>
      <w:lvlJc w:val="left"/>
    </w:lvl>
    <w:lvl w:ilvl="7" w:tplc="82324BE4">
      <w:numFmt w:val="decimal"/>
      <w:lvlText w:val=""/>
      <w:lvlJc w:val="left"/>
    </w:lvl>
    <w:lvl w:ilvl="8" w:tplc="CBCE2454">
      <w:numFmt w:val="decimal"/>
      <w:lvlText w:val=""/>
      <w:lvlJc w:val="left"/>
    </w:lvl>
  </w:abstractNum>
  <w:abstractNum w:abstractNumId="327">
    <w:nsid w:val="000078FE"/>
    <w:multiLevelType w:val="hybridMultilevel"/>
    <w:tmpl w:val="AC060B30"/>
    <w:lvl w:ilvl="0" w:tplc="896C8B4C">
      <w:start w:val="1"/>
      <w:numFmt w:val="bullet"/>
      <w:lvlText w:val="и"/>
      <w:lvlJc w:val="left"/>
    </w:lvl>
    <w:lvl w:ilvl="1" w:tplc="813C621C">
      <w:start w:val="1"/>
      <w:numFmt w:val="bullet"/>
      <w:lvlText w:val=""/>
      <w:lvlJc w:val="left"/>
    </w:lvl>
    <w:lvl w:ilvl="2" w:tplc="4ABC9B94">
      <w:numFmt w:val="decimal"/>
      <w:lvlText w:val=""/>
      <w:lvlJc w:val="left"/>
    </w:lvl>
    <w:lvl w:ilvl="3" w:tplc="030C1D7C">
      <w:numFmt w:val="decimal"/>
      <w:lvlText w:val=""/>
      <w:lvlJc w:val="left"/>
    </w:lvl>
    <w:lvl w:ilvl="4" w:tplc="717AF9EC">
      <w:numFmt w:val="decimal"/>
      <w:lvlText w:val=""/>
      <w:lvlJc w:val="left"/>
    </w:lvl>
    <w:lvl w:ilvl="5" w:tplc="6B74DF1C">
      <w:numFmt w:val="decimal"/>
      <w:lvlText w:val=""/>
      <w:lvlJc w:val="left"/>
    </w:lvl>
    <w:lvl w:ilvl="6" w:tplc="B144FB30">
      <w:numFmt w:val="decimal"/>
      <w:lvlText w:val=""/>
      <w:lvlJc w:val="left"/>
    </w:lvl>
    <w:lvl w:ilvl="7" w:tplc="050E301C">
      <w:numFmt w:val="decimal"/>
      <w:lvlText w:val=""/>
      <w:lvlJc w:val="left"/>
    </w:lvl>
    <w:lvl w:ilvl="8" w:tplc="FAD42D8C">
      <w:numFmt w:val="decimal"/>
      <w:lvlText w:val=""/>
      <w:lvlJc w:val="left"/>
    </w:lvl>
  </w:abstractNum>
  <w:abstractNum w:abstractNumId="328">
    <w:nsid w:val="0000791B"/>
    <w:multiLevelType w:val="hybridMultilevel"/>
    <w:tmpl w:val="CC7AEEE4"/>
    <w:lvl w:ilvl="0" w:tplc="6038B8D0">
      <w:start w:val="1"/>
      <w:numFmt w:val="bullet"/>
      <w:lvlText w:val=""/>
      <w:lvlJc w:val="left"/>
    </w:lvl>
    <w:lvl w:ilvl="1" w:tplc="B9B4E024">
      <w:numFmt w:val="decimal"/>
      <w:lvlText w:val=""/>
      <w:lvlJc w:val="left"/>
    </w:lvl>
    <w:lvl w:ilvl="2" w:tplc="7762598A">
      <w:numFmt w:val="decimal"/>
      <w:lvlText w:val=""/>
      <w:lvlJc w:val="left"/>
    </w:lvl>
    <w:lvl w:ilvl="3" w:tplc="9FB42790">
      <w:numFmt w:val="decimal"/>
      <w:lvlText w:val=""/>
      <w:lvlJc w:val="left"/>
    </w:lvl>
    <w:lvl w:ilvl="4" w:tplc="39A4D646">
      <w:numFmt w:val="decimal"/>
      <w:lvlText w:val=""/>
      <w:lvlJc w:val="left"/>
    </w:lvl>
    <w:lvl w:ilvl="5" w:tplc="B6965100">
      <w:numFmt w:val="decimal"/>
      <w:lvlText w:val=""/>
      <w:lvlJc w:val="left"/>
    </w:lvl>
    <w:lvl w:ilvl="6" w:tplc="DB4691F4">
      <w:numFmt w:val="decimal"/>
      <w:lvlText w:val=""/>
      <w:lvlJc w:val="left"/>
    </w:lvl>
    <w:lvl w:ilvl="7" w:tplc="EA402D9E">
      <w:numFmt w:val="decimal"/>
      <w:lvlText w:val=""/>
      <w:lvlJc w:val="left"/>
    </w:lvl>
    <w:lvl w:ilvl="8" w:tplc="925E8BB2">
      <w:numFmt w:val="decimal"/>
      <w:lvlText w:val=""/>
      <w:lvlJc w:val="left"/>
    </w:lvl>
  </w:abstractNum>
  <w:abstractNum w:abstractNumId="329">
    <w:nsid w:val="00007954"/>
    <w:multiLevelType w:val="hybridMultilevel"/>
    <w:tmpl w:val="419EDFC8"/>
    <w:lvl w:ilvl="0" w:tplc="97122138">
      <w:start w:val="1"/>
      <w:numFmt w:val="bullet"/>
      <w:lvlText w:val="в"/>
      <w:lvlJc w:val="left"/>
    </w:lvl>
    <w:lvl w:ilvl="1" w:tplc="E80CC37E">
      <w:start w:val="1"/>
      <w:numFmt w:val="bullet"/>
      <w:lvlText w:val=""/>
      <w:lvlJc w:val="left"/>
    </w:lvl>
    <w:lvl w:ilvl="2" w:tplc="48BE21B2">
      <w:numFmt w:val="decimal"/>
      <w:lvlText w:val=""/>
      <w:lvlJc w:val="left"/>
    </w:lvl>
    <w:lvl w:ilvl="3" w:tplc="1E002C68">
      <w:numFmt w:val="decimal"/>
      <w:lvlText w:val=""/>
      <w:lvlJc w:val="left"/>
    </w:lvl>
    <w:lvl w:ilvl="4" w:tplc="FEE8BAF4">
      <w:numFmt w:val="decimal"/>
      <w:lvlText w:val=""/>
      <w:lvlJc w:val="left"/>
    </w:lvl>
    <w:lvl w:ilvl="5" w:tplc="B288BA90">
      <w:numFmt w:val="decimal"/>
      <w:lvlText w:val=""/>
      <w:lvlJc w:val="left"/>
    </w:lvl>
    <w:lvl w:ilvl="6" w:tplc="AB14AE2E">
      <w:numFmt w:val="decimal"/>
      <w:lvlText w:val=""/>
      <w:lvlJc w:val="left"/>
    </w:lvl>
    <w:lvl w:ilvl="7" w:tplc="B4349B72">
      <w:numFmt w:val="decimal"/>
      <w:lvlText w:val=""/>
      <w:lvlJc w:val="left"/>
    </w:lvl>
    <w:lvl w:ilvl="8" w:tplc="D600511A">
      <w:numFmt w:val="decimal"/>
      <w:lvlText w:val=""/>
      <w:lvlJc w:val="left"/>
    </w:lvl>
  </w:abstractNum>
  <w:abstractNum w:abstractNumId="330">
    <w:nsid w:val="00007987"/>
    <w:multiLevelType w:val="hybridMultilevel"/>
    <w:tmpl w:val="35F454BA"/>
    <w:lvl w:ilvl="0" w:tplc="FA6CBBF0">
      <w:start w:val="1"/>
      <w:numFmt w:val="bullet"/>
      <w:lvlText w:val="и"/>
      <w:lvlJc w:val="left"/>
    </w:lvl>
    <w:lvl w:ilvl="1" w:tplc="580AF6A6">
      <w:start w:val="1"/>
      <w:numFmt w:val="bullet"/>
      <w:lvlText w:val=""/>
      <w:lvlJc w:val="left"/>
    </w:lvl>
    <w:lvl w:ilvl="2" w:tplc="C5C0E86A">
      <w:numFmt w:val="decimal"/>
      <w:lvlText w:val=""/>
      <w:lvlJc w:val="left"/>
    </w:lvl>
    <w:lvl w:ilvl="3" w:tplc="E618DED6">
      <w:numFmt w:val="decimal"/>
      <w:lvlText w:val=""/>
      <w:lvlJc w:val="left"/>
    </w:lvl>
    <w:lvl w:ilvl="4" w:tplc="70CCD0AC">
      <w:numFmt w:val="decimal"/>
      <w:lvlText w:val=""/>
      <w:lvlJc w:val="left"/>
    </w:lvl>
    <w:lvl w:ilvl="5" w:tplc="FEDCC830">
      <w:numFmt w:val="decimal"/>
      <w:lvlText w:val=""/>
      <w:lvlJc w:val="left"/>
    </w:lvl>
    <w:lvl w:ilvl="6" w:tplc="92CC0CBC">
      <w:numFmt w:val="decimal"/>
      <w:lvlText w:val=""/>
      <w:lvlJc w:val="left"/>
    </w:lvl>
    <w:lvl w:ilvl="7" w:tplc="EC5896EE">
      <w:numFmt w:val="decimal"/>
      <w:lvlText w:val=""/>
      <w:lvlJc w:val="left"/>
    </w:lvl>
    <w:lvl w:ilvl="8" w:tplc="A408359A">
      <w:numFmt w:val="decimal"/>
      <w:lvlText w:val=""/>
      <w:lvlJc w:val="left"/>
    </w:lvl>
  </w:abstractNum>
  <w:abstractNum w:abstractNumId="331">
    <w:nsid w:val="00007A08"/>
    <w:multiLevelType w:val="hybridMultilevel"/>
    <w:tmpl w:val="01EC049A"/>
    <w:lvl w:ilvl="0" w:tplc="D1A8CEFA">
      <w:start w:val="1"/>
      <w:numFmt w:val="bullet"/>
      <w:lvlText w:val="и"/>
      <w:lvlJc w:val="left"/>
    </w:lvl>
    <w:lvl w:ilvl="1" w:tplc="F0B4B456">
      <w:start w:val="1"/>
      <w:numFmt w:val="bullet"/>
      <w:lvlText w:val=""/>
      <w:lvlJc w:val="left"/>
    </w:lvl>
    <w:lvl w:ilvl="2" w:tplc="F1CA9350">
      <w:numFmt w:val="decimal"/>
      <w:lvlText w:val=""/>
      <w:lvlJc w:val="left"/>
    </w:lvl>
    <w:lvl w:ilvl="3" w:tplc="0F82571C">
      <w:numFmt w:val="decimal"/>
      <w:lvlText w:val=""/>
      <w:lvlJc w:val="left"/>
    </w:lvl>
    <w:lvl w:ilvl="4" w:tplc="2B3AC8DE">
      <w:numFmt w:val="decimal"/>
      <w:lvlText w:val=""/>
      <w:lvlJc w:val="left"/>
    </w:lvl>
    <w:lvl w:ilvl="5" w:tplc="9F365326">
      <w:numFmt w:val="decimal"/>
      <w:lvlText w:val=""/>
      <w:lvlJc w:val="left"/>
    </w:lvl>
    <w:lvl w:ilvl="6" w:tplc="71A41A14">
      <w:numFmt w:val="decimal"/>
      <w:lvlText w:val=""/>
      <w:lvlJc w:val="left"/>
    </w:lvl>
    <w:lvl w:ilvl="7" w:tplc="DE6ED1D8">
      <w:numFmt w:val="decimal"/>
      <w:lvlText w:val=""/>
      <w:lvlJc w:val="left"/>
    </w:lvl>
    <w:lvl w:ilvl="8" w:tplc="F91C3BF6">
      <w:numFmt w:val="decimal"/>
      <w:lvlText w:val=""/>
      <w:lvlJc w:val="left"/>
    </w:lvl>
  </w:abstractNum>
  <w:abstractNum w:abstractNumId="332">
    <w:nsid w:val="00007A36"/>
    <w:multiLevelType w:val="hybridMultilevel"/>
    <w:tmpl w:val="37646F58"/>
    <w:lvl w:ilvl="0" w:tplc="E168DDE0">
      <w:start w:val="1"/>
      <w:numFmt w:val="bullet"/>
      <w:lvlText w:val=""/>
      <w:lvlJc w:val="left"/>
    </w:lvl>
    <w:lvl w:ilvl="1" w:tplc="67B4E142">
      <w:numFmt w:val="decimal"/>
      <w:lvlText w:val=""/>
      <w:lvlJc w:val="left"/>
    </w:lvl>
    <w:lvl w:ilvl="2" w:tplc="5FE654AA">
      <w:numFmt w:val="decimal"/>
      <w:lvlText w:val=""/>
      <w:lvlJc w:val="left"/>
    </w:lvl>
    <w:lvl w:ilvl="3" w:tplc="862007EE">
      <w:numFmt w:val="decimal"/>
      <w:lvlText w:val=""/>
      <w:lvlJc w:val="left"/>
    </w:lvl>
    <w:lvl w:ilvl="4" w:tplc="BA08768E">
      <w:numFmt w:val="decimal"/>
      <w:lvlText w:val=""/>
      <w:lvlJc w:val="left"/>
    </w:lvl>
    <w:lvl w:ilvl="5" w:tplc="99F27476">
      <w:numFmt w:val="decimal"/>
      <w:lvlText w:val=""/>
      <w:lvlJc w:val="left"/>
    </w:lvl>
    <w:lvl w:ilvl="6" w:tplc="2F424FC6">
      <w:numFmt w:val="decimal"/>
      <w:lvlText w:val=""/>
      <w:lvlJc w:val="left"/>
    </w:lvl>
    <w:lvl w:ilvl="7" w:tplc="E9BEA598">
      <w:numFmt w:val="decimal"/>
      <w:lvlText w:val=""/>
      <w:lvlJc w:val="left"/>
    </w:lvl>
    <w:lvl w:ilvl="8" w:tplc="36467CE6">
      <w:numFmt w:val="decimal"/>
      <w:lvlText w:val=""/>
      <w:lvlJc w:val="left"/>
    </w:lvl>
  </w:abstractNum>
  <w:abstractNum w:abstractNumId="333">
    <w:nsid w:val="00007B8B"/>
    <w:multiLevelType w:val="hybridMultilevel"/>
    <w:tmpl w:val="FA5416C8"/>
    <w:lvl w:ilvl="0" w:tplc="7138D0CC">
      <w:start w:val="1"/>
      <w:numFmt w:val="bullet"/>
      <w:lvlText w:val=""/>
      <w:lvlJc w:val="left"/>
    </w:lvl>
    <w:lvl w:ilvl="1" w:tplc="BAD61936">
      <w:numFmt w:val="decimal"/>
      <w:lvlText w:val=""/>
      <w:lvlJc w:val="left"/>
    </w:lvl>
    <w:lvl w:ilvl="2" w:tplc="86F617BC">
      <w:numFmt w:val="decimal"/>
      <w:lvlText w:val=""/>
      <w:lvlJc w:val="left"/>
    </w:lvl>
    <w:lvl w:ilvl="3" w:tplc="F93ACB88">
      <w:numFmt w:val="decimal"/>
      <w:lvlText w:val=""/>
      <w:lvlJc w:val="left"/>
    </w:lvl>
    <w:lvl w:ilvl="4" w:tplc="B1746058">
      <w:numFmt w:val="decimal"/>
      <w:lvlText w:val=""/>
      <w:lvlJc w:val="left"/>
    </w:lvl>
    <w:lvl w:ilvl="5" w:tplc="953E10C2">
      <w:numFmt w:val="decimal"/>
      <w:lvlText w:val=""/>
      <w:lvlJc w:val="left"/>
    </w:lvl>
    <w:lvl w:ilvl="6" w:tplc="22440C7C">
      <w:numFmt w:val="decimal"/>
      <w:lvlText w:val=""/>
      <w:lvlJc w:val="left"/>
    </w:lvl>
    <w:lvl w:ilvl="7" w:tplc="5B044674">
      <w:numFmt w:val="decimal"/>
      <w:lvlText w:val=""/>
      <w:lvlJc w:val="left"/>
    </w:lvl>
    <w:lvl w:ilvl="8" w:tplc="5DE6C3B0">
      <w:numFmt w:val="decimal"/>
      <w:lvlText w:val=""/>
      <w:lvlJc w:val="left"/>
    </w:lvl>
  </w:abstractNum>
  <w:abstractNum w:abstractNumId="334">
    <w:nsid w:val="00007C27"/>
    <w:multiLevelType w:val="hybridMultilevel"/>
    <w:tmpl w:val="70F4B7AA"/>
    <w:lvl w:ilvl="0" w:tplc="859E850E">
      <w:start w:val="1"/>
      <w:numFmt w:val="bullet"/>
      <w:lvlText w:val="в"/>
      <w:lvlJc w:val="left"/>
    </w:lvl>
    <w:lvl w:ilvl="1" w:tplc="EFD2E7B4">
      <w:start w:val="1"/>
      <w:numFmt w:val="bullet"/>
      <w:lvlText w:val=""/>
      <w:lvlJc w:val="left"/>
    </w:lvl>
    <w:lvl w:ilvl="2" w:tplc="701A1C4C">
      <w:numFmt w:val="decimal"/>
      <w:lvlText w:val=""/>
      <w:lvlJc w:val="left"/>
    </w:lvl>
    <w:lvl w:ilvl="3" w:tplc="06262B0E">
      <w:numFmt w:val="decimal"/>
      <w:lvlText w:val=""/>
      <w:lvlJc w:val="left"/>
    </w:lvl>
    <w:lvl w:ilvl="4" w:tplc="27EE4884">
      <w:numFmt w:val="decimal"/>
      <w:lvlText w:val=""/>
      <w:lvlJc w:val="left"/>
    </w:lvl>
    <w:lvl w:ilvl="5" w:tplc="6930DA2E">
      <w:numFmt w:val="decimal"/>
      <w:lvlText w:val=""/>
      <w:lvlJc w:val="left"/>
    </w:lvl>
    <w:lvl w:ilvl="6" w:tplc="CA804A78">
      <w:numFmt w:val="decimal"/>
      <w:lvlText w:val=""/>
      <w:lvlJc w:val="left"/>
    </w:lvl>
    <w:lvl w:ilvl="7" w:tplc="53AE9E3A">
      <w:numFmt w:val="decimal"/>
      <w:lvlText w:val=""/>
      <w:lvlJc w:val="left"/>
    </w:lvl>
    <w:lvl w:ilvl="8" w:tplc="8ACC27BE">
      <w:numFmt w:val="decimal"/>
      <w:lvlText w:val=""/>
      <w:lvlJc w:val="left"/>
    </w:lvl>
  </w:abstractNum>
  <w:abstractNum w:abstractNumId="335">
    <w:nsid w:val="00007C4A"/>
    <w:multiLevelType w:val="hybridMultilevel"/>
    <w:tmpl w:val="173A7774"/>
    <w:lvl w:ilvl="0" w:tplc="0C44CF9C">
      <w:start w:val="1"/>
      <w:numFmt w:val="bullet"/>
      <w:lvlText w:val="•"/>
      <w:lvlJc w:val="left"/>
    </w:lvl>
    <w:lvl w:ilvl="1" w:tplc="3F867554">
      <w:numFmt w:val="decimal"/>
      <w:lvlText w:val=""/>
      <w:lvlJc w:val="left"/>
    </w:lvl>
    <w:lvl w:ilvl="2" w:tplc="8B2228A8">
      <w:numFmt w:val="decimal"/>
      <w:lvlText w:val=""/>
      <w:lvlJc w:val="left"/>
    </w:lvl>
    <w:lvl w:ilvl="3" w:tplc="2A5A0B88">
      <w:numFmt w:val="decimal"/>
      <w:lvlText w:val=""/>
      <w:lvlJc w:val="left"/>
    </w:lvl>
    <w:lvl w:ilvl="4" w:tplc="D780FC98">
      <w:numFmt w:val="decimal"/>
      <w:lvlText w:val=""/>
      <w:lvlJc w:val="left"/>
    </w:lvl>
    <w:lvl w:ilvl="5" w:tplc="FC144456">
      <w:numFmt w:val="decimal"/>
      <w:lvlText w:val=""/>
      <w:lvlJc w:val="left"/>
    </w:lvl>
    <w:lvl w:ilvl="6" w:tplc="F55C7D5E">
      <w:numFmt w:val="decimal"/>
      <w:lvlText w:val=""/>
      <w:lvlJc w:val="left"/>
    </w:lvl>
    <w:lvl w:ilvl="7" w:tplc="15A250FA">
      <w:numFmt w:val="decimal"/>
      <w:lvlText w:val=""/>
      <w:lvlJc w:val="left"/>
    </w:lvl>
    <w:lvl w:ilvl="8" w:tplc="D898F31E">
      <w:numFmt w:val="decimal"/>
      <w:lvlText w:val=""/>
      <w:lvlJc w:val="left"/>
    </w:lvl>
  </w:abstractNum>
  <w:abstractNum w:abstractNumId="336">
    <w:nsid w:val="00007CB8"/>
    <w:multiLevelType w:val="hybridMultilevel"/>
    <w:tmpl w:val="BDF05280"/>
    <w:lvl w:ilvl="0" w:tplc="7520D36A">
      <w:start w:val="1"/>
      <w:numFmt w:val="bullet"/>
      <w:lvlText w:val="В"/>
      <w:lvlJc w:val="left"/>
    </w:lvl>
    <w:lvl w:ilvl="1" w:tplc="0B68DA76">
      <w:start w:val="1"/>
      <w:numFmt w:val="bullet"/>
      <w:lvlText w:val=""/>
      <w:lvlJc w:val="left"/>
    </w:lvl>
    <w:lvl w:ilvl="2" w:tplc="6FA22500">
      <w:numFmt w:val="decimal"/>
      <w:lvlText w:val=""/>
      <w:lvlJc w:val="left"/>
    </w:lvl>
    <w:lvl w:ilvl="3" w:tplc="D75C6E50">
      <w:numFmt w:val="decimal"/>
      <w:lvlText w:val=""/>
      <w:lvlJc w:val="left"/>
    </w:lvl>
    <w:lvl w:ilvl="4" w:tplc="597C57DE">
      <w:numFmt w:val="decimal"/>
      <w:lvlText w:val=""/>
      <w:lvlJc w:val="left"/>
    </w:lvl>
    <w:lvl w:ilvl="5" w:tplc="687A72C8">
      <w:numFmt w:val="decimal"/>
      <w:lvlText w:val=""/>
      <w:lvlJc w:val="left"/>
    </w:lvl>
    <w:lvl w:ilvl="6" w:tplc="D62AAB24">
      <w:numFmt w:val="decimal"/>
      <w:lvlText w:val=""/>
      <w:lvlJc w:val="left"/>
    </w:lvl>
    <w:lvl w:ilvl="7" w:tplc="22E631F4">
      <w:numFmt w:val="decimal"/>
      <w:lvlText w:val=""/>
      <w:lvlJc w:val="left"/>
    </w:lvl>
    <w:lvl w:ilvl="8" w:tplc="B3F8B1EE">
      <w:numFmt w:val="decimal"/>
      <w:lvlText w:val=""/>
      <w:lvlJc w:val="left"/>
    </w:lvl>
  </w:abstractNum>
  <w:abstractNum w:abstractNumId="337">
    <w:nsid w:val="00007CBE"/>
    <w:multiLevelType w:val="hybridMultilevel"/>
    <w:tmpl w:val="70D8A3CC"/>
    <w:lvl w:ilvl="0" w:tplc="3C2E0078">
      <w:start w:val="1"/>
      <w:numFmt w:val="bullet"/>
      <w:lvlText w:val="и"/>
      <w:lvlJc w:val="left"/>
    </w:lvl>
    <w:lvl w:ilvl="1" w:tplc="445AB564">
      <w:start w:val="1"/>
      <w:numFmt w:val="bullet"/>
      <w:lvlText w:val=""/>
      <w:lvlJc w:val="left"/>
    </w:lvl>
    <w:lvl w:ilvl="2" w:tplc="3044000C">
      <w:numFmt w:val="decimal"/>
      <w:lvlText w:val=""/>
      <w:lvlJc w:val="left"/>
    </w:lvl>
    <w:lvl w:ilvl="3" w:tplc="3AD08BE6">
      <w:numFmt w:val="decimal"/>
      <w:lvlText w:val=""/>
      <w:lvlJc w:val="left"/>
    </w:lvl>
    <w:lvl w:ilvl="4" w:tplc="59CC5F6E">
      <w:numFmt w:val="decimal"/>
      <w:lvlText w:val=""/>
      <w:lvlJc w:val="left"/>
    </w:lvl>
    <w:lvl w:ilvl="5" w:tplc="57605E86">
      <w:numFmt w:val="decimal"/>
      <w:lvlText w:val=""/>
      <w:lvlJc w:val="left"/>
    </w:lvl>
    <w:lvl w:ilvl="6" w:tplc="BA5E394E">
      <w:numFmt w:val="decimal"/>
      <w:lvlText w:val=""/>
      <w:lvlJc w:val="left"/>
    </w:lvl>
    <w:lvl w:ilvl="7" w:tplc="EB301A6C">
      <w:numFmt w:val="decimal"/>
      <w:lvlText w:val=""/>
      <w:lvlJc w:val="left"/>
    </w:lvl>
    <w:lvl w:ilvl="8" w:tplc="E21E5D9A">
      <w:numFmt w:val="decimal"/>
      <w:lvlText w:val=""/>
      <w:lvlJc w:val="left"/>
    </w:lvl>
  </w:abstractNum>
  <w:abstractNum w:abstractNumId="338">
    <w:nsid w:val="00007DAA"/>
    <w:multiLevelType w:val="hybridMultilevel"/>
    <w:tmpl w:val="3044F80A"/>
    <w:lvl w:ilvl="0" w:tplc="577A402C">
      <w:start w:val="1"/>
      <w:numFmt w:val="bullet"/>
      <w:lvlText w:val="В"/>
      <w:lvlJc w:val="left"/>
    </w:lvl>
    <w:lvl w:ilvl="1" w:tplc="6B8655D4">
      <w:start w:val="1"/>
      <w:numFmt w:val="bullet"/>
      <w:lvlText w:val=""/>
      <w:lvlJc w:val="left"/>
    </w:lvl>
    <w:lvl w:ilvl="2" w:tplc="F66C3ECE">
      <w:start w:val="1"/>
      <w:numFmt w:val="bullet"/>
      <w:lvlText w:val=""/>
      <w:lvlJc w:val="left"/>
    </w:lvl>
    <w:lvl w:ilvl="3" w:tplc="D716F3C8">
      <w:numFmt w:val="decimal"/>
      <w:lvlText w:val=""/>
      <w:lvlJc w:val="left"/>
    </w:lvl>
    <w:lvl w:ilvl="4" w:tplc="D3B694D2">
      <w:numFmt w:val="decimal"/>
      <w:lvlText w:val=""/>
      <w:lvlJc w:val="left"/>
    </w:lvl>
    <w:lvl w:ilvl="5" w:tplc="AAFE8650">
      <w:numFmt w:val="decimal"/>
      <w:lvlText w:val=""/>
      <w:lvlJc w:val="left"/>
    </w:lvl>
    <w:lvl w:ilvl="6" w:tplc="0CCC3E0C">
      <w:numFmt w:val="decimal"/>
      <w:lvlText w:val=""/>
      <w:lvlJc w:val="left"/>
    </w:lvl>
    <w:lvl w:ilvl="7" w:tplc="BFE8AA04">
      <w:numFmt w:val="decimal"/>
      <w:lvlText w:val=""/>
      <w:lvlJc w:val="left"/>
    </w:lvl>
    <w:lvl w:ilvl="8" w:tplc="0E3A3842">
      <w:numFmt w:val="decimal"/>
      <w:lvlText w:val=""/>
      <w:lvlJc w:val="left"/>
    </w:lvl>
  </w:abstractNum>
  <w:abstractNum w:abstractNumId="339">
    <w:nsid w:val="00007E0E"/>
    <w:multiLevelType w:val="hybridMultilevel"/>
    <w:tmpl w:val="1C149622"/>
    <w:lvl w:ilvl="0" w:tplc="2F202980">
      <w:start w:val="1"/>
      <w:numFmt w:val="decimal"/>
      <w:lvlText w:val="%1."/>
      <w:lvlJc w:val="left"/>
    </w:lvl>
    <w:lvl w:ilvl="1" w:tplc="7F462202">
      <w:numFmt w:val="decimal"/>
      <w:lvlText w:val=""/>
      <w:lvlJc w:val="left"/>
    </w:lvl>
    <w:lvl w:ilvl="2" w:tplc="25DE2F2E">
      <w:numFmt w:val="decimal"/>
      <w:lvlText w:val=""/>
      <w:lvlJc w:val="left"/>
    </w:lvl>
    <w:lvl w:ilvl="3" w:tplc="855223A4">
      <w:numFmt w:val="decimal"/>
      <w:lvlText w:val=""/>
      <w:lvlJc w:val="left"/>
    </w:lvl>
    <w:lvl w:ilvl="4" w:tplc="CD9A2DAE">
      <w:numFmt w:val="decimal"/>
      <w:lvlText w:val=""/>
      <w:lvlJc w:val="left"/>
    </w:lvl>
    <w:lvl w:ilvl="5" w:tplc="EA5A4530">
      <w:numFmt w:val="decimal"/>
      <w:lvlText w:val=""/>
      <w:lvlJc w:val="left"/>
    </w:lvl>
    <w:lvl w:ilvl="6" w:tplc="A58EE224">
      <w:numFmt w:val="decimal"/>
      <w:lvlText w:val=""/>
      <w:lvlJc w:val="left"/>
    </w:lvl>
    <w:lvl w:ilvl="7" w:tplc="08145FAA">
      <w:numFmt w:val="decimal"/>
      <w:lvlText w:val=""/>
      <w:lvlJc w:val="left"/>
    </w:lvl>
    <w:lvl w:ilvl="8" w:tplc="5FC47C84">
      <w:numFmt w:val="decimal"/>
      <w:lvlText w:val=""/>
      <w:lvlJc w:val="left"/>
    </w:lvl>
  </w:abstractNum>
  <w:abstractNum w:abstractNumId="340">
    <w:nsid w:val="00007E64"/>
    <w:multiLevelType w:val="hybridMultilevel"/>
    <w:tmpl w:val="064033E0"/>
    <w:lvl w:ilvl="0" w:tplc="A9AC99FC">
      <w:start w:val="1"/>
      <w:numFmt w:val="bullet"/>
      <w:lvlText w:val="В"/>
      <w:lvlJc w:val="left"/>
    </w:lvl>
    <w:lvl w:ilvl="1" w:tplc="EFBCAFA6">
      <w:start w:val="1"/>
      <w:numFmt w:val="bullet"/>
      <w:lvlText w:val=""/>
      <w:lvlJc w:val="left"/>
    </w:lvl>
    <w:lvl w:ilvl="2" w:tplc="0316A070">
      <w:numFmt w:val="decimal"/>
      <w:lvlText w:val=""/>
      <w:lvlJc w:val="left"/>
    </w:lvl>
    <w:lvl w:ilvl="3" w:tplc="5820210A">
      <w:numFmt w:val="decimal"/>
      <w:lvlText w:val=""/>
      <w:lvlJc w:val="left"/>
    </w:lvl>
    <w:lvl w:ilvl="4" w:tplc="D4C4DD7C">
      <w:numFmt w:val="decimal"/>
      <w:lvlText w:val=""/>
      <w:lvlJc w:val="left"/>
    </w:lvl>
    <w:lvl w:ilvl="5" w:tplc="88A2436A">
      <w:numFmt w:val="decimal"/>
      <w:lvlText w:val=""/>
      <w:lvlJc w:val="left"/>
    </w:lvl>
    <w:lvl w:ilvl="6" w:tplc="97C032F2">
      <w:numFmt w:val="decimal"/>
      <w:lvlText w:val=""/>
      <w:lvlJc w:val="left"/>
    </w:lvl>
    <w:lvl w:ilvl="7" w:tplc="CA8A9024">
      <w:numFmt w:val="decimal"/>
      <w:lvlText w:val=""/>
      <w:lvlJc w:val="left"/>
    </w:lvl>
    <w:lvl w:ilvl="8" w:tplc="33780ADA">
      <w:numFmt w:val="decimal"/>
      <w:lvlText w:val=""/>
      <w:lvlJc w:val="left"/>
    </w:lvl>
  </w:abstractNum>
  <w:abstractNum w:abstractNumId="341">
    <w:nsid w:val="00007F0D"/>
    <w:multiLevelType w:val="hybridMultilevel"/>
    <w:tmpl w:val="F1249A16"/>
    <w:lvl w:ilvl="0" w:tplc="B2BA4182">
      <w:start w:val="1"/>
      <w:numFmt w:val="bullet"/>
      <w:lvlText w:val=""/>
      <w:lvlJc w:val="left"/>
    </w:lvl>
    <w:lvl w:ilvl="1" w:tplc="6C103804">
      <w:numFmt w:val="decimal"/>
      <w:lvlText w:val=""/>
      <w:lvlJc w:val="left"/>
    </w:lvl>
    <w:lvl w:ilvl="2" w:tplc="7916ABAA">
      <w:numFmt w:val="decimal"/>
      <w:lvlText w:val=""/>
      <w:lvlJc w:val="left"/>
    </w:lvl>
    <w:lvl w:ilvl="3" w:tplc="3D90420C">
      <w:numFmt w:val="decimal"/>
      <w:lvlText w:val=""/>
      <w:lvlJc w:val="left"/>
    </w:lvl>
    <w:lvl w:ilvl="4" w:tplc="3540603E">
      <w:numFmt w:val="decimal"/>
      <w:lvlText w:val=""/>
      <w:lvlJc w:val="left"/>
    </w:lvl>
    <w:lvl w:ilvl="5" w:tplc="87CC4444">
      <w:numFmt w:val="decimal"/>
      <w:lvlText w:val=""/>
      <w:lvlJc w:val="left"/>
    </w:lvl>
    <w:lvl w:ilvl="6" w:tplc="4EE64B98">
      <w:numFmt w:val="decimal"/>
      <w:lvlText w:val=""/>
      <w:lvlJc w:val="left"/>
    </w:lvl>
    <w:lvl w:ilvl="7" w:tplc="671C1172">
      <w:numFmt w:val="decimal"/>
      <w:lvlText w:val=""/>
      <w:lvlJc w:val="left"/>
    </w:lvl>
    <w:lvl w:ilvl="8" w:tplc="86EEC3B6">
      <w:numFmt w:val="decimal"/>
      <w:lvlText w:val=""/>
      <w:lvlJc w:val="left"/>
    </w:lvl>
  </w:abstractNum>
  <w:abstractNum w:abstractNumId="342">
    <w:nsid w:val="00007F5C"/>
    <w:multiLevelType w:val="hybridMultilevel"/>
    <w:tmpl w:val="A1E41C06"/>
    <w:lvl w:ilvl="0" w:tplc="8B4A0708">
      <w:start w:val="1"/>
      <w:numFmt w:val="bullet"/>
      <w:lvlText w:val=""/>
      <w:lvlJc w:val="left"/>
    </w:lvl>
    <w:lvl w:ilvl="1" w:tplc="14706436">
      <w:numFmt w:val="decimal"/>
      <w:lvlText w:val=""/>
      <w:lvlJc w:val="left"/>
    </w:lvl>
    <w:lvl w:ilvl="2" w:tplc="EEC47A48">
      <w:numFmt w:val="decimal"/>
      <w:lvlText w:val=""/>
      <w:lvlJc w:val="left"/>
    </w:lvl>
    <w:lvl w:ilvl="3" w:tplc="93803F3A">
      <w:numFmt w:val="decimal"/>
      <w:lvlText w:val=""/>
      <w:lvlJc w:val="left"/>
    </w:lvl>
    <w:lvl w:ilvl="4" w:tplc="2824415A">
      <w:numFmt w:val="decimal"/>
      <w:lvlText w:val=""/>
      <w:lvlJc w:val="left"/>
    </w:lvl>
    <w:lvl w:ilvl="5" w:tplc="6F7076C6">
      <w:numFmt w:val="decimal"/>
      <w:lvlText w:val=""/>
      <w:lvlJc w:val="left"/>
    </w:lvl>
    <w:lvl w:ilvl="6" w:tplc="0CBCC9F0">
      <w:numFmt w:val="decimal"/>
      <w:lvlText w:val=""/>
      <w:lvlJc w:val="left"/>
    </w:lvl>
    <w:lvl w:ilvl="7" w:tplc="BAEEC866">
      <w:numFmt w:val="decimal"/>
      <w:lvlText w:val=""/>
      <w:lvlJc w:val="left"/>
    </w:lvl>
    <w:lvl w:ilvl="8" w:tplc="75B2AD72">
      <w:numFmt w:val="decimal"/>
      <w:lvlText w:val=""/>
      <w:lvlJc w:val="left"/>
    </w:lvl>
  </w:abstractNum>
  <w:abstractNum w:abstractNumId="343">
    <w:nsid w:val="00007FA6"/>
    <w:multiLevelType w:val="hybridMultilevel"/>
    <w:tmpl w:val="643CCEA2"/>
    <w:lvl w:ilvl="0" w:tplc="D15C2E52">
      <w:start w:val="1"/>
      <w:numFmt w:val="bullet"/>
      <w:lvlText w:val="В"/>
      <w:lvlJc w:val="left"/>
    </w:lvl>
    <w:lvl w:ilvl="1" w:tplc="54D8455E">
      <w:numFmt w:val="decimal"/>
      <w:lvlText w:val=""/>
      <w:lvlJc w:val="left"/>
    </w:lvl>
    <w:lvl w:ilvl="2" w:tplc="9D6E0C88">
      <w:numFmt w:val="decimal"/>
      <w:lvlText w:val=""/>
      <w:lvlJc w:val="left"/>
    </w:lvl>
    <w:lvl w:ilvl="3" w:tplc="FB742784">
      <w:numFmt w:val="decimal"/>
      <w:lvlText w:val=""/>
      <w:lvlJc w:val="left"/>
    </w:lvl>
    <w:lvl w:ilvl="4" w:tplc="3B12A5B2">
      <w:numFmt w:val="decimal"/>
      <w:lvlText w:val=""/>
      <w:lvlJc w:val="left"/>
    </w:lvl>
    <w:lvl w:ilvl="5" w:tplc="43E654E8">
      <w:numFmt w:val="decimal"/>
      <w:lvlText w:val=""/>
      <w:lvlJc w:val="left"/>
    </w:lvl>
    <w:lvl w:ilvl="6" w:tplc="D284B516">
      <w:numFmt w:val="decimal"/>
      <w:lvlText w:val=""/>
      <w:lvlJc w:val="left"/>
    </w:lvl>
    <w:lvl w:ilvl="7" w:tplc="9C9481B8">
      <w:numFmt w:val="decimal"/>
      <w:lvlText w:val=""/>
      <w:lvlJc w:val="left"/>
    </w:lvl>
    <w:lvl w:ilvl="8" w:tplc="191E0106">
      <w:numFmt w:val="decimal"/>
      <w:lvlText w:val=""/>
      <w:lvlJc w:val="left"/>
    </w:lvl>
  </w:abstractNum>
  <w:abstractNum w:abstractNumId="344">
    <w:nsid w:val="08415D08"/>
    <w:multiLevelType w:val="hybridMultilevel"/>
    <w:tmpl w:val="A64E9A40"/>
    <w:lvl w:ilvl="0" w:tplc="04190001">
      <w:start w:val="1"/>
      <w:numFmt w:val="bullet"/>
      <w:lvlText w:val=""/>
      <w:lvlJc w:val="left"/>
      <w:pPr>
        <w:ind w:left="1843" w:hanging="360"/>
      </w:pPr>
      <w:rPr>
        <w:rFonts w:ascii="Symbol" w:hAnsi="Symbol" w:hint="default"/>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345">
    <w:nsid w:val="0DAA777C"/>
    <w:multiLevelType w:val="hybridMultilevel"/>
    <w:tmpl w:val="452AB69A"/>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346">
    <w:nsid w:val="12C24772"/>
    <w:multiLevelType w:val="hybridMultilevel"/>
    <w:tmpl w:val="2B526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199F0FB9"/>
    <w:multiLevelType w:val="hybridMultilevel"/>
    <w:tmpl w:val="B8B0AF94"/>
    <w:lvl w:ilvl="0" w:tplc="04190001">
      <w:start w:val="1"/>
      <w:numFmt w:val="bullet"/>
      <w:lvlText w:val=""/>
      <w:lvlJc w:val="left"/>
      <w:pPr>
        <w:ind w:left="1826" w:hanging="360"/>
      </w:pPr>
      <w:rPr>
        <w:rFonts w:ascii="Symbol" w:hAnsi="Symbol"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348">
    <w:nsid w:val="19C01EC7"/>
    <w:multiLevelType w:val="hybridMultilevel"/>
    <w:tmpl w:val="142E9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20330521"/>
    <w:multiLevelType w:val="hybridMultilevel"/>
    <w:tmpl w:val="E1F86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nsid w:val="22931636"/>
    <w:multiLevelType w:val="hybridMultilevel"/>
    <w:tmpl w:val="72CC9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nsid w:val="33C66992"/>
    <w:multiLevelType w:val="hybridMultilevel"/>
    <w:tmpl w:val="010A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nsid w:val="551B413A"/>
    <w:multiLevelType w:val="hybridMultilevel"/>
    <w:tmpl w:val="8CA63B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3">
    <w:nsid w:val="5D2D4D27"/>
    <w:multiLevelType w:val="hybridMultilevel"/>
    <w:tmpl w:val="F8988CD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54">
    <w:nsid w:val="67AC08CA"/>
    <w:multiLevelType w:val="multilevel"/>
    <w:tmpl w:val="F06C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5">
    <w:nsid w:val="6D5354A4"/>
    <w:multiLevelType w:val="hybridMultilevel"/>
    <w:tmpl w:val="174E763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56">
    <w:nsid w:val="74C73863"/>
    <w:multiLevelType w:val="hybridMultilevel"/>
    <w:tmpl w:val="FC16968E"/>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57">
    <w:nsid w:val="78495C6A"/>
    <w:multiLevelType w:val="hybridMultilevel"/>
    <w:tmpl w:val="30C44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8">
    <w:nsid w:val="7B24755E"/>
    <w:multiLevelType w:val="multilevel"/>
    <w:tmpl w:val="DF2E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9">
    <w:nsid w:val="7D3D5B40"/>
    <w:multiLevelType w:val="multilevel"/>
    <w:tmpl w:val="DC4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7"/>
  </w:num>
  <w:num w:numId="2">
    <w:abstractNumId w:val="108"/>
  </w:num>
  <w:num w:numId="3">
    <w:abstractNumId w:val="47"/>
  </w:num>
  <w:num w:numId="4">
    <w:abstractNumId w:val="269"/>
  </w:num>
  <w:num w:numId="5">
    <w:abstractNumId w:val="306"/>
  </w:num>
  <w:num w:numId="6">
    <w:abstractNumId w:val="270"/>
  </w:num>
  <w:num w:numId="7">
    <w:abstractNumId w:val="200"/>
  </w:num>
  <w:num w:numId="8">
    <w:abstractNumId w:val="289"/>
  </w:num>
  <w:num w:numId="9">
    <w:abstractNumId w:val="78"/>
  </w:num>
  <w:num w:numId="10">
    <w:abstractNumId w:val="293"/>
  </w:num>
  <w:num w:numId="11">
    <w:abstractNumId w:val="79"/>
  </w:num>
  <w:num w:numId="12">
    <w:abstractNumId w:val="86"/>
  </w:num>
  <w:num w:numId="13">
    <w:abstractNumId w:val="175"/>
  </w:num>
  <w:num w:numId="14">
    <w:abstractNumId w:val="339"/>
  </w:num>
  <w:num w:numId="15">
    <w:abstractNumId w:val="19"/>
  </w:num>
  <w:num w:numId="16">
    <w:abstractNumId w:val="32"/>
  </w:num>
  <w:num w:numId="17">
    <w:abstractNumId w:val="166"/>
  </w:num>
  <w:num w:numId="18">
    <w:abstractNumId w:val="143"/>
  </w:num>
  <w:num w:numId="19">
    <w:abstractNumId w:val="38"/>
  </w:num>
  <w:num w:numId="20">
    <w:abstractNumId w:val="91"/>
  </w:num>
  <w:num w:numId="21">
    <w:abstractNumId w:val="304"/>
  </w:num>
  <w:num w:numId="22">
    <w:abstractNumId w:val="83"/>
  </w:num>
  <w:num w:numId="23">
    <w:abstractNumId w:val="52"/>
  </w:num>
  <w:num w:numId="24">
    <w:abstractNumId w:val="46"/>
  </w:num>
  <w:num w:numId="25">
    <w:abstractNumId w:val="322"/>
  </w:num>
  <w:num w:numId="26">
    <w:abstractNumId w:val="31"/>
  </w:num>
  <w:num w:numId="27">
    <w:abstractNumId w:val="15"/>
  </w:num>
  <w:num w:numId="28">
    <w:abstractNumId w:val="144"/>
  </w:num>
  <w:num w:numId="29">
    <w:abstractNumId w:val="328"/>
  </w:num>
  <w:num w:numId="30">
    <w:abstractNumId w:val="282"/>
  </w:num>
  <w:num w:numId="31">
    <w:abstractNumId w:val="170"/>
  </w:num>
  <w:num w:numId="32">
    <w:abstractNumId w:val="284"/>
  </w:num>
  <w:num w:numId="33">
    <w:abstractNumId w:val="234"/>
  </w:num>
  <w:num w:numId="34">
    <w:abstractNumId w:val="136"/>
  </w:num>
  <w:num w:numId="35">
    <w:abstractNumId w:val="92"/>
  </w:num>
  <w:num w:numId="36">
    <w:abstractNumId w:val="1"/>
  </w:num>
  <w:num w:numId="37">
    <w:abstractNumId w:val="167"/>
  </w:num>
  <w:num w:numId="38">
    <w:abstractNumId w:val="332"/>
  </w:num>
  <w:num w:numId="39">
    <w:abstractNumId w:val="137"/>
  </w:num>
  <w:num w:numId="40">
    <w:abstractNumId w:val="84"/>
  </w:num>
  <w:num w:numId="41">
    <w:abstractNumId w:val="191"/>
  </w:num>
  <w:num w:numId="42">
    <w:abstractNumId w:val="89"/>
  </w:num>
  <w:num w:numId="43">
    <w:abstractNumId w:val="226"/>
  </w:num>
  <w:num w:numId="44">
    <w:abstractNumId w:val="327"/>
  </w:num>
  <w:num w:numId="45">
    <w:abstractNumId w:val="23"/>
  </w:num>
  <w:num w:numId="46">
    <w:abstractNumId w:val="278"/>
  </w:num>
  <w:num w:numId="47">
    <w:abstractNumId w:val="219"/>
  </w:num>
  <w:num w:numId="48">
    <w:abstractNumId w:val="231"/>
  </w:num>
  <w:num w:numId="49">
    <w:abstractNumId w:val="274"/>
  </w:num>
  <w:num w:numId="50">
    <w:abstractNumId w:val="168"/>
  </w:num>
  <w:num w:numId="51">
    <w:abstractNumId w:val="228"/>
  </w:num>
  <w:num w:numId="52">
    <w:abstractNumId w:val="50"/>
  </w:num>
  <w:num w:numId="53">
    <w:abstractNumId w:val="230"/>
  </w:num>
  <w:num w:numId="54">
    <w:abstractNumId w:val="248"/>
  </w:num>
  <w:num w:numId="55">
    <w:abstractNumId w:val="262"/>
  </w:num>
  <w:num w:numId="56">
    <w:abstractNumId w:val="11"/>
  </w:num>
  <w:num w:numId="57">
    <w:abstractNumId w:val="296"/>
  </w:num>
  <w:num w:numId="58">
    <w:abstractNumId w:val="212"/>
  </w:num>
  <w:num w:numId="59">
    <w:abstractNumId w:val="239"/>
  </w:num>
  <w:num w:numId="60">
    <w:abstractNumId w:val="34"/>
  </w:num>
  <w:num w:numId="61">
    <w:abstractNumId w:val="179"/>
  </w:num>
  <w:num w:numId="62">
    <w:abstractNumId w:val="329"/>
  </w:num>
  <w:num w:numId="63">
    <w:abstractNumId w:val="21"/>
  </w:num>
  <w:num w:numId="64">
    <w:abstractNumId w:val="98"/>
  </w:num>
  <w:num w:numId="65">
    <w:abstractNumId w:val="51"/>
  </w:num>
  <w:num w:numId="66">
    <w:abstractNumId w:val="338"/>
  </w:num>
  <w:num w:numId="67">
    <w:abstractNumId w:val="203"/>
  </w:num>
  <w:num w:numId="68">
    <w:abstractNumId w:val="101"/>
  </w:num>
  <w:num w:numId="69">
    <w:abstractNumId w:val="321"/>
  </w:num>
  <w:num w:numId="70">
    <w:abstractNumId w:val="120"/>
  </w:num>
  <w:num w:numId="71">
    <w:abstractNumId w:val="236"/>
  </w:num>
  <w:num w:numId="72">
    <w:abstractNumId w:val="76"/>
  </w:num>
  <w:num w:numId="73">
    <w:abstractNumId w:val="56"/>
  </w:num>
  <w:num w:numId="74">
    <w:abstractNumId w:val="164"/>
  </w:num>
  <w:num w:numId="75">
    <w:abstractNumId w:val="312"/>
  </w:num>
  <w:num w:numId="76">
    <w:abstractNumId w:val="40"/>
  </w:num>
  <w:num w:numId="77">
    <w:abstractNumId w:val="313"/>
  </w:num>
  <w:num w:numId="78">
    <w:abstractNumId w:val="148"/>
  </w:num>
  <w:num w:numId="79">
    <w:abstractNumId w:val="267"/>
  </w:num>
  <w:num w:numId="80">
    <w:abstractNumId w:val="59"/>
  </w:num>
  <w:num w:numId="81">
    <w:abstractNumId w:val="336"/>
  </w:num>
  <w:num w:numId="82">
    <w:abstractNumId w:val="261"/>
  </w:num>
  <w:num w:numId="83">
    <w:abstractNumId w:val="298"/>
  </w:num>
  <w:num w:numId="84">
    <w:abstractNumId w:val="74"/>
  </w:num>
  <w:num w:numId="85">
    <w:abstractNumId w:val="153"/>
  </w:num>
  <w:num w:numId="86">
    <w:abstractNumId w:val="0"/>
  </w:num>
  <w:num w:numId="87">
    <w:abstractNumId w:val="256"/>
  </w:num>
  <w:num w:numId="88">
    <w:abstractNumId w:val="43"/>
  </w:num>
  <w:num w:numId="89">
    <w:abstractNumId w:val="107"/>
  </w:num>
  <w:num w:numId="90">
    <w:abstractNumId w:val="341"/>
  </w:num>
  <w:num w:numId="91">
    <w:abstractNumId w:val="13"/>
  </w:num>
  <w:num w:numId="92">
    <w:abstractNumId w:val="88"/>
  </w:num>
  <w:num w:numId="93">
    <w:abstractNumId w:val="64"/>
  </w:num>
  <w:num w:numId="94">
    <w:abstractNumId w:val="85"/>
  </w:num>
  <w:num w:numId="95">
    <w:abstractNumId w:val="55"/>
  </w:num>
  <w:num w:numId="96">
    <w:abstractNumId w:val="204"/>
  </w:num>
  <w:num w:numId="97">
    <w:abstractNumId w:val="302"/>
  </w:num>
  <w:num w:numId="98">
    <w:abstractNumId w:val="324"/>
  </w:num>
  <w:num w:numId="99">
    <w:abstractNumId w:val="66"/>
  </w:num>
  <w:num w:numId="100">
    <w:abstractNumId w:val="265"/>
  </w:num>
  <w:num w:numId="101">
    <w:abstractNumId w:val="217"/>
  </w:num>
  <w:num w:numId="102">
    <w:abstractNumId w:val="317"/>
  </w:num>
  <w:num w:numId="103">
    <w:abstractNumId w:val="151"/>
  </w:num>
  <w:num w:numId="104">
    <w:abstractNumId w:val="320"/>
  </w:num>
  <w:num w:numId="105">
    <w:abstractNumId w:val="220"/>
  </w:num>
  <w:num w:numId="106">
    <w:abstractNumId w:val="53"/>
  </w:num>
  <w:num w:numId="107">
    <w:abstractNumId w:val="184"/>
  </w:num>
  <w:num w:numId="108">
    <w:abstractNumId w:val="142"/>
  </w:num>
  <w:num w:numId="109">
    <w:abstractNumId w:val="326"/>
  </w:num>
  <w:num w:numId="110">
    <w:abstractNumId w:val="174"/>
  </w:num>
  <w:num w:numId="111">
    <w:abstractNumId w:val="189"/>
  </w:num>
  <w:num w:numId="112">
    <w:abstractNumId w:val="173"/>
  </w:num>
  <w:num w:numId="113">
    <w:abstractNumId w:val="90"/>
  </w:num>
  <w:num w:numId="114">
    <w:abstractNumId w:val="134"/>
  </w:num>
  <w:num w:numId="115">
    <w:abstractNumId w:val="116"/>
  </w:num>
  <w:num w:numId="116">
    <w:abstractNumId w:val="12"/>
  </w:num>
  <w:num w:numId="117">
    <w:abstractNumId w:val="272"/>
  </w:num>
  <w:num w:numId="118">
    <w:abstractNumId w:val="67"/>
  </w:num>
  <w:num w:numId="119">
    <w:abstractNumId w:val="25"/>
  </w:num>
  <w:num w:numId="120">
    <w:abstractNumId w:val="128"/>
  </w:num>
  <w:num w:numId="121">
    <w:abstractNumId w:val="194"/>
  </w:num>
  <w:num w:numId="122">
    <w:abstractNumId w:val="26"/>
  </w:num>
  <w:num w:numId="123">
    <w:abstractNumId w:val="211"/>
  </w:num>
  <w:num w:numId="124">
    <w:abstractNumId w:val="150"/>
  </w:num>
  <w:num w:numId="125">
    <w:abstractNumId w:val="227"/>
  </w:num>
  <w:num w:numId="126">
    <w:abstractNumId w:val="133"/>
  </w:num>
  <w:num w:numId="127">
    <w:abstractNumId w:val="281"/>
  </w:num>
  <w:num w:numId="128">
    <w:abstractNumId w:val="195"/>
  </w:num>
  <w:num w:numId="129">
    <w:abstractNumId w:val="70"/>
  </w:num>
  <w:num w:numId="130">
    <w:abstractNumId w:val="330"/>
  </w:num>
  <w:num w:numId="131">
    <w:abstractNumId w:val="300"/>
  </w:num>
  <w:num w:numId="132">
    <w:abstractNumId w:val="130"/>
  </w:num>
  <w:num w:numId="133">
    <w:abstractNumId w:val="340"/>
  </w:num>
  <w:num w:numId="134">
    <w:abstractNumId w:val="62"/>
  </w:num>
  <w:num w:numId="135">
    <w:abstractNumId w:val="308"/>
  </w:num>
  <w:num w:numId="136">
    <w:abstractNumId w:val="188"/>
  </w:num>
  <w:num w:numId="137">
    <w:abstractNumId w:val="149"/>
  </w:num>
  <w:num w:numId="138">
    <w:abstractNumId w:val="206"/>
  </w:num>
  <w:num w:numId="139">
    <w:abstractNumId w:val="240"/>
  </w:num>
  <w:num w:numId="140">
    <w:abstractNumId w:val="16"/>
  </w:num>
  <w:num w:numId="141">
    <w:abstractNumId w:val="100"/>
  </w:num>
  <w:num w:numId="142">
    <w:abstractNumId w:val="94"/>
  </w:num>
  <w:num w:numId="143">
    <w:abstractNumId w:val="307"/>
  </w:num>
  <w:num w:numId="144">
    <w:abstractNumId w:val="242"/>
  </w:num>
  <w:num w:numId="145">
    <w:abstractNumId w:val="249"/>
  </w:num>
  <w:num w:numId="146">
    <w:abstractNumId w:val="309"/>
  </w:num>
  <w:num w:numId="147">
    <w:abstractNumId w:val="131"/>
  </w:num>
  <w:num w:numId="148">
    <w:abstractNumId w:val="135"/>
  </w:num>
  <w:num w:numId="149">
    <w:abstractNumId w:val="314"/>
  </w:num>
  <w:num w:numId="150">
    <w:abstractNumId w:val="105"/>
  </w:num>
  <w:num w:numId="151">
    <w:abstractNumId w:val="126"/>
  </w:num>
  <w:num w:numId="152">
    <w:abstractNumId w:val="186"/>
  </w:num>
  <w:num w:numId="153">
    <w:abstractNumId w:val="117"/>
  </w:num>
  <w:num w:numId="154">
    <w:abstractNumId w:val="251"/>
  </w:num>
  <w:num w:numId="155">
    <w:abstractNumId w:val="254"/>
  </w:num>
  <w:num w:numId="156">
    <w:abstractNumId w:val="252"/>
  </w:num>
  <w:num w:numId="157">
    <w:abstractNumId w:val="253"/>
  </w:num>
  <w:num w:numId="158">
    <w:abstractNumId w:val="48"/>
  </w:num>
  <w:num w:numId="159">
    <w:abstractNumId w:val="71"/>
  </w:num>
  <w:num w:numId="160">
    <w:abstractNumId w:val="97"/>
  </w:num>
  <w:num w:numId="161">
    <w:abstractNumId w:val="225"/>
  </w:num>
  <w:num w:numId="162">
    <w:abstractNumId w:val="318"/>
  </w:num>
  <w:num w:numId="163">
    <w:abstractNumId w:val="121"/>
  </w:num>
  <w:num w:numId="164">
    <w:abstractNumId w:val="162"/>
  </w:num>
  <w:num w:numId="165">
    <w:abstractNumId w:val="42"/>
  </w:num>
  <w:num w:numId="166">
    <w:abstractNumId w:val="315"/>
  </w:num>
  <w:num w:numId="167">
    <w:abstractNumId w:val="72"/>
  </w:num>
  <w:num w:numId="168">
    <w:abstractNumId w:val="163"/>
  </w:num>
  <w:num w:numId="169">
    <w:abstractNumId w:val="215"/>
  </w:num>
  <w:num w:numId="170">
    <w:abstractNumId w:val="145"/>
  </w:num>
  <w:num w:numId="171">
    <w:abstractNumId w:val="229"/>
  </w:num>
  <w:num w:numId="172">
    <w:abstractNumId w:val="36"/>
  </w:num>
  <w:num w:numId="173">
    <w:abstractNumId w:val="30"/>
  </w:num>
  <w:num w:numId="174">
    <w:abstractNumId w:val="28"/>
  </w:num>
  <w:num w:numId="175">
    <w:abstractNumId w:val="9"/>
  </w:num>
  <w:num w:numId="176">
    <w:abstractNumId w:val="119"/>
  </w:num>
  <w:num w:numId="177">
    <w:abstractNumId w:val="103"/>
  </w:num>
  <w:num w:numId="178">
    <w:abstractNumId w:val="237"/>
  </w:num>
  <w:num w:numId="179">
    <w:abstractNumId w:val="49"/>
  </w:num>
  <w:num w:numId="180">
    <w:abstractNumId w:val="132"/>
  </w:num>
  <w:num w:numId="181">
    <w:abstractNumId w:val="24"/>
  </w:num>
  <w:num w:numId="182">
    <w:abstractNumId w:val="222"/>
  </w:num>
  <w:num w:numId="183">
    <w:abstractNumId w:val="243"/>
  </w:num>
  <w:num w:numId="184">
    <w:abstractNumId w:val="69"/>
  </w:num>
  <w:num w:numId="185">
    <w:abstractNumId w:val="235"/>
  </w:num>
  <w:num w:numId="186">
    <w:abstractNumId w:val="201"/>
  </w:num>
  <w:num w:numId="187">
    <w:abstractNumId w:val="216"/>
  </w:num>
  <w:num w:numId="188">
    <w:abstractNumId w:val="176"/>
  </w:num>
  <w:num w:numId="189">
    <w:abstractNumId w:val="39"/>
  </w:num>
  <w:num w:numId="190">
    <w:abstractNumId w:val="178"/>
  </w:num>
  <w:num w:numId="191">
    <w:abstractNumId w:val="337"/>
  </w:num>
  <w:num w:numId="192">
    <w:abstractNumId w:val="155"/>
  </w:num>
  <w:num w:numId="193">
    <w:abstractNumId w:val="334"/>
  </w:num>
  <w:num w:numId="194">
    <w:abstractNumId w:val="247"/>
  </w:num>
  <w:num w:numId="195">
    <w:abstractNumId w:val="169"/>
  </w:num>
  <w:num w:numId="196">
    <w:abstractNumId w:val="224"/>
  </w:num>
  <w:num w:numId="197">
    <w:abstractNumId w:val="233"/>
  </w:num>
  <w:num w:numId="198">
    <w:abstractNumId w:val="124"/>
  </w:num>
  <w:num w:numId="199">
    <w:abstractNumId w:val="127"/>
  </w:num>
  <w:num w:numId="200">
    <w:abstractNumId w:val="17"/>
  </w:num>
  <w:num w:numId="201">
    <w:abstractNumId w:val="277"/>
  </w:num>
  <w:num w:numId="202">
    <w:abstractNumId w:val="57"/>
  </w:num>
  <w:num w:numId="203">
    <w:abstractNumId w:val="22"/>
  </w:num>
  <w:num w:numId="204">
    <w:abstractNumId w:val="106"/>
  </w:num>
  <w:num w:numId="205">
    <w:abstractNumId w:val="268"/>
  </w:num>
  <w:num w:numId="206">
    <w:abstractNumId w:val="75"/>
  </w:num>
  <w:num w:numId="207">
    <w:abstractNumId w:val="109"/>
  </w:num>
  <w:num w:numId="208">
    <w:abstractNumId w:val="159"/>
  </w:num>
  <w:num w:numId="209">
    <w:abstractNumId w:val="2"/>
  </w:num>
  <w:num w:numId="210">
    <w:abstractNumId w:val="146"/>
  </w:num>
  <w:num w:numId="211">
    <w:abstractNumId w:val="161"/>
  </w:num>
  <w:num w:numId="212">
    <w:abstractNumId w:val="197"/>
  </w:num>
  <w:num w:numId="213">
    <w:abstractNumId w:val="257"/>
  </w:num>
  <w:num w:numId="214">
    <w:abstractNumId w:val="138"/>
  </w:num>
  <w:num w:numId="215">
    <w:abstractNumId w:val="115"/>
  </w:num>
  <w:num w:numId="216">
    <w:abstractNumId w:val="285"/>
  </w:num>
  <w:num w:numId="217">
    <w:abstractNumId w:val="325"/>
  </w:num>
  <w:num w:numId="218">
    <w:abstractNumId w:val="205"/>
  </w:num>
  <w:num w:numId="219">
    <w:abstractNumId w:val="343"/>
  </w:num>
  <w:num w:numId="220">
    <w:abstractNumId w:val="18"/>
  </w:num>
  <w:num w:numId="221">
    <w:abstractNumId w:val="181"/>
  </w:num>
  <w:num w:numId="222">
    <w:abstractNumId w:val="292"/>
  </w:num>
  <w:num w:numId="223">
    <w:abstractNumId w:val="125"/>
  </w:num>
  <w:num w:numId="224">
    <w:abstractNumId w:val="8"/>
  </w:num>
  <w:num w:numId="225">
    <w:abstractNumId w:val="199"/>
  </w:num>
  <w:num w:numId="226">
    <w:abstractNumId w:val="129"/>
  </w:num>
  <w:num w:numId="227">
    <w:abstractNumId w:val="6"/>
  </w:num>
  <w:num w:numId="228">
    <w:abstractNumId w:val="10"/>
  </w:num>
  <w:num w:numId="229">
    <w:abstractNumId w:val="152"/>
  </w:num>
  <w:num w:numId="230">
    <w:abstractNumId w:val="290"/>
  </w:num>
  <w:num w:numId="231">
    <w:abstractNumId w:val="323"/>
  </w:num>
  <w:num w:numId="232">
    <w:abstractNumId w:val="139"/>
  </w:num>
  <w:num w:numId="233">
    <w:abstractNumId w:val="245"/>
  </w:num>
  <w:num w:numId="234">
    <w:abstractNumId w:val="198"/>
  </w:num>
  <w:num w:numId="235">
    <w:abstractNumId w:val="276"/>
  </w:num>
  <w:num w:numId="236">
    <w:abstractNumId w:val="299"/>
  </w:num>
  <w:num w:numId="237">
    <w:abstractNumId w:val="190"/>
  </w:num>
  <w:num w:numId="238">
    <w:abstractNumId w:val="196"/>
  </w:num>
  <w:num w:numId="239">
    <w:abstractNumId w:val="29"/>
  </w:num>
  <w:num w:numId="240">
    <w:abstractNumId w:val="271"/>
  </w:num>
  <w:num w:numId="241">
    <w:abstractNumId w:val="154"/>
  </w:num>
  <w:num w:numId="242">
    <w:abstractNumId w:val="193"/>
  </w:num>
  <w:num w:numId="243">
    <w:abstractNumId w:val="192"/>
  </w:num>
  <w:num w:numId="244">
    <w:abstractNumId w:val="183"/>
  </w:num>
  <w:num w:numId="245">
    <w:abstractNumId w:val="279"/>
  </w:num>
  <w:num w:numId="246">
    <w:abstractNumId w:val="221"/>
  </w:num>
  <w:num w:numId="247">
    <w:abstractNumId w:val="113"/>
  </w:num>
  <w:num w:numId="248">
    <w:abstractNumId w:val="4"/>
  </w:num>
  <w:num w:numId="249">
    <w:abstractNumId w:val="96"/>
  </w:num>
  <w:num w:numId="250">
    <w:abstractNumId w:val="111"/>
  </w:num>
  <w:num w:numId="251">
    <w:abstractNumId w:val="81"/>
  </w:num>
  <w:num w:numId="252">
    <w:abstractNumId w:val="260"/>
  </w:num>
  <w:num w:numId="253">
    <w:abstractNumId w:val="123"/>
  </w:num>
  <w:num w:numId="254">
    <w:abstractNumId w:val="297"/>
  </w:num>
  <w:num w:numId="255">
    <w:abstractNumId w:val="44"/>
  </w:num>
  <w:num w:numId="256">
    <w:abstractNumId w:val="244"/>
  </w:num>
  <w:num w:numId="257">
    <w:abstractNumId w:val="208"/>
  </w:num>
  <w:num w:numId="258">
    <w:abstractNumId w:val="305"/>
  </w:num>
  <w:num w:numId="259">
    <w:abstractNumId w:val="61"/>
  </w:num>
  <w:num w:numId="260">
    <w:abstractNumId w:val="172"/>
  </w:num>
  <w:num w:numId="261">
    <w:abstractNumId w:val="311"/>
  </w:num>
  <w:num w:numId="262">
    <w:abstractNumId w:val="266"/>
  </w:num>
  <w:num w:numId="263">
    <w:abstractNumId w:val="333"/>
  </w:num>
  <w:num w:numId="264">
    <w:abstractNumId w:val="68"/>
  </w:num>
  <w:num w:numId="265">
    <w:abstractNumId w:val="310"/>
  </w:num>
  <w:num w:numId="266">
    <w:abstractNumId w:val="273"/>
  </w:num>
  <w:num w:numId="267">
    <w:abstractNumId w:val="331"/>
  </w:num>
  <w:num w:numId="268">
    <w:abstractNumId w:val="286"/>
  </w:num>
  <w:num w:numId="269">
    <w:abstractNumId w:val="303"/>
  </w:num>
  <w:num w:numId="270">
    <w:abstractNumId w:val="207"/>
  </w:num>
  <w:num w:numId="271">
    <w:abstractNumId w:val="63"/>
  </w:num>
  <w:num w:numId="272">
    <w:abstractNumId w:val="202"/>
  </w:num>
  <w:num w:numId="273">
    <w:abstractNumId w:val="95"/>
  </w:num>
  <w:num w:numId="274">
    <w:abstractNumId w:val="87"/>
  </w:num>
  <w:num w:numId="275">
    <w:abstractNumId w:val="250"/>
  </w:num>
  <w:num w:numId="276">
    <w:abstractNumId w:val="58"/>
  </w:num>
  <w:num w:numId="277">
    <w:abstractNumId w:val="158"/>
  </w:num>
  <w:num w:numId="278">
    <w:abstractNumId w:val="33"/>
  </w:num>
  <w:num w:numId="279">
    <w:abstractNumId w:val="275"/>
  </w:num>
  <w:num w:numId="280">
    <w:abstractNumId w:val="288"/>
  </w:num>
  <w:num w:numId="281">
    <w:abstractNumId w:val="45"/>
  </w:num>
  <w:num w:numId="282">
    <w:abstractNumId w:val="104"/>
  </w:num>
  <w:num w:numId="283">
    <w:abstractNumId w:val="187"/>
  </w:num>
  <w:num w:numId="284">
    <w:abstractNumId w:val="157"/>
  </w:num>
  <w:num w:numId="285">
    <w:abstractNumId w:val="258"/>
  </w:num>
  <w:num w:numId="286">
    <w:abstractNumId w:val="65"/>
  </w:num>
  <w:num w:numId="287">
    <w:abstractNumId w:val="246"/>
  </w:num>
  <w:num w:numId="288">
    <w:abstractNumId w:val="342"/>
  </w:num>
  <w:num w:numId="289">
    <w:abstractNumId w:val="5"/>
  </w:num>
  <w:num w:numId="290">
    <w:abstractNumId w:val="214"/>
  </w:num>
  <w:num w:numId="291">
    <w:abstractNumId w:val="232"/>
  </w:num>
  <w:num w:numId="292">
    <w:abstractNumId w:val="60"/>
  </w:num>
  <w:num w:numId="293">
    <w:abstractNumId w:val="27"/>
  </w:num>
  <w:num w:numId="294">
    <w:abstractNumId w:val="223"/>
  </w:num>
  <w:num w:numId="295">
    <w:abstractNumId w:val="283"/>
  </w:num>
  <w:num w:numId="296">
    <w:abstractNumId w:val="180"/>
  </w:num>
  <w:num w:numId="297">
    <w:abstractNumId w:val="122"/>
  </w:num>
  <w:num w:numId="298">
    <w:abstractNumId w:val="264"/>
  </w:num>
  <w:num w:numId="299">
    <w:abstractNumId w:val="82"/>
  </w:num>
  <w:num w:numId="300">
    <w:abstractNumId w:val="209"/>
  </w:num>
  <w:num w:numId="301">
    <w:abstractNumId w:val="80"/>
  </w:num>
  <w:num w:numId="302">
    <w:abstractNumId w:val="73"/>
  </w:num>
  <w:num w:numId="303">
    <w:abstractNumId w:val="335"/>
  </w:num>
  <w:num w:numId="304">
    <w:abstractNumId w:val="99"/>
  </w:num>
  <w:num w:numId="305">
    <w:abstractNumId w:val="7"/>
  </w:num>
  <w:num w:numId="306">
    <w:abstractNumId w:val="259"/>
  </w:num>
  <w:num w:numId="307">
    <w:abstractNumId w:val="54"/>
  </w:num>
  <w:num w:numId="308">
    <w:abstractNumId w:val="14"/>
  </w:num>
  <w:num w:numId="309">
    <w:abstractNumId w:val="3"/>
  </w:num>
  <w:num w:numId="310">
    <w:abstractNumId w:val="114"/>
  </w:num>
  <w:num w:numId="311">
    <w:abstractNumId w:val="210"/>
  </w:num>
  <w:num w:numId="312">
    <w:abstractNumId w:val="112"/>
  </w:num>
  <w:num w:numId="313">
    <w:abstractNumId w:val="140"/>
  </w:num>
  <w:num w:numId="314">
    <w:abstractNumId w:val="141"/>
  </w:num>
  <w:num w:numId="315">
    <w:abstractNumId w:val="37"/>
  </w:num>
  <w:num w:numId="316">
    <w:abstractNumId w:val="177"/>
  </w:num>
  <w:num w:numId="317">
    <w:abstractNumId w:val="238"/>
  </w:num>
  <w:num w:numId="318">
    <w:abstractNumId w:val="110"/>
  </w:num>
  <w:num w:numId="319">
    <w:abstractNumId w:val="218"/>
  </w:num>
  <w:num w:numId="320">
    <w:abstractNumId w:val="301"/>
  </w:num>
  <w:num w:numId="321">
    <w:abstractNumId w:val="171"/>
  </w:num>
  <w:num w:numId="322">
    <w:abstractNumId w:val="185"/>
  </w:num>
  <w:num w:numId="323">
    <w:abstractNumId w:val="20"/>
  </w:num>
  <w:num w:numId="324">
    <w:abstractNumId w:val="156"/>
  </w:num>
  <w:num w:numId="325">
    <w:abstractNumId w:val="93"/>
  </w:num>
  <w:num w:numId="326">
    <w:abstractNumId w:val="291"/>
  </w:num>
  <w:num w:numId="327">
    <w:abstractNumId w:val="160"/>
  </w:num>
  <w:num w:numId="328">
    <w:abstractNumId w:val="35"/>
  </w:num>
  <w:num w:numId="329">
    <w:abstractNumId w:val="182"/>
  </w:num>
  <w:num w:numId="330">
    <w:abstractNumId w:val="241"/>
  </w:num>
  <w:num w:numId="331">
    <w:abstractNumId w:val="263"/>
  </w:num>
  <w:num w:numId="332">
    <w:abstractNumId w:val="294"/>
  </w:num>
  <w:num w:numId="333">
    <w:abstractNumId w:val="287"/>
  </w:num>
  <w:num w:numId="334">
    <w:abstractNumId w:val="102"/>
  </w:num>
  <w:num w:numId="335">
    <w:abstractNumId w:val="295"/>
  </w:num>
  <w:num w:numId="336">
    <w:abstractNumId w:val="213"/>
  </w:num>
  <w:num w:numId="337">
    <w:abstractNumId w:val="255"/>
  </w:num>
  <w:num w:numId="338">
    <w:abstractNumId w:val="280"/>
  </w:num>
  <w:num w:numId="339">
    <w:abstractNumId w:val="316"/>
  </w:num>
  <w:num w:numId="340">
    <w:abstractNumId w:val="319"/>
  </w:num>
  <w:num w:numId="341">
    <w:abstractNumId w:val="165"/>
  </w:num>
  <w:num w:numId="342">
    <w:abstractNumId w:val="147"/>
  </w:num>
  <w:num w:numId="343">
    <w:abstractNumId w:val="41"/>
  </w:num>
  <w:num w:numId="344">
    <w:abstractNumId w:val="118"/>
  </w:num>
  <w:num w:numId="345">
    <w:abstractNumId w:val="347"/>
  </w:num>
  <w:num w:numId="346">
    <w:abstractNumId w:val="356"/>
  </w:num>
  <w:num w:numId="347">
    <w:abstractNumId w:val="351"/>
  </w:num>
  <w:num w:numId="348">
    <w:abstractNumId w:val="353"/>
  </w:num>
  <w:num w:numId="349">
    <w:abstractNumId w:val="355"/>
  </w:num>
  <w:num w:numId="350">
    <w:abstractNumId w:val="344"/>
  </w:num>
  <w:num w:numId="351">
    <w:abstractNumId w:val="357"/>
  </w:num>
  <w:num w:numId="352">
    <w:abstractNumId w:val="349"/>
  </w:num>
  <w:num w:numId="353">
    <w:abstractNumId w:val="348"/>
  </w:num>
  <w:num w:numId="354">
    <w:abstractNumId w:val="345"/>
  </w:num>
  <w:num w:numId="355">
    <w:abstractNumId w:val="350"/>
  </w:num>
  <w:num w:numId="356">
    <w:abstractNumId w:val="352"/>
  </w:num>
  <w:num w:numId="357">
    <w:abstractNumId w:val="346"/>
  </w:num>
  <w:num w:numId="358">
    <w:abstractNumId w:val="358"/>
  </w:num>
  <w:num w:numId="359">
    <w:abstractNumId w:val="359"/>
  </w:num>
  <w:num w:numId="360">
    <w:abstractNumId w:val="354"/>
  </w:num>
  <w:numIdMacAtCleanup w:val="3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00"/>
    <w:rsid w:val="00026438"/>
    <w:rsid w:val="00035B46"/>
    <w:rsid w:val="0008499E"/>
    <w:rsid w:val="000B4432"/>
    <w:rsid w:val="001312E1"/>
    <w:rsid w:val="00141718"/>
    <w:rsid w:val="001642EA"/>
    <w:rsid w:val="001762C8"/>
    <w:rsid w:val="001A20CE"/>
    <w:rsid w:val="001B099C"/>
    <w:rsid w:val="001B2169"/>
    <w:rsid w:val="001B4DFF"/>
    <w:rsid w:val="001D5CBD"/>
    <w:rsid w:val="001F6D2D"/>
    <w:rsid w:val="00222EDD"/>
    <w:rsid w:val="0023649E"/>
    <w:rsid w:val="0024066C"/>
    <w:rsid w:val="0025674C"/>
    <w:rsid w:val="002A7813"/>
    <w:rsid w:val="002D1669"/>
    <w:rsid w:val="00301FDA"/>
    <w:rsid w:val="00307E2E"/>
    <w:rsid w:val="003457C1"/>
    <w:rsid w:val="00390A97"/>
    <w:rsid w:val="003B15C4"/>
    <w:rsid w:val="003D47F8"/>
    <w:rsid w:val="004151A3"/>
    <w:rsid w:val="00437A47"/>
    <w:rsid w:val="004526C4"/>
    <w:rsid w:val="0048074E"/>
    <w:rsid w:val="00483373"/>
    <w:rsid w:val="004B4437"/>
    <w:rsid w:val="004B7664"/>
    <w:rsid w:val="004F46D1"/>
    <w:rsid w:val="0050336D"/>
    <w:rsid w:val="005323D3"/>
    <w:rsid w:val="00562084"/>
    <w:rsid w:val="0057388F"/>
    <w:rsid w:val="00576419"/>
    <w:rsid w:val="005C3F85"/>
    <w:rsid w:val="005C5905"/>
    <w:rsid w:val="006026D7"/>
    <w:rsid w:val="00613571"/>
    <w:rsid w:val="006562B0"/>
    <w:rsid w:val="00671239"/>
    <w:rsid w:val="006D6853"/>
    <w:rsid w:val="006F75E1"/>
    <w:rsid w:val="007B24C9"/>
    <w:rsid w:val="007B2AD7"/>
    <w:rsid w:val="00830706"/>
    <w:rsid w:val="008375F5"/>
    <w:rsid w:val="00865774"/>
    <w:rsid w:val="00872298"/>
    <w:rsid w:val="00895700"/>
    <w:rsid w:val="008A53D3"/>
    <w:rsid w:val="008C0552"/>
    <w:rsid w:val="008C3220"/>
    <w:rsid w:val="008C6197"/>
    <w:rsid w:val="009217B5"/>
    <w:rsid w:val="0098176B"/>
    <w:rsid w:val="0099262C"/>
    <w:rsid w:val="00A243BF"/>
    <w:rsid w:val="00A37BF1"/>
    <w:rsid w:val="00A55EFA"/>
    <w:rsid w:val="00A82285"/>
    <w:rsid w:val="00A95C9D"/>
    <w:rsid w:val="00AB4AA5"/>
    <w:rsid w:val="00AE2F87"/>
    <w:rsid w:val="00AF5A66"/>
    <w:rsid w:val="00B37B90"/>
    <w:rsid w:val="00B45657"/>
    <w:rsid w:val="00B66914"/>
    <w:rsid w:val="00B86D7D"/>
    <w:rsid w:val="00B977F1"/>
    <w:rsid w:val="00BB2428"/>
    <w:rsid w:val="00BE532D"/>
    <w:rsid w:val="00BF2C8D"/>
    <w:rsid w:val="00C10E59"/>
    <w:rsid w:val="00C24BC7"/>
    <w:rsid w:val="00C27090"/>
    <w:rsid w:val="00CF1303"/>
    <w:rsid w:val="00D04FAF"/>
    <w:rsid w:val="00D070B1"/>
    <w:rsid w:val="00D2432D"/>
    <w:rsid w:val="00D33CEE"/>
    <w:rsid w:val="00DB58CC"/>
    <w:rsid w:val="00DC1B08"/>
    <w:rsid w:val="00E255A1"/>
    <w:rsid w:val="00E26BBC"/>
    <w:rsid w:val="00E51E42"/>
    <w:rsid w:val="00E55859"/>
    <w:rsid w:val="00E8069C"/>
    <w:rsid w:val="00E96134"/>
    <w:rsid w:val="00ED435E"/>
    <w:rsid w:val="00EF1F24"/>
    <w:rsid w:val="00F31DE3"/>
    <w:rsid w:val="00F35860"/>
    <w:rsid w:val="00F522B9"/>
    <w:rsid w:val="00F65E3A"/>
    <w:rsid w:val="00FD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9262C"/>
    <w:pPr>
      <w:ind w:left="720"/>
      <w:contextualSpacing/>
    </w:pPr>
  </w:style>
  <w:style w:type="paragraph" w:styleId="a5">
    <w:name w:val="Balloon Text"/>
    <w:basedOn w:val="a"/>
    <w:link w:val="a6"/>
    <w:uiPriority w:val="99"/>
    <w:semiHidden/>
    <w:unhideWhenUsed/>
    <w:rsid w:val="00C10E59"/>
    <w:rPr>
      <w:rFonts w:ascii="Tahoma" w:hAnsi="Tahoma" w:cs="Tahoma"/>
      <w:sz w:val="16"/>
      <w:szCs w:val="16"/>
    </w:rPr>
  </w:style>
  <w:style w:type="character" w:customStyle="1" w:styleId="a6">
    <w:name w:val="Текст выноски Знак"/>
    <w:basedOn w:val="a0"/>
    <w:link w:val="a5"/>
    <w:uiPriority w:val="99"/>
    <w:semiHidden/>
    <w:rsid w:val="00C10E59"/>
    <w:rPr>
      <w:rFonts w:ascii="Tahoma" w:hAnsi="Tahoma" w:cs="Tahoma"/>
      <w:sz w:val="16"/>
      <w:szCs w:val="16"/>
    </w:rPr>
  </w:style>
  <w:style w:type="paragraph" w:styleId="a7">
    <w:name w:val="header"/>
    <w:basedOn w:val="a"/>
    <w:link w:val="a8"/>
    <w:uiPriority w:val="99"/>
    <w:unhideWhenUsed/>
    <w:rsid w:val="00222EDD"/>
    <w:pPr>
      <w:tabs>
        <w:tab w:val="center" w:pos="4677"/>
        <w:tab w:val="right" w:pos="9355"/>
      </w:tabs>
    </w:pPr>
  </w:style>
  <w:style w:type="character" w:customStyle="1" w:styleId="a8">
    <w:name w:val="Верхний колонтитул Знак"/>
    <w:basedOn w:val="a0"/>
    <w:link w:val="a7"/>
    <w:uiPriority w:val="99"/>
    <w:rsid w:val="00222EDD"/>
  </w:style>
  <w:style w:type="paragraph" w:styleId="a9">
    <w:name w:val="footer"/>
    <w:basedOn w:val="a"/>
    <w:link w:val="aa"/>
    <w:uiPriority w:val="99"/>
    <w:unhideWhenUsed/>
    <w:rsid w:val="00222EDD"/>
    <w:pPr>
      <w:tabs>
        <w:tab w:val="center" w:pos="4677"/>
        <w:tab w:val="right" w:pos="9355"/>
      </w:tabs>
    </w:pPr>
  </w:style>
  <w:style w:type="character" w:customStyle="1" w:styleId="aa">
    <w:name w:val="Нижний колонтитул Знак"/>
    <w:basedOn w:val="a0"/>
    <w:link w:val="a9"/>
    <w:uiPriority w:val="99"/>
    <w:rsid w:val="00222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9262C"/>
    <w:pPr>
      <w:ind w:left="720"/>
      <w:contextualSpacing/>
    </w:pPr>
  </w:style>
  <w:style w:type="paragraph" w:styleId="a5">
    <w:name w:val="Balloon Text"/>
    <w:basedOn w:val="a"/>
    <w:link w:val="a6"/>
    <w:uiPriority w:val="99"/>
    <w:semiHidden/>
    <w:unhideWhenUsed/>
    <w:rsid w:val="00C10E59"/>
    <w:rPr>
      <w:rFonts w:ascii="Tahoma" w:hAnsi="Tahoma" w:cs="Tahoma"/>
      <w:sz w:val="16"/>
      <w:szCs w:val="16"/>
    </w:rPr>
  </w:style>
  <w:style w:type="character" w:customStyle="1" w:styleId="a6">
    <w:name w:val="Текст выноски Знак"/>
    <w:basedOn w:val="a0"/>
    <w:link w:val="a5"/>
    <w:uiPriority w:val="99"/>
    <w:semiHidden/>
    <w:rsid w:val="00C10E59"/>
    <w:rPr>
      <w:rFonts w:ascii="Tahoma" w:hAnsi="Tahoma" w:cs="Tahoma"/>
      <w:sz w:val="16"/>
      <w:szCs w:val="16"/>
    </w:rPr>
  </w:style>
  <w:style w:type="paragraph" w:styleId="a7">
    <w:name w:val="header"/>
    <w:basedOn w:val="a"/>
    <w:link w:val="a8"/>
    <w:uiPriority w:val="99"/>
    <w:unhideWhenUsed/>
    <w:rsid w:val="00222EDD"/>
    <w:pPr>
      <w:tabs>
        <w:tab w:val="center" w:pos="4677"/>
        <w:tab w:val="right" w:pos="9355"/>
      </w:tabs>
    </w:pPr>
  </w:style>
  <w:style w:type="character" w:customStyle="1" w:styleId="a8">
    <w:name w:val="Верхний колонтитул Знак"/>
    <w:basedOn w:val="a0"/>
    <w:link w:val="a7"/>
    <w:uiPriority w:val="99"/>
    <w:rsid w:val="00222EDD"/>
  </w:style>
  <w:style w:type="paragraph" w:styleId="a9">
    <w:name w:val="footer"/>
    <w:basedOn w:val="a"/>
    <w:link w:val="aa"/>
    <w:uiPriority w:val="99"/>
    <w:unhideWhenUsed/>
    <w:rsid w:val="00222EDD"/>
    <w:pPr>
      <w:tabs>
        <w:tab w:val="center" w:pos="4677"/>
        <w:tab w:val="right" w:pos="9355"/>
      </w:tabs>
    </w:pPr>
  </w:style>
  <w:style w:type="character" w:customStyle="1" w:styleId="aa">
    <w:name w:val="Нижний колонтитул Знак"/>
    <w:basedOn w:val="a0"/>
    <w:link w:val="a9"/>
    <w:uiPriority w:val="99"/>
    <w:rsid w:val="00222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9B2D6-03EC-4E5B-AF09-D0381ACB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172</Pages>
  <Words>52373</Words>
  <Characters>298531</Characters>
  <Application>Microsoft Office Word</Application>
  <DocSecurity>0</DocSecurity>
  <Lines>2487</Lines>
  <Paragraphs>700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Пк</cp:lastModifiedBy>
  <cp:revision>16</cp:revision>
  <cp:lastPrinted>2017-10-25T04:18:00Z</cp:lastPrinted>
  <dcterms:created xsi:type="dcterms:W3CDTF">2017-10-20T04:23:00Z</dcterms:created>
  <dcterms:modified xsi:type="dcterms:W3CDTF">2017-10-25T04:18:00Z</dcterms:modified>
</cp:coreProperties>
</file>